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7BE6" w:rsidRPr="005C7BE6" w:rsidRDefault="005C7BE6" w:rsidP="005C7BE6">
      <w:pPr>
        <w:spacing w:after="300" w:line="360" w:lineRule="atLeast"/>
        <w:jc w:val="center"/>
        <w:textAlignment w:val="baseline"/>
        <w:rPr>
          <w:rFonts w:ascii="Helvetica" w:eastAsia="Times New Roman" w:hAnsi="Helvetica" w:cs="Times New Roman"/>
          <w:color w:val="333333"/>
          <w:sz w:val="18"/>
          <w:szCs w:val="18"/>
          <w:lang w:val="en-CA"/>
        </w:rPr>
      </w:pPr>
      <w:r w:rsidRPr="005C7BE6">
        <w:rPr>
          <w:rFonts w:ascii="Helvetica" w:eastAsia="Times New Roman" w:hAnsi="Helvetica" w:cs="Times New Roman"/>
          <w:i/>
          <w:iCs/>
          <w:color w:val="333333"/>
          <w:sz w:val="18"/>
          <w:szCs w:val="18"/>
          <w:lang w:val="en-CA"/>
        </w:rPr>
        <w:t>INTERNAL / EXTERNAL</w:t>
      </w:r>
    </w:p>
    <w:p w:rsidR="005C7BE6" w:rsidRPr="005C7BE6" w:rsidRDefault="005C7BE6" w:rsidP="005C7BE6">
      <w:pPr>
        <w:spacing w:after="300" w:line="360" w:lineRule="atLeast"/>
        <w:jc w:val="center"/>
        <w:textAlignment w:val="baseline"/>
        <w:rPr>
          <w:rFonts w:ascii="Helvetica" w:eastAsia="Times New Roman" w:hAnsi="Helvetica" w:cs="Times New Roman"/>
          <w:color w:val="333333"/>
          <w:sz w:val="18"/>
          <w:szCs w:val="18"/>
          <w:lang w:val="en-CA"/>
        </w:rPr>
      </w:pPr>
      <w:r w:rsidRPr="005C7BE6">
        <w:rPr>
          <w:rFonts w:ascii="Helvetica" w:eastAsia="Times New Roman" w:hAnsi="Helvetica" w:cs="Times New Roman"/>
          <w:b/>
          <w:bCs/>
          <w:color w:val="333333"/>
          <w:sz w:val="18"/>
          <w:szCs w:val="18"/>
          <w:lang w:val="en-CA"/>
        </w:rPr>
        <w:t>Competition # 17-601</w:t>
      </w:r>
    </w:p>
    <w:p w:rsidR="005C7BE6" w:rsidRPr="005C7BE6" w:rsidRDefault="005C7BE6" w:rsidP="005C7BE6">
      <w:pPr>
        <w:spacing w:after="300" w:line="360" w:lineRule="atLeast"/>
        <w:jc w:val="center"/>
        <w:textAlignment w:val="baseline"/>
        <w:rPr>
          <w:rFonts w:ascii="Helvetica" w:eastAsia="Times New Roman" w:hAnsi="Helvetica" w:cs="Times New Roman"/>
          <w:color w:val="333333"/>
          <w:sz w:val="18"/>
          <w:szCs w:val="18"/>
          <w:lang w:val="en-CA"/>
        </w:rPr>
      </w:pPr>
      <w:r w:rsidRPr="005C7BE6">
        <w:rPr>
          <w:rFonts w:ascii="Helvetica" w:eastAsia="Times New Roman" w:hAnsi="Helvetica" w:cs="Times New Roman"/>
          <w:color w:val="333333"/>
          <w:sz w:val="18"/>
          <w:szCs w:val="18"/>
          <w:lang w:val="en-CA"/>
        </w:rPr>
        <w:t>EMPLOYMENT OPPORTUNITY</w:t>
      </w:r>
    </w:p>
    <w:p w:rsidR="005C7BE6" w:rsidRPr="005C7BE6" w:rsidRDefault="005C7BE6" w:rsidP="005C7BE6">
      <w:pPr>
        <w:spacing w:after="300" w:line="360" w:lineRule="atLeast"/>
        <w:jc w:val="center"/>
        <w:textAlignment w:val="baseline"/>
        <w:rPr>
          <w:rFonts w:ascii="Helvetica" w:eastAsia="Times New Roman" w:hAnsi="Helvetica" w:cs="Times New Roman"/>
          <w:color w:val="333333"/>
          <w:sz w:val="18"/>
          <w:szCs w:val="18"/>
          <w:lang w:val="en-CA"/>
        </w:rPr>
      </w:pPr>
      <w:r w:rsidRPr="005C7BE6">
        <w:rPr>
          <w:rFonts w:ascii="Helvetica" w:eastAsia="Times New Roman" w:hAnsi="Helvetica" w:cs="Times New Roman"/>
          <w:b/>
          <w:bCs/>
          <w:color w:val="333333"/>
          <w:sz w:val="18"/>
          <w:szCs w:val="18"/>
          <w:lang w:val="en-CA"/>
        </w:rPr>
        <w:t>PAYROLL CLERK</w:t>
      </w:r>
    </w:p>
    <w:p w:rsidR="005C7BE6" w:rsidRPr="005C7BE6" w:rsidRDefault="005C7BE6" w:rsidP="005C7BE6">
      <w:pPr>
        <w:spacing w:after="300" w:line="360" w:lineRule="atLeast"/>
        <w:jc w:val="center"/>
        <w:textAlignment w:val="baseline"/>
        <w:rPr>
          <w:rFonts w:ascii="Helvetica" w:eastAsia="Times New Roman" w:hAnsi="Helvetica" w:cs="Times New Roman"/>
          <w:color w:val="333333"/>
          <w:sz w:val="18"/>
          <w:szCs w:val="18"/>
          <w:lang w:val="en-CA"/>
        </w:rPr>
      </w:pPr>
      <w:r w:rsidRPr="005C7BE6">
        <w:rPr>
          <w:rFonts w:ascii="Helvetica" w:eastAsia="Times New Roman" w:hAnsi="Helvetica" w:cs="Times New Roman"/>
          <w:color w:val="333333"/>
          <w:sz w:val="18"/>
          <w:szCs w:val="18"/>
          <w:lang w:val="en-CA"/>
        </w:rPr>
        <w:t>School District No. 92 (Nisga’a)</w:t>
      </w:r>
    </w:p>
    <w:p w:rsidR="005C7BE6" w:rsidRPr="005C7BE6" w:rsidRDefault="005C7BE6" w:rsidP="005C7BE6">
      <w:pPr>
        <w:spacing w:after="300" w:line="360" w:lineRule="atLeast"/>
        <w:textAlignment w:val="baseline"/>
        <w:rPr>
          <w:rFonts w:ascii="Helvetica" w:eastAsia="Times New Roman" w:hAnsi="Helvetica" w:cs="Times New Roman"/>
          <w:color w:val="333333"/>
          <w:sz w:val="18"/>
          <w:szCs w:val="18"/>
          <w:lang w:val="en-CA"/>
        </w:rPr>
      </w:pPr>
      <w:r w:rsidRPr="005C7BE6">
        <w:rPr>
          <w:rFonts w:ascii="Helvetica" w:eastAsia="Times New Roman" w:hAnsi="Helvetica" w:cs="Times New Roman"/>
          <w:color w:val="333333"/>
          <w:sz w:val="18"/>
          <w:szCs w:val="18"/>
          <w:lang w:val="en-CA"/>
        </w:rPr>
        <w:t> </w:t>
      </w:r>
    </w:p>
    <w:p w:rsidR="005C7BE6" w:rsidRPr="005C7BE6" w:rsidRDefault="005C7BE6" w:rsidP="005C7BE6">
      <w:pPr>
        <w:spacing w:after="300" w:line="360" w:lineRule="atLeast"/>
        <w:textAlignment w:val="baseline"/>
        <w:rPr>
          <w:rFonts w:ascii="Helvetica" w:eastAsia="Times New Roman" w:hAnsi="Helvetica" w:cs="Times New Roman"/>
          <w:color w:val="333333"/>
          <w:sz w:val="18"/>
          <w:szCs w:val="18"/>
          <w:lang w:val="en-CA"/>
        </w:rPr>
      </w:pPr>
      <w:r w:rsidRPr="005C7BE6">
        <w:rPr>
          <w:rFonts w:ascii="Helvetica" w:eastAsia="Times New Roman" w:hAnsi="Helvetica" w:cs="Times New Roman"/>
          <w:color w:val="333333"/>
          <w:sz w:val="18"/>
          <w:szCs w:val="18"/>
          <w:lang w:val="en-CA"/>
        </w:rPr>
        <w:t>School District No. 92 (Nisga’a) is accepting applications for a part time Payroll Clerk.  Reporting to the Assistant Secretary Treasurer, the Payroll Clerk is responsible within deadlines for the accurate and timely administration, preparation and processing of the district’s pay and benefits program for excluded staff, school administrators, teachers and support staff (including substitutes, regular, casual and noon-hour supervisors); and the maintenance of all payroll master files; and works as a member of a team to ensure the timely resolution of general district requirements, in accordance with applicable acts, regulations, policies and procedures. This position is 20 hours per week at the School Board Office and starts as soon as possible.</w:t>
      </w:r>
    </w:p>
    <w:p w:rsidR="005C7BE6" w:rsidRPr="005C7BE6" w:rsidRDefault="005C7BE6" w:rsidP="005C7BE6">
      <w:pPr>
        <w:spacing w:after="300" w:line="360" w:lineRule="atLeast"/>
        <w:textAlignment w:val="baseline"/>
        <w:rPr>
          <w:rFonts w:ascii="Helvetica" w:eastAsia="Times New Roman" w:hAnsi="Helvetica" w:cs="Times New Roman"/>
          <w:color w:val="333333"/>
          <w:sz w:val="18"/>
          <w:szCs w:val="18"/>
          <w:lang w:val="en-CA"/>
        </w:rPr>
      </w:pPr>
      <w:r w:rsidRPr="005C7BE6">
        <w:rPr>
          <w:rFonts w:ascii="Helvetica" w:eastAsia="Times New Roman" w:hAnsi="Helvetica" w:cs="Times New Roman"/>
          <w:color w:val="333333"/>
          <w:sz w:val="18"/>
          <w:szCs w:val="18"/>
          <w:lang w:val="en-CA"/>
        </w:rPr>
        <w:t> </w:t>
      </w:r>
    </w:p>
    <w:p w:rsidR="005C7BE6" w:rsidRPr="005C7BE6" w:rsidRDefault="005C7BE6" w:rsidP="005C7BE6">
      <w:pPr>
        <w:spacing w:after="300" w:line="360" w:lineRule="atLeast"/>
        <w:textAlignment w:val="baseline"/>
        <w:rPr>
          <w:rFonts w:ascii="Helvetica" w:eastAsia="Times New Roman" w:hAnsi="Helvetica" w:cs="Times New Roman"/>
          <w:color w:val="333333"/>
          <w:sz w:val="18"/>
          <w:szCs w:val="18"/>
          <w:lang w:val="en-CA"/>
        </w:rPr>
      </w:pPr>
      <w:r w:rsidRPr="005C7BE6">
        <w:rPr>
          <w:rFonts w:ascii="Helvetica" w:eastAsia="Times New Roman" w:hAnsi="Helvetica" w:cs="Times New Roman"/>
          <w:color w:val="333333"/>
          <w:sz w:val="18"/>
          <w:szCs w:val="18"/>
          <w:lang w:val="en-CA"/>
        </w:rPr>
        <w:t>The Nisga’a School District is situated at the end of a paved highway 97 km north of Terrace, a community with a Regional Airport offering regular two-hour air service to Vancouver. The lands of the Nisga’a Nation are blessed with soaring mountains, dramatic lava beds and thriving rivers and streams. The natural beauty of Nisga’a lands is complemented by the rich cultural traditions of the Nisga’a Nation. There is a wealth of outdoor activities to enjoy in the area, including fishing, hiking, cross-country skiing, snowmobiling and much more.</w:t>
      </w:r>
    </w:p>
    <w:p w:rsidR="005C7BE6" w:rsidRPr="005C7BE6" w:rsidRDefault="005C7BE6" w:rsidP="005C7BE6">
      <w:pPr>
        <w:spacing w:after="300" w:line="360" w:lineRule="atLeast"/>
        <w:textAlignment w:val="baseline"/>
        <w:rPr>
          <w:rFonts w:ascii="Helvetica" w:eastAsia="Times New Roman" w:hAnsi="Helvetica" w:cs="Times New Roman"/>
          <w:color w:val="333333"/>
          <w:sz w:val="18"/>
          <w:szCs w:val="18"/>
          <w:lang w:val="en-CA"/>
        </w:rPr>
      </w:pPr>
      <w:r w:rsidRPr="005C7BE6">
        <w:rPr>
          <w:rFonts w:ascii="Helvetica" w:eastAsia="Times New Roman" w:hAnsi="Helvetica" w:cs="Times New Roman"/>
          <w:color w:val="333333"/>
          <w:sz w:val="18"/>
          <w:szCs w:val="18"/>
          <w:lang w:val="en-CA"/>
        </w:rPr>
        <w:t> </w:t>
      </w:r>
    </w:p>
    <w:p w:rsidR="005C7BE6" w:rsidRPr="005C7BE6" w:rsidRDefault="005C7BE6" w:rsidP="005C7BE6">
      <w:pPr>
        <w:spacing w:after="300" w:line="360" w:lineRule="atLeast"/>
        <w:textAlignment w:val="baseline"/>
        <w:rPr>
          <w:rFonts w:ascii="Helvetica" w:eastAsia="Times New Roman" w:hAnsi="Helvetica" w:cs="Times New Roman"/>
          <w:color w:val="333333"/>
          <w:sz w:val="18"/>
          <w:szCs w:val="18"/>
          <w:lang w:val="en-CA"/>
        </w:rPr>
      </w:pPr>
      <w:r w:rsidRPr="005C7BE6">
        <w:rPr>
          <w:rFonts w:ascii="Helvetica" w:eastAsia="Times New Roman" w:hAnsi="Helvetica" w:cs="Times New Roman"/>
          <w:color w:val="333333"/>
          <w:sz w:val="18"/>
          <w:szCs w:val="18"/>
          <w:lang w:val="en-CA"/>
        </w:rPr>
        <w:t>The district offers comfortable housing at a reasonable cost and enjoys small class sizes in all four district schools, which are located within one hour of each other along the banks of the Nass River</w:t>
      </w:r>
    </w:p>
    <w:p w:rsidR="005C7BE6" w:rsidRPr="005C7BE6" w:rsidRDefault="005C7BE6" w:rsidP="005C7BE6">
      <w:pPr>
        <w:spacing w:after="300" w:line="360" w:lineRule="atLeast"/>
        <w:textAlignment w:val="baseline"/>
        <w:rPr>
          <w:rFonts w:ascii="Helvetica" w:eastAsia="Times New Roman" w:hAnsi="Helvetica" w:cs="Times New Roman"/>
          <w:color w:val="333333"/>
          <w:sz w:val="18"/>
          <w:szCs w:val="18"/>
          <w:lang w:val="en-CA"/>
        </w:rPr>
      </w:pPr>
      <w:r w:rsidRPr="005C7BE6">
        <w:rPr>
          <w:rFonts w:ascii="Helvetica" w:eastAsia="Times New Roman" w:hAnsi="Helvetica" w:cs="Times New Roman"/>
          <w:color w:val="333333"/>
          <w:sz w:val="18"/>
          <w:szCs w:val="18"/>
          <w:lang w:val="en-CA"/>
        </w:rPr>
        <w:t> </w:t>
      </w:r>
    </w:p>
    <w:p w:rsidR="005C7BE6" w:rsidRPr="005C7BE6" w:rsidRDefault="005C7BE6" w:rsidP="005C7BE6">
      <w:pPr>
        <w:spacing w:after="300" w:line="360" w:lineRule="atLeast"/>
        <w:textAlignment w:val="baseline"/>
        <w:rPr>
          <w:rFonts w:ascii="Helvetica" w:eastAsia="Times New Roman" w:hAnsi="Helvetica" w:cs="Times New Roman"/>
          <w:color w:val="333333"/>
          <w:sz w:val="18"/>
          <w:szCs w:val="18"/>
          <w:lang w:val="en-CA"/>
        </w:rPr>
      </w:pPr>
      <w:r w:rsidRPr="005C7BE6">
        <w:rPr>
          <w:rFonts w:ascii="Helvetica" w:eastAsia="Times New Roman" w:hAnsi="Helvetica" w:cs="Times New Roman"/>
          <w:color w:val="333333"/>
          <w:sz w:val="18"/>
          <w:szCs w:val="18"/>
          <w:lang w:val="en-CA"/>
        </w:rPr>
        <w:t>Successful applicants will have demonstrated:</w:t>
      </w:r>
    </w:p>
    <w:p w:rsidR="005C7BE6" w:rsidRPr="005C7BE6" w:rsidRDefault="005C7BE6" w:rsidP="005C7BE6">
      <w:pPr>
        <w:spacing w:after="300" w:line="360" w:lineRule="atLeast"/>
        <w:textAlignment w:val="baseline"/>
        <w:rPr>
          <w:rFonts w:ascii="Helvetica" w:eastAsia="Times New Roman" w:hAnsi="Helvetica" w:cs="Times New Roman"/>
          <w:color w:val="333333"/>
          <w:sz w:val="18"/>
          <w:szCs w:val="18"/>
          <w:lang w:val="en-CA"/>
        </w:rPr>
      </w:pPr>
      <w:r w:rsidRPr="005C7BE6">
        <w:rPr>
          <w:rFonts w:ascii="Helvetica" w:eastAsia="Times New Roman" w:hAnsi="Helvetica" w:cs="Times New Roman"/>
          <w:color w:val="333333"/>
          <w:sz w:val="18"/>
          <w:szCs w:val="18"/>
          <w:lang w:val="en-CA"/>
        </w:rPr>
        <w:t> </w:t>
      </w:r>
    </w:p>
    <w:p w:rsidR="005C7BE6" w:rsidRPr="005C7BE6" w:rsidRDefault="005C7BE6" w:rsidP="005C7BE6">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5C7BE6">
        <w:rPr>
          <w:rFonts w:ascii="inherit" w:eastAsia="Times New Roman" w:hAnsi="inherit" w:cs="Times New Roman"/>
          <w:color w:val="333333"/>
          <w:sz w:val="18"/>
          <w:szCs w:val="18"/>
          <w:lang w:val="en-CA"/>
        </w:rPr>
        <w:lastRenderedPageBreak/>
        <w:t>Completion of Grade 12 and some formal post-secondary accounting training.</w:t>
      </w:r>
    </w:p>
    <w:p w:rsidR="005C7BE6" w:rsidRPr="005C7BE6" w:rsidRDefault="005C7BE6" w:rsidP="005C7BE6">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5C7BE6">
        <w:rPr>
          <w:rFonts w:ascii="inherit" w:eastAsia="Times New Roman" w:hAnsi="inherit" w:cs="Times New Roman"/>
          <w:color w:val="333333"/>
          <w:sz w:val="18"/>
          <w:szCs w:val="18"/>
          <w:lang w:val="en-CA"/>
        </w:rPr>
        <w:t>Payroll Compliance Practitioner Certificate or willingness to complete Certification within 2 years</w:t>
      </w:r>
    </w:p>
    <w:p w:rsidR="005C7BE6" w:rsidRPr="005C7BE6" w:rsidRDefault="005C7BE6" w:rsidP="005C7BE6">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5C7BE6">
        <w:rPr>
          <w:rFonts w:ascii="inherit" w:eastAsia="Times New Roman" w:hAnsi="inherit" w:cs="Times New Roman"/>
          <w:color w:val="333333"/>
          <w:sz w:val="18"/>
          <w:szCs w:val="18"/>
          <w:lang w:val="en-CA"/>
        </w:rPr>
        <w:t>Minimum 2 years’ experience with a computerized payroll system and benefits administration experience.</w:t>
      </w:r>
    </w:p>
    <w:p w:rsidR="005C7BE6" w:rsidRPr="005C7BE6" w:rsidRDefault="005C7BE6" w:rsidP="005C7BE6">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5C7BE6">
        <w:rPr>
          <w:rFonts w:ascii="inherit" w:eastAsia="Times New Roman" w:hAnsi="inherit" w:cs="Times New Roman"/>
          <w:color w:val="333333"/>
          <w:sz w:val="18"/>
          <w:szCs w:val="18"/>
          <w:lang w:val="en-CA"/>
        </w:rPr>
        <w:t>Good organizational, interpersonal and communication skills (oral and written).</w:t>
      </w:r>
    </w:p>
    <w:p w:rsidR="005C7BE6" w:rsidRPr="005C7BE6" w:rsidRDefault="005C7BE6" w:rsidP="005C7BE6">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5C7BE6">
        <w:rPr>
          <w:rFonts w:ascii="inherit" w:eastAsia="Times New Roman" w:hAnsi="inherit" w:cs="Times New Roman"/>
          <w:color w:val="333333"/>
          <w:sz w:val="18"/>
          <w:szCs w:val="18"/>
          <w:lang w:val="en-CA"/>
        </w:rPr>
        <w:t>Working knowledge of office procedures and standard office equipment including personal computers and office software.</w:t>
      </w:r>
    </w:p>
    <w:p w:rsidR="005C7BE6" w:rsidRPr="005C7BE6" w:rsidRDefault="005C7BE6" w:rsidP="005C7BE6">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5C7BE6">
        <w:rPr>
          <w:rFonts w:ascii="inherit" w:eastAsia="Times New Roman" w:hAnsi="inherit" w:cs="Times New Roman"/>
          <w:color w:val="333333"/>
          <w:sz w:val="18"/>
          <w:szCs w:val="18"/>
          <w:lang w:val="en-CA"/>
        </w:rPr>
        <w:t>Confidentiality, neatness, accuracy and the ability to deal tactfully with others is essential.</w:t>
      </w:r>
    </w:p>
    <w:p w:rsidR="005C7BE6" w:rsidRPr="005C7BE6" w:rsidRDefault="005C7BE6" w:rsidP="005C7BE6">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5C7BE6">
        <w:rPr>
          <w:rFonts w:ascii="inherit" w:eastAsia="Times New Roman" w:hAnsi="inherit" w:cs="Times New Roman"/>
          <w:color w:val="333333"/>
          <w:sz w:val="18"/>
          <w:szCs w:val="18"/>
          <w:lang w:val="en-CA"/>
        </w:rPr>
        <w:t>Inputs payroll data (generating cheques, pay slips); obtains authorization on lump sum payments; distributes pay slips, t-4s, pension statements, etc.;</w:t>
      </w:r>
    </w:p>
    <w:p w:rsidR="005C7BE6" w:rsidRPr="005C7BE6" w:rsidRDefault="005C7BE6" w:rsidP="005C7BE6">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5C7BE6">
        <w:rPr>
          <w:rFonts w:ascii="inherit" w:eastAsia="Times New Roman" w:hAnsi="inherit" w:cs="Times New Roman"/>
          <w:color w:val="333333"/>
          <w:sz w:val="18"/>
          <w:szCs w:val="18"/>
          <w:lang w:val="en-CA"/>
        </w:rPr>
        <w:t>Complete understanding of all payroll MERCs and procedures.</w:t>
      </w:r>
    </w:p>
    <w:p w:rsidR="005C7BE6" w:rsidRPr="005C7BE6" w:rsidRDefault="005C7BE6" w:rsidP="005C7BE6">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5C7BE6">
        <w:rPr>
          <w:rFonts w:ascii="inherit" w:eastAsia="Times New Roman" w:hAnsi="inherit" w:cs="Times New Roman"/>
          <w:color w:val="333333"/>
          <w:sz w:val="18"/>
          <w:szCs w:val="18"/>
          <w:lang w:val="en-CA"/>
        </w:rPr>
        <w:t>Maintains records of employees on leave for benefit premiums or Teachers-on-Call (e.g. Dues); determines billable costs and forwards to accounts receivable for processing; prepares and processes documentation; calculates retroactive pay adjustments; processes salary increases</w:t>
      </w:r>
    </w:p>
    <w:p w:rsidR="005C7BE6" w:rsidRPr="005C7BE6" w:rsidRDefault="005C7BE6" w:rsidP="005C7BE6">
      <w:pPr>
        <w:numPr>
          <w:ilvl w:val="0"/>
          <w:numId w:val="1"/>
        </w:numPr>
        <w:spacing w:before="120" w:after="120"/>
        <w:ind w:left="0" w:right="360"/>
        <w:textAlignment w:val="baseline"/>
        <w:rPr>
          <w:rFonts w:ascii="inherit" w:eastAsia="Times New Roman" w:hAnsi="inherit" w:cs="Times New Roman"/>
          <w:color w:val="333333"/>
          <w:sz w:val="18"/>
          <w:szCs w:val="18"/>
          <w:lang w:val="en-CA"/>
        </w:rPr>
      </w:pPr>
      <w:r w:rsidRPr="005C7BE6">
        <w:rPr>
          <w:rFonts w:ascii="inherit" w:eastAsia="Times New Roman" w:hAnsi="inherit" w:cs="Times New Roman"/>
          <w:color w:val="333333"/>
          <w:sz w:val="18"/>
          <w:szCs w:val="18"/>
          <w:lang w:val="en-CA"/>
        </w:rPr>
        <w:t>Performs other comparable duties as assigned which are within the area of knowledge and skills required by the job description</w:t>
      </w:r>
    </w:p>
    <w:p w:rsidR="005C7BE6" w:rsidRPr="005C7BE6" w:rsidRDefault="005C7BE6" w:rsidP="005C7BE6">
      <w:pPr>
        <w:spacing w:after="300" w:line="360" w:lineRule="atLeast"/>
        <w:textAlignment w:val="baseline"/>
        <w:rPr>
          <w:rFonts w:ascii="Helvetica" w:eastAsia="Times New Roman" w:hAnsi="Helvetica" w:cs="Times New Roman"/>
          <w:color w:val="333333"/>
          <w:sz w:val="18"/>
          <w:szCs w:val="18"/>
          <w:lang w:val="en-CA"/>
        </w:rPr>
      </w:pPr>
      <w:r w:rsidRPr="005C7BE6">
        <w:rPr>
          <w:rFonts w:ascii="Helvetica" w:eastAsia="Times New Roman" w:hAnsi="Helvetica" w:cs="Times New Roman"/>
          <w:color w:val="333333"/>
          <w:sz w:val="18"/>
          <w:szCs w:val="18"/>
          <w:lang w:val="en-CA"/>
        </w:rPr>
        <w:t> </w:t>
      </w:r>
    </w:p>
    <w:p w:rsidR="005C7BE6" w:rsidRPr="005C7BE6" w:rsidRDefault="005C7BE6" w:rsidP="005C7BE6">
      <w:pPr>
        <w:spacing w:after="300" w:line="360" w:lineRule="atLeast"/>
        <w:textAlignment w:val="baseline"/>
        <w:rPr>
          <w:rFonts w:ascii="Helvetica" w:eastAsia="Times New Roman" w:hAnsi="Helvetica" w:cs="Times New Roman"/>
          <w:color w:val="333333"/>
          <w:sz w:val="18"/>
          <w:szCs w:val="18"/>
          <w:lang w:val="en-CA"/>
        </w:rPr>
      </w:pPr>
      <w:r w:rsidRPr="005C7BE6">
        <w:rPr>
          <w:rFonts w:ascii="Helvetica" w:eastAsia="Times New Roman" w:hAnsi="Helvetica" w:cs="Times New Roman"/>
          <w:color w:val="333333"/>
          <w:sz w:val="18"/>
          <w:szCs w:val="18"/>
          <w:lang w:val="en-CA"/>
        </w:rPr>
        <w:t>Applications must be made in writing, accompanied by three references and transcript(s) or documentation that addresses the above qualifications.  All applicants must comply with the Criminal Records Review Act.</w:t>
      </w:r>
    </w:p>
    <w:p w:rsidR="005C7BE6" w:rsidRPr="005C7BE6" w:rsidRDefault="005C7BE6" w:rsidP="005C7BE6">
      <w:pPr>
        <w:spacing w:after="300" w:line="360" w:lineRule="atLeast"/>
        <w:textAlignment w:val="baseline"/>
        <w:rPr>
          <w:rFonts w:ascii="Helvetica" w:eastAsia="Times New Roman" w:hAnsi="Helvetica" w:cs="Times New Roman"/>
          <w:color w:val="333333"/>
          <w:sz w:val="18"/>
          <w:szCs w:val="18"/>
          <w:lang w:val="en-CA"/>
        </w:rPr>
      </w:pPr>
      <w:r w:rsidRPr="005C7BE6">
        <w:rPr>
          <w:rFonts w:ascii="Helvetica" w:eastAsia="Times New Roman" w:hAnsi="Helvetica" w:cs="Times New Roman"/>
          <w:color w:val="333333"/>
          <w:sz w:val="18"/>
          <w:szCs w:val="18"/>
          <w:lang w:val="en-CA"/>
        </w:rPr>
        <w:t>Pay and Benefits are in accordance with CUPE Local 2298 Collective Agreement.</w:t>
      </w:r>
    </w:p>
    <w:p w:rsidR="005C7BE6" w:rsidRPr="005C7BE6" w:rsidRDefault="005C7BE6" w:rsidP="005C7BE6">
      <w:pPr>
        <w:spacing w:after="300" w:line="360" w:lineRule="atLeast"/>
        <w:textAlignment w:val="baseline"/>
        <w:rPr>
          <w:rFonts w:ascii="Helvetica" w:eastAsia="Times New Roman" w:hAnsi="Helvetica" w:cs="Times New Roman"/>
          <w:color w:val="333333"/>
          <w:sz w:val="18"/>
          <w:szCs w:val="18"/>
          <w:lang w:val="en-CA"/>
        </w:rPr>
      </w:pPr>
      <w:r w:rsidRPr="005C7BE6">
        <w:rPr>
          <w:rFonts w:ascii="Helvetica" w:eastAsia="Times New Roman" w:hAnsi="Helvetica" w:cs="Times New Roman"/>
          <w:color w:val="333333"/>
          <w:sz w:val="18"/>
          <w:szCs w:val="18"/>
          <w:lang w:val="en-CA"/>
        </w:rPr>
        <w:t>Should you require any assistance, please contact Kory Tanner, Assistant Secretary Treasurer 250-633 2030</w:t>
      </w:r>
    </w:p>
    <w:p w:rsidR="005C7BE6" w:rsidRPr="005C7BE6" w:rsidRDefault="005C7BE6" w:rsidP="005C7BE6">
      <w:pPr>
        <w:spacing w:after="300" w:line="360" w:lineRule="atLeast"/>
        <w:textAlignment w:val="baseline"/>
        <w:rPr>
          <w:rFonts w:ascii="Helvetica" w:eastAsia="Times New Roman" w:hAnsi="Helvetica" w:cs="Times New Roman"/>
          <w:color w:val="333333"/>
          <w:sz w:val="18"/>
          <w:szCs w:val="18"/>
          <w:lang w:val="en-CA"/>
        </w:rPr>
      </w:pPr>
      <w:r w:rsidRPr="005C7BE6">
        <w:rPr>
          <w:rFonts w:ascii="Helvetica" w:eastAsia="Times New Roman" w:hAnsi="Helvetica" w:cs="Times New Roman"/>
          <w:color w:val="333333"/>
          <w:sz w:val="18"/>
          <w:szCs w:val="18"/>
          <w:lang w:val="en-CA"/>
        </w:rPr>
        <w:t>This posting will remain open until filled.  We thank all applicants, however only those chosen for the interview process will be contacted.</w:t>
      </w:r>
    </w:p>
    <w:p w:rsidR="005C7BE6" w:rsidRPr="005C7BE6" w:rsidRDefault="005C7BE6" w:rsidP="005C7BE6">
      <w:pPr>
        <w:spacing w:after="300" w:line="360" w:lineRule="atLeast"/>
        <w:textAlignment w:val="baseline"/>
        <w:rPr>
          <w:rFonts w:ascii="Helvetica" w:eastAsia="Times New Roman" w:hAnsi="Helvetica" w:cs="Times New Roman"/>
          <w:color w:val="333333"/>
          <w:sz w:val="18"/>
          <w:szCs w:val="18"/>
          <w:lang w:val="en-CA"/>
        </w:rPr>
      </w:pPr>
      <w:r w:rsidRPr="005C7BE6">
        <w:rPr>
          <w:rFonts w:ascii="Helvetica" w:eastAsia="Times New Roman" w:hAnsi="Helvetica" w:cs="Times New Roman"/>
          <w:color w:val="333333"/>
          <w:sz w:val="18"/>
          <w:szCs w:val="18"/>
          <w:lang w:val="en-CA"/>
        </w:rPr>
        <w:t> </w:t>
      </w:r>
    </w:p>
    <w:p w:rsidR="005C7BE6" w:rsidRPr="005C7BE6" w:rsidRDefault="005C7BE6" w:rsidP="005C7BE6">
      <w:pPr>
        <w:spacing w:after="300" w:line="360" w:lineRule="atLeast"/>
        <w:jc w:val="center"/>
        <w:textAlignment w:val="baseline"/>
        <w:rPr>
          <w:rFonts w:ascii="Helvetica" w:eastAsia="Times New Roman" w:hAnsi="Helvetica" w:cs="Times New Roman"/>
          <w:color w:val="333333"/>
          <w:sz w:val="18"/>
          <w:szCs w:val="18"/>
          <w:lang w:val="en-CA"/>
        </w:rPr>
      </w:pPr>
      <w:r w:rsidRPr="005C7BE6">
        <w:rPr>
          <w:rFonts w:ascii="Helvetica" w:eastAsia="Times New Roman" w:hAnsi="Helvetica" w:cs="Times New Roman"/>
          <w:color w:val="333333"/>
          <w:sz w:val="18"/>
          <w:szCs w:val="18"/>
          <w:lang w:val="en-CA"/>
        </w:rPr>
        <w:t>Email:  humanresources@nisgaa.bc.ca</w:t>
      </w:r>
    </w:p>
    <w:p w:rsidR="003F643D" w:rsidRDefault="003F643D">
      <w:bookmarkStart w:id="0" w:name="_GoBack"/>
      <w:bookmarkEnd w:id="0"/>
    </w:p>
    <w:sectPr w:rsidR="003F643D" w:rsidSect="00721A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B4200A"/>
    <w:multiLevelType w:val="multilevel"/>
    <w:tmpl w:val="9742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E6"/>
    <w:rsid w:val="003F643D"/>
    <w:rsid w:val="005C7BE6"/>
    <w:rsid w:val="00721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7BEBB8"/>
  <w14:defaultImageDpi w14:val="32767"/>
  <w15:chartTrackingRefBased/>
  <w15:docId w15:val="{AAE35FF4-4C49-F147-AC07-0F7A1F02B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7BE6"/>
    <w:pPr>
      <w:spacing w:before="100" w:beforeAutospacing="1" w:after="100" w:afterAutospacing="1"/>
    </w:pPr>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01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2927</Characters>
  <Application>Microsoft Office Word</Application>
  <DocSecurity>0</DocSecurity>
  <Lines>24</Lines>
  <Paragraphs>6</Paragraphs>
  <ScaleCrop>false</ScaleCrop>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Rugie-Ann Barrameda</dc:creator>
  <cp:keywords/>
  <dc:description/>
  <cp:lastModifiedBy>Rugie-Ann Barrameda</cp:lastModifiedBy>
  <cp:revision>1</cp:revision>
  <dcterms:created xsi:type="dcterms:W3CDTF">2019-02-27T21:45:00Z</dcterms:created>
  <dcterms:modified xsi:type="dcterms:W3CDTF">2019-02-27T21:45:00Z</dcterms:modified>
</cp:coreProperties>
</file>