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5F" w:rsidRDefault="0074195F" w:rsidP="0074195F">
      <w:r>
        <w:rPr>
          <w:rFonts w:hint="eastAsia"/>
        </w:rPr>
        <w:t>曾少辉</w:t>
      </w:r>
      <w:r w:rsidR="0039554A">
        <w:rPr>
          <w:rFonts w:hint="eastAsia"/>
        </w:rPr>
        <w:t xml:space="preserve"> </w:t>
      </w:r>
      <w:bookmarkStart w:id="0" w:name="_GoBack"/>
      <w:bookmarkEnd w:id="0"/>
    </w:p>
    <w:p w:rsidR="009E5952" w:rsidRDefault="0074195F" w:rsidP="0074195F">
      <w:r>
        <w:rPr>
          <w:rFonts w:hint="eastAsia"/>
        </w:rPr>
        <w:t>1990</w:t>
      </w:r>
      <w:r>
        <w:rPr>
          <w:rFonts w:hint="eastAsia"/>
        </w:rPr>
        <w:t>年毕业于北京大学计算机系，</w:t>
      </w:r>
    </w:p>
    <w:p w:rsidR="009E5952" w:rsidRDefault="008C5B2C" w:rsidP="0074195F">
      <w:r>
        <w:rPr>
          <w:rFonts w:hint="eastAsia"/>
        </w:rPr>
        <w:t>1990</w:t>
      </w:r>
      <w:r>
        <w:t xml:space="preserve"> </w:t>
      </w:r>
      <w:r>
        <w:rPr>
          <w:rFonts w:hint="eastAsia"/>
        </w:rPr>
        <w:t>年起</w:t>
      </w:r>
      <w:r w:rsidR="009E5952">
        <w:rPr>
          <w:rFonts w:hint="eastAsia"/>
        </w:rPr>
        <w:t>在</w:t>
      </w:r>
      <w:r w:rsidR="0074195F">
        <w:rPr>
          <w:rFonts w:hint="eastAsia"/>
        </w:rPr>
        <w:t>新世纪数据设备公司，</w:t>
      </w:r>
      <w:r w:rsidR="0074195F">
        <w:rPr>
          <w:rFonts w:hint="eastAsia"/>
        </w:rPr>
        <w:t xml:space="preserve">Cap Gemini, Fortner Research, </w:t>
      </w:r>
      <w:r w:rsidR="0074195F">
        <w:t xml:space="preserve">Fortner Software, </w:t>
      </w:r>
      <w:r w:rsidR="0074195F">
        <w:rPr>
          <w:rFonts w:hint="eastAsia"/>
        </w:rPr>
        <w:t xml:space="preserve">Template Software, Level 8, Amdocs </w:t>
      </w:r>
      <w:r w:rsidR="0074195F">
        <w:rPr>
          <w:rFonts w:hint="eastAsia"/>
        </w:rPr>
        <w:t>等公司从事电脑硬件和软件开发工作。</w:t>
      </w:r>
    </w:p>
    <w:p w:rsidR="008C5B2C" w:rsidRDefault="0074195F" w:rsidP="0074195F">
      <w:r>
        <w:rPr>
          <w:rFonts w:hint="eastAsia"/>
        </w:rPr>
        <w:t>2008</w:t>
      </w:r>
      <w:r>
        <w:rPr>
          <w:rFonts w:hint="eastAsia"/>
        </w:rPr>
        <w:t>年</w:t>
      </w:r>
      <w:r w:rsidR="008C5B2C">
        <w:rPr>
          <w:rFonts w:hint="eastAsia"/>
        </w:rPr>
        <w:t>起</w:t>
      </w:r>
      <w:r>
        <w:rPr>
          <w:rFonts w:hint="eastAsia"/>
        </w:rPr>
        <w:t>创立</w:t>
      </w:r>
      <w:r>
        <w:rPr>
          <w:rFonts w:hint="eastAsia"/>
        </w:rPr>
        <w:t>SZ</w:t>
      </w:r>
      <w:r>
        <w:t xml:space="preserve"> </w:t>
      </w:r>
      <w:r>
        <w:rPr>
          <w:rFonts w:hint="eastAsia"/>
        </w:rPr>
        <w:t>Consulting</w:t>
      </w:r>
      <w:r>
        <w:t xml:space="preserve"> Services</w:t>
      </w:r>
      <w:r>
        <w:rPr>
          <w:rFonts w:hint="eastAsia"/>
        </w:rPr>
        <w:t>从事中美商业顾问和教育顾问服务。商业顾问业务</w:t>
      </w:r>
      <w:r w:rsidR="00B1704A">
        <w:rPr>
          <w:rFonts w:hint="eastAsia"/>
        </w:rPr>
        <w:t>涵盖投资项目的尽职调查、以及</w:t>
      </w:r>
      <w:r>
        <w:rPr>
          <w:rFonts w:hint="eastAsia"/>
        </w:rPr>
        <w:t>投资移民财富税务安排方面的咨询调研和规划设计；教育服务涵盖从初中到研究生的升学和留学顾问</w:t>
      </w:r>
      <w:r w:rsidR="00B1704A">
        <w:rPr>
          <w:rFonts w:hint="eastAsia"/>
        </w:rPr>
        <w:t>服务，是辅导顶级名校和疑难个案的名师。</w:t>
      </w:r>
    </w:p>
    <w:p w:rsidR="008C375B" w:rsidRDefault="008C5B2C" w:rsidP="008C5B2C">
      <w:r>
        <w:rPr>
          <w:rFonts w:hint="eastAsia"/>
        </w:rPr>
        <w:t>2010</w:t>
      </w:r>
      <w:r>
        <w:rPr>
          <w:rFonts w:hint="eastAsia"/>
        </w:rPr>
        <w:t>年起担任饰界公司</w:t>
      </w:r>
      <w:r w:rsidR="00B1704A">
        <w:rPr>
          <w:rFonts w:hint="eastAsia"/>
        </w:rPr>
        <w:t>等</w:t>
      </w:r>
      <w:r>
        <w:rPr>
          <w:rFonts w:hint="eastAsia"/>
        </w:rPr>
        <w:t>多起投资项目的技术顾问。</w:t>
      </w:r>
    </w:p>
    <w:p w:rsidR="00F23F5C" w:rsidRPr="0074195F" w:rsidRDefault="00F23F5C" w:rsidP="0074195F">
      <w:pPr>
        <w:rPr>
          <w:rFonts w:hint="eastAsia"/>
        </w:rPr>
      </w:pPr>
    </w:p>
    <w:sectPr w:rsidR="00F23F5C" w:rsidRPr="0074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A4"/>
    <w:rsid w:val="00003B88"/>
    <w:rsid w:val="00126E8F"/>
    <w:rsid w:val="0039554A"/>
    <w:rsid w:val="003B5CBD"/>
    <w:rsid w:val="00421AC4"/>
    <w:rsid w:val="004C2065"/>
    <w:rsid w:val="005339C8"/>
    <w:rsid w:val="005576A4"/>
    <w:rsid w:val="007110AC"/>
    <w:rsid w:val="0074195F"/>
    <w:rsid w:val="00787145"/>
    <w:rsid w:val="008C375B"/>
    <w:rsid w:val="008C5B2C"/>
    <w:rsid w:val="008E47A9"/>
    <w:rsid w:val="0091512F"/>
    <w:rsid w:val="009E5952"/>
    <w:rsid w:val="00AB09F8"/>
    <w:rsid w:val="00AF5370"/>
    <w:rsid w:val="00AF6854"/>
    <w:rsid w:val="00B1704A"/>
    <w:rsid w:val="00B85F06"/>
    <w:rsid w:val="00CF788E"/>
    <w:rsid w:val="00DB5AA0"/>
    <w:rsid w:val="00F147BB"/>
    <w:rsid w:val="00F23F5C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C6A99-F43F-4DAE-8B31-F7CC66F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2017-03-19T13:52:00Z</dcterms:created>
  <dcterms:modified xsi:type="dcterms:W3CDTF">2017-03-19T20:50:00Z</dcterms:modified>
</cp:coreProperties>
</file>