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Arts and Humanities (History, Political Science, Psychology, Languages, Design, Media):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 Arts and Humanities is the widest stream; languages, fine and performing arts, social work and sports are outlined only.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reading, writing, speaking and curiosity about people and society; try debate, art, languages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Explore interests (history, law, psychology, design, media, teaching); keep Standard Maths if possible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Economics Hons, Design (NID / NIFT) and other options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Arts / Humanities subjects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CUET-UG, CLAT, UCEED, NID, NCET, liberal arts tests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the target entrance (CUET, CLAT, UCEED, NID DAT, NCET, college tests)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Merit seats and scholarships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BA, BA LLB, B.Des, BJMC, ITEP, Liberal Arts, BFA, Hotel Management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or academic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MSc, MBA, LLM, M.Des, MSW, B.Ed, PhD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Specialist, teaching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services, law, psychology, media, design, teaching, research, hospitality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read widely, write, speak and observe. Join debate, quiz, art, drama, language and community activities.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test in Class 8; English / Social Science olympiads for exposure.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any Social Science olympiad]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keep Standard Maths in Class 10 (CBSE) if there is any chance of Economics, Psychology (Statistics), Design or a later change of stream.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CBSE Basic Maths rule]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NTSE (Class 10) covers Social Science and Mental Ability as well as Science and Maths.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status for 2026-27]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Arts / Humanities. Typical subjects: History, Political Science, Geography, Economics, Psychology, Sociology, Languages, Fine Arts, Home Science, Mass Communication.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Add Mathematics or Statistics if you want Economics Hons, quantitative Psychology, or flexibility toward design technology. Karnataka PUC offers fixed combinations; confirm with the college.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BA admission in Karnataka is mostly merit-based on 2nd PUC / Class 12 marks.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BCU 2026-27 calendar]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CUET-UG (central universities), CLAT (law), UCEED / NID DAT / NIFT (design), NCET (teaching), liberal arts tests (FLAME FEAT, Ashoka AAA, Azim Premji), SET / college tests.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Academic: BA (History, Political Science, Economics, Sociology, Psychology, English, Kannada and other languages), 4-year honours / research options.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Professional: BA LLB, B.Des, BJMC / BA Media, ITEP (BA B.Ed), Hotel Management (BSc), BFA, BSW.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Liberal Arts at FLAME, Ashoka, Azim Premji, Krea and similar universities.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21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(includes Social Science)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Olympiad (IEO) and similar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whether humanities students can take part]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Humanities has few formal olympiads. Debate, MUN, quizzing, essay and art competitions, theatre, and school magazines build the profile that colleges and liberal arts universities look for.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UPSC Civil Services Examination (after graduation)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Public Service Commission (UPSC); upsc.gov.in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IAS, IFS, IPS and other central services; IFoS prelims is taken in the same sitting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Graduation from a recognised university (final-year students may apply). Age: minimum 21; maximum 32 for General (relaxations for OBC, SC/ST, PwBD). Attempts: General 6, OBC 9, SC/ST unlimited (within age limit). Indian citizenship for IAS / IFS / IPS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notification]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year. CSE 2027 per UPSC calendar: notification 13 January 2027, applications close 2 February, Prelims 23 May 2027, Mains from 20 August 2027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Prelims: GS Paper 1 (100 questions, 200 marks, counts for merit) and CSAT Paper 2 (qualifying, 33%). Then Mains and Interview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details]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civil services are held by the Karnataka Public Service Commission (KPSC)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(for BA at central and other universities)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Subjects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domain subjects including History, Political Science, Geography, Psychology, Sociology, Fine Arts, Mass Communication; mapping is set by each university and programme, often English + one or more domain subjects + General Aptitude Test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each university]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/ 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UCEED (Undergraduate Common Entrance Exam for Design) - IIT Bombay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IIT Bombay; uceed.iitb.ac.in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B.Des at IITs (Bombay, Delhi, Guwahati, Hyderabad) and IIITDM Jabalpur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participating institutes]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stream. Class 12 (or equivalent) passed in 2026 or 2027 (first appeared in 2025 or earlier is not eligible). Born on or after 1 Oct 2002 (1 Oct 1997 for SC/ST/PwD)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UCEED 2027 exam reported for 17 January 2027 (3 hours); registration reported 1-31 October 2026, though one source gives 21 October as the deadline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NID DAT (National Institute of Design Design Aptitude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Institute of Design (NID); admissions.nid.edu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B.Des: 10+2 from any recognised board; Maths recommended, all streams may apply; no upper age limit. Final Class 12 marksheet by 15 July 2027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applications reported 10 Sep - 30 Nov 2026, DAT Prelims 20 December 2026; sources disagree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Prelims, then Mains with studio tests and interview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NIFT (National Institute of Fashion Technology)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 with NTA; nift.ac.in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B.Des: Class 12 in any stream. B.FTech: Mathematics required (Physics and Maths per one source). UG age: under 24 on 1 Aug 2027, 5-year relaxation SC/ST/PwD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 (General Ability Test) and CAT (Creative Ability Test), then Situation Test / interview for some courses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2027 dates not yet published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NCET (National Common Entrance Test) - Integrated Teacher Education Programme (ITEP)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NTA; exams.nta.nic.in/ncet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4-year integrated BA B.Ed / BSc B.Ed at about 223 institutions (about 16,950 seats reported)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passed or appearing; minimum age 18 reported by one source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held 17-18 April, results 4 June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about 180 minutes: two languages (from 38), up to three domain subjects (from 26), teaching aptitude and a general test; MCQs with negative marking; 13 mediums. Question count reported as 181 (attempt 160)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CTET and KARTET (teacher eligibility)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CBSE (CTET, ctet.nic.in); Karnataka School Education Department (KARTET)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CTET Paper I (Classes 1-5): Class 12 with 50% + 2-year D.El.Ed or equivalent (4-year B.El.Ed also reported); Paper II (Classes 6-8): degree + B.Ed / equivalent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CTET twice a year; February 2026 session on 7-8 February with re-exam for cancelled centres on 1 March; next session reported for 6 September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KARTET 2025 was held on 7 December 2025; 2026 notification not yet seen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CTET: offline OMR; 150 MCQs per paper, 150 marks, 2 hours 30 minutes, no negative marking; certificate validity reported as lifetime. KARTET: Paper 1 (Classes 1-5), Paper 2 (Classes 6-8)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NCHM JEE (Hotel Management)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the National Council for Hotel Management; exams.nta.nic.in/nchm-jee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English; no age limit; appearing candidates can apply; no stream restriction stated (inferred)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25 April (CBT, 120 cities)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about 3 hours reported; section-wise breakdown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LLB / BBA LLB at National Law Universities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12 pass, about 45% (40% SC/ST); 120 MCQs, 2 hr, +1 / -0.25; CLAT 2027 expected 6 Dec 2026, official notice not seen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. See Commerce document.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Liberal arts: FLAME FEAT or SAT / ACT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FLAME University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Online aptitude test (FEAT) plus essay, or SAT / ACT score with essay; final 2026 cycle test window reported 6-10 June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Ashoka Aptitude Assessment (AAA) + On-the-Spot Essay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Ashoka University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 test; SAT, ACT, CUET or JEE scores optional extras; no minimum percentage reported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Azim Premji University National Entrance Test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/ BSc programmes in Bengaluru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intake test on 14 Dec 2025 with interviews 5-9 Jan 2026; age up to 21 on 31 July (exceptions possible)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next cycle]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Krea University and other private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Liberal arts degrees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confirmed at the time of compilation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Media: SET, Christ University tests, CUET-UG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Mass Communication / Media Studies / Journalism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Symbiosis route via SET; Christ via own test + CUET per one source; IIMC admits to MA / PG diploma through CUET-PG only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admission in Karnataka (BCU and other universities)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with chosen combinations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Mostly merit-based on 2nd PUC / Class 12; no entrance exam for most colleges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Fine and performing arts (BFA, music, dance, drama)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Visual and performing arts degrees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Entrance requirements not confirmed (for example Karnataka Chitrakala Parishath)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at central universities and IIMC MA programmes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Lectureship, JRF in humanities subjects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B.Ed / M.Ed entrance and teacher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Universities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 teaching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XAT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after BA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TISS and other social work / policy entrance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TISS and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MSW, development studies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 (Humanities counts as its own stream);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University and foundation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Ashoka, FLAME, Azim Premji, others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sciences, so Humanities students are generally not eligible for it.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(History, Political Science, Sociology, Economics, Psychology, English, Kannada, Geography and other combinations)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in Karnataka; CUET-UG for central universities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 for civil services, teaching, research, policy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Psychology, then MA / MSc Psychology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 + 2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or CUET; PG entrance varies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RCI registration needed for clinical practice (see section 7)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/ BBA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 and other law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Commerce document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B.Des (IIT / NID / NIFT / private)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UCEED, NID DAT, NIFT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Product, communication, fashion, UX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BJMC / BA Mass Communication / Media Studies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CUET, SET,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Journalism, PR, digital media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ITEP (BA B.Ed)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teaching route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Liberal Arts (BA / BSc Hons, 3-4 yr)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FEAT, AAA, Azim Premji NET, SAT / ACT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Interdisciplinary, research and policy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Hospitality / Hotel Management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NCHM JEE and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Hotels, aviation hospitality, events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BFA / performing arts / BSW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 entrance or portfolio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Creative and social sectors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Delhi University and JNU (via CUET), Christ University, St Joseph's, Mount Carmel, Azim Premji University, Ashoka University, FLAME University, NLSIU Bengaluru (Law), IIT Bombay / IIT Delhi (B.Des), NID Bengaluru, NIFT Bengaluru, Karnataka Chitrakala Parishath.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Civil services and public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IAS / IFS / IPS officer, state services, policy analyst, diplomat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KPSC, MPP, MA Public Administration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Lawyer, judge, legal advisor, human rights specialist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judicial services exams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Psychology and counselling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Counsellor, school psychologist, HR professional; clinical psychologist needs RCI registration and an RCI-approved clinical qualification (M.Phil vs RCI-approved MA is reported inconsistently; 4-year BA or 3+1 bridge also 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RCI]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MSc Psychology, clinical qualification,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 and communication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Journalist, editor, content creator, PR and advertising professional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Mass Communication (IIMC via CUET-PG), PG diplomas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Product, UX, graphic, fashion, communication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M.Des, MBA in design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Teaching and education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 teacher (via CTET / KARTET), lecturer, education researcher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B.Ed, M.Ed, MA, UGC-NET,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Research and academia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Historian, sociologist, economist, linguist, archaeologist, professor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MA, MPhil, PhD, UGC-NET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Hospitality, arts and social sector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 and tourism manager, artist, performer, social worker, NGO leader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MSW, MBA, specialised diplomas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Humanities students; BA LLB and judicial services are common routes.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Management and Commerce: BBA, IPM and MBA accept Humanities graduates (see Commerce document); Economics Hons needs Maths in some universities.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 and Technology: UCEED and NID accept all streams; UX, digital media and human-centred design combine Humanities with technology.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Army wing accepts any stream; Air Force and Navy need Physics and Maths.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Education: ITEP, B.Ed and TET exams lead to school teaching.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Social care: Psychology, social work, special education and counselling overlap with allied health.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RCI requirements]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UPSC CSE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Calendar: notification 13 Jan 2027, Prelims 23 May 2027, Mains 20 Aug 2027; age 21-32, attempts 6 / 9 / unlimited; Prelims GS 200 marks, CSAT qualifying 33%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 (several sources; no official page opened)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 humanities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 domain subjects including History, Political Science, Geography, Psychology; mapping is per university and not confirmed for DU / JNU / BHU BA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subject list; Low for mapping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NCET / ITEP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Held 17-18 April 2026, results 4 Jun; CBT; 223 institutions, about 16,950 seats; question count and age rule from one source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UCEED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 Bombay, 17 Jan 2027, registration 1-31 Oct 2026 (one source says 21 Oct); any stream; born on or after 1 Oct 2002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NID DAT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Applications 10 Sep - 30 Nov 2026, Prelims 20 Dec 2026; any stream; dates conflict between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NIFT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B.Des any stream; B.FTech needs Maths; under 24 on 1 Aug 2027; dates not published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eligibility; Low for dates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NCHM JEE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 April 2026 CBT; Class 12 with English; no age limit; pattern breakdown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Paper I / II, 150 MCQs, 150 marks, 2.5 hr, no negative marking; session dates conflict (Feb 7-8 or Feb 8; Sep 6 2026)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pattern; Low for dates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KARTET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2026 notification found; 2025 exam held on 7 Dec 2025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Liberal arts universities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FLAME: FEAT or SAT / ACT + essay; Ashoka: AAA + OSE; Azim Premji: own NET (closed for 2026); Krea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Psychology (RCI)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RCI registration needed for clinical practice; M.Phil vs RCI-approved MA reported inconsistently; no CUET information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Journalism / media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IIMC MA / PG diploma via CUET-PG; Symbiosis via SET; Christ via own test + CUET (promotional source)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BA admission / BFA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Merit-based; no official 2026-27 calendar or BFA entrance details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NMMS 12,000/yr; CSSS 12,000 / 20,000; same as other stream documents (INSPIRE-SHE not applicable)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UPSC: CSE 2027 official notification (age, attempts, dates). KPSC calendar. CUET-UG BA subject mapping for each target university.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UCEED, NID DAT and NIFT 2027 official dates and eligibility; NCET bulletin (age, pattern); NCHM JEE bulletin; CTET and KARTET 2026 schedules and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RCI requirements for clinical psychologists; media course routes (SET, Christ, CUET); Krea admissions; BFA / performing arts entrance; BCU 2026-27 BA calendar.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upsc.gov.in, kpsc.kar.nic.in, cuet.nta.nic.in, uceed.iitb.ac.in, admissions.nid.edu, nift.ac.in, exams.nta.nic.in/ncet, exams.nta.nic.in/nchm-jee, ctet.nic.in, schooleducation.karnataka.gov.in, consortiumofnlus.ac.in, rehabcouncil.nic.in, flame.edu.in, ashoka.edu.in, azimpremjiuniversity.edu.in, scholarships.gov.in.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Arts and Humanities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Read, write, debate, create;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Explore interests; keep Standard Maths if possible; NTSE (Class 10)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Arts / Humanities subjects (History, Pol Sci, Psychology, Economics, Languages);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CUET-UG; CLAT, UCEED, NID DAT, NIFT, NCET, FLAME / Ashoka / Azim Premji tests as targeted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BA, BA LLB, B.Des, BJMC, ITEP, Liberal Arts, Hotel Management, BFA; Civil services preparation can begin early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MA, MSc Psychology, LLM, M.Des, B.Ed / M.Ed, MBA, UGC-NET, UPSC after graduation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UPSC CSE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May (2027: 23 May); after graduation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GS 200 marks + CSAT (qualifying 33%), then Mains, Interview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 marking in Prelims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(2027: expected 6 Dec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UCEED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January (2027: 17 Jan)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hours, any stream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brochure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NID DAT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Dec 2026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then Mains / studio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brochure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NCET (ITEP)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17-18 April)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CBT, about 180 min; languages + domains + aptitude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MCQs with negative marking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UPSC needs a graduation, age 21-32 (General), 6 attempts; BA in Karnataka is mostly merit-based on 2nd PUC marks; UCEED, NID and NIFT B.Des accept all streams.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CSSS (12,000/yr UG), post-matric schemes via NSP / SSP,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civil servant, lawyer, psychologist, journalist, designer, teacher, researcher, hospitality manager, artist, social worker.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Arts and Humanities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2026-10-18T06:21:59.556Z</dcterms:created>
  <dcterms:modified xsi:type="dcterms:W3CDTF">2026-10-18T06:21:59.557Z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