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Мобильное приложение:</w:t>
        <w:br w:type="textWrapping"/>
        <w:t xml:space="preserve">1. Не дружественное для пользователя отображение ошибки на странице логина при отсутствии интернет подключения и попытке входа - ошибка “UnknownHostException exception...”. Приоритет - высокий.</w:t>
        <w:br w:type="textWrapping"/>
        <w:t xml:space="preserve">2. Возможность запоминать пользователя для последующего быстрого входа - с помощью галочки "Запомнить меня" и/или галочки "Запомнить пароль" и сохранением введённых данных - для нескольких хостов и логинов можно использовать выпадающие меню для обоих полей - не только для логина. Приоритет - средний.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</w:t>
      </w:r>
      <w:r w:rsidDel="00000000" w:rsidR="00000000" w:rsidRPr="00000000">
        <w:rPr>
          <w:color w:val="222222"/>
          <w:highlight w:val="white"/>
          <w:rtl w:val="0"/>
        </w:rPr>
        <w:t xml:space="preserve">Можно внедрить функцию увеличения шрифта. Приоритет - средний.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</w:t>
      </w:r>
      <w:r w:rsidDel="00000000" w:rsidR="00000000" w:rsidRPr="00000000">
        <w:rPr>
          <w:color w:val="222222"/>
          <w:highlight w:val="white"/>
          <w:rtl w:val="0"/>
        </w:rPr>
        <w:t xml:space="preserve">После входа в Galleries -&gt; Photographs -&gt; Alexander Mentyu -&gt; и нажатия на пиктограмму с картиной - если фото только одного года (и  месяца) - то год (и месяц) могут выбираться автоматически - так как нету надобности выбирать из одного варианта.  Приоритет - низкий.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После входа в Galleries -&gt; Photographs -&gt; Alexander Mentyu -&gt; и нажатия на пиктограмму с картиной - если поле "Select Year:" пусто - после нажатия на "Select Month:" - вверху экрана выводится сообщение "Please, select Year" - также для кнопки "Enter Gallery" - если не выбраны год и месяц может выводиться информирующее пользователя сообщение "Please, select Year and Month" или "Please, select Month" - в зависимости от того что выбрано выше </w:t>
      </w:r>
      <w:r w:rsidDel="00000000" w:rsidR="00000000" w:rsidRPr="00000000">
        <w:rPr>
          <w:color w:val="222222"/>
          <w:highlight w:val="white"/>
          <w:rtl w:val="0"/>
        </w:rPr>
        <w:t xml:space="preserve">- также выбранные года и месяцы могут сохраняться для следующего раза. Приоритет - средний.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6. После входа в Galleries -&gt; Photographs -&gt; Alexander Mentyu -&gt; нажатия на пиктограмму с картиной -&gt; нажатия на кнопку "Upload Photographs" -&gt; выбора фотографии из мобильного устройства -&gt; и нажатия на кнопку "Remove Photograph" - кнопка "Upload selected photographs" может не отображаться - так как после удаления - нету фото для загрузки - то же самое и для множества фото и удаления их всех </w:t>
      </w:r>
      <w:r w:rsidDel="00000000" w:rsidR="00000000" w:rsidRPr="00000000">
        <w:rPr>
          <w:color w:val="222222"/>
          <w:highlight w:val="white"/>
          <w:rtl w:val="0"/>
        </w:rPr>
        <w:t xml:space="preserve">- может просто отображаться кнопка "Add Photographs"</w:t>
      </w:r>
      <w:r w:rsidDel="00000000" w:rsidR="00000000" w:rsidRPr="00000000">
        <w:rPr>
          <w:color w:val="222222"/>
          <w:highlight w:val="white"/>
          <w:rtl w:val="0"/>
        </w:rPr>
        <w:t xml:space="preserve">. Приоритет - низкий.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7. </w:t>
      </w:r>
      <w:r w:rsidDel="00000000" w:rsidR="00000000" w:rsidRPr="00000000">
        <w:rPr>
          <w:color w:val="222222"/>
          <w:highlight w:val="white"/>
          <w:rtl w:val="0"/>
        </w:rPr>
        <w:t xml:space="preserve">Для загрузок больших фото через медленные сети можно сделать индикатор загрузки фото или спиннер. Приоритет - средний.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8. Сделать возможность работы с приложением без активного интернет соединения в ограниченном режиме/в режиме чтения - сообщить об отсутствии соединения пользователю - например вверху справа возле значка шестерёнки и первоначального всплывающего окна с разъяснениями - также сделать задержку на определение подключения в несколько секунд - причины - сейчас я вхожу в приложение и откладываю телефон - через некоторое время он переходит в режим ожидания и отключает WiFi - когда я включаю телефон - приложение сразу пишет что нет соединения - хотя WiFi подключается после сна и через 1-2 секунды уже работает - тоже самое может быть и для нестабильных мобильных сетей. Приоритет - высокий.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 </w:t>
        <w:br w:type="textWrapping"/>
        <w:t xml:space="preserve">Веб приложение: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</w:t>
      </w:r>
      <w:r w:rsidDel="00000000" w:rsidR="00000000" w:rsidRPr="00000000">
        <w:rPr>
          <w:color w:val="222222"/>
          <w:highlight w:val="white"/>
          <w:rtl w:val="0"/>
        </w:rPr>
        <w:t xml:space="preserve">Можно внедрить функцию увеличения шрифта. Приоритет - </w:t>
      </w:r>
      <w:r w:rsidDel="00000000" w:rsidR="00000000" w:rsidRPr="00000000">
        <w:rPr>
          <w:color w:val="222222"/>
          <w:highlight w:val="white"/>
          <w:rtl w:val="0"/>
        </w:rPr>
        <w:t xml:space="preserve">средний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</w:t>
      </w:r>
      <w:r w:rsidDel="00000000" w:rsidR="00000000" w:rsidRPr="00000000">
        <w:rPr>
          <w:color w:val="222222"/>
          <w:highlight w:val="white"/>
          <w:rtl w:val="0"/>
        </w:rPr>
        <w:t xml:space="preserve">На странице создания ребёнка - 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https://test24today.mybabysdays.com/eyfs/sted_child_manage/newChild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- можно сделать пагинацию для секций "Child Information" "Parent / Carer Information" "Send the child's Parents an email containing their login details."... - и не размещать их все на одной странице - если же размещать на одной странице - кнопки "Add Child" и "Cancel" можно сделать плавающими - для более быстрого создания ребёнка - без необходимости пользователю прокручивать всю страницу вниз - тем более что внизу отсутствуют обязательные поля. Приоритет - средний.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На странице создания ребёнка -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https://test24today.mybabysdays.com/eyfs/sted_child_manage/newChild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- если прокрутить страницу вниз без ввода обязательных полей и нажать на кнопку "Add Child" - сообщения об ошибках не видны пользователю без прокрутки вверх - отсутствие видимости ошибок может вызвать недопонимание/фрустрацию - при наличии ошибок можно прокручивать страницу вверх до первой ошибки. Приоритет - высокий.</w:t>
        <w:br w:type="textWrapping"/>
        <w:t xml:space="preserve">4. На странице загрузки фото в галерею -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https://test24today.mybabysdays.com/eyfs/gallery_ajax/upload_general/9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- и на странице панели управления -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https://test24today.mybabysdays.com/eyfs/main/main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- можно не выводить каждый раз информацию про состояние флеша - для этого можно сделать страницу тех информации - или выводить сообщение только если флеш устарел. Приоритет - средний.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На странице загрузки фото в галерею -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https://test24today.mybabysdays.com/eyfs/gallery_ajax/upload_general/9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- можно разместить две кнопки - например "Update Photographs" и "Update Photographs and Add More" - после успешного добавления фото и нажатия клавиши "Update Photographs" - может загружаться страница галереи с новым фото - а после нажатия "Update Photographs and Add More" - фото может сохраняться в галерее и может сразу показываться окно загрузки фото. Приоритет - низкий.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6. Для уменьшения когнитивной нагрузки можно все разъясняющие тексты спрятать в кнопках "Help" с иконкой текста возле соответствующих секций - также как разъясняющее видео спрятано за кнопкой "Help" с иконкой видео. Приоритет - средний.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Обновление 29.05.17: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Веб приложение: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Интерфейс требует редизайна и отказа от флеша для уверенного использования на Мак машинах. Приоритет - высокий.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Мобильное приложение: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Слишком общее сообщение об ошибке при попытке добавить комментарий на существующее фото - "Not all required fields have been completed to save this form." - можно переработать в "Please, add Comment message.". Приоритет - низкий.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Добавить возможность редактировать свои комментарии - также возможность упоминания "@" символом или даже сделать свою внутреннюю мини социальную сеть. Приоритет - средний.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Добавить возможность ввести PIN с экрана ввода хоста, логина и пароля. Приоритет - высокий.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Добавить возможность выбора нескольких месяцев в полях "Select Year" и "Select Month" галочками. Приоритет - средний.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Ограничить количество вводимых PIN кодов после закрытия и открытия программы - например первый раз можно ввести PIN 3 раза и выйти из программы - следующий раз можно ввести PIN только один раз или зайти только с логина и пароля без PIN. Приоритет - средний.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Во время плохого мобильного соединения - при потере пакетов - иногда приложение визуально бездействует на длительных интервалах времени ~5 секунд и более. Приоритет - средний.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Возможно стоит унифицировать по стилю ошибки "Please, check your internet connection and try again." - во время запуска приложения - и при пропаже соединение во время выполнения приложения. Приоритет - низкий.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На короткое время появляется и исчезает лого "Baby's Days" после запуска приложения при отсутствующем интернет соединении и нажатии "OK" в окне "Please, check your internet connection and try again.". Приоритет - низкий.</w:t>
      </w:r>
    </w:p>
    <w:sectPr>
      <w:pgSz w:h="15840" w:w="12240"/>
      <w:pgMar w:bottom="992.1259842519686" w:top="992.1259842519686" w:left="992.1259842519686" w:right="992.125984251968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est24today.mybabysdays.com/eyfs/gallery_ajax/upload_general/9" TargetMode="External"/><Relationship Id="rId5" Type="http://schemas.openxmlformats.org/officeDocument/2006/relationships/hyperlink" Target="https://test24today.mybabysdays.com/eyfs/sted_child_manage/newChild" TargetMode="External"/><Relationship Id="rId6" Type="http://schemas.openxmlformats.org/officeDocument/2006/relationships/hyperlink" Target="https://test24today.mybabysdays.com/eyfs/sted_child_manage/newChild" TargetMode="External"/><Relationship Id="rId7" Type="http://schemas.openxmlformats.org/officeDocument/2006/relationships/hyperlink" Target="https://test24today.mybabysdays.com/eyfs/gallery_ajax/upload_general/9" TargetMode="External"/><Relationship Id="rId8" Type="http://schemas.openxmlformats.org/officeDocument/2006/relationships/hyperlink" Target="https://test24today.mybabysdays.com/eyfs/main/main" TargetMode="External"/></Relationships>
</file>