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6C66FAC" wp14:editId="35B7030F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65B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65B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2165B3" w:rsidRP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165B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2165B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2165B3">
        <w:rPr>
          <w:rFonts w:ascii="Times New Roman" w:hAnsi="Times New Roman" w:cs="Times New Roman"/>
          <w:sz w:val="20"/>
          <w:szCs w:val="20"/>
        </w:rPr>
        <w:t>: zolcrl@i.ua</w:t>
      </w:r>
    </w:p>
    <w:p w:rsidR="002165B3" w:rsidRPr="002165B3" w:rsidRDefault="002165B3" w:rsidP="002165B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2165B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2165B3" w:rsidRPr="002165B3" w:rsidRDefault="002165B3" w:rsidP="002165B3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2165B3" w:rsidRP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</w:p>
    <w:p w:rsid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2165B3">
        <w:rPr>
          <w:rFonts w:ascii="Times New Roman" w:hAnsi="Times New Roman" w:cs="Times New Roman"/>
          <w:sz w:val="24"/>
          <w:szCs w:val="24"/>
        </w:rPr>
        <w:t xml:space="preserve">№_______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Директору </w:t>
      </w:r>
    </w:p>
    <w:p w:rsid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ДОЗ ЛОДА</w:t>
      </w:r>
    </w:p>
    <w:p w:rsid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Оресту Чемерису</w:t>
      </w: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Адміністрація КНП «Золочівська ЦРЛ» на Ваш лист від 08.07.2022р. № 01-12-11/800/01/08  надає наступну інформацію.</w:t>
      </w:r>
    </w:p>
    <w:p w:rsid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Надання стаціонарної допомоги евакуйованим та ВПО станом на 01.07.2022р.</w:t>
      </w:r>
      <w:r w:rsidRPr="002165B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981"/>
        <w:gridCol w:w="1705"/>
      </w:tblGrid>
      <w:tr w:rsidR="00930A36" w:rsidTr="00930A36">
        <w:tc>
          <w:tcPr>
            <w:tcW w:w="3397" w:type="dxa"/>
          </w:tcPr>
          <w:p w:rsidR="00930A36" w:rsidRDefault="00930A36" w:rsidP="00930A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ЗОЗ</w:t>
            </w:r>
          </w:p>
        </w:tc>
        <w:tc>
          <w:tcPr>
            <w:tcW w:w="5529" w:type="dxa"/>
            <w:gridSpan w:val="3"/>
          </w:tcPr>
          <w:p w:rsidR="00930A36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Кількість пацієнт, що знаходяться на лікуванні станом на 01 число поточного місяця , дорослі/діти</w:t>
            </w:r>
          </w:p>
        </w:tc>
      </w:tr>
      <w:tr w:rsidR="002165B3" w:rsidTr="00930A36">
        <w:tc>
          <w:tcPr>
            <w:tcW w:w="3397" w:type="dxa"/>
          </w:tcPr>
          <w:p w:rsidR="002165B3" w:rsidRPr="00930A36" w:rsidRDefault="00930A36" w:rsidP="002165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30A36">
              <w:rPr>
                <w:rFonts w:ascii="Times New Roman" w:hAnsi="Times New Roman" w:cs="Times New Roman"/>
                <w:sz w:val="20"/>
                <w:szCs w:val="20"/>
              </w:rPr>
              <w:t xml:space="preserve">Дані лише по </w:t>
            </w:r>
            <w:proofErr w:type="spellStart"/>
            <w:r w:rsidRPr="00930A36">
              <w:rPr>
                <w:rFonts w:ascii="Times New Roman" w:hAnsi="Times New Roman" w:cs="Times New Roman"/>
                <w:sz w:val="20"/>
                <w:szCs w:val="20"/>
              </w:rPr>
              <w:t>менканцях</w:t>
            </w:r>
            <w:proofErr w:type="spellEnd"/>
            <w:r w:rsidRPr="00930A36">
              <w:rPr>
                <w:rFonts w:ascii="Times New Roman" w:hAnsi="Times New Roman" w:cs="Times New Roman"/>
                <w:sz w:val="20"/>
                <w:szCs w:val="20"/>
              </w:rPr>
              <w:t xml:space="preserve">  Луганської області, загальної цифри по ВПО в щотижневій таблиці</w:t>
            </w:r>
          </w:p>
        </w:tc>
        <w:tc>
          <w:tcPr>
            <w:tcW w:w="1843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Всього </w:t>
            </w:r>
          </w:p>
        </w:tc>
        <w:tc>
          <w:tcPr>
            <w:tcW w:w="1981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Дорослі </w:t>
            </w:r>
          </w:p>
        </w:tc>
        <w:tc>
          <w:tcPr>
            <w:tcW w:w="1705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діти</w:t>
            </w:r>
          </w:p>
        </w:tc>
      </w:tr>
      <w:tr w:rsidR="002165B3" w:rsidTr="00930A36">
        <w:tc>
          <w:tcPr>
            <w:tcW w:w="3397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КНП «Золочівська ЦРЛ» Золочівської МР</w:t>
            </w:r>
          </w:p>
        </w:tc>
        <w:tc>
          <w:tcPr>
            <w:tcW w:w="1843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1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5" w:type="dxa"/>
          </w:tcPr>
          <w:p w:rsidR="002165B3" w:rsidRDefault="00930A36" w:rsidP="002165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165B3" w:rsidRPr="002165B3" w:rsidRDefault="002165B3" w:rsidP="002165B3">
      <w:pPr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0A36" w:rsidRDefault="002165B3" w:rsidP="002165B3">
      <w:pPr>
        <w:rPr>
          <w:rFonts w:ascii="Times New Roman" w:hAnsi="Times New Roman" w:cs="Times New Roman"/>
          <w:sz w:val="24"/>
          <w:szCs w:val="24"/>
        </w:rPr>
      </w:pPr>
      <w:r w:rsidRPr="002165B3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Ганна САМЧКУАШВІЛІ</w:t>
      </w: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930A36" w:rsidRDefault="00930A36" w:rsidP="002165B3">
      <w:pPr>
        <w:rPr>
          <w:rFonts w:ascii="Times New Roman" w:hAnsi="Times New Roman" w:cs="Times New Roman"/>
          <w:sz w:val="24"/>
          <w:szCs w:val="24"/>
        </w:rPr>
      </w:pPr>
    </w:p>
    <w:p w:rsidR="00930A36" w:rsidRPr="00930A36" w:rsidRDefault="00930A36" w:rsidP="00930A36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930A36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930A36">
        <w:rPr>
          <w:rFonts w:ascii="Times New Roman" w:hAnsi="Times New Roman" w:cs="Times New Roman"/>
          <w:sz w:val="20"/>
          <w:szCs w:val="20"/>
        </w:rPr>
        <w:t>.:</w:t>
      </w:r>
    </w:p>
    <w:p w:rsidR="009D4660" w:rsidRDefault="00930A36" w:rsidP="00930A3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30A36">
        <w:rPr>
          <w:rFonts w:ascii="Times New Roman" w:hAnsi="Times New Roman" w:cs="Times New Roman"/>
          <w:sz w:val="20"/>
          <w:szCs w:val="20"/>
        </w:rPr>
        <w:t xml:space="preserve">Зоряна </w:t>
      </w:r>
      <w:proofErr w:type="spellStart"/>
      <w:r w:rsidRPr="00930A36">
        <w:rPr>
          <w:rFonts w:ascii="Times New Roman" w:hAnsi="Times New Roman" w:cs="Times New Roman"/>
          <w:sz w:val="20"/>
          <w:szCs w:val="20"/>
        </w:rPr>
        <w:t>Сидій</w:t>
      </w:r>
      <w:proofErr w:type="spellEnd"/>
      <w:r w:rsidR="002165B3" w:rsidRPr="00930A36">
        <w:rPr>
          <w:rFonts w:ascii="Times New Roman" w:hAnsi="Times New Roman" w:cs="Times New Roman"/>
          <w:sz w:val="20"/>
          <w:szCs w:val="20"/>
        </w:rPr>
        <w:t xml:space="preserve">       </w:t>
      </w:r>
    </w:p>
    <w:p w:rsidR="009D4660" w:rsidRDefault="009D4660" w:rsidP="00930A36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C871E39" wp14:editId="269F3A97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466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466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9D4660" w:rsidRPr="009D4660" w:rsidRDefault="009D4660" w:rsidP="009D466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9D4660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D4660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9D4660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9D4660">
        <w:rPr>
          <w:rFonts w:ascii="Times New Roman" w:hAnsi="Times New Roman" w:cs="Times New Roman"/>
          <w:sz w:val="20"/>
          <w:szCs w:val="20"/>
        </w:rPr>
        <w:t>: zolcrl@i.ua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D466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9D4660" w:rsidRPr="009D4660" w:rsidRDefault="009D4660" w:rsidP="009D4660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9D4660" w:rsidRPr="009D4660" w:rsidRDefault="009D4660" w:rsidP="009D4660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9D4660" w:rsidRPr="009D4660" w:rsidRDefault="009D4660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0"/>
          <w:szCs w:val="20"/>
          <w:lang w:val="ru-RU"/>
        </w:rPr>
        <w:t xml:space="preserve">_________________ </w:t>
      </w:r>
      <w:r w:rsidRPr="009D4660">
        <w:rPr>
          <w:rFonts w:ascii="Times New Roman" w:hAnsi="Times New Roman" w:cs="Times New Roman"/>
          <w:sz w:val="20"/>
          <w:szCs w:val="20"/>
        </w:rPr>
        <w:t xml:space="preserve">№_______                                           </w:t>
      </w:r>
      <w:r w:rsidRPr="00720975">
        <w:rPr>
          <w:rFonts w:ascii="Times New Roman" w:hAnsi="Times New Roman" w:cs="Times New Roman"/>
          <w:sz w:val="20"/>
          <w:szCs w:val="20"/>
          <w:lang w:val="ru-RU"/>
        </w:rPr>
        <w:t xml:space="preserve">             </w:t>
      </w:r>
      <w:r w:rsidR="00720975">
        <w:rPr>
          <w:rFonts w:ascii="Times New Roman" w:hAnsi="Times New Roman" w:cs="Times New Roman"/>
          <w:sz w:val="20"/>
          <w:szCs w:val="20"/>
          <w:lang w:val="ru-RU"/>
        </w:rPr>
        <w:t xml:space="preserve">                                    </w:t>
      </w:r>
      <w:r w:rsidRPr="00720975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r w:rsidRPr="009D4660">
        <w:rPr>
          <w:rFonts w:ascii="Times New Roman" w:hAnsi="Times New Roman" w:cs="Times New Roman"/>
          <w:sz w:val="20"/>
          <w:szCs w:val="20"/>
        </w:rPr>
        <w:t xml:space="preserve">    </w:t>
      </w:r>
      <w:r w:rsidRPr="009D4660">
        <w:rPr>
          <w:rFonts w:ascii="Times New Roman" w:hAnsi="Times New Roman" w:cs="Times New Roman"/>
          <w:sz w:val="24"/>
          <w:szCs w:val="24"/>
        </w:rPr>
        <w:t xml:space="preserve">Директору </w:t>
      </w:r>
    </w:p>
    <w:p w:rsidR="009D4660" w:rsidRPr="009D4660" w:rsidRDefault="009D4660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="00720975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9D4660">
        <w:rPr>
          <w:rFonts w:ascii="Times New Roman" w:hAnsi="Times New Roman" w:cs="Times New Roman"/>
          <w:sz w:val="24"/>
          <w:szCs w:val="24"/>
        </w:rPr>
        <w:t xml:space="preserve">  ДОЗ ЛОДА</w:t>
      </w:r>
    </w:p>
    <w:p w:rsidR="009D4660" w:rsidRDefault="009D4660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D466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720975">
        <w:rPr>
          <w:rFonts w:ascii="Times New Roman" w:hAnsi="Times New Roman" w:cs="Times New Roman"/>
          <w:sz w:val="24"/>
          <w:szCs w:val="24"/>
        </w:rPr>
        <w:t xml:space="preserve">                                Оресту ЧЕМЕРИСУ</w:t>
      </w:r>
    </w:p>
    <w:p w:rsidR="002359CE" w:rsidRPr="009D4660" w:rsidRDefault="002359CE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55838" w:rsidRDefault="00455838" w:rsidP="007209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583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Адміністрація КНП «Золочівська ЦРЛ» на Ваш лист від 12.07.2022р. </w:t>
      </w:r>
    </w:p>
    <w:p w:rsidR="00720975" w:rsidRDefault="00455838" w:rsidP="007209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01-12-11/805/01/03 щодо пристроїв супутникового зв’язку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Starlink</w:t>
      </w:r>
      <w:proofErr w:type="spellEnd"/>
      <w:r w:rsidR="00720975">
        <w:rPr>
          <w:rFonts w:ascii="Times New Roman" w:hAnsi="Times New Roman" w:cs="Times New Roman"/>
          <w:sz w:val="24"/>
          <w:szCs w:val="24"/>
        </w:rPr>
        <w:t>» повідомляє наступне.</w:t>
      </w:r>
    </w:p>
    <w:p w:rsidR="00720975" w:rsidRDefault="00720975" w:rsidP="007209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Н</w:t>
      </w:r>
      <w:r w:rsidR="00455838">
        <w:rPr>
          <w:rFonts w:ascii="Times New Roman" w:hAnsi="Times New Roman" w:cs="Times New Roman"/>
          <w:sz w:val="24"/>
          <w:szCs w:val="24"/>
        </w:rPr>
        <w:t>ами було надіслано листа до Золочівської міської ради</w:t>
      </w:r>
      <w:r w:rsidR="002B4860">
        <w:rPr>
          <w:rFonts w:ascii="Times New Roman" w:hAnsi="Times New Roman" w:cs="Times New Roman"/>
          <w:sz w:val="24"/>
          <w:szCs w:val="24"/>
        </w:rPr>
        <w:t xml:space="preserve"> Золочівського району </w:t>
      </w:r>
      <w:r w:rsidR="002359CE">
        <w:rPr>
          <w:rFonts w:ascii="Times New Roman" w:hAnsi="Times New Roman" w:cs="Times New Roman"/>
          <w:sz w:val="24"/>
          <w:szCs w:val="24"/>
        </w:rPr>
        <w:t xml:space="preserve">з проханням розглянути питання </w:t>
      </w:r>
      <w:r w:rsidR="002B4860">
        <w:rPr>
          <w:rFonts w:ascii="Times New Roman" w:hAnsi="Times New Roman" w:cs="Times New Roman"/>
          <w:sz w:val="24"/>
          <w:szCs w:val="24"/>
        </w:rPr>
        <w:t>про надання згоди на  передачу  станцій супутникового зв’язку «</w:t>
      </w:r>
      <w:proofErr w:type="spellStart"/>
      <w:r w:rsidR="002B4860" w:rsidRPr="002B4860">
        <w:rPr>
          <w:rFonts w:ascii="Times New Roman" w:hAnsi="Times New Roman" w:cs="Times New Roman"/>
          <w:sz w:val="24"/>
          <w:szCs w:val="24"/>
          <w:lang w:val="en-US"/>
        </w:rPr>
        <w:t>Starlink</w:t>
      </w:r>
      <w:proofErr w:type="spellEnd"/>
      <w:r w:rsidR="002B4860" w:rsidRPr="002B4860">
        <w:rPr>
          <w:rFonts w:ascii="Times New Roman" w:hAnsi="Times New Roman" w:cs="Times New Roman"/>
          <w:sz w:val="24"/>
          <w:szCs w:val="24"/>
        </w:rPr>
        <w:t>»</w:t>
      </w:r>
      <w:r w:rsidR="002B4860">
        <w:rPr>
          <w:rFonts w:ascii="Times New Roman" w:hAnsi="Times New Roman" w:cs="Times New Roman"/>
          <w:sz w:val="24"/>
          <w:szCs w:val="24"/>
        </w:rPr>
        <w:t xml:space="preserve"> </w:t>
      </w:r>
      <w:r w:rsidR="002359CE">
        <w:rPr>
          <w:rFonts w:ascii="Times New Roman" w:hAnsi="Times New Roman" w:cs="Times New Roman"/>
          <w:sz w:val="24"/>
          <w:szCs w:val="24"/>
        </w:rPr>
        <w:t>з державної власності  у комунальну власність, які використовуватимуться за  цільовим призначенням  і не відчужуватимуться в приватну власність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359CE" w:rsidRPr="002359CE" w:rsidRDefault="00720975" w:rsidP="007209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Дане питання буде розглянуте  </w:t>
      </w:r>
      <w:r w:rsidR="002359CE">
        <w:rPr>
          <w:rFonts w:ascii="Times New Roman" w:hAnsi="Times New Roman" w:cs="Times New Roman"/>
          <w:sz w:val="24"/>
          <w:szCs w:val="24"/>
        </w:rPr>
        <w:t xml:space="preserve"> на черговій сесії Золочівської міської ради Золочівського району, </w:t>
      </w:r>
      <w:r>
        <w:rPr>
          <w:rFonts w:ascii="Times New Roman" w:hAnsi="Times New Roman" w:cs="Times New Roman"/>
          <w:sz w:val="24"/>
          <w:szCs w:val="24"/>
        </w:rPr>
        <w:t>яка  запланована на першу половину серпня  2022 року.</w:t>
      </w:r>
    </w:p>
    <w:p w:rsidR="00DE2B69" w:rsidRDefault="002165B3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930A3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2359CE" w:rsidRDefault="002359CE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</w:t>
      </w:r>
      <w:r w:rsidR="00720975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Ганна САМЧКУАШВІЛІ</w:t>
      </w: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Default="00720975" w:rsidP="002359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0975" w:rsidRPr="00720975" w:rsidRDefault="00720975" w:rsidP="0072097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720975">
        <w:rPr>
          <w:rFonts w:ascii="Times New Roman" w:hAnsi="Times New Roman" w:cs="Times New Roman"/>
          <w:sz w:val="18"/>
          <w:szCs w:val="18"/>
        </w:rPr>
        <w:lastRenderedPageBreak/>
        <w:t>Вик</w:t>
      </w:r>
      <w:proofErr w:type="spellEnd"/>
      <w:r w:rsidRPr="00720975">
        <w:rPr>
          <w:rFonts w:ascii="Times New Roman" w:hAnsi="Times New Roman" w:cs="Times New Roman"/>
          <w:sz w:val="18"/>
          <w:szCs w:val="18"/>
        </w:rPr>
        <w:t>.:</w:t>
      </w:r>
    </w:p>
    <w:p w:rsidR="00720975" w:rsidRPr="00720975" w:rsidRDefault="00720975" w:rsidP="0072097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720975">
        <w:rPr>
          <w:rFonts w:ascii="Times New Roman" w:hAnsi="Times New Roman" w:cs="Times New Roman"/>
          <w:sz w:val="18"/>
          <w:szCs w:val="18"/>
        </w:rPr>
        <w:t xml:space="preserve">Галина ШАВАРОВСЬКА </w:t>
      </w:r>
    </w:p>
    <w:p w:rsidR="00720975" w:rsidRPr="00720975" w:rsidRDefault="00720975" w:rsidP="00720975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720975">
        <w:rPr>
          <w:rFonts w:ascii="Times New Roman" w:hAnsi="Times New Roman" w:cs="Times New Roman"/>
          <w:sz w:val="18"/>
          <w:szCs w:val="18"/>
        </w:rPr>
        <w:t>0680171750</w:t>
      </w:r>
    </w:p>
    <w:sectPr w:rsidR="00720975" w:rsidRPr="007209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3D0"/>
    <w:rsid w:val="002165B3"/>
    <w:rsid w:val="002359CE"/>
    <w:rsid w:val="002B4860"/>
    <w:rsid w:val="00455838"/>
    <w:rsid w:val="00720975"/>
    <w:rsid w:val="009168F1"/>
    <w:rsid w:val="00930A36"/>
    <w:rsid w:val="009D4660"/>
    <w:rsid w:val="00C67FA1"/>
    <w:rsid w:val="00CE1E36"/>
    <w:rsid w:val="00DE2B69"/>
    <w:rsid w:val="00F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ADC30"/>
  <w15:chartTrackingRefBased/>
  <w15:docId w15:val="{84481FF4-A4AB-4EEE-AA9E-0B1A7EB5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6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30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930A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2005</Words>
  <Characters>1144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2022-07-21T09:09:00Z</cp:lastPrinted>
  <dcterms:created xsi:type="dcterms:W3CDTF">2022-07-12T07:46:00Z</dcterms:created>
  <dcterms:modified xsi:type="dcterms:W3CDTF">2022-07-21T09:09:00Z</dcterms:modified>
</cp:coreProperties>
</file>