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6"/>
      </w:tblGrid>
      <w:tr w:rsidR="00076EA4" w14:paraId="3C599E4D" w14:textId="77777777" w:rsidTr="00B43D63">
        <w:tc>
          <w:tcPr>
            <w:tcW w:w="9756" w:type="dxa"/>
          </w:tcPr>
          <w:p w14:paraId="513A8C9E" w14:textId="77777777" w:rsidR="00076EA4" w:rsidRPr="00525C75" w:rsidRDefault="0034197F" w:rsidP="00076EA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C75">
              <w:rPr>
                <w:rFonts w:ascii="Times New Roman" w:hAnsi="Times New Roman" w:cs="Times New Roman"/>
                <w:sz w:val="26"/>
                <w:szCs w:val="26"/>
              </w:rPr>
              <w:t>ЛЬВІВСЬКА ОБЛАСНА РАДА</w:t>
            </w:r>
          </w:p>
          <w:p w14:paraId="56883A8A" w14:textId="77777777" w:rsidR="00034EFA" w:rsidRPr="00034EFA" w:rsidRDefault="00034EFA" w:rsidP="009F007B">
            <w:pPr>
              <w:ind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433AA85C" w14:textId="77777777" w:rsidR="00076EA4" w:rsidRPr="00B43D63" w:rsidRDefault="0034197F" w:rsidP="00522BDD">
            <w:pPr>
              <w:ind w:right="-1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D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43D63">
              <w:rPr>
                <w:rFonts w:ascii="Times New Roman" w:hAnsi="Times New Roman" w:cs="Times New Roman"/>
                <w:sz w:val="24"/>
                <w:szCs w:val="24"/>
              </w:rPr>
              <w:t>(ЛЬВІВСЬКИЙ ОБЛАСНИЙ ЦЕНТР ГРОМАДСЬКОГО ЗДОРОВ'Я)</w:t>
            </w:r>
          </w:p>
        </w:tc>
      </w:tr>
      <w:tr w:rsidR="00076EA4" w14:paraId="13965F17" w14:textId="77777777" w:rsidTr="00B43D63">
        <w:tc>
          <w:tcPr>
            <w:tcW w:w="9756" w:type="dxa"/>
          </w:tcPr>
          <w:p w14:paraId="551AB162" w14:textId="77777777" w:rsidR="0034197F" w:rsidRDefault="0034197F" w:rsidP="00076E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13EC64" w14:textId="77777777" w:rsidR="00076EA4" w:rsidRPr="00C76D70" w:rsidRDefault="00076EA4" w:rsidP="00D5738C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</w:t>
            </w:r>
            <w:r w:rsidR="009F00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Львів,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2360B8D5" w14:textId="301E8EFB" w:rsidR="0034197F" w:rsidRDefault="0034197F" w:rsidP="00D5738C">
            <w:pPr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-mail: </w:t>
            </w:r>
            <w:r w:rsidR="00827B93" w:rsidRPr="00827B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lvivphc.miac@gmail.com</w:t>
            </w:r>
            <w:r w:rsidR="00827B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76EA4"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509F8AA3" w14:textId="77777777" w:rsidR="00076EA4" w:rsidRPr="00F97539" w:rsidRDefault="00076EA4" w:rsidP="00D5738C">
            <w:pPr>
              <w:ind w:left="150"/>
              <w:jc w:val="center"/>
              <w:rPr>
                <w:rFonts w:ascii="Times New Roman" w:hAnsi="Times New Roman" w:cs="Times New Roman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</w:tc>
      </w:tr>
    </w:tbl>
    <w:p w14:paraId="0ACAC0F6" w14:textId="77777777" w:rsidR="009F6D2A" w:rsidRPr="009F007B" w:rsidRDefault="009F6D2A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564"/>
        <w:gridCol w:w="1392"/>
        <w:gridCol w:w="1023"/>
        <w:gridCol w:w="516"/>
        <w:gridCol w:w="517"/>
        <w:gridCol w:w="451"/>
        <w:gridCol w:w="445"/>
        <w:gridCol w:w="1357"/>
        <w:gridCol w:w="519"/>
        <w:gridCol w:w="1465"/>
      </w:tblGrid>
      <w:tr w:rsidR="009F007B" w14:paraId="7F8F1473" w14:textId="77777777" w:rsidTr="00B43D63">
        <w:tc>
          <w:tcPr>
            <w:tcW w:w="1507" w:type="dxa"/>
            <w:tcBorders>
              <w:bottom w:val="single" w:sz="4" w:space="0" w:color="auto"/>
            </w:tcBorders>
          </w:tcPr>
          <w:p w14:paraId="1F595B69" w14:textId="14F52C1D" w:rsidR="009F007B" w:rsidRPr="00C76D70" w:rsidRDefault="002517FE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30313F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031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268AB">
              <w:rPr>
                <w:rFonts w:ascii="Times New Roman" w:hAnsi="Times New Roman" w:cs="Times New Roman"/>
                <w:sz w:val="24"/>
                <w:szCs w:val="24"/>
              </w:rPr>
              <w:t>2025р.</w:t>
            </w:r>
          </w:p>
        </w:tc>
        <w:tc>
          <w:tcPr>
            <w:tcW w:w="564" w:type="dxa"/>
          </w:tcPr>
          <w:p w14:paraId="42148DE8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92" w:type="dxa"/>
            <w:tcBorders>
              <w:bottom w:val="single" w:sz="4" w:space="0" w:color="auto"/>
            </w:tcBorders>
          </w:tcPr>
          <w:p w14:paraId="2994D10E" w14:textId="6851822A" w:rsidR="009F007B" w:rsidRPr="00C76D70" w:rsidRDefault="00F268A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/02.0</w:t>
            </w:r>
            <w:r w:rsidR="00DB699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3" w:type="dxa"/>
          </w:tcPr>
          <w:p w14:paraId="4D24BC6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</w:tcPr>
          <w:p w14:paraId="155CD613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" w:type="dxa"/>
          </w:tcPr>
          <w:p w14:paraId="258D46C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" w:type="dxa"/>
          </w:tcPr>
          <w:p w14:paraId="37E1431E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445" w:type="dxa"/>
          </w:tcPr>
          <w:p w14:paraId="57D8B548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57" w:type="dxa"/>
            <w:tcBorders>
              <w:bottom w:val="single" w:sz="4" w:space="0" w:color="auto"/>
            </w:tcBorders>
          </w:tcPr>
          <w:p w14:paraId="2FAF6DC3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" w:type="dxa"/>
          </w:tcPr>
          <w:p w14:paraId="7812AD2D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1465" w:type="dxa"/>
            <w:tcBorders>
              <w:bottom w:val="single" w:sz="4" w:space="0" w:color="auto"/>
            </w:tcBorders>
          </w:tcPr>
          <w:p w14:paraId="7F8A814B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1089DF" w14:textId="77777777" w:rsidR="009F007B" w:rsidRDefault="009F007B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p w14:paraId="288600DC" w14:textId="679950A6" w:rsidR="009F007B" w:rsidRDefault="009F007B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p w14:paraId="7EB80994" w14:textId="77777777" w:rsidR="006C03C6" w:rsidRDefault="006C03C6" w:rsidP="006C03C6">
      <w:pPr>
        <w:spacing w:after="0" w:line="240" w:lineRule="auto"/>
        <w:jc w:val="righ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6A6A11">
        <w:rPr>
          <w:rFonts w:ascii="Times New Roman" w:hAnsi="Times New Roman" w:cs="Times New Roman"/>
          <w:b/>
          <w:color w:val="000000"/>
          <w:sz w:val="26"/>
          <w:szCs w:val="26"/>
        </w:rPr>
        <w:t>Керівникам закладів охорони</w:t>
      </w:r>
    </w:p>
    <w:p w14:paraId="638A41FF" w14:textId="7BC2D161" w:rsidR="00C47D64" w:rsidRDefault="006C03C6" w:rsidP="006C03C6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                                                                                      </w:t>
      </w:r>
      <w:r w:rsidRPr="006A6A11">
        <w:rPr>
          <w:rFonts w:ascii="Times New Roman" w:hAnsi="Times New Roman" w:cs="Times New Roman"/>
          <w:b/>
          <w:color w:val="000000"/>
          <w:sz w:val="26"/>
          <w:szCs w:val="26"/>
        </w:rPr>
        <w:t>здоров’я</w:t>
      </w:r>
    </w:p>
    <w:p w14:paraId="4EA93889" w14:textId="77777777" w:rsidR="00C47D64" w:rsidRDefault="00C47D64" w:rsidP="006C03C6">
      <w:pPr>
        <w:spacing w:after="0" w:line="240" w:lineRule="auto"/>
        <w:jc w:val="right"/>
        <w:rPr>
          <w:rFonts w:ascii="Times New Roman" w:hAnsi="Times New Roman"/>
          <w:b/>
          <w:i/>
          <w:sz w:val="24"/>
          <w:szCs w:val="24"/>
        </w:rPr>
      </w:pPr>
    </w:p>
    <w:p w14:paraId="7A8901C1" w14:textId="34A7BD1E" w:rsidR="00C47D64" w:rsidRPr="002517FE" w:rsidRDefault="00C47D64" w:rsidP="00C47D64">
      <w:pPr>
        <w:spacing w:after="0" w:line="240" w:lineRule="auto"/>
        <w:rPr>
          <w:rFonts w:ascii="Times New Roman" w:hAnsi="Times New Roman"/>
          <w:b/>
          <w:i/>
          <w:sz w:val="26"/>
          <w:szCs w:val="26"/>
        </w:rPr>
      </w:pPr>
      <w:r w:rsidRPr="002517FE">
        <w:rPr>
          <w:rFonts w:ascii="Times New Roman" w:hAnsi="Times New Roman"/>
          <w:b/>
          <w:i/>
          <w:sz w:val="26"/>
          <w:szCs w:val="26"/>
        </w:rPr>
        <w:t>Про</w:t>
      </w:r>
      <w:r w:rsidR="00633E77" w:rsidRPr="002517FE">
        <w:rPr>
          <w:rFonts w:ascii="Times New Roman" w:hAnsi="Times New Roman"/>
          <w:b/>
          <w:i/>
          <w:sz w:val="26"/>
          <w:szCs w:val="26"/>
        </w:rPr>
        <w:t xml:space="preserve"> надання</w:t>
      </w:r>
      <w:r w:rsidRPr="002517FE">
        <w:rPr>
          <w:rFonts w:ascii="Times New Roman" w:hAnsi="Times New Roman"/>
          <w:b/>
          <w:i/>
          <w:sz w:val="26"/>
          <w:szCs w:val="26"/>
        </w:rPr>
        <w:t xml:space="preserve"> інформаці</w:t>
      </w:r>
      <w:r w:rsidR="00633E77" w:rsidRPr="002517FE">
        <w:rPr>
          <w:rFonts w:ascii="Times New Roman" w:hAnsi="Times New Roman"/>
          <w:b/>
          <w:i/>
          <w:sz w:val="26"/>
          <w:szCs w:val="26"/>
        </w:rPr>
        <w:t>ї</w:t>
      </w:r>
    </w:p>
    <w:p w14:paraId="541BCC4A" w14:textId="03299863" w:rsidR="002517FE" w:rsidRPr="002517FE" w:rsidRDefault="002517FE" w:rsidP="00C47D64">
      <w:pPr>
        <w:spacing w:after="0" w:line="240" w:lineRule="auto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2517FE">
        <w:rPr>
          <w:rFonts w:ascii="Times New Roman" w:hAnsi="Times New Roman" w:cs="Times New Roman"/>
          <w:b/>
          <w:i/>
          <w:color w:val="000000"/>
          <w:sz w:val="28"/>
          <w:szCs w:val="28"/>
        </w:rPr>
        <w:t>щодо наявності універсальних</w:t>
      </w:r>
    </w:p>
    <w:p w14:paraId="220EF9DF" w14:textId="11A974E5" w:rsidR="002517FE" w:rsidRPr="002517FE" w:rsidRDefault="002517FE" w:rsidP="00C47D64">
      <w:pPr>
        <w:spacing w:after="0" w:line="240" w:lineRule="auto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>с</w:t>
      </w:r>
      <w:r w:rsidRPr="002517FE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анітарно-гігієнічних </w:t>
      </w:r>
      <w:r w:rsidR="001E27DC" w:rsidRPr="002517FE">
        <w:rPr>
          <w:rFonts w:ascii="Times New Roman" w:hAnsi="Times New Roman" w:cs="Times New Roman"/>
          <w:b/>
          <w:i/>
          <w:color w:val="000000"/>
          <w:sz w:val="28"/>
          <w:szCs w:val="28"/>
        </w:rPr>
        <w:t>приміщень</w:t>
      </w:r>
    </w:p>
    <w:p w14:paraId="75153036" w14:textId="77777777" w:rsidR="00C47D64" w:rsidRPr="007273ED" w:rsidRDefault="00C47D64" w:rsidP="00C47D64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</w:p>
    <w:p w14:paraId="48E7856C" w14:textId="77777777" w:rsidR="00C47D64" w:rsidRDefault="00C47D64" w:rsidP="00C47D64">
      <w:pPr>
        <w:spacing w:after="0" w:line="360" w:lineRule="auto"/>
        <w:ind w:firstLine="567"/>
        <w:jc w:val="both"/>
        <w:rPr>
          <w:rFonts w:ascii="Times New Roman" w:hAnsi="Times New Roman"/>
          <w:bCs/>
          <w:color w:val="000000"/>
          <w:sz w:val="26"/>
          <w:szCs w:val="26"/>
        </w:rPr>
      </w:pPr>
    </w:p>
    <w:p w14:paraId="4E0F41D5" w14:textId="4F582091" w:rsidR="00080137" w:rsidRDefault="00C47D64" w:rsidP="00A847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5223921"/>
      <w:r w:rsidRPr="000F705E">
        <w:rPr>
          <w:rFonts w:ascii="Times New Roman" w:hAnsi="Times New Roman" w:cs="Times New Roman"/>
          <w:sz w:val="28"/>
          <w:szCs w:val="28"/>
        </w:rPr>
        <w:t xml:space="preserve">КНП ЛОР </w:t>
      </w:r>
      <w:r w:rsidR="000F705E" w:rsidRPr="000F705E">
        <w:rPr>
          <w:rFonts w:ascii="Times New Roman" w:hAnsi="Times New Roman" w:cs="Times New Roman"/>
          <w:sz w:val="28"/>
          <w:szCs w:val="28"/>
        </w:rPr>
        <w:t xml:space="preserve">«Львівський обласний інформаційно-аналітичний центр медичної статистики» </w:t>
      </w:r>
      <w:r w:rsidRPr="000F705E">
        <w:rPr>
          <w:rFonts w:ascii="Times New Roman" w:hAnsi="Times New Roman" w:cs="Times New Roman"/>
          <w:sz w:val="28"/>
          <w:szCs w:val="28"/>
        </w:rPr>
        <w:t xml:space="preserve">на виконання </w:t>
      </w:r>
      <w:r w:rsidR="00E239AE">
        <w:rPr>
          <w:rFonts w:ascii="Times New Roman" w:hAnsi="Times New Roman" w:cs="Times New Roman"/>
          <w:sz w:val="28"/>
          <w:szCs w:val="28"/>
        </w:rPr>
        <w:t xml:space="preserve">листа </w:t>
      </w:r>
      <w:r w:rsidR="002517FE">
        <w:rPr>
          <w:rFonts w:ascii="Times New Roman" w:hAnsi="Times New Roman" w:cs="Times New Roman"/>
          <w:sz w:val="28"/>
          <w:szCs w:val="28"/>
        </w:rPr>
        <w:t>Міністерства розвитку громад та територій України №35362</w:t>
      </w:r>
      <w:r w:rsidR="0024029B">
        <w:rPr>
          <w:rFonts w:ascii="Times New Roman" w:hAnsi="Times New Roman" w:cs="Times New Roman"/>
          <w:sz w:val="28"/>
          <w:szCs w:val="28"/>
        </w:rPr>
        <w:t>/</w:t>
      </w:r>
      <w:r w:rsidR="002517FE">
        <w:rPr>
          <w:rFonts w:ascii="Times New Roman" w:hAnsi="Times New Roman" w:cs="Times New Roman"/>
          <w:sz w:val="28"/>
          <w:szCs w:val="28"/>
        </w:rPr>
        <w:t>30-14-25</w:t>
      </w:r>
      <w:r w:rsidR="00E239AE">
        <w:rPr>
          <w:rFonts w:ascii="Times New Roman" w:hAnsi="Times New Roman" w:cs="Times New Roman"/>
          <w:sz w:val="28"/>
          <w:szCs w:val="28"/>
        </w:rPr>
        <w:t xml:space="preserve"> від </w:t>
      </w:r>
      <w:r w:rsidR="0024029B">
        <w:rPr>
          <w:rFonts w:ascii="Times New Roman" w:hAnsi="Times New Roman" w:cs="Times New Roman"/>
          <w:sz w:val="28"/>
          <w:szCs w:val="28"/>
        </w:rPr>
        <w:t>21</w:t>
      </w:r>
      <w:r w:rsidR="00E239AE">
        <w:rPr>
          <w:rFonts w:ascii="Times New Roman" w:hAnsi="Times New Roman" w:cs="Times New Roman"/>
          <w:sz w:val="28"/>
          <w:szCs w:val="28"/>
        </w:rPr>
        <w:t>.1</w:t>
      </w:r>
      <w:r w:rsidR="0024029B">
        <w:rPr>
          <w:rFonts w:ascii="Times New Roman" w:hAnsi="Times New Roman" w:cs="Times New Roman"/>
          <w:sz w:val="28"/>
          <w:szCs w:val="28"/>
        </w:rPr>
        <w:t>1</w:t>
      </w:r>
      <w:r w:rsidR="00E239AE">
        <w:rPr>
          <w:rFonts w:ascii="Times New Roman" w:hAnsi="Times New Roman" w:cs="Times New Roman"/>
          <w:sz w:val="28"/>
          <w:szCs w:val="28"/>
        </w:rPr>
        <w:t>.2025</w:t>
      </w:r>
      <w:r w:rsidR="0024029B">
        <w:rPr>
          <w:rFonts w:ascii="Times New Roman" w:hAnsi="Times New Roman" w:cs="Times New Roman"/>
          <w:sz w:val="28"/>
          <w:szCs w:val="28"/>
        </w:rPr>
        <w:t xml:space="preserve">р. </w:t>
      </w:r>
      <w:r w:rsidR="0024029B" w:rsidRPr="00A84798">
        <w:rPr>
          <w:rFonts w:ascii="Times New Roman" w:hAnsi="Times New Roman" w:cs="Times New Roman"/>
          <w:sz w:val="28"/>
          <w:szCs w:val="28"/>
        </w:rPr>
        <w:t xml:space="preserve">та відповідного доручення </w:t>
      </w:r>
      <w:r w:rsidR="00A84798" w:rsidRPr="00CE494E">
        <w:rPr>
          <w:rFonts w:ascii="Times New Roman" w:hAnsi="Times New Roman" w:cs="Times New Roman"/>
          <w:sz w:val="28"/>
          <w:szCs w:val="28"/>
        </w:rPr>
        <w:t>Департаменту охорони здоров’я Львівської ОДА</w:t>
      </w:r>
      <w:r w:rsidR="0024029B" w:rsidRPr="00A84798">
        <w:rPr>
          <w:rFonts w:ascii="Times New Roman" w:hAnsi="Times New Roman" w:cs="Times New Roman"/>
          <w:sz w:val="28"/>
          <w:szCs w:val="28"/>
        </w:rPr>
        <w:t xml:space="preserve"> </w:t>
      </w:r>
      <w:r w:rsidR="00E239AE" w:rsidRPr="00A84798">
        <w:rPr>
          <w:rFonts w:ascii="Times New Roman" w:hAnsi="Times New Roman" w:cs="Times New Roman"/>
          <w:sz w:val="28"/>
          <w:szCs w:val="28"/>
        </w:rPr>
        <w:t xml:space="preserve">просить надати інформацію </w:t>
      </w:r>
      <w:r w:rsidR="0024029B" w:rsidRPr="00A84798">
        <w:rPr>
          <w:rFonts w:ascii="Times New Roman" w:hAnsi="Times New Roman" w:cs="Times New Roman"/>
          <w:sz w:val="28"/>
          <w:szCs w:val="28"/>
        </w:rPr>
        <w:t xml:space="preserve">щодо </w:t>
      </w:r>
      <w:r w:rsidR="00C64E80">
        <w:rPr>
          <w:rFonts w:ascii="Times New Roman" w:hAnsi="Times New Roman" w:cs="Times New Roman"/>
          <w:sz w:val="28"/>
          <w:szCs w:val="28"/>
        </w:rPr>
        <w:t>наявності та</w:t>
      </w:r>
      <w:r w:rsidR="0024029B" w:rsidRPr="00A84798">
        <w:rPr>
          <w:rFonts w:ascii="Times New Roman" w:hAnsi="Times New Roman" w:cs="Times New Roman"/>
          <w:sz w:val="28"/>
          <w:szCs w:val="28"/>
        </w:rPr>
        <w:t xml:space="preserve"> кількості універсальн</w:t>
      </w:r>
      <w:r w:rsidR="00C64E80">
        <w:rPr>
          <w:rFonts w:ascii="Times New Roman" w:hAnsi="Times New Roman" w:cs="Times New Roman"/>
          <w:sz w:val="28"/>
          <w:szCs w:val="28"/>
        </w:rPr>
        <w:t>их</w:t>
      </w:r>
      <w:r w:rsidR="0024029B" w:rsidRPr="00A84798">
        <w:rPr>
          <w:rFonts w:ascii="Times New Roman" w:hAnsi="Times New Roman" w:cs="Times New Roman"/>
          <w:sz w:val="28"/>
          <w:szCs w:val="28"/>
        </w:rPr>
        <w:t xml:space="preserve"> санітарно-гігієнічн</w:t>
      </w:r>
      <w:r w:rsidR="00C64E80">
        <w:rPr>
          <w:rFonts w:ascii="Times New Roman" w:hAnsi="Times New Roman" w:cs="Times New Roman"/>
          <w:sz w:val="28"/>
          <w:szCs w:val="28"/>
        </w:rPr>
        <w:t>их</w:t>
      </w:r>
      <w:r w:rsidR="00A84798" w:rsidRPr="00A84798">
        <w:rPr>
          <w:rFonts w:ascii="Times New Roman" w:hAnsi="Times New Roman" w:cs="Times New Roman"/>
          <w:sz w:val="28"/>
          <w:szCs w:val="28"/>
        </w:rPr>
        <w:t xml:space="preserve"> </w:t>
      </w:r>
      <w:r w:rsidR="001E27DC" w:rsidRPr="00A84798">
        <w:rPr>
          <w:rFonts w:ascii="Times New Roman" w:hAnsi="Times New Roman" w:cs="Times New Roman"/>
          <w:sz w:val="28"/>
          <w:szCs w:val="28"/>
        </w:rPr>
        <w:t>приміщень</w:t>
      </w:r>
      <w:r w:rsidR="00C64E80">
        <w:rPr>
          <w:rFonts w:ascii="Times New Roman" w:hAnsi="Times New Roman" w:cs="Times New Roman"/>
          <w:sz w:val="28"/>
          <w:szCs w:val="28"/>
        </w:rPr>
        <w:t xml:space="preserve"> </w:t>
      </w:r>
      <w:r w:rsidR="00C64E80" w:rsidRPr="00A84798">
        <w:rPr>
          <w:rFonts w:ascii="Times New Roman" w:hAnsi="Times New Roman" w:cs="Times New Roman"/>
          <w:sz w:val="28"/>
          <w:szCs w:val="28"/>
        </w:rPr>
        <w:t>для осіб з інвалідністю</w:t>
      </w:r>
      <w:r w:rsidR="00A84798" w:rsidRPr="00A84798">
        <w:rPr>
          <w:rFonts w:ascii="Times New Roman" w:hAnsi="Times New Roman" w:cs="Times New Roman"/>
          <w:sz w:val="28"/>
          <w:szCs w:val="28"/>
        </w:rPr>
        <w:t xml:space="preserve"> </w:t>
      </w:r>
      <w:r w:rsidR="00C64E80">
        <w:rPr>
          <w:rFonts w:ascii="Times New Roman" w:hAnsi="Times New Roman" w:cs="Times New Roman"/>
          <w:sz w:val="28"/>
          <w:szCs w:val="28"/>
        </w:rPr>
        <w:t xml:space="preserve">в закладі охорони здоров’я та </w:t>
      </w:r>
      <w:r w:rsidR="00080137">
        <w:rPr>
          <w:rFonts w:ascii="Times New Roman" w:hAnsi="Times New Roman" w:cs="Times New Roman"/>
          <w:sz w:val="28"/>
          <w:szCs w:val="28"/>
        </w:rPr>
        <w:t xml:space="preserve">в </w:t>
      </w:r>
      <w:r w:rsidR="001E27DC">
        <w:rPr>
          <w:rFonts w:ascii="Times New Roman" w:hAnsi="Times New Roman" w:cs="Times New Roman"/>
          <w:sz w:val="28"/>
          <w:szCs w:val="28"/>
        </w:rPr>
        <w:t>структурних</w:t>
      </w:r>
      <w:r w:rsidR="00C64E80">
        <w:rPr>
          <w:rFonts w:ascii="Times New Roman" w:hAnsi="Times New Roman" w:cs="Times New Roman"/>
          <w:sz w:val="28"/>
          <w:szCs w:val="28"/>
        </w:rPr>
        <w:t xml:space="preserve"> підрозділах </w:t>
      </w:r>
      <w:r w:rsidR="00C64E80" w:rsidRPr="00A84798">
        <w:rPr>
          <w:rFonts w:ascii="Times New Roman" w:hAnsi="Times New Roman" w:cs="Times New Roman"/>
          <w:sz w:val="28"/>
          <w:szCs w:val="28"/>
        </w:rPr>
        <w:t>згідно запропонованої гугл-таблиці за посиланням:</w:t>
      </w:r>
      <w:r w:rsidR="00C64E80">
        <w:rPr>
          <w:rFonts w:ascii="Times New Roman" w:hAnsi="Times New Roman" w:cs="Times New Roman"/>
          <w:sz w:val="28"/>
          <w:szCs w:val="28"/>
        </w:rPr>
        <w:t xml:space="preserve"> </w:t>
      </w:r>
      <w:r w:rsidR="00C64E80" w:rsidRPr="00A84798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080137" w:rsidRPr="00F11780">
          <w:rPr>
            <w:rStyle w:val="a8"/>
            <w:rFonts w:ascii="Times New Roman" w:hAnsi="Times New Roman" w:cs="Times New Roman"/>
            <w:sz w:val="28"/>
            <w:szCs w:val="28"/>
          </w:rPr>
          <w:t>https://tinyurl.com/4zd3e2kw</w:t>
        </w:r>
      </w:hyperlink>
    </w:p>
    <w:p w14:paraId="5C3096F6" w14:textId="2140C869" w:rsidR="0030313F" w:rsidRDefault="0097786F" w:rsidP="000801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E80">
        <w:rPr>
          <w:rFonts w:ascii="Times New Roman" w:hAnsi="Times New Roman" w:cs="Times New Roman"/>
          <w:b/>
          <w:bCs/>
          <w:sz w:val="28"/>
          <w:szCs w:val="28"/>
        </w:rPr>
        <w:t xml:space="preserve">до </w:t>
      </w:r>
      <w:r w:rsidR="00243C88" w:rsidRPr="00C64E80">
        <w:rPr>
          <w:rFonts w:ascii="Times New Roman" w:hAnsi="Times New Roman" w:cs="Times New Roman"/>
          <w:b/>
          <w:bCs/>
          <w:sz w:val="28"/>
          <w:szCs w:val="28"/>
        </w:rPr>
        <w:t xml:space="preserve">15.00 год. </w:t>
      </w:r>
      <w:r w:rsidR="00E239AE" w:rsidRPr="00C64E80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="00C47D64" w:rsidRPr="00C64E8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0313F" w:rsidRPr="00C64E8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84798" w:rsidRPr="00C64E8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47D64" w:rsidRPr="00C64E80">
        <w:rPr>
          <w:rFonts w:ascii="Times New Roman" w:hAnsi="Times New Roman" w:cs="Times New Roman"/>
          <w:b/>
          <w:bCs/>
          <w:sz w:val="28"/>
          <w:szCs w:val="28"/>
        </w:rPr>
        <w:t>.2025р.</w:t>
      </w:r>
      <w:r w:rsidR="002222BA" w:rsidRPr="00A847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9FF92A" w14:textId="38416C9F" w:rsidR="00C64E80" w:rsidRDefault="00C64E80" w:rsidP="00A847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 разі наявності таких </w:t>
      </w:r>
      <w:r w:rsidR="001E27DC" w:rsidRPr="00A84798">
        <w:rPr>
          <w:rFonts w:ascii="Times New Roman" w:hAnsi="Times New Roman" w:cs="Times New Roman"/>
          <w:sz w:val="28"/>
          <w:szCs w:val="28"/>
        </w:rPr>
        <w:t>універсальн</w:t>
      </w:r>
      <w:r w:rsidR="001E27DC">
        <w:rPr>
          <w:rFonts w:ascii="Times New Roman" w:hAnsi="Times New Roman" w:cs="Times New Roman"/>
          <w:sz w:val="28"/>
          <w:szCs w:val="28"/>
        </w:rPr>
        <w:t>их</w:t>
      </w:r>
      <w:r w:rsidRPr="00A84798">
        <w:rPr>
          <w:rFonts w:ascii="Times New Roman" w:hAnsi="Times New Roman" w:cs="Times New Roman"/>
          <w:sz w:val="28"/>
          <w:szCs w:val="28"/>
        </w:rPr>
        <w:t xml:space="preserve"> санітарно-гігієнічн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A84798">
        <w:rPr>
          <w:rFonts w:ascii="Times New Roman" w:hAnsi="Times New Roman" w:cs="Times New Roman"/>
          <w:sz w:val="28"/>
          <w:szCs w:val="28"/>
        </w:rPr>
        <w:t xml:space="preserve"> </w:t>
      </w:r>
      <w:r w:rsidR="001E27DC" w:rsidRPr="00A84798">
        <w:rPr>
          <w:rFonts w:ascii="Times New Roman" w:hAnsi="Times New Roman" w:cs="Times New Roman"/>
          <w:sz w:val="28"/>
          <w:szCs w:val="28"/>
        </w:rPr>
        <w:t>приміщень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4798">
        <w:rPr>
          <w:rFonts w:ascii="Times New Roman" w:hAnsi="Times New Roman" w:cs="Times New Roman"/>
          <w:sz w:val="28"/>
          <w:szCs w:val="28"/>
        </w:rPr>
        <w:t xml:space="preserve">для осіб з інвалідністю </w:t>
      </w:r>
      <w:r>
        <w:rPr>
          <w:rFonts w:ascii="Times New Roman" w:hAnsi="Times New Roman" w:cs="Times New Roman"/>
          <w:sz w:val="28"/>
          <w:szCs w:val="28"/>
        </w:rPr>
        <w:t xml:space="preserve">в закладі охорони здоров’я або в </w:t>
      </w:r>
      <w:r w:rsidR="001E27DC">
        <w:rPr>
          <w:rFonts w:ascii="Times New Roman" w:hAnsi="Times New Roman" w:cs="Times New Roman"/>
          <w:sz w:val="28"/>
          <w:szCs w:val="28"/>
        </w:rPr>
        <w:t>структурних</w:t>
      </w:r>
      <w:r>
        <w:rPr>
          <w:rFonts w:ascii="Times New Roman" w:hAnsi="Times New Roman" w:cs="Times New Roman"/>
          <w:sz w:val="28"/>
          <w:szCs w:val="28"/>
        </w:rPr>
        <w:t xml:space="preserve"> підрозділах надати фото одного з них за електронною адресою </w:t>
      </w:r>
      <w:hyperlink r:id="rId7" w:history="1">
        <w:r w:rsidRPr="00F11780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lviphc.miac@gmail.com</w:t>
        </w:r>
      </w:hyperlink>
      <w:r w:rsidR="00D07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716E" w:rsidRPr="00C64E80">
        <w:rPr>
          <w:rFonts w:ascii="Times New Roman" w:hAnsi="Times New Roman" w:cs="Times New Roman"/>
          <w:b/>
          <w:bCs/>
          <w:sz w:val="28"/>
          <w:szCs w:val="28"/>
        </w:rPr>
        <w:t>до 15.00 год. 04.12.2025р.</w:t>
      </w:r>
    </w:p>
    <w:bookmarkEnd w:id="0"/>
    <w:p w14:paraId="12B90F89" w14:textId="337FDB19" w:rsidR="00D0716E" w:rsidRDefault="00D0716E" w:rsidP="00D0716E">
      <w:pPr>
        <w:spacing w:line="321" w:lineRule="exact"/>
        <w:ind w:right="-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Додатки: </w:t>
      </w:r>
    </w:p>
    <w:p w14:paraId="2EB2E948" w14:textId="0476D8BE" w:rsidR="00D0716E" w:rsidRDefault="00D0716E" w:rsidP="00D0716E">
      <w:pPr>
        <w:tabs>
          <w:tab w:val="left" w:pos="709"/>
        </w:tabs>
        <w:spacing w:after="0" w:line="321" w:lineRule="exact"/>
        <w:ind w:left="709" w:right="-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1. Лист </w:t>
      </w:r>
      <w:r>
        <w:rPr>
          <w:rFonts w:ascii="Times New Roman" w:hAnsi="Times New Roman" w:cs="Times New Roman"/>
          <w:sz w:val="28"/>
          <w:szCs w:val="28"/>
        </w:rPr>
        <w:t>Міністерства розвитку громад та територій України</w:t>
      </w:r>
      <w:r w:rsidRPr="00D071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56D7CD3" w14:textId="672152EA" w:rsidR="00D0716E" w:rsidRPr="00D0716E" w:rsidRDefault="00D0716E" w:rsidP="00D0716E">
      <w:pPr>
        <w:tabs>
          <w:tab w:val="left" w:pos="709"/>
        </w:tabs>
        <w:spacing w:after="0" w:line="321" w:lineRule="exact"/>
        <w:ind w:left="709" w:right="-40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 w:rsidRPr="00D0716E">
        <w:rPr>
          <w:rFonts w:ascii="Times New Roman" w:hAnsi="Times New Roman" w:cs="Times New Roman"/>
          <w:color w:val="000000"/>
          <w:sz w:val="28"/>
          <w:szCs w:val="28"/>
        </w:rPr>
        <w:t xml:space="preserve">Інформаційні матеріали на 6 арк. в 1 прим.  </w:t>
      </w:r>
    </w:p>
    <w:p w14:paraId="3C5592EB" w14:textId="5E09E3F6" w:rsidR="00C64E80" w:rsidRPr="00D0716E" w:rsidRDefault="00C64E80" w:rsidP="00A847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838CE3E" w14:textId="398C7FA6" w:rsidR="00FB38A4" w:rsidRDefault="00FB38A4" w:rsidP="00C47D64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</w:p>
    <w:p w14:paraId="0DF16577" w14:textId="6E6121CC" w:rsidR="00C47D64" w:rsidRPr="00FB38A4" w:rsidRDefault="00C47D64" w:rsidP="00C47D64">
      <w:pPr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В.о. директ</w:t>
      </w:r>
      <w:r w:rsidR="00FB38A4">
        <w:rPr>
          <w:rFonts w:ascii="Times New Roman" w:hAnsi="Times New Roman"/>
          <w:b/>
          <w:bCs/>
          <w:color w:val="000000"/>
          <w:sz w:val="26"/>
          <w:szCs w:val="26"/>
        </w:rPr>
        <w:t xml:space="preserve">ора                                                                                       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Богдан ХОБЗЕЙ</w:t>
      </w:r>
    </w:p>
    <w:p w14:paraId="30F6BBA7" w14:textId="06278E53" w:rsidR="009C6F56" w:rsidRDefault="009C6F56" w:rsidP="00FB38A4">
      <w:pPr>
        <w:tabs>
          <w:tab w:val="left" w:pos="160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B7E7D0" w14:textId="3E6CFB63" w:rsidR="00C47D64" w:rsidRDefault="00D0716E" w:rsidP="00080137">
      <w:pPr>
        <w:tabs>
          <w:tab w:val="left" w:pos="160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 w:rsidR="00DB699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Зикова 0685406053</w:t>
      </w:r>
    </w:p>
    <w:sectPr w:rsidR="00C47D64" w:rsidSect="009F007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A56EF"/>
    <w:multiLevelType w:val="hybridMultilevel"/>
    <w:tmpl w:val="B4CED68E"/>
    <w:lvl w:ilvl="0" w:tplc="6614A886">
      <w:start w:val="1"/>
      <w:numFmt w:val="decimal"/>
      <w:lvlText w:val="%1."/>
      <w:lvlJc w:val="left"/>
      <w:pPr>
        <w:ind w:left="2107" w:hanging="360"/>
      </w:pPr>
      <w:rPr>
        <w:rFonts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827" w:hanging="360"/>
      </w:pPr>
    </w:lvl>
    <w:lvl w:ilvl="2" w:tplc="0422001B" w:tentative="1">
      <w:start w:val="1"/>
      <w:numFmt w:val="lowerRoman"/>
      <w:lvlText w:val="%3."/>
      <w:lvlJc w:val="right"/>
      <w:pPr>
        <w:ind w:left="3547" w:hanging="180"/>
      </w:pPr>
    </w:lvl>
    <w:lvl w:ilvl="3" w:tplc="0422000F" w:tentative="1">
      <w:start w:val="1"/>
      <w:numFmt w:val="decimal"/>
      <w:lvlText w:val="%4."/>
      <w:lvlJc w:val="left"/>
      <w:pPr>
        <w:ind w:left="4267" w:hanging="360"/>
      </w:pPr>
    </w:lvl>
    <w:lvl w:ilvl="4" w:tplc="04220019" w:tentative="1">
      <w:start w:val="1"/>
      <w:numFmt w:val="lowerLetter"/>
      <w:lvlText w:val="%5."/>
      <w:lvlJc w:val="left"/>
      <w:pPr>
        <w:ind w:left="4987" w:hanging="360"/>
      </w:pPr>
    </w:lvl>
    <w:lvl w:ilvl="5" w:tplc="0422001B" w:tentative="1">
      <w:start w:val="1"/>
      <w:numFmt w:val="lowerRoman"/>
      <w:lvlText w:val="%6."/>
      <w:lvlJc w:val="right"/>
      <w:pPr>
        <w:ind w:left="5707" w:hanging="180"/>
      </w:pPr>
    </w:lvl>
    <w:lvl w:ilvl="6" w:tplc="0422000F" w:tentative="1">
      <w:start w:val="1"/>
      <w:numFmt w:val="decimal"/>
      <w:lvlText w:val="%7."/>
      <w:lvlJc w:val="left"/>
      <w:pPr>
        <w:ind w:left="6427" w:hanging="360"/>
      </w:pPr>
    </w:lvl>
    <w:lvl w:ilvl="7" w:tplc="04220019" w:tentative="1">
      <w:start w:val="1"/>
      <w:numFmt w:val="lowerLetter"/>
      <w:lvlText w:val="%8."/>
      <w:lvlJc w:val="left"/>
      <w:pPr>
        <w:ind w:left="7147" w:hanging="360"/>
      </w:pPr>
    </w:lvl>
    <w:lvl w:ilvl="8" w:tplc="0422001B" w:tentative="1">
      <w:start w:val="1"/>
      <w:numFmt w:val="lowerRoman"/>
      <w:lvlText w:val="%9."/>
      <w:lvlJc w:val="right"/>
      <w:pPr>
        <w:ind w:left="7867" w:hanging="180"/>
      </w:pPr>
    </w:lvl>
  </w:abstractNum>
  <w:abstractNum w:abstractNumId="1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3D"/>
    <w:rsid w:val="000131E7"/>
    <w:rsid w:val="0001443D"/>
    <w:rsid w:val="00034EFA"/>
    <w:rsid w:val="0004415C"/>
    <w:rsid w:val="00053029"/>
    <w:rsid w:val="0007297A"/>
    <w:rsid w:val="00076EA4"/>
    <w:rsid w:val="00077775"/>
    <w:rsid w:val="00080137"/>
    <w:rsid w:val="000D2004"/>
    <w:rsid w:val="000E174B"/>
    <w:rsid w:val="000F705E"/>
    <w:rsid w:val="00171C47"/>
    <w:rsid w:val="001E27DC"/>
    <w:rsid w:val="001F1094"/>
    <w:rsid w:val="00212198"/>
    <w:rsid w:val="00220E56"/>
    <w:rsid w:val="00221AD9"/>
    <w:rsid w:val="002222BA"/>
    <w:rsid w:val="0024029B"/>
    <w:rsid w:val="00243C88"/>
    <w:rsid w:val="002517FE"/>
    <w:rsid w:val="002528A5"/>
    <w:rsid w:val="00266541"/>
    <w:rsid w:val="00274D0F"/>
    <w:rsid w:val="0028349F"/>
    <w:rsid w:val="002B3980"/>
    <w:rsid w:val="002F2E2C"/>
    <w:rsid w:val="0030313F"/>
    <w:rsid w:val="0034197F"/>
    <w:rsid w:val="004317CE"/>
    <w:rsid w:val="004D1571"/>
    <w:rsid w:val="004D7537"/>
    <w:rsid w:val="00522BDD"/>
    <w:rsid w:val="00525C75"/>
    <w:rsid w:val="005308E1"/>
    <w:rsid w:val="00531FB0"/>
    <w:rsid w:val="0058772C"/>
    <w:rsid w:val="005D3B33"/>
    <w:rsid w:val="006040C6"/>
    <w:rsid w:val="00617BAB"/>
    <w:rsid w:val="00633E77"/>
    <w:rsid w:val="0064102F"/>
    <w:rsid w:val="0066115A"/>
    <w:rsid w:val="006A4806"/>
    <w:rsid w:val="006C03C6"/>
    <w:rsid w:val="006F10DA"/>
    <w:rsid w:val="007062A5"/>
    <w:rsid w:val="007273ED"/>
    <w:rsid w:val="00742E63"/>
    <w:rsid w:val="00755C3B"/>
    <w:rsid w:val="007A5BF0"/>
    <w:rsid w:val="007E6D75"/>
    <w:rsid w:val="00801054"/>
    <w:rsid w:val="00802E30"/>
    <w:rsid w:val="00803FD6"/>
    <w:rsid w:val="00827B93"/>
    <w:rsid w:val="008B5999"/>
    <w:rsid w:val="008C3316"/>
    <w:rsid w:val="0097786F"/>
    <w:rsid w:val="009A0450"/>
    <w:rsid w:val="009C0769"/>
    <w:rsid w:val="009C6F56"/>
    <w:rsid w:val="009E696D"/>
    <w:rsid w:val="009F007B"/>
    <w:rsid w:val="009F6D2A"/>
    <w:rsid w:val="00A73CDA"/>
    <w:rsid w:val="00A84798"/>
    <w:rsid w:val="00A9783D"/>
    <w:rsid w:val="00AA7CCD"/>
    <w:rsid w:val="00B43D63"/>
    <w:rsid w:val="00BB76C5"/>
    <w:rsid w:val="00C12D36"/>
    <w:rsid w:val="00C47D64"/>
    <w:rsid w:val="00C64E80"/>
    <w:rsid w:val="00C76D70"/>
    <w:rsid w:val="00C811A7"/>
    <w:rsid w:val="00C9499E"/>
    <w:rsid w:val="00CA6140"/>
    <w:rsid w:val="00CF485E"/>
    <w:rsid w:val="00D0716E"/>
    <w:rsid w:val="00D11CF8"/>
    <w:rsid w:val="00D17B6D"/>
    <w:rsid w:val="00D23B88"/>
    <w:rsid w:val="00D531DC"/>
    <w:rsid w:val="00D5738C"/>
    <w:rsid w:val="00DB699F"/>
    <w:rsid w:val="00DE0022"/>
    <w:rsid w:val="00E172A8"/>
    <w:rsid w:val="00E239AE"/>
    <w:rsid w:val="00E73B8A"/>
    <w:rsid w:val="00EA2916"/>
    <w:rsid w:val="00EB254A"/>
    <w:rsid w:val="00ED0C98"/>
    <w:rsid w:val="00F268AB"/>
    <w:rsid w:val="00F97539"/>
    <w:rsid w:val="00FB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2487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E80"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character" w:styleId="aa">
    <w:name w:val="Unresolved Mention"/>
    <w:basedOn w:val="a0"/>
    <w:uiPriority w:val="99"/>
    <w:semiHidden/>
    <w:unhideWhenUsed/>
    <w:rsid w:val="009C6F5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AA7CCD"/>
    <w:rPr>
      <w:color w:val="954F72" w:themeColor="followedHyperlink"/>
      <w:u w:val="single"/>
    </w:rPr>
  </w:style>
  <w:style w:type="paragraph" w:styleId="ac">
    <w:name w:val="List Paragraph"/>
    <w:basedOn w:val="a"/>
    <w:uiPriority w:val="34"/>
    <w:qFormat/>
    <w:rsid w:val="00D07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lviphc.miac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nyurl.com/4zd3e2k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C6847-13AD-4809-973F-5BA7C84DB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1103</Words>
  <Characters>629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Zikova_I</cp:lastModifiedBy>
  <cp:revision>2</cp:revision>
  <cp:lastPrinted>2025-11-28T10:10:00Z</cp:lastPrinted>
  <dcterms:created xsi:type="dcterms:W3CDTF">2025-11-28T10:27:00Z</dcterms:created>
  <dcterms:modified xsi:type="dcterms:W3CDTF">2025-11-28T10:27:00Z</dcterms:modified>
</cp:coreProperties>
</file>