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051" w:rsidRPr="00233662" w:rsidRDefault="00063051" w:rsidP="00063051">
      <w:pPr>
        <w:pBdr>
          <w:bottom w:val="single" w:sz="12" w:space="0" w:color="808080"/>
        </w:pBdr>
        <w:spacing w:after="200"/>
        <w:jc w:val="center"/>
        <w:rPr>
          <w:sz w:val="36"/>
          <w:szCs w:val="36"/>
        </w:rPr>
      </w:pPr>
      <w:r w:rsidRPr="00233662">
        <w:rPr>
          <w:rFonts w:eastAsia="Garamond"/>
          <w:sz w:val="36"/>
          <w:szCs w:val="36"/>
        </w:rPr>
        <w:t xml:space="preserve">Samuel Edmond Snodgrass | </w:t>
      </w:r>
      <w:hyperlink r:id="rId7" w:history="1">
        <w:r w:rsidRPr="00233662">
          <w:rPr>
            <w:rStyle w:val="Hyperlink"/>
            <w:rFonts w:eastAsia="Garamond"/>
            <w:color w:val="auto"/>
            <w:sz w:val="36"/>
            <w:szCs w:val="36"/>
            <w:u w:val="none"/>
          </w:rPr>
          <w:t>SamuelSnodgrass.com</w:t>
        </w:r>
      </w:hyperlink>
    </w:p>
    <w:p w:rsidR="00063051" w:rsidRPr="00233662" w:rsidRDefault="00063051" w:rsidP="0006305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80"/>
        </w:tabs>
        <w:spacing w:after="200"/>
        <w:jc w:val="center"/>
        <w:rPr>
          <w:rFonts w:eastAsia="Trebuchet MS"/>
          <w:bCs/>
        </w:rPr>
      </w:pPr>
      <w:r>
        <w:rPr>
          <w:rFonts w:eastAsia="Trebuchet MS"/>
          <w:bCs/>
        </w:rPr>
        <w:t>s</w:t>
      </w:r>
      <w:r w:rsidRPr="00233662">
        <w:rPr>
          <w:rFonts w:eastAsia="Trebuchet MS"/>
          <w:bCs/>
        </w:rPr>
        <w:t>amuel.edmond.snodgrass@gmail.com</w:t>
      </w:r>
      <w:r w:rsidRPr="00233662">
        <w:rPr>
          <w:rFonts w:eastAsia="Trebuchet MS"/>
          <w:bCs/>
        </w:rPr>
        <w:tab/>
        <w:t>(417) 761-1249</w:t>
      </w:r>
    </w:p>
    <w:p w:rsidR="00063051" w:rsidRPr="00233662" w:rsidRDefault="00063051" w:rsidP="005E0ACD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80"/>
        </w:tabs>
        <w:spacing w:after="200"/>
        <w:contextualSpacing/>
        <w:rPr>
          <w:rFonts w:eastAsia="Trebuchet MS"/>
          <w:bCs/>
        </w:rPr>
      </w:pPr>
      <w:r w:rsidRPr="00233662">
        <w:rPr>
          <w:rFonts w:eastAsia="Trebuchet MS"/>
          <w:bCs/>
        </w:rPr>
        <w:t>EDUCATION</w:t>
      </w:r>
    </w:p>
    <w:p w:rsidR="00063051" w:rsidRPr="00233662" w:rsidRDefault="00063051" w:rsidP="00063051">
      <w:pPr>
        <w:spacing w:after="50" w:line="276" w:lineRule="auto"/>
        <w:rPr>
          <w:rFonts w:eastAsia="Trebuchet MS"/>
          <w:iCs/>
        </w:rPr>
      </w:pPr>
      <w:r w:rsidRPr="00233662">
        <w:rPr>
          <w:rFonts w:eastAsia="Trebuchet MS"/>
          <w:b/>
          <w:bCs/>
        </w:rPr>
        <w:t>MA in Decorative Arts, Design History, and Material Culture</w:t>
      </w:r>
      <w:r>
        <w:rPr>
          <w:rFonts w:eastAsia="Trebuchet MS"/>
          <w:b/>
          <w:bCs/>
        </w:rPr>
        <w:t>,</w:t>
      </w:r>
      <w:r w:rsidRPr="00233662">
        <w:rPr>
          <w:rFonts w:eastAsia="Trebuchet MS"/>
          <w:b/>
          <w:bCs/>
        </w:rPr>
        <w:t xml:space="preserve"> </w:t>
      </w:r>
      <w:r w:rsidRPr="00233662">
        <w:rPr>
          <w:rFonts w:eastAsia="Trebuchet MS"/>
          <w:iCs/>
        </w:rPr>
        <w:t>Bard Graduate Center</w:t>
      </w:r>
      <w:r w:rsidRPr="00233662">
        <w:rPr>
          <w:rFonts w:eastAsia="Trebuchet MS"/>
        </w:rPr>
        <w:t xml:space="preserve"> </w:t>
      </w:r>
      <w:r w:rsidRPr="00233662">
        <w:rPr>
          <w:rFonts w:eastAsia="Trebuchet MS"/>
        </w:rPr>
        <w:tab/>
      </w:r>
      <w:r w:rsidR="005E0ACD">
        <w:rPr>
          <w:rFonts w:eastAsia="Trebuchet MS"/>
        </w:rPr>
        <w:tab/>
      </w:r>
      <w:r w:rsidRPr="00233662">
        <w:rPr>
          <w:rFonts w:eastAsia="Trebuchet MS"/>
        </w:rPr>
        <w:t>2020 – 2022</w:t>
      </w:r>
    </w:p>
    <w:p w:rsidR="00063051" w:rsidRPr="00233662" w:rsidRDefault="00063051" w:rsidP="00063051">
      <w:pPr>
        <w:spacing w:after="50" w:line="276" w:lineRule="auto"/>
        <w:rPr>
          <w:rFonts w:eastAsia="Trebuchet MS"/>
          <w:i/>
          <w:iCs/>
        </w:rPr>
      </w:pPr>
      <w:r w:rsidRPr="00233662">
        <w:rPr>
          <w:rFonts w:eastAsia="Trebuchet MS"/>
          <w:i/>
          <w:iCs/>
        </w:rPr>
        <w:tab/>
      </w:r>
      <w:r w:rsidRPr="00233662">
        <w:rPr>
          <w:rFonts w:eastAsia="Trebuchet MS"/>
          <w:iCs/>
        </w:rPr>
        <w:t xml:space="preserve">Thesis: </w:t>
      </w:r>
      <w:r w:rsidRPr="00233662">
        <w:rPr>
          <w:rFonts w:eastAsia="Trebuchet MS"/>
          <w:i/>
          <w:iCs/>
        </w:rPr>
        <w:t>“May I be deaf at the Opera”</w:t>
      </w:r>
      <w:r>
        <w:rPr>
          <w:rFonts w:eastAsia="Trebuchet MS"/>
          <w:i/>
          <w:iCs/>
        </w:rPr>
        <w:t>:</w:t>
      </w:r>
      <w:r w:rsidRPr="00233662">
        <w:rPr>
          <w:rFonts w:eastAsia="Trebuchet MS"/>
          <w:i/>
          <w:iCs/>
        </w:rPr>
        <w:t xml:space="preserve"> Dress and Voice of Macaroni and Castrati</w:t>
      </w:r>
    </w:p>
    <w:p w:rsidR="00063051" w:rsidRPr="00233662" w:rsidRDefault="00063051" w:rsidP="00063051">
      <w:pPr>
        <w:spacing w:after="50" w:line="276" w:lineRule="auto"/>
        <w:rPr>
          <w:rFonts w:eastAsia="Trebuchet MS"/>
          <w:iCs/>
        </w:rPr>
      </w:pPr>
      <w:r w:rsidRPr="00233662">
        <w:rPr>
          <w:rFonts w:eastAsia="Trebuchet MS"/>
          <w:b/>
          <w:bCs/>
        </w:rPr>
        <w:t>BFA with Visual and Critical Studies</w:t>
      </w:r>
      <w:r>
        <w:rPr>
          <w:rFonts w:eastAsia="Trebuchet MS"/>
          <w:b/>
          <w:bCs/>
        </w:rPr>
        <w:t xml:space="preserve"> </w:t>
      </w:r>
      <w:r w:rsidRPr="00233662">
        <w:rPr>
          <w:rFonts w:eastAsia="Trebuchet MS"/>
          <w:b/>
          <w:bCs/>
        </w:rPr>
        <w:t>Thesis</w:t>
      </w:r>
      <w:r>
        <w:rPr>
          <w:rFonts w:eastAsia="Trebuchet MS"/>
          <w:b/>
          <w:bCs/>
        </w:rPr>
        <w:t>,</w:t>
      </w:r>
      <w:r w:rsidRPr="00233662">
        <w:rPr>
          <w:rFonts w:eastAsia="Trebuchet MS"/>
          <w:b/>
          <w:bCs/>
        </w:rPr>
        <w:t xml:space="preserve"> </w:t>
      </w:r>
      <w:r w:rsidRPr="00233662">
        <w:rPr>
          <w:rFonts w:eastAsia="Trebuchet MS"/>
          <w:iCs/>
        </w:rPr>
        <w:t>School of the Art Institute of Chicago</w:t>
      </w:r>
      <w:r w:rsidRPr="00233662">
        <w:rPr>
          <w:rFonts w:eastAsia="Trebuchet MS"/>
        </w:rPr>
        <w:t xml:space="preserve"> </w:t>
      </w:r>
      <w:r w:rsidRPr="00233662">
        <w:rPr>
          <w:rFonts w:eastAsia="Trebuchet MS"/>
        </w:rPr>
        <w:tab/>
      </w:r>
      <w:r w:rsidR="005E0ACD">
        <w:rPr>
          <w:rFonts w:eastAsia="Trebuchet MS"/>
        </w:rPr>
        <w:tab/>
      </w:r>
      <w:r w:rsidRPr="00233662">
        <w:rPr>
          <w:rFonts w:eastAsia="Trebuchet MS"/>
        </w:rPr>
        <w:t>2015 – 2019</w:t>
      </w:r>
    </w:p>
    <w:p w:rsidR="00063051" w:rsidRPr="00233662" w:rsidRDefault="00063051" w:rsidP="00063051">
      <w:pPr>
        <w:spacing w:line="276" w:lineRule="auto"/>
        <w:rPr>
          <w:rFonts w:eastAsia="Trebuchet MS"/>
          <w:i/>
          <w:iCs/>
        </w:rPr>
      </w:pPr>
      <w:r w:rsidRPr="00233662">
        <w:rPr>
          <w:rFonts w:eastAsia="Trebuchet MS"/>
          <w:iCs/>
        </w:rPr>
        <w:tab/>
        <w:t xml:space="preserve">Thesis: </w:t>
      </w:r>
      <w:r w:rsidRPr="00233662">
        <w:rPr>
          <w:rFonts w:eastAsia="Trebuchet MS"/>
          <w:i/>
          <w:iCs/>
        </w:rPr>
        <w:t>Gentlemen Prefer Robes</w:t>
      </w:r>
      <w:r w:rsidRPr="00233662">
        <w:rPr>
          <w:i/>
        </w:rPr>
        <w:t xml:space="preserve">: </w:t>
      </w:r>
      <w:r w:rsidRPr="00233662">
        <w:rPr>
          <w:rFonts w:eastAsia="Trebuchet MS"/>
          <w:i/>
          <w:iCs/>
        </w:rPr>
        <w:t xml:space="preserve">Garments </w:t>
      </w:r>
      <w:r>
        <w:rPr>
          <w:rFonts w:eastAsia="Trebuchet MS"/>
          <w:i/>
          <w:iCs/>
        </w:rPr>
        <w:t>of</w:t>
      </w:r>
      <w:r w:rsidRPr="00233662">
        <w:rPr>
          <w:rFonts w:eastAsia="Trebuchet MS"/>
          <w:i/>
          <w:iCs/>
        </w:rPr>
        <w:t xml:space="preserve"> liminality from the 1700s to Hugh Hefner</w:t>
      </w:r>
    </w:p>
    <w:p w:rsidR="00063051" w:rsidRPr="00233662" w:rsidRDefault="00063051" w:rsidP="00063051">
      <w:pPr>
        <w:spacing w:line="276" w:lineRule="auto"/>
        <w:rPr>
          <w:rFonts w:eastAsia="Trebuchet MS"/>
          <w:iCs/>
        </w:rPr>
      </w:pPr>
    </w:p>
    <w:p w:rsidR="00063051" w:rsidRDefault="00063051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  <w:bCs/>
        </w:rPr>
      </w:pPr>
      <w:r w:rsidRPr="00233662">
        <w:rPr>
          <w:rFonts w:eastAsia="Trebuchet MS"/>
          <w:bCs/>
        </w:rPr>
        <w:t>PROFESSIONAL EXPERIENCE</w:t>
      </w:r>
    </w:p>
    <w:p w:rsidR="00040686" w:rsidRPr="00040686" w:rsidRDefault="00040686" w:rsidP="004633EC">
      <w:pPr>
        <w:tabs>
          <w:tab w:val="left" w:pos="2880"/>
        </w:tabs>
        <w:spacing w:line="276" w:lineRule="auto"/>
        <w:rPr>
          <w:rFonts w:eastAsia="Trebuchet MS"/>
        </w:rPr>
      </w:pPr>
      <w:r>
        <w:rPr>
          <w:rFonts w:eastAsia="Trebuchet MS"/>
          <w:b/>
        </w:rPr>
        <w:t xml:space="preserve">Administrative Assistant for Education, </w:t>
      </w:r>
      <w:r>
        <w:rPr>
          <w:rFonts w:eastAsia="Trebuchet MS"/>
        </w:rPr>
        <w:t xml:space="preserve">The Frick Collection – New York, NY </w:t>
      </w:r>
      <w:r>
        <w:rPr>
          <w:rFonts w:eastAsia="Trebuchet MS"/>
        </w:rPr>
        <w:tab/>
        <w:t xml:space="preserve">  </w:t>
      </w:r>
      <w:r>
        <w:rPr>
          <w:rFonts w:eastAsia="Trebuchet MS"/>
        </w:rPr>
        <w:tab/>
        <w:t xml:space="preserve">        2025</w:t>
      </w:r>
      <w:r>
        <w:rPr>
          <w:rFonts w:eastAsia="Trebuchet MS"/>
        </w:rPr>
        <w:t xml:space="preserve"> – </w:t>
      </w:r>
      <w:r>
        <w:rPr>
          <w:rFonts w:eastAsia="Trebuchet MS"/>
        </w:rPr>
        <w:t xml:space="preserve">Current </w:t>
      </w:r>
    </w:p>
    <w:p w:rsidR="00063051" w:rsidRPr="007104CF" w:rsidRDefault="00063051" w:rsidP="004633EC">
      <w:pPr>
        <w:tabs>
          <w:tab w:val="left" w:pos="2880"/>
        </w:tabs>
        <w:spacing w:line="276" w:lineRule="auto"/>
        <w:rPr>
          <w:rFonts w:eastAsia="Trebuchet MS"/>
        </w:rPr>
      </w:pPr>
      <w:r w:rsidRPr="007F7639">
        <w:rPr>
          <w:rFonts w:eastAsia="Trebuchet MS"/>
          <w:b/>
        </w:rPr>
        <w:t xml:space="preserve">Museum </w:t>
      </w:r>
      <w:r>
        <w:rPr>
          <w:rFonts w:eastAsia="Trebuchet MS"/>
          <w:b/>
        </w:rPr>
        <w:t>Educator</w:t>
      </w:r>
      <w:r w:rsidRPr="007F7639">
        <w:rPr>
          <w:rFonts w:eastAsia="Trebuchet MS"/>
          <w:b/>
        </w:rPr>
        <w:t>,</w:t>
      </w:r>
      <w:r>
        <w:rPr>
          <w:rFonts w:eastAsia="Trebuchet MS"/>
        </w:rPr>
        <w:t xml:space="preserve"> The Frick Collection – New York, NY</w:t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 w:rsidR="005E0ACD">
        <w:rPr>
          <w:rFonts w:eastAsia="Trebuchet MS"/>
        </w:rPr>
        <w:tab/>
        <w:t xml:space="preserve">        </w:t>
      </w:r>
      <w:r>
        <w:rPr>
          <w:rFonts w:eastAsia="Trebuchet MS"/>
        </w:rPr>
        <w:t>2022 – Current</w:t>
      </w:r>
    </w:p>
    <w:p w:rsidR="00063051" w:rsidRDefault="00063051" w:rsidP="004633EC">
      <w:pPr>
        <w:tabs>
          <w:tab w:val="left" w:pos="2880"/>
        </w:tabs>
        <w:spacing w:line="276" w:lineRule="auto"/>
        <w:rPr>
          <w:rFonts w:eastAsia="Trebuchet MS"/>
        </w:rPr>
      </w:pPr>
      <w:r>
        <w:rPr>
          <w:rFonts w:eastAsia="Trebuchet MS"/>
          <w:b/>
        </w:rPr>
        <w:t>Adjunct Lecturer</w:t>
      </w:r>
      <w:r w:rsidR="00040686">
        <w:rPr>
          <w:rFonts w:eastAsia="Trebuchet MS"/>
          <w:b/>
        </w:rPr>
        <w:t>, History of Art</w:t>
      </w:r>
      <w:r>
        <w:rPr>
          <w:rFonts w:eastAsia="Trebuchet MS"/>
          <w:b/>
        </w:rPr>
        <w:t xml:space="preserve">, </w:t>
      </w:r>
      <w:r>
        <w:rPr>
          <w:rFonts w:eastAsia="Trebuchet MS"/>
        </w:rPr>
        <w:t>Fashion Institute of Technology – New York, NY</w:t>
      </w:r>
      <w:r w:rsidR="005E0ACD">
        <w:rPr>
          <w:rFonts w:eastAsia="Trebuchet MS"/>
        </w:rPr>
        <w:tab/>
        <w:t xml:space="preserve">        </w:t>
      </w:r>
      <w:r>
        <w:rPr>
          <w:rFonts w:eastAsia="Trebuchet MS"/>
        </w:rPr>
        <w:t>2022 – Current</w:t>
      </w:r>
    </w:p>
    <w:p w:rsidR="00040686" w:rsidRDefault="00040686" w:rsidP="00040686">
      <w:pPr>
        <w:tabs>
          <w:tab w:val="left" w:pos="2880"/>
        </w:tabs>
        <w:spacing w:line="276" w:lineRule="auto"/>
        <w:rPr>
          <w:rFonts w:eastAsia="Trebuchet MS"/>
        </w:rPr>
      </w:pPr>
    </w:p>
    <w:p w:rsidR="00040686" w:rsidRDefault="00040686" w:rsidP="00040686">
      <w:pPr>
        <w:tabs>
          <w:tab w:val="left" w:pos="2880"/>
        </w:tabs>
        <w:spacing w:line="276" w:lineRule="auto"/>
        <w:rPr>
          <w:rFonts w:eastAsia="Trebuchet MS"/>
        </w:rPr>
      </w:pPr>
      <w:r>
        <w:rPr>
          <w:rFonts w:eastAsia="Trebuchet MS"/>
        </w:rPr>
        <w:t>SPECIAL PROJECTS</w:t>
      </w:r>
    </w:p>
    <w:p w:rsidR="00040686" w:rsidRDefault="00040686" w:rsidP="00040686">
      <w:pPr>
        <w:tabs>
          <w:tab w:val="left" w:pos="2880"/>
        </w:tabs>
        <w:spacing w:line="276" w:lineRule="auto"/>
        <w:rPr>
          <w:rFonts w:eastAsia="Trebuchet MS"/>
        </w:rPr>
      </w:pPr>
      <w:r w:rsidRPr="00040686">
        <w:rPr>
          <w:rFonts w:eastAsia="Trebuchet MS"/>
          <w:i/>
        </w:rPr>
        <w:t>Collaboration with The Frick Shop</w:t>
      </w:r>
      <w:r>
        <w:rPr>
          <w:rFonts w:eastAsia="Trebuchet MS"/>
        </w:rPr>
        <w:t xml:space="preserve">, an exclusive collection of hats for sale and order during the special exhibition </w:t>
      </w:r>
      <w:r w:rsidRPr="00040686">
        <w:rPr>
          <w:rFonts w:eastAsia="Trebuchet MS"/>
          <w:i/>
        </w:rPr>
        <w:t>Gainsborough: The Fashion of Portraiture</w:t>
      </w:r>
      <w:r>
        <w:rPr>
          <w:rFonts w:eastAsia="Trebuchet MS"/>
        </w:rPr>
        <w:t xml:space="preserve">, 2026. In conjunction, </w:t>
      </w:r>
      <w:hyperlink r:id="rId8" w:history="1">
        <w:r w:rsidRPr="00040686">
          <w:rPr>
            <w:rStyle w:val="Hyperlink"/>
            <w:rFonts w:eastAsia="Trebuchet MS"/>
          </w:rPr>
          <w:t>teaching a h</w:t>
        </w:r>
        <w:r w:rsidRPr="00040686">
          <w:rPr>
            <w:rStyle w:val="Hyperlink"/>
            <w:rFonts w:eastAsia="Trebuchet MS"/>
          </w:rPr>
          <w:t>a</w:t>
        </w:r>
        <w:r w:rsidRPr="00040686">
          <w:rPr>
            <w:rStyle w:val="Hyperlink"/>
            <w:rFonts w:eastAsia="Trebuchet MS"/>
          </w:rPr>
          <w:t>t-making program</w:t>
        </w:r>
      </w:hyperlink>
      <w:r>
        <w:rPr>
          <w:rFonts w:eastAsia="Trebuchet MS"/>
        </w:rPr>
        <w:t>.</w:t>
      </w:r>
    </w:p>
    <w:p w:rsidR="00040686" w:rsidRDefault="00040686" w:rsidP="00040686">
      <w:pPr>
        <w:tabs>
          <w:tab w:val="left" w:pos="2880"/>
        </w:tabs>
        <w:spacing w:line="276" w:lineRule="auto"/>
        <w:rPr>
          <w:rFonts w:eastAsia="Trebuchet MS"/>
        </w:rPr>
      </w:pPr>
      <w:r w:rsidRPr="00040686">
        <w:rPr>
          <w:rFonts w:eastAsia="Trebuchet MS"/>
          <w:i/>
        </w:rPr>
        <w:t xml:space="preserve">Commission for Marcia </w:t>
      </w:r>
      <w:proofErr w:type="spellStart"/>
      <w:r w:rsidRPr="00040686">
        <w:rPr>
          <w:rFonts w:eastAsia="Trebuchet MS"/>
          <w:i/>
        </w:rPr>
        <w:t>Marcia</w:t>
      </w:r>
      <w:proofErr w:type="spellEnd"/>
      <w:r w:rsidRPr="00040686">
        <w:rPr>
          <w:rFonts w:eastAsia="Trebuchet MS"/>
          <w:i/>
        </w:rPr>
        <w:t xml:space="preserve"> </w:t>
      </w:r>
      <w:proofErr w:type="spellStart"/>
      <w:r w:rsidRPr="00040686">
        <w:rPr>
          <w:rFonts w:eastAsia="Trebuchet MS"/>
          <w:i/>
        </w:rPr>
        <w:t>Marcia</w:t>
      </w:r>
      <w:proofErr w:type="spellEnd"/>
      <w:r>
        <w:rPr>
          <w:rFonts w:eastAsia="Trebuchet MS"/>
        </w:rPr>
        <w:t xml:space="preserve">, hat worn on the finale of </w:t>
      </w:r>
      <w:proofErr w:type="spellStart"/>
      <w:r>
        <w:rPr>
          <w:rFonts w:eastAsia="Trebuchet MS"/>
        </w:rPr>
        <w:t>RuPaul’s</w:t>
      </w:r>
      <w:proofErr w:type="spellEnd"/>
      <w:r>
        <w:rPr>
          <w:rFonts w:eastAsia="Trebuchet MS"/>
        </w:rPr>
        <w:t xml:space="preserve"> Drag Race Season 15, 2023.</w:t>
      </w:r>
    </w:p>
    <w:p w:rsidR="00040686" w:rsidRPr="00233662" w:rsidRDefault="00040686" w:rsidP="00040686">
      <w:pPr>
        <w:tabs>
          <w:tab w:val="left" w:pos="2880"/>
        </w:tabs>
        <w:spacing w:line="276" w:lineRule="auto"/>
        <w:rPr>
          <w:rFonts w:eastAsia="Trebuchet MS"/>
        </w:rPr>
      </w:pPr>
    </w:p>
    <w:p w:rsidR="005E0ACD" w:rsidRPr="005E0ACD" w:rsidRDefault="004633EC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r>
        <w:rPr>
          <w:rFonts w:eastAsia="Trebuchet MS"/>
        </w:rPr>
        <w:t xml:space="preserve">GROUP </w:t>
      </w:r>
      <w:r w:rsidR="005E0ACD">
        <w:rPr>
          <w:rFonts w:eastAsia="Trebuchet MS"/>
        </w:rPr>
        <w:t>EXHIBITIONS</w:t>
      </w:r>
    </w:p>
    <w:p w:rsidR="004633EC" w:rsidRDefault="004633EC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r>
        <w:rPr>
          <w:rFonts w:eastAsia="Trebuchet MS"/>
          <w:i/>
        </w:rPr>
        <w:t xml:space="preserve">Dirty Little Drawings, </w:t>
      </w:r>
      <w:r>
        <w:rPr>
          <w:rFonts w:eastAsia="Trebuchet MS"/>
        </w:rPr>
        <w:t>Soho Project Space, New York, NY</w:t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  <w:t>2024</w:t>
      </w:r>
    </w:p>
    <w:p w:rsidR="004633EC" w:rsidRPr="004633EC" w:rsidRDefault="004633EC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r w:rsidRPr="004633EC">
        <w:rPr>
          <w:rFonts w:eastAsia="Trebuchet MS"/>
          <w:i/>
        </w:rPr>
        <w:t>Sacra</w:t>
      </w:r>
      <w:r>
        <w:rPr>
          <w:rFonts w:eastAsia="Trebuchet MS"/>
        </w:rPr>
        <w:t>, Three Dollar Bill, Brooklyn, NY</w:t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  <w:t>2024</w:t>
      </w:r>
    </w:p>
    <w:p w:rsidR="005E0ACD" w:rsidRPr="005E0ACD" w:rsidRDefault="005E0ACD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r w:rsidRPr="005E0ACD">
        <w:rPr>
          <w:rFonts w:eastAsia="Trebuchet MS"/>
          <w:i/>
        </w:rPr>
        <w:t>Undergraduate Exhibition</w:t>
      </w:r>
      <w:r w:rsidRPr="005E0ACD">
        <w:rPr>
          <w:rFonts w:eastAsia="Trebuchet MS"/>
        </w:rPr>
        <w:t>, Sullivan Galleries</w:t>
      </w:r>
      <w:r w:rsidR="004633EC">
        <w:rPr>
          <w:rFonts w:eastAsia="Trebuchet MS"/>
        </w:rPr>
        <w:t>, Chicago, IL</w:t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 w:rsidRPr="005E0ACD">
        <w:rPr>
          <w:rFonts w:eastAsia="Trebuchet MS"/>
        </w:rPr>
        <w:t>2018</w:t>
      </w:r>
    </w:p>
    <w:p w:rsidR="005E0ACD" w:rsidRPr="005E0ACD" w:rsidRDefault="005E0ACD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r w:rsidRPr="005E0ACD">
        <w:rPr>
          <w:rFonts w:eastAsia="Trebuchet MS"/>
          <w:i/>
        </w:rPr>
        <w:t>Fashion 2018</w:t>
      </w:r>
      <w:r w:rsidRPr="005E0ACD">
        <w:rPr>
          <w:rFonts w:eastAsia="Trebuchet MS"/>
        </w:rPr>
        <w:t xml:space="preserve">, </w:t>
      </w:r>
      <w:proofErr w:type="spellStart"/>
      <w:r w:rsidRPr="005E0ACD">
        <w:rPr>
          <w:rFonts w:eastAsia="Trebuchet MS"/>
        </w:rPr>
        <w:t>Spertus</w:t>
      </w:r>
      <w:proofErr w:type="spellEnd"/>
      <w:r w:rsidRPr="005E0ACD">
        <w:rPr>
          <w:rFonts w:eastAsia="Trebuchet MS"/>
        </w:rPr>
        <w:t xml:space="preserve"> Institute</w:t>
      </w:r>
      <w:r w:rsidR="004633EC">
        <w:rPr>
          <w:rFonts w:eastAsia="Trebuchet MS"/>
        </w:rPr>
        <w:t>, Chicago, IL</w:t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 w:rsidRPr="005E0ACD">
        <w:rPr>
          <w:rFonts w:eastAsia="Trebuchet MS"/>
        </w:rPr>
        <w:t>2018</w:t>
      </w:r>
    </w:p>
    <w:p w:rsidR="005E0ACD" w:rsidRPr="005E0ACD" w:rsidRDefault="005E0ACD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r w:rsidRPr="005E0ACD">
        <w:rPr>
          <w:rFonts w:eastAsia="Trebuchet MS"/>
          <w:i/>
        </w:rPr>
        <w:t>Swarovski Exhibition</w:t>
      </w:r>
      <w:r w:rsidRPr="005E0ACD">
        <w:rPr>
          <w:rFonts w:eastAsia="Trebuchet MS"/>
        </w:rPr>
        <w:t>, Sage Studios in Fashion Design</w:t>
      </w:r>
      <w:r w:rsidR="004633EC">
        <w:rPr>
          <w:rFonts w:eastAsia="Trebuchet MS"/>
        </w:rPr>
        <w:t>, Chicago, IL</w:t>
      </w:r>
      <w:r w:rsidRPr="005E0ACD">
        <w:rPr>
          <w:rFonts w:eastAsia="Trebuchet MS"/>
        </w:rPr>
        <w:t xml:space="preserve"> </w:t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 w:rsidRPr="005E0ACD">
        <w:rPr>
          <w:rFonts w:eastAsia="Trebuchet MS"/>
        </w:rPr>
        <w:t>2017</w:t>
      </w:r>
    </w:p>
    <w:p w:rsidR="005E0ACD" w:rsidRPr="005E0ACD" w:rsidRDefault="005E0ACD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r w:rsidRPr="005E0ACD">
        <w:rPr>
          <w:rFonts w:eastAsia="Trebuchet MS"/>
          <w:i/>
        </w:rPr>
        <w:t>Fashion 2017</w:t>
      </w:r>
      <w:r w:rsidRPr="005E0ACD">
        <w:rPr>
          <w:rFonts w:eastAsia="Trebuchet MS"/>
        </w:rPr>
        <w:t xml:space="preserve">, </w:t>
      </w:r>
      <w:proofErr w:type="spellStart"/>
      <w:r w:rsidRPr="005E0ACD">
        <w:rPr>
          <w:rFonts w:eastAsia="Trebuchet MS"/>
        </w:rPr>
        <w:t>Spertus</w:t>
      </w:r>
      <w:proofErr w:type="spellEnd"/>
      <w:r w:rsidRPr="005E0ACD">
        <w:rPr>
          <w:rFonts w:eastAsia="Trebuchet MS"/>
        </w:rPr>
        <w:t xml:space="preserve"> Institute</w:t>
      </w:r>
      <w:r w:rsidR="004633EC">
        <w:rPr>
          <w:rFonts w:eastAsia="Trebuchet MS"/>
        </w:rPr>
        <w:t>, Chicago, IL</w:t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 w:rsidRPr="005E0ACD">
        <w:rPr>
          <w:rFonts w:eastAsia="Trebuchet MS"/>
        </w:rPr>
        <w:t>2017</w:t>
      </w:r>
    </w:p>
    <w:p w:rsidR="005E0ACD" w:rsidRPr="005E0ACD" w:rsidRDefault="005E0ACD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proofErr w:type="spellStart"/>
      <w:r w:rsidRPr="005E0ACD">
        <w:rPr>
          <w:rFonts w:eastAsia="Trebuchet MS"/>
          <w:i/>
        </w:rPr>
        <w:t>ArtBash</w:t>
      </w:r>
      <w:proofErr w:type="spellEnd"/>
      <w:r w:rsidRPr="005E0ACD">
        <w:rPr>
          <w:rFonts w:eastAsia="Trebuchet MS"/>
        </w:rPr>
        <w:t>, SAIC</w:t>
      </w:r>
      <w:r w:rsidR="004633EC">
        <w:rPr>
          <w:rFonts w:eastAsia="Trebuchet MS"/>
        </w:rPr>
        <w:t>, Chicago, IL</w:t>
      </w:r>
      <w:r>
        <w:rPr>
          <w:rFonts w:eastAsia="Trebuchet MS"/>
        </w:rPr>
        <w:tab/>
      </w:r>
      <w:r>
        <w:rPr>
          <w:rFonts w:eastAsia="Trebuchet MS"/>
        </w:rPr>
        <w:tab/>
      </w:r>
      <w:r w:rsidR="004633EC">
        <w:rPr>
          <w:rFonts w:eastAsia="Trebuchet MS"/>
        </w:rPr>
        <w:t xml:space="preserve"> </w:t>
      </w:r>
      <w:r w:rsidR="004633EC"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</w:r>
      <w:r w:rsidRPr="005E0ACD">
        <w:rPr>
          <w:rFonts w:eastAsia="Trebuchet MS"/>
        </w:rPr>
        <w:t xml:space="preserve">2016 </w:t>
      </w:r>
    </w:p>
    <w:p w:rsidR="005E0ACD" w:rsidRPr="005E0ACD" w:rsidRDefault="005E0ACD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r w:rsidRPr="005E0ACD">
        <w:rPr>
          <w:rFonts w:eastAsia="Trebuchet MS"/>
          <w:i/>
        </w:rPr>
        <w:t>Art Walk</w:t>
      </w:r>
      <w:r w:rsidRPr="005E0ACD">
        <w:rPr>
          <w:rFonts w:eastAsia="Trebuchet MS"/>
        </w:rPr>
        <w:t xml:space="preserve">, Obelisk Home, </w:t>
      </w:r>
      <w:r w:rsidR="004633EC">
        <w:rPr>
          <w:rFonts w:eastAsia="Trebuchet MS"/>
        </w:rPr>
        <w:t xml:space="preserve">Springfield, MO </w:t>
      </w:r>
      <w:r w:rsidR="00F801E8">
        <w:rPr>
          <w:rFonts w:eastAsia="Trebuchet MS"/>
        </w:rPr>
        <w:t>(</w:t>
      </w:r>
      <w:r w:rsidRPr="005E0ACD">
        <w:rPr>
          <w:rFonts w:eastAsia="Trebuchet MS"/>
        </w:rPr>
        <w:t>Accessioned into permanent collection</w:t>
      </w:r>
      <w:r w:rsidR="00F801E8">
        <w:rPr>
          <w:rFonts w:eastAsia="Trebuchet MS"/>
        </w:rPr>
        <w:t>)</w:t>
      </w:r>
      <w:r>
        <w:rPr>
          <w:rFonts w:eastAsia="Trebuchet MS"/>
        </w:rPr>
        <w:tab/>
      </w:r>
      <w:r>
        <w:rPr>
          <w:rFonts w:eastAsia="Trebuchet MS"/>
        </w:rPr>
        <w:tab/>
      </w:r>
      <w:r>
        <w:rPr>
          <w:rFonts w:eastAsia="Trebuchet MS"/>
        </w:rPr>
        <w:tab/>
        <w:t>2014</w:t>
      </w:r>
    </w:p>
    <w:p w:rsidR="005E0ACD" w:rsidRDefault="005E0ACD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r w:rsidRPr="005E0ACD">
        <w:rPr>
          <w:rFonts w:eastAsia="Trebuchet MS"/>
          <w:i/>
        </w:rPr>
        <w:t>Metamorphosis</w:t>
      </w:r>
      <w:r w:rsidRPr="005E0ACD">
        <w:rPr>
          <w:rFonts w:eastAsia="Trebuchet MS"/>
        </w:rPr>
        <w:t xml:space="preserve"> (Best in Show Award), Creamery Arts Center</w:t>
      </w:r>
      <w:r w:rsidR="004633EC">
        <w:rPr>
          <w:rFonts w:eastAsia="Trebuchet MS"/>
        </w:rPr>
        <w:t>, Springfield, MO</w:t>
      </w:r>
      <w:r w:rsidRPr="005E0ACD">
        <w:rPr>
          <w:rFonts w:eastAsia="Trebuchet MS"/>
        </w:rPr>
        <w:t xml:space="preserve"> </w:t>
      </w:r>
      <w:r>
        <w:rPr>
          <w:rFonts w:eastAsia="Trebuchet MS"/>
        </w:rPr>
        <w:tab/>
      </w:r>
      <w:r>
        <w:rPr>
          <w:rFonts w:eastAsia="Trebuchet MS"/>
        </w:rPr>
        <w:tab/>
      </w:r>
      <w:r w:rsidR="004633EC">
        <w:rPr>
          <w:rFonts w:eastAsia="Trebuchet MS"/>
        </w:rPr>
        <w:tab/>
      </w:r>
      <w:r w:rsidR="004633EC">
        <w:rPr>
          <w:rFonts w:eastAsia="Trebuchet MS"/>
        </w:rPr>
        <w:tab/>
      </w:r>
      <w:r w:rsidRPr="005E0ACD">
        <w:rPr>
          <w:rFonts w:eastAsia="Trebuchet MS"/>
        </w:rPr>
        <w:t>2014</w:t>
      </w:r>
    </w:p>
    <w:p w:rsidR="005E0ACD" w:rsidRDefault="005E0ACD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</w:p>
    <w:p w:rsidR="00063051" w:rsidRPr="00233662" w:rsidRDefault="005E0ACD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</w:rPr>
      </w:pPr>
      <w:r>
        <w:rPr>
          <w:rFonts w:eastAsia="Trebuchet MS"/>
        </w:rPr>
        <w:t>CURATORIAL PROJECTS</w:t>
      </w:r>
    </w:p>
    <w:p w:rsidR="00063051" w:rsidRPr="00063051" w:rsidRDefault="00063051" w:rsidP="004633EC">
      <w:pPr>
        <w:tabs>
          <w:tab w:val="left" w:pos="2880"/>
        </w:tabs>
        <w:spacing w:line="276" w:lineRule="auto"/>
        <w:rPr>
          <w:rFonts w:eastAsia="Trebuchet MS"/>
        </w:rPr>
      </w:pPr>
      <w:r w:rsidRPr="00063051">
        <w:rPr>
          <w:rFonts w:eastAsia="Trebuchet MS"/>
          <w:i/>
        </w:rPr>
        <w:t xml:space="preserve">Artificial Landscape, </w:t>
      </w:r>
      <w:r w:rsidRPr="00063051">
        <w:rPr>
          <w:rFonts w:eastAsia="Trebuchet MS"/>
        </w:rPr>
        <w:t xml:space="preserve">SITE Galleries, Chicago, Illinois </w:t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="00F801E8">
        <w:rPr>
          <w:rFonts w:eastAsia="Trebuchet MS"/>
        </w:rPr>
        <w:tab/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Pr="00063051">
        <w:rPr>
          <w:rFonts w:eastAsia="Trebuchet MS"/>
        </w:rPr>
        <w:t>2018</w:t>
      </w:r>
    </w:p>
    <w:p w:rsidR="005E0ACD" w:rsidRDefault="00063051" w:rsidP="004633EC">
      <w:pPr>
        <w:tabs>
          <w:tab w:val="left" w:pos="2880"/>
        </w:tabs>
        <w:spacing w:line="276" w:lineRule="auto"/>
        <w:rPr>
          <w:rFonts w:eastAsia="Trebuchet MS"/>
        </w:rPr>
      </w:pPr>
      <w:r w:rsidRPr="00063051">
        <w:rPr>
          <w:rFonts w:eastAsia="Trebuchet MS"/>
          <w:i/>
        </w:rPr>
        <w:t xml:space="preserve">Dear Folks, </w:t>
      </w:r>
      <w:r w:rsidRPr="00063051">
        <w:rPr>
          <w:rFonts w:eastAsia="Trebuchet MS"/>
        </w:rPr>
        <w:t xml:space="preserve">Roger Brown Museum and Study Collection, Chicago, Illinois   </w:t>
      </w:r>
      <w:r w:rsidR="005E0ACD">
        <w:rPr>
          <w:rFonts w:eastAsia="Trebuchet MS"/>
        </w:rPr>
        <w:tab/>
      </w:r>
      <w:r w:rsidR="00F801E8">
        <w:rPr>
          <w:rFonts w:eastAsia="Trebuchet MS"/>
        </w:rPr>
        <w:tab/>
      </w:r>
      <w:r w:rsidR="00F801E8">
        <w:rPr>
          <w:rFonts w:eastAsia="Trebuchet MS"/>
        </w:rPr>
        <w:tab/>
      </w:r>
      <w:r w:rsidR="005E0ACD">
        <w:rPr>
          <w:rFonts w:eastAsia="Trebuchet MS"/>
        </w:rPr>
        <w:t xml:space="preserve">    </w:t>
      </w:r>
      <w:r w:rsidRPr="00063051">
        <w:rPr>
          <w:rFonts w:eastAsia="Trebuchet MS"/>
        </w:rPr>
        <w:t>2016 – 17</w:t>
      </w:r>
    </w:p>
    <w:p w:rsidR="005E0ACD" w:rsidRPr="005E0ACD" w:rsidRDefault="005E0ACD" w:rsidP="004633EC">
      <w:pPr>
        <w:tabs>
          <w:tab w:val="left" w:pos="2880"/>
        </w:tabs>
        <w:spacing w:line="276" w:lineRule="auto"/>
        <w:rPr>
          <w:rFonts w:eastAsia="Trebuchet MS"/>
        </w:rPr>
      </w:pPr>
    </w:p>
    <w:p w:rsidR="00063051" w:rsidRDefault="00063051" w:rsidP="004633EC">
      <w:pPr>
        <w:tabs>
          <w:tab w:val="left" w:pos="2880"/>
        </w:tabs>
        <w:spacing w:after="200" w:line="276" w:lineRule="auto"/>
        <w:contextualSpacing/>
        <w:rPr>
          <w:rFonts w:eastAsia="Trebuchet MS"/>
          <w:bCs/>
        </w:rPr>
      </w:pPr>
      <w:r w:rsidRPr="00233662">
        <w:rPr>
          <w:rFonts w:eastAsia="Trebuchet MS"/>
          <w:bCs/>
        </w:rPr>
        <w:t>PR</w:t>
      </w:r>
      <w:r>
        <w:rPr>
          <w:rFonts w:eastAsia="Trebuchet MS"/>
          <w:bCs/>
        </w:rPr>
        <w:t>ESENTATIONS &amp; PUBLICATIONS</w:t>
      </w:r>
    </w:p>
    <w:p w:rsidR="00063051" w:rsidRPr="00063051" w:rsidRDefault="00063051" w:rsidP="004633EC">
      <w:pPr>
        <w:spacing w:line="276" w:lineRule="auto"/>
        <w:rPr>
          <w:rFonts w:eastAsia="Trebuchet MS"/>
        </w:rPr>
      </w:pPr>
      <w:r w:rsidRPr="00063051">
        <w:rPr>
          <w:rFonts w:eastAsia="Trebuchet MS"/>
          <w:b/>
        </w:rPr>
        <w:t>Distinguished Guest Lecturer</w:t>
      </w:r>
      <w:r w:rsidRPr="00063051">
        <w:rPr>
          <w:rFonts w:eastAsia="Trebuchet MS"/>
        </w:rPr>
        <w:t xml:space="preserve">, </w:t>
      </w:r>
      <w:r w:rsidR="005E0ACD">
        <w:rPr>
          <w:rFonts w:eastAsia="Trebuchet MS"/>
        </w:rPr>
        <w:t xml:space="preserve">Fashion History Lecture, </w:t>
      </w:r>
      <w:r w:rsidRPr="00063051">
        <w:rPr>
          <w:rFonts w:eastAsia="Trebuchet MS"/>
        </w:rPr>
        <w:t>Saddleback College Emeritus Institute</w:t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  <w:t>2023</w:t>
      </w:r>
    </w:p>
    <w:p w:rsidR="00063051" w:rsidRPr="00063051" w:rsidRDefault="00063051" w:rsidP="004633EC">
      <w:pPr>
        <w:spacing w:line="276" w:lineRule="auto"/>
        <w:rPr>
          <w:rFonts w:eastAsia="Trebuchet MS"/>
        </w:rPr>
      </w:pPr>
      <w:r w:rsidRPr="00063051">
        <w:rPr>
          <w:rFonts w:eastAsia="Trebuchet MS"/>
          <w:b/>
        </w:rPr>
        <w:t>Interviewee (Queer Fashion Historian)</w:t>
      </w:r>
      <w:r w:rsidRPr="00063051">
        <w:rPr>
          <w:rFonts w:eastAsia="Trebuchet MS"/>
        </w:rPr>
        <w:t xml:space="preserve">, The Trevor Project’s </w:t>
      </w:r>
      <w:r w:rsidRPr="00063051">
        <w:rPr>
          <w:rFonts w:eastAsia="Trebuchet MS"/>
          <w:i/>
        </w:rPr>
        <w:t>Fashion Forward</w:t>
      </w:r>
      <w:r w:rsidRPr="00063051">
        <w:rPr>
          <w:rFonts w:eastAsia="Trebuchet MS"/>
        </w:rPr>
        <w:t xml:space="preserve"> video series </w:t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Pr="00063051">
        <w:rPr>
          <w:rFonts w:eastAsia="Trebuchet MS"/>
        </w:rPr>
        <w:t>2023</w:t>
      </w:r>
    </w:p>
    <w:p w:rsidR="00063051" w:rsidRPr="00063051" w:rsidRDefault="00063051" w:rsidP="004633EC">
      <w:pPr>
        <w:spacing w:line="276" w:lineRule="auto"/>
        <w:rPr>
          <w:rFonts w:eastAsia="Trebuchet MS"/>
        </w:rPr>
      </w:pPr>
      <w:r w:rsidRPr="00063051">
        <w:rPr>
          <w:rFonts w:eastAsia="Trebuchet MS"/>
          <w:b/>
        </w:rPr>
        <w:t>Author</w:t>
      </w:r>
      <w:r w:rsidRPr="00063051">
        <w:rPr>
          <w:rFonts w:eastAsia="Trebuchet MS"/>
        </w:rPr>
        <w:t xml:space="preserve">, </w:t>
      </w:r>
      <w:r w:rsidRPr="00063051">
        <w:rPr>
          <w:rFonts w:eastAsia="Trebuchet MS"/>
          <w:i/>
        </w:rPr>
        <w:t>Fashion Studies</w:t>
      </w:r>
      <w:r w:rsidRPr="00063051">
        <w:rPr>
          <w:rFonts w:eastAsia="Trebuchet MS"/>
        </w:rPr>
        <w:t>, Volume 4 Issue 1</w:t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  <w:t xml:space="preserve"> </w:t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Pr="00063051">
        <w:rPr>
          <w:rFonts w:eastAsia="Trebuchet MS"/>
        </w:rPr>
        <w:t>2022</w:t>
      </w:r>
    </w:p>
    <w:p w:rsidR="00063051" w:rsidRPr="00063051" w:rsidRDefault="00063051" w:rsidP="00E45553">
      <w:pPr>
        <w:spacing w:line="276" w:lineRule="auto"/>
        <w:rPr>
          <w:rFonts w:eastAsia="Trebuchet MS"/>
        </w:rPr>
      </w:pPr>
      <w:r w:rsidRPr="00063051">
        <w:rPr>
          <w:rFonts w:eastAsia="Trebuchet MS"/>
          <w:b/>
        </w:rPr>
        <w:t>Presenter</w:t>
      </w:r>
      <w:r w:rsidRPr="00063051">
        <w:rPr>
          <w:rFonts w:eastAsia="Trebuchet MS"/>
        </w:rPr>
        <w:t>, Association of Dress Historian’s “Fashioning the Body for Sport and Leisure: A History of Dress and Textiles,” London, UK</w:t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  <w:t xml:space="preserve">  </w:t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  <w:t xml:space="preserve">   </w:t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Pr="00063051">
        <w:rPr>
          <w:rFonts w:eastAsia="Trebuchet MS"/>
        </w:rPr>
        <w:t>2022</w:t>
      </w:r>
      <w:r w:rsidRPr="00063051">
        <w:rPr>
          <w:rFonts w:eastAsia="Trebuchet MS"/>
        </w:rPr>
        <w:tab/>
      </w:r>
      <w:bookmarkStart w:id="0" w:name="_GoBack"/>
      <w:bookmarkEnd w:id="0"/>
    </w:p>
    <w:p w:rsidR="00063051" w:rsidRPr="00063051" w:rsidRDefault="00063051" w:rsidP="004633EC">
      <w:pPr>
        <w:spacing w:line="276" w:lineRule="auto"/>
        <w:rPr>
          <w:rFonts w:eastAsia="Trebuchet MS"/>
        </w:rPr>
      </w:pPr>
      <w:r w:rsidRPr="00063051">
        <w:rPr>
          <w:rFonts w:eastAsia="Trebuchet MS"/>
          <w:b/>
        </w:rPr>
        <w:t xml:space="preserve">Interviewee, </w:t>
      </w:r>
      <w:r w:rsidRPr="00063051">
        <w:rPr>
          <w:rFonts w:eastAsia="Trebuchet MS"/>
        </w:rPr>
        <w:t>BGC Craft, Art, &amp; Design Oral History Project</w:t>
      </w:r>
      <w:r w:rsidRPr="00063051">
        <w:rPr>
          <w:rFonts w:eastAsia="Trebuchet MS"/>
          <w:b/>
        </w:rPr>
        <w:t xml:space="preserve"> </w:t>
      </w:r>
      <w:r w:rsidRPr="00063051">
        <w:rPr>
          <w:rFonts w:eastAsia="Trebuchet MS"/>
          <w:b/>
        </w:rPr>
        <w:tab/>
      </w:r>
      <w:r w:rsidRPr="00063051">
        <w:rPr>
          <w:rFonts w:eastAsia="Trebuchet MS"/>
          <w:b/>
        </w:rPr>
        <w:tab/>
      </w:r>
      <w:r w:rsidRPr="00063051">
        <w:rPr>
          <w:rFonts w:eastAsia="Trebuchet MS"/>
          <w:b/>
        </w:rPr>
        <w:tab/>
      </w:r>
      <w:r w:rsidRPr="00063051">
        <w:rPr>
          <w:rFonts w:eastAsia="Trebuchet MS"/>
          <w:b/>
        </w:rPr>
        <w:tab/>
      </w:r>
      <w:r w:rsidR="005E0ACD">
        <w:rPr>
          <w:rFonts w:eastAsia="Trebuchet MS"/>
          <w:b/>
        </w:rPr>
        <w:tab/>
      </w:r>
      <w:r w:rsidR="005E0ACD">
        <w:rPr>
          <w:rFonts w:eastAsia="Trebuchet MS"/>
          <w:b/>
        </w:rPr>
        <w:tab/>
      </w:r>
      <w:r w:rsidRPr="00063051">
        <w:rPr>
          <w:rFonts w:eastAsia="Trebuchet MS"/>
        </w:rPr>
        <w:t>2022</w:t>
      </w:r>
    </w:p>
    <w:p w:rsidR="00063051" w:rsidRPr="00063051" w:rsidRDefault="00063051" w:rsidP="004633EC">
      <w:pPr>
        <w:spacing w:line="276" w:lineRule="auto"/>
        <w:rPr>
          <w:rFonts w:eastAsia="Trebuchet MS"/>
        </w:rPr>
      </w:pPr>
      <w:r w:rsidRPr="00063051">
        <w:rPr>
          <w:rFonts w:eastAsia="Trebuchet MS"/>
          <w:b/>
        </w:rPr>
        <w:t>Interviewer</w:t>
      </w:r>
      <w:r w:rsidRPr="00063051">
        <w:rPr>
          <w:rFonts w:eastAsia="Trebuchet MS"/>
        </w:rPr>
        <w:t xml:space="preserve">, BGC Craft, Art, &amp; Design Oral History Project (interview with Simon Haas) </w:t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Pr="00063051">
        <w:rPr>
          <w:rFonts w:eastAsia="Trebuchet MS"/>
        </w:rPr>
        <w:t>2021</w:t>
      </w:r>
    </w:p>
    <w:p w:rsidR="00063051" w:rsidRPr="00063051" w:rsidRDefault="00063051" w:rsidP="004633EC">
      <w:pPr>
        <w:spacing w:line="276" w:lineRule="auto"/>
        <w:rPr>
          <w:rFonts w:eastAsia="Trebuchet MS"/>
        </w:rPr>
      </w:pPr>
      <w:r w:rsidRPr="00063051">
        <w:rPr>
          <w:rFonts w:eastAsia="Trebuchet MS"/>
          <w:b/>
        </w:rPr>
        <w:t>Author</w:t>
      </w:r>
      <w:r w:rsidRPr="00063051">
        <w:rPr>
          <w:rFonts w:eastAsia="Trebuchet MS"/>
        </w:rPr>
        <w:t xml:space="preserve">, Essay in </w:t>
      </w:r>
      <w:r w:rsidRPr="00063051">
        <w:rPr>
          <w:rFonts w:eastAsia="Trebuchet MS"/>
          <w:i/>
        </w:rPr>
        <w:t>The Yellow Gloves,</w:t>
      </w:r>
      <w:r w:rsidRPr="00063051">
        <w:rPr>
          <w:rFonts w:eastAsia="Trebuchet MS"/>
        </w:rPr>
        <w:t xml:space="preserve"> May 2020 Issue</w:t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Pr="00063051">
        <w:rPr>
          <w:rFonts w:eastAsia="Trebuchet MS"/>
        </w:rPr>
        <w:tab/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Pr="00063051">
        <w:rPr>
          <w:rFonts w:eastAsia="Trebuchet MS"/>
        </w:rPr>
        <w:t xml:space="preserve">2020 </w:t>
      </w:r>
    </w:p>
    <w:p w:rsidR="00B63221" w:rsidRPr="00063051" w:rsidRDefault="00063051" w:rsidP="004633EC">
      <w:pPr>
        <w:spacing w:line="276" w:lineRule="auto"/>
        <w:rPr>
          <w:rFonts w:eastAsia="Trebuchet MS"/>
        </w:rPr>
      </w:pPr>
      <w:r w:rsidRPr="00063051">
        <w:rPr>
          <w:rFonts w:eastAsia="Trebuchet MS"/>
          <w:b/>
        </w:rPr>
        <w:t>Panelist</w:t>
      </w:r>
      <w:r w:rsidRPr="00063051">
        <w:rPr>
          <w:rFonts w:eastAsia="Trebuchet MS"/>
        </w:rPr>
        <w:t xml:space="preserve">, Chicago Fashion Lyceum’s “Fashion at the Periphery” conference, Virtual </w:t>
      </w:r>
      <w:r w:rsidRPr="00063051">
        <w:rPr>
          <w:rFonts w:eastAsia="Trebuchet MS"/>
        </w:rPr>
        <w:tab/>
      </w:r>
      <w:r w:rsidR="005E0ACD">
        <w:rPr>
          <w:rFonts w:eastAsia="Trebuchet MS"/>
        </w:rPr>
        <w:tab/>
      </w:r>
      <w:r w:rsidR="005E0ACD">
        <w:rPr>
          <w:rFonts w:eastAsia="Trebuchet MS"/>
        </w:rPr>
        <w:tab/>
      </w:r>
      <w:r w:rsidRPr="00063051">
        <w:rPr>
          <w:rFonts w:eastAsia="Trebuchet MS"/>
        </w:rPr>
        <w:t>2020</w:t>
      </w:r>
    </w:p>
    <w:sectPr w:rsidR="00B63221" w:rsidRPr="00063051" w:rsidSect="000630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2A2F" w:rsidRDefault="00422A2F" w:rsidP="00063051">
      <w:r>
        <w:separator/>
      </w:r>
    </w:p>
  </w:endnote>
  <w:endnote w:type="continuationSeparator" w:id="0">
    <w:p w:rsidR="00422A2F" w:rsidRDefault="00422A2F" w:rsidP="00063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2A2F" w:rsidRDefault="00422A2F" w:rsidP="00063051">
      <w:r>
        <w:separator/>
      </w:r>
    </w:p>
  </w:footnote>
  <w:footnote w:type="continuationSeparator" w:id="0">
    <w:p w:rsidR="00422A2F" w:rsidRDefault="00422A2F" w:rsidP="00063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659D"/>
    <w:multiLevelType w:val="hybridMultilevel"/>
    <w:tmpl w:val="BB68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3F33"/>
    <w:multiLevelType w:val="hybridMultilevel"/>
    <w:tmpl w:val="A8F65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61AFB"/>
    <w:multiLevelType w:val="hybridMultilevel"/>
    <w:tmpl w:val="6D5CE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D65BF"/>
    <w:multiLevelType w:val="hybridMultilevel"/>
    <w:tmpl w:val="285EE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E22F8"/>
    <w:multiLevelType w:val="hybridMultilevel"/>
    <w:tmpl w:val="A6D6F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42CB3"/>
    <w:multiLevelType w:val="hybridMultilevel"/>
    <w:tmpl w:val="29B43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75FAB"/>
    <w:multiLevelType w:val="hybridMultilevel"/>
    <w:tmpl w:val="C1902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E6D0B"/>
    <w:multiLevelType w:val="hybridMultilevel"/>
    <w:tmpl w:val="A944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D0BD6"/>
    <w:multiLevelType w:val="hybridMultilevel"/>
    <w:tmpl w:val="DD162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B266E"/>
    <w:multiLevelType w:val="hybridMultilevel"/>
    <w:tmpl w:val="615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267ECD"/>
    <w:multiLevelType w:val="hybridMultilevel"/>
    <w:tmpl w:val="7FEE6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74A3D"/>
    <w:multiLevelType w:val="hybridMultilevel"/>
    <w:tmpl w:val="D2FCA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  <w:num w:numId="8">
    <w:abstractNumId w:val="8"/>
  </w:num>
  <w:num w:numId="9">
    <w:abstractNumId w:val="7"/>
  </w:num>
  <w:num w:numId="10">
    <w:abstractNumId w:val="2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51"/>
    <w:rsid w:val="00040686"/>
    <w:rsid w:val="00063051"/>
    <w:rsid w:val="00071EE5"/>
    <w:rsid w:val="00422A2F"/>
    <w:rsid w:val="004633EC"/>
    <w:rsid w:val="005E0ACD"/>
    <w:rsid w:val="00BC674B"/>
    <w:rsid w:val="00D4702A"/>
    <w:rsid w:val="00DA522F"/>
    <w:rsid w:val="00E45553"/>
    <w:rsid w:val="00F327CA"/>
    <w:rsid w:val="00F8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5D87E"/>
  <w15:chartTrackingRefBased/>
  <w15:docId w15:val="{9FA13B05-7ABF-1C44-9870-5B7407AA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305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051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06305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63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305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63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3051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4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06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3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ick.org/calendar?trumbaEmbed=view%3Devent%26eventid%3D19675394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amuelsnodgras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Snodgrass</dc:creator>
  <cp:keywords/>
  <dc:description/>
  <cp:lastModifiedBy>Samuel Snodgrass</cp:lastModifiedBy>
  <cp:revision>2</cp:revision>
  <dcterms:created xsi:type="dcterms:W3CDTF">2026-02-12T04:50:00Z</dcterms:created>
  <dcterms:modified xsi:type="dcterms:W3CDTF">2026-02-12T04:50:00Z</dcterms:modified>
</cp:coreProperties>
</file>