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1EF95" w14:textId="25F00D71" w:rsidR="00042D12" w:rsidRDefault="00042D12" w:rsidP="00042D12">
      <w:pPr>
        <w:jc w:val="center"/>
      </w:pPr>
      <w:r>
        <w:rPr>
          <w:rFonts w:hint="eastAsia"/>
        </w:rPr>
        <w:t>H</w:t>
      </w:r>
      <w:r>
        <w:t>EOR 533 HW4</w:t>
      </w:r>
    </w:p>
    <w:p w14:paraId="054077C7" w14:textId="5F2D0B91" w:rsidR="00042D12" w:rsidRDefault="00E23BA6" w:rsidP="00E23BA6">
      <w:r>
        <w:t xml:space="preserve">Without End-of-life care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42D12" w14:paraId="7241988F" w14:textId="77777777" w:rsidTr="00042D12">
        <w:tc>
          <w:tcPr>
            <w:tcW w:w="2337" w:type="dxa"/>
          </w:tcPr>
          <w:p w14:paraId="69EC9D06" w14:textId="77777777" w:rsidR="00042D12" w:rsidRDefault="00042D12" w:rsidP="00042D12"/>
        </w:tc>
        <w:tc>
          <w:tcPr>
            <w:tcW w:w="2337" w:type="dxa"/>
          </w:tcPr>
          <w:p w14:paraId="3550E4E5" w14:textId="2E3B74A5" w:rsidR="00042D12" w:rsidRDefault="000630BD" w:rsidP="00042D12">
            <w:r>
              <w:t xml:space="preserve">Total </w:t>
            </w:r>
            <w:r w:rsidR="00042D12">
              <w:t>Costs</w:t>
            </w:r>
          </w:p>
        </w:tc>
        <w:tc>
          <w:tcPr>
            <w:tcW w:w="2338" w:type="dxa"/>
          </w:tcPr>
          <w:p w14:paraId="7B69FD61" w14:textId="6276CD81" w:rsidR="00042D12" w:rsidRDefault="000630BD" w:rsidP="00042D12">
            <w:r>
              <w:t xml:space="preserve">Total </w:t>
            </w:r>
            <w:r w:rsidR="00042D12">
              <w:t>QALYs</w:t>
            </w:r>
          </w:p>
        </w:tc>
        <w:tc>
          <w:tcPr>
            <w:tcW w:w="2338" w:type="dxa"/>
          </w:tcPr>
          <w:p w14:paraId="2C2A6A6D" w14:textId="1853E9D8" w:rsidR="00042D12" w:rsidRDefault="00042D12" w:rsidP="00042D12">
            <w:r>
              <w:t>ICER</w:t>
            </w:r>
          </w:p>
        </w:tc>
      </w:tr>
      <w:tr w:rsidR="00042D12" w14:paraId="0E95552A" w14:textId="77777777" w:rsidTr="00042D12">
        <w:tc>
          <w:tcPr>
            <w:tcW w:w="2337" w:type="dxa"/>
          </w:tcPr>
          <w:p w14:paraId="5986924B" w14:textId="2959AFF9" w:rsidR="00042D12" w:rsidRDefault="00042D12" w:rsidP="00042D12">
            <w:r>
              <w:t xml:space="preserve">Without Drug </w:t>
            </w:r>
            <w:r w:rsidR="00BD7862">
              <w:t>(1)</w:t>
            </w:r>
          </w:p>
        </w:tc>
        <w:tc>
          <w:tcPr>
            <w:tcW w:w="2337" w:type="dxa"/>
          </w:tcPr>
          <w:p w14:paraId="1AA73A43" w14:textId="2025CFC8" w:rsidR="00042D12" w:rsidRDefault="00E11ADA" w:rsidP="00042D12">
            <w:r w:rsidRPr="00E11ADA">
              <w:t>9</w:t>
            </w:r>
            <w:r>
              <w:t>,</w:t>
            </w:r>
            <w:r w:rsidRPr="00E11ADA">
              <w:t>331</w:t>
            </w:r>
            <w:r>
              <w:t>,</w:t>
            </w:r>
            <w:r w:rsidRPr="00E11ADA">
              <w:t>448</w:t>
            </w:r>
          </w:p>
        </w:tc>
        <w:tc>
          <w:tcPr>
            <w:tcW w:w="2338" w:type="dxa"/>
          </w:tcPr>
          <w:p w14:paraId="1C72EF37" w14:textId="73B5147F" w:rsidR="00042D12" w:rsidRDefault="00E11ADA" w:rsidP="00042D12">
            <w:r w:rsidRPr="00E11ADA">
              <w:t>7</w:t>
            </w:r>
            <w:r>
              <w:t>,</w:t>
            </w:r>
            <w:r w:rsidRPr="00E11ADA">
              <w:t>755.952</w:t>
            </w:r>
          </w:p>
        </w:tc>
        <w:tc>
          <w:tcPr>
            <w:tcW w:w="2338" w:type="dxa"/>
          </w:tcPr>
          <w:p w14:paraId="004FC06A" w14:textId="77777777" w:rsidR="00042D12" w:rsidRDefault="00042D12" w:rsidP="00042D12"/>
        </w:tc>
      </w:tr>
      <w:tr w:rsidR="00042D12" w14:paraId="320E8A2E" w14:textId="77777777" w:rsidTr="00042D12">
        <w:tc>
          <w:tcPr>
            <w:tcW w:w="2337" w:type="dxa"/>
          </w:tcPr>
          <w:p w14:paraId="11F0D7A5" w14:textId="68973132" w:rsidR="00042D12" w:rsidRDefault="00042D12" w:rsidP="00042D12">
            <w:r>
              <w:t xml:space="preserve">With Drug </w:t>
            </w:r>
            <w:r w:rsidR="00BD7862">
              <w:t>(2)</w:t>
            </w:r>
          </w:p>
        </w:tc>
        <w:tc>
          <w:tcPr>
            <w:tcW w:w="2337" w:type="dxa"/>
          </w:tcPr>
          <w:p w14:paraId="5F8D9D4D" w14:textId="310AEC0E" w:rsidR="00042D12" w:rsidRDefault="001F5D26" w:rsidP="00042D12">
            <w:r w:rsidRPr="001F5D26">
              <w:t>16</w:t>
            </w:r>
            <w:r>
              <w:t>,</w:t>
            </w:r>
            <w:r w:rsidRPr="001F5D26">
              <w:t>210</w:t>
            </w:r>
            <w:r>
              <w:t>,</w:t>
            </w:r>
            <w:r w:rsidRPr="001F5D26">
              <w:t>620</w:t>
            </w:r>
          </w:p>
        </w:tc>
        <w:tc>
          <w:tcPr>
            <w:tcW w:w="2338" w:type="dxa"/>
          </w:tcPr>
          <w:p w14:paraId="56D8867E" w14:textId="54647BC5" w:rsidR="00042D12" w:rsidRDefault="001F5D26" w:rsidP="00042D12">
            <w:r w:rsidRPr="001F5D26">
              <w:t>8</w:t>
            </w:r>
            <w:r>
              <w:t>,</w:t>
            </w:r>
            <w:r w:rsidRPr="001F5D26">
              <w:t>624.738</w:t>
            </w:r>
          </w:p>
        </w:tc>
        <w:tc>
          <w:tcPr>
            <w:tcW w:w="2338" w:type="dxa"/>
          </w:tcPr>
          <w:p w14:paraId="4BAC74ED" w14:textId="6BD41A50" w:rsidR="00042D12" w:rsidRDefault="00AF5708" w:rsidP="00042D12">
            <w:r w:rsidRPr="00AF5708">
              <w:t>7</w:t>
            </w:r>
            <w:r>
              <w:t>,</w:t>
            </w:r>
            <w:r w:rsidRPr="00AF5708">
              <w:t>918.141</w:t>
            </w:r>
          </w:p>
        </w:tc>
      </w:tr>
    </w:tbl>
    <w:p w14:paraId="6DEF8306" w14:textId="6B7116AC" w:rsidR="00042D12" w:rsidRDefault="00042D12" w:rsidP="00042D12"/>
    <w:p w14:paraId="6C7FB7DF" w14:textId="7ABDDBB9" w:rsidR="00E23BA6" w:rsidRDefault="00E23BA6" w:rsidP="00042D12"/>
    <w:p w14:paraId="60A32FD5" w14:textId="2A347FF2" w:rsidR="00E23BA6" w:rsidRDefault="00E23BA6" w:rsidP="00042D12">
      <w:r>
        <w:t xml:space="preserve">With End-of-life care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23BA6" w14:paraId="27EFB639" w14:textId="77777777" w:rsidTr="008B7C06">
        <w:tc>
          <w:tcPr>
            <w:tcW w:w="2337" w:type="dxa"/>
          </w:tcPr>
          <w:p w14:paraId="276D6131" w14:textId="77777777" w:rsidR="00E23BA6" w:rsidRDefault="00E23BA6" w:rsidP="008B7C06"/>
        </w:tc>
        <w:tc>
          <w:tcPr>
            <w:tcW w:w="2337" w:type="dxa"/>
          </w:tcPr>
          <w:p w14:paraId="2A366F2A" w14:textId="78BCF757" w:rsidR="00E23BA6" w:rsidRDefault="000630BD" w:rsidP="008B7C06">
            <w:r>
              <w:t xml:space="preserve">Total </w:t>
            </w:r>
            <w:r w:rsidR="00E23BA6">
              <w:t>Costs</w:t>
            </w:r>
          </w:p>
        </w:tc>
        <w:tc>
          <w:tcPr>
            <w:tcW w:w="2338" w:type="dxa"/>
          </w:tcPr>
          <w:p w14:paraId="05537A59" w14:textId="6EFDCA1D" w:rsidR="00E23BA6" w:rsidRDefault="000630BD" w:rsidP="008B7C06">
            <w:r>
              <w:t xml:space="preserve">Total </w:t>
            </w:r>
            <w:r w:rsidR="00E23BA6">
              <w:t>QALYs</w:t>
            </w:r>
          </w:p>
        </w:tc>
        <w:tc>
          <w:tcPr>
            <w:tcW w:w="2338" w:type="dxa"/>
          </w:tcPr>
          <w:p w14:paraId="6E8964DF" w14:textId="77777777" w:rsidR="00E23BA6" w:rsidRDefault="00E23BA6" w:rsidP="008B7C06">
            <w:r>
              <w:t>ICER</w:t>
            </w:r>
          </w:p>
        </w:tc>
      </w:tr>
      <w:tr w:rsidR="00E11ADA" w14:paraId="6BCFD984" w14:textId="77777777" w:rsidTr="008B7C06">
        <w:tc>
          <w:tcPr>
            <w:tcW w:w="2337" w:type="dxa"/>
          </w:tcPr>
          <w:p w14:paraId="322E823F" w14:textId="57640056" w:rsidR="00E11ADA" w:rsidRDefault="00E11ADA" w:rsidP="00E11ADA">
            <w:r>
              <w:t>Without Drug (1)</w:t>
            </w:r>
          </w:p>
        </w:tc>
        <w:tc>
          <w:tcPr>
            <w:tcW w:w="2337" w:type="dxa"/>
          </w:tcPr>
          <w:p w14:paraId="3D47870D" w14:textId="554701D7" w:rsidR="00E11ADA" w:rsidRDefault="00E11ADA" w:rsidP="00E11ADA">
            <w:r w:rsidRPr="00E11ADA">
              <w:t>9</w:t>
            </w:r>
            <w:r>
              <w:t>,</w:t>
            </w:r>
            <w:r w:rsidRPr="00E11ADA">
              <w:t>331</w:t>
            </w:r>
            <w:r>
              <w:t>,</w:t>
            </w:r>
            <w:r w:rsidRPr="00E11ADA">
              <w:t>448</w:t>
            </w:r>
          </w:p>
        </w:tc>
        <w:tc>
          <w:tcPr>
            <w:tcW w:w="2338" w:type="dxa"/>
          </w:tcPr>
          <w:p w14:paraId="7C14C13B" w14:textId="4BDD9CB7" w:rsidR="00E11ADA" w:rsidRDefault="00E11ADA" w:rsidP="00E11ADA">
            <w:r w:rsidRPr="00E11ADA">
              <w:t>7</w:t>
            </w:r>
            <w:r>
              <w:t>,</w:t>
            </w:r>
            <w:r w:rsidRPr="00E11ADA">
              <w:t>755.952</w:t>
            </w:r>
          </w:p>
        </w:tc>
        <w:tc>
          <w:tcPr>
            <w:tcW w:w="2338" w:type="dxa"/>
          </w:tcPr>
          <w:p w14:paraId="4345E786" w14:textId="77777777" w:rsidR="00E11ADA" w:rsidRDefault="00E11ADA" w:rsidP="00E11ADA"/>
        </w:tc>
      </w:tr>
      <w:tr w:rsidR="00E23BA6" w14:paraId="7484A189" w14:textId="77777777" w:rsidTr="008B7C06">
        <w:tc>
          <w:tcPr>
            <w:tcW w:w="2337" w:type="dxa"/>
          </w:tcPr>
          <w:p w14:paraId="1FD894FE" w14:textId="1AF8E9B0" w:rsidR="00E23BA6" w:rsidRDefault="00F94917" w:rsidP="008B7C06">
            <w:r>
              <w:t xml:space="preserve">With Drug and End-of-life </w:t>
            </w:r>
            <w:proofErr w:type="gramStart"/>
            <w:r>
              <w:t>care</w:t>
            </w:r>
            <w:r w:rsidR="00BD7862">
              <w:t>(</w:t>
            </w:r>
            <w:proofErr w:type="gramEnd"/>
            <w:r w:rsidR="00BD7862">
              <w:t>3)</w:t>
            </w:r>
          </w:p>
        </w:tc>
        <w:tc>
          <w:tcPr>
            <w:tcW w:w="2337" w:type="dxa"/>
          </w:tcPr>
          <w:p w14:paraId="52D88773" w14:textId="4EFCE6A5" w:rsidR="00E23BA6" w:rsidRDefault="00E11ADA" w:rsidP="008B7C06">
            <w:r w:rsidRPr="00E11ADA">
              <w:t>18</w:t>
            </w:r>
            <w:r>
              <w:t>,</w:t>
            </w:r>
            <w:r w:rsidRPr="00E11ADA">
              <w:t>548</w:t>
            </w:r>
            <w:r>
              <w:t>,</w:t>
            </w:r>
            <w:r w:rsidRPr="00E11ADA">
              <w:t>626</w:t>
            </w:r>
          </w:p>
        </w:tc>
        <w:tc>
          <w:tcPr>
            <w:tcW w:w="2338" w:type="dxa"/>
          </w:tcPr>
          <w:p w14:paraId="57D122F0" w14:textId="199C3618" w:rsidR="00E23BA6" w:rsidRDefault="00E11ADA" w:rsidP="008B7C06">
            <w:r w:rsidRPr="00E11ADA">
              <w:t>8</w:t>
            </w:r>
            <w:r>
              <w:t>,</w:t>
            </w:r>
            <w:r w:rsidRPr="00E11ADA">
              <w:t>993.777</w:t>
            </w:r>
          </w:p>
        </w:tc>
        <w:tc>
          <w:tcPr>
            <w:tcW w:w="2338" w:type="dxa"/>
          </w:tcPr>
          <w:p w14:paraId="0D363B11" w14:textId="224EE0D3" w:rsidR="00E23BA6" w:rsidRDefault="00E11ADA" w:rsidP="008B7C06">
            <w:r w:rsidRPr="00E11ADA">
              <w:t>7</w:t>
            </w:r>
            <w:r>
              <w:t>,</w:t>
            </w:r>
            <w:r w:rsidRPr="00E11ADA">
              <w:t>446.265</w:t>
            </w:r>
          </w:p>
        </w:tc>
      </w:tr>
    </w:tbl>
    <w:p w14:paraId="4055676C" w14:textId="3F63C7A7" w:rsidR="00E23BA6" w:rsidRDefault="00E23BA6" w:rsidP="00042D12"/>
    <w:p w14:paraId="71EF1553" w14:textId="7C12122D" w:rsidR="00BD7862" w:rsidRDefault="00BD7862" w:rsidP="00042D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7862" w14:paraId="614C28E2" w14:textId="77777777" w:rsidTr="008B7C06">
        <w:tc>
          <w:tcPr>
            <w:tcW w:w="2337" w:type="dxa"/>
          </w:tcPr>
          <w:p w14:paraId="0DC5A8F1" w14:textId="77777777" w:rsidR="00BD7862" w:rsidRDefault="00BD7862" w:rsidP="008B7C06"/>
        </w:tc>
        <w:tc>
          <w:tcPr>
            <w:tcW w:w="2337" w:type="dxa"/>
          </w:tcPr>
          <w:p w14:paraId="72EED042" w14:textId="04FDD0A9" w:rsidR="00BD7862" w:rsidRDefault="000630BD" w:rsidP="008B7C06">
            <w:r>
              <w:t xml:space="preserve">Total </w:t>
            </w:r>
            <w:r w:rsidR="00BD7862">
              <w:t>Costs</w:t>
            </w:r>
          </w:p>
        </w:tc>
        <w:tc>
          <w:tcPr>
            <w:tcW w:w="2338" w:type="dxa"/>
          </w:tcPr>
          <w:p w14:paraId="4EB86258" w14:textId="10AF0702" w:rsidR="00BD7862" w:rsidRDefault="000630BD" w:rsidP="008B7C06">
            <w:r>
              <w:t xml:space="preserve">Total </w:t>
            </w:r>
            <w:r w:rsidR="00BD7862">
              <w:t>QALYs</w:t>
            </w:r>
          </w:p>
        </w:tc>
        <w:tc>
          <w:tcPr>
            <w:tcW w:w="2338" w:type="dxa"/>
          </w:tcPr>
          <w:p w14:paraId="12A1B93E" w14:textId="77777777" w:rsidR="00BD7862" w:rsidRDefault="00BD7862" w:rsidP="008B7C06">
            <w:r>
              <w:t>ICER</w:t>
            </w:r>
          </w:p>
        </w:tc>
      </w:tr>
      <w:tr w:rsidR="001F5D26" w14:paraId="626DE3A2" w14:textId="77777777" w:rsidTr="008B7C06">
        <w:tc>
          <w:tcPr>
            <w:tcW w:w="2337" w:type="dxa"/>
          </w:tcPr>
          <w:p w14:paraId="41C94A22" w14:textId="6FF34247" w:rsidR="001F5D26" w:rsidRDefault="001F5D26" w:rsidP="001F5D26">
            <w:r>
              <w:t>With Drug (2)</w:t>
            </w:r>
          </w:p>
        </w:tc>
        <w:tc>
          <w:tcPr>
            <w:tcW w:w="2337" w:type="dxa"/>
          </w:tcPr>
          <w:p w14:paraId="622DC0A2" w14:textId="2E416D94" w:rsidR="001F5D26" w:rsidRDefault="001F5D26" w:rsidP="001F5D26">
            <w:r w:rsidRPr="001F5D26">
              <w:t>16</w:t>
            </w:r>
            <w:r>
              <w:t>,</w:t>
            </w:r>
            <w:r w:rsidRPr="001F5D26">
              <w:t>210</w:t>
            </w:r>
            <w:r>
              <w:t>,</w:t>
            </w:r>
            <w:r w:rsidRPr="001F5D26">
              <w:t>620</w:t>
            </w:r>
          </w:p>
        </w:tc>
        <w:tc>
          <w:tcPr>
            <w:tcW w:w="2338" w:type="dxa"/>
          </w:tcPr>
          <w:p w14:paraId="1043EF3B" w14:textId="1960A745" w:rsidR="001F5D26" w:rsidRDefault="001F5D26" w:rsidP="001F5D26">
            <w:r w:rsidRPr="001F5D26">
              <w:t>8</w:t>
            </w:r>
            <w:r>
              <w:t>,</w:t>
            </w:r>
            <w:r w:rsidRPr="001F5D26">
              <w:t>624.738</w:t>
            </w:r>
          </w:p>
        </w:tc>
        <w:tc>
          <w:tcPr>
            <w:tcW w:w="2338" w:type="dxa"/>
          </w:tcPr>
          <w:p w14:paraId="193D5EE3" w14:textId="77777777" w:rsidR="001F5D26" w:rsidRDefault="001F5D26" w:rsidP="001F5D26"/>
        </w:tc>
      </w:tr>
      <w:tr w:rsidR="001F5D26" w14:paraId="35394602" w14:textId="77777777" w:rsidTr="008B7C06">
        <w:tc>
          <w:tcPr>
            <w:tcW w:w="2337" w:type="dxa"/>
          </w:tcPr>
          <w:p w14:paraId="2CC2AE65" w14:textId="2EBF41E9" w:rsidR="001F5D26" w:rsidRDefault="001F5D26" w:rsidP="001F5D26">
            <w:r>
              <w:t xml:space="preserve">With Drug and End-of-life </w:t>
            </w:r>
            <w:proofErr w:type="gramStart"/>
            <w:r>
              <w:t>care(</w:t>
            </w:r>
            <w:proofErr w:type="gramEnd"/>
            <w:r>
              <w:t>3)</w:t>
            </w:r>
          </w:p>
        </w:tc>
        <w:tc>
          <w:tcPr>
            <w:tcW w:w="2337" w:type="dxa"/>
          </w:tcPr>
          <w:p w14:paraId="43A92BC9" w14:textId="768DDCAD" w:rsidR="001F5D26" w:rsidRDefault="001F5D26" w:rsidP="001F5D26">
            <w:r w:rsidRPr="00E11ADA">
              <w:t>18</w:t>
            </w:r>
            <w:r>
              <w:t>,</w:t>
            </w:r>
            <w:r w:rsidRPr="00E11ADA">
              <w:t>548</w:t>
            </w:r>
            <w:r>
              <w:t>,</w:t>
            </w:r>
            <w:r w:rsidRPr="00E11ADA">
              <w:t>626</w:t>
            </w:r>
          </w:p>
        </w:tc>
        <w:tc>
          <w:tcPr>
            <w:tcW w:w="2338" w:type="dxa"/>
          </w:tcPr>
          <w:p w14:paraId="4C01A8B8" w14:textId="32966BD6" w:rsidR="001F5D26" w:rsidRDefault="001F5D26" w:rsidP="001F5D26">
            <w:r w:rsidRPr="00E11ADA">
              <w:t>8</w:t>
            </w:r>
            <w:r>
              <w:t>,</w:t>
            </w:r>
            <w:r w:rsidRPr="00E11ADA">
              <w:t>993.777</w:t>
            </w:r>
          </w:p>
        </w:tc>
        <w:tc>
          <w:tcPr>
            <w:tcW w:w="2338" w:type="dxa"/>
          </w:tcPr>
          <w:p w14:paraId="76B2677E" w14:textId="28C0A192" w:rsidR="001F5D26" w:rsidRDefault="001F5D26" w:rsidP="001F5D26">
            <w:r w:rsidRPr="001F5D26">
              <w:t>6</w:t>
            </w:r>
            <w:r>
              <w:t>,</w:t>
            </w:r>
            <w:r w:rsidRPr="001F5D26">
              <w:t>335.39</w:t>
            </w:r>
          </w:p>
        </w:tc>
      </w:tr>
    </w:tbl>
    <w:p w14:paraId="5C504075" w14:textId="77777777" w:rsidR="00BD7862" w:rsidRDefault="00BD7862" w:rsidP="00042D12"/>
    <w:sectPr w:rsidR="00BD7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12"/>
    <w:rsid w:val="00042D12"/>
    <w:rsid w:val="000630BD"/>
    <w:rsid w:val="001F5D26"/>
    <w:rsid w:val="00AF5708"/>
    <w:rsid w:val="00BD7862"/>
    <w:rsid w:val="00E11ADA"/>
    <w:rsid w:val="00E23BA6"/>
    <w:rsid w:val="00F9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558FD"/>
  <w15:chartTrackingRefBased/>
  <w15:docId w15:val="{5B792712-77EF-C445-818D-B4E3748B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Hui-Hsuan Chan</dc:creator>
  <cp:keywords/>
  <dc:description/>
  <cp:lastModifiedBy>Hui-Hsuan Chan</cp:lastModifiedBy>
  <cp:revision>3</cp:revision>
  <dcterms:created xsi:type="dcterms:W3CDTF">2024-01-27T02:43:00Z</dcterms:created>
  <dcterms:modified xsi:type="dcterms:W3CDTF">2024-01-30T02:59:00Z</dcterms:modified>
</cp:coreProperties>
</file>