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2CD7D" w14:textId="3FDD9C52" w:rsidR="003D512F" w:rsidRDefault="003D512F" w:rsidP="003D512F">
      <w:pPr>
        <w:spacing w:before="100" w:beforeAutospacing="1" w:after="100" w:afterAutospacing="1"/>
        <w:rPr>
          <w:rFonts w:ascii="Calibri" w:eastAsia="Times New Roman" w:hAnsi="Calibri" w:cs="Calibri"/>
          <w:b/>
          <w:bCs/>
          <w:sz w:val="32"/>
          <w:szCs w:val="32"/>
          <w:lang w:eastAsia="en-GB"/>
        </w:rPr>
      </w:pPr>
      <w:proofErr w:type="spellStart"/>
      <w:r>
        <w:rPr>
          <w:rFonts w:ascii="Calibri" w:eastAsia="Times New Roman" w:hAnsi="Calibri" w:cs="Calibri"/>
          <w:b/>
          <w:bCs/>
          <w:sz w:val="32"/>
          <w:szCs w:val="32"/>
          <w:lang w:eastAsia="en-GB"/>
        </w:rPr>
        <w:t>NikhilKumar</w:t>
      </w:r>
      <w:proofErr w:type="spellEnd"/>
      <w:r>
        <w:rPr>
          <w:rFonts w:ascii="Calibri" w:eastAsia="Times New Roman" w:hAnsi="Calibri" w:cs="Calibri"/>
          <w:b/>
          <w:bCs/>
          <w:sz w:val="32"/>
          <w:szCs w:val="32"/>
          <w:lang w:eastAsia="en-GB"/>
        </w:rPr>
        <w:t xml:space="preserve"> Patel</w:t>
      </w:r>
    </w:p>
    <w:p w14:paraId="099866F6" w14:textId="77777777" w:rsidR="003D512F" w:rsidRDefault="003D512F" w:rsidP="003D512F">
      <w:pPr>
        <w:spacing w:before="100" w:beforeAutospacing="1" w:after="100" w:afterAutospacing="1"/>
        <w:rPr>
          <w:rFonts w:ascii="Calibri" w:eastAsia="Times New Roman" w:hAnsi="Calibri" w:cs="Calibri"/>
          <w:b/>
          <w:bCs/>
          <w:sz w:val="32"/>
          <w:szCs w:val="32"/>
          <w:lang w:eastAsia="en-GB"/>
        </w:rPr>
      </w:pPr>
    </w:p>
    <w:p w14:paraId="13AB228B" w14:textId="7EB1E483" w:rsidR="003D512F" w:rsidRPr="003D512F" w:rsidRDefault="003D512F" w:rsidP="003D512F">
      <w:pPr>
        <w:spacing w:before="100" w:beforeAutospacing="1" w:after="100" w:afterAutospacing="1"/>
        <w:rPr>
          <w:rFonts w:ascii="Times New Roman" w:eastAsia="Times New Roman" w:hAnsi="Times New Roman" w:cs="Times New Roman"/>
          <w:lang w:eastAsia="en-GB"/>
        </w:rPr>
      </w:pPr>
      <w:r w:rsidRPr="003D512F">
        <w:rPr>
          <w:rFonts w:ascii="Calibri" w:eastAsia="Times New Roman" w:hAnsi="Calibri" w:cs="Calibri"/>
          <w:b/>
          <w:bCs/>
          <w:sz w:val="32"/>
          <w:szCs w:val="32"/>
          <w:lang w:eastAsia="en-GB"/>
        </w:rPr>
        <w:t xml:space="preserve">Assignment-based Subjective Questions </w:t>
      </w:r>
    </w:p>
    <w:p w14:paraId="751C9773" w14:textId="77777777" w:rsidR="003D512F" w:rsidRDefault="003D512F" w:rsidP="003D512F">
      <w:pPr>
        <w:pStyle w:val="NormalWeb"/>
        <w:ind w:left="360"/>
        <w:rPr>
          <w:rFonts w:ascii="Calibri" w:hAnsi="Calibri" w:cs="Calibri"/>
          <w:sz w:val="22"/>
          <w:szCs w:val="22"/>
        </w:rPr>
      </w:pPr>
      <w:r>
        <w:rPr>
          <w:rFonts w:ascii="Calibri" w:hAnsi="Calibri" w:cs="Calibri"/>
          <w:sz w:val="22"/>
          <w:szCs w:val="22"/>
        </w:rPr>
        <w:t xml:space="preserve">From your analysis of the categorical variables from the dataset, what could you infer about their effect on the dependent variable? (3 marks) </w:t>
      </w:r>
    </w:p>
    <w:p w14:paraId="612A23DE" w14:textId="3D37B14C" w:rsidR="00805B5A" w:rsidRDefault="003D512F" w:rsidP="00805B5A">
      <w:pPr>
        <w:pStyle w:val="NormalWeb"/>
        <w:numPr>
          <w:ilvl w:val="0"/>
          <w:numId w:val="1"/>
        </w:numPr>
        <w:rPr>
          <w:rFonts w:ascii="Calibri" w:hAnsi="Calibri" w:cs="Calibri"/>
          <w:sz w:val="22"/>
          <w:szCs w:val="22"/>
        </w:rPr>
      </w:pPr>
      <w:r>
        <w:rPr>
          <w:rFonts w:ascii="Calibri" w:hAnsi="Calibri" w:cs="Calibri"/>
          <w:sz w:val="22"/>
          <w:szCs w:val="22"/>
        </w:rPr>
        <w:t xml:space="preserve">Why is it important to use </w:t>
      </w:r>
      <w:proofErr w:type="spellStart"/>
      <w:r>
        <w:rPr>
          <w:rFonts w:ascii="Calibri" w:hAnsi="Calibri" w:cs="Calibri"/>
          <w:b/>
          <w:bCs/>
          <w:sz w:val="22"/>
          <w:szCs w:val="22"/>
        </w:rPr>
        <w:t>drop_first</w:t>
      </w:r>
      <w:proofErr w:type="spellEnd"/>
      <w:r>
        <w:rPr>
          <w:rFonts w:ascii="Calibri" w:hAnsi="Calibri" w:cs="Calibri"/>
          <w:b/>
          <w:bCs/>
          <w:sz w:val="22"/>
          <w:szCs w:val="22"/>
        </w:rPr>
        <w:t xml:space="preserve">=True </w:t>
      </w:r>
      <w:r>
        <w:rPr>
          <w:rFonts w:ascii="Calibri" w:hAnsi="Calibri" w:cs="Calibri"/>
          <w:sz w:val="22"/>
          <w:szCs w:val="22"/>
        </w:rPr>
        <w:t xml:space="preserve">during dummy variable creation? (2 mark) </w:t>
      </w:r>
      <w:r w:rsidRPr="00B02DFE">
        <w:rPr>
          <w:rFonts w:ascii="Calibri" w:hAnsi="Calibri" w:cs="Calibri"/>
          <w:sz w:val="22"/>
          <w:szCs w:val="22"/>
        </w:rPr>
        <w:t xml:space="preserve">[Answer]: Pandas has an inbuilt method to create the dummy variables, </w:t>
      </w:r>
      <w:r w:rsidR="00775D55" w:rsidRPr="00B02DFE">
        <w:rPr>
          <w:rFonts w:ascii="Calibri" w:hAnsi="Calibri" w:cs="Calibri"/>
          <w:sz w:val="22"/>
          <w:szCs w:val="22"/>
        </w:rPr>
        <w:t xml:space="preserve">where we specify </w:t>
      </w:r>
      <w:proofErr w:type="spellStart"/>
      <w:r w:rsidR="00775D55" w:rsidRPr="00B02DFE">
        <w:rPr>
          <w:rFonts w:ascii="Calibri" w:hAnsi="Calibri" w:cs="Calibri"/>
          <w:sz w:val="22"/>
          <w:szCs w:val="22"/>
        </w:rPr>
        <w:t>drop_first</w:t>
      </w:r>
      <w:proofErr w:type="spellEnd"/>
      <w:r w:rsidR="00775D55" w:rsidRPr="00B02DFE">
        <w:rPr>
          <w:rFonts w:ascii="Calibri" w:hAnsi="Calibri" w:cs="Calibri"/>
          <w:sz w:val="22"/>
          <w:szCs w:val="22"/>
        </w:rPr>
        <w:t>=True telling pandas that it has to remove the variable respecting the postulate for categorical variables with n-levels, it needs n-1 variables to represent the dummy variables. This will help in reducing the correlation created among dummy variables.</w:t>
      </w:r>
      <w:r w:rsidRPr="00B02DFE">
        <w:rPr>
          <w:rFonts w:ascii="Calibri" w:hAnsi="Calibri" w:cs="Calibri"/>
          <w:sz w:val="22"/>
          <w:szCs w:val="22"/>
        </w:rPr>
        <w:t xml:space="preserve"> </w:t>
      </w:r>
    </w:p>
    <w:p w14:paraId="1C9996BD" w14:textId="77777777" w:rsidR="00805B5A" w:rsidRPr="00805B5A" w:rsidRDefault="00805B5A" w:rsidP="00805B5A">
      <w:pPr>
        <w:pStyle w:val="NormalWeb"/>
        <w:rPr>
          <w:rFonts w:ascii="Calibri" w:hAnsi="Calibri" w:cs="Calibri"/>
          <w:sz w:val="22"/>
          <w:szCs w:val="22"/>
        </w:rPr>
      </w:pPr>
    </w:p>
    <w:p w14:paraId="09AB5BC3" w14:textId="77777777" w:rsidR="000A37D1" w:rsidRDefault="003D512F" w:rsidP="000A37D1">
      <w:pPr>
        <w:pStyle w:val="NormalWeb"/>
        <w:numPr>
          <w:ilvl w:val="0"/>
          <w:numId w:val="1"/>
        </w:numPr>
        <w:rPr>
          <w:rFonts w:ascii="Calibri" w:hAnsi="Calibri" w:cs="Calibri"/>
          <w:sz w:val="22"/>
          <w:szCs w:val="22"/>
        </w:rPr>
      </w:pPr>
      <w:r>
        <w:rPr>
          <w:rFonts w:ascii="Calibri" w:hAnsi="Calibri" w:cs="Calibri"/>
          <w:sz w:val="22"/>
          <w:szCs w:val="22"/>
        </w:rPr>
        <w:t xml:space="preserve">Looking at the pair-plot among the numerical variables, which one has the highest correlation </w:t>
      </w:r>
      <w:r w:rsidRPr="003D512F">
        <w:rPr>
          <w:rFonts w:ascii="Calibri" w:hAnsi="Calibri" w:cs="Calibri"/>
          <w:sz w:val="22"/>
          <w:szCs w:val="22"/>
        </w:rPr>
        <w:t xml:space="preserve">with the target variable? (1 mark) </w:t>
      </w:r>
    </w:p>
    <w:p w14:paraId="0BBA2519" w14:textId="315F67F1" w:rsidR="00775D55" w:rsidRPr="00B02DFE" w:rsidRDefault="000A37D1" w:rsidP="000A37D1">
      <w:pPr>
        <w:pStyle w:val="NormalWeb"/>
        <w:ind w:left="720"/>
        <w:rPr>
          <w:rFonts w:ascii="Calibri" w:hAnsi="Calibri" w:cs="Calibri"/>
          <w:sz w:val="22"/>
          <w:szCs w:val="22"/>
        </w:rPr>
      </w:pPr>
      <w:r w:rsidRPr="00B02DFE">
        <w:rPr>
          <w:rFonts w:ascii="Calibri" w:hAnsi="Calibri" w:cs="Calibri"/>
          <w:sz w:val="22"/>
          <w:szCs w:val="22"/>
        </w:rPr>
        <w:t>[Answer]: Temp &amp; Registered</w:t>
      </w:r>
    </w:p>
    <w:p w14:paraId="13883438" w14:textId="40C5E9D2" w:rsidR="003D512F" w:rsidRPr="000A37D1" w:rsidRDefault="003D512F" w:rsidP="000A37D1">
      <w:pPr>
        <w:pStyle w:val="NormalWeb"/>
        <w:numPr>
          <w:ilvl w:val="0"/>
          <w:numId w:val="1"/>
        </w:numPr>
        <w:rPr>
          <w:rFonts w:ascii="Calibri" w:hAnsi="Calibri" w:cs="Calibri"/>
          <w:sz w:val="22"/>
          <w:szCs w:val="22"/>
        </w:rPr>
      </w:pPr>
      <w:r>
        <w:rPr>
          <w:rFonts w:ascii="Calibri" w:hAnsi="Calibri" w:cs="Calibri"/>
          <w:sz w:val="22"/>
          <w:szCs w:val="22"/>
        </w:rPr>
        <w:t xml:space="preserve">How did you validate the assumptions of Linear Regression after building the model on the </w:t>
      </w:r>
      <w:r w:rsidRPr="000A37D1">
        <w:rPr>
          <w:rFonts w:ascii="Calibri" w:hAnsi="Calibri" w:cs="Calibri"/>
          <w:sz w:val="22"/>
          <w:szCs w:val="22"/>
        </w:rPr>
        <w:t xml:space="preserve">training set? (3 marks) </w:t>
      </w:r>
    </w:p>
    <w:p w14:paraId="1FB8112C" w14:textId="77777777" w:rsidR="002C4425" w:rsidRDefault="000A37D1" w:rsidP="003D512F">
      <w:pPr>
        <w:pStyle w:val="NormalWeb"/>
        <w:ind w:left="720"/>
        <w:rPr>
          <w:rFonts w:ascii="Calibri" w:hAnsi="Calibri" w:cs="Calibri"/>
          <w:sz w:val="22"/>
          <w:szCs w:val="22"/>
        </w:rPr>
      </w:pPr>
      <w:r>
        <w:rPr>
          <w:rFonts w:ascii="Calibri" w:hAnsi="Calibri" w:cs="Calibri"/>
          <w:sz w:val="22"/>
          <w:szCs w:val="22"/>
        </w:rPr>
        <w:t xml:space="preserve">[Answer]: </w:t>
      </w:r>
    </w:p>
    <w:p w14:paraId="4A21036B" w14:textId="73778E1D" w:rsidR="000A37D1" w:rsidRDefault="00B42C4C" w:rsidP="003D512F">
      <w:pPr>
        <w:pStyle w:val="NormalWeb"/>
        <w:ind w:left="720"/>
        <w:rPr>
          <w:rFonts w:ascii="Calibri" w:hAnsi="Calibri" w:cs="Calibri"/>
          <w:sz w:val="22"/>
          <w:szCs w:val="22"/>
        </w:rPr>
      </w:pPr>
      <w:r>
        <w:rPr>
          <w:rFonts w:ascii="Calibri" w:hAnsi="Calibri" w:cs="Calibri"/>
          <w:sz w:val="22"/>
          <w:szCs w:val="22"/>
        </w:rPr>
        <w:t xml:space="preserve">Linear relationship exists between the dependent variable and the predictors. This was verified at first by using the scatterplot </w:t>
      </w:r>
      <w:r w:rsidR="002C4425">
        <w:rPr>
          <w:rFonts w:ascii="Calibri" w:hAnsi="Calibri" w:cs="Calibri"/>
          <w:sz w:val="22"/>
          <w:szCs w:val="22"/>
        </w:rPr>
        <w:t xml:space="preserve">and </w:t>
      </w:r>
      <w:proofErr w:type="spellStart"/>
      <w:r w:rsidR="002C4425">
        <w:rPr>
          <w:rFonts w:ascii="Calibri" w:hAnsi="Calibri" w:cs="Calibri"/>
          <w:sz w:val="22"/>
          <w:szCs w:val="22"/>
        </w:rPr>
        <w:t>pairplot</w:t>
      </w:r>
      <w:proofErr w:type="spellEnd"/>
      <w:r w:rsidR="002C4425">
        <w:rPr>
          <w:rFonts w:ascii="Calibri" w:hAnsi="Calibri" w:cs="Calibri"/>
          <w:sz w:val="22"/>
          <w:szCs w:val="22"/>
        </w:rPr>
        <w:t>.</w:t>
      </w:r>
    </w:p>
    <w:p w14:paraId="4C93D32A" w14:textId="226A7B47" w:rsidR="002C4425" w:rsidRDefault="00C22178" w:rsidP="003D512F">
      <w:pPr>
        <w:pStyle w:val="NormalWeb"/>
        <w:ind w:left="720"/>
        <w:rPr>
          <w:rFonts w:ascii="Calibri" w:hAnsi="Calibri" w:cs="Calibri"/>
          <w:sz w:val="22"/>
          <w:szCs w:val="22"/>
        </w:rPr>
      </w:pPr>
      <w:r>
        <w:rPr>
          <w:rFonts w:ascii="Calibri" w:hAnsi="Calibri" w:cs="Calibri"/>
          <w:sz w:val="22"/>
          <w:szCs w:val="22"/>
        </w:rPr>
        <w:t>Checked if the errors are normally distributed or not.</w:t>
      </w:r>
    </w:p>
    <w:p w14:paraId="6A081BD9" w14:textId="212C8B7F" w:rsidR="00C22178" w:rsidRDefault="00C22178" w:rsidP="003D512F">
      <w:pPr>
        <w:pStyle w:val="NormalWeb"/>
        <w:ind w:left="720"/>
        <w:rPr>
          <w:rFonts w:ascii="Calibri" w:hAnsi="Calibri" w:cs="Calibri"/>
          <w:sz w:val="22"/>
          <w:szCs w:val="22"/>
        </w:rPr>
      </w:pPr>
      <w:r>
        <w:rPr>
          <w:rFonts w:ascii="Calibri" w:hAnsi="Calibri" w:cs="Calibri"/>
          <w:sz w:val="22"/>
          <w:szCs w:val="22"/>
        </w:rPr>
        <w:t xml:space="preserve">Checked the p-value and VIF values with the following </w:t>
      </w:r>
      <w:proofErr w:type="spellStart"/>
      <w:r>
        <w:rPr>
          <w:rFonts w:ascii="Calibri" w:hAnsi="Calibri" w:cs="Calibri"/>
          <w:sz w:val="22"/>
          <w:szCs w:val="22"/>
        </w:rPr>
        <w:t>interpreataions</w:t>
      </w:r>
      <w:proofErr w:type="spellEnd"/>
      <w:r>
        <w:rPr>
          <w:rFonts w:ascii="Calibri" w:hAnsi="Calibri" w:cs="Calibri"/>
          <w:sz w:val="22"/>
          <w:szCs w:val="22"/>
        </w:rPr>
        <w:t>:</w:t>
      </w:r>
    </w:p>
    <w:p w14:paraId="270A310C" w14:textId="77777777" w:rsidR="00C22178" w:rsidRPr="00C22178" w:rsidRDefault="00C22178" w:rsidP="00C22178">
      <w:pPr>
        <w:autoSpaceDE w:val="0"/>
        <w:autoSpaceDN w:val="0"/>
        <w:adjustRightInd w:val="0"/>
        <w:ind w:firstLine="720"/>
        <w:rPr>
          <w:rFonts w:ascii="Calibri" w:eastAsia="Times New Roman" w:hAnsi="Calibri" w:cs="Calibri"/>
          <w:sz w:val="22"/>
          <w:szCs w:val="22"/>
          <w:lang w:eastAsia="en-GB"/>
        </w:rPr>
      </w:pPr>
      <w:r w:rsidRPr="00C22178">
        <w:rPr>
          <w:rFonts w:ascii="Calibri" w:eastAsia="Times New Roman" w:hAnsi="Calibri" w:cs="Calibri"/>
          <w:sz w:val="22"/>
          <w:szCs w:val="22"/>
          <w:lang w:eastAsia="en-GB"/>
        </w:rPr>
        <w:t>* The p-value is 0, therefore, it is a good sign.</w:t>
      </w:r>
    </w:p>
    <w:p w14:paraId="44F0396A" w14:textId="334588AA" w:rsidR="00C22178" w:rsidRPr="00C22178" w:rsidRDefault="00C22178" w:rsidP="00C22178">
      <w:pPr>
        <w:autoSpaceDE w:val="0"/>
        <w:autoSpaceDN w:val="0"/>
        <w:adjustRightInd w:val="0"/>
        <w:ind w:left="720"/>
        <w:rPr>
          <w:rFonts w:ascii="Calibri" w:eastAsia="Times New Roman" w:hAnsi="Calibri" w:cs="Calibri"/>
          <w:sz w:val="22"/>
          <w:szCs w:val="22"/>
          <w:lang w:eastAsia="en-GB"/>
        </w:rPr>
      </w:pPr>
      <w:r w:rsidRPr="00C22178">
        <w:rPr>
          <w:rFonts w:ascii="Calibri" w:eastAsia="Times New Roman" w:hAnsi="Calibri" w:cs="Calibri"/>
          <w:sz w:val="22"/>
          <w:szCs w:val="22"/>
          <w:lang w:eastAsia="en-GB"/>
        </w:rPr>
        <w:t>* R2 value is 28% which means that when take into account area as one of the variable - there is 28% varia</w:t>
      </w:r>
      <w:r>
        <w:rPr>
          <w:rFonts w:ascii="Calibri" w:eastAsia="Times New Roman" w:hAnsi="Calibri" w:cs="Calibri"/>
          <w:sz w:val="22"/>
          <w:szCs w:val="22"/>
          <w:lang w:eastAsia="en-GB"/>
        </w:rPr>
        <w:t>n</w:t>
      </w:r>
      <w:r w:rsidRPr="00C22178">
        <w:rPr>
          <w:rFonts w:ascii="Calibri" w:eastAsia="Times New Roman" w:hAnsi="Calibri" w:cs="Calibri"/>
          <w:sz w:val="22"/>
          <w:szCs w:val="22"/>
          <w:lang w:eastAsia="en-GB"/>
        </w:rPr>
        <w:t>ce in the price of the house</w:t>
      </w:r>
    </w:p>
    <w:p w14:paraId="33C60484" w14:textId="77777777" w:rsidR="002C4425" w:rsidRDefault="002C4425" w:rsidP="003D512F">
      <w:pPr>
        <w:pStyle w:val="NormalWeb"/>
        <w:ind w:left="720"/>
        <w:rPr>
          <w:rFonts w:ascii="Calibri" w:hAnsi="Calibri" w:cs="Calibri"/>
          <w:sz w:val="22"/>
          <w:szCs w:val="22"/>
        </w:rPr>
      </w:pPr>
    </w:p>
    <w:p w14:paraId="45BF4000" w14:textId="0D08E1EF" w:rsidR="003D512F" w:rsidRDefault="003D512F" w:rsidP="003D512F">
      <w:pPr>
        <w:pStyle w:val="NormalWeb"/>
        <w:numPr>
          <w:ilvl w:val="0"/>
          <w:numId w:val="1"/>
        </w:numPr>
        <w:rPr>
          <w:rFonts w:ascii="Calibri" w:hAnsi="Calibri" w:cs="Calibri"/>
          <w:sz w:val="22"/>
          <w:szCs w:val="22"/>
        </w:rPr>
      </w:pPr>
      <w:r>
        <w:rPr>
          <w:rFonts w:ascii="Calibri" w:hAnsi="Calibri" w:cs="Calibri"/>
          <w:sz w:val="22"/>
          <w:szCs w:val="22"/>
        </w:rPr>
        <w:t xml:space="preserve">Based on the final model, which are the top 3 features contributing significantly towards </w:t>
      </w:r>
      <w:r w:rsidRPr="005878E6">
        <w:rPr>
          <w:rFonts w:ascii="Calibri" w:hAnsi="Calibri" w:cs="Calibri"/>
          <w:sz w:val="22"/>
          <w:szCs w:val="22"/>
        </w:rPr>
        <w:t xml:space="preserve">explaining the demand of the shared bikes? </w:t>
      </w:r>
    </w:p>
    <w:p w14:paraId="5A2992C5" w14:textId="39F4B2E9" w:rsidR="002C4425" w:rsidRPr="005878E6" w:rsidRDefault="00B42C4C" w:rsidP="002C4425">
      <w:pPr>
        <w:pStyle w:val="NormalWeb"/>
        <w:ind w:left="720"/>
        <w:rPr>
          <w:rFonts w:ascii="Calibri" w:hAnsi="Calibri" w:cs="Calibri"/>
          <w:sz w:val="22"/>
          <w:szCs w:val="22"/>
        </w:rPr>
      </w:pPr>
      <w:r>
        <w:rPr>
          <w:rFonts w:ascii="Calibri" w:hAnsi="Calibri" w:cs="Calibri"/>
          <w:sz w:val="22"/>
          <w:szCs w:val="22"/>
        </w:rPr>
        <w:t>[Answer]:</w:t>
      </w:r>
      <w:r w:rsidR="002C4425">
        <w:rPr>
          <w:rFonts w:ascii="Calibri" w:hAnsi="Calibri" w:cs="Calibri"/>
          <w:sz w:val="22"/>
          <w:szCs w:val="22"/>
        </w:rPr>
        <w:t xml:space="preserve"> Based on the model, Temperature, Summer &amp; Winter, September month are contributing significantly towards the demand of the shared bikes.</w:t>
      </w:r>
    </w:p>
    <w:p w14:paraId="550723BB" w14:textId="77777777" w:rsidR="003D512F" w:rsidRDefault="003D512F" w:rsidP="003D512F">
      <w:pPr>
        <w:pStyle w:val="NormalWeb"/>
      </w:pPr>
      <w:r>
        <w:rPr>
          <w:rFonts w:ascii="Calibri" w:hAnsi="Calibri" w:cs="Calibri"/>
          <w:b/>
          <w:bCs/>
          <w:sz w:val="32"/>
          <w:szCs w:val="32"/>
        </w:rPr>
        <w:t xml:space="preserve">General Subjective Questions </w:t>
      </w:r>
    </w:p>
    <w:p w14:paraId="0DF28DB6" w14:textId="5E8855E7" w:rsidR="003D512F" w:rsidRDefault="003D512F" w:rsidP="003D512F">
      <w:pPr>
        <w:pStyle w:val="NormalWeb"/>
        <w:numPr>
          <w:ilvl w:val="0"/>
          <w:numId w:val="2"/>
        </w:numPr>
        <w:rPr>
          <w:rFonts w:ascii="Calibri" w:hAnsi="Calibri" w:cs="Calibri"/>
          <w:sz w:val="22"/>
          <w:szCs w:val="22"/>
        </w:rPr>
      </w:pPr>
      <w:r>
        <w:rPr>
          <w:rFonts w:ascii="Calibri" w:hAnsi="Calibri" w:cs="Calibri"/>
          <w:sz w:val="22"/>
          <w:szCs w:val="22"/>
        </w:rPr>
        <w:t xml:space="preserve">Explain the linear regression algorithm in detail. </w:t>
      </w:r>
    </w:p>
    <w:p w14:paraId="402937DD" w14:textId="5F7912E4" w:rsid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lastRenderedPageBreak/>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009177E0">
        <w:rPr>
          <w:rFonts w:ascii="Calibri" w:eastAsia="Times New Roman" w:hAnsi="Calibri" w:cs="Calibri"/>
          <w:sz w:val="22"/>
          <w:szCs w:val="22"/>
          <w:lang w:eastAsia="en-GB"/>
        </w:rPr>
        <w:t>.</w:t>
      </w:r>
    </w:p>
    <w:p w14:paraId="42D6A692" w14:textId="2928D48F" w:rsidR="009177E0" w:rsidRPr="00F25688" w:rsidRDefault="009177E0" w:rsidP="00F25688">
      <w:pPr>
        <w:pStyle w:val="ListParagraph"/>
        <w:autoSpaceDE w:val="0"/>
        <w:autoSpaceDN w:val="0"/>
        <w:adjustRightInd w:val="0"/>
        <w:rPr>
          <w:rFonts w:ascii="Calibri" w:eastAsia="Times New Roman" w:hAnsi="Calibri" w:cs="Calibri"/>
          <w:sz w:val="22"/>
          <w:szCs w:val="22"/>
          <w:lang w:eastAsia="en-GB"/>
        </w:rPr>
      </w:pPr>
      <w:r w:rsidRPr="009177E0">
        <w:rPr>
          <w:rFonts w:ascii="Calibri" w:eastAsia="Times New Roman" w:hAnsi="Calibri" w:cs="Calibri"/>
          <w:sz w:val="22"/>
          <w:szCs w:val="22"/>
          <w:lang w:eastAsia="en-GB"/>
        </w:rPr>
        <w:drawing>
          <wp:inline distT="0" distB="0" distL="0" distR="0" wp14:anchorId="1E6F29C6" wp14:editId="29A250C5">
            <wp:extent cx="5626100" cy="36830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5626100" cy="3683000"/>
                    </a:xfrm>
                    <a:prstGeom prst="rect">
                      <a:avLst/>
                    </a:prstGeom>
                  </pic:spPr>
                </pic:pic>
              </a:graphicData>
            </a:graphic>
          </wp:inline>
        </w:drawing>
      </w:r>
    </w:p>
    <w:p w14:paraId="0850FE54" w14:textId="77777777"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p>
    <w:p w14:paraId="2639A101" w14:textId="77777777"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t>Linear regression performs the task to predict a dependent variable value (y) based on a given independent variable (x). So, this regression technique finds out a linear relationship between x (input) and y(output). Hence, the name is Linear Regression.</w:t>
      </w:r>
    </w:p>
    <w:p w14:paraId="0BE25798" w14:textId="77777777"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t xml:space="preserve">In the figure above, X (input) is the work experience and Y (output) is the salary of a person. </w:t>
      </w:r>
      <w:proofErr w:type="spellStart"/>
      <w:r w:rsidRPr="00F25688">
        <w:rPr>
          <w:rFonts w:ascii="Calibri" w:eastAsia="Times New Roman" w:hAnsi="Calibri" w:cs="Calibri"/>
          <w:sz w:val="22"/>
          <w:szCs w:val="22"/>
          <w:lang w:eastAsia="en-GB"/>
        </w:rPr>
        <w:t>The</w:t>
      </w:r>
      <w:proofErr w:type="spellEnd"/>
      <w:r w:rsidRPr="00F25688">
        <w:rPr>
          <w:rFonts w:ascii="Calibri" w:eastAsia="Times New Roman" w:hAnsi="Calibri" w:cs="Calibri"/>
          <w:sz w:val="22"/>
          <w:szCs w:val="22"/>
          <w:lang w:eastAsia="en-GB"/>
        </w:rPr>
        <w:t xml:space="preserve"> regression line is the best fit line for our model.</w:t>
      </w:r>
    </w:p>
    <w:p w14:paraId="0547067D" w14:textId="02BC96BF" w:rsid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t>Hypothesis function for Linear Regression :</w:t>
      </w:r>
    </w:p>
    <w:p w14:paraId="17EFCBEC" w14:textId="7DCC2DF2" w:rsidR="00FD5175" w:rsidRPr="00703EAC" w:rsidRDefault="00FD5175" w:rsidP="00F25688">
      <w:pPr>
        <w:pStyle w:val="ListParagraph"/>
        <w:autoSpaceDE w:val="0"/>
        <w:autoSpaceDN w:val="0"/>
        <w:adjustRightInd w:val="0"/>
        <w:rPr>
          <w:rFonts w:ascii="Calibri" w:eastAsia="Times New Roman" w:hAnsi="Calibri" w:cs="Calibri"/>
          <w:b/>
          <w:bCs/>
          <w:sz w:val="22"/>
          <w:szCs w:val="22"/>
          <w:lang w:eastAsia="en-GB"/>
        </w:rPr>
      </w:pPr>
      <w:r>
        <w:rPr>
          <w:rFonts w:ascii="Calibri" w:eastAsia="Times New Roman" w:hAnsi="Calibri" w:cs="Calibri"/>
          <w:sz w:val="22"/>
          <w:szCs w:val="22"/>
          <w:lang w:eastAsia="en-GB"/>
        </w:rPr>
        <w:tab/>
      </w:r>
      <w:r w:rsidRPr="00703EAC">
        <w:rPr>
          <w:rFonts w:ascii="Calibri" w:eastAsia="Times New Roman" w:hAnsi="Calibri" w:cs="Calibri"/>
          <w:b/>
          <w:bCs/>
          <w:sz w:val="22"/>
          <w:szCs w:val="22"/>
          <w:lang w:eastAsia="en-GB"/>
        </w:rPr>
        <w:t>Y = beta0 + beta1 * x</w:t>
      </w:r>
    </w:p>
    <w:p w14:paraId="2DA107D4" w14:textId="77777777"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p>
    <w:p w14:paraId="6343A64D" w14:textId="77777777" w:rsidR="00FD5175" w:rsidRDefault="00F25688" w:rsidP="00F25688">
      <w:pPr>
        <w:pStyle w:val="ListParagraph"/>
        <w:autoSpaceDE w:val="0"/>
        <w:autoSpaceDN w:val="0"/>
        <w:adjustRightInd w:val="0"/>
        <w:rPr>
          <w:rFonts w:ascii="MS Gothic" w:eastAsia="MS Gothic" w:hAnsi="MS Gothic" w:cs="MS Gothic"/>
          <w:sz w:val="22"/>
          <w:szCs w:val="22"/>
          <w:lang w:eastAsia="en-GB"/>
        </w:rPr>
      </w:pPr>
      <w:r w:rsidRPr="00F25688">
        <w:rPr>
          <w:rFonts w:ascii="Calibri" w:eastAsia="Times New Roman" w:hAnsi="Calibri" w:cs="Calibri"/>
          <w:sz w:val="22"/>
          <w:szCs w:val="22"/>
          <w:lang w:eastAsia="en-GB"/>
        </w:rPr>
        <w:t>While training the model we are given :</w:t>
      </w:r>
      <w:r w:rsidRPr="00F25688">
        <w:rPr>
          <w:rFonts w:ascii="MS Gothic" w:eastAsia="MS Gothic" w:hAnsi="MS Gothic" w:cs="MS Gothic" w:hint="eastAsia"/>
          <w:sz w:val="22"/>
          <w:szCs w:val="22"/>
          <w:lang w:eastAsia="en-GB"/>
        </w:rPr>
        <w:t> </w:t>
      </w:r>
    </w:p>
    <w:p w14:paraId="4D4B6B66" w14:textId="77777777" w:rsidR="00FD5175" w:rsidRDefault="00F25688" w:rsidP="00F25688">
      <w:pPr>
        <w:pStyle w:val="ListParagraph"/>
        <w:autoSpaceDE w:val="0"/>
        <w:autoSpaceDN w:val="0"/>
        <w:adjustRightInd w:val="0"/>
        <w:rPr>
          <w:rFonts w:ascii="MS Gothic" w:eastAsia="MS Gothic" w:hAnsi="MS Gothic" w:cs="MS Gothic"/>
          <w:sz w:val="22"/>
          <w:szCs w:val="22"/>
          <w:lang w:eastAsia="en-GB"/>
        </w:rPr>
      </w:pPr>
      <w:r w:rsidRPr="00F25688">
        <w:rPr>
          <w:rFonts w:ascii="Calibri" w:eastAsia="Times New Roman" w:hAnsi="Calibri" w:cs="Calibri"/>
          <w:sz w:val="22"/>
          <w:szCs w:val="22"/>
          <w:lang w:eastAsia="en-GB"/>
        </w:rPr>
        <w:t>x: input training data (univariate – one input variable(parameter))</w:t>
      </w:r>
      <w:r w:rsidRPr="00F25688">
        <w:rPr>
          <w:rFonts w:ascii="MS Gothic" w:eastAsia="MS Gothic" w:hAnsi="MS Gothic" w:cs="MS Gothic" w:hint="eastAsia"/>
          <w:sz w:val="22"/>
          <w:szCs w:val="22"/>
          <w:lang w:eastAsia="en-GB"/>
        </w:rPr>
        <w:t> </w:t>
      </w:r>
    </w:p>
    <w:p w14:paraId="15B61EEB" w14:textId="6164002B" w:rsid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t>y: labels to data (supervised learning)</w:t>
      </w:r>
    </w:p>
    <w:p w14:paraId="546762D6" w14:textId="77777777" w:rsidR="00FD5175" w:rsidRPr="00F25688" w:rsidRDefault="00FD5175" w:rsidP="00F25688">
      <w:pPr>
        <w:pStyle w:val="ListParagraph"/>
        <w:autoSpaceDE w:val="0"/>
        <w:autoSpaceDN w:val="0"/>
        <w:adjustRightInd w:val="0"/>
        <w:rPr>
          <w:rFonts w:ascii="Calibri" w:eastAsia="Times New Roman" w:hAnsi="Calibri" w:cs="Calibri"/>
          <w:sz w:val="22"/>
          <w:szCs w:val="22"/>
          <w:lang w:eastAsia="en-GB"/>
        </w:rPr>
      </w:pPr>
    </w:p>
    <w:p w14:paraId="65CBDF29" w14:textId="77777777" w:rsidR="00FD5175"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t xml:space="preserve">When training the model – it fits the best line to predict the value of y for a given value of x. </w:t>
      </w:r>
    </w:p>
    <w:p w14:paraId="14D456D5" w14:textId="77777777" w:rsidR="00FD5175" w:rsidRDefault="00FD5175" w:rsidP="00F25688">
      <w:pPr>
        <w:pStyle w:val="ListParagraph"/>
        <w:autoSpaceDE w:val="0"/>
        <w:autoSpaceDN w:val="0"/>
        <w:adjustRightInd w:val="0"/>
        <w:rPr>
          <w:rFonts w:ascii="Calibri" w:eastAsia="Times New Roman" w:hAnsi="Calibri" w:cs="Calibri"/>
          <w:sz w:val="22"/>
          <w:szCs w:val="22"/>
          <w:lang w:eastAsia="en-GB"/>
        </w:rPr>
      </w:pPr>
    </w:p>
    <w:p w14:paraId="5E7FF868" w14:textId="593D0421" w:rsidR="00FD5175" w:rsidRPr="00D7317C" w:rsidRDefault="00F25688" w:rsidP="00F25688">
      <w:pPr>
        <w:pStyle w:val="ListParagraph"/>
        <w:autoSpaceDE w:val="0"/>
        <w:autoSpaceDN w:val="0"/>
        <w:adjustRightInd w:val="0"/>
        <w:rPr>
          <w:rFonts w:ascii="MS Gothic" w:eastAsia="MS Gothic" w:hAnsi="MS Gothic" w:cs="MS Gothic"/>
          <w:b/>
          <w:bCs/>
          <w:sz w:val="22"/>
          <w:szCs w:val="22"/>
          <w:lang w:eastAsia="en-GB"/>
        </w:rPr>
      </w:pPr>
      <w:r w:rsidRPr="00F25688">
        <w:rPr>
          <w:rFonts w:ascii="Calibri" w:eastAsia="Times New Roman" w:hAnsi="Calibri" w:cs="Calibri"/>
          <w:sz w:val="22"/>
          <w:szCs w:val="22"/>
          <w:lang w:eastAsia="en-GB"/>
        </w:rPr>
        <w:t>The model gets the best regression fit line by finding the best beta1 and beta2 values.</w:t>
      </w:r>
      <w:r w:rsidRPr="00F25688">
        <w:rPr>
          <w:rFonts w:ascii="MS Gothic" w:eastAsia="MS Gothic" w:hAnsi="MS Gothic" w:cs="MS Gothic" w:hint="eastAsia"/>
          <w:sz w:val="22"/>
          <w:szCs w:val="22"/>
          <w:lang w:eastAsia="en-GB"/>
        </w:rPr>
        <w:t> </w:t>
      </w:r>
      <w:r w:rsidRPr="00D7317C">
        <w:rPr>
          <w:rFonts w:ascii="Calibri" w:eastAsia="Times New Roman" w:hAnsi="Calibri" w:cs="Calibri"/>
          <w:b/>
          <w:bCs/>
          <w:sz w:val="22"/>
          <w:szCs w:val="22"/>
          <w:lang w:eastAsia="en-GB"/>
        </w:rPr>
        <w:t>beta1: intercept</w:t>
      </w:r>
      <w:r w:rsidRPr="00D7317C">
        <w:rPr>
          <w:rFonts w:ascii="MS Gothic" w:eastAsia="MS Gothic" w:hAnsi="MS Gothic" w:cs="MS Gothic" w:hint="eastAsia"/>
          <w:b/>
          <w:bCs/>
          <w:sz w:val="22"/>
          <w:szCs w:val="22"/>
          <w:lang w:eastAsia="en-GB"/>
        </w:rPr>
        <w:t> </w:t>
      </w:r>
    </w:p>
    <w:p w14:paraId="06CCDB1E" w14:textId="1D479731"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D7317C">
        <w:rPr>
          <w:rFonts w:ascii="Calibri" w:eastAsia="Times New Roman" w:hAnsi="Calibri" w:cs="Calibri"/>
          <w:b/>
          <w:bCs/>
          <w:sz w:val="22"/>
          <w:szCs w:val="22"/>
          <w:lang w:eastAsia="en-GB"/>
        </w:rPr>
        <w:t>beta2: coefficient of x</w:t>
      </w:r>
    </w:p>
    <w:p w14:paraId="7BFEB4C8" w14:textId="77777777"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p>
    <w:p w14:paraId="756A6745" w14:textId="279E8A7A" w:rsid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25688">
        <w:rPr>
          <w:rFonts w:ascii="Calibri" w:eastAsia="Times New Roman" w:hAnsi="Calibri" w:cs="Calibri"/>
          <w:sz w:val="22"/>
          <w:szCs w:val="22"/>
          <w:lang w:eastAsia="en-GB"/>
        </w:rPr>
        <w:t>Once we find the best beta1 and bet</w:t>
      </w:r>
      <w:r w:rsidR="00FD5175">
        <w:rPr>
          <w:rFonts w:ascii="Calibri" w:eastAsia="Times New Roman" w:hAnsi="Calibri" w:cs="Calibri"/>
          <w:sz w:val="22"/>
          <w:szCs w:val="22"/>
          <w:lang w:eastAsia="en-GB"/>
        </w:rPr>
        <w:t>a</w:t>
      </w:r>
      <w:r w:rsidRPr="00F25688">
        <w:rPr>
          <w:rFonts w:ascii="Calibri" w:eastAsia="Times New Roman" w:hAnsi="Calibri" w:cs="Calibri"/>
          <w:sz w:val="22"/>
          <w:szCs w:val="22"/>
          <w:lang w:eastAsia="en-GB"/>
        </w:rPr>
        <w:t>2 values, we get the best fit line. So when we are finally using our model for prediction, it will predict the value of y for the input value of x.</w:t>
      </w:r>
    </w:p>
    <w:p w14:paraId="083337BA" w14:textId="77777777" w:rsidR="00FD5175" w:rsidRPr="00F25688" w:rsidRDefault="00FD5175" w:rsidP="00F25688">
      <w:pPr>
        <w:pStyle w:val="ListParagraph"/>
        <w:autoSpaceDE w:val="0"/>
        <w:autoSpaceDN w:val="0"/>
        <w:adjustRightInd w:val="0"/>
        <w:rPr>
          <w:rFonts w:ascii="Calibri" w:eastAsia="Times New Roman" w:hAnsi="Calibri" w:cs="Calibri"/>
          <w:sz w:val="22"/>
          <w:szCs w:val="22"/>
          <w:lang w:eastAsia="en-GB"/>
        </w:rPr>
      </w:pPr>
    </w:p>
    <w:p w14:paraId="0E08C3C5" w14:textId="77777777" w:rsidR="00F25688" w:rsidRPr="00FD5175" w:rsidRDefault="00F25688" w:rsidP="00F25688">
      <w:pPr>
        <w:pStyle w:val="ListParagraph"/>
        <w:autoSpaceDE w:val="0"/>
        <w:autoSpaceDN w:val="0"/>
        <w:adjustRightInd w:val="0"/>
        <w:rPr>
          <w:rFonts w:ascii="Calibri" w:eastAsia="Times New Roman" w:hAnsi="Calibri" w:cs="Calibri"/>
          <w:sz w:val="22"/>
          <w:szCs w:val="22"/>
          <w:u w:val="single"/>
          <w:lang w:eastAsia="en-GB"/>
        </w:rPr>
      </w:pPr>
      <w:r w:rsidRPr="00FD5175">
        <w:rPr>
          <w:rFonts w:ascii="Calibri" w:eastAsia="Times New Roman" w:hAnsi="Calibri" w:cs="Calibri"/>
          <w:sz w:val="22"/>
          <w:szCs w:val="22"/>
          <w:u w:val="single"/>
          <w:lang w:eastAsia="en-GB"/>
        </w:rPr>
        <w:t>How to update beta1 and beta2 values to get the best fit line ?</w:t>
      </w:r>
    </w:p>
    <w:p w14:paraId="4555AC37" w14:textId="77777777" w:rsidR="00FD5175" w:rsidRDefault="00FD5175" w:rsidP="00F25688">
      <w:pPr>
        <w:pStyle w:val="ListParagraph"/>
        <w:autoSpaceDE w:val="0"/>
        <w:autoSpaceDN w:val="0"/>
        <w:adjustRightInd w:val="0"/>
        <w:rPr>
          <w:rFonts w:ascii="Calibri" w:eastAsia="Times New Roman" w:hAnsi="Calibri" w:cs="Calibri"/>
          <w:sz w:val="22"/>
          <w:szCs w:val="22"/>
          <w:lang w:eastAsia="en-GB"/>
        </w:rPr>
      </w:pPr>
    </w:p>
    <w:p w14:paraId="014B203B" w14:textId="2FED8009" w:rsidR="00F25688" w:rsidRPr="00F25688" w:rsidRDefault="00F25688" w:rsidP="00F25688">
      <w:pPr>
        <w:pStyle w:val="ListParagraph"/>
        <w:autoSpaceDE w:val="0"/>
        <w:autoSpaceDN w:val="0"/>
        <w:adjustRightInd w:val="0"/>
        <w:rPr>
          <w:rFonts w:ascii="Calibri" w:eastAsia="Times New Roman" w:hAnsi="Calibri" w:cs="Calibri"/>
          <w:sz w:val="22"/>
          <w:szCs w:val="22"/>
          <w:lang w:eastAsia="en-GB"/>
        </w:rPr>
      </w:pPr>
      <w:r w:rsidRPr="00FD5175">
        <w:rPr>
          <w:rFonts w:ascii="Calibri" w:eastAsia="Times New Roman" w:hAnsi="Calibri" w:cs="Calibri"/>
          <w:sz w:val="22"/>
          <w:szCs w:val="22"/>
          <w:u w:val="single"/>
          <w:lang w:eastAsia="en-GB"/>
        </w:rPr>
        <w:lastRenderedPageBreak/>
        <w:t>Cost Function (J):</w:t>
      </w:r>
      <w:r w:rsidRPr="00FD5175">
        <w:rPr>
          <w:rFonts w:ascii="MS Gothic" w:eastAsia="MS Gothic" w:hAnsi="MS Gothic" w:cs="MS Gothic" w:hint="eastAsia"/>
          <w:sz w:val="22"/>
          <w:szCs w:val="22"/>
          <w:u w:val="single"/>
          <w:lang w:eastAsia="en-GB"/>
        </w:rPr>
        <w:t> </w:t>
      </w:r>
      <w:r w:rsidRPr="00F25688">
        <w:rPr>
          <w:rFonts w:ascii="Calibri" w:eastAsia="Times New Roman" w:hAnsi="Calibri" w:cs="Calibri"/>
          <w:sz w:val="22"/>
          <w:szCs w:val="22"/>
          <w:lang w:eastAsia="en-GB"/>
        </w:rPr>
        <w:t>By achieving the best-fit regression line, the model aims to predict y value such that the error difference between predicted value and true value is minimum. So, it is very important to update the beta1 and beta2 values, to reach the best value that minimize the error between predicted y value (</w:t>
      </w:r>
      <w:proofErr w:type="spellStart"/>
      <w:r w:rsidRPr="00F25688">
        <w:rPr>
          <w:rFonts w:ascii="Calibri" w:eastAsia="Times New Roman" w:hAnsi="Calibri" w:cs="Calibri"/>
          <w:sz w:val="22"/>
          <w:szCs w:val="22"/>
          <w:lang w:eastAsia="en-GB"/>
        </w:rPr>
        <w:t>pred</w:t>
      </w:r>
      <w:proofErr w:type="spellEnd"/>
      <w:r w:rsidRPr="00F25688">
        <w:rPr>
          <w:rFonts w:ascii="Calibri" w:eastAsia="Times New Roman" w:hAnsi="Calibri" w:cs="Calibri"/>
          <w:sz w:val="22"/>
          <w:szCs w:val="22"/>
          <w:lang w:eastAsia="en-GB"/>
        </w:rPr>
        <w:t>) and true y value (y).</w:t>
      </w:r>
    </w:p>
    <w:p w14:paraId="2F54778E" w14:textId="4C728F44" w:rsidR="00F25688" w:rsidRDefault="00945EF0" w:rsidP="00945EF0">
      <w:pPr>
        <w:pStyle w:val="NormalWeb"/>
        <w:ind w:left="720"/>
        <w:rPr>
          <w:rFonts w:ascii="Calibri" w:hAnsi="Calibri" w:cs="Calibri"/>
          <w:sz w:val="22"/>
          <w:szCs w:val="22"/>
        </w:rPr>
      </w:pPr>
      <w:r w:rsidRPr="00945EF0">
        <w:rPr>
          <w:rFonts w:ascii="Calibri" w:hAnsi="Calibri" w:cs="Calibri"/>
          <w:sz w:val="22"/>
          <w:szCs w:val="22"/>
        </w:rPr>
        <w:t>Cost function(J) of Linear Regression is the Root Mean Squared Error (RMSE) between predicted y value (</w:t>
      </w:r>
      <w:proofErr w:type="spellStart"/>
      <w:r w:rsidRPr="00945EF0">
        <w:rPr>
          <w:rFonts w:ascii="Calibri" w:hAnsi="Calibri" w:cs="Calibri"/>
          <w:sz w:val="22"/>
          <w:szCs w:val="22"/>
        </w:rPr>
        <w:t>pred</w:t>
      </w:r>
      <w:proofErr w:type="spellEnd"/>
      <w:r w:rsidRPr="00945EF0">
        <w:rPr>
          <w:rFonts w:ascii="Calibri" w:hAnsi="Calibri" w:cs="Calibri"/>
          <w:sz w:val="22"/>
          <w:szCs w:val="22"/>
        </w:rPr>
        <w:t>) and true y value (y).</w:t>
      </w:r>
    </w:p>
    <w:p w14:paraId="2860A9F2" w14:textId="52C184F5" w:rsidR="00606134" w:rsidRPr="00606134" w:rsidRDefault="00606134" w:rsidP="00606134">
      <w:pPr>
        <w:autoSpaceDE w:val="0"/>
        <w:autoSpaceDN w:val="0"/>
        <w:adjustRightInd w:val="0"/>
        <w:ind w:firstLine="720"/>
        <w:rPr>
          <w:rFonts w:ascii="Calibri" w:eastAsia="Times New Roman" w:hAnsi="Calibri" w:cs="Calibri"/>
          <w:sz w:val="22"/>
          <w:szCs w:val="22"/>
          <w:lang w:eastAsia="en-GB"/>
        </w:rPr>
      </w:pPr>
      <w:r w:rsidRPr="00606134">
        <w:rPr>
          <w:rFonts w:ascii="Calibri" w:eastAsia="Times New Roman" w:hAnsi="Calibri" w:cs="Calibri"/>
          <w:sz w:val="22"/>
          <w:szCs w:val="22"/>
          <w:lang w:eastAsia="en-GB"/>
        </w:rPr>
        <w:t>Gradient</w:t>
      </w:r>
      <w:r w:rsidRPr="00606134">
        <w:rPr>
          <w:rFonts w:ascii="Calibri" w:eastAsia="Times New Roman" w:hAnsi="Calibri" w:cs="Calibri"/>
          <w:sz w:val="22"/>
          <w:szCs w:val="22"/>
          <w:lang w:eastAsia="en-GB"/>
        </w:rPr>
        <w:t xml:space="preserve"> </w:t>
      </w:r>
      <w:r w:rsidRPr="00606134">
        <w:rPr>
          <w:rFonts w:ascii="Calibri" w:eastAsia="Times New Roman" w:hAnsi="Calibri" w:cs="Calibri"/>
          <w:sz w:val="22"/>
          <w:szCs w:val="22"/>
          <w:lang w:eastAsia="en-GB"/>
        </w:rPr>
        <w:t>Descent</w:t>
      </w:r>
      <w:r w:rsidRPr="00606134">
        <w:rPr>
          <w:rFonts w:ascii="Calibri" w:eastAsia="Times New Roman" w:hAnsi="Calibri" w:cs="Calibri"/>
          <w:sz w:val="22"/>
          <w:szCs w:val="22"/>
          <w:lang w:eastAsia="en-GB"/>
        </w:rPr>
        <w:t>:</w:t>
      </w:r>
    </w:p>
    <w:p w14:paraId="61EEF260" w14:textId="117E7205" w:rsidR="00606134" w:rsidRDefault="00606134" w:rsidP="00606134">
      <w:pPr>
        <w:pStyle w:val="NormalWeb"/>
        <w:ind w:left="720"/>
        <w:rPr>
          <w:rFonts w:ascii="Calibri" w:hAnsi="Calibri" w:cs="Calibri"/>
          <w:sz w:val="22"/>
          <w:szCs w:val="22"/>
        </w:rPr>
      </w:pPr>
      <w:r w:rsidRPr="00606134">
        <w:rPr>
          <w:rFonts w:ascii="Calibri" w:hAnsi="Calibri" w:cs="Calibri"/>
          <w:sz w:val="22"/>
          <w:szCs w:val="22"/>
        </w:rPr>
        <w:t xml:space="preserve">To update </w:t>
      </w:r>
      <w:r>
        <w:rPr>
          <w:rFonts w:ascii="Calibri" w:hAnsi="Calibri" w:cs="Calibri"/>
          <w:sz w:val="22"/>
          <w:szCs w:val="22"/>
        </w:rPr>
        <w:t>beta</w:t>
      </w:r>
      <w:r w:rsidRPr="00606134">
        <w:rPr>
          <w:rFonts w:ascii="Calibri" w:hAnsi="Calibri" w:cs="Calibri"/>
          <w:sz w:val="22"/>
          <w:szCs w:val="22"/>
        </w:rPr>
        <w:t xml:space="preserve">1 and </w:t>
      </w:r>
      <w:r>
        <w:rPr>
          <w:rFonts w:ascii="Calibri" w:hAnsi="Calibri" w:cs="Calibri"/>
          <w:sz w:val="22"/>
          <w:szCs w:val="22"/>
        </w:rPr>
        <w:t>beta</w:t>
      </w:r>
      <w:r w:rsidRPr="00606134">
        <w:rPr>
          <w:rFonts w:ascii="Calibri" w:hAnsi="Calibri" w:cs="Calibri"/>
          <w:sz w:val="22"/>
          <w:szCs w:val="22"/>
        </w:rPr>
        <w:t xml:space="preserve">2 values in order to reduce Cost function (minimizing RMSE value) and achieving the best fit line the model uses Gradient Descent. The idea is to start with random </w:t>
      </w:r>
      <w:r>
        <w:rPr>
          <w:rFonts w:ascii="Calibri" w:hAnsi="Calibri" w:cs="Calibri"/>
          <w:sz w:val="22"/>
          <w:szCs w:val="22"/>
        </w:rPr>
        <w:t>beta</w:t>
      </w:r>
      <w:r w:rsidRPr="00606134">
        <w:rPr>
          <w:rFonts w:ascii="Calibri" w:hAnsi="Calibri" w:cs="Calibri"/>
          <w:sz w:val="22"/>
          <w:szCs w:val="22"/>
        </w:rPr>
        <w:t xml:space="preserve">1 and </w:t>
      </w:r>
      <w:r>
        <w:rPr>
          <w:rFonts w:ascii="Calibri" w:hAnsi="Calibri" w:cs="Calibri"/>
          <w:sz w:val="22"/>
          <w:szCs w:val="22"/>
        </w:rPr>
        <w:t>beta</w:t>
      </w:r>
      <w:r w:rsidRPr="00606134">
        <w:rPr>
          <w:rFonts w:ascii="Calibri" w:hAnsi="Calibri" w:cs="Calibri"/>
          <w:sz w:val="22"/>
          <w:szCs w:val="22"/>
        </w:rPr>
        <w:t>2 values and then iteratively updating the values, reaching minimum cost.</w:t>
      </w:r>
    </w:p>
    <w:p w14:paraId="5E629C4D" w14:textId="77777777" w:rsidR="00606134" w:rsidRDefault="00606134" w:rsidP="00945EF0">
      <w:pPr>
        <w:pStyle w:val="NormalWeb"/>
        <w:ind w:left="720"/>
        <w:rPr>
          <w:rFonts w:ascii="Calibri" w:hAnsi="Calibri" w:cs="Calibri"/>
          <w:sz w:val="22"/>
          <w:szCs w:val="22"/>
        </w:rPr>
      </w:pPr>
    </w:p>
    <w:p w14:paraId="771802DC" w14:textId="2571D4F1" w:rsidR="00BE5E14" w:rsidRDefault="003D512F" w:rsidP="00BE5E14">
      <w:pPr>
        <w:pStyle w:val="NormalWeb"/>
        <w:numPr>
          <w:ilvl w:val="0"/>
          <w:numId w:val="2"/>
        </w:numPr>
        <w:rPr>
          <w:rFonts w:ascii="Calibri" w:hAnsi="Calibri" w:cs="Calibri"/>
          <w:sz w:val="22"/>
          <w:szCs w:val="22"/>
        </w:rPr>
      </w:pPr>
      <w:r>
        <w:rPr>
          <w:rFonts w:ascii="Calibri" w:hAnsi="Calibri" w:cs="Calibri"/>
          <w:sz w:val="22"/>
          <w:szCs w:val="22"/>
        </w:rPr>
        <w:t xml:space="preserve">Explain the Anscombe’s quartet in detail. </w:t>
      </w:r>
    </w:p>
    <w:p w14:paraId="1B02E391" w14:textId="24E292C4" w:rsidR="00BE5E14" w:rsidRDefault="00BE5E14" w:rsidP="00BE5E14">
      <w:pPr>
        <w:pStyle w:val="NormalWeb"/>
        <w:ind w:left="720"/>
        <w:rPr>
          <w:rFonts w:ascii="Calibri" w:hAnsi="Calibri" w:cs="Calibri"/>
          <w:sz w:val="22"/>
          <w:szCs w:val="22"/>
        </w:rPr>
      </w:pPr>
      <w:r>
        <w:rPr>
          <w:rFonts w:ascii="Calibri" w:hAnsi="Calibri" w:cs="Calibri"/>
          <w:sz w:val="22"/>
          <w:szCs w:val="22"/>
        </w:rPr>
        <w:t>{Answer]:</w:t>
      </w:r>
    </w:p>
    <w:p w14:paraId="23252D64" w14:textId="6B594F06" w:rsidR="001A0FFE" w:rsidRDefault="00A406E0" w:rsidP="00BE5E14">
      <w:pPr>
        <w:pStyle w:val="NormalWeb"/>
        <w:ind w:left="720"/>
        <w:rPr>
          <w:rFonts w:ascii="Calibri" w:hAnsi="Calibri" w:cs="Calibri"/>
          <w:sz w:val="22"/>
          <w:szCs w:val="22"/>
        </w:rPr>
      </w:pPr>
      <w:r w:rsidRPr="00A406E0">
        <w:rPr>
          <w:rFonts w:ascii="Calibri" w:hAnsi="Calibri" w:cs="Calibri"/>
          <w:sz w:val="22"/>
          <w:szCs w:val="22"/>
        </w:rPr>
        <w:drawing>
          <wp:inline distT="0" distB="0" distL="0" distR="0" wp14:anchorId="5C397DCF" wp14:editId="2167AE1F">
            <wp:extent cx="5731510" cy="322643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5731510" cy="3226435"/>
                    </a:xfrm>
                    <a:prstGeom prst="rect">
                      <a:avLst/>
                    </a:prstGeom>
                  </pic:spPr>
                </pic:pic>
              </a:graphicData>
            </a:graphic>
          </wp:inline>
        </w:drawing>
      </w:r>
    </w:p>
    <w:p w14:paraId="6DE4AAED" w14:textId="6F32B6FE" w:rsidR="00D9225B" w:rsidRPr="00BE5E14" w:rsidRDefault="00D9225B" w:rsidP="00BE5E14">
      <w:pPr>
        <w:pStyle w:val="NormalWeb"/>
        <w:ind w:left="720"/>
        <w:rPr>
          <w:rFonts w:ascii="Calibri" w:hAnsi="Calibri" w:cs="Calibri"/>
          <w:sz w:val="22"/>
          <w:szCs w:val="22"/>
        </w:rPr>
      </w:pPr>
      <w:r w:rsidRPr="00BE5E14">
        <w:rPr>
          <w:rFonts w:ascii="Calibri" w:hAnsi="Calibri" w:cs="Calibri"/>
          <w:sz w:val="22"/>
          <w:szCs w:val="22"/>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787E2960" w14:textId="77777777" w:rsidR="00D9225B" w:rsidRPr="00D9225B" w:rsidRDefault="00D9225B" w:rsidP="00D9225B">
      <w:pPr>
        <w:pStyle w:val="ListParagraph"/>
        <w:autoSpaceDE w:val="0"/>
        <w:autoSpaceDN w:val="0"/>
        <w:adjustRightInd w:val="0"/>
        <w:rPr>
          <w:rFonts w:ascii="Calibri" w:eastAsia="Times New Roman" w:hAnsi="Calibri" w:cs="Calibri"/>
          <w:sz w:val="22"/>
          <w:szCs w:val="22"/>
          <w:lang w:eastAsia="en-GB"/>
        </w:rPr>
      </w:pPr>
      <w:r w:rsidRPr="00D9225B">
        <w:rPr>
          <w:rFonts w:ascii="Calibri" w:eastAsia="Times New Roman" w:hAnsi="Calibri" w:cs="Calibri"/>
          <w:sz w:val="22"/>
          <w:szCs w:val="22"/>
          <w:lang w:eastAsia="en-GB"/>
        </w:rPr>
        <w:t xml:space="preserve">It was constructed in 1973 by statistician Francis Anscombe to illustrate the importance of plotting the graphs before </w:t>
      </w:r>
      <w:proofErr w:type="spellStart"/>
      <w:r w:rsidRPr="00D9225B">
        <w:rPr>
          <w:rFonts w:ascii="Calibri" w:eastAsia="Times New Roman" w:hAnsi="Calibri" w:cs="Calibri"/>
          <w:sz w:val="22"/>
          <w:szCs w:val="22"/>
          <w:lang w:eastAsia="en-GB"/>
        </w:rPr>
        <w:t>analyzing</w:t>
      </w:r>
      <w:proofErr w:type="spellEnd"/>
      <w:r w:rsidRPr="00D9225B">
        <w:rPr>
          <w:rFonts w:ascii="Calibri" w:eastAsia="Times New Roman" w:hAnsi="Calibri" w:cs="Calibri"/>
          <w:sz w:val="22"/>
          <w:szCs w:val="22"/>
          <w:lang w:eastAsia="en-GB"/>
        </w:rPr>
        <w:t xml:space="preserve"> and model building, and the effect of other observations on statistical </w:t>
      </w:r>
      <w:proofErr w:type="spellStart"/>
      <w:r w:rsidRPr="00D9225B">
        <w:rPr>
          <w:rFonts w:ascii="Calibri" w:eastAsia="Times New Roman" w:hAnsi="Calibri" w:cs="Calibri"/>
          <w:sz w:val="22"/>
          <w:szCs w:val="22"/>
          <w:lang w:eastAsia="en-GB"/>
        </w:rPr>
        <w:t>properties.There</w:t>
      </w:r>
      <w:proofErr w:type="spellEnd"/>
      <w:r w:rsidRPr="00D9225B">
        <w:rPr>
          <w:rFonts w:ascii="Calibri" w:eastAsia="Times New Roman" w:hAnsi="Calibri" w:cs="Calibri"/>
          <w:sz w:val="22"/>
          <w:szCs w:val="22"/>
          <w:lang w:eastAsia="en-GB"/>
        </w:rPr>
        <w:t xml:space="preserve"> are these four data set plots which have nearly same statistical observations, which provides same statistical information that involves variance, and mean of all </w:t>
      </w:r>
      <w:proofErr w:type="spellStart"/>
      <w:r w:rsidRPr="00D9225B">
        <w:rPr>
          <w:rFonts w:ascii="Calibri" w:eastAsia="Times New Roman" w:hAnsi="Calibri" w:cs="Calibri"/>
          <w:sz w:val="22"/>
          <w:szCs w:val="22"/>
          <w:lang w:eastAsia="en-GB"/>
        </w:rPr>
        <w:t>x,y</w:t>
      </w:r>
      <w:proofErr w:type="spellEnd"/>
      <w:r w:rsidRPr="00D9225B">
        <w:rPr>
          <w:rFonts w:ascii="Calibri" w:eastAsia="Times New Roman" w:hAnsi="Calibri" w:cs="Calibri"/>
          <w:sz w:val="22"/>
          <w:szCs w:val="22"/>
          <w:lang w:eastAsia="en-GB"/>
        </w:rPr>
        <w:t xml:space="preserve"> points in all four datasets.</w:t>
      </w:r>
    </w:p>
    <w:p w14:paraId="253665CC" w14:textId="4A6874D1" w:rsidR="00D9225B" w:rsidRDefault="00D9225B" w:rsidP="00D9225B">
      <w:pPr>
        <w:pStyle w:val="NormalWeb"/>
        <w:ind w:left="720"/>
        <w:rPr>
          <w:rFonts w:ascii="Calibri" w:hAnsi="Calibri" w:cs="Calibri"/>
          <w:sz w:val="22"/>
          <w:szCs w:val="22"/>
        </w:rPr>
      </w:pPr>
      <w:r w:rsidRPr="00D9225B">
        <w:rPr>
          <w:rFonts w:ascii="Calibri" w:hAnsi="Calibri" w:cs="Calibri"/>
          <w:sz w:val="22"/>
          <w:szCs w:val="22"/>
        </w:rPr>
        <w:lastRenderedPageBreak/>
        <w:t>This tells us about the importance of visualising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Linear Regression can be only be considered a fit for the data with linear relationships and is incapable of handling any other kind of</w:t>
      </w:r>
      <w:r w:rsidR="00A406E0">
        <w:rPr>
          <w:rFonts w:ascii="Calibri" w:hAnsi="Calibri" w:cs="Calibri"/>
          <w:sz w:val="22"/>
          <w:szCs w:val="22"/>
        </w:rPr>
        <w:t xml:space="preserve"> datasets.</w:t>
      </w:r>
    </w:p>
    <w:p w14:paraId="1F0F0F91" w14:textId="1C1B28C6" w:rsidR="003D512F" w:rsidRDefault="003D512F" w:rsidP="003D512F">
      <w:pPr>
        <w:pStyle w:val="NormalWeb"/>
        <w:numPr>
          <w:ilvl w:val="0"/>
          <w:numId w:val="2"/>
        </w:numPr>
        <w:rPr>
          <w:rFonts w:ascii="Calibri" w:hAnsi="Calibri" w:cs="Calibri"/>
          <w:sz w:val="22"/>
          <w:szCs w:val="22"/>
        </w:rPr>
      </w:pPr>
      <w:r>
        <w:rPr>
          <w:rFonts w:ascii="Calibri" w:hAnsi="Calibri" w:cs="Calibri"/>
          <w:sz w:val="22"/>
          <w:szCs w:val="22"/>
        </w:rPr>
        <w:t xml:space="preserve">What is Pearson’s R? </w:t>
      </w:r>
    </w:p>
    <w:p w14:paraId="58F7EEAC" w14:textId="182E22C8" w:rsidR="005731C2" w:rsidRDefault="005731C2" w:rsidP="005731C2">
      <w:pPr>
        <w:pStyle w:val="NormalWeb"/>
        <w:ind w:left="720"/>
        <w:rPr>
          <w:rFonts w:ascii="Calibri" w:hAnsi="Calibri" w:cs="Calibri"/>
          <w:sz w:val="22"/>
          <w:szCs w:val="22"/>
        </w:rPr>
      </w:pPr>
      <w:r>
        <w:rPr>
          <w:rFonts w:ascii="Calibri" w:hAnsi="Calibri" w:cs="Calibri"/>
          <w:sz w:val="22"/>
          <w:szCs w:val="22"/>
        </w:rPr>
        <w:t>[Answer]:</w:t>
      </w:r>
    </w:p>
    <w:p w14:paraId="5AB23282" w14:textId="77777777" w:rsidR="00DE69F5" w:rsidRPr="00DE69F5" w:rsidRDefault="00DE69F5" w:rsidP="00DE69F5">
      <w:pPr>
        <w:autoSpaceDE w:val="0"/>
        <w:autoSpaceDN w:val="0"/>
        <w:adjustRightInd w:val="0"/>
        <w:ind w:left="720"/>
        <w:rPr>
          <w:rFonts w:ascii="Calibri" w:eastAsia="Times New Roman" w:hAnsi="Calibri" w:cs="Calibri"/>
          <w:sz w:val="22"/>
          <w:szCs w:val="22"/>
          <w:lang w:eastAsia="en-GB"/>
        </w:rPr>
      </w:pPr>
      <w:r w:rsidRPr="00DE69F5">
        <w:rPr>
          <w:rFonts w:ascii="Calibri" w:eastAsia="Times New Roman" w:hAnsi="Calibri" w:cs="Calibri"/>
          <w:sz w:val="22"/>
          <w:szCs w:val="22"/>
          <w:lang w:eastAsia="en-GB"/>
        </w:rPr>
        <w:t>In Statistics, the Pearson's Correlation Coefficient is also referred to as Pearson's r, the Pearson product-moment correlation coefficient (PPMCC), or bivariate correlation. It is a statistic that measures the linear correlation between two variables. Like all correlations, it also has a numerical value that lies between -1.0 and +1.0. </w:t>
      </w:r>
    </w:p>
    <w:p w14:paraId="014885F7" w14:textId="77777777" w:rsidR="00DE69F5" w:rsidRPr="00DE69F5" w:rsidRDefault="00DE69F5" w:rsidP="00DE69F5">
      <w:pPr>
        <w:autoSpaceDE w:val="0"/>
        <w:autoSpaceDN w:val="0"/>
        <w:adjustRightInd w:val="0"/>
        <w:rPr>
          <w:rFonts w:ascii="Calibri" w:eastAsia="Times New Roman" w:hAnsi="Calibri" w:cs="Calibri"/>
          <w:sz w:val="22"/>
          <w:szCs w:val="22"/>
          <w:lang w:eastAsia="en-GB"/>
        </w:rPr>
      </w:pPr>
    </w:p>
    <w:p w14:paraId="218CEC2A" w14:textId="3DC914BD" w:rsidR="00DE69F5" w:rsidRPr="00DE69F5" w:rsidRDefault="00DE69F5" w:rsidP="00DE69F5">
      <w:pPr>
        <w:autoSpaceDE w:val="0"/>
        <w:autoSpaceDN w:val="0"/>
        <w:adjustRightInd w:val="0"/>
        <w:ind w:left="720"/>
        <w:rPr>
          <w:rFonts w:ascii="Calibri" w:eastAsia="Times New Roman" w:hAnsi="Calibri" w:cs="Calibri"/>
          <w:sz w:val="22"/>
          <w:szCs w:val="22"/>
          <w:lang w:eastAsia="en-GB"/>
        </w:rPr>
      </w:pPr>
      <w:r w:rsidRPr="00DE69F5">
        <w:rPr>
          <w:rFonts w:ascii="Calibri" w:eastAsia="Times New Roman" w:hAnsi="Calibri" w:cs="Calibri"/>
          <w:sz w:val="22"/>
          <w:szCs w:val="22"/>
          <w:lang w:eastAsia="en-GB"/>
        </w:rPr>
        <w:t>Whenever we discuss correlation in statistics, it is generally Pearson's correlation coefficient. However, it cannot capture nonlinear relationships between two variables and cannot differentiate between dependent and independent variables</w:t>
      </w:r>
    </w:p>
    <w:p w14:paraId="3CF90D53" w14:textId="364CDD0D" w:rsidR="005731C2" w:rsidRDefault="00DE69F5" w:rsidP="00DE69F5">
      <w:pPr>
        <w:pStyle w:val="NormalWeb"/>
        <w:ind w:left="720"/>
        <w:rPr>
          <w:rFonts w:ascii="Calibri" w:hAnsi="Calibri" w:cs="Calibri"/>
          <w:sz w:val="22"/>
          <w:szCs w:val="22"/>
        </w:rPr>
      </w:pPr>
      <w:r w:rsidRPr="00DE69F5">
        <w:rPr>
          <w:rFonts w:ascii="Calibri" w:hAnsi="Calibri" w:cs="Calibri"/>
          <w:sz w:val="22"/>
          <w:szCs w:val="22"/>
        </w:rPr>
        <w:t xml:space="preserve">Pearson's correlation coefficient is the covariance of the two variables divided by the product of their standard deviations. The form of the definition involves a "product moment", that is, the mean (the first moment </w:t>
      </w:r>
      <w:proofErr w:type="gramStart"/>
      <w:r w:rsidRPr="00DE69F5">
        <w:rPr>
          <w:rFonts w:ascii="Calibri" w:hAnsi="Calibri" w:cs="Calibri"/>
          <w:sz w:val="22"/>
          <w:szCs w:val="22"/>
        </w:rPr>
        <w:t>about</w:t>
      </w:r>
      <w:proofErr w:type="gramEnd"/>
      <w:r w:rsidRPr="00DE69F5">
        <w:rPr>
          <w:rFonts w:ascii="Calibri" w:hAnsi="Calibri" w:cs="Calibri"/>
          <w:sz w:val="22"/>
          <w:szCs w:val="22"/>
        </w:rPr>
        <w:t xml:space="preserve"> the origin) of the product of the mean-adjusted random variables; hence the modifier product-moment in the name. </w:t>
      </w:r>
    </w:p>
    <w:p w14:paraId="47C544B3" w14:textId="168D4A96" w:rsidR="003D512F" w:rsidRDefault="003D512F" w:rsidP="005B2A42">
      <w:pPr>
        <w:pStyle w:val="NormalWeb"/>
        <w:numPr>
          <w:ilvl w:val="0"/>
          <w:numId w:val="2"/>
        </w:numPr>
        <w:rPr>
          <w:rFonts w:ascii="Calibri" w:hAnsi="Calibri" w:cs="Calibri"/>
          <w:sz w:val="22"/>
          <w:szCs w:val="22"/>
        </w:rPr>
      </w:pPr>
      <w:r>
        <w:rPr>
          <w:rFonts w:ascii="Calibri" w:hAnsi="Calibri" w:cs="Calibri"/>
          <w:sz w:val="22"/>
          <w:szCs w:val="22"/>
        </w:rPr>
        <w:t xml:space="preserve">What is scaling? Why is scaling performed? What is the difference between normalized scaling </w:t>
      </w:r>
      <w:r w:rsidRPr="005B2A42">
        <w:rPr>
          <w:rFonts w:ascii="Calibri" w:hAnsi="Calibri" w:cs="Calibri"/>
          <w:sz w:val="22"/>
          <w:szCs w:val="22"/>
        </w:rPr>
        <w:t>and standardized scaling? (3 marks)</w:t>
      </w:r>
    </w:p>
    <w:p w14:paraId="457312BE" w14:textId="2699509E" w:rsidR="00864869" w:rsidRDefault="00864869" w:rsidP="00864869">
      <w:pPr>
        <w:pStyle w:val="NormalWeb"/>
        <w:ind w:left="720"/>
        <w:rPr>
          <w:rFonts w:ascii="Calibri" w:hAnsi="Calibri" w:cs="Calibri"/>
          <w:sz w:val="22"/>
          <w:szCs w:val="22"/>
        </w:rPr>
      </w:pPr>
      <w:r>
        <w:rPr>
          <w:rFonts w:ascii="Calibri" w:hAnsi="Calibri" w:cs="Calibri"/>
          <w:sz w:val="22"/>
          <w:szCs w:val="22"/>
        </w:rPr>
        <w:t>[Answer]:</w:t>
      </w:r>
    </w:p>
    <w:p w14:paraId="6C6527DB" w14:textId="22A49B41" w:rsidR="00864869" w:rsidRPr="00864869" w:rsidRDefault="00864869" w:rsidP="00864869">
      <w:pPr>
        <w:autoSpaceDE w:val="0"/>
        <w:autoSpaceDN w:val="0"/>
        <w:adjustRightInd w:val="0"/>
        <w:ind w:left="720"/>
        <w:rPr>
          <w:rFonts w:ascii="Calibri" w:eastAsia="Times New Roman" w:hAnsi="Calibri" w:cs="Calibri"/>
          <w:sz w:val="22"/>
          <w:szCs w:val="22"/>
          <w:lang w:eastAsia="en-GB"/>
        </w:rPr>
      </w:pPr>
      <w:r w:rsidRPr="00864869">
        <w:rPr>
          <w:rFonts w:ascii="Calibri" w:eastAsia="Times New Roman" w:hAnsi="Calibri" w:cs="Calibri"/>
          <w:sz w:val="22"/>
          <w:szCs w:val="22"/>
          <w:lang w:eastAsia="en-GB"/>
        </w:rPr>
        <w:t xml:space="preserve">Scaling is a </w:t>
      </w:r>
      <w:r>
        <w:rPr>
          <w:rFonts w:ascii="Calibri" w:eastAsia="Times New Roman" w:hAnsi="Calibri" w:cs="Calibri"/>
          <w:sz w:val="22"/>
          <w:szCs w:val="22"/>
          <w:lang w:eastAsia="en-GB"/>
        </w:rPr>
        <w:t xml:space="preserve">subjective discussion on </w:t>
      </w:r>
      <w:r w:rsidRPr="00864869">
        <w:rPr>
          <w:rFonts w:ascii="Calibri" w:eastAsia="Times New Roman" w:hAnsi="Calibri" w:cs="Calibri"/>
          <w:sz w:val="22"/>
          <w:szCs w:val="22"/>
          <w:lang w:eastAsia="en-GB"/>
        </w:rPr>
        <w:t xml:space="preserve"> making the numbers feel right, e.g. between zero and one, or one and a hundred. For example converting data given in </w:t>
      </w:r>
      <w:proofErr w:type="spellStart"/>
      <w:r w:rsidRPr="00864869">
        <w:rPr>
          <w:rFonts w:ascii="Calibri" w:eastAsia="Times New Roman" w:hAnsi="Calibri" w:cs="Calibri"/>
          <w:sz w:val="22"/>
          <w:szCs w:val="22"/>
          <w:lang w:eastAsia="en-GB"/>
        </w:rPr>
        <w:t>millimeters</w:t>
      </w:r>
      <w:proofErr w:type="spellEnd"/>
      <w:r w:rsidRPr="00864869">
        <w:rPr>
          <w:rFonts w:ascii="Calibri" w:eastAsia="Times New Roman" w:hAnsi="Calibri" w:cs="Calibri"/>
          <w:sz w:val="22"/>
          <w:szCs w:val="22"/>
          <w:lang w:eastAsia="en-GB"/>
        </w:rPr>
        <w:t xml:space="preserve"> to meters because it's more convenient, or imperial to metric.</w:t>
      </w:r>
    </w:p>
    <w:p w14:paraId="62B67751" w14:textId="7FB6F3FE" w:rsidR="00864869" w:rsidRDefault="00864869" w:rsidP="00864869">
      <w:pPr>
        <w:pStyle w:val="NormalWeb"/>
        <w:ind w:left="720"/>
        <w:rPr>
          <w:rFonts w:ascii="Calibri" w:hAnsi="Calibri" w:cs="Calibri"/>
          <w:sz w:val="22"/>
          <w:szCs w:val="22"/>
        </w:rPr>
      </w:pPr>
      <w:r w:rsidRPr="00864869">
        <w:rPr>
          <w:rFonts w:ascii="Calibri" w:hAnsi="Calibri" w:cs="Calibri"/>
          <w:sz w:val="22"/>
          <w:szCs w:val="22"/>
        </w:rPr>
        <w:t xml:space="preserve">While normalisation is about scaling to an external 'standard' - the local norm - such as removing the mean value and dividing by the sample standard deviation, e.g. so that your sorted data can be compared with a </w:t>
      </w:r>
      <w:proofErr w:type="spellStart"/>
      <w:r w:rsidRPr="00864869">
        <w:rPr>
          <w:rFonts w:ascii="Calibri" w:hAnsi="Calibri" w:cs="Calibri"/>
          <w:sz w:val="22"/>
          <w:szCs w:val="22"/>
        </w:rPr>
        <w:t>cummulative</w:t>
      </w:r>
      <w:proofErr w:type="spellEnd"/>
      <w:r w:rsidRPr="00864869">
        <w:rPr>
          <w:rFonts w:ascii="Calibri" w:hAnsi="Calibri" w:cs="Calibri"/>
          <w:sz w:val="22"/>
          <w:szCs w:val="22"/>
        </w:rPr>
        <w:t xml:space="preserve"> normal, or a </w:t>
      </w:r>
      <w:proofErr w:type="spellStart"/>
      <w:r w:rsidRPr="00864869">
        <w:rPr>
          <w:rFonts w:ascii="Calibri" w:hAnsi="Calibri" w:cs="Calibri"/>
          <w:sz w:val="22"/>
          <w:szCs w:val="22"/>
        </w:rPr>
        <w:t>cummulative</w:t>
      </w:r>
      <w:proofErr w:type="spellEnd"/>
      <w:r w:rsidRPr="00864869">
        <w:rPr>
          <w:rFonts w:ascii="Calibri" w:hAnsi="Calibri" w:cs="Calibri"/>
          <w:sz w:val="22"/>
          <w:szCs w:val="22"/>
        </w:rPr>
        <w:t xml:space="preserve"> Poisson, or whatever.</w:t>
      </w:r>
    </w:p>
    <w:p w14:paraId="70412D62" w14:textId="77777777" w:rsidR="005B2A42" w:rsidRPr="005B2A42" w:rsidRDefault="005B2A42" w:rsidP="005B2A42">
      <w:pPr>
        <w:pStyle w:val="NormalWeb"/>
        <w:rPr>
          <w:rFonts w:ascii="Calibri" w:hAnsi="Calibri" w:cs="Calibri"/>
          <w:sz w:val="22"/>
          <w:szCs w:val="22"/>
        </w:rPr>
      </w:pPr>
    </w:p>
    <w:p w14:paraId="1C53937D" w14:textId="24565A1B" w:rsidR="005B2A42" w:rsidRDefault="003D512F" w:rsidP="005B2A42">
      <w:pPr>
        <w:pStyle w:val="NormalWeb"/>
        <w:numPr>
          <w:ilvl w:val="0"/>
          <w:numId w:val="2"/>
        </w:numPr>
        <w:rPr>
          <w:rFonts w:ascii="Calibri" w:hAnsi="Calibri" w:cs="Calibri"/>
          <w:sz w:val="22"/>
          <w:szCs w:val="22"/>
        </w:rPr>
      </w:pPr>
      <w:r>
        <w:rPr>
          <w:rFonts w:ascii="Calibri" w:hAnsi="Calibri" w:cs="Calibri"/>
          <w:sz w:val="22"/>
          <w:szCs w:val="22"/>
        </w:rPr>
        <w:t xml:space="preserve">You might have observed that sometimes the value of VIF is infinite. Why does this happen? </w:t>
      </w:r>
      <w:r w:rsidRPr="005B2A42">
        <w:rPr>
          <w:rFonts w:ascii="Calibri" w:hAnsi="Calibri" w:cs="Calibri"/>
          <w:sz w:val="22"/>
          <w:szCs w:val="22"/>
        </w:rPr>
        <w:t xml:space="preserve">(3 marks) </w:t>
      </w:r>
    </w:p>
    <w:p w14:paraId="5FADF6AD" w14:textId="3CF3C40C" w:rsidR="00A406E0" w:rsidRDefault="00A406E0" w:rsidP="00A406E0">
      <w:pPr>
        <w:pStyle w:val="ListParagraph"/>
        <w:rPr>
          <w:rFonts w:ascii="Calibri" w:hAnsi="Calibri" w:cs="Calibri"/>
          <w:sz w:val="22"/>
          <w:szCs w:val="22"/>
        </w:rPr>
      </w:pPr>
      <w:r>
        <w:rPr>
          <w:rFonts w:ascii="Calibri" w:hAnsi="Calibri" w:cs="Calibri"/>
          <w:sz w:val="22"/>
          <w:szCs w:val="22"/>
        </w:rPr>
        <w:t>[Answer]:</w:t>
      </w:r>
    </w:p>
    <w:p w14:paraId="662FCE8B" w14:textId="77777777" w:rsidR="00A406E0" w:rsidRPr="00A406E0" w:rsidRDefault="00A406E0" w:rsidP="00A406E0">
      <w:pPr>
        <w:autoSpaceDE w:val="0"/>
        <w:autoSpaceDN w:val="0"/>
        <w:adjustRightInd w:val="0"/>
        <w:ind w:left="720"/>
        <w:rPr>
          <w:rFonts w:ascii="Calibri" w:eastAsia="Times New Roman" w:hAnsi="Calibri" w:cs="Calibri"/>
          <w:sz w:val="22"/>
          <w:szCs w:val="22"/>
          <w:lang w:eastAsia="en-GB"/>
        </w:rPr>
      </w:pPr>
      <w:r w:rsidRPr="00A406E0">
        <w:rPr>
          <w:rFonts w:ascii="Calibri" w:eastAsia="Times New Roman" w:hAnsi="Calibri" w:cs="Calibri"/>
          <w:sz w:val="22"/>
          <w:szCs w:val="22"/>
          <w:lang w:eastAsia="en-GB"/>
        </w:rPr>
        <w:t xml:space="preserve">If there is perfect correlation, then VIF = infinity. This shows a perfect correlation between two independent variables. In the case of perfect correlation, we get R2 =1, which lead to 1/(1-R2) infinity. To solve this </w:t>
      </w:r>
      <w:proofErr w:type="gramStart"/>
      <w:r w:rsidRPr="00A406E0">
        <w:rPr>
          <w:rFonts w:ascii="Calibri" w:eastAsia="Times New Roman" w:hAnsi="Calibri" w:cs="Calibri"/>
          <w:sz w:val="22"/>
          <w:szCs w:val="22"/>
          <w:lang w:eastAsia="en-GB"/>
        </w:rPr>
        <w:t>problem</w:t>
      </w:r>
      <w:proofErr w:type="gramEnd"/>
      <w:r w:rsidRPr="00A406E0">
        <w:rPr>
          <w:rFonts w:ascii="Calibri" w:eastAsia="Times New Roman" w:hAnsi="Calibri" w:cs="Calibri"/>
          <w:sz w:val="22"/>
          <w:szCs w:val="22"/>
          <w:lang w:eastAsia="en-GB"/>
        </w:rPr>
        <w:t xml:space="preserve"> we need to drop one of the variables from the dataset which is causing this perfect multicollinearity.</w:t>
      </w:r>
    </w:p>
    <w:p w14:paraId="1FCB9208" w14:textId="5313A7B3" w:rsidR="00A406E0" w:rsidRPr="005B2A42" w:rsidRDefault="00A406E0" w:rsidP="00A406E0">
      <w:pPr>
        <w:pStyle w:val="NormalWeb"/>
        <w:ind w:left="720"/>
        <w:rPr>
          <w:rFonts w:ascii="Calibri" w:hAnsi="Calibri" w:cs="Calibri"/>
          <w:sz w:val="22"/>
          <w:szCs w:val="22"/>
        </w:rPr>
      </w:pPr>
      <w:r w:rsidRPr="00A406E0">
        <w:rPr>
          <w:rFonts w:ascii="Calibri" w:hAnsi="Calibri" w:cs="Calibri"/>
          <w:sz w:val="22"/>
          <w:szCs w:val="22"/>
        </w:rPr>
        <w:lastRenderedPageBreak/>
        <w:t>An infinite VIF value indicates that the corresponding variable may be expressed exactly by a linear combination of other variables (which show an infinite VIF as well).</w:t>
      </w:r>
    </w:p>
    <w:p w14:paraId="2AE7DE9A" w14:textId="77777777" w:rsidR="005B2A42" w:rsidRPr="005B2A42" w:rsidRDefault="005B2A42" w:rsidP="005B2A42">
      <w:pPr>
        <w:pStyle w:val="NormalWeb"/>
        <w:ind w:left="360"/>
        <w:rPr>
          <w:rFonts w:ascii="Calibri" w:hAnsi="Calibri" w:cs="Calibri"/>
          <w:sz w:val="22"/>
          <w:szCs w:val="22"/>
        </w:rPr>
      </w:pPr>
    </w:p>
    <w:p w14:paraId="067E8B91" w14:textId="5B31DB5A" w:rsidR="005B2A42" w:rsidRDefault="003D512F" w:rsidP="005B2A42">
      <w:pPr>
        <w:pStyle w:val="NormalWeb"/>
        <w:numPr>
          <w:ilvl w:val="0"/>
          <w:numId w:val="2"/>
        </w:numPr>
        <w:rPr>
          <w:rFonts w:ascii="Calibri" w:hAnsi="Calibri" w:cs="Calibri"/>
          <w:sz w:val="22"/>
          <w:szCs w:val="22"/>
        </w:rPr>
      </w:pPr>
      <w:r>
        <w:rPr>
          <w:rFonts w:ascii="Calibri" w:hAnsi="Calibri" w:cs="Calibri"/>
          <w:sz w:val="22"/>
          <w:szCs w:val="22"/>
        </w:rPr>
        <w:t xml:space="preserve">What is a Q-Q plot? Explain the use and importance of a Q-Q plot in linear regression. </w:t>
      </w:r>
      <w:r w:rsidRPr="005B2A42">
        <w:rPr>
          <w:rFonts w:ascii="Calibri" w:hAnsi="Calibri" w:cs="Calibri"/>
          <w:sz w:val="22"/>
          <w:szCs w:val="22"/>
        </w:rPr>
        <w:t>(3 marks)</w:t>
      </w:r>
    </w:p>
    <w:p w14:paraId="22B8E430" w14:textId="14B6639A" w:rsidR="003140F6" w:rsidRDefault="003140F6" w:rsidP="003140F6">
      <w:pPr>
        <w:pStyle w:val="NormalWeb"/>
        <w:ind w:left="720"/>
        <w:rPr>
          <w:rFonts w:ascii="Calibri" w:hAnsi="Calibri" w:cs="Calibri"/>
          <w:sz w:val="22"/>
          <w:szCs w:val="22"/>
        </w:rPr>
      </w:pPr>
      <w:r>
        <w:rPr>
          <w:rFonts w:ascii="Calibri" w:hAnsi="Calibri" w:cs="Calibri"/>
          <w:sz w:val="22"/>
          <w:szCs w:val="22"/>
        </w:rPr>
        <w:t>[Answer]:</w:t>
      </w:r>
    </w:p>
    <w:p w14:paraId="28B2FEE5" w14:textId="77777777" w:rsidR="003140F6" w:rsidRPr="003140F6" w:rsidRDefault="003140F6" w:rsidP="003140F6">
      <w:pPr>
        <w:autoSpaceDE w:val="0"/>
        <w:autoSpaceDN w:val="0"/>
        <w:adjustRightInd w:val="0"/>
        <w:ind w:left="720"/>
        <w:rPr>
          <w:rFonts w:ascii="Calibri" w:eastAsia="Times New Roman" w:hAnsi="Calibri" w:cs="Calibri"/>
          <w:sz w:val="22"/>
          <w:szCs w:val="22"/>
          <w:lang w:eastAsia="en-GB"/>
        </w:rPr>
      </w:pPr>
      <w:r w:rsidRPr="003140F6">
        <w:rPr>
          <w:rFonts w:ascii="Calibri" w:eastAsia="Times New Roman" w:hAnsi="Calibri" w:cs="Calibri"/>
          <w:sz w:val="22"/>
          <w:szCs w:val="22"/>
          <w:lang w:eastAsia="en-GB"/>
        </w:rPr>
        <w:t xml:space="preserve">Q </w:t>
      </w:r>
      <w:proofErr w:type="spellStart"/>
      <w:r w:rsidRPr="003140F6">
        <w:rPr>
          <w:rFonts w:ascii="Calibri" w:eastAsia="Times New Roman" w:hAnsi="Calibri" w:cs="Calibri"/>
          <w:sz w:val="22"/>
          <w:szCs w:val="22"/>
          <w:lang w:eastAsia="en-GB"/>
        </w:rPr>
        <w:t>Q</w:t>
      </w:r>
      <w:proofErr w:type="spellEnd"/>
      <w:r w:rsidRPr="003140F6">
        <w:rPr>
          <w:rFonts w:ascii="Calibri" w:eastAsia="Times New Roman" w:hAnsi="Calibri" w:cs="Calibri"/>
          <w:sz w:val="22"/>
          <w:szCs w:val="22"/>
          <w:lang w:eastAsia="en-GB"/>
        </w:rPr>
        <w:t xml:space="preserve"> Plots (Quantile-Quantile plots) are plots of two </w:t>
      </w:r>
      <w:hyperlink r:id="rId7" w:history="1">
        <w:r w:rsidRPr="003140F6">
          <w:rPr>
            <w:rFonts w:ascii="Calibri" w:eastAsia="Times New Roman" w:hAnsi="Calibri" w:cs="Calibri"/>
            <w:sz w:val="22"/>
            <w:szCs w:val="22"/>
            <w:lang w:eastAsia="en-GB"/>
          </w:rPr>
          <w:t>quantiles </w:t>
        </w:r>
      </w:hyperlink>
      <w:r w:rsidRPr="003140F6">
        <w:rPr>
          <w:rFonts w:ascii="Calibri" w:eastAsia="Times New Roman" w:hAnsi="Calibri" w:cs="Calibri"/>
          <w:sz w:val="22"/>
          <w:szCs w:val="22"/>
          <w:lang w:eastAsia="en-GB"/>
        </w:rPr>
        <w:t>against each other. A quantile is a fraction where certain values fall below that quantile. For example, the </w:t>
      </w:r>
      <w:hyperlink r:id="rId8" w:history="1">
        <w:r w:rsidRPr="003140F6">
          <w:rPr>
            <w:rFonts w:ascii="Calibri" w:eastAsia="Times New Roman" w:hAnsi="Calibri" w:cs="Calibri"/>
            <w:sz w:val="22"/>
            <w:szCs w:val="22"/>
            <w:lang w:eastAsia="en-GB"/>
          </w:rPr>
          <w:t>median </w:t>
        </w:r>
      </w:hyperlink>
      <w:r w:rsidRPr="003140F6">
        <w:rPr>
          <w:rFonts w:ascii="Calibri" w:eastAsia="Times New Roman" w:hAnsi="Calibri" w:cs="Calibri"/>
          <w:sz w:val="22"/>
          <w:szCs w:val="22"/>
          <w:lang w:eastAsia="en-GB"/>
        </w:rPr>
        <w:t xml:space="preserve">is a quantile where 50% of the data fall below that point and 50% lie above it. </w:t>
      </w:r>
    </w:p>
    <w:p w14:paraId="75E94F03" w14:textId="77777777" w:rsidR="003140F6" w:rsidRDefault="003140F6" w:rsidP="003140F6">
      <w:pPr>
        <w:autoSpaceDE w:val="0"/>
        <w:autoSpaceDN w:val="0"/>
        <w:adjustRightInd w:val="0"/>
        <w:rPr>
          <w:rFonts w:ascii="AppleSystemUIFont" w:hAnsi="AppleSystemUIFont" w:cs="AppleSystemUIFont"/>
          <w:sz w:val="26"/>
          <w:szCs w:val="26"/>
          <w:lang w:val="en-GB"/>
        </w:rPr>
      </w:pPr>
    </w:p>
    <w:p w14:paraId="12890C4C" w14:textId="77777777" w:rsidR="003140F6" w:rsidRPr="003140F6" w:rsidRDefault="003140F6" w:rsidP="003140F6">
      <w:pPr>
        <w:autoSpaceDE w:val="0"/>
        <w:autoSpaceDN w:val="0"/>
        <w:adjustRightInd w:val="0"/>
        <w:ind w:firstLine="720"/>
        <w:rPr>
          <w:rFonts w:ascii="Calibri" w:eastAsia="Times New Roman" w:hAnsi="Calibri" w:cs="Calibri"/>
          <w:b/>
          <w:bCs/>
          <w:sz w:val="22"/>
          <w:szCs w:val="22"/>
          <w:lang w:eastAsia="en-GB"/>
        </w:rPr>
      </w:pPr>
      <w:r w:rsidRPr="003140F6">
        <w:rPr>
          <w:rFonts w:ascii="Calibri" w:eastAsia="Times New Roman" w:hAnsi="Calibri" w:cs="Calibri"/>
          <w:b/>
          <w:bCs/>
          <w:sz w:val="22"/>
          <w:szCs w:val="22"/>
          <w:lang w:eastAsia="en-GB"/>
        </w:rPr>
        <w:t>Why we use Q-Q Plot?</w:t>
      </w:r>
    </w:p>
    <w:p w14:paraId="3417C1DE" w14:textId="3E2B400C" w:rsidR="003140F6" w:rsidRDefault="003140F6" w:rsidP="003140F6">
      <w:pPr>
        <w:pStyle w:val="NormalWeb"/>
        <w:ind w:left="720"/>
        <w:rPr>
          <w:rFonts w:ascii="Calibri" w:hAnsi="Calibri" w:cs="Calibri"/>
          <w:sz w:val="22"/>
          <w:szCs w:val="22"/>
        </w:rPr>
      </w:pPr>
      <w:r w:rsidRPr="003140F6">
        <w:rPr>
          <w:rFonts w:ascii="Calibri" w:hAnsi="Calibri" w:cs="Calibri"/>
          <w:sz w:val="22"/>
          <w:szCs w:val="22"/>
        </w:rPr>
        <w:t xml:space="preserve">The purpose of Q </w:t>
      </w:r>
      <w:proofErr w:type="spellStart"/>
      <w:r w:rsidRPr="003140F6">
        <w:rPr>
          <w:rFonts w:ascii="Calibri" w:hAnsi="Calibri" w:cs="Calibri"/>
          <w:sz w:val="22"/>
          <w:szCs w:val="22"/>
        </w:rPr>
        <w:t>Q</w:t>
      </w:r>
      <w:proofErr w:type="spellEnd"/>
      <w:r w:rsidRPr="003140F6">
        <w:rPr>
          <w:rFonts w:ascii="Calibri" w:hAnsi="Calibri" w:cs="Calibri"/>
          <w:sz w:val="22"/>
          <w:szCs w:val="22"/>
        </w:rPr>
        <w:t xml:space="preserve"> plots is to find out if two sets of data come from the same distribution. A 45 degree angle is plotted on the Q </w:t>
      </w:r>
      <w:proofErr w:type="spellStart"/>
      <w:r w:rsidRPr="003140F6">
        <w:rPr>
          <w:rFonts w:ascii="Calibri" w:hAnsi="Calibri" w:cs="Calibri"/>
          <w:sz w:val="22"/>
          <w:szCs w:val="22"/>
        </w:rPr>
        <w:t>Q</w:t>
      </w:r>
      <w:proofErr w:type="spellEnd"/>
      <w:r w:rsidRPr="003140F6">
        <w:rPr>
          <w:rFonts w:ascii="Calibri" w:hAnsi="Calibri" w:cs="Calibri"/>
          <w:sz w:val="22"/>
          <w:szCs w:val="22"/>
        </w:rPr>
        <w:t xml:space="preserve"> plot; if the two data sets come from a common distribution, the points will fall on that reference line.</w:t>
      </w:r>
    </w:p>
    <w:p w14:paraId="1C44F21D" w14:textId="579466BB" w:rsidR="008F2DD0" w:rsidRDefault="008F2DD0" w:rsidP="003140F6">
      <w:pPr>
        <w:pStyle w:val="NormalWeb"/>
        <w:ind w:left="720"/>
        <w:rPr>
          <w:rFonts w:ascii="Calibri" w:hAnsi="Calibri" w:cs="Calibri"/>
          <w:sz w:val="22"/>
          <w:szCs w:val="22"/>
        </w:rPr>
      </w:pPr>
      <w:r w:rsidRPr="008F2DD0">
        <w:rPr>
          <w:rFonts w:ascii="Calibri" w:hAnsi="Calibri" w:cs="Calibri"/>
          <w:sz w:val="22"/>
          <w:szCs w:val="22"/>
        </w:rPr>
        <w:drawing>
          <wp:inline distT="0" distB="0" distL="0" distR="0" wp14:anchorId="2E084C5B" wp14:editId="0F66032C">
            <wp:extent cx="3187700" cy="29591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187700" cy="2959100"/>
                    </a:xfrm>
                    <a:prstGeom prst="rect">
                      <a:avLst/>
                    </a:prstGeom>
                  </pic:spPr>
                </pic:pic>
              </a:graphicData>
            </a:graphic>
          </wp:inline>
        </w:drawing>
      </w:r>
    </w:p>
    <w:p w14:paraId="7335F32A" w14:textId="47925D91" w:rsidR="008F2DD0" w:rsidRDefault="008F2DD0" w:rsidP="003140F6">
      <w:pPr>
        <w:pStyle w:val="NormalWeb"/>
        <w:ind w:left="720"/>
        <w:rPr>
          <w:rFonts w:ascii="Calibri" w:hAnsi="Calibri" w:cs="Calibri"/>
          <w:sz w:val="22"/>
          <w:szCs w:val="22"/>
        </w:rPr>
      </w:pPr>
    </w:p>
    <w:p w14:paraId="4E53B400" w14:textId="77777777" w:rsidR="008F2DD0" w:rsidRPr="008F2DD0" w:rsidRDefault="008F2DD0" w:rsidP="008F2DD0">
      <w:pPr>
        <w:ind w:left="720"/>
        <w:rPr>
          <w:rFonts w:ascii="Calibri" w:eastAsia="Times New Roman" w:hAnsi="Calibri" w:cs="Calibri"/>
          <w:sz w:val="22"/>
          <w:szCs w:val="22"/>
          <w:lang w:eastAsia="en-GB"/>
        </w:rPr>
      </w:pPr>
      <w:r w:rsidRPr="008F2DD0">
        <w:rPr>
          <w:rFonts w:ascii="Calibri" w:eastAsia="Times New Roman" w:hAnsi="Calibri" w:cs="Calibri"/>
          <w:sz w:val="22"/>
          <w:szCs w:val="22"/>
          <w:lang w:eastAsia="en-GB"/>
        </w:rPr>
        <w:t>The image above shows quantiles from a theoretical </w:t>
      </w:r>
      <w:hyperlink r:id="rId10" w:history="1">
        <w:r w:rsidRPr="008F2DD0">
          <w:rPr>
            <w:rFonts w:ascii="Calibri" w:eastAsia="Times New Roman" w:hAnsi="Calibri" w:cs="Calibri"/>
            <w:sz w:val="22"/>
            <w:szCs w:val="22"/>
            <w:lang w:eastAsia="en-GB"/>
          </w:rPr>
          <w:t>normal distribution</w:t>
        </w:r>
      </w:hyperlink>
      <w:r w:rsidRPr="008F2DD0">
        <w:rPr>
          <w:rFonts w:ascii="Calibri" w:eastAsia="Times New Roman" w:hAnsi="Calibri" w:cs="Calibri"/>
          <w:sz w:val="22"/>
          <w:szCs w:val="22"/>
          <w:lang w:eastAsia="en-GB"/>
        </w:rPr>
        <w:t xml:space="preserve"> on the horizontal axis. It’s being compared to a set of data on the y-axis. This particular type of Q </w:t>
      </w:r>
      <w:proofErr w:type="spellStart"/>
      <w:r w:rsidRPr="008F2DD0">
        <w:rPr>
          <w:rFonts w:ascii="Calibri" w:eastAsia="Times New Roman" w:hAnsi="Calibri" w:cs="Calibri"/>
          <w:sz w:val="22"/>
          <w:szCs w:val="22"/>
          <w:lang w:eastAsia="en-GB"/>
        </w:rPr>
        <w:t>Q</w:t>
      </w:r>
      <w:proofErr w:type="spellEnd"/>
      <w:r w:rsidRPr="008F2DD0">
        <w:rPr>
          <w:rFonts w:ascii="Calibri" w:eastAsia="Times New Roman" w:hAnsi="Calibri" w:cs="Calibri"/>
          <w:sz w:val="22"/>
          <w:szCs w:val="22"/>
          <w:lang w:eastAsia="en-GB"/>
        </w:rPr>
        <w:t xml:space="preserve"> plot is called a normal quantile-quantile (QQ) plot. The points are not clustered on the 45 degree line, and in fact follow a curve, suggesting that the sample data is not normally distributed.</w:t>
      </w:r>
    </w:p>
    <w:p w14:paraId="551C58DE" w14:textId="77777777" w:rsidR="008F2DD0" w:rsidRDefault="008F2DD0" w:rsidP="003140F6">
      <w:pPr>
        <w:pStyle w:val="NormalWeb"/>
        <w:ind w:left="720"/>
        <w:rPr>
          <w:rFonts w:ascii="Calibri" w:hAnsi="Calibri" w:cs="Calibri"/>
          <w:sz w:val="22"/>
          <w:szCs w:val="22"/>
        </w:rPr>
      </w:pPr>
    </w:p>
    <w:p w14:paraId="52389F03" w14:textId="77777777" w:rsidR="005B2A42" w:rsidRPr="005B2A42" w:rsidRDefault="005B2A42" w:rsidP="005B2A42">
      <w:pPr>
        <w:pStyle w:val="NormalWeb"/>
        <w:rPr>
          <w:rFonts w:ascii="Calibri" w:hAnsi="Calibri" w:cs="Calibri"/>
          <w:sz w:val="22"/>
          <w:szCs w:val="22"/>
        </w:rPr>
      </w:pPr>
    </w:p>
    <w:p w14:paraId="1B3218B0" w14:textId="77777777" w:rsidR="006D4D68" w:rsidRPr="00DE69F5" w:rsidRDefault="00C22178">
      <w:pPr>
        <w:rPr>
          <w:rFonts w:ascii="Calibri" w:eastAsia="Times New Roman" w:hAnsi="Calibri" w:cs="Calibri"/>
          <w:sz w:val="22"/>
          <w:szCs w:val="22"/>
          <w:lang w:eastAsia="en-GB"/>
        </w:rPr>
      </w:pPr>
    </w:p>
    <w:sectPr w:rsidR="006D4D68" w:rsidRPr="00DE6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B91"/>
    <w:multiLevelType w:val="multilevel"/>
    <w:tmpl w:val="DD20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5338E"/>
    <w:multiLevelType w:val="multilevel"/>
    <w:tmpl w:val="1E8C4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2F"/>
    <w:rsid w:val="000A37D1"/>
    <w:rsid w:val="00185A6E"/>
    <w:rsid w:val="001A0FFE"/>
    <w:rsid w:val="002C4425"/>
    <w:rsid w:val="003140F6"/>
    <w:rsid w:val="003D512F"/>
    <w:rsid w:val="003D5A59"/>
    <w:rsid w:val="005731C2"/>
    <w:rsid w:val="005878E6"/>
    <w:rsid w:val="005B2A42"/>
    <w:rsid w:val="00606134"/>
    <w:rsid w:val="006B7E84"/>
    <w:rsid w:val="00703EAC"/>
    <w:rsid w:val="00775D55"/>
    <w:rsid w:val="00805B5A"/>
    <w:rsid w:val="00864869"/>
    <w:rsid w:val="008F2DD0"/>
    <w:rsid w:val="009177E0"/>
    <w:rsid w:val="00945EF0"/>
    <w:rsid w:val="00A406E0"/>
    <w:rsid w:val="00B02DFE"/>
    <w:rsid w:val="00B42C4C"/>
    <w:rsid w:val="00BE5E14"/>
    <w:rsid w:val="00C22178"/>
    <w:rsid w:val="00D7317C"/>
    <w:rsid w:val="00D9225B"/>
    <w:rsid w:val="00DE69F5"/>
    <w:rsid w:val="00F25688"/>
    <w:rsid w:val="00FD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951A0A"/>
  <w15:chartTrackingRefBased/>
  <w15:docId w15:val="{65BDD376-67F0-D247-AD0F-11469B04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1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B2A42"/>
    <w:pPr>
      <w:ind w:left="720"/>
      <w:contextualSpacing/>
    </w:pPr>
  </w:style>
  <w:style w:type="character" w:styleId="Hyperlink">
    <w:name w:val="Hyperlink"/>
    <w:basedOn w:val="DefaultParagraphFont"/>
    <w:uiPriority w:val="99"/>
    <w:semiHidden/>
    <w:unhideWhenUsed/>
    <w:rsid w:val="008F2DD0"/>
    <w:rPr>
      <w:color w:val="0000FF"/>
      <w:u w:val="single"/>
    </w:rPr>
  </w:style>
  <w:style w:type="character" w:styleId="Strong">
    <w:name w:val="Strong"/>
    <w:basedOn w:val="DefaultParagraphFont"/>
    <w:uiPriority w:val="22"/>
    <w:qFormat/>
    <w:rsid w:val="008F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889">
      <w:bodyDiv w:val="1"/>
      <w:marLeft w:val="0"/>
      <w:marRight w:val="0"/>
      <w:marTop w:val="0"/>
      <w:marBottom w:val="0"/>
      <w:divBdr>
        <w:top w:val="none" w:sz="0" w:space="0" w:color="auto"/>
        <w:left w:val="none" w:sz="0" w:space="0" w:color="auto"/>
        <w:bottom w:val="none" w:sz="0" w:space="0" w:color="auto"/>
        <w:right w:val="none" w:sz="0" w:space="0" w:color="auto"/>
      </w:divBdr>
    </w:div>
    <w:div w:id="96683086">
      <w:bodyDiv w:val="1"/>
      <w:marLeft w:val="0"/>
      <w:marRight w:val="0"/>
      <w:marTop w:val="0"/>
      <w:marBottom w:val="0"/>
      <w:divBdr>
        <w:top w:val="none" w:sz="0" w:space="0" w:color="auto"/>
        <w:left w:val="none" w:sz="0" w:space="0" w:color="auto"/>
        <w:bottom w:val="none" w:sz="0" w:space="0" w:color="auto"/>
        <w:right w:val="none" w:sz="0" w:space="0" w:color="auto"/>
      </w:divBdr>
    </w:div>
    <w:div w:id="525564720">
      <w:bodyDiv w:val="1"/>
      <w:marLeft w:val="0"/>
      <w:marRight w:val="0"/>
      <w:marTop w:val="0"/>
      <w:marBottom w:val="0"/>
      <w:divBdr>
        <w:top w:val="none" w:sz="0" w:space="0" w:color="auto"/>
        <w:left w:val="none" w:sz="0" w:space="0" w:color="auto"/>
        <w:bottom w:val="none" w:sz="0" w:space="0" w:color="auto"/>
        <w:right w:val="none" w:sz="0" w:space="0" w:color="auto"/>
      </w:divBdr>
      <w:divsChild>
        <w:div w:id="396365742">
          <w:marLeft w:val="0"/>
          <w:marRight w:val="0"/>
          <w:marTop w:val="0"/>
          <w:marBottom w:val="0"/>
          <w:divBdr>
            <w:top w:val="none" w:sz="0" w:space="0" w:color="auto"/>
            <w:left w:val="none" w:sz="0" w:space="0" w:color="auto"/>
            <w:bottom w:val="none" w:sz="0" w:space="0" w:color="auto"/>
            <w:right w:val="none" w:sz="0" w:space="0" w:color="auto"/>
          </w:divBdr>
          <w:divsChild>
            <w:div w:id="1073628391">
              <w:marLeft w:val="0"/>
              <w:marRight w:val="0"/>
              <w:marTop w:val="0"/>
              <w:marBottom w:val="0"/>
              <w:divBdr>
                <w:top w:val="none" w:sz="0" w:space="0" w:color="auto"/>
                <w:left w:val="none" w:sz="0" w:space="0" w:color="auto"/>
                <w:bottom w:val="none" w:sz="0" w:space="0" w:color="auto"/>
                <w:right w:val="none" w:sz="0" w:space="0" w:color="auto"/>
              </w:divBdr>
              <w:divsChild>
                <w:div w:id="868956049">
                  <w:marLeft w:val="0"/>
                  <w:marRight w:val="0"/>
                  <w:marTop w:val="0"/>
                  <w:marBottom w:val="0"/>
                  <w:divBdr>
                    <w:top w:val="none" w:sz="0" w:space="0" w:color="auto"/>
                    <w:left w:val="none" w:sz="0" w:space="0" w:color="auto"/>
                    <w:bottom w:val="none" w:sz="0" w:space="0" w:color="auto"/>
                    <w:right w:val="none" w:sz="0" w:space="0" w:color="auto"/>
                  </w:divBdr>
                </w:div>
              </w:divsChild>
            </w:div>
            <w:div w:id="329069295">
              <w:marLeft w:val="0"/>
              <w:marRight w:val="0"/>
              <w:marTop w:val="0"/>
              <w:marBottom w:val="0"/>
              <w:divBdr>
                <w:top w:val="none" w:sz="0" w:space="0" w:color="auto"/>
                <w:left w:val="none" w:sz="0" w:space="0" w:color="auto"/>
                <w:bottom w:val="none" w:sz="0" w:space="0" w:color="auto"/>
                <w:right w:val="none" w:sz="0" w:space="0" w:color="auto"/>
              </w:divBdr>
              <w:divsChild>
                <w:div w:id="14093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0633">
      <w:bodyDiv w:val="1"/>
      <w:marLeft w:val="0"/>
      <w:marRight w:val="0"/>
      <w:marTop w:val="0"/>
      <w:marBottom w:val="0"/>
      <w:divBdr>
        <w:top w:val="none" w:sz="0" w:space="0" w:color="auto"/>
        <w:left w:val="none" w:sz="0" w:space="0" w:color="auto"/>
        <w:bottom w:val="none" w:sz="0" w:space="0" w:color="auto"/>
        <w:right w:val="none" w:sz="0" w:space="0" w:color="auto"/>
      </w:divBdr>
    </w:div>
    <w:div w:id="1087724731">
      <w:bodyDiv w:val="1"/>
      <w:marLeft w:val="0"/>
      <w:marRight w:val="0"/>
      <w:marTop w:val="0"/>
      <w:marBottom w:val="0"/>
      <w:divBdr>
        <w:top w:val="none" w:sz="0" w:space="0" w:color="auto"/>
        <w:left w:val="none" w:sz="0" w:space="0" w:color="auto"/>
        <w:bottom w:val="none" w:sz="0" w:space="0" w:color="auto"/>
        <w:right w:val="none" w:sz="0" w:space="0" w:color="auto"/>
      </w:divBdr>
      <w:divsChild>
        <w:div w:id="1623800077">
          <w:marLeft w:val="0"/>
          <w:marRight w:val="0"/>
          <w:marTop w:val="0"/>
          <w:marBottom w:val="0"/>
          <w:divBdr>
            <w:top w:val="none" w:sz="0" w:space="0" w:color="auto"/>
            <w:left w:val="none" w:sz="0" w:space="0" w:color="auto"/>
            <w:bottom w:val="none" w:sz="0" w:space="0" w:color="auto"/>
            <w:right w:val="none" w:sz="0" w:space="0" w:color="auto"/>
          </w:divBdr>
          <w:divsChild>
            <w:div w:id="1397358620">
              <w:marLeft w:val="0"/>
              <w:marRight w:val="0"/>
              <w:marTop w:val="0"/>
              <w:marBottom w:val="0"/>
              <w:divBdr>
                <w:top w:val="none" w:sz="0" w:space="0" w:color="auto"/>
                <w:left w:val="none" w:sz="0" w:space="0" w:color="auto"/>
                <w:bottom w:val="none" w:sz="0" w:space="0" w:color="auto"/>
                <w:right w:val="none" w:sz="0" w:space="0" w:color="auto"/>
              </w:divBdr>
            </w:div>
            <w:div w:id="1209955629">
              <w:marLeft w:val="0"/>
              <w:marRight w:val="0"/>
              <w:marTop w:val="0"/>
              <w:marBottom w:val="0"/>
              <w:divBdr>
                <w:top w:val="none" w:sz="0" w:space="0" w:color="auto"/>
                <w:left w:val="none" w:sz="0" w:space="0" w:color="auto"/>
                <w:bottom w:val="none" w:sz="0" w:space="0" w:color="auto"/>
                <w:right w:val="none" w:sz="0" w:space="0" w:color="auto"/>
              </w:divBdr>
            </w:div>
            <w:div w:id="17154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107">
      <w:bodyDiv w:val="1"/>
      <w:marLeft w:val="0"/>
      <w:marRight w:val="0"/>
      <w:marTop w:val="0"/>
      <w:marBottom w:val="0"/>
      <w:divBdr>
        <w:top w:val="none" w:sz="0" w:space="0" w:color="auto"/>
        <w:left w:val="none" w:sz="0" w:space="0" w:color="auto"/>
        <w:bottom w:val="none" w:sz="0" w:space="0" w:color="auto"/>
        <w:right w:val="none" w:sz="0" w:space="0" w:color="auto"/>
      </w:divBdr>
      <w:divsChild>
        <w:div w:id="1412120162">
          <w:marLeft w:val="0"/>
          <w:marRight w:val="0"/>
          <w:marTop w:val="0"/>
          <w:marBottom w:val="0"/>
          <w:divBdr>
            <w:top w:val="none" w:sz="0" w:space="0" w:color="auto"/>
            <w:left w:val="none" w:sz="0" w:space="0" w:color="auto"/>
            <w:bottom w:val="none" w:sz="0" w:space="0" w:color="auto"/>
            <w:right w:val="none" w:sz="0" w:space="0" w:color="auto"/>
          </w:divBdr>
          <w:divsChild>
            <w:div w:id="118031436">
              <w:marLeft w:val="0"/>
              <w:marRight w:val="0"/>
              <w:marTop w:val="0"/>
              <w:marBottom w:val="0"/>
              <w:divBdr>
                <w:top w:val="none" w:sz="0" w:space="0" w:color="auto"/>
                <w:left w:val="none" w:sz="0" w:space="0" w:color="auto"/>
                <w:bottom w:val="none" w:sz="0" w:space="0" w:color="auto"/>
                <w:right w:val="none" w:sz="0" w:space="0" w:color="auto"/>
              </w:divBdr>
              <w:divsChild>
                <w:div w:id="2147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statistics-definitions/mean-median-mode/#median" TargetMode="External"/><Relationship Id="rId3" Type="http://schemas.openxmlformats.org/officeDocument/2006/relationships/settings" Target="settings.xml"/><Relationship Id="rId7" Type="http://schemas.openxmlformats.org/officeDocument/2006/relationships/hyperlink" Target="https://www.statisticshowto.com/quantile-definition-find-easy-ste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tatisticshowto.com/probability-and-statistics/normal-distribution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Nikhilkumar Pra</dc:creator>
  <cp:keywords/>
  <dc:description/>
  <cp:lastModifiedBy>Patel, Nikhilkumar Pra</cp:lastModifiedBy>
  <cp:revision>21</cp:revision>
  <dcterms:created xsi:type="dcterms:W3CDTF">2022-02-08T17:14:00Z</dcterms:created>
  <dcterms:modified xsi:type="dcterms:W3CDTF">2022-02-08T18:20:00Z</dcterms:modified>
</cp:coreProperties>
</file>