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5BF" w:rsidRDefault="00B252EC">
      <w:pPr>
        <w:rPr>
          <w:rFonts w:ascii="Verdana" w:hAnsi="Verdana"/>
          <w:b/>
          <w:sz w:val="20"/>
          <w:szCs w:val="20"/>
        </w:rPr>
      </w:pPr>
      <w:r>
        <w:rPr>
          <w:rFonts w:ascii="Verdana" w:hAnsi="Verdana"/>
          <w:b/>
          <w:sz w:val="20"/>
          <w:szCs w:val="20"/>
        </w:rPr>
        <w:t>INICIO DEL PROYECTO 11/05/2015</w:t>
      </w:r>
    </w:p>
    <w:p w:rsidR="00E245BF" w:rsidRDefault="00B252EC">
      <w:pPr>
        <w:rPr>
          <w:rFonts w:ascii="Verdana" w:hAnsi="Verdana"/>
          <w:sz w:val="20"/>
          <w:szCs w:val="20"/>
        </w:rPr>
      </w:pPr>
      <w:r>
        <w:rPr>
          <w:rFonts w:ascii="Verdana" w:hAnsi="Verdana"/>
          <w:sz w:val="20"/>
          <w:szCs w:val="20"/>
        </w:rPr>
        <w:t>Instalaci</w:t>
      </w:r>
      <w:r>
        <w:rPr>
          <w:rFonts w:ascii="Verdana" w:hAnsi="Verdana" w:cs="Tahoma"/>
          <w:sz w:val="20"/>
          <w:szCs w:val="20"/>
        </w:rPr>
        <w:t>ó</w:t>
      </w:r>
      <w:r>
        <w:rPr>
          <w:rFonts w:ascii="Verdana" w:hAnsi="Verdana"/>
          <w:sz w:val="20"/>
          <w:szCs w:val="20"/>
        </w:rPr>
        <w:t>n y configuraci</w:t>
      </w:r>
      <w:r>
        <w:rPr>
          <w:rFonts w:ascii="Verdana" w:hAnsi="Verdana" w:cs="Tahoma"/>
          <w:sz w:val="20"/>
          <w:szCs w:val="20"/>
        </w:rPr>
        <w:t>ó</w:t>
      </w:r>
      <w:r>
        <w:rPr>
          <w:rFonts w:ascii="Verdana" w:hAnsi="Verdana"/>
          <w:sz w:val="20"/>
          <w:szCs w:val="20"/>
        </w:rPr>
        <w:t>n LDAP:</w:t>
      </w:r>
    </w:p>
    <w:p w:rsidR="00E245BF" w:rsidRPr="00E81CA8" w:rsidRDefault="00363C2A" w:rsidP="00E81CA8">
      <w:pPr>
        <w:pStyle w:val="Prrafodelista"/>
        <w:numPr>
          <w:ilvl w:val="0"/>
          <w:numId w:val="2"/>
        </w:numPr>
        <w:rPr>
          <w:rStyle w:val="VisitedInternetLink"/>
          <w:rFonts w:ascii="Verdana" w:hAnsi="Verdana"/>
          <w:sz w:val="20"/>
          <w:szCs w:val="20"/>
        </w:rPr>
      </w:pPr>
      <w:hyperlink r:id="rId7">
        <w:r w:rsidR="00B252EC" w:rsidRPr="00E81CA8">
          <w:rPr>
            <w:rStyle w:val="VisitedInternetLink"/>
            <w:rFonts w:ascii="Verdana" w:hAnsi="Verdana"/>
            <w:sz w:val="20"/>
            <w:szCs w:val="20"/>
          </w:rPr>
          <w:t>http://somebooks.es/?p=3445</w:t>
        </w:r>
      </w:hyperlink>
      <w:r w:rsidR="00E81CA8" w:rsidRPr="00E81CA8">
        <w:rPr>
          <w:rStyle w:val="VisitedInternetLink"/>
          <w:rFonts w:ascii="Verdana" w:hAnsi="Verdana"/>
          <w:sz w:val="20"/>
          <w:szCs w:val="20"/>
        </w:rPr>
        <w:t xml:space="preserve"> </w:t>
      </w:r>
    </w:p>
    <w:p w:rsidR="00E81CA8" w:rsidRPr="00E81CA8" w:rsidRDefault="00E81CA8" w:rsidP="00E81CA8">
      <w:pPr>
        <w:pStyle w:val="Prrafodelista"/>
        <w:numPr>
          <w:ilvl w:val="0"/>
          <w:numId w:val="2"/>
        </w:numPr>
        <w:rPr>
          <w:rStyle w:val="VisitedInternetLink"/>
          <w:rFonts w:ascii="Verdana" w:hAnsi="Verdana"/>
          <w:sz w:val="20"/>
          <w:szCs w:val="20"/>
        </w:rPr>
      </w:pPr>
      <w:r w:rsidRPr="00E81CA8">
        <w:rPr>
          <w:rStyle w:val="VisitedInternetLink"/>
          <w:rFonts w:ascii="Verdana" w:hAnsi="Verdana"/>
          <w:sz w:val="20"/>
          <w:szCs w:val="20"/>
        </w:rPr>
        <w:t>http://somebooks.es/?p=3447</w:t>
      </w:r>
    </w:p>
    <w:p w:rsidR="00E81CA8" w:rsidRDefault="00363C2A" w:rsidP="00E81CA8">
      <w:pPr>
        <w:pStyle w:val="Prrafodelista"/>
        <w:numPr>
          <w:ilvl w:val="0"/>
          <w:numId w:val="2"/>
        </w:numPr>
        <w:rPr>
          <w:rStyle w:val="VisitedInternetLink"/>
          <w:rFonts w:ascii="Verdana" w:hAnsi="Verdana"/>
          <w:sz w:val="20"/>
          <w:szCs w:val="20"/>
        </w:rPr>
      </w:pPr>
      <w:hyperlink r:id="rId8" w:history="1">
        <w:r w:rsidR="008414F9" w:rsidRPr="009C0C98">
          <w:rPr>
            <w:rStyle w:val="Hipervnculo"/>
            <w:rFonts w:ascii="Verdana" w:hAnsi="Verdana"/>
            <w:sz w:val="20"/>
            <w:szCs w:val="20"/>
          </w:rPr>
          <w:t>http://somebooks.es/?p=3448</w:t>
        </w:r>
      </w:hyperlink>
    </w:p>
    <w:p w:rsidR="008414F9" w:rsidRPr="00E81CA8" w:rsidRDefault="008414F9" w:rsidP="008414F9">
      <w:pPr>
        <w:pStyle w:val="Prrafodelista"/>
        <w:numPr>
          <w:ilvl w:val="0"/>
          <w:numId w:val="2"/>
        </w:numPr>
        <w:rPr>
          <w:rStyle w:val="VisitedInternetLink"/>
          <w:rFonts w:ascii="Verdana" w:hAnsi="Verdana"/>
          <w:sz w:val="20"/>
          <w:szCs w:val="20"/>
        </w:rPr>
      </w:pPr>
      <w:r w:rsidRPr="008414F9">
        <w:rPr>
          <w:rStyle w:val="VisitedInternetLink"/>
          <w:rFonts w:ascii="Verdana" w:hAnsi="Verdana"/>
          <w:sz w:val="20"/>
          <w:szCs w:val="20"/>
        </w:rPr>
        <w:t>http://infoscope.gr/mysqlauthldap</w:t>
      </w:r>
    </w:p>
    <w:p w:rsidR="00E245BF" w:rsidRDefault="00B252EC">
      <w:pPr>
        <w:rPr>
          <w:rStyle w:val="InternetLink"/>
          <w:rFonts w:ascii="Verdana" w:hAnsi="Verdana"/>
          <w:sz w:val="20"/>
          <w:szCs w:val="20"/>
        </w:rPr>
      </w:pPr>
      <w:r>
        <w:rPr>
          <w:rFonts w:ascii="Verdana" w:hAnsi="Verdana"/>
          <w:sz w:val="20"/>
          <w:szCs w:val="20"/>
        </w:rPr>
        <w:br/>
      </w:r>
      <w:hyperlink r:id="rId9">
        <w:r>
          <w:rPr>
            <w:rStyle w:val="InternetLink"/>
            <w:rFonts w:ascii="Verdana" w:hAnsi="Verdana"/>
            <w:sz w:val="20"/>
            <w:szCs w:val="20"/>
          </w:rPr>
          <w:t>http://www.ite.educacion.es/formacion/materiales/85/cd/linux/m6/autentificacin_del_sistema_con_openldap.html</w:t>
        </w:r>
      </w:hyperlink>
    </w:p>
    <w:p w:rsidR="00E245BF" w:rsidRDefault="00B252EC">
      <w:pPr>
        <w:rPr>
          <w:rFonts w:ascii="Verdana" w:hAnsi="Verdana"/>
          <w:sz w:val="20"/>
          <w:szCs w:val="20"/>
        </w:rPr>
      </w:pPr>
      <w:r>
        <w:rPr>
          <w:rFonts w:ascii="Verdana" w:hAnsi="Verdana"/>
          <w:sz w:val="20"/>
          <w:szCs w:val="20"/>
        </w:rPr>
        <w:t>---------------------------------------------------------------------------------------------</w:t>
      </w:r>
      <w:r>
        <w:rPr>
          <w:rFonts w:ascii="Verdana" w:hAnsi="Verdana"/>
          <w:sz w:val="20"/>
          <w:szCs w:val="20"/>
        </w:rPr>
        <w:br/>
        <w:t>Utilizaci</w:t>
      </w:r>
      <w:r>
        <w:rPr>
          <w:rFonts w:ascii="Verdana" w:hAnsi="Verdana" w:cs="Tahoma"/>
          <w:sz w:val="20"/>
          <w:szCs w:val="20"/>
        </w:rPr>
        <w:t>ó</w:t>
      </w:r>
      <w:r>
        <w:rPr>
          <w:rFonts w:ascii="Verdana" w:hAnsi="Verdana"/>
          <w:sz w:val="20"/>
          <w:szCs w:val="20"/>
        </w:rPr>
        <w:t>n:</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quina virtual LDAP</w:t>
      </w:r>
    </w:p>
    <w:p w:rsidR="00E245BF" w:rsidRDefault="00B252EC">
      <w:pPr>
        <w:rPr>
          <w:rFonts w:ascii="Verdana" w:hAnsi="Verdana"/>
          <w:sz w:val="20"/>
          <w:szCs w:val="20"/>
        </w:rPr>
      </w:pPr>
      <w:r>
        <w:rPr>
          <w:rFonts w:ascii="Verdana" w:hAnsi="Verdana"/>
          <w:sz w:val="20"/>
          <w:szCs w:val="20"/>
        </w:rPr>
        <w:t>- M</w:t>
      </w:r>
      <w:r>
        <w:rPr>
          <w:rFonts w:ascii="Verdana" w:hAnsi="Verdana" w:cs="Tahoma"/>
          <w:sz w:val="20"/>
          <w:szCs w:val="20"/>
        </w:rPr>
        <w:t>á</w:t>
      </w:r>
      <w:r>
        <w:rPr>
          <w:rFonts w:ascii="Verdana" w:hAnsi="Verdana"/>
          <w:sz w:val="20"/>
          <w:szCs w:val="20"/>
        </w:rPr>
        <w:t xml:space="preserve">quina virtual </w:t>
      </w:r>
      <w:proofErr w:type="spellStart"/>
      <w:r>
        <w:rPr>
          <w:rFonts w:ascii="Verdana" w:hAnsi="Verdana"/>
          <w:sz w:val="20"/>
          <w:szCs w:val="20"/>
        </w:rPr>
        <w:t>Moodle</w:t>
      </w:r>
      <w:proofErr w:type="spellEnd"/>
    </w:p>
    <w:p w:rsidR="00E245BF" w:rsidRDefault="00B252EC">
      <w:pPr>
        <w:rPr>
          <w:rFonts w:ascii="Verdana" w:hAnsi="Verdana"/>
          <w:sz w:val="20"/>
          <w:szCs w:val="20"/>
        </w:rPr>
      </w:pPr>
      <w:r>
        <w:rPr>
          <w:rFonts w:ascii="Verdana" w:hAnsi="Verdana"/>
          <w:sz w:val="20"/>
          <w:szCs w:val="20"/>
        </w:rPr>
        <w:t>- Máquina virtual cliente Ubuntu</w:t>
      </w:r>
      <w:r>
        <w:rPr>
          <w:rFonts w:ascii="Verdana" w:hAnsi="Verdana"/>
          <w:sz w:val="20"/>
          <w:szCs w:val="20"/>
        </w:rPr>
        <w:br/>
      </w:r>
      <w:r>
        <w:rPr>
          <w:rFonts w:ascii="Verdana" w:hAnsi="Verdana"/>
          <w:sz w:val="20"/>
          <w:szCs w:val="20"/>
        </w:rPr>
        <w:br/>
        <w:t>---------------------------------------------------------------------------------------------</w:t>
      </w:r>
      <w:r>
        <w:rPr>
          <w:rFonts w:ascii="Verdana" w:hAnsi="Verdana"/>
          <w:sz w:val="20"/>
          <w:szCs w:val="20"/>
        </w:rPr>
        <w:br/>
      </w:r>
      <w:r>
        <w:rPr>
          <w:rFonts w:ascii="Verdana" w:hAnsi="Verdana"/>
          <w:sz w:val="20"/>
          <w:szCs w:val="20"/>
        </w:rPr>
        <w:br/>
        <w:t>M</w:t>
      </w:r>
      <w:r>
        <w:rPr>
          <w:rFonts w:ascii="Verdana" w:hAnsi="Verdana" w:cs="Tahoma"/>
          <w:sz w:val="20"/>
          <w:szCs w:val="20"/>
        </w:rPr>
        <w:t>á</w:t>
      </w:r>
      <w:r>
        <w:rPr>
          <w:rFonts w:ascii="Verdana" w:hAnsi="Verdana"/>
          <w:sz w:val="20"/>
          <w:szCs w:val="20"/>
        </w:rPr>
        <w:t>quinas virtuales:</w:t>
      </w:r>
      <w:r>
        <w:rPr>
          <w:rFonts w:ascii="Verdana" w:hAnsi="Verdana"/>
          <w:sz w:val="20"/>
          <w:szCs w:val="20"/>
        </w:rPr>
        <w:br/>
      </w:r>
      <w:r>
        <w:rPr>
          <w:rFonts w:ascii="Verdana" w:hAnsi="Verdana"/>
          <w:sz w:val="20"/>
          <w:szCs w:val="20"/>
        </w:rPr>
        <w:br/>
        <w:t>Para poder emular las máquinas virtuales con las que he trabajado en este proyecto</w:t>
      </w:r>
      <w:r>
        <w:rPr>
          <w:rFonts w:ascii="Verdana" w:hAnsi="Verdana"/>
          <w:sz w:val="20"/>
          <w:szCs w:val="20"/>
        </w:rPr>
        <w:br/>
        <w:t xml:space="preserve">he estado usando el software </w:t>
      </w:r>
      <w:proofErr w:type="spellStart"/>
      <w:r>
        <w:rPr>
          <w:rFonts w:ascii="Verdana" w:hAnsi="Verdana"/>
          <w:sz w:val="20"/>
          <w:szCs w:val="20"/>
        </w:rPr>
        <w:t>Openstack</w:t>
      </w:r>
      <w:proofErr w:type="spellEnd"/>
      <w:r>
        <w:rPr>
          <w:rFonts w:ascii="Verdana" w:hAnsi="Verdana"/>
          <w:sz w:val="20"/>
          <w:szCs w:val="20"/>
        </w:rPr>
        <w:t xml:space="preserve"> que me ha facilitado el centro, trabajando desde casa a trav</w:t>
      </w:r>
      <w:r>
        <w:rPr>
          <w:rFonts w:ascii="Verdana" w:hAnsi="Verdana" w:cs="Tahoma"/>
          <w:sz w:val="20"/>
          <w:szCs w:val="20"/>
        </w:rPr>
        <w:t>é</w:t>
      </w:r>
      <w:r>
        <w:rPr>
          <w:rFonts w:ascii="Verdana" w:hAnsi="Verdana"/>
          <w:sz w:val="20"/>
          <w:szCs w:val="20"/>
        </w:rPr>
        <w:t>s de una VPN, un software realmente bueno y fiable.</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b/>
          <w:sz w:val="20"/>
          <w:szCs w:val="20"/>
        </w:rPr>
        <w:t>Instalaci</w:t>
      </w:r>
      <w:r>
        <w:rPr>
          <w:rFonts w:ascii="Verdana" w:hAnsi="Verdana" w:cs="Tahoma"/>
          <w:b/>
          <w:sz w:val="20"/>
          <w:szCs w:val="20"/>
        </w:rPr>
        <w:t>ó</w:t>
      </w:r>
      <w:r>
        <w:rPr>
          <w:rFonts w:ascii="Verdana" w:hAnsi="Verdana"/>
          <w:b/>
          <w:sz w:val="20"/>
          <w:szCs w:val="20"/>
        </w:rPr>
        <w:t>n y configuraci</w:t>
      </w:r>
      <w:r>
        <w:rPr>
          <w:rFonts w:ascii="Verdana" w:hAnsi="Verdana" w:cs="Tahoma"/>
          <w:b/>
          <w:sz w:val="20"/>
          <w:szCs w:val="20"/>
        </w:rPr>
        <w:t>ó</w:t>
      </w:r>
      <w:r>
        <w:rPr>
          <w:rFonts w:ascii="Verdana" w:hAnsi="Verdana"/>
          <w:b/>
          <w:sz w:val="20"/>
          <w:szCs w:val="20"/>
        </w:rPr>
        <w:t xml:space="preserve">n del servidor </w:t>
      </w:r>
      <w:proofErr w:type="spellStart"/>
      <w:r>
        <w:rPr>
          <w:rFonts w:ascii="Verdana" w:hAnsi="Verdana"/>
          <w:b/>
          <w:sz w:val="20"/>
          <w:szCs w:val="20"/>
        </w:rPr>
        <w:t>Moodle</w:t>
      </w:r>
      <w:proofErr w:type="spellEnd"/>
      <w:r>
        <w:rPr>
          <w:rFonts w:ascii="Verdana" w:hAnsi="Verdana"/>
          <w:b/>
          <w:sz w:val="20"/>
          <w:szCs w:val="20"/>
        </w:rPr>
        <w:t>:</w:t>
      </w:r>
      <w:r>
        <w:rPr>
          <w:rFonts w:ascii="Verdana" w:hAnsi="Verdana"/>
          <w:sz w:val="20"/>
          <w:szCs w:val="20"/>
        </w:rPr>
        <w:br/>
      </w:r>
      <w:r>
        <w:rPr>
          <w:rFonts w:ascii="Verdana" w:hAnsi="Verdana"/>
          <w:sz w:val="20"/>
          <w:szCs w:val="20"/>
        </w:rPr>
        <w:br/>
        <w:t>La instalaci</w:t>
      </w:r>
      <w:r>
        <w:rPr>
          <w:rFonts w:ascii="Verdana" w:hAnsi="Verdana" w:cs="Tahoma"/>
          <w:sz w:val="20"/>
          <w:szCs w:val="20"/>
        </w:rPr>
        <w:t>ó</w:t>
      </w:r>
      <w:r>
        <w:rPr>
          <w:rFonts w:ascii="Verdana" w:hAnsi="Verdana"/>
          <w:sz w:val="20"/>
          <w:szCs w:val="20"/>
        </w:rPr>
        <w:t>n es a trav</w:t>
      </w:r>
      <w:r>
        <w:rPr>
          <w:rFonts w:ascii="Verdana" w:hAnsi="Verdana" w:cs="Tahoma"/>
          <w:sz w:val="20"/>
          <w:szCs w:val="20"/>
        </w:rPr>
        <w:t>é</w:t>
      </w:r>
      <w:r>
        <w:rPr>
          <w:rFonts w:ascii="Verdana" w:hAnsi="Verdana"/>
          <w:sz w:val="20"/>
          <w:szCs w:val="20"/>
        </w:rPr>
        <w:t xml:space="preserve">s del repositorio GIT, recomendado para desarrolladores y </w:t>
      </w:r>
      <w:r w:rsidR="00E81CA8">
        <w:rPr>
          <w:rFonts w:ascii="Verdana" w:hAnsi="Verdana"/>
          <w:sz w:val="20"/>
          <w:szCs w:val="20"/>
        </w:rPr>
        <w:t>aparte</w:t>
      </w:r>
      <w:r>
        <w:rPr>
          <w:rFonts w:ascii="Verdana" w:hAnsi="Verdana"/>
          <w:sz w:val="20"/>
          <w:szCs w:val="20"/>
        </w:rPr>
        <w:t xml:space="preserve"> hace que las actualizaci</w:t>
      </w:r>
      <w:r>
        <w:rPr>
          <w:rFonts w:ascii="Verdana" w:hAnsi="Verdana" w:cs="Tahoma"/>
          <w:sz w:val="20"/>
          <w:szCs w:val="20"/>
        </w:rPr>
        <w:t>o</w:t>
      </w:r>
      <w:r>
        <w:rPr>
          <w:rFonts w:ascii="Verdana" w:hAnsi="Verdana"/>
          <w:sz w:val="20"/>
          <w:szCs w:val="20"/>
        </w:rPr>
        <w:t>nes sean más simple y rápidas.</w:t>
      </w:r>
    </w:p>
    <w:p w:rsidR="00E245BF" w:rsidRDefault="00B252EC">
      <w:pPr>
        <w:ind w:firstLine="708"/>
        <w:rPr>
          <w:rFonts w:ascii="Verdana" w:hAnsi="Verdana"/>
          <w:b/>
          <w:sz w:val="20"/>
          <w:szCs w:val="20"/>
        </w:rPr>
      </w:pPr>
      <w:r>
        <w:rPr>
          <w:rFonts w:ascii="Verdana" w:hAnsi="Verdana"/>
          <w:b/>
          <w:sz w:val="20"/>
          <w:szCs w:val="20"/>
        </w:rPr>
        <w:t>Configurar la autenticación a través de un servidor LDAP:</w:t>
      </w:r>
    </w:p>
    <w:p w:rsidR="00E245BF" w:rsidRDefault="00B252EC">
      <w:pPr>
        <w:ind w:firstLine="708"/>
        <w:rPr>
          <w:rFonts w:ascii="Verdana" w:hAnsi="Verdana"/>
          <w:sz w:val="20"/>
          <w:szCs w:val="20"/>
        </w:rPr>
      </w:pPr>
      <w:r>
        <w:rPr>
          <w:rFonts w:ascii="Verdana" w:hAnsi="Verdana"/>
          <w:sz w:val="20"/>
          <w:szCs w:val="20"/>
        </w:rPr>
        <w:t xml:space="preserve">(Para esto necesitamos instalar </w:t>
      </w:r>
      <w:proofErr w:type="spellStart"/>
      <w:r>
        <w:rPr>
          <w:rFonts w:ascii="Verdana" w:hAnsi="Verdana"/>
          <w:sz w:val="20"/>
          <w:szCs w:val="20"/>
        </w:rPr>
        <w:t>php</w:t>
      </w:r>
      <w:proofErr w:type="spellEnd"/>
      <w:r>
        <w:rPr>
          <w:rFonts w:ascii="Verdana" w:hAnsi="Verdana"/>
          <w:sz w:val="20"/>
          <w:szCs w:val="20"/>
        </w:rPr>
        <w:t xml:space="preserve"> en nuestro servidor </w:t>
      </w:r>
      <w:proofErr w:type="spellStart"/>
      <w:r>
        <w:rPr>
          <w:rFonts w:ascii="Verdana" w:hAnsi="Verdana"/>
          <w:sz w:val="20"/>
          <w:szCs w:val="20"/>
        </w:rPr>
        <w:t>ldap</w:t>
      </w:r>
      <w:proofErr w:type="spellEnd"/>
      <w:r>
        <w:rPr>
          <w:rFonts w:ascii="Verdana" w:hAnsi="Verdana"/>
          <w:sz w:val="20"/>
          <w:szCs w:val="20"/>
        </w:rPr>
        <w:t>)</w:t>
      </w:r>
    </w:p>
    <w:p w:rsidR="00E245BF" w:rsidRDefault="00363C2A">
      <w:pPr>
        <w:rPr>
          <w:rStyle w:val="VisitedInternetLink"/>
          <w:rFonts w:ascii="Verdana" w:hAnsi="Verdana"/>
          <w:sz w:val="20"/>
          <w:szCs w:val="20"/>
        </w:rPr>
      </w:pPr>
      <w:hyperlink r:id="rId10" w:anchor="Escenario_B.C3.A1sico" w:history="1">
        <w:r w:rsidR="00B252EC">
          <w:rPr>
            <w:rStyle w:val="VisitedInternetLink"/>
            <w:rFonts w:ascii="Verdana" w:hAnsi="Verdana"/>
            <w:sz w:val="20"/>
            <w:szCs w:val="20"/>
          </w:rPr>
          <w:t>https://docs.moodle.org/all/es/Autenticaci%C3%B3n_LDAP#Escenario_B.C3.A1sico</w:t>
        </w:r>
      </w:hyperlink>
    </w:p>
    <w:p w:rsidR="00E245BF" w:rsidRDefault="00B252EC">
      <w:pPr>
        <w:rPr>
          <w:rFonts w:ascii="Verdana" w:hAnsi="Verdana"/>
          <w:sz w:val="20"/>
          <w:szCs w:val="20"/>
        </w:rPr>
      </w:pPr>
      <w:r>
        <w:rPr>
          <w:rFonts w:ascii="Verdana" w:hAnsi="Verdana"/>
          <w:noProof/>
          <w:sz w:val="20"/>
          <w:szCs w:val="20"/>
          <w:lang w:eastAsia="es-ES"/>
        </w:rPr>
        <w:drawing>
          <wp:anchor distT="0" distB="0" distL="114300" distR="114300" simplePos="0" relativeHeight="251655680" behindDoc="0" locked="0" layoutInCell="1" allowOverlap="1">
            <wp:simplePos x="0" y="0"/>
            <wp:positionH relativeFrom="column">
              <wp:posOffset>1397635</wp:posOffset>
            </wp:positionH>
            <wp:positionV relativeFrom="paragraph">
              <wp:posOffset>29210</wp:posOffset>
            </wp:positionV>
            <wp:extent cx="2284730" cy="2590800"/>
            <wp:effectExtent l="0" t="0" r="0" b="0"/>
            <wp:wrapNone/>
            <wp:docPr id="1" name="Picture" descr="C:\Users\NsM95\Desktop\ident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NsM95\Desktop\identificacion.PNG"/>
                    <pic:cNvPicPr>
                      <a:picLocks noChangeAspect="1" noChangeArrowheads="1"/>
                    </pic:cNvPicPr>
                  </pic:nvPicPr>
                  <pic:blipFill>
                    <a:blip r:embed="rId11"/>
                    <a:stretch>
                      <a:fillRect/>
                    </a:stretch>
                  </pic:blipFill>
                  <pic:spPr bwMode="auto">
                    <a:xfrm>
                      <a:off x="0" y="0"/>
                      <a:ext cx="2284730" cy="2590800"/>
                    </a:xfrm>
                    <a:prstGeom prst="rect">
                      <a:avLst/>
                    </a:prstGeom>
                    <a:noFill/>
                    <a:ln w="9525">
                      <a:noFill/>
                      <a:miter lim="800000"/>
                      <a:headEnd/>
                      <a:tailEnd/>
                    </a:ln>
                  </pic:spPr>
                </pic:pic>
              </a:graphicData>
            </a:graphic>
          </wp:anchor>
        </w:drawing>
      </w: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E245BF" w:rsidRDefault="00E245BF">
      <w:pPr>
        <w:rPr>
          <w:rFonts w:ascii="Verdana" w:hAnsi="Verdana"/>
          <w:sz w:val="20"/>
          <w:szCs w:val="20"/>
        </w:rPr>
      </w:pPr>
    </w:p>
    <w:p w:rsidR="0099458D" w:rsidRDefault="0099458D">
      <w:pPr>
        <w:rPr>
          <w:rFonts w:ascii="Verdana" w:hAnsi="Verdana"/>
          <w:sz w:val="20"/>
          <w:szCs w:val="20"/>
        </w:rPr>
      </w:pPr>
      <w:r>
        <w:rPr>
          <w:rFonts w:ascii="Verdana" w:hAnsi="Verdana"/>
          <w:sz w:val="20"/>
          <w:szCs w:val="20"/>
        </w:rPr>
        <w:pict>
          <v:shapetype id="shapetype_13" o:spid="_x0000_m1034" coordsize="21600,21600" o:spt="100" adj="10800,10800,0" path="m0@5l@3@5@3,,21600,10800@3,21600@3@6,0@6xe">
            <v:stroke joinstyle="miter"/>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type>
          <v:shape id="shape_0" o:spid="_x0000_s1026" type="#shapetype_13" style="position:absolute;margin-left:82.7pt;margin-top:36.75pt;width:53.2pt;height:11.95pt;z-index:251657728" o:spt="100" adj="10800,10800,0" path="m0@5l@3@5@3,,21600,10800@3,21600@3@6,0@6xe" fillcolor="#4f81bd" stroked="t" strokecolor="#243f60" strokeweight=".71mm">
            <v:fill color2="#b07e42" type="solid"/>
            <v:stroke joinstyle="miter" endcap="flat"/>
            <v:formulas>
              <v:f eqn="val 21600"/>
              <v:f eqn="val #1"/>
              <v:f eqn="val #0"/>
              <v:f eqn="sum width 0 @2"/>
              <v:f eqn="prod 1 @1 2"/>
              <v:f eqn="sum 10800 0 @4"/>
              <v:f eqn="sum 10800 @4 0"/>
              <v:f eqn="prod @5 @2 10800"/>
              <v:f eqn="sum @3 @7 0"/>
            </v:formulas>
            <v:path gradientshapeok="t" o:connecttype="rect" textboxrect="0,@5,@8,@6"/>
            <v:handles>
              <v:h position="center,@5"/>
              <v:h position="@3,center"/>
            </v:handles>
          </v:shape>
        </w:pict>
      </w:r>
    </w:p>
    <w:p w:rsidR="0099458D" w:rsidRDefault="0099458D" w:rsidP="0099458D">
      <w:pPr>
        <w:rPr>
          <w:rFonts w:ascii="Verdana" w:hAnsi="Verdana"/>
          <w:b/>
          <w:sz w:val="20"/>
          <w:szCs w:val="20"/>
        </w:rPr>
      </w:pPr>
      <w:r w:rsidRPr="0099458D">
        <w:rPr>
          <w:rFonts w:ascii="Verdana" w:hAnsi="Verdana"/>
          <w:b/>
          <w:sz w:val="20"/>
          <w:szCs w:val="20"/>
        </w:rPr>
        <w:lastRenderedPageBreak/>
        <w:t xml:space="preserve">Error extensión </w:t>
      </w:r>
      <w:proofErr w:type="spellStart"/>
      <w:r w:rsidRPr="0099458D">
        <w:rPr>
          <w:rFonts w:ascii="Verdana" w:hAnsi="Verdana"/>
          <w:b/>
          <w:sz w:val="20"/>
          <w:szCs w:val="20"/>
        </w:rPr>
        <w:t>ldap</w:t>
      </w:r>
      <w:proofErr w:type="spellEnd"/>
      <w:r w:rsidRPr="0099458D">
        <w:rPr>
          <w:rFonts w:ascii="Verdana" w:hAnsi="Verdana"/>
          <w:b/>
          <w:sz w:val="20"/>
          <w:szCs w:val="20"/>
        </w:rPr>
        <w:t xml:space="preserve"> para </w:t>
      </w:r>
      <w:proofErr w:type="spellStart"/>
      <w:r w:rsidRPr="0099458D">
        <w:rPr>
          <w:rFonts w:ascii="Verdana" w:hAnsi="Verdana"/>
          <w:b/>
          <w:sz w:val="20"/>
          <w:szCs w:val="20"/>
        </w:rPr>
        <w:t>php</w:t>
      </w:r>
      <w:proofErr w:type="spellEnd"/>
      <w:r>
        <w:rPr>
          <w:rFonts w:ascii="Verdana" w:hAnsi="Verdana"/>
          <w:b/>
          <w:sz w:val="20"/>
          <w:szCs w:val="20"/>
        </w:rPr>
        <w:t>:</w:t>
      </w:r>
    </w:p>
    <w:p w:rsidR="0099458D" w:rsidRDefault="0099458D" w:rsidP="0099458D">
      <w:pPr>
        <w:rPr>
          <w:rStyle w:val="mw-headline"/>
          <w:rFonts w:ascii="Verdana" w:hAnsi="Verdana"/>
          <w:bCs/>
          <w:iCs/>
          <w:sz w:val="20"/>
          <w:szCs w:val="20"/>
          <w:shd w:val="clear" w:color="auto" w:fill="FFFFFF"/>
        </w:rPr>
      </w:pPr>
      <w:r w:rsidRPr="0099458D">
        <w:rPr>
          <w:rStyle w:val="mw-headline"/>
          <w:rFonts w:ascii="Verdana" w:hAnsi="Verdana"/>
          <w:bCs/>
          <w:iCs/>
          <w:sz w:val="20"/>
          <w:szCs w:val="20"/>
          <w:shd w:val="clear" w:color="auto" w:fill="FFFFFF"/>
        </w:rPr>
        <w:t>“</w:t>
      </w:r>
      <w:r w:rsidRPr="0099458D">
        <w:rPr>
          <w:rStyle w:val="mw-headline"/>
          <w:rFonts w:ascii="Verdana" w:hAnsi="Verdana"/>
          <w:bCs/>
          <w:iCs/>
          <w:sz w:val="20"/>
          <w:szCs w:val="20"/>
          <w:shd w:val="clear" w:color="auto" w:fill="FFFFFF"/>
        </w:rPr>
        <w:t>Advertencia: El módulo de PHP LDAP no parecen estar presentes. Por favor, asegúrese de que está instalado y habilitado.</w:t>
      </w:r>
      <w:r w:rsidRPr="0099458D">
        <w:rPr>
          <w:rStyle w:val="mw-headline"/>
          <w:rFonts w:ascii="Verdana" w:hAnsi="Verdana"/>
          <w:bCs/>
          <w:iCs/>
          <w:sz w:val="20"/>
          <w:szCs w:val="20"/>
          <w:shd w:val="clear" w:color="auto" w:fill="FFFFFF"/>
        </w:rPr>
        <w:t>”</w:t>
      </w:r>
    </w:p>
    <w:p w:rsidR="0099458D" w:rsidRDefault="0099458D" w:rsidP="0099458D">
      <w:pPr>
        <w:pStyle w:val="Prrafodelista"/>
        <w:numPr>
          <w:ilvl w:val="0"/>
          <w:numId w:val="2"/>
        </w:numPr>
        <w:rPr>
          <w:rFonts w:ascii="Verdana" w:hAnsi="Verdana"/>
          <w:sz w:val="20"/>
          <w:szCs w:val="20"/>
        </w:rPr>
      </w:pPr>
      <w:r>
        <w:rPr>
          <w:rFonts w:ascii="Verdana" w:hAnsi="Verdana"/>
          <w:sz w:val="20"/>
          <w:szCs w:val="20"/>
        </w:rPr>
        <w:t xml:space="preserve">Lo único que tenemos que hacer para solucionar este problema será instalar el módulo </w:t>
      </w:r>
      <w:proofErr w:type="spellStart"/>
      <w:r>
        <w:rPr>
          <w:rFonts w:ascii="Verdana" w:hAnsi="Verdana"/>
          <w:sz w:val="20"/>
          <w:szCs w:val="20"/>
        </w:rPr>
        <w:t>ldap</w:t>
      </w:r>
      <w:proofErr w:type="spellEnd"/>
      <w:r>
        <w:rPr>
          <w:rFonts w:ascii="Verdana" w:hAnsi="Verdana"/>
          <w:sz w:val="20"/>
          <w:szCs w:val="20"/>
        </w:rPr>
        <w:t xml:space="preserve"> en nuestro servidor </w:t>
      </w:r>
      <w:proofErr w:type="spellStart"/>
      <w:r>
        <w:rPr>
          <w:rFonts w:ascii="Verdana" w:hAnsi="Verdana"/>
          <w:sz w:val="20"/>
          <w:szCs w:val="20"/>
        </w:rPr>
        <w:t>moodle</w:t>
      </w:r>
      <w:proofErr w:type="spellEnd"/>
      <w:r>
        <w:rPr>
          <w:rFonts w:ascii="Verdana" w:hAnsi="Verdana"/>
          <w:sz w:val="20"/>
          <w:szCs w:val="20"/>
        </w:rPr>
        <w:t xml:space="preserve"> y reiniciar apache:</w:t>
      </w:r>
    </w:p>
    <w:p w:rsidR="0099458D" w:rsidRDefault="0099458D" w:rsidP="0099458D">
      <w:pPr>
        <w:pStyle w:val="Prrafodelista"/>
        <w:numPr>
          <w:ilvl w:val="1"/>
          <w:numId w:val="2"/>
        </w:numPr>
        <w:rPr>
          <w:rFonts w:ascii="Verdana" w:hAnsi="Verdana"/>
          <w:sz w:val="20"/>
          <w:szCs w:val="20"/>
        </w:rPr>
      </w:pPr>
      <w:proofErr w:type="spellStart"/>
      <w:r>
        <w:rPr>
          <w:rFonts w:ascii="Verdana" w:hAnsi="Verdana"/>
          <w:sz w:val="20"/>
          <w:szCs w:val="20"/>
        </w:rPr>
        <w:t>Apt-get</w:t>
      </w:r>
      <w:proofErr w:type="spellEnd"/>
      <w:r>
        <w:rPr>
          <w:rFonts w:ascii="Verdana" w:hAnsi="Verdana"/>
          <w:sz w:val="20"/>
          <w:szCs w:val="20"/>
        </w:rPr>
        <w:t xml:space="preserve"> </w:t>
      </w:r>
      <w:proofErr w:type="spellStart"/>
      <w:r>
        <w:rPr>
          <w:rFonts w:ascii="Verdana" w:hAnsi="Verdana"/>
          <w:sz w:val="20"/>
          <w:szCs w:val="20"/>
        </w:rPr>
        <w:t>install</w:t>
      </w:r>
      <w:proofErr w:type="spellEnd"/>
      <w:r>
        <w:rPr>
          <w:rFonts w:ascii="Verdana" w:hAnsi="Verdana"/>
          <w:sz w:val="20"/>
          <w:szCs w:val="20"/>
        </w:rPr>
        <w:t xml:space="preserve"> php5-ldap</w:t>
      </w:r>
    </w:p>
    <w:p w:rsidR="0099458D" w:rsidRDefault="0099458D" w:rsidP="002C48BB">
      <w:pPr>
        <w:pStyle w:val="Prrafodelista"/>
        <w:numPr>
          <w:ilvl w:val="1"/>
          <w:numId w:val="2"/>
        </w:numPr>
        <w:rPr>
          <w:rFonts w:ascii="Verdana" w:hAnsi="Verdana"/>
          <w:sz w:val="20"/>
          <w:szCs w:val="20"/>
        </w:rPr>
      </w:pPr>
      <w:proofErr w:type="spellStart"/>
      <w:r>
        <w:rPr>
          <w:rFonts w:ascii="Verdana" w:hAnsi="Verdana"/>
          <w:sz w:val="20"/>
          <w:szCs w:val="20"/>
        </w:rPr>
        <w:t>Service</w:t>
      </w:r>
      <w:proofErr w:type="spellEnd"/>
      <w:r>
        <w:rPr>
          <w:rFonts w:ascii="Verdana" w:hAnsi="Verdana"/>
          <w:sz w:val="20"/>
          <w:szCs w:val="20"/>
        </w:rPr>
        <w:t xml:space="preserve"> apache2 </w:t>
      </w:r>
      <w:proofErr w:type="spellStart"/>
      <w:r>
        <w:rPr>
          <w:rFonts w:ascii="Verdana" w:hAnsi="Verdana"/>
          <w:sz w:val="20"/>
          <w:szCs w:val="20"/>
        </w:rPr>
        <w:t>restart</w:t>
      </w:r>
      <w:proofErr w:type="spellEnd"/>
    </w:p>
    <w:p w:rsidR="00B70261" w:rsidRPr="0099458D" w:rsidRDefault="00363C2A" w:rsidP="0099458D">
      <w:pPr>
        <w:pStyle w:val="Prrafodelista"/>
        <w:ind w:left="1440"/>
        <w:rPr>
          <w:rFonts w:ascii="Verdana" w:hAnsi="Verdana"/>
          <w:sz w:val="20"/>
          <w:szCs w:val="20"/>
        </w:rPr>
      </w:pPr>
      <w:r>
        <w:pict/>
      </w:r>
      <w:bookmarkStart w:id="0" w:name="_GoBack"/>
      <w:bookmarkEnd w:id="0"/>
    </w:p>
    <w:p w:rsidR="00E245BF" w:rsidRPr="00B70261" w:rsidRDefault="00B252EC" w:rsidP="002C48BB">
      <w:pPr>
        <w:rPr>
          <w:rFonts w:ascii="Verdana" w:hAnsi="Verdana"/>
          <w:sz w:val="20"/>
          <w:szCs w:val="20"/>
        </w:rPr>
      </w:pPr>
      <w:r>
        <w:rPr>
          <w:rFonts w:ascii="Verdana" w:hAnsi="Verdana"/>
          <w:b/>
          <w:sz w:val="20"/>
          <w:szCs w:val="20"/>
        </w:rPr>
        <w:t>C</w:t>
      </w:r>
      <w:r w:rsidR="002C48BB">
        <w:rPr>
          <w:rFonts w:ascii="Verdana" w:hAnsi="Verdana"/>
          <w:b/>
          <w:sz w:val="20"/>
          <w:szCs w:val="20"/>
        </w:rPr>
        <w:t>onfiguración de LDAP:</w:t>
      </w:r>
    </w:p>
    <w:p w:rsidR="002C48BB" w:rsidRDefault="002C48BB" w:rsidP="002C48BB">
      <w:pPr>
        <w:rPr>
          <w:rFonts w:ascii="Verdana" w:hAnsi="Verdana"/>
          <w:b/>
          <w:sz w:val="20"/>
          <w:szCs w:val="20"/>
        </w:rPr>
      </w:pPr>
      <w:r>
        <w:rPr>
          <w:rFonts w:ascii="Verdana" w:hAnsi="Verdana"/>
          <w:noProof/>
          <w:sz w:val="20"/>
          <w:szCs w:val="20"/>
          <w:lang w:eastAsia="es-ES"/>
        </w:rPr>
        <w:drawing>
          <wp:inline distT="0" distB="0" distL="0" distR="0" wp14:anchorId="215E1FB9" wp14:editId="32F3CAE2">
            <wp:extent cx="5400040" cy="13265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40" cy="1326515"/>
                    </a:xfrm>
                    <a:prstGeom prst="rect">
                      <a:avLst/>
                    </a:prstGeom>
                    <a:noFill/>
                    <a:ln w="9525">
                      <a:noFill/>
                      <a:miter lim="800000"/>
                      <a:headEnd/>
                      <a:tailEnd/>
                    </a:ln>
                  </pic:spPr>
                </pic:pic>
              </a:graphicData>
            </a:graphic>
          </wp:inline>
        </w:drawing>
      </w:r>
    </w:p>
    <w:p w:rsidR="00E245BF" w:rsidRDefault="00E245BF">
      <w:pPr>
        <w:rPr>
          <w:rFonts w:ascii="Verdana" w:hAnsi="Verdana"/>
          <w:b/>
          <w:sz w:val="20"/>
          <w:szCs w:val="20"/>
        </w:rPr>
      </w:pPr>
    </w:p>
    <w:p w:rsidR="00E81CA8" w:rsidRPr="00E81CA8" w:rsidRDefault="00F35F3A">
      <w:pPr>
        <w:rPr>
          <w:rFonts w:ascii="Verdana" w:hAnsi="Verdana"/>
          <w:b/>
          <w:sz w:val="20"/>
          <w:szCs w:val="20"/>
        </w:rPr>
      </w:pPr>
      <w:r>
        <w:rPr>
          <w:rFonts w:ascii="Verdana" w:hAnsi="Verdana"/>
          <w:b/>
          <w:sz w:val="20"/>
          <w:szCs w:val="20"/>
        </w:rPr>
        <w:t xml:space="preserve">Instalación y configuración </w:t>
      </w:r>
      <w:proofErr w:type="spellStart"/>
      <w:r w:rsidR="00E81CA8">
        <w:rPr>
          <w:rFonts w:ascii="Verdana" w:hAnsi="Verdana"/>
          <w:b/>
          <w:sz w:val="20"/>
          <w:szCs w:val="20"/>
        </w:rPr>
        <w:t>phpLDAPadmin</w:t>
      </w:r>
      <w:proofErr w:type="spellEnd"/>
      <w:r w:rsidR="00E81CA8">
        <w:rPr>
          <w:rFonts w:ascii="Verdana" w:hAnsi="Verdana"/>
          <w:b/>
          <w:sz w:val="20"/>
          <w:szCs w:val="20"/>
        </w:rPr>
        <w:t>:</w:t>
      </w:r>
    </w:p>
    <w:p w:rsidR="002C48BB" w:rsidRPr="00E81CA8" w:rsidRDefault="00E81CA8">
      <w:pPr>
        <w:rPr>
          <w:rFonts w:ascii="Verdana" w:hAnsi="Verdana"/>
          <w:b/>
          <w:color w:val="FF0000"/>
          <w:sz w:val="20"/>
          <w:szCs w:val="20"/>
        </w:rPr>
      </w:pPr>
      <w:r w:rsidRPr="00E81CA8">
        <w:rPr>
          <w:rFonts w:ascii="Verdana" w:hAnsi="Verdana"/>
          <w:b/>
          <w:color w:val="FF0000"/>
          <w:sz w:val="20"/>
          <w:szCs w:val="20"/>
        </w:rPr>
        <w:t>!!</w:t>
      </w:r>
      <w:r w:rsidR="002C48BB" w:rsidRPr="00E81CA8">
        <w:rPr>
          <w:rFonts w:ascii="Verdana" w:hAnsi="Verdana"/>
          <w:b/>
          <w:color w:val="FF0000"/>
          <w:sz w:val="20"/>
          <w:szCs w:val="20"/>
        </w:rPr>
        <w:t>Atención</w:t>
      </w:r>
      <w:proofErr w:type="gramStart"/>
      <w:r w:rsidR="002C48BB" w:rsidRPr="00E81CA8">
        <w:rPr>
          <w:rFonts w:ascii="Verdana" w:hAnsi="Verdana"/>
          <w:b/>
          <w:color w:val="FF0000"/>
          <w:sz w:val="20"/>
          <w:szCs w:val="20"/>
        </w:rPr>
        <w:t>!!</w:t>
      </w:r>
      <w:proofErr w:type="gramEnd"/>
      <w:r w:rsidR="002C48BB" w:rsidRPr="00E81CA8">
        <w:rPr>
          <w:rFonts w:ascii="Verdana" w:hAnsi="Verdana"/>
          <w:b/>
          <w:color w:val="FF0000"/>
          <w:sz w:val="20"/>
          <w:szCs w:val="20"/>
        </w:rPr>
        <w:t xml:space="preserve"> Tener en cuenta este error:</w:t>
      </w:r>
    </w:p>
    <w:p w:rsidR="00740D19" w:rsidRPr="00740D19" w:rsidRDefault="002C48BB" w:rsidP="00740D19">
      <w:pPr>
        <w:pStyle w:val="HTMLconformatoprevio"/>
        <w:shd w:val="clear" w:color="auto" w:fill="FFFFFF"/>
        <w:rPr>
          <w:rFonts w:ascii="Verdana" w:hAnsi="Verdana"/>
          <w:color w:val="212121"/>
        </w:rPr>
      </w:pPr>
      <w:r w:rsidRPr="00740D19">
        <w:rPr>
          <w:rFonts w:ascii="Verdana" w:hAnsi="Verdana"/>
        </w:rPr>
        <w:t xml:space="preserve">En </w:t>
      </w:r>
      <w:proofErr w:type="spellStart"/>
      <w:r w:rsidRPr="00740D19">
        <w:rPr>
          <w:rFonts w:ascii="Verdana" w:hAnsi="Verdana"/>
        </w:rPr>
        <w:t>phpLDAPadmin</w:t>
      </w:r>
      <w:proofErr w:type="spellEnd"/>
      <w:r w:rsidRPr="00740D19">
        <w:rPr>
          <w:rFonts w:ascii="Verdana" w:hAnsi="Verdana"/>
        </w:rPr>
        <w:t xml:space="preserve"> a la hora de crear un usuario no te deja crear el objeto, investigando </w:t>
      </w:r>
      <w:r w:rsidR="00740D19" w:rsidRPr="00740D19">
        <w:rPr>
          <w:rFonts w:ascii="Verdana" w:hAnsi="Verdana"/>
        </w:rPr>
        <w:t xml:space="preserve">he encontrado que en el archivo </w:t>
      </w:r>
      <w:r w:rsidRPr="00740D19">
        <w:rPr>
          <w:rFonts w:ascii="Verdana" w:hAnsi="Verdana"/>
        </w:rPr>
        <w:t>“</w:t>
      </w:r>
      <w:r w:rsidRPr="00740D19">
        <w:rPr>
          <w:rFonts w:ascii="Verdana" w:hAnsi="Verdana"/>
          <w:color w:val="212121"/>
        </w:rPr>
        <w:t>/</w:t>
      </w:r>
      <w:proofErr w:type="spellStart"/>
      <w:r w:rsidRPr="00740D19">
        <w:rPr>
          <w:rFonts w:ascii="Verdana" w:hAnsi="Verdana"/>
          <w:color w:val="212121"/>
        </w:rPr>
        <w:t>usr</w:t>
      </w:r>
      <w:proofErr w:type="spellEnd"/>
      <w:r w:rsidRPr="00740D19">
        <w:rPr>
          <w:rFonts w:ascii="Verdana" w:hAnsi="Verdana"/>
          <w:color w:val="212121"/>
        </w:rPr>
        <w:t>/share/</w:t>
      </w:r>
      <w:proofErr w:type="spellStart"/>
      <w:r w:rsidRPr="00740D19">
        <w:rPr>
          <w:rFonts w:ascii="Verdana" w:hAnsi="Verdana"/>
          <w:color w:val="212121"/>
        </w:rPr>
        <w:t>phpldapadmin</w:t>
      </w:r>
      <w:proofErr w:type="spellEnd"/>
      <w:r w:rsidRPr="00740D19">
        <w:rPr>
          <w:rFonts w:ascii="Verdana" w:hAnsi="Verdana"/>
          <w:color w:val="212121"/>
        </w:rPr>
        <w:t>/</w:t>
      </w:r>
      <w:proofErr w:type="spellStart"/>
      <w:r w:rsidRPr="00740D19">
        <w:rPr>
          <w:rFonts w:ascii="Verdana" w:hAnsi="Verdana"/>
          <w:color w:val="212121"/>
        </w:rPr>
        <w:t>lib</w:t>
      </w:r>
      <w:proofErr w:type="spellEnd"/>
      <w:r w:rsidRPr="00740D19">
        <w:rPr>
          <w:rFonts w:ascii="Verdana" w:hAnsi="Verdana"/>
          <w:color w:val="212121"/>
        </w:rPr>
        <w:t>/</w:t>
      </w:r>
      <w:proofErr w:type="spellStart"/>
      <w:r w:rsidRPr="00740D19">
        <w:rPr>
          <w:rFonts w:ascii="Verdana" w:hAnsi="Verdana"/>
          <w:color w:val="212121"/>
        </w:rPr>
        <w:t>TemplateRender.php</w:t>
      </w:r>
      <w:proofErr w:type="spellEnd"/>
      <w:r w:rsidRPr="00740D19">
        <w:rPr>
          <w:rFonts w:ascii="Verdana" w:hAnsi="Verdana"/>
          <w:color w:val="212121"/>
        </w:rPr>
        <w:t>”</w:t>
      </w:r>
      <w:r w:rsidR="00740D19" w:rsidRPr="00740D19">
        <w:rPr>
          <w:rFonts w:ascii="Verdana" w:hAnsi="Verdana"/>
          <w:color w:val="212121"/>
        </w:rPr>
        <w:t xml:space="preserve"> en la línea 2470 cambiar “</w:t>
      </w:r>
      <w:proofErr w:type="spellStart"/>
      <w:r w:rsidR="00740D19" w:rsidRPr="00740D19">
        <w:rPr>
          <w:rFonts w:ascii="Verdana" w:hAnsi="Verdana"/>
          <w:color w:val="212121"/>
        </w:rPr>
        <w:t>password_hash</w:t>
      </w:r>
      <w:proofErr w:type="spellEnd"/>
      <w:r w:rsidR="00740D19" w:rsidRPr="00740D19">
        <w:rPr>
          <w:rFonts w:ascii="Verdana" w:hAnsi="Verdana"/>
          <w:color w:val="212121"/>
        </w:rPr>
        <w:t>” por “</w:t>
      </w:r>
      <w:proofErr w:type="spellStart"/>
      <w:r w:rsidR="00740D19" w:rsidRPr="00740D19">
        <w:rPr>
          <w:rFonts w:ascii="Verdana" w:hAnsi="Verdana"/>
          <w:color w:val="212121"/>
        </w:rPr>
        <w:t>password_hash_custom</w:t>
      </w:r>
      <w:proofErr w:type="spellEnd"/>
      <w:r w:rsidR="00740D19" w:rsidRPr="00740D19">
        <w:rPr>
          <w:rFonts w:ascii="Verdana" w:hAnsi="Verdana"/>
          <w:color w:val="212121"/>
        </w:rPr>
        <w:t>” y de esta manera funcionará</w:t>
      </w:r>
      <w:r w:rsidR="00740D19">
        <w:rPr>
          <w:rFonts w:ascii="Verdana" w:hAnsi="Verdana"/>
          <w:color w:val="212121"/>
        </w:rPr>
        <w:t>.</w:t>
      </w:r>
    </w:p>
    <w:p w:rsidR="00740D19" w:rsidRDefault="00740D19" w:rsidP="00740D19">
      <w:pPr>
        <w:pStyle w:val="HTMLconformatoprevio"/>
        <w:shd w:val="clear" w:color="auto" w:fill="FFFFFF"/>
        <w:rPr>
          <w:rFonts w:ascii="inherit" w:hAnsi="inherit"/>
          <w:color w:val="212121"/>
        </w:rPr>
      </w:pPr>
    </w:p>
    <w:p w:rsidR="002C48BB" w:rsidRPr="002C48BB" w:rsidRDefault="002C48BB" w:rsidP="002C48BB">
      <w:pPr>
        <w:pStyle w:val="HTMLconformatoprevio"/>
        <w:shd w:val="clear" w:color="auto" w:fill="FFFFFF"/>
        <w:rPr>
          <w:rFonts w:ascii="inherit" w:hAnsi="inherit"/>
          <w:color w:val="212121"/>
        </w:rPr>
      </w:pPr>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r w:rsidRPr="00F35F3A">
        <w:rPr>
          <w:rFonts w:ascii="Verdana" w:eastAsia="Times New Roman" w:hAnsi="Verdana" w:cs="Arial"/>
          <w:b/>
          <w:color w:val="333333"/>
          <w:kern w:val="36"/>
          <w:sz w:val="20"/>
          <w:szCs w:val="20"/>
          <w:lang w:eastAsia="es-ES"/>
        </w:rPr>
        <w:t xml:space="preserve">Configurar un equipo cliente con Ubuntu para autenticarse en el servidor </w:t>
      </w:r>
      <w:proofErr w:type="spellStart"/>
      <w:r w:rsidRPr="00F35F3A">
        <w:rPr>
          <w:rFonts w:ascii="Verdana" w:eastAsia="Times New Roman" w:hAnsi="Verdana" w:cs="Arial"/>
          <w:b/>
          <w:color w:val="333333"/>
          <w:kern w:val="36"/>
          <w:sz w:val="20"/>
          <w:szCs w:val="20"/>
          <w:lang w:eastAsia="es-ES"/>
        </w:rPr>
        <w:t>OpenLDAP</w:t>
      </w:r>
      <w:proofErr w:type="spellEnd"/>
    </w:p>
    <w:p w:rsidR="00F35F3A" w:rsidRDefault="00F35F3A" w:rsidP="00F35F3A">
      <w:pPr>
        <w:suppressAutoHyphens w:val="0"/>
        <w:spacing w:after="45" w:line="288" w:lineRule="atLeast"/>
        <w:outlineLvl w:val="0"/>
        <w:rPr>
          <w:rFonts w:ascii="Verdana" w:eastAsia="Times New Roman" w:hAnsi="Verdana" w:cs="Arial"/>
          <w:b/>
          <w:color w:val="333333"/>
          <w:kern w:val="36"/>
          <w:sz w:val="20"/>
          <w:szCs w:val="20"/>
          <w:lang w:eastAsia="es-ES"/>
        </w:rPr>
      </w:pPr>
    </w:p>
    <w:p w:rsidR="00766DD0" w:rsidRDefault="00766DD0" w:rsidP="00F35F3A">
      <w:pPr>
        <w:suppressAutoHyphens w:val="0"/>
        <w:spacing w:after="45" w:line="288" w:lineRule="atLeast"/>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A la hora de configurar la dirección </w:t>
      </w:r>
      <w:proofErr w:type="spellStart"/>
      <w:r>
        <w:rPr>
          <w:rFonts w:ascii="Verdana" w:eastAsia="Times New Roman" w:hAnsi="Verdana" w:cs="Arial"/>
          <w:color w:val="333333"/>
          <w:kern w:val="36"/>
          <w:sz w:val="20"/>
          <w:szCs w:val="20"/>
          <w:lang w:eastAsia="es-ES"/>
        </w:rPr>
        <w:t>ip</w:t>
      </w:r>
      <w:proofErr w:type="spellEnd"/>
      <w:r>
        <w:rPr>
          <w:rFonts w:ascii="Verdana" w:eastAsia="Times New Roman" w:hAnsi="Verdana" w:cs="Arial"/>
          <w:color w:val="333333"/>
          <w:kern w:val="36"/>
          <w:sz w:val="20"/>
          <w:szCs w:val="20"/>
          <w:lang w:eastAsia="es-ES"/>
        </w:rPr>
        <w:t xml:space="preserve"> de nuestro servidor en el cliente, dentro de la configuración del fichero /</w:t>
      </w:r>
      <w:proofErr w:type="spellStart"/>
      <w:r>
        <w:rPr>
          <w:rFonts w:ascii="Verdana" w:eastAsia="Times New Roman" w:hAnsi="Verdana" w:cs="Arial"/>
          <w:color w:val="333333"/>
          <w:kern w:val="36"/>
          <w:sz w:val="20"/>
          <w:szCs w:val="20"/>
          <w:lang w:eastAsia="es-ES"/>
        </w:rPr>
        <w:t>etc</w:t>
      </w:r>
      <w:proofErr w:type="spellEnd"/>
      <w:r>
        <w:rPr>
          <w:rFonts w:ascii="Verdana" w:eastAsia="Times New Roman" w:hAnsi="Verdana" w:cs="Arial"/>
          <w:color w:val="333333"/>
          <w:kern w:val="36"/>
          <w:sz w:val="20"/>
          <w:szCs w:val="20"/>
          <w:lang w:eastAsia="es-ES"/>
        </w:rPr>
        <w:t>/</w:t>
      </w:r>
      <w:proofErr w:type="spellStart"/>
      <w:r>
        <w:rPr>
          <w:rFonts w:ascii="Verdana" w:eastAsia="Times New Roman" w:hAnsi="Verdana" w:cs="Arial"/>
          <w:color w:val="333333"/>
          <w:kern w:val="36"/>
          <w:sz w:val="20"/>
          <w:szCs w:val="20"/>
          <w:lang w:eastAsia="es-ES"/>
        </w:rPr>
        <w:t>ldap.conf</w:t>
      </w:r>
      <w:proofErr w:type="spellEnd"/>
      <w:r>
        <w:rPr>
          <w:rFonts w:ascii="Verdana" w:eastAsia="Times New Roman" w:hAnsi="Verdana" w:cs="Arial"/>
          <w:color w:val="333333"/>
          <w:kern w:val="36"/>
          <w:sz w:val="20"/>
          <w:szCs w:val="20"/>
          <w:lang w:eastAsia="es-ES"/>
        </w:rPr>
        <w:t xml:space="preserve"> hay </w:t>
      </w:r>
      <w:r w:rsidR="00DC4B8B">
        <w:rPr>
          <w:rFonts w:ascii="Verdana" w:eastAsia="Times New Roman" w:hAnsi="Verdana" w:cs="Arial"/>
          <w:color w:val="333333"/>
          <w:kern w:val="36"/>
          <w:sz w:val="20"/>
          <w:szCs w:val="20"/>
          <w:lang w:eastAsia="es-ES"/>
        </w:rPr>
        <w:t xml:space="preserve">que comentar la línea que pone </w:t>
      </w:r>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ldapi</w:t>
      </w:r>
      <w:proofErr w:type="spellEnd"/>
      <w:proofErr w:type="gramStart"/>
      <w:r w:rsidR="001F472B">
        <w:rPr>
          <w:rFonts w:ascii="Verdana" w:eastAsia="Times New Roman" w:hAnsi="Verdana" w:cs="Arial"/>
          <w:color w:val="333333"/>
          <w:kern w:val="36"/>
          <w:sz w:val="20"/>
          <w:szCs w:val="20"/>
          <w:lang w:eastAsia="es-ES"/>
        </w:rPr>
        <w:t>:/</w:t>
      </w:r>
      <w:proofErr w:type="gramEnd"/>
      <w:r w:rsidR="001F472B">
        <w:rPr>
          <w:rFonts w:ascii="Verdana" w:eastAsia="Times New Roman" w:hAnsi="Verdana" w:cs="Arial"/>
          <w:color w:val="333333"/>
          <w:kern w:val="36"/>
          <w:sz w:val="20"/>
          <w:szCs w:val="20"/>
          <w:lang w:eastAsia="es-ES"/>
        </w:rPr>
        <w:t>//Dirección-</w:t>
      </w:r>
      <w:proofErr w:type="spellStart"/>
      <w:r w:rsidR="001F472B">
        <w:rPr>
          <w:rFonts w:ascii="Verdana" w:eastAsia="Times New Roman" w:hAnsi="Verdana" w:cs="Arial"/>
          <w:color w:val="333333"/>
          <w:kern w:val="36"/>
          <w:sz w:val="20"/>
          <w:szCs w:val="20"/>
          <w:lang w:eastAsia="es-ES"/>
        </w:rPr>
        <w:t>ip</w:t>
      </w:r>
      <w:proofErr w:type="spellEnd"/>
      <w:r w:rsidR="001F472B">
        <w:rPr>
          <w:rFonts w:ascii="Verdana" w:eastAsia="Times New Roman" w:hAnsi="Verdana" w:cs="Arial"/>
          <w:color w:val="333333"/>
          <w:kern w:val="36"/>
          <w:sz w:val="20"/>
          <w:szCs w:val="20"/>
          <w:lang w:eastAsia="es-ES"/>
        </w:rPr>
        <w:t>” y des comentar la línea que pone “</w:t>
      </w:r>
      <w:proofErr w:type="spellStart"/>
      <w:r w:rsidR="001F472B">
        <w:rPr>
          <w:rFonts w:ascii="Verdana" w:eastAsia="Times New Roman" w:hAnsi="Verdana" w:cs="Arial"/>
          <w:color w:val="333333"/>
          <w:kern w:val="36"/>
          <w:sz w:val="20"/>
          <w:szCs w:val="20"/>
          <w:lang w:eastAsia="es-ES"/>
        </w:rPr>
        <w:t>uri</w:t>
      </w:r>
      <w:proofErr w:type="spellEnd"/>
      <w:r w:rsidR="001F472B">
        <w:rPr>
          <w:rFonts w:ascii="Verdana" w:eastAsia="Times New Roman" w:hAnsi="Verdana" w:cs="Arial"/>
          <w:color w:val="333333"/>
          <w:kern w:val="36"/>
          <w:sz w:val="20"/>
          <w:szCs w:val="20"/>
          <w:lang w:eastAsia="es-ES"/>
        </w:rPr>
        <w:t xml:space="preserve"> </w:t>
      </w:r>
      <w:proofErr w:type="spellStart"/>
      <w:r w:rsidR="001F472B">
        <w:rPr>
          <w:rFonts w:ascii="Verdana" w:eastAsia="Times New Roman" w:hAnsi="Verdana" w:cs="Arial"/>
          <w:color w:val="333333"/>
          <w:kern w:val="36"/>
          <w:sz w:val="20"/>
          <w:szCs w:val="20"/>
          <w:lang w:eastAsia="es-ES"/>
        </w:rPr>
        <w:t>ldap</w:t>
      </w:r>
      <w:proofErr w:type="spellEnd"/>
      <w:r w:rsidR="001F472B">
        <w:rPr>
          <w:rFonts w:ascii="Verdana" w:eastAsia="Times New Roman" w:hAnsi="Verdana" w:cs="Arial"/>
          <w:color w:val="333333"/>
          <w:kern w:val="36"/>
          <w:sz w:val="20"/>
          <w:szCs w:val="20"/>
          <w:lang w:eastAsia="es-ES"/>
        </w:rPr>
        <w:t>://</w:t>
      </w:r>
      <w:proofErr w:type="spellStart"/>
      <w:r w:rsidR="001F472B">
        <w:rPr>
          <w:rFonts w:ascii="Verdana" w:eastAsia="Times New Roman" w:hAnsi="Verdana" w:cs="Arial"/>
          <w:color w:val="333333"/>
          <w:kern w:val="36"/>
          <w:sz w:val="20"/>
          <w:szCs w:val="20"/>
          <w:lang w:eastAsia="es-ES"/>
        </w:rPr>
        <w:t>direcciónipe</w:t>
      </w:r>
      <w:proofErr w:type="spellEnd"/>
      <w:r w:rsidR="001F472B">
        <w:rPr>
          <w:rFonts w:ascii="Verdana" w:eastAsia="Times New Roman" w:hAnsi="Verdana" w:cs="Arial"/>
          <w:color w:val="333333"/>
          <w:kern w:val="36"/>
          <w:sz w:val="20"/>
          <w:szCs w:val="20"/>
          <w:lang w:eastAsia="es-ES"/>
        </w:rPr>
        <w:t>-servidor”</w:t>
      </w:r>
    </w:p>
    <w:p w:rsidR="001F472B" w:rsidRDefault="001F472B" w:rsidP="00F35F3A">
      <w:pPr>
        <w:suppressAutoHyphens w:val="0"/>
        <w:spacing w:after="45" w:line="288" w:lineRule="atLeast"/>
        <w:outlineLvl w:val="0"/>
        <w:rPr>
          <w:rFonts w:ascii="Verdana" w:eastAsia="Times New Roman" w:hAnsi="Verdana" w:cs="Arial"/>
          <w:color w:val="333333"/>
          <w:kern w:val="36"/>
          <w:sz w:val="20"/>
          <w:szCs w:val="20"/>
          <w:lang w:eastAsia="es-ES"/>
        </w:rPr>
      </w:pPr>
    </w:p>
    <w:p w:rsidR="001F472B"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r>
        <w:rPr>
          <w:rFonts w:ascii="Verdana" w:eastAsia="Times New Roman" w:hAnsi="Verdana" w:cs="Arial"/>
          <w:color w:val="333333"/>
          <w:kern w:val="36"/>
          <w:sz w:val="20"/>
          <w:szCs w:val="20"/>
          <w:lang w:eastAsia="es-ES"/>
        </w:rPr>
        <w:t xml:space="preserve">Una vez realizada toda la configuración para saber si está conectado el cliente con el servidor realizamos este comando que lo que haces es actualizar la base de datos con usuarios y grupos que contiene en </w:t>
      </w:r>
      <w:proofErr w:type="spellStart"/>
      <w:r>
        <w:rPr>
          <w:rFonts w:ascii="Verdana" w:eastAsia="Times New Roman" w:hAnsi="Verdana" w:cs="Arial"/>
          <w:color w:val="333333"/>
          <w:kern w:val="36"/>
          <w:sz w:val="20"/>
          <w:szCs w:val="20"/>
          <w:lang w:eastAsia="es-ES"/>
        </w:rPr>
        <w:t>ldap</w:t>
      </w:r>
      <w:proofErr w:type="spellEnd"/>
      <w:r>
        <w:rPr>
          <w:rFonts w:ascii="Verdana" w:eastAsia="Times New Roman" w:hAnsi="Verdana" w:cs="Arial"/>
          <w:color w:val="333333"/>
          <w:kern w:val="36"/>
          <w:sz w:val="20"/>
          <w:szCs w:val="20"/>
          <w:lang w:eastAsia="es-ES"/>
        </w:rPr>
        <w:t>, de esta manera sabemos que estamos accediendo al servidor:</w:t>
      </w:r>
    </w:p>
    <w:p w:rsidR="00F40A27" w:rsidRDefault="00F40A27" w:rsidP="00F40A27">
      <w:pPr>
        <w:suppressAutoHyphens w:val="0"/>
        <w:spacing w:after="45" w:line="288" w:lineRule="atLeast"/>
        <w:ind w:left="705"/>
        <w:outlineLvl w:val="0"/>
        <w:rPr>
          <w:rFonts w:ascii="Verdana" w:eastAsia="Times New Roman" w:hAnsi="Verdana" w:cs="Arial"/>
          <w:color w:val="333333"/>
          <w:kern w:val="36"/>
          <w:sz w:val="20"/>
          <w:szCs w:val="20"/>
          <w:lang w:eastAsia="es-ES"/>
        </w:rPr>
      </w:pPr>
    </w:p>
    <w:p w:rsidR="00F40A27" w:rsidRPr="00F35F3A" w:rsidRDefault="00F40A27" w:rsidP="00F40A27">
      <w:pPr>
        <w:suppressAutoHyphens w:val="0"/>
        <w:spacing w:after="45" w:line="288" w:lineRule="atLeast"/>
        <w:ind w:left="705"/>
        <w:jc w:val="center"/>
        <w:outlineLvl w:val="0"/>
        <w:rPr>
          <w:rFonts w:ascii="Verdana" w:eastAsia="Times New Roman" w:hAnsi="Verdana" w:cs="Arial"/>
          <w:color w:val="333333"/>
          <w:kern w:val="36"/>
          <w:sz w:val="20"/>
          <w:szCs w:val="20"/>
          <w:lang w:eastAsia="es-ES"/>
        </w:rPr>
      </w:pPr>
      <w:r>
        <w:rPr>
          <w:rFonts w:ascii="Verdana" w:eastAsia="Times New Roman" w:hAnsi="Verdana" w:cs="Arial"/>
          <w:noProof/>
          <w:color w:val="333333"/>
          <w:kern w:val="36"/>
          <w:sz w:val="20"/>
          <w:szCs w:val="20"/>
          <w:lang w:eastAsia="es-ES"/>
        </w:rPr>
        <w:drawing>
          <wp:inline distT="0" distB="0" distL="0" distR="0">
            <wp:extent cx="3183255" cy="698500"/>
            <wp:effectExtent l="0" t="0" r="0" b="0"/>
            <wp:docPr id="3" name="Imagen 3" descr="C:\Users\NsM95\Desktop\conexion realizada del cliente al 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M95\Desktop\conexion realizada del cliente al servid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255" cy="698500"/>
                    </a:xfrm>
                    <a:prstGeom prst="rect">
                      <a:avLst/>
                    </a:prstGeom>
                    <a:noFill/>
                    <a:ln>
                      <a:noFill/>
                    </a:ln>
                  </pic:spPr>
                </pic:pic>
              </a:graphicData>
            </a:graphic>
          </wp:inline>
        </w:drawing>
      </w:r>
    </w:p>
    <w:p w:rsidR="00E245BF" w:rsidRDefault="00E245BF">
      <w:pPr>
        <w:rPr>
          <w:rFonts w:ascii="Verdana" w:hAnsi="Verdana"/>
          <w:sz w:val="20"/>
          <w:szCs w:val="20"/>
        </w:rPr>
      </w:pPr>
    </w:p>
    <w:p w:rsidR="00985577" w:rsidRDefault="00985577" w:rsidP="00F40A27">
      <w:pPr>
        <w:ind w:left="705"/>
      </w:pPr>
    </w:p>
    <w:p w:rsidR="00985577" w:rsidRDefault="00985577" w:rsidP="00F40A27">
      <w:pPr>
        <w:ind w:left="705"/>
      </w:pPr>
    </w:p>
    <w:p w:rsidR="00985577" w:rsidRDefault="00985577" w:rsidP="00F40A27">
      <w:pPr>
        <w:ind w:left="705"/>
      </w:pPr>
    </w:p>
    <w:p w:rsidR="00985577" w:rsidRDefault="00985577" w:rsidP="00F40A27">
      <w:pPr>
        <w:ind w:left="705"/>
      </w:pPr>
    </w:p>
    <w:p w:rsidR="00E245BF" w:rsidRDefault="00F40A27" w:rsidP="00F40A27">
      <w:pPr>
        <w:ind w:left="705"/>
      </w:pPr>
      <w:r>
        <w:t xml:space="preserve">Una vez echa esa comprobación para estar seguro de ello lo que hacemos es mirar los usuarios y buscar los creados en el servidor </w:t>
      </w:r>
      <w:proofErr w:type="spellStart"/>
      <w:r>
        <w:t>ldap</w:t>
      </w:r>
      <w:proofErr w:type="spellEnd"/>
      <w:r>
        <w:t>:</w:t>
      </w:r>
    </w:p>
    <w:p w:rsidR="00F40A27" w:rsidRDefault="00363C2A" w:rsidP="00F40A27">
      <w:pPr>
        <w:jc w:val="right"/>
      </w:pPr>
      <w:r>
        <w:rPr>
          <w:noProof/>
          <w:lang w:eastAsia="es-E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11.9pt;margin-top:56.6pt;width:46.2pt;height:7.15pt;z-index:251659776" fillcolor="#1f497d [3215]" strokecolor="#1f497d [3215]" strokeweight="3pt">
            <v:shadow on="t" type="perspective" color="#243f60 [1604]" opacity=".5" offset="1pt" offset2="-1pt"/>
          </v:shape>
        </w:pict>
      </w:r>
      <w:r>
        <w:rPr>
          <w:noProof/>
          <w:lang w:eastAsia="es-ES"/>
        </w:rPr>
        <w:pict>
          <v:shape id="_x0000_s1032" type="#_x0000_t13" style="position:absolute;left:0;text-align:left;margin-left:-11.9pt;margin-top:44.6pt;width:46.2pt;height:7.15pt;z-index:251658752" fillcolor="#1f497d [3215]" strokecolor="#1f497d [3215]" strokeweight="3pt">
            <v:shadow on="t" type="perspective" color="#243f60 [1604]" opacity=".5" offset="1pt" offset2="-1pt"/>
          </v:shape>
        </w:pict>
      </w:r>
      <w:r w:rsidR="00F40A27">
        <w:rPr>
          <w:noProof/>
          <w:lang w:eastAsia="es-ES"/>
        </w:rPr>
        <w:drawing>
          <wp:inline distT="0" distB="0" distL="0" distR="0" wp14:anchorId="58F40B79" wp14:editId="25691758">
            <wp:extent cx="4891405" cy="1035050"/>
            <wp:effectExtent l="0" t="0" r="0" b="0"/>
            <wp:docPr id="4" name="Imagen 4" descr="C:\Users\NsM95\Desktop\usurios del servidor vistos desde el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sM95\Desktop\usurios del servidor vistos desde el clien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405" cy="1035050"/>
                    </a:xfrm>
                    <a:prstGeom prst="rect">
                      <a:avLst/>
                    </a:prstGeom>
                    <a:noFill/>
                    <a:ln>
                      <a:noFill/>
                    </a:ln>
                  </pic:spPr>
                </pic:pic>
              </a:graphicData>
            </a:graphic>
          </wp:inline>
        </w:drawing>
      </w:r>
    </w:p>
    <w:sectPr w:rsidR="00F40A27">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0479C"/>
    <w:multiLevelType w:val="hybridMultilevel"/>
    <w:tmpl w:val="2648F734"/>
    <w:lvl w:ilvl="0" w:tplc="195EA332">
      <w:numFmt w:val="bullet"/>
      <w:lvlText w:val="-"/>
      <w:lvlJc w:val="left"/>
      <w:pPr>
        <w:ind w:left="720" w:hanging="360"/>
      </w:pPr>
      <w:rPr>
        <w:rFonts w:ascii="Verdana" w:eastAsia="Droid Sans Fallback" w:hAnsi="Verdana"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39728D"/>
    <w:multiLevelType w:val="hybridMultilevel"/>
    <w:tmpl w:val="4B2C42C8"/>
    <w:lvl w:ilvl="0" w:tplc="6B74A068">
      <w:numFmt w:val="bullet"/>
      <w:lvlText w:val="-"/>
      <w:lvlJc w:val="left"/>
      <w:pPr>
        <w:ind w:left="720" w:hanging="360"/>
      </w:pPr>
      <w:rPr>
        <w:rFonts w:ascii="Calibri" w:eastAsia="Droid Sans Fallback" w:hAnsi="Calibri" w:cs="Calibri" w:hint="default"/>
        <w:color w:val="auto"/>
        <w:sz w:val="22"/>
        <w:u w:val="none"/>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E245BF"/>
    <w:rsid w:val="0000652F"/>
    <w:rsid w:val="001F472B"/>
    <w:rsid w:val="002C48BB"/>
    <w:rsid w:val="00363C2A"/>
    <w:rsid w:val="003800C8"/>
    <w:rsid w:val="005212AB"/>
    <w:rsid w:val="00740D19"/>
    <w:rsid w:val="00766DD0"/>
    <w:rsid w:val="008414F9"/>
    <w:rsid w:val="00985577"/>
    <w:rsid w:val="0099458D"/>
    <w:rsid w:val="00B252EC"/>
    <w:rsid w:val="00B70261"/>
    <w:rsid w:val="00DC4B8B"/>
    <w:rsid w:val="00E245BF"/>
    <w:rsid w:val="00E81CA8"/>
    <w:rsid w:val="00F35F3A"/>
    <w:rsid w:val="00F40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tulo1">
    <w:name w:val="heading 1"/>
    <w:basedOn w:val="Normal"/>
    <w:link w:val="Ttulo1Car"/>
    <w:uiPriority w:val="9"/>
    <w:qFormat/>
    <w:rsid w:val="00F35F3A"/>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3">
    <w:name w:val="heading 3"/>
    <w:basedOn w:val="Normal"/>
    <w:next w:val="Normal"/>
    <w:link w:val="Ttulo3Car"/>
    <w:uiPriority w:val="9"/>
    <w:semiHidden/>
    <w:unhideWhenUsed/>
    <w:qFormat/>
    <w:rsid w:val="009945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413A7C"/>
    <w:rPr>
      <w:color w:val="0000FF"/>
      <w:u w:val="single"/>
    </w:rPr>
  </w:style>
  <w:style w:type="character" w:styleId="Hipervnculovisitado">
    <w:name w:val="FollowedHyperlink"/>
    <w:basedOn w:val="Fuentedeprrafopredeter"/>
    <w:uiPriority w:val="99"/>
    <w:semiHidden/>
    <w:unhideWhenUsed/>
    <w:rsid w:val="00620231"/>
    <w:rPr>
      <w:color w:val="800080"/>
      <w:u w:val="single"/>
    </w:rPr>
  </w:style>
  <w:style w:type="character" w:customStyle="1" w:styleId="TextodegloboCar">
    <w:name w:val="Texto de globo Car"/>
    <w:basedOn w:val="Fuentedeprrafopredeter"/>
    <w:link w:val="Textodeglobo"/>
    <w:uiPriority w:val="99"/>
    <w:semiHidden/>
    <w:rsid w:val="0036027E"/>
    <w:rPr>
      <w:rFonts w:ascii="Tahoma" w:hAnsi="Tahoma" w:cs="Tahoma"/>
      <w:sz w:val="16"/>
      <w:szCs w:val="16"/>
    </w:rPr>
  </w:style>
  <w:style w:type="character" w:customStyle="1" w:styleId="ListLabel1">
    <w:name w:val="ListLabel 1"/>
  </w:style>
  <w:style w:type="character" w:customStyle="1" w:styleId="ListLabel2">
    <w:name w:val="ListLabel 2"/>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FD12A2"/>
    <w:pPr>
      <w:ind w:left="720"/>
      <w:contextualSpacing/>
    </w:pPr>
  </w:style>
  <w:style w:type="paragraph" w:styleId="Textodeglobo">
    <w:name w:val="Balloon Text"/>
    <w:basedOn w:val="Normal"/>
    <w:link w:val="TextodegloboCar"/>
    <w:uiPriority w:val="99"/>
    <w:semiHidden/>
    <w:unhideWhenUsed/>
    <w:rsid w:val="0036027E"/>
    <w:pPr>
      <w:spacing w:after="0" w:line="240" w:lineRule="auto"/>
    </w:pPr>
    <w:rPr>
      <w:rFonts w:ascii="Tahoma" w:hAnsi="Tahoma" w:cs="Tahoma"/>
      <w:sz w:val="16"/>
      <w:szCs w:val="16"/>
    </w:rPr>
  </w:style>
  <w:style w:type="paragraph" w:styleId="HTMLconformatoprevio">
    <w:name w:val="HTML Preformatted"/>
    <w:basedOn w:val="Normal"/>
    <w:link w:val="HTMLconformatoprevioCar"/>
    <w:uiPriority w:val="99"/>
    <w:unhideWhenUsed/>
    <w:rsid w:val="002C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C48BB"/>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E81CA8"/>
    <w:rPr>
      <w:color w:val="0000FF" w:themeColor="hyperlink"/>
      <w:u w:val="single"/>
    </w:rPr>
  </w:style>
  <w:style w:type="character" w:customStyle="1" w:styleId="Ttulo1Car">
    <w:name w:val="Título 1 Car"/>
    <w:basedOn w:val="Fuentedeprrafopredeter"/>
    <w:link w:val="Ttulo1"/>
    <w:uiPriority w:val="9"/>
    <w:rsid w:val="00F35F3A"/>
    <w:rPr>
      <w:rFonts w:ascii="Times New Roman" w:eastAsia="Times New Roman" w:hAnsi="Times New Roman"/>
      <w:b/>
      <w:bCs/>
      <w:kern w:val="36"/>
      <w:sz w:val="48"/>
      <w:szCs w:val="48"/>
      <w:lang w:eastAsia="es-ES"/>
    </w:rPr>
  </w:style>
  <w:style w:type="character" w:customStyle="1" w:styleId="Ttulo3Car">
    <w:name w:val="Título 3 Car"/>
    <w:basedOn w:val="Fuentedeprrafopredeter"/>
    <w:link w:val="Ttulo3"/>
    <w:uiPriority w:val="9"/>
    <w:semiHidden/>
    <w:rsid w:val="0099458D"/>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9945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62918">
      <w:bodyDiv w:val="1"/>
      <w:marLeft w:val="0"/>
      <w:marRight w:val="0"/>
      <w:marTop w:val="0"/>
      <w:marBottom w:val="0"/>
      <w:divBdr>
        <w:top w:val="none" w:sz="0" w:space="0" w:color="auto"/>
        <w:left w:val="none" w:sz="0" w:space="0" w:color="auto"/>
        <w:bottom w:val="none" w:sz="0" w:space="0" w:color="auto"/>
        <w:right w:val="none" w:sz="0" w:space="0" w:color="auto"/>
      </w:divBdr>
    </w:div>
    <w:div w:id="655259980">
      <w:bodyDiv w:val="1"/>
      <w:marLeft w:val="0"/>
      <w:marRight w:val="0"/>
      <w:marTop w:val="0"/>
      <w:marBottom w:val="0"/>
      <w:divBdr>
        <w:top w:val="none" w:sz="0" w:space="0" w:color="auto"/>
        <w:left w:val="none" w:sz="0" w:space="0" w:color="auto"/>
        <w:bottom w:val="none" w:sz="0" w:space="0" w:color="auto"/>
        <w:right w:val="none" w:sz="0" w:space="0" w:color="auto"/>
      </w:divBdr>
    </w:div>
    <w:div w:id="1195188343">
      <w:bodyDiv w:val="1"/>
      <w:marLeft w:val="0"/>
      <w:marRight w:val="0"/>
      <w:marTop w:val="0"/>
      <w:marBottom w:val="0"/>
      <w:divBdr>
        <w:top w:val="none" w:sz="0" w:space="0" w:color="auto"/>
        <w:left w:val="none" w:sz="0" w:space="0" w:color="auto"/>
        <w:bottom w:val="none" w:sz="0" w:space="0" w:color="auto"/>
        <w:right w:val="none" w:sz="0" w:space="0" w:color="auto"/>
      </w:divBdr>
    </w:div>
    <w:div w:id="1523737321">
      <w:bodyDiv w:val="1"/>
      <w:marLeft w:val="0"/>
      <w:marRight w:val="0"/>
      <w:marTop w:val="0"/>
      <w:marBottom w:val="0"/>
      <w:divBdr>
        <w:top w:val="none" w:sz="0" w:space="0" w:color="auto"/>
        <w:left w:val="none" w:sz="0" w:space="0" w:color="auto"/>
        <w:bottom w:val="none" w:sz="0" w:space="0" w:color="auto"/>
        <w:right w:val="none" w:sz="0" w:space="0" w:color="auto"/>
      </w:divBdr>
    </w:div>
    <w:div w:id="1641113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ebooks.es/?p=3448"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omebooks.es/?p=3445"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cs.moodle.org/all/es/Autenticaci&#243;n_LDAP" TargetMode="External"/><Relationship Id="rId4" Type="http://schemas.microsoft.com/office/2007/relationships/stylesWithEffects" Target="stylesWithEffects.xml"/><Relationship Id="rId9" Type="http://schemas.openxmlformats.org/officeDocument/2006/relationships/hyperlink" Target="http://www.ite.educacion.es/formacion/materiales/85/cd/linux/m6/autentificacin_del_sistema_con_openldap.html"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0DBC3-6D9B-40DC-8A1A-176C891B1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TotalTime>
  <Pages>3</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NsM95</dc:creator>
  <cp:lastModifiedBy>NsM95</cp:lastModifiedBy>
  <cp:revision>13</cp:revision>
  <dcterms:created xsi:type="dcterms:W3CDTF">2015-05-21T14:37:00Z</dcterms:created>
  <dcterms:modified xsi:type="dcterms:W3CDTF">2015-05-30T18:17:00Z</dcterms:modified>
  <dc:language>es-ES</dc:language>
</cp:coreProperties>
</file>