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7BA3" w14:textId="77777777" w:rsidR="0047440E" w:rsidRPr="007A1702" w:rsidRDefault="0047440E" w:rsidP="007A1702">
      <w:pPr>
        <w:pStyle w:val="Name"/>
      </w:pPr>
      <w:r w:rsidRPr="007A1702">
        <w:t>Neha Tammana</w:t>
      </w:r>
    </w:p>
    <w:p w14:paraId="38E1E6C5" w14:textId="77777777" w:rsidR="0047440E" w:rsidRPr="00184F47" w:rsidRDefault="0047440E" w:rsidP="0047440E">
      <w:pPr>
        <w:pStyle w:val="Address"/>
      </w:pPr>
      <w:r>
        <w:t>408-2</w:t>
      </w:r>
      <w:r w:rsidRPr="00184F47">
        <w:t>04-2208</w:t>
      </w:r>
    </w:p>
    <w:p w14:paraId="4D5EE324" w14:textId="77777777" w:rsidR="0047440E" w:rsidRPr="00184F47" w:rsidRDefault="00E34928" w:rsidP="0047440E">
      <w:pPr>
        <w:pStyle w:val="Address"/>
      </w:pPr>
      <w:hyperlink r:id="rId8" w:history="1">
        <w:r w:rsidR="0024101F" w:rsidRPr="00FA4E28">
          <w:rPr>
            <w:rStyle w:val="Hyperlink"/>
          </w:rPr>
          <w:t>neha.tammana@yahoo.com</w:t>
        </w:r>
      </w:hyperlink>
    </w:p>
    <w:p w14:paraId="4C3CB22C" w14:textId="77777777" w:rsidR="00184F47" w:rsidRPr="00184F47" w:rsidRDefault="00E34928" w:rsidP="00184F47">
      <w:pPr>
        <w:pStyle w:val="Address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hyperlink r:id="rId9" w:history="1">
        <w:r w:rsidR="00184F47" w:rsidRPr="00184F47">
          <w:rPr>
            <w:rStyle w:val="Hyperlink"/>
            <w:rFonts w:cs="Arial"/>
            <w:color w:val="auto"/>
            <w:u w:val="none"/>
            <w:shd w:val="clear" w:color="auto" w:fill="F6F6F6"/>
          </w:rPr>
          <w:t>https://www.linkedin.com/in/nehatammana</w:t>
        </w:r>
      </w:hyperlink>
    </w:p>
    <w:p w14:paraId="4F8C1082" w14:textId="77777777" w:rsidR="0047440E" w:rsidRDefault="0047440E" w:rsidP="0047440E">
      <w:pPr>
        <w:pStyle w:val="ResumeHeadings"/>
        <w:spacing w:before="0" w:after="0"/>
      </w:pPr>
      <w:r>
        <w:t>Education</w:t>
      </w:r>
    </w:p>
    <w:p w14:paraId="1145B70E" w14:textId="3F706ED0" w:rsidR="0047440E" w:rsidRPr="00B92DF2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  <w:r w:rsidR="00B92DF2">
        <w:rPr>
          <w:b/>
        </w:rPr>
        <w:t xml:space="preserve">: </w:t>
      </w:r>
      <w:r w:rsidRPr="006D6BF3">
        <w:rPr>
          <w:b/>
        </w:rPr>
        <w:t>August 2012-</w:t>
      </w:r>
      <w:r w:rsidR="00F24D10" w:rsidRPr="006D6BF3">
        <w:rPr>
          <w:b/>
        </w:rPr>
        <w:t xml:space="preserve"> May 2016</w:t>
      </w:r>
    </w:p>
    <w:p w14:paraId="3A8C501B" w14:textId="77777777"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14:paraId="33E9E23E" w14:textId="77777777" w:rsidR="00912E8B" w:rsidRDefault="0047440E" w:rsidP="0047440E">
      <w:pPr>
        <w:pStyle w:val="BusinessNameDates"/>
      </w:pPr>
      <w:r>
        <w:t>Minor: Biological Sciences</w:t>
      </w:r>
    </w:p>
    <w:p w14:paraId="2E993479" w14:textId="77777777" w:rsidR="0047440E" w:rsidRDefault="0047440E" w:rsidP="0047440E">
      <w:pPr>
        <w:pStyle w:val="BusinessNameDates"/>
      </w:pPr>
    </w:p>
    <w:p w14:paraId="467ED887" w14:textId="77777777" w:rsidR="0047440E" w:rsidRDefault="0047440E" w:rsidP="0047440E">
      <w:pPr>
        <w:pStyle w:val="ResumeHeadings"/>
        <w:spacing w:before="0" w:after="0"/>
      </w:pPr>
      <w:r>
        <w:t>Work Experience</w:t>
      </w:r>
    </w:p>
    <w:p w14:paraId="0B459354" w14:textId="77777777" w:rsidR="00F24D10" w:rsidRDefault="00F24D10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Software Developer at </w:t>
      </w:r>
      <w:proofErr w:type="spellStart"/>
      <w:r>
        <w:rPr>
          <w:rFonts w:eastAsia="MS Mincho"/>
          <w:b/>
        </w:rPr>
        <w:t>lululemon</w:t>
      </w:r>
      <w:proofErr w:type="spellEnd"/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athletica</w:t>
      </w:r>
      <w:proofErr w:type="spellEnd"/>
      <w:r>
        <w:rPr>
          <w:rFonts w:eastAsia="MS Mincho"/>
          <w:b/>
        </w:rPr>
        <w:t>: June 2016- Present</w:t>
      </w:r>
    </w:p>
    <w:p w14:paraId="0731C0A8" w14:textId="4D9AABFB" w:rsidR="00F24D10" w:rsidRPr="00F24D10" w:rsidRDefault="00F24D10" w:rsidP="00F24D10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Full stack developer with projects </w:t>
      </w:r>
      <w:r w:rsidR="00D65555">
        <w:rPr>
          <w:rFonts w:eastAsia="MS Mincho"/>
        </w:rPr>
        <w:t>ranging from e-commerce back-</w:t>
      </w:r>
      <w:r>
        <w:rPr>
          <w:rFonts w:eastAsia="MS Mincho"/>
        </w:rPr>
        <w:t>end architecture to front end design</w:t>
      </w:r>
    </w:p>
    <w:p w14:paraId="1AB896EB" w14:textId="77777777" w:rsidR="00F24D10" w:rsidRPr="00C1060A" w:rsidRDefault="00C1060A" w:rsidP="00F24D10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Projects include:</w:t>
      </w:r>
    </w:p>
    <w:p w14:paraId="36827D74" w14:textId="77777777" w:rsidR="00C1060A" w:rsidRPr="00C1060A" w:rsidRDefault="00C1060A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proofErr w:type="spellStart"/>
      <w:r>
        <w:rPr>
          <w:rFonts w:eastAsia="MS Mincho"/>
        </w:rPr>
        <w:t>Omnichannel</w:t>
      </w:r>
      <w:proofErr w:type="spellEnd"/>
      <w:r>
        <w:rPr>
          <w:rFonts w:eastAsia="MS Mincho"/>
        </w:rPr>
        <w:t xml:space="preserve"> API services and dashboard business tools</w:t>
      </w:r>
    </w:p>
    <w:p w14:paraId="47139AF0" w14:textId="77777777" w:rsidR="00C1060A" w:rsidRPr="006219E5" w:rsidRDefault="006219E5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iOS application feature to allow streamlining in store processes</w:t>
      </w:r>
    </w:p>
    <w:p w14:paraId="562BD42F" w14:textId="77777777" w:rsidR="006219E5" w:rsidRPr="006219E5" w:rsidRDefault="006219E5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Website customer facing redesign of certain features</w:t>
      </w:r>
    </w:p>
    <w:p w14:paraId="6A77F799" w14:textId="77777777" w:rsidR="006219E5" w:rsidRPr="002403C7" w:rsidRDefault="006219E5" w:rsidP="002403C7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Developed a API test framework to automate QA test cases and integrate in build processes</w:t>
      </w:r>
    </w:p>
    <w:p w14:paraId="17629156" w14:textId="77777777"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</w:t>
      </w:r>
      <w:r w:rsidR="002403C7">
        <w:rPr>
          <w:rFonts w:eastAsia="MS Mincho"/>
          <w:b/>
        </w:rPr>
        <w:t>December 2015</w:t>
      </w:r>
    </w:p>
    <w:p w14:paraId="3B6E412C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>Learned to proficiently utilize Linux operating system</w:t>
      </w:r>
    </w:p>
    <w:p w14:paraId="0FC6FFEA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Wrote shell scripts for project version control and to streamline other project processes</w:t>
      </w:r>
    </w:p>
    <w:p w14:paraId="6054800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Gained experience in various frameworks such as node.js and angular.js</w:t>
      </w:r>
    </w:p>
    <w:p w14:paraId="24C1A74D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proofErr w:type="spellStart"/>
      <w:r w:rsidRPr="007A1702">
        <w:rPr>
          <w:rFonts w:eastAsia="MS Mincho"/>
        </w:rPr>
        <w:t>postgreSQL</w:t>
      </w:r>
      <w:proofErr w:type="spellEnd"/>
    </w:p>
    <w:p w14:paraId="343C055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Able to proficiently use editing and documenti</w:t>
      </w:r>
      <w:bookmarkStart w:id="0" w:name="_GoBack"/>
      <w:bookmarkEnd w:id="0"/>
      <w:r w:rsidRPr="007A1702">
        <w:rPr>
          <w:rFonts w:eastAsia="MS Mincho"/>
        </w:rPr>
        <w:t xml:space="preserve">ng systems such as Vim and </w:t>
      </w:r>
      <w:proofErr w:type="spellStart"/>
      <w:r w:rsidRPr="007A1702">
        <w:rPr>
          <w:rFonts w:eastAsia="MS Mincho"/>
        </w:rPr>
        <w:t>LaTex</w:t>
      </w:r>
      <w:proofErr w:type="spellEnd"/>
    </w:p>
    <w:p w14:paraId="7DA6E387" w14:textId="77777777" w:rsidR="0047440E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 xml:space="preserve">Center for Community Involvement, </w:t>
      </w:r>
      <w:r>
        <w:rPr>
          <w:rFonts w:eastAsia="MS Mincho"/>
          <w:b/>
        </w:rPr>
        <w:t>Volunteer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August</w:t>
      </w:r>
      <w:r w:rsidRPr="00CB1767">
        <w:rPr>
          <w:rFonts w:eastAsia="MS Mincho"/>
          <w:b/>
        </w:rPr>
        <w:t xml:space="preserve"> 2014- </w:t>
      </w:r>
      <w:r w:rsidR="002403C7">
        <w:rPr>
          <w:rFonts w:eastAsia="MS Mincho"/>
          <w:b/>
        </w:rPr>
        <w:t>May 2015</w:t>
      </w:r>
    </w:p>
    <w:p w14:paraId="06739FF7" w14:textId="77777777" w:rsidR="0047440E" w:rsidRPr="00C95F25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14:paraId="1CCC8C31" w14:textId="77777777" w:rsidR="0047440E" w:rsidRPr="00AE6133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14:paraId="6E2AF5E3" w14:textId="77777777" w:rsidR="0047440E" w:rsidRPr="007A1702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Exploring facets of the online system and fixing problems and bugs with the system</w:t>
      </w:r>
    </w:p>
    <w:p w14:paraId="0127E740" w14:textId="77777777"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14:paraId="72DF375F" w14:textId="77777777"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 xml:space="preserve">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</w:t>
      </w:r>
      <w:r w:rsidR="0047440E">
        <w:rPr>
          <w:rFonts w:eastAsia="MS Mincho"/>
        </w:rPr>
        <w:t xml:space="preserve"> in a lab of 4 PhDs, 1 graduate student, and 2 undergraduate students</w:t>
      </w:r>
    </w:p>
    <w:p w14:paraId="785C2F65" w14:textId="77777777" w:rsidR="00912E8B" w:rsidRDefault="0047440E" w:rsidP="006219E5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14:paraId="0393330D" w14:textId="77777777"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14:paraId="411A28DA" w14:textId="77777777" w:rsidR="002403C7" w:rsidRDefault="002403C7" w:rsidP="002403C7">
      <w:pPr>
        <w:pStyle w:val="BusinessNameDates"/>
      </w:pPr>
    </w:p>
    <w:p w14:paraId="239E16B4" w14:textId="77777777" w:rsidR="002403C7" w:rsidRDefault="002403C7" w:rsidP="002403C7">
      <w:pPr>
        <w:pStyle w:val="ResumeHeadings"/>
        <w:spacing w:before="0" w:after="0"/>
      </w:pPr>
      <w:r>
        <w:t>Skills and Side Projects</w:t>
      </w:r>
    </w:p>
    <w:p w14:paraId="02D9B343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14:paraId="74BEC9D5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Top 10 finalist team for the event.</w:t>
      </w:r>
    </w:p>
    <w:p w14:paraId="5651EEEF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 web application to encourage young girls to start learning basics of web development and programming.</w:t>
      </w:r>
    </w:p>
    <w:p w14:paraId="20482FA7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 w:rsidRPr="007A1702">
        <w:t>The Outing (Web Application Project)</w:t>
      </w:r>
    </w:p>
    <w:p w14:paraId="0C58D191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Web application utilizing Yelp application programming interface (API).</w:t>
      </w:r>
    </w:p>
    <w:p w14:paraId="466C6E7C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an advanced search algorithm to give more specific results tailored to users’ inputs.</w:t>
      </w:r>
    </w:p>
    <w:p w14:paraId="48D75779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Java Platformer Game</w:t>
      </w:r>
    </w:p>
    <w:p w14:paraId="0843A14A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14:paraId="258F4FAD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 xml:space="preserve">Experience through major projects in C++, </w:t>
      </w:r>
      <w:proofErr w:type="spellStart"/>
      <w:r>
        <w:t>Javascript</w:t>
      </w:r>
      <w:proofErr w:type="spellEnd"/>
      <w:r>
        <w:t xml:space="preserve">, Objective-C, Swift, Java, HTML, CSS, PHP. Documentation experience in </w:t>
      </w:r>
      <w:proofErr w:type="spellStart"/>
      <w:r>
        <w:t>LaTex</w:t>
      </w:r>
      <w:proofErr w:type="spellEnd"/>
      <w:r>
        <w:t>.</w:t>
      </w:r>
    </w:p>
    <w:p w14:paraId="05F077BE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Fundamental knowledge in Scheme, Prolog, SML and Pascal through Programming Languages course</w:t>
      </w:r>
    </w:p>
    <w:p w14:paraId="752E69F8" w14:textId="77777777" w:rsidR="002403C7" w:rsidRP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Experience working with Waterfall and Agile Scrum methodologies</w:t>
      </w:r>
    </w:p>
    <w:p w14:paraId="10A446E8" w14:textId="77777777" w:rsidR="0047440E" w:rsidRDefault="0047440E" w:rsidP="0047440E">
      <w:pPr>
        <w:pStyle w:val="BusinessNameDates"/>
        <w:rPr>
          <w:rFonts w:eastAsia="MS Mincho"/>
        </w:rPr>
      </w:pPr>
    </w:p>
    <w:p w14:paraId="0940F6D8" w14:textId="77777777"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14:paraId="1C4A77AA" w14:textId="77777777" w:rsidR="007A1702" w:rsidRPr="007A1702" w:rsidRDefault="007A1702" w:rsidP="007A1702">
      <w:pPr>
        <w:pStyle w:val="Overviewbullets"/>
        <w:spacing w:before="0" w:after="0"/>
        <w:ind w:left="360" w:hanging="36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14:paraId="6FDD7B43" w14:textId="77777777" w:rsidR="0047440E" w:rsidRDefault="0047440E" w:rsidP="0047440E">
      <w:pPr>
        <w:pStyle w:val="Overviewbullets"/>
        <w:spacing w:before="0" w:after="0"/>
        <w:ind w:left="360" w:hanging="36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14:paraId="1ECEB69F" w14:textId="77777777"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14:paraId="7B40C035" w14:textId="77777777"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>January 2013- present</w:t>
      </w:r>
      <w:r w:rsidR="00912E8B">
        <w:rPr>
          <w:rFonts w:eastAsia="MS Mincho"/>
          <w:b/>
        </w:rPr>
        <w:t xml:space="preserve"> </w:t>
      </w:r>
    </w:p>
    <w:p w14:paraId="7E1AB845" w14:textId="77777777" w:rsidR="00E90072" w:rsidRPr="00F24D10" w:rsidRDefault="0047440E" w:rsidP="00F24D10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>: September 2013- present</w:t>
      </w:r>
    </w:p>
    <w:sectPr w:rsidR="00E90072" w:rsidRPr="00F24D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BDE29" w14:textId="77777777" w:rsidR="00E34928" w:rsidRDefault="00E34928">
      <w:r>
        <w:separator/>
      </w:r>
    </w:p>
  </w:endnote>
  <w:endnote w:type="continuationSeparator" w:id="0">
    <w:p w14:paraId="7D43DDB8" w14:textId="77777777" w:rsidR="00E34928" w:rsidRDefault="00E3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CD859" w14:textId="77777777" w:rsidR="00761D50" w:rsidRDefault="00761D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60C26" w14:textId="77777777" w:rsidR="00761D50" w:rsidRDefault="00761D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2A7F" w14:textId="77777777" w:rsidR="00761D50" w:rsidRDefault="00761D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29AD4" w14:textId="77777777" w:rsidR="00E34928" w:rsidRDefault="00E34928">
      <w:r>
        <w:separator/>
      </w:r>
    </w:p>
  </w:footnote>
  <w:footnote w:type="continuationSeparator" w:id="0">
    <w:p w14:paraId="183D0F39" w14:textId="77777777" w:rsidR="00E34928" w:rsidRDefault="00E34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4F433" w14:textId="77777777" w:rsidR="00761D50" w:rsidRDefault="00761D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1EB9" w14:textId="77777777" w:rsidR="00761D50" w:rsidRDefault="00761D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BF57" w14:textId="77777777" w:rsidR="00761D50" w:rsidRDefault="00761D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144CE"/>
    <w:multiLevelType w:val="hybridMultilevel"/>
    <w:tmpl w:val="C8B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14032B"/>
    <w:rsid w:val="00147B6F"/>
    <w:rsid w:val="001705A1"/>
    <w:rsid w:val="00184F47"/>
    <w:rsid w:val="00205433"/>
    <w:rsid w:val="002403C7"/>
    <w:rsid w:val="0024101F"/>
    <w:rsid w:val="00273DFE"/>
    <w:rsid w:val="0032776E"/>
    <w:rsid w:val="003F43A8"/>
    <w:rsid w:val="00405FA8"/>
    <w:rsid w:val="00437204"/>
    <w:rsid w:val="0047440E"/>
    <w:rsid w:val="0057759A"/>
    <w:rsid w:val="006219E5"/>
    <w:rsid w:val="00630D67"/>
    <w:rsid w:val="006B5A91"/>
    <w:rsid w:val="006D6BF3"/>
    <w:rsid w:val="006F517B"/>
    <w:rsid w:val="006F7398"/>
    <w:rsid w:val="00761D50"/>
    <w:rsid w:val="007A1702"/>
    <w:rsid w:val="007E2498"/>
    <w:rsid w:val="008934AE"/>
    <w:rsid w:val="00912E8B"/>
    <w:rsid w:val="00B73982"/>
    <w:rsid w:val="00B92DF2"/>
    <w:rsid w:val="00C1060A"/>
    <w:rsid w:val="00C217CC"/>
    <w:rsid w:val="00D65555"/>
    <w:rsid w:val="00E34928"/>
    <w:rsid w:val="00E90072"/>
    <w:rsid w:val="00E95C5B"/>
    <w:rsid w:val="00F0260A"/>
    <w:rsid w:val="00F24D10"/>
    <w:rsid w:val="00F63074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F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4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eha.tammana@yahoo.com" TargetMode="External"/><Relationship Id="rId9" Type="http://schemas.openxmlformats.org/officeDocument/2006/relationships/hyperlink" Target="https://www.linkedin.com/in/nehatamman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E46BD-D865-7249-9A81-BB4CBD1F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3</cp:revision>
  <cp:lastPrinted>2015-09-24T03:20:00Z</cp:lastPrinted>
  <dcterms:created xsi:type="dcterms:W3CDTF">2017-05-21T21:01:00Z</dcterms:created>
  <dcterms:modified xsi:type="dcterms:W3CDTF">2017-05-25T01:21:00Z</dcterms:modified>
</cp:coreProperties>
</file>