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b w:val="0"/>
          <w:bCs w:val="0"/>
          <w:sz w:val="28"/>
          <w:szCs w:val="28"/>
          <w:rtl w:val="0"/>
        </w:rPr>
        <w:t xml:space="preserve">– Danang, September 2025 –</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72472157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ozo8nm2g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n9sy34czq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v4a6nrvp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gqcvqn7x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s3kr6cdu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61v9w5gi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549ujfi7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iwyv47q3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mk4mj22r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jx5l4ie1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lbbppxs4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zbxju0oe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iy1gswoh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mfqlrsg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tengkiyo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eh2daa92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rc0l4c03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6yozo8nm2g71"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10"/>
        <w:gridCol w:w="2280"/>
        <w:gridCol w:w="4365"/>
        <w:tblGridChange w:id="0">
          <w:tblGrid>
            <w:gridCol w:w="1350"/>
            <w:gridCol w:w="810"/>
            <w:gridCol w:w="2280"/>
            <w:gridCol w:w="4365"/>
          </w:tblGrid>
        </w:tblGridChange>
      </w:tblGrid>
      <w:tr>
        <w:trPr>
          <w:cantSplit w:val="0"/>
          <w:trHeight w:val="658.4505208333333" w:hRule="atLeast"/>
          <w:tblHeader w:val="0"/>
        </w:trPr>
        <w:tc>
          <w:tcPr>
            <w:shd w:fill="ffe8e1"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rHeight w:val="685.6380208333333"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ind w:left="80" w:firstLine="0"/>
              <w:jc w:val="center"/>
              <w:rPr/>
            </w:pPr>
            <w:r w:rsidDel="00000000" w:rsidR="00000000" w:rsidRPr="00000000">
              <w:rPr>
                <w:b w:val="0"/>
                <w:bCs w:val="0"/>
                <w:rtl w:val="0"/>
              </w:rPr>
              <w:t xml:space="preserve">18/09/2025</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ind w:left="80" w:firstLine="0"/>
              <w:jc w:val="center"/>
              <w:rPr/>
            </w:pPr>
            <w:r w:rsidDel="00000000" w:rsidR="00000000" w:rsidRPr="00000000">
              <w:rPr>
                <w:b w:val="0"/>
                <w:bCs w:val="0"/>
                <w:rtl w:val="0"/>
              </w:rPr>
              <w:t xml:space="preserve">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ind w:left="80" w:firstLine="0"/>
              <w:jc w:val="center"/>
              <w:rPr/>
            </w:pPr>
            <w:r w:rsidDel="00000000" w:rsidR="00000000" w:rsidRPr="00000000">
              <w:rPr>
                <w:b w:val="0"/>
                <w:bCs w:val="0"/>
                <w:rtl w:val="0"/>
              </w:rPr>
              <w:t xml:space="preserve">ThanhNT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ind w:left="-90" w:right="-75" w:firstLine="0"/>
              <w:jc w:val="center"/>
              <w:rPr/>
            </w:pPr>
            <w:r w:rsidDel="00000000" w:rsidR="00000000" w:rsidRPr="00000000">
              <w:rPr>
                <w:b w:val="0"/>
                <w:bCs w:val="0"/>
                <w:rtl w:val="0"/>
              </w:rPr>
              <w:t xml:space="preserve">Init version — create the project management plan</w:t>
            </w:r>
            <w:r w:rsidDel="00000000" w:rsidR="00000000" w:rsidRPr="00000000">
              <w:rPr>
                <w:rtl w:val="0"/>
              </w:rPr>
            </w:r>
          </w:p>
        </w:tc>
      </w:tr>
      <w:tr>
        <w:trPr>
          <w:cantSplit w:val="0"/>
          <w:trHeight w:val="820.638020833333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ind w:left="80" w:firstLine="0"/>
              <w:jc w:val="center"/>
              <w:rPr/>
            </w:pPr>
            <w:r w:rsidDel="00000000" w:rsidR="00000000" w:rsidRPr="00000000">
              <w:rPr>
                <w:b w:val="0"/>
                <w:bCs w:val="0"/>
                <w:rtl w:val="0"/>
              </w:rPr>
              <w:t xml:space="preserve">19/09/2025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ind w:left="80" w:firstLine="0"/>
              <w:jc w:val="center"/>
              <w:rPr/>
            </w:pPr>
            <w:r w:rsidDel="00000000" w:rsidR="00000000" w:rsidRPr="00000000">
              <w:rPr>
                <w:b w:val="0"/>
                <w:bCs w:val="0"/>
                <w:rtl w:val="0"/>
              </w:rPr>
              <w:t xml:space="preserv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ind w:left="80" w:firstLine="0"/>
              <w:jc w:val="center"/>
              <w:rPr/>
            </w:pPr>
            <w:r w:rsidDel="00000000" w:rsidR="00000000" w:rsidRPr="00000000">
              <w:rPr>
                <w:b w:val="0"/>
                <w:bCs w:val="0"/>
                <w:rtl w:val="0"/>
              </w:rPr>
              <w:t xml:space="preserve">HoangDH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ind w:left="-90" w:right="-75" w:firstLine="0"/>
              <w:jc w:val="center"/>
              <w:rPr/>
            </w:pPr>
            <w:r w:rsidDel="00000000" w:rsidR="00000000" w:rsidRPr="00000000">
              <w:rPr>
                <w:b w:val="0"/>
                <w:bCs w:val="0"/>
                <w:rtl w:val="0"/>
              </w:rPr>
              <w:t xml:space="preserve">Update Scope &amp; Estimation (WBS)</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ind w:left="80" w:firstLine="0"/>
              <w:jc w:val="center"/>
              <w:rPr/>
            </w:pPr>
            <w:r w:rsidDel="00000000" w:rsidR="00000000" w:rsidRPr="00000000">
              <w:rPr>
                <w:b w:val="0"/>
                <w:bCs w:val="0"/>
                <w:rtl w:val="0"/>
              </w:rPr>
              <w:t xml:space="preserve">20/09/2025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ind w:left="80" w:firstLine="0"/>
              <w:jc w:val="center"/>
              <w:rPr/>
            </w:pPr>
            <w:r w:rsidDel="00000000" w:rsidR="00000000" w:rsidRPr="00000000">
              <w:rPr>
                <w:b w:val="0"/>
                <w:bCs w:val="0"/>
                <w:rtl w:val="0"/>
              </w:rPr>
              <w:t xml:space="preserv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ind w:left="80" w:firstLine="0"/>
              <w:jc w:val="center"/>
              <w:rPr/>
            </w:pPr>
            <w:r w:rsidDel="00000000" w:rsidR="00000000" w:rsidRPr="00000000">
              <w:rPr>
                <w:rtl w:val="0"/>
              </w:rPr>
              <w:t xml:space="preserve">NamLH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ind w:left="-90" w:right="-75" w:firstLine="0"/>
              <w:jc w:val="center"/>
              <w:rPr/>
            </w:pPr>
            <w:r w:rsidDel="00000000" w:rsidR="00000000" w:rsidRPr="00000000">
              <w:rPr>
                <w:b w:val="0"/>
                <w:bCs w:val="0"/>
                <w:rtl w:val="0"/>
              </w:rPr>
              <w:t xml:space="preserve">Update project risks and response plans</w:t>
            </w:r>
            <w:r w:rsidDel="00000000" w:rsidR="00000000" w:rsidRPr="00000000">
              <w:rPr>
                <w:rtl w:val="0"/>
              </w:rPr>
            </w:r>
          </w:p>
        </w:tc>
      </w:tr>
      <w:tr>
        <w:trPr>
          <w:cantSplit w:val="0"/>
          <w:trHeight w:val="477.6855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ind w:left="80" w:firstLine="0"/>
              <w:jc w:val="center"/>
              <w:rPr/>
            </w:pPr>
            <w:r w:rsidDel="00000000" w:rsidR="00000000" w:rsidRPr="00000000">
              <w:rPr>
                <w:b w:val="0"/>
                <w:bCs w:val="0"/>
                <w:rtl w:val="0"/>
              </w:rPr>
              <w:t xml:space="preserve">21/09/2025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ind w:left="80" w:firstLine="0"/>
              <w:jc w:val="center"/>
              <w:rPr/>
            </w:pPr>
            <w:r w:rsidDel="00000000" w:rsidR="00000000" w:rsidRPr="00000000">
              <w:rPr>
                <w:b w:val="0"/>
                <w:bCs w:val="0"/>
                <w:rtl w:val="0"/>
              </w:rPr>
              <w:t xml:space="preserv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ind w:left="80" w:firstLine="0"/>
              <w:jc w:val="center"/>
              <w:rPr/>
            </w:pPr>
            <w:r w:rsidDel="00000000" w:rsidR="00000000" w:rsidRPr="00000000">
              <w:rPr>
                <w:b w:val="0"/>
                <w:bCs w:val="0"/>
                <w:rtl w:val="0"/>
              </w:rPr>
              <w:t xml:space="preserve">GiaHuyLT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ind w:left="-90" w:right="-75" w:firstLine="0"/>
              <w:jc w:val="center"/>
              <w:rPr/>
            </w:pPr>
            <w:r w:rsidDel="00000000" w:rsidR="00000000" w:rsidRPr="00000000">
              <w:rPr>
                <w:b w:val="0"/>
                <w:bCs w:val="0"/>
                <w:rtl w:val="0"/>
              </w:rPr>
              <w:t xml:space="preserve">Update training plan and project deliverables</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22/09/2025</w:t>
            </w: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M</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MinhLV</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Update tools &amp; infrastructure</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23/09/2025</w:t>
            </w: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M</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All</w:t>
            </w: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b w:val="0"/>
                <w:bCs w:val="0"/>
                <w:rtl w:val="0"/>
              </w:rPr>
              <w:t xml:space="preserve">Align the repository structure and diagrams with the implementation source code</w:t>
            </w: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yn9sy34czqwa" w:id="1"/>
      <w:bookmarkEnd w:id="1"/>
      <w:r w:rsidDel="00000000" w:rsidR="00000000" w:rsidRPr="00000000">
        <w:rPr>
          <w:rtl w:val="0"/>
        </w:rPr>
        <w:t xml:space="preserve">II. Project Management Plan</w:t>
      </w:r>
    </w:p>
    <w:p w:rsidR="00000000" w:rsidDel="00000000" w:rsidP="00000000" w:rsidRDefault="00000000" w:rsidRPr="00000000" w14:paraId="00000066">
      <w:pPr>
        <w:pStyle w:val="Heading2"/>
        <w:rPr/>
      </w:pPr>
      <w:bookmarkStart w:colFirst="0" w:colLast="0" w:name="_heading=h.riv4a6nrvpwp" w:id="2"/>
      <w:bookmarkEnd w:id="2"/>
      <w:r w:rsidDel="00000000" w:rsidR="00000000" w:rsidRPr="00000000">
        <w:rPr>
          <w:rtl w:val="0"/>
        </w:rPr>
        <w:t xml:space="preserve">1. Overview</w:t>
      </w:r>
    </w:p>
    <w:p w:rsidR="00000000" w:rsidDel="00000000" w:rsidP="00000000" w:rsidRDefault="00000000" w:rsidRPr="00000000" w14:paraId="00000067">
      <w:pPr>
        <w:pStyle w:val="Heading3"/>
        <w:rPr>
          <w:i w:val="1"/>
          <w:iCs w:val="1"/>
          <w:color w:val="0000ff"/>
        </w:rPr>
      </w:pPr>
      <w:bookmarkStart w:colFirst="0" w:colLast="0" w:name="_heading=h.kogqcvqn7xwb" w:id="3"/>
      <w:bookmarkEnd w:id="3"/>
      <w:r w:rsidDel="00000000" w:rsidR="00000000" w:rsidRPr="00000000">
        <w:rPr>
          <w:rtl w:val="0"/>
        </w:rPr>
        <w:t xml:space="preserve">1.1 Scope &amp; Estimation</w:t>
      </w:r>
      <w:r w:rsidDel="00000000" w:rsidR="00000000" w:rsidRPr="00000000">
        <w:rPr>
          <w:rtl w:val="0"/>
        </w:rPr>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8">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6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6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w:t>
            </w:r>
            <w:r w:rsidDel="00000000" w:rsidR="00000000" w:rsidRPr="00000000">
              <w:rPr>
                <w:rtl w:val="0"/>
              </w:rPr>
            </w:r>
          </w:p>
        </w:tc>
        <w:tc>
          <w:tcPr/>
          <w:p w:rsidR="00000000" w:rsidDel="00000000" w:rsidP="00000000" w:rsidRDefault="00000000" w:rsidRPr="00000000" w14:paraId="0000006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1: Authentication &amp; Account Management</w:t>
            </w:r>
            <w:r w:rsidDel="00000000" w:rsidR="00000000" w:rsidRPr="00000000">
              <w:rPr>
                <w:rtl w:val="0"/>
              </w:rPr>
            </w:r>
          </w:p>
        </w:tc>
        <w:tc>
          <w:tcPr/>
          <w:p w:rsidR="00000000" w:rsidDel="00000000" w:rsidP="00000000" w:rsidRDefault="00000000" w:rsidRPr="00000000" w14:paraId="0000006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29</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w:t>
            </w:r>
            <w:r w:rsidDel="00000000" w:rsidR="00000000" w:rsidRPr="00000000">
              <w:rPr>
                <w:rtl w:val="0"/>
              </w:rPr>
            </w:r>
          </w:p>
        </w:tc>
        <w:tc>
          <w:tcPr/>
          <w:p w:rsidR="00000000" w:rsidDel="00000000" w:rsidP="00000000" w:rsidRDefault="00000000" w:rsidRPr="00000000" w14:paraId="0000007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Registration, Login &amp; JWT/Refresh Tokens (bcrypt, BR-01/BR-02)</w:t>
            </w:r>
            <w:r w:rsidDel="00000000" w:rsidR="00000000" w:rsidRPr="00000000">
              <w:rPr>
                <w:rtl w:val="0"/>
              </w:rPr>
            </w:r>
          </w:p>
        </w:tc>
        <w:tc>
          <w:tcPr/>
          <w:p w:rsidR="00000000" w:rsidDel="00000000" w:rsidP="00000000" w:rsidRDefault="00000000" w:rsidRPr="00000000" w14:paraId="0000007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p w:rsidR="00000000" w:rsidDel="00000000" w:rsidP="00000000" w:rsidRDefault="00000000" w:rsidRPr="00000000" w14:paraId="000000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c>
          <w:tcPr/>
          <w:p w:rsidR="00000000" w:rsidDel="00000000" w:rsidP="00000000" w:rsidRDefault="00000000" w:rsidRPr="00000000" w14:paraId="0000007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Google SSO Login (UC-03)</w:t>
            </w:r>
            <w:r w:rsidDel="00000000" w:rsidR="00000000" w:rsidRPr="00000000">
              <w:rPr>
                <w:rtl w:val="0"/>
              </w:rPr>
            </w:r>
          </w:p>
        </w:tc>
        <w:tc>
          <w:tcPr/>
          <w:p w:rsidR="00000000" w:rsidDel="00000000" w:rsidP="00000000" w:rsidRDefault="00000000" w:rsidRPr="00000000" w14:paraId="0000007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0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w:t>
            </w:r>
            <w:r w:rsidDel="00000000" w:rsidR="00000000" w:rsidRPr="00000000">
              <w:rPr>
                <w:rtl w:val="0"/>
              </w:rPr>
            </w:r>
          </w:p>
        </w:tc>
        <w:tc>
          <w:tcPr/>
          <w:p w:rsidR="00000000" w:rsidDel="00000000" w:rsidP="00000000" w:rsidRDefault="00000000" w:rsidRPr="00000000" w14:paraId="0000007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Forgot Password &amp; Email Reset</w:t>
            </w:r>
            <w:r w:rsidDel="00000000" w:rsidR="00000000" w:rsidRPr="00000000">
              <w:rPr>
                <w:rtl w:val="0"/>
              </w:rPr>
            </w:r>
          </w:p>
        </w:tc>
        <w:tc>
          <w:tcPr/>
          <w:p w:rsidR="00000000" w:rsidDel="00000000" w:rsidP="00000000" w:rsidRDefault="00000000" w:rsidRPr="00000000" w14:paraId="0000007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p w:rsidR="00000000" w:rsidDel="00000000" w:rsidP="00000000" w:rsidRDefault="00000000" w:rsidRPr="00000000" w14:paraId="000000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1.4</w:t>
            </w:r>
            <w:r w:rsidDel="00000000" w:rsidR="00000000" w:rsidRPr="00000000">
              <w:rPr>
                <w:rtl w:val="0"/>
              </w:rPr>
            </w:r>
          </w:p>
        </w:tc>
        <w:tc>
          <w:tcPr/>
          <w:p w:rsidR="00000000" w:rsidDel="00000000" w:rsidP="00000000" w:rsidRDefault="00000000" w:rsidRPr="00000000" w14:paraId="0000007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First-Login Account Activation (UC-05)</w:t>
            </w:r>
            <w:r w:rsidDel="00000000" w:rsidR="00000000" w:rsidRPr="00000000">
              <w:rPr>
                <w:rtl w:val="0"/>
              </w:rPr>
            </w:r>
          </w:p>
        </w:tc>
        <w:tc>
          <w:tcPr/>
          <w:p w:rsidR="00000000" w:rsidDel="00000000" w:rsidP="00000000" w:rsidRDefault="00000000" w:rsidRPr="00000000" w14:paraId="000000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p w:rsidR="00000000" w:rsidDel="00000000" w:rsidP="00000000" w:rsidRDefault="00000000" w:rsidRPr="00000000" w14:paraId="000000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c>
          <w:tcPr/>
          <w:p w:rsidR="00000000" w:rsidDel="00000000" w:rsidP="00000000" w:rsidRDefault="00000000" w:rsidRPr="00000000" w14:paraId="0000008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Role-Based Navigation for the 6 User Roles</w:t>
            </w:r>
            <w:r w:rsidDel="00000000" w:rsidR="00000000" w:rsidRPr="00000000">
              <w:rPr>
                <w:rtl w:val="0"/>
              </w:rPr>
            </w:r>
          </w:p>
        </w:tc>
        <w:tc>
          <w:tcPr/>
          <w:p w:rsidR="00000000" w:rsidDel="00000000" w:rsidP="00000000" w:rsidRDefault="00000000" w:rsidRPr="00000000" w14:paraId="000000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p w:rsidR="00000000" w:rsidDel="00000000" w:rsidP="00000000" w:rsidRDefault="00000000" w:rsidRPr="00000000" w14:paraId="000000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08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2: Patient Portal</w:t>
            </w:r>
            <w:r w:rsidDel="00000000" w:rsidR="00000000" w:rsidRPr="00000000">
              <w:rPr>
                <w:rtl w:val="0"/>
              </w:rPr>
            </w:r>
          </w:p>
        </w:tc>
        <w:tc>
          <w:tcPr>
            <w:tcBorders>
              <w:bottom w:color="000000" w:space="0" w:sz="4" w:val="single"/>
            </w:tcBorders>
          </w:tcPr>
          <w:p w:rsidR="00000000" w:rsidDel="00000000" w:rsidP="00000000" w:rsidRDefault="00000000" w:rsidRPr="00000000" w14:paraId="0000008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48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2.1</w:t>
            </w: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Patient Dashboard (UC-06)</w:t>
            </w:r>
            <w:r w:rsidDel="00000000" w:rsidR="00000000" w:rsidRPr="00000000">
              <w:rPr>
                <w:rtl w:val="0"/>
              </w:rPr>
            </w:r>
          </w:p>
        </w:tc>
        <w:tc>
          <w:tcPr>
            <w:tcBorders>
              <w:bottom w:color="000000" w:space="0" w:sz="4" w:val="single"/>
            </w:tcBorders>
          </w:tcPr>
          <w:p w:rsidR="00000000" w:rsidDel="00000000" w:rsidP="00000000" w:rsidRDefault="00000000" w:rsidRPr="00000000" w14:paraId="0000008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2.2</w:t>
            </w:r>
            <w:r w:rsidDel="00000000" w:rsidR="00000000" w:rsidRPr="00000000">
              <w:rPr>
                <w:rtl w:val="0"/>
              </w:rPr>
            </w:r>
          </w:p>
        </w:tc>
        <w:tc>
          <w:tcPr>
            <w:tcBorders>
              <w:bottom w:color="000000" w:space="0" w:sz="4" w:val="single"/>
            </w:tcBorders>
          </w:tcPr>
          <w:p w:rsidR="00000000" w:rsidDel="00000000" w:rsidP="00000000" w:rsidRDefault="00000000" w:rsidRPr="00000000" w14:paraId="0000008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Declare Medical Record (UC-07)</w:t>
            </w:r>
            <w:r w:rsidDel="00000000" w:rsidR="00000000" w:rsidRPr="00000000">
              <w:rPr>
                <w:rtl w:val="0"/>
              </w:rPr>
            </w:r>
          </w:p>
        </w:tc>
        <w:tc>
          <w:tcPr>
            <w:tcBorders>
              <w:bottom w:color="000000" w:space="0" w:sz="4" w:val="single"/>
            </w:tcBorders>
          </w:tcPr>
          <w:p w:rsidR="00000000" w:rsidDel="00000000" w:rsidP="00000000" w:rsidRDefault="00000000" w:rsidRPr="00000000" w14:paraId="0000008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2.3</w:t>
            </w: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Visit History &amp; MRI/CT Scan Viewer (UC-08)</w:t>
            </w:r>
            <w:r w:rsidDel="00000000" w:rsidR="00000000" w:rsidRPr="00000000">
              <w:rPr>
                <w:rtl w:val="0"/>
              </w:rPr>
            </w:r>
          </w:p>
        </w:tc>
        <w:tc>
          <w:tcPr>
            <w:tcBorders>
              <w:bottom w:color="000000" w:space="0" w:sz="4" w:val="single"/>
            </w:tcBorders>
          </w:tcPr>
          <w:p w:rsidR="00000000" w:rsidDel="00000000" w:rsidP="00000000" w:rsidRDefault="00000000" w:rsidRPr="00000000" w14:paraId="0000009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2.4</w:t>
            </w:r>
            <w:r w:rsidDel="00000000" w:rsidR="00000000" w:rsidRPr="00000000">
              <w:rPr>
                <w:rtl w:val="0"/>
              </w:rPr>
            </w:r>
          </w:p>
        </w:tc>
        <w:tc>
          <w:tcPr>
            <w:tcBorders>
              <w:bottom w:color="000000" w:space="0" w:sz="4" w:val="single"/>
            </w:tcBorders>
          </w:tcPr>
          <w:p w:rsidR="00000000" w:rsidDel="00000000" w:rsidP="00000000" w:rsidRDefault="00000000" w:rsidRPr="00000000" w14:paraId="0000009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View AI Analysis Result — heatmap &amp; bounding box (UC-09)</w:t>
            </w:r>
            <w:r w:rsidDel="00000000" w:rsidR="00000000" w:rsidRPr="00000000">
              <w:rPr>
                <w:rtl w:val="0"/>
              </w:rPr>
            </w:r>
          </w:p>
        </w:tc>
        <w:tc>
          <w:tcPr>
            <w:tcBorders>
              <w:bottom w:color="000000" w:space="0" w:sz="4" w:val="single"/>
            </w:tcBorders>
          </w:tcPr>
          <w:p w:rsidR="00000000" w:rsidDel="00000000" w:rsidP="00000000" w:rsidRDefault="00000000" w:rsidRPr="00000000" w14:paraId="0000009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2.5</w:t>
            </w:r>
            <w:r w:rsidDel="00000000" w:rsidR="00000000" w:rsidRPr="00000000">
              <w:rPr>
                <w:rtl w:val="0"/>
              </w:rPr>
            </w:r>
          </w:p>
        </w:tc>
        <w:tc>
          <w:tcPr>
            <w:tcBorders>
              <w:bottom w:color="000000" w:space="0" w:sz="4" w:val="single"/>
            </w:tcBorders>
          </w:tcPr>
          <w:p w:rsidR="00000000" w:rsidDel="00000000" w:rsidP="00000000" w:rsidRDefault="00000000" w:rsidRPr="00000000" w14:paraId="0000009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Medication Reminders &amp; Premium Upgrade (UC-10, UC-11)</w:t>
            </w: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009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3: Clinical Workflow</w:t>
            </w:r>
            <w:r w:rsidDel="00000000" w:rsidR="00000000" w:rsidRPr="00000000">
              <w:rPr>
                <w:rtl w:val="0"/>
              </w:rPr>
            </w:r>
          </w:p>
        </w:tc>
        <w:tc>
          <w:tcPr>
            <w:tcBorders>
              <w:bottom w:color="000000" w:space="0" w:sz="4" w:val="single"/>
            </w:tcBorders>
          </w:tcPr>
          <w:p w:rsidR="00000000" w:rsidDel="00000000" w:rsidP="00000000" w:rsidRDefault="00000000" w:rsidRPr="00000000" w14:paraId="0000009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50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3.1</w:t>
            </w:r>
            <w:r w:rsidDel="00000000" w:rsidR="00000000" w:rsidRPr="00000000">
              <w:rPr>
                <w:rtl w:val="0"/>
              </w:rPr>
            </w:r>
          </w:p>
        </w:tc>
        <w:tc>
          <w:tcPr>
            <w:tcBorders>
              <w:bottom w:color="000000" w:space="0" w:sz="4" w:val="single"/>
            </w:tcBorders>
          </w:tcPr>
          <w:p w:rsidR="00000000" w:rsidDel="00000000" w:rsidP="00000000" w:rsidRDefault="00000000" w:rsidRPr="00000000" w14:paraId="000000A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Create Visit &amp; Doctor Work Queue (UC-12, UC-13)</w:t>
            </w: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3.2</w:t>
            </w: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Order MRI Scan (UC-14)</w:t>
            </w:r>
            <w:r w:rsidDel="00000000" w:rsidR="00000000" w:rsidRPr="00000000">
              <w:rPr>
                <w:rtl w:val="0"/>
              </w:rPr>
            </w:r>
          </w:p>
        </w:tc>
        <w:tc>
          <w:tcPr>
            <w:tcBorders>
              <w:bottom w:color="000000" w:space="0" w:sz="4" w:val="single"/>
            </w:tcBorders>
          </w:tcPr>
          <w:p w:rsidR="00000000" w:rsidDel="00000000" w:rsidP="00000000" w:rsidRDefault="00000000" w:rsidRPr="00000000" w14:paraId="000000A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3.3</w:t>
            </w:r>
            <w:r w:rsidDel="00000000" w:rsidR="00000000" w:rsidRPr="00000000">
              <w:rPr>
                <w:rtl w:val="0"/>
              </w:rPr>
            </w:r>
          </w:p>
        </w:tc>
        <w:tc>
          <w:tcPr>
            <w:tcBorders>
              <w:bottom w:color="000000" w:space="0" w:sz="4" w:val="single"/>
            </w:tcBorders>
          </w:tcPr>
          <w:p w:rsidR="00000000" w:rsidDel="00000000" w:rsidP="00000000" w:rsidRDefault="00000000" w:rsidRPr="00000000" w14:paraId="000000A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Process MRI / PACS Queue (UC-15)</w:t>
            </w:r>
            <w:r w:rsidDel="00000000" w:rsidR="00000000" w:rsidRPr="00000000">
              <w:rPr>
                <w:rtl w:val="0"/>
              </w:rPr>
            </w:r>
          </w:p>
        </w:tc>
        <w:tc>
          <w:tcPr>
            <w:tcBorders>
              <w:bottom w:color="000000" w:space="0" w:sz="4" w:val="single"/>
            </w:tcBorders>
          </w:tcPr>
          <w:p w:rsidR="00000000" w:rsidDel="00000000" w:rsidP="00000000" w:rsidRDefault="00000000" w:rsidRPr="00000000" w14:paraId="000000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3.4</w:t>
            </w:r>
            <w:r w:rsidDel="00000000" w:rsidR="00000000" w:rsidRPr="00000000">
              <w:rPr>
                <w:rtl w:val="0"/>
              </w:rPr>
            </w:r>
          </w:p>
        </w:tc>
        <w:tc>
          <w:tcPr>
            <w:tcBorders>
              <w:bottom w:color="000000" w:space="0" w:sz="4" w:val="single"/>
            </w:tcBorders>
          </w:tcPr>
          <w:p w:rsidR="00000000" w:rsidDel="00000000" w:rsidP="00000000" w:rsidRDefault="00000000" w:rsidRPr="00000000" w14:paraId="000000A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Prescribe Medication &amp; Auto-Generated Reminders (UC-16)</w:t>
            </w:r>
            <w:r w:rsidDel="00000000" w:rsidR="00000000" w:rsidRPr="00000000">
              <w:rPr>
                <w:rtl w:val="0"/>
              </w:rPr>
            </w:r>
          </w:p>
        </w:tc>
        <w:tc>
          <w:tcPr>
            <w:tcBorders>
              <w:bottom w:color="000000" w:space="0" w:sz="4" w:val="single"/>
            </w:tcBorders>
          </w:tcPr>
          <w:p w:rsidR="00000000" w:rsidDel="00000000" w:rsidP="00000000" w:rsidRDefault="00000000" w:rsidRPr="00000000" w14:paraId="000000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3.5</w:t>
            </w:r>
            <w:r w:rsidDel="00000000" w:rsidR="00000000" w:rsidRPr="00000000">
              <w:rPr>
                <w:rtl w:val="0"/>
              </w:rPr>
            </w:r>
          </w:p>
        </w:tc>
        <w:tc>
          <w:tcPr>
            <w:tcBorders>
              <w:bottom w:color="000000" w:space="0" w:sz="4" w:val="single"/>
            </w:tcBorders>
          </w:tcPr>
          <w:p w:rsidR="00000000" w:rsidDel="00000000" w:rsidP="00000000" w:rsidRDefault="00000000" w:rsidRPr="00000000" w14:paraId="000000B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End Visit / Transfer Patient (UC-17)</w:t>
            </w: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3.6</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Invoice &amp; PayOS Payment Confirmation (UC-18)</w:t>
            </w:r>
            <w:r w:rsidDel="00000000" w:rsidR="00000000" w:rsidRPr="00000000">
              <w:rPr>
                <w:rtl w:val="0"/>
              </w:rPr>
            </w:r>
          </w:p>
        </w:tc>
        <w:tc>
          <w:tcPr>
            <w:tcBorders>
              <w:bottom w:color="000000" w:space="0" w:sz="4" w:val="single"/>
            </w:tcBorders>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B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B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4: AI Diagnosis Core</w:t>
            </w:r>
            <w:r w:rsidDel="00000000" w:rsidR="00000000" w:rsidRPr="00000000">
              <w:rPr>
                <w:rtl w:val="0"/>
              </w:rPr>
            </w:r>
          </w:p>
        </w:tc>
        <w:tc>
          <w:tcPr>
            <w:tcBorders>
              <w:bottom w:color="000000" w:space="0" w:sz="4" w:val="single"/>
            </w:tcBorders>
          </w:tcPr>
          <w:p w:rsidR="00000000" w:rsidDel="00000000" w:rsidP="00000000" w:rsidRDefault="00000000" w:rsidRPr="00000000" w14:paraId="000000BB">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67</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4.1</w:t>
            </w:r>
            <w:r w:rsidDel="00000000" w:rsidR="00000000" w:rsidRPr="00000000">
              <w:rPr>
                <w:rtl w:val="0"/>
              </w:rPr>
            </w:r>
          </w:p>
        </w:tc>
        <w:tc>
          <w:tcPr>
            <w:tcBorders>
              <w:bottom w:color="000000" w:space="0" w:sz="4" w:val="single"/>
            </w:tcBorders>
          </w:tcPr>
          <w:p w:rsidR="00000000" w:rsidDel="00000000" w:rsidP="00000000" w:rsidRDefault="00000000" w:rsidRPr="00000000" w14:paraId="000000B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CNN Ensemble (ResNet50, EfficientNet, DenseNet) with Risk-Calibrated Loss</w:t>
            </w:r>
            <w:r w:rsidDel="00000000" w:rsidR="00000000" w:rsidRPr="00000000">
              <w:rPr>
                <w:rtl w:val="0"/>
              </w:rPr>
            </w:r>
          </w:p>
        </w:tc>
        <w:tc>
          <w:tcPr>
            <w:tcBorders>
              <w:bottom w:color="000000" w:space="0" w:sz="4" w:val="single"/>
            </w:tcBorders>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4.2</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YOLOv8 Tumor Localization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C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4.3</w:t>
            </w:r>
            <w:r w:rsidDel="00000000" w:rsidR="00000000" w:rsidRPr="00000000">
              <w:rPr>
                <w:rtl w:val="0"/>
              </w:rPr>
            </w:r>
          </w:p>
        </w:tc>
        <w:tc>
          <w:tcPr>
            <w:tcBorders>
              <w:bottom w:color="000000" w:space="0" w:sz="4" w:val="single"/>
            </w:tcBorders>
          </w:tcPr>
          <w:p w:rsidR="00000000" w:rsidDel="00000000" w:rsidP="00000000" w:rsidRDefault="00000000" w:rsidRPr="00000000" w14:paraId="000000C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Grad-CAM Heatmap Explanation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C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4.4</w:t>
            </w:r>
            <w:r w:rsidDel="00000000" w:rsidR="00000000" w:rsidRPr="00000000">
              <w:rPr>
                <w:rtl w:val="0"/>
              </w:rPr>
            </w:r>
          </w:p>
        </w:tc>
        <w:tc>
          <w:tcPr>
            <w:tcBorders>
              <w:bottom w:color="000000" w:space="0" w:sz="4" w:val="single"/>
            </w:tcBorders>
          </w:tcPr>
          <w:p w:rsidR="00000000" w:rsidDel="00000000" w:rsidP="00000000" w:rsidRDefault="00000000" w:rsidRPr="00000000" w14:paraId="000000C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Gemini 2.5 Flash Vision Cross-Validation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4.5</w:t>
            </w:r>
            <w:r w:rsidDel="00000000" w:rsidR="00000000" w:rsidRPr="00000000">
              <w:rPr>
                <w:rtl w:val="0"/>
              </w:rPr>
            </w:r>
          </w:p>
        </w:tc>
        <w:tc>
          <w:tcPr>
            <w:tcBorders>
              <w:bottom w:color="000000" w:space="0" w:sz="4" w:val="single"/>
            </w:tcBorders>
          </w:tcPr>
          <w:p w:rsidR="00000000" w:rsidDel="00000000" w:rsidP="00000000" w:rsidRDefault="00000000" w:rsidRPr="00000000" w14:paraId="000000C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Doctor Correction &amp; Active Learning Loop</w:t>
            </w:r>
            <w:r w:rsidDel="00000000" w:rsidR="00000000" w:rsidRPr="00000000">
              <w:rPr>
                <w:rtl w:val="0"/>
              </w:rPr>
            </w:r>
          </w:p>
        </w:tc>
        <w:tc>
          <w:tcPr>
            <w:tcBorders>
              <w:bottom w:color="000000" w:space="0" w:sz="4" w:val="single"/>
            </w:tcBorders>
          </w:tcPr>
          <w:p w:rsidR="00000000" w:rsidDel="00000000" w:rsidP="00000000" w:rsidRDefault="00000000" w:rsidRPr="00000000" w14:paraId="000000CF">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D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D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5: RAG Chatbot &amp; LLM Agents</w:t>
            </w:r>
            <w:r w:rsidDel="00000000" w:rsidR="00000000" w:rsidRPr="00000000">
              <w:rPr>
                <w:rtl w:val="0"/>
              </w:rPr>
            </w:r>
          </w:p>
        </w:tc>
        <w:tc>
          <w:tcPr>
            <w:tcBorders>
              <w:bottom w:color="000000" w:space="0" w:sz="4" w:val="single"/>
            </w:tcBorders>
          </w:tcPr>
          <w:p w:rsidR="00000000" w:rsidDel="00000000" w:rsidP="00000000" w:rsidRDefault="00000000" w:rsidRPr="00000000" w14:paraId="000000D3">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27</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5.1</w:t>
            </w:r>
            <w:r w:rsidDel="00000000" w:rsidR="00000000" w:rsidRPr="00000000">
              <w:rPr>
                <w:rtl w:val="0"/>
              </w:rPr>
            </w:r>
          </w:p>
        </w:tc>
        <w:tc>
          <w:tcPr>
            <w:tcBorders>
              <w:bottom w:color="000000" w:space="0" w:sz="4" w:val="single"/>
            </w:tcBorders>
          </w:tcPr>
          <w:p w:rsidR="00000000" w:rsidDel="00000000" w:rsidP="00000000" w:rsidRDefault="00000000" w:rsidRPr="00000000" w14:paraId="000000D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RAG Chatbot (LangChain + Gemini + FAISS, protocol QD 1514)</w:t>
            </w:r>
            <w:r w:rsidDel="00000000" w:rsidR="00000000" w:rsidRPr="00000000">
              <w:rPr>
                <w:rtl w:val="0"/>
              </w:rPr>
            </w:r>
          </w:p>
        </w:tc>
        <w:tc>
          <w:tcPr>
            <w:tcBorders>
              <w:bottom w:color="000000" w:space="0" w:sz="4" w:val="single"/>
            </w:tcBorders>
          </w:tcPr>
          <w:p w:rsidR="00000000" w:rsidDel="00000000" w:rsidP="00000000" w:rsidRDefault="00000000" w:rsidRPr="00000000" w14:paraId="000000D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5.2</w:t>
            </w:r>
            <w:r w:rsidDel="00000000" w:rsidR="00000000" w:rsidRPr="00000000">
              <w:rPr>
                <w:rtl w:val="0"/>
              </w:rPr>
            </w:r>
          </w:p>
        </w:tc>
        <w:tc>
          <w:tcPr>
            <w:tcBorders>
              <w:bottom w:color="000000" w:space="0" w:sz="4" w:val="single"/>
            </w:tcBorders>
          </w:tcPr>
          <w:p w:rsidR="00000000" w:rsidDel="00000000" w:rsidP="00000000" w:rsidRDefault="00000000" w:rsidRPr="00000000" w14:paraId="000000D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Hippocratic Patient-Friendly Translation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0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5.3</w:t>
            </w:r>
            <w:r w:rsidDel="00000000" w:rsidR="00000000" w:rsidRPr="00000000">
              <w:rPr>
                <w:rtl w:val="0"/>
              </w:rPr>
            </w:r>
          </w:p>
        </w:tc>
        <w:tc>
          <w:tcPr>
            <w:tcBorders>
              <w:bottom w:color="000000" w:space="0" w:sz="4" w:val="single"/>
            </w:tcBorders>
          </w:tcPr>
          <w:p w:rsidR="00000000" w:rsidDel="00000000" w:rsidP="00000000" w:rsidRDefault="00000000" w:rsidRPr="00000000" w14:paraId="000000D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Keyword Traps &amp; Banned Words</w:t>
            </w:r>
            <w:r w:rsidDel="00000000" w:rsidR="00000000" w:rsidRPr="00000000">
              <w:rPr>
                <w:rtl w:val="0"/>
              </w:rPr>
            </w:r>
          </w:p>
        </w:tc>
        <w:tc>
          <w:tcPr>
            <w:tcBorders>
              <w:bottom w:color="000000" w:space="0" w:sz="4" w:val="single"/>
            </w:tcBorders>
          </w:tcPr>
          <w:p w:rsidR="00000000" w:rsidDel="00000000" w:rsidP="00000000" w:rsidRDefault="00000000" w:rsidRPr="00000000" w14:paraId="000000DF">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E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4</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6: EMR &amp; PACS Storage</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6.1</w:t>
            </w: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EMR — 14 Hospital Document Types (B2B)</w:t>
            </w:r>
            <w:r w:rsidDel="00000000" w:rsidR="00000000" w:rsidRPr="00000000">
              <w:rPr>
                <w:rtl w:val="0"/>
              </w:rPr>
            </w:r>
          </w:p>
        </w:tc>
        <w:tc>
          <w:tcPr>
            <w:tcBorders>
              <w:bottom w:color="000000" w:space="0" w:sz="4" w:val="single"/>
            </w:tcBorders>
          </w:tcPr>
          <w:p w:rsidR="00000000" w:rsidDel="00000000" w:rsidP="00000000" w:rsidRDefault="00000000" w:rsidRPr="00000000" w14:paraId="000000E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6.2</w:t>
            </w: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Patient Health Book — 12 Personal Documents (B2C)</w:t>
            </w:r>
            <w:r w:rsidDel="00000000" w:rsidR="00000000" w:rsidRPr="00000000">
              <w:rPr>
                <w:rtl w:val="0"/>
              </w:rPr>
            </w:r>
          </w:p>
        </w:tc>
        <w:tc>
          <w:tcPr>
            <w:tcBorders>
              <w:bottom w:color="000000" w:space="0" w:sz="4" w:val="single"/>
            </w:tcBorders>
          </w:tcPr>
          <w:p w:rsidR="00000000" w:rsidDel="00000000" w:rsidP="00000000" w:rsidRDefault="00000000" w:rsidRPr="00000000" w14:paraId="000000E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6.3</w:t>
            </w: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OCR Digitisation &amp; CCCD/BHYT Stripping</w:t>
            </w: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6.4</w:t>
            </w: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QR Record Sharing Between Hospitals</w:t>
            </w: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6.5</w:t>
            </w: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Cloud PACS Upload (Firebase Storage)</w:t>
            </w: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7</w:t>
            </w:r>
            <w:r w:rsidDel="00000000" w:rsidR="00000000" w:rsidRPr="00000000">
              <w:rPr>
                <w:rtl w:val="0"/>
              </w:rPr>
            </w:r>
          </w:p>
        </w:tc>
        <w:tc>
          <w:tcPr>
            <w:tcBorders>
              <w:bottom w:color="000000" w:space="0" w:sz="4" w:val="single"/>
            </w:tcBorders>
          </w:tcPr>
          <w:p w:rsidR="00000000" w:rsidDel="00000000" w:rsidP="00000000" w:rsidRDefault="00000000" w:rsidRPr="00000000" w14:paraId="000000F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7: Staff Scheduling</w:t>
            </w: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7.1</w:t>
            </w: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Assign Work Shifts — Weekly Grid (UC-19)</w:t>
            </w: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7.2</w:t>
            </w: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Request Shift Swap (UC-20)</w:t>
            </w: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7.3</w:t>
            </w:r>
            <w:r w:rsidDel="00000000" w:rsidR="00000000" w:rsidRPr="00000000">
              <w:rPr>
                <w:rtl w:val="0"/>
              </w:rPr>
            </w:r>
          </w:p>
        </w:tc>
        <w:tc>
          <w:tcPr>
            <w:tcBorders>
              <w:bottom w:color="000000" w:space="0" w:sz="4" w:val="single"/>
            </w:tcBorders>
          </w:tcPr>
          <w:p w:rsidR="00000000" w:rsidDel="00000000" w:rsidP="00000000" w:rsidRDefault="00000000" w:rsidRPr="00000000" w14:paraId="0000010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Review Swap Request &amp; Email Result (UC-21)</w:t>
            </w:r>
            <w:r w:rsidDel="00000000" w:rsidR="00000000" w:rsidRPr="00000000">
              <w:rPr>
                <w:rtl w:val="0"/>
              </w:rPr>
            </w:r>
          </w:p>
        </w:tc>
        <w:tc>
          <w:tcPr>
            <w:tcBorders>
              <w:bottom w:color="000000" w:space="0" w:sz="4" w:val="single"/>
            </w:tcBorders>
          </w:tcPr>
          <w:p w:rsidR="00000000" w:rsidDel="00000000" w:rsidP="00000000" w:rsidRDefault="00000000" w:rsidRPr="00000000" w14:paraId="00000107">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0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c>
          <w:tcPr>
            <w:tcBorders>
              <w:bottom w:color="000000" w:space="0" w:sz="4" w:val="single"/>
            </w:tcBorders>
          </w:tcPr>
          <w:p w:rsidR="00000000" w:rsidDel="00000000" w:rsidP="00000000" w:rsidRDefault="00000000" w:rsidRPr="00000000" w14:paraId="0000010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8: Pharmacy &amp; Medication Management</w:t>
            </w:r>
            <w:r w:rsidDel="00000000" w:rsidR="00000000" w:rsidRPr="00000000">
              <w:rPr>
                <w:rtl w:val="0"/>
              </w:rPr>
            </w:r>
          </w:p>
        </w:tc>
        <w:tc>
          <w:tcPr>
            <w:tcBorders>
              <w:bottom w:color="000000" w:space="0" w:sz="4" w:val="single"/>
            </w:tcBorders>
          </w:tcPr>
          <w:p w:rsidR="00000000" w:rsidDel="00000000" w:rsidP="00000000" w:rsidRDefault="00000000" w:rsidRPr="00000000" w14:paraId="0000010B">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23</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8.1</w:t>
            </w:r>
            <w:r w:rsidDel="00000000" w:rsidR="00000000" w:rsidRPr="00000000">
              <w:rPr>
                <w:rtl w:val="0"/>
              </w:rPr>
            </w:r>
          </w:p>
        </w:tc>
        <w:tc>
          <w:tcPr>
            <w:tcBorders>
              <w:bottom w:color="000000" w:space="0" w:sz="4" w:val="single"/>
            </w:tcBorders>
          </w:tcPr>
          <w:p w:rsidR="00000000" w:rsidDel="00000000" w:rsidP="00000000" w:rsidRDefault="00000000" w:rsidRPr="00000000" w14:paraId="0000010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Update Drug Stock (UC-22)</w:t>
            </w: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8.2</w:t>
            </w: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Medicine Reminder Generation (drug × day × slot, BR-06)</w:t>
            </w: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8.3</w:t>
            </w:r>
            <w:r w:rsidDel="00000000" w:rsidR="00000000" w:rsidRPr="00000000">
              <w:rPr>
                <w:rtl w:val="0"/>
              </w:rPr>
            </w:r>
          </w:p>
        </w:tc>
        <w:tc>
          <w:tcPr>
            <w:tcBorders>
              <w:bottom w:color="000000" w:space="0" w:sz="4" w:val="single"/>
            </w:tcBorders>
          </w:tcPr>
          <w:p w:rsidR="00000000" w:rsidDel="00000000" w:rsidP="00000000" w:rsidRDefault="00000000" w:rsidRPr="00000000" w14:paraId="0000011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Mark Medication as Taken (UC-10)</w:t>
            </w:r>
            <w:r w:rsidDel="00000000" w:rsidR="00000000" w:rsidRPr="00000000">
              <w:rPr>
                <w:rtl w:val="0"/>
              </w:rPr>
            </w:r>
          </w:p>
        </w:tc>
        <w:tc>
          <w:tcPr>
            <w:tcBorders>
              <w:bottom w:color="000000" w:space="0" w:sz="4" w:val="single"/>
            </w:tcBorders>
          </w:tcPr>
          <w:p w:rsidR="00000000" w:rsidDel="00000000" w:rsidP="00000000" w:rsidRDefault="00000000" w:rsidRPr="00000000" w14:paraId="000001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8.4</w:t>
            </w:r>
            <w:r w:rsidDel="00000000" w:rsidR="00000000" w:rsidRPr="00000000">
              <w:rPr>
                <w:rtl w:val="0"/>
              </w:rPr>
            </w:r>
          </w:p>
        </w:tc>
        <w:tc>
          <w:tcPr>
            <w:tcBorders>
              <w:bottom w:color="000000" w:space="0" w:sz="4" w:val="single"/>
            </w:tcBorders>
          </w:tcPr>
          <w:p w:rsidR="00000000" w:rsidDel="00000000" w:rsidP="00000000" w:rsidRDefault="00000000" w:rsidRPr="00000000" w14:paraId="0000011A">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Prescription Validation &amp; Dispensing</w:t>
            </w:r>
            <w:r w:rsidDel="00000000" w:rsidR="00000000" w:rsidRPr="00000000">
              <w:rPr>
                <w:rtl w:val="0"/>
              </w:rPr>
            </w:r>
          </w:p>
        </w:tc>
        <w:tc>
          <w:tcPr>
            <w:tcBorders>
              <w:bottom w:color="000000" w:space="0" w:sz="4" w:val="single"/>
            </w:tcBorders>
          </w:tcPr>
          <w:p w:rsidR="00000000" w:rsidDel="00000000" w:rsidP="00000000" w:rsidRDefault="00000000" w:rsidRPr="00000000" w14:paraId="0000011B">
            <w:pPr>
              <w:spacing w:line="254" w:lineRule="auto"/>
              <w:ind w:left="33" w:firstLine="0"/>
              <w:rPr>
                <w:rFonts w:ascii="Calibri" w:cs="Calibri" w:eastAsia="Calibri" w:hAnsi="Calibri"/>
                <w:b w:val="1"/>
                <w:bCs w:val="1"/>
                <w:i w:val="1"/>
                <w:iCs w:val="1"/>
                <w:sz w:val="22"/>
                <w:szCs w:val="22"/>
              </w:rPr>
            </w:pPr>
            <w:r w:rsidDel="00000000" w:rsidR="00000000" w:rsidRPr="00000000">
              <w:rPr>
                <w:b w:val="0"/>
                <w:bCs w:val="0"/>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1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tcBorders>
              <w:bottom w:color="000000" w:space="0" w:sz="4" w:val="single"/>
            </w:tcBorders>
          </w:tcPr>
          <w:p w:rsidR="00000000" w:rsidDel="00000000" w:rsidP="00000000" w:rsidRDefault="00000000" w:rsidRPr="00000000" w14:paraId="0000011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Feature 9: Hospital Onboarding</w:t>
            </w:r>
            <w:r w:rsidDel="00000000" w:rsidR="00000000" w:rsidRPr="00000000">
              <w:rPr>
                <w:rtl w:val="0"/>
              </w:rPr>
            </w:r>
          </w:p>
        </w:tc>
        <w:tc>
          <w:tcPr>
            <w:tcBorders>
              <w:bottom w:color="000000" w:space="0" w:sz="4" w:val="single"/>
            </w:tcBorders>
          </w:tcPr>
          <w:p w:rsidR="00000000" w:rsidDel="00000000" w:rsidP="00000000" w:rsidRDefault="00000000" w:rsidRPr="00000000" w14:paraId="0000011F">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9.1</w:t>
            </w:r>
            <w:r w:rsidDel="00000000" w:rsidR="00000000" w:rsidRPr="00000000">
              <w:rPr>
                <w:rtl w:val="0"/>
              </w:rPr>
            </w:r>
          </w:p>
        </w:tc>
        <w:tc>
          <w:tcPr>
            <w:tcBorders>
              <w:bottom w:color="000000" w:space="0" w:sz="4" w:val="single"/>
            </w:tcBorders>
          </w:tcPr>
          <w:p w:rsidR="00000000" w:rsidDel="00000000" w:rsidP="00000000" w:rsidRDefault="00000000" w:rsidRPr="00000000" w14:paraId="0000012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Provision Temp Hospital Account &amp; Drive Structure (UC-23)</w:t>
            </w:r>
            <w:r w:rsidDel="00000000" w:rsidR="00000000" w:rsidRPr="00000000">
              <w:rPr>
                <w:rtl w:val="0"/>
              </w:rPr>
            </w:r>
          </w:p>
        </w:tc>
        <w:tc>
          <w:tcPr>
            <w:tcBorders>
              <w:bottom w:color="000000" w:space="0" w:sz="4" w:val="single"/>
            </w:tcBorders>
          </w:tcPr>
          <w:p w:rsidR="00000000" w:rsidDel="00000000" w:rsidP="00000000" w:rsidRDefault="00000000" w:rsidRPr="00000000" w14:paraId="000001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9.2</w:t>
            </w:r>
            <w:r w:rsidDel="00000000" w:rsidR="00000000" w:rsidRPr="00000000">
              <w:rPr>
                <w:rtl w:val="0"/>
              </w:rPr>
            </w:r>
          </w:p>
        </w:tc>
        <w:tc>
          <w:tcPr>
            <w:tcBorders>
              <w:bottom w:color="000000" w:space="0" w:sz="4" w:val="single"/>
            </w:tcBorders>
          </w:tcPr>
          <w:p w:rsidR="00000000" w:rsidDel="00000000" w:rsidP="00000000" w:rsidRDefault="00000000" w:rsidRPr="00000000" w14:paraId="0000012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Submit Onboarding Information &amp; License (UC-24)</w:t>
            </w:r>
            <w:r w:rsidDel="00000000" w:rsidR="00000000" w:rsidRPr="00000000">
              <w:rPr>
                <w:rtl w:val="0"/>
              </w:rPr>
            </w:r>
          </w:p>
        </w:tc>
        <w:tc>
          <w:tcPr>
            <w:tcBorders>
              <w:bottom w:color="000000" w:space="0" w:sz="4" w:val="single"/>
            </w:tcBorders>
          </w:tcPr>
          <w:p w:rsidR="00000000" w:rsidDel="00000000" w:rsidP="00000000" w:rsidRDefault="00000000" w:rsidRPr="00000000" w14:paraId="000001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9.3</w:t>
            </w:r>
            <w:r w:rsidDel="00000000" w:rsidR="00000000" w:rsidRPr="00000000">
              <w:rPr>
                <w:rtl w:val="0"/>
              </w:rPr>
            </w:r>
          </w:p>
        </w:tc>
        <w:tc>
          <w:tcPr>
            <w:tcBorders>
              <w:bottom w:color="000000" w:space="0" w:sz="4" w:val="single"/>
            </w:tcBorders>
          </w:tcPr>
          <w:p w:rsidR="00000000" w:rsidDel="00000000" w:rsidP="00000000" w:rsidRDefault="00000000" w:rsidRPr="00000000" w14:paraId="0000012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Activate Hospital — Email Switch-Over (UC-25)</w:t>
            </w:r>
            <w:r w:rsidDel="00000000" w:rsidR="00000000" w:rsidRPr="00000000">
              <w:rPr>
                <w:rtl w:val="0"/>
              </w:rPr>
            </w:r>
          </w:p>
        </w:tc>
        <w:tc>
          <w:tcPr>
            <w:tcBorders>
              <w:bottom w:color="000000" w:space="0" w:sz="4" w:val="single"/>
            </w:tcBorders>
          </w:tcPr>
          <w:p w:rsidR="00000000" w:rsidDel="00000000" w:rsidP="00000000" w:rsidRDefault="00000000" w:rsidRPr="00000000" w14:paraId="000001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12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10: Admin Backoffice</w:t>
            </w:r>
            <w:r w:rsidDel="00000000" w:rsidR="00000000" w:rsidRPr="00000000">
              <w:rPr>
                <w:rtl w:val="0"/>
              </w:rPr>
            </w:r>
          </w:p>
        </w:tc>
        <w:tc>
          <w:tcPr>
            <w:tcBorders>
              <w:bottom w:color="000000" w:space="0" w:sz="4" w:val="single"/>
            </w:tcBorders>
          </w:tcPr>
          <w:p w:rsidR="00000000" w:rsidDel="00000000" w:rsidP="00000000" w:rsidRDefault="00000000" w:rsidRPr="00000000" w14:paraId="0000012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30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10.1</w:t>
            </w:r>
            <w:r w:rsidDel="00000000" w:rsidR="00000000" w:rsidRPr="00000000">
              <w:rPr>
                <w:rtl w:val="0"/>
              </w:rPr>
            </w:r>
          </w:p>
        </w:tc>
        <w:tc>
          <w:tcPr>
            <w:tcBorders>
              <w:bottom w:color="000000" w:space="0" w:sz="4" w:val="single"/>
            </w:tcBorders>
          </w:tcPr>
          <w:p w:rsidR="00000000" w:rsidDel="00000000" w:rsidP="00000000" w:rsidRDefault="00000000" w:rsidRPr="00000000" w14:paraId="0000013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Lock / Unlock User Account (UC-26)</w:t>
            </w: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10.2</w:t>
            </w: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View System Statistics (UC-27)</w:t>
            </w: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10.3</w:t>
            </w: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Audit Log Viewer (SQLite audit_logs.db)</w:t>
            </w: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10.4</w:t>
            </w:r>
            <w:r w:rsidDel="00000000" w:rsidR="00000000" w:rsidRPr="00000000">
              <w:rPr>
                <w:rtl w:val="0"/>
              </w:rPr>
            </w:r>
          </w:p>
        </w:tc>
        <w:tc>
          <w:tcPr>
            <w:tcBorders>
              <w:bottom w:color="000000" w:space="0" w:sz="4" w:val="single"/>
            </w:tcBorders>
          </w:tcPr>
          <w:p w:rsidR="00000000" w:rsidDel="00000000" w:rsidP="00000000" w:rsidRDefault="00000000" w:rsidRPr="00000000" w14:paraId="0000013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Verify Tenant Isolation (UC-28)</w:t>
            </w: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1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11</w:t>
            </w:r>
            <w:r w:rsidDel="00000000" w:rsidR="00000000" w:rsidRPr="00000000">
              <w:rPr>
                <w:rtl w:val="0"/>
              </w:rPr>
            </w:r>
          </w:p>
        </w:tc>
        <w:tc>
          <w:tcPr>
            <w:tcBorders>
              <w:bottom w:color="000000" w:space="0" w:sz="4" w:val="single"/>
            </w:tcBorders>
          </w:tcPr>
          <w:p w:rsidR="00000000" w:rsidDel="00000000" w:rsidP="00000000" w:rsidRDefault="00000000" w:rsidRPr="00000000" w14:paraId="0000014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11: Nursing &amp; Vitals</w:t>
            </w: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20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11.1</w:t>
            </w: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Care Sheets per Shift</w:t>
            </w: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11.2</w:t>
            </w: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Vital-Sign Tracking (Blood Pressure, Pulse, SpO2, Temperature)</w:t>
            </w: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11.3</w:t>
            </w:r>
            <w:r w:rsidDel="00000000" w:rsidR="00000000" w:rsidRPr="00000000">
              <w:rPr>
                <w:rtl w:val="0"/>
              </w:rPr>
            </w:r>
          </w:p>
        </w:tc>
        <w:tc>
          <w:tcPr>
            <w:tcBorders>
              <w:bottom w:color="000000" w:space="0" w:sz="4" w:val="single"/>
            </w:tcBorders>
          </w:tcPr>
          <w:p w:rsidR="00000000" w:rsidDel="00000000" w:rsidP="00000000" w:rsidRDefault="00000000" w:rsidRPr="00000000" w14:paraId="0000014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Inpatient Progression &amp; Hand-over Notes</w:t>
            </w:r>
            <w:r w:rsidDel="00000000" w:rsidR="00000000" w:rsidRPr="00000000">
              <w:rPr>
                <w:rtl w:val="0"/>
              </w:rPr>
            </w:r>
          </w:p>
        </w:tc>
        <w:tc>
          <w:tcPr>
            <w:tcBorders>
              <w:bottom w:color="000000" w:space="0" w:sz="4" w:val="single"/>
            </w:tcBorders>
          </w:tcPr>
          <w:p w:rsidR="00000000" w:rsidDel="00000000" w:rsidP="00000000" w:rsidRDefault="00000000" w:rsidRPr="00000000" w14:paraId="000001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12</w:t>
            </w: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Feature 12: Security &amp; Compliance</w:t>
            </w:r>
            <w:r w:rsidDel="00000000" w:rsidR="00000000" w:rsidRPr="00000000">
              <w:rPr>
                <w:rtl w:val="0"/>
              </w:rPr>
            </w:r>
          </w:p>
        </w:tc>
        <w:tc>
          <w:tcPr>
            <w:tcBorders>
              <w:bottom w:color="000000" w:space="0" w:sz="4" w:val="single"/>
            </w:tcBorders>
          </w:tcPr>
          <w:p w:rsidR="00000000" w:rsidDel="00000000" w:rsidP="00000000" w:rsidRDefault="00000000" w:rsidRPr="00000000" w14:paraId="0000015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28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12.1</w:t>
            </w: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JWT Authentication &amp; 6-Role RBAC</w:t>
            </w: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12.2</w:t>
            </w:r>
            <w:r w:rsidDel="00000000" w:rsidR="00000000" w:rsidRPr="00000000">
              <w:rPr>
                <w:rtl w:val="0"/>
              </w:rPr>
            </w:r>
          </w:p>
        </w:tc>
        <w:tc>
          <w:tcPr>
            <w:tcBorders>
              <w:bottom w:color="000000" w:space="0" w:sz="4" w:val="single"/>
            </w:tcBorders>
          </w:tcPr>
          <w:p w:rsidR="00000000" w:rsidDel="00000000" w:rsidP="00000000" w:rsidRDefault="00000000" w:rsidRPr="00000000" w14:paraId="0000015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Audit Logs of Medical-Data Operations</w:t>
            </w:r>
            <w:r w:rsidDel="00000000" w:rsidR="00000000" w:rsidRPr="00000000">
              <w:rPr>
                <w:rtl w:val="0"/>
              </w:rPr>
            </w:r>
          </w:p>
        </w:tc>
        <w:tc>
          <w:tcPr>
            <w:tcBorders>
              <w:bottom w:color="000000" w:space="0" w:sz="4" w:val="single"/>
            </w:tcBorders>
          </w:tcPr>
          <w:p w:rsidR="00000000" w:rsidDel="00000000" w:rsidP="00000000" w:rsidRDefault="00000000" w:rsidRPr="00000000" w14:paraId="0000015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12.3</w:t>
            </w:r>
            <w:r w:rsidDel="00000000" w:rsidR="00000000" w:rsidRPr="00000000">
              <w:rPr>
                <w:rtl w:val="0"/>
              </w:rPr>
            </w:r>
          </w:p>
        </w:tc>
        <w:tc>
          <w:tcPr>
            <w:tcBorders>
              <w:bottom w:color="000000" w:space="0" w:sz="4" w:val="single"/>
            </w:tcBorders>
          </w:tcPr>
          <w:p w:rsidR="00000000" w:rsidDel="00000000" w:rsidP="00000000" w:rsidRDefault="00000000" w:rsidRPr="00000000" w14:paraId="0000015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HIPAA Masking &amp; Decree 13/2023/ND-CP Compliance</w:t>
            </w: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13</w:t>
            </w:r>
            <w:r w:rsidDel="00000000" w:rsidR="00000000" w:rsidRPr="00000000">
              <w:rPr>
                <w:rtl w:val="0"/>
              </w:rPr>
            </w:r>
          </w:p>
        </w:tc>
        <w:tc>
          <w:tcPr>
            <w:tcBorders>
              <w:bottom w:color="000000" w:space="0" w:sz="4" w:val="single"/>
            </w:tcBorders>
          </w:tcPr>
          <w:p w:rsidR="00000000" w:rsidDel="00000000" w:rsidP="00000000" w:rsidRDefault="00000000" w:rsidRPr="00000000" w14:paraId="0000016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Testing &amp; Quality Assurance</w:t>
            </w:r>
            <w:r w:rsidDel="00000000" w:rsidR="00000000" w:rsidRPr="00000000">
              <w:rPr>
                <w:rtl w:val="0"/>
              </w:rPr>
            </w:r>
          </w:p>
        </w:tc>
        <w:tc>
          <w:tcPr>
            <w:tcBorders>
              <w:bottom w:color="000000" w:space="0" w:sz="4" w:val="single"/>
            </w:tcBorders>
          </w:tcPr>
          <w:p w:rsidR="00000000" w:rsidDel="00000000" w:rsidP="00000000" w:rsidRDefault="00000000" w:rsidRPr="00000000" w14:paraId="0000016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40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13.1</w:t>
            </w:r>
            <w:r w:rsidDel="00000000" w:rsidR="00000000" w:rsidRPr="00000000">
              <w:rPr>
                <w:rtl w:val="0"/>
              </w:rPr>
            </w:r>
          </w:p>
        </w:tc>
        <w:tc>
          <w:tcPr>
            <w:tcBorders>
              <w:bottom w:color="000000" w:space="0" w:sz="4" w:val="single"/>
            </w:tcBorders>
          </w:tcPr>
          <w:p w:rsidR="00000000" w:rsidDel="00000000" w:rsidP="00000000" w:rsidRDefault="00000000" w:rsidRPr="00000000" w14:paraId="0000016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Unit Testing (Jest + fast-check + mongodb-memory-server)</w:t>
            </w:r>
            <w:r w:rsidDel="00000000" w:rsidR="00000000" w:rsidRPr="00000000">
              <w:rPr>
                <w:rtl w:val="0"/>
              </w:rPr>
            </w:r>
          </w:p>
        </w:tc>
        <w:tc>
          <w:tcPr>
            <w:tcBorders>
              <w:bottom w:color="000000" w:space="0" w:sz="4" w:val="single"/>
            </w:tcBorders>
          </w:tcPr>
          <w:p w:rsidR="00000000" w:rsidDel="00000000" w:rsidP="00000000" w:rsidRDefault="00000000" w:rsidRPr="00000000" w14:paraId="0000016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13.2</w:t>
            </w:r>
            <w:r w:rsidDel="00000000" w:rsidR="00000000" w:rsidRPr="00000000">
              <w:rPr>
                <w:rtl w:val="0"/>
              </w:rPr>
            </w:r>
          </w:p>
        </w:tc>
        <w:tc>
          <w:tcPr>
            <w:tcBorders>
              <w:bottom w:color="000000" w:space="0" w:sz="4" w:val="single"/>
            </w:tcBorders>
          </w:tcPr>
          <w:p w:rsidR="00000000" w:rsidDel="00000000" w:rsidP="00000000" w:rsidRDefault="00000000" w:rsidRPr="00000000" w14:paraId="0000016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Integration Testing</w:t>
            </w:r>
            <w:r w:rsidDel="00000000" w:rsidR="00000000" w:rsidRPr="00000000">
              <w:rPr>
                <w:rtl w:val="0"/>
              </w:rPr>
            </w:r>
          </w:p>
        </w:tc>
        <w:tc>
          <w:tcPr>
            <w:tcBorders>
              <w:bottom w:color="000000" w:space="0" w:sz="4" w:val="single"/>
            </w:tcBorders>
          </w:tcPr>
          <w:p w:rsidR="00000000" w:rsidDel="00000000" w:rsidP="00000000" w:rsidRDefault="00000000" w:rsidRPr="00000000" w14:paraId="0000016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13.3</w:t>
            </w:r>
            <w:r w:rsidDel="00000000" w:rsidR="00000000" w:rsidRPr="00000000">
              <w:rPr>
                <w:rtl w:val="0"/>
              </w:rPr>
            </w:r>
          </w:p>
        </w:tc>
        <w:tc>
          <w:tcPr>
            <w:tcBorders>
              <w:bottom w:color="000000" w:space="0" w:sz="4" w:val="single"/>
            </w:tcBorders>
          </w:tcPr>
          <w:p w:rsidR="00000000" w:rsidDel="00000000" w:rsidP="00000000" w:rsidRDefault="00000000" w:rsidRPr="00000000" w14:paraId="0000016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System Testing (6 seeded role accounts)</w:t>
            </w:r>
            <w:r w:rsidDel="00000000" w:rsidR="00000000" w:rsidRPr="00000000">
              <w:rPr>
                <w:rtl w:val="0"/>
              </w:rPr>
            </w:r>
          </w:p>
        </w:tc>
        <w:tc>
          <w:tcPr>
            <w:tcBorders>
              <w:bottom w:color="000000" w:space="0" w:sz="4" w:val="single"/>
            </w:tcBorders>
          </w:tcPr>
          <w:p w:rsidR="00000000" w:rsidDel="00000000" w:rsidP="00000000" w:rsidRDefault="00000000" w:rsidRPr="00000000" w14:paraId="0000016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13.4</w:t>
            </w:r>
            <w:r w:rsidDel="00000000" w:rsidR="00000000" w:rsidRPr="00000000">
              <w:rPr>
                <w:rtl w:val="0"/>
              </w:rPr>
            </w:r>
          </w:p>
        </w:tc>
        <w:tc>
          <w:tcPr>
            <w:tcBorders>
              <w:bottom w:color="000000" w:space="0" w:sz="4" w:val="single"/>
            </w:tcBorders>
          </w:tcPr>
          <w:p w:rsidR="00000000" w:rsidDel="00000000" w:rsidP="00000000" w:rsidRDefault="00000000" w:rsidRPr="00000000" w14:paraId="0000017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User Acceptance Testing</w:t>
            </w:r>
            <w:r w:rsidDel="00000000" w:rsidR="00000000" w:rsidRPr="00000000">
              <w:rPr>
                <w:rtl w:val="0"/>
              </w:rPr>
            </w:r>
          </w:p>
        </w:tc>
        <w:tc>
          <w:tcPr>
            <w:tcBorders>
              <w:bottom w:color="000000" w:space="0" w:sz="4" w:val="single"/>
            </w:tcBorders>
          </w:tcPr>
          <w:p w:rsidR="00000000" w:rsidDel="00000000" w:rsidP="00000000" w:rsidRDefault="00000000" w:rsidRPr="00000000" w14:paraId="0000017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14</w:t>
            </w:r>
            <w:r w:rsidDel="00000000" w:rsidR="00000000" w:rsidRPr="00000000">
              <w:rPr>
                <w:rtl w:val="0"/>
              </w:rPr>
            </w:r>
          </w:p>
        </w:tc>
        <w:tc>
          <w:tcPr>
            <w:tcBorders>
              <w:bottom w:color="000000" w:space="0" w:sz="4" w:val="single"/>
            </w:tcBorders>
          </w:tcPr>
          <w:p w:rsidR="00000000" w:rsidDel="00000000" w:rsidP="00000000" w:rsidRDefault="00000000" w:rsidRPr="00000000" w14:paraId="0000017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DevOps &amp; Deployment</w:t>
            </w:r>
            <w:r w:rsidDel="00000000" w:rsidR="00000000" w:rsidRPr="00000000">
              <w:rPr>
                <w:rtl w:val="0"/>
              </w:rPr>
            </w:r>
          </w:p>
        </w:tc>
        <w:tc>
          <w:tcPr>
            <w:tcBorders>
              <w:bottom w:color="000000" w:space="0" w:sz="4" w:val="single"/>
            </w:tcBorders>
          </w:tcPr>
          <w:p w:rsidR="00000000" w:rsidDel="00000000" w:rsidP="00000000" w:rsidRDefault="00000000" w:rsidRPr="00000000" w14:paraId="0000017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12</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14.1</w:t>
            </w:r>
            <w:r w:rsidDel="00000000" w:rsidR="00000000" w:rsidRPr="00000000">
              <w:rPr>
                <w:rtl w:val="0"/>
              </w:rPr>
            </w:r>
          </w:p>
        </w:tc>
        <w:tc>
          <w:tcPr>
            <w:tcBorders>
              <w:bottom w:color="000000" w:space="0" w:sz="4" w:val="single"/>
            </w:tcBorders>
          </w:tcPr>
          <w:p w:rsidR="00000000" w:rsidDel="00000000" w:rsidP="00000000" w:rsidRDefault="00000000" w:rsidRPr="00000000" w14:paraId="0000017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Repository &amp; Environment Setup (BE / FE / AI Server)</w:t>
            </w:r>
            <w:r w:rsidDel="00000000" w:rsidR="00000000" w:rsidRPr="00000000">
              <w:rPr>
                <w:rtl w:val="0"/>
              </w:rPr>
            </w:r>
          </w:p>
        </w:tc>
        <w:tc>
          <w:tcPr>
            <w:tcBorders>
              <w:bottom w:color="000000" w:space="0" w:sz="4" w:val="single"/>
            </w:tcBorders>
          </w:tcPr>
          <w:p w:rsidR="00000000" w:rsidDel="00000000" w:rsidP="00000000" w:rsidRDefault="00000000" w:rsidRPr="00000000" w14:paraId="0000017B">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14.2</w:t>
            </w: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Seed Data &amp; Production Deployment</w:t>
            </w: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15</w:t>
            </w:r>
            <w:r w:rsidDel="00000000" w:rsidR="00000000" w:rsidRPr="00000000">
              <w:rPr>
                <w:rtl w:val="0"/>
              </w:rPr>
            </w:r>
          </w:p>
        </w:tc>
        <w:tc>
          <w:tcPr>
            <w:tcBorders>
              <w:bottom w:color="000000" w:space="0" w:sz="4" w:val="single"/>
            </w:tcBorders>
          </w:tcPr>
          <w:p w:rsidR="00000000" w:rsidDel="00000000" w:rsidP="00000000" w:rsidRDefault="00000000" w:rsidRPr="00000000" w14:paraId="0000018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Documentation &amp; Reports</w:t>
            </w:r>
            <w:r w:rsidDel="00000000" w:rsidR="00000000" w:rsidRPr="00000000">
              <w:rPr>
                <w:rtl w:val="0"/>
              </w:rPr>
            </w:r>
          </w:p>
        </w:tc>
        <w:tc>
          <w:tcPr>
            <w:tcBorders>
              <w:bottom w:color="000000" w:space="0" w:sz="4" w:val="single"/>
            </w:tcBorders>
          </w:tcPr>
          <w:p w:rsidR="00000000" w:rsidDel="00000000" w:rsidP="00000000" w:rsidRDefault="00000000" w:rsidRPr="00000000" w14:paraId="00000183">
            <w:pPr>
              <w:spacing w:line="254" w:lineRule="auto"/>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28</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15.1</w:t>
            </w:r>
            <w:r w:rsidDel="00000000" w:rsidR="00000000" w:rsidRPr="00000000">
              <w:rPr>
                <w:rtl w:val="0"/>
              </w:rPr>
            </w:r>
          </w:p>
        </w:tc>
        <w:tc>
          <w:tcPr>
            <w:tcBorders>
              <w:bottom w:color="000000" w:space="0" w:sz="4" w:val="single"/>
            </w:tcBorders>
          </w:tcPr>
          <w:p w:rsidR="00000000" w:rsidDel="00000000" w:rsidP="00000000" w:rsidRDefault="00000000" w:rsidRPr="00000000" w14:paraId="0000018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Introduction Document</w:t>
            </w:r>
            <w:r w:rsidDel="00000000" w:rsidR="00000000" w:rsidRPr="00000000">
              <w:rPr>
                <w:rtl w:val="0"/>
              </w:rPr>
            </w:r>
          </w:p>
        </w:tc>
        <w:tc>
          <w:tcPr>
            <w:tcBorders>
              <w:bottom w:color="000000" w:space="0" w:sz="4" w:val="single"/>
            </w:tcBorders>
          </w:tcPr>
          <w:p w:rsidR="00000000" w:rsidDel="00000000" w:rsidP="00000000" w:rsidRDefault="00000000" w:rsidRPr="00000000" w14:paraId="00000187">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1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15.2</w:t>
            </w:r>
            <w:r w:rsidDel="00000000" w:rsidR="00000000" w:rsidRPr="00000000">
              <w:rPr>
                <w:rtl w:val="0"/>
              </w:rPr>
            </w:r>
          </w:p>
        </w:tc>
        <w:tc>
          <w:tcPr>
            <w:tcBorders>
              <w:bottom w:color="000000" w:space="0" w:sz="4" w:val="single"/>
            </w:tcBorders>
          </w:tcPr>
          <w:p w:rsidR="00000000" w:rsidDel="00000000" w:rsidP="00000000" w:rsidRDefault="00000000" w:rsidRPr="00000000" w14:paraId="0000018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Management Plan</w:t>
            </w:r>
            <w:r w:rsidDel="00000000" w:rsidR="00000000" w:rsidRPr="00000000">
              <w:rPr>
                <w:rtl w:val="0"/>
              </w:rPr>
            </w:r>
          </w:p>
        </w:tc>
        <w:tc>
          <w:tcPr>
            <w:tcBorders>
              <w:bottom w:color="000000" w:space="0" w:sz="4" w:val="single"/>
            </w:tcBorders>
          </w:tcPr>
          <w:p w:rsidR="00000000" w:rsidDel="00000000" w:rsidP="00000000" w:rsidRDefault="00000000" w:rsidRPr="00000000" w14:paraId="0000018B">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15.3</w:t>
            </w:r>
            <w:r w:rsidDel="00000000" w:rsidR="00000000" w:rsidRPr="00000000">
              <w:rPr>
                <w:rtl w:val="0"/>
              </w:rPr>
            </w:r>
          </w:p>
        </w:tc>
        <w:tc>
          <w:tcPr>
            <w:tcBorders>
              <w:bottom w:color="000000" w:space="0" w:sz="4" w:val="single"/>
            </w:tcBorders>
          </w:tcPr>
          <w:p w:rsidR="00000000" w:rsidDel="00000000" w:rsidP="00000000" w:rsidRDefault="00000000" w:rsidRPr="00000000" w14:paraId="0000018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Requirements Specification (SRS)</w:t>
            </w:r>
            <w:r w:rsidDel="00000000" w:rsidR="00000000" w:rsidRPr="00000000">
              <w:rPr>
                <w:rtl w:val="0"/>
              </w:rPr>
            </w:r>
          </w:p>
        </w:tc>
        <w:tc>
          <w:tcPr>
            <w:tcBorders>
              <w:bottom w:color="000000" w:space="0" w:sz="4" w:val="single"/>
            </w:tcBorders>
          </w:tcPr>
          <w:p w:rsidR="00000000" w:rsidDel="00000000" w:rsidP="00000000" w:rsidRDefault="00000000" w:rsidRPr="00000000" w14:paraId="0000018F">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15.4</w:t>
            </w:r>
            <w:r w:rsidDel="00000000" w:rsidR="00000000" w:rsidRPr="00000000">
              <w:rPr>
                <w:rtl w:val="0"/>
              </w:rPr>
            </w:r>
          </w:p>
        </w:tc>
        <w:tc>
          <w:tcPr>
            <w:tcBorders>
              <w:bottom w:color="000000" w:space="0" w:sz="4" w:val="single"/>
            </w:tcBorders>
          </w:tcPr>
          <w:p w:rsidR="00000000" w:rsidDel="00000000" w:rsidP="00000000" w:rsidRDefault="00000000" w:rsidRPr="00000000" w14:paraId="0000019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Design Document (SDD)</w:t>
            </w:r>
            <w:r w:rsidDel="00000000" w:rsidR="00000000" w:rsidRPr="00000000">
              <w:rPr>
                <w:rtl w:val="0"/>
              </w:rPr>
            </w:r>
          </w:p>
        </w:tc>
        <w:tc>
          <w:tcPr>
            <w:tcBorders>
              <w:bottom w:color="000000" w:space="0" w:sz="4" w:val="single"/>
            </w:tcBorders>
          </w:tcPr>
          <w:p w:rsidR="00000000" w:rsidDel="00000000" w:rsidP="00000000" w:rsidRDefault="00000000" w:rsidRPr="00000000" w14:paraId="00000193">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Complex</w:t>
            </w:r>
            <w:r w:rsidDel="00000000" w:rsidR="00000000" w:rsidRPr="00000000">
              <w:rPr>
                <w:rtl w:val="0"/>
              </w:rPr>
            </w:r>
          </w:p>
        </w:tc>
        <w:tc>
          <w:tcPr>
            <w:tcBorders>
              <w:bottom w:color="000000" w:space="0" w:sz="4" w:val="single"/>
            </w:tcBorders>
          </w:tcPr>
          <w:p w:rsidR="00000000" w:rsidDel="00000000" w:rsidP="00000000" w:rsidRDefault="00000000" w:rsidRPr="00000000" w14:paraId="000001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15.5</w:t>
            </w:r>
            <w:r w:rsidDel="00000000" w:rsidR="00000000" w:rsidRPr="00000000">
              <w:rPr>
                <w:rtl w:val="0"/>
              </w:rPr>
            </w:r>
          </w:p>
        </w:tc>
        <w:tc>
          <w:tcPr>
            <w:tcBorders>
              <w:bottom w:color="000000" w:space="0" w:sz="4" w:val="single"/>
            </w:tcBorders>
          </w:tcPr>
          <w:p w:rsidR="00000000" w:rsidDel="00000000" w:rsidP="00000000" w:rsidRDefault="00000000" w:rsidRPr="00000000" w14:paraId="0000019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Test Document (STD)</w:t>
            </w:r>
            <w:r w:rsidDel="00000000" w:rsidR="00000000" w:rsidRPr="00000000">
              <w:rPr>
                <w:rtl w:val="0"/>
              </w:rPr>
            </w:r>
          </w:p>
        </w:tc>
        <w:tc>
          <w:tcPr>
            <w:tcBorders>
              <w:bottom w:color="000000" w:space="0" w:sz="4" w:val="single"/>
            </w:tcBorders>
          </w:tcPr>
          <w:p w:rsidR="00000000" w:rsidDel="00000000" w:rsidP="00000000" w:rsidRDefault="00000000" w:rsidRPr="00000000" w14:paraId="00000197">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15.6</w:t>
            </w:r>
            <w:r w:rsidDel="00000000" w:rsidR="00000000" w:rsidRPr="00000000">
              <w:rPr>
                <w:rtl w:val="0"/>
              </w:rPr>
            </w:r>
          </w:p>
        </w:tc>
        <w:tc>
          <w:tcPr>
            <w:tcBorders>
              <w:bottom w:color="000000" w:space="0" w:sz="4" w:val="single"/>
            </w:tcBorders>
          </w:tcPr>
          <w:p w:rsidR="00000000" w:rsidDel="00000000" w:rsidP="00000000" w:rsidRDefault="00000000" w:rsidRPr="00000000" w14:paraId="0000019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User Guides</w:t>
            </w:r>
            <w:r w:rsidDel="00000000" w:rsidR="00000000" w:rsidRPr="00000000">
              <w:rPr>
                <w:rtl w:val="0"/>
              </w:rPr>
            </w:r>
          </w:p>
        </w:tc>
        <w:tc>
          <w:tcPr>
            <w:tcBorders>
              <w:bottom w:color="000000" w:space="0" w:sz="4" w:val="single"/>
            </w:tcBorders>
          </w:tcPr>
          <w:p w:rsidR="00000000" w:rsidDel="00000000" w:rsidP="00000000" w:rsidRDefault="00000000" w:rsidRPr="00000000" w14:paraId="0000019B">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1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9D">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Total Estimated Effort (man-days)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0"/>
                <w:bCs w:val="0"/>
                <w:i w:val="1"/>
                <w:iCs w:val="1"/>
                <w:sz w:val="22"/>
                <w:szCs w:val="22"/>
                <w:rtl w:val="0"/>
              </w:rPr>
              <w:t xml:space="preserve">494</w:t>
            </w:r>
            <w:r w:rsidDel="00000000" w:rsidR="00000000" w:rsidRPr="00000000">
              <w:rPr>
                <w:rtl w:val="0"/>
              </w:rPr>
            </w:r>
          </w:p>
        </w:tc>
      </w:tr>
    </w:tbl>
    <w:p w:rsidR="00000000" w:rsidDel="00000000" w:rsidP="00000000" w:rsidRDefault="00000000" w:rsidRPr="00000000" w14:paraId="000001A1">
      <w:pPr>
        <w:pStyle w:val="Heading3"/>
        <w:rPr/>
      </w:pPr>
      <w:bookmarkStart w:colFirst="0" w:colLast="0" w:name="_heading=h.pts3kr6cdu3z" w:id="4"/>
      <w:bookmarkEnd w:id="4"/>
      <w:r w:rsidDel="00000000" w:rsidR="00000000" w:rsidRPr="00000000">
        <w:rPr>
          <w:rtl w:val="0"/>
        </w:rPr>
        <w:t xml:space="preserve">1.2 Project Objectives</w:t>
      </w:r>
    </w:p>
    <w:p w:rsidR="00000000" w:rsidDel="00000000" w:rsidP="00000000" w:rsidRDefault="00000000" w:rsidRPr="00000000" w14:paraId="000001A2">
      <w:pPr>
        <w:spacing w:after="60" w:line="240" w:lineRule="auto"/>
        <w:rPr/>
      </w:pPr>
      <w:r w:rsidDel="00000000" w:rsidR="00000000" w:rsidRPr="00000000">
        <w:rPr>
          <w:b w:val="0"/>
          <w:bCs w:val="0"/>
          <w:rtl w:val="0"/>
        </w:rPr>
        <w:t xml:space="preserve">To develop a smart healthcare platform that unifies cloud PACS, electronic medical records (EMR) and AI-assisted brain-tumor diagnosis from MRI/CT scans with a medical-ethics RAG chatbot. The system delivers an explainable second opinion through a CNN ensemble with YOLOv8 localization and Grad-CAM heatmaps, serves six user roles — patients, doctors, nurses, technicians, receptionists and administrators — and protects medical data with HIPAA-grade masking and Decree 13/2023/ND-CP compliance, while giving patients a personal health book with QR cross-hospital sharing.</w:t>
      </w: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35"/>
        <w:gridCol w:w="885"/>
        <w:gridCol w:w="1110"/>
        <w:gridCol w:w="960"/>
        <w:gridCol w:w="2235"/>
        <w:gridCol w:w="2280"/>
        <w:tblGridChange w:id="0">
          <w:tblGrid>
            <w:gridCol w:w="1335"/>
            <w:gridCol w:w="885"/>
            <w:gridCol w:w="1110"/>
            <w:gridCol w:w="960"/>
            <w:gridCol w:w="2235"/>
            <w:gridCol w:w="228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A3">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A4">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A5">
            <w:pPr>
              <w:spacing w:line="254" w:lineRule="auto"/>
              <w:ind w:firstLine="9"/>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A6">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A7">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A8">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Reviewing</w:t>
            </w:r>
            <w:r w:rsidDel="00000000" w:rsidR="00000000" w:rsidRPr="00000000">
              <w:rPr>
                <w:rtl w:val="0"/>
              </w:rPr>
            </w:r>
          </w:p>
        </w:tc>
        <w:tc>
          <w:tcPr/>
          <w:p w:rsidR="00000000" w:rsidDel="00000000" w:rsidP="00000000" w:rsidRDefault="00000000" w:rsidRPr="00000000" w14:paraId="000001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100%</w:t>
            </w:r>
            <w:r w:rsidDel="00000000" w:rsidR="00000000" w:rsidRPr="00000000">
              <w:rPr>
                <w:rtl w:val="0"/>
              </w:rPr>
            </w:r>
          </w:p>
        </w:tc>
        <w:tc>
          <w:tcPr/>
          <w:p w:rsidR="00000000" w:rsidDel="00000000" w:rsidP="00000000" w:rsidRDefault="00000000" w:rsidRPr="00000000" w14:paraId="000001A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5</w:t>
            </w:r>
            <w:r w:rsidDel="00000000" w:rsidR="00000000" w:rsidRPr="00000000">
              <w:rPr>
                <w:rtl w:val="0"/>
              </w:rPr>
            </w:r>
          </w:p>
        </w:tc>
        <w:tc>
          <w:tcPr/>
          <w:p w:rsidR="00000000" w:rsidDel="00000000" w:rsidP="00000000" w:rsidRDefault="00000000" w:rsidRPr="00000000" w14:paraId="000001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2%</w:t>
            </w:r>
            <w:r w:rsidDel="00000000" w:rsidR="00000000" w:rsidRPr="00000000">
              <w:rPr>
                <w:rtl w:val="0"/>
              </w:rPr>
            </w:r>
          </w:p>
        </w:tc>
        <w:tc>
          <w:tcPr/>
          <w:p w:rsidR="00000000" w:rsidDel="00000000" w:rsidP="00000000" w:rsidRDefault="00000000" w:rsidRPr="00000000" w14:paraId="000001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code must be reviewed before merge</w:t>
            </w:r>
            <w:r w:rsidDel="00000000" w:rsidR="00000000" w:rsidRPr="00000000">
              <w:rPr>
                <w:rtl w:val="0"/>
              </w:rPr>
            </w:r>
          </w:p>
        </w:tc>
        <w:tc>
          <w:tcPr/>
          <w:p w:rsidR="00000000" w:rsidDel="00000000" w:rsidP="00000000" w:rsidRDefault="00000000" w:rsidRPr="00000000" w14:paraId="000001A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All code must be reviewed before merge</w:t>
            </w:r>
          </w:p>
        </w:tc>
      </w:tr>
      <w:tr>
        <w:trPr>
          <w:cantSplit w:val="0"/>
          <w:trHeight w:val="454" w:hRule="atLeast"/>
          <w:tblHeader w:val="0"/>
        </w:trPr>
        <w:tc>
          <w:tcPr/>
          <w:p w:rsidR="00000000" w:rsidDel="00000000" w:rsidP="00000000" w:rsidRDefault="00000000" w:rsidRPr="00000000" w14:paraId="000001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Unit Test</w:t>
            </w:r>
            <w:r w:rsidDel="00000000" w:rsidR="00000000" w:rsidRPr="00000000">
              <w:rPr>
                <w:rtl w:val="0"/>
              </w:rPr>
            </w:r>
          </w:p>
        </w:tc>
        <w:tc>
          <w:tcPr/>
          <w:p w:rsidR="00000000" w:rsidDel="00000000" w:rsidP="00000000" w:rsidRDefault="00000000" w:rsidRPr="00000000" w14:paraId="000001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80%</w:t>
            </w:r>
            <w:r w:rsidDel="00000000" w:rsidR="00000000" w:rsidRPr="00000000">
              <w:rPr>
                <w:rtl w:val="0"/>
              </w:rPr>
            </w:r>
          </w:p>
        </w:tc>
        <w:tc>
          <w:tcPr/>
          <w:p w:rsidR="00000000" w:rsidDel="00000000" w:rsidP="00000000" w:rsidRDefault="00000000" w:rsidRPr="00000000" w14:paraId="000001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10</w:t>
            </w:r>
            <w:r w:rsidDel="00000000" w:rsidR="00000000" w:rsidRPr="00000000">
              <w:rPr>
                <w:rtl w:val="0"/>
              </w:rPr>
            </w:r>
          </w:p>
        </w:tc>
        <w:tc>
          <w:tcPr/>
          <w:p w:rsidR="00000000" w:rsidDel="00000000" w:rsidP="00000000" w:rsidRDefault="00000000" w:rsidRPr="00000000" w14:paraId="000001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5%</w:t>
            </w:r>
            <w:r w:rsidDel="00000000" w:rsidR="00000000" w:rsidRPr="00000000">
              <w:rPr>
                <w:rtl w:val="0"/>
              </w:rPr>
            </w:r>
          </w:p>
        </w:tc>
        <w:tc>
          <w:tcPr/>
          <w:p w:rsidR="00000000" w:rsidDel="00000000" w:rsidP="00000000" w:rsidRDefault="00000000" w:rsidRPr="00000000" w14:paraId="000001B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Critical business logic and the AI pipeline (Jest + fast-check)</w:t>
            </w:r>
            <w:r w:rsidDel="00000000" w:rsidR="00000000" w:rsidRPr="00000000">
              <w:rPr>
                <w:rtl w:val="0"/>
              </w:rPr>
            </w:r>
          </w:p>
        </w:tc>
        <w:tc>
          <w:tcPr/>
          <w:p w:rsidR="00000000" w:rsidDel="00000000" w:rsidP="00000000" w:rsidRDefault="00000000" w:rsidRPr="00000000" w14:paraId="000001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business logic coverage</w:t>
            </w:r>
          </w:p>
        </w:tc>
      </w:tr>
      <w:tr>
        <w:trPr>
          <w:cantSplit w:val="0"/>
          <w:trHeight w:val="454" w:hRule="atLeast"/>
          <w:tblHeader w:val="0"/>
        </w:trPr>
        <w:tc>
          <w:tcPr/>
          <w:p w:rsidR="00000000" w:rsidDel="00000000" w:rsidP="00000000" w:rsidRDefault="00000000" w:rsidRPr="00000000" w14:paraId="000001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Integration Test</w:t>
            </w:r>
            <w:r w:rsidDel="00000000" w:rsidR="00000000" w:rsidRPr="00000000">
              <w:rPr>
                <w:rtl w:val="0"/>
              </w:rPr>
            </w:r>
          </w:p>
        </w:tc>
        <w:tc>
          <w:tcPr/>
          <w:p w:rsidR="00000000" w:rsidDel="00000000" w:rsidP="00000000" w:rsidRDefault="00000000" w:rsidRPr="00000000" w14:paraId="000001B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70%</w:t>
            </w:r>
            <w:r w:rsidDel="00000000" w:rsidR="00000000" w:rsidRPr="00000000">
              <w:rPr>
                <w:rtl w:val="0"/>
              </w:rPr>
            </w:r>
          </w:p>
        </w:tc>
        <w:tc>
          <w:tcPr/>
          <w:p w:rsidR="00000000" w:rsidDel="00000000" w:rsidP="00000000" w:rsidRDefault="00000000" w:rsidRPr="00000000" w14:paraId="000001B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15</w:t>
            </w:r>
            <w:r w:rsidDel="00000000" w:rsidR="00000000" w:rsidRPr="00000000">
              <w:rPr>
                <w:rtl w:val="0"/>
              </w:rPr>
            </w:r>
          </w:p>
        </w:tc>
        <w:tc>
          <w:tcPr/>
          <w:p w:rsidR="00000000" w:rsidDel="00000000" w:rsidP="00000000" w:rsidRDefault="00000000" w:rsidRPr="00000000" w14:paraId="000001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8%</w:t>
            </w:r>
            <w:r w:rsidDel="00000000" w:rsidR="00000000" w:rsidRPr="00000000">
              <w:rPr>
                <w:rtl w:val="0"/>
              </w:rPr>
            </w:r>
          </w:p>
        </w:tc>
        <w:tc>
          <w:tcPr/>
          <w:p w:rsidR="00000000" w:rsidDel="00000000" w:rsidP="00000000" w:rsidRDefault="00000000" w:rsidRPr="00000000" w14:paraId="000001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FE–BE REST API, BE–FastAPI proxy and database integration</w:t>
            </w:r>
            <w:r w:rsidDel="00000000" w:rsidR="00000000" w:rsidRPr="00000000">
              <w:rPr>
                <w:rtl w:val="0"/>
              </w:rPr>
            </w:r>
          </w:p>
        </w:tc>
        <w:tc>
          <w:tcPr/>
          <w:p w:rsidR="00000000" w:rsidDel="00000000" w:rsidP="00000000" w:rsidRDefault="00000000" w:rsidRPr="00000000" w14:paraId="000001B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and database integration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System Test</w:t>
            </w:r>
            <w:r w:rsidDel="00000000" w:rsidR="00000000" w:rsidRPr="00000000">
              <w:rPr>
                <w:rtl w:val="0"/>
              </w:rPr>
            </w:r>
          </w:p>
        </w:tc>
        <w:tc>
          <w:tcPr>
            <w:tcBorders>
              <w:bottom w:color="000000" w:space="0" w:sz="4" w:val="single"/>
            </w:tcBorders>
          </w:tcPr>
          <w:p w:rsidR="00000000" w:rsidDel="00000000" w:rsidP="00000000" w:rsidRDefault="00000000" w:rsidRPr="00000000" w14:paraId="000001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60%</w:t>
            </w:r>
            <w:r w:rsidDel="00000000" w:rsidR="00000000" w:rsidRPr="00000000">
              <w:rPr>
                <w:rtl w:val="0"/>
              </w:rPr>
            </w:r>
          </w:p>
        </w:tc>
        <w:tc>
          <w:tcPr>
            <w:tcBorders>
              <w:bottom w:color="000000" w:space="0" w:sz="4" w:val="single"/>
            </w:tcBorders>
          </w:tcPr>
          <w:p w:rsidR="00000000" w:rsidDel="00000000" w:rsidP="00000000" w:rsidRDefault="00000000" w:rsidRPr="00000000" w14:paraId="000001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20</w:t>
            </w:r>
            <w:r w:rsidDel="00000000" w:rsidR="00000000" w:rsidRPr="00000000">
              <w:rPr>
                <w:rtl w:val="0"/>
              </w:rPr>
            </w:r>
          </w:p>
        </w:tc>
        <w:tc>
          <w:tcPr>
            <w:tcBorders>
              <w:bottom w:color="000000" w:space="0" w:sz="4" w:val="single"/>
            </w:tcBorders>
          </w:tcPr>
          <w:p w:rsidR="00000000" w:rsidDel="00000000" w:rsidP="00000000" w:rsidRDefault="00000000" w:rsidRPr="00000000" w14:paraId="000001B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10%</w:t>
            </w:r>
            <w:r w:rsidDel="00000000" w:rsidR="00000000" w:rsidRPr="00000000">
              <w:rPr>
                <w:rtl w:val="0"/>
              </w:rPr>
            </w:r>
          </w:p>
        </w:tc>
        <w:tc>
          <w:tcPr>
            <w:tcBorders>
              <w:bottom w:color="000000" w:space="0" w:sz="4" w:val="single"/>
            </w:tcBorders>
          </w:tcPr>
          <w:p w:rsidR="00000000" w:rsidDel="00000000" w:rsidP="00000000" w:rsidRDefault="00000000" w:rsidRPr="00000000" w14:paraId="000001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End-to-end workflows of all six roles</w:t>
            </w:r>
            <w:r w:rsidDel="00000000" w:rsidR="00000000" w:rsidRPr="00000000">
              <w:rPr>
                <w:rtl w:val="0"/>
              </w:rPr>
            </w:r>
          </w:p>
        </w:tc>
        <w:tc>
          <w:tcPr>
            <w:tcBorders>
              <w:bottom w:color="000000" w:space="0" w:sz="4" w:val="single"/>
            </w:tcBorders>
          </w:tcPr>
          <w:p w:rsidR="00000000" w:rsidDel="00000000" w:rsidP="00000000" w:rsidRDefault="00000000" w:rsidRPr="00000000" w14:paraId="000001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functionality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Acceptance Test</w:t>
            </w:r>
            <w:r w:rsidDel="00000000" w:rsidR="00000000" w:rsidRPr="00000000">
              <w:rPr>
                <w:rtl w:val="0"/>
              </w:rPr>
            </w:r>
          </w:p>
        </w:tc>
        <w:tc>
          <w:tcPr>
            <w:tcBorders>
              <w:bottom w:color="000000" w:space="0" w:sz="4" w:val="single"/>
            </w:tcBorders>
          </w:tcPr>
          <w:p w:rsidR="00000000" w:rsidDel="00000000" w:rsidP="00000000" w:rsidRDefault="00000000" w:rsidRPr="00000000" w14:paraId="000001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100%</w:t>
            </w:r>
            <w:r w:rsidDel="00000000" w:rsidR="00000000" w:rsidRPr="00000000">
              <w:rPr>
                <w:rtl w:val="0"/>
              </w:rPr>
            </w:r>
          </w:p>
        </w:tc>
        <w:tc>
          <w:tcPr>
            <w:tcBorders>
              <w:bottom w:color="000000" w:space="0" w:sz="4" w:val="single"/>
            </w:tcBorders>
          </w:tcPr>
          <w:p w:rsidR="00000000" w:rsidDel="00000000" w:rsidP="00000000" w:rsidRDefault="00000000" w:rsidRPr="00000000" w14:paraId="000001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5</w:t>
            </w:r>
            <w:r w:rsidDel="00000000" w:rsidR="00000000" w:rsidRPr="00000000">
              <w:rPr>
                <w:rtl w:val="0"/>
              </w:rPr>
            </w:r>
          </w:p>
        </w:tc>
        <w:tc>
          <w:tcPr>
            <w:tcBorders>
              <w:bottom w:color="000000" w:space="0" w:sz="4" w:val="single"/>
            </w:tcBorders>
          </w:tcPr>
          <w:p w:rsidR="00000000" w:rsidDel="00000000" w:rsidP="00000000" w:rsidRDefault="00000000" w:rsidRPr="00000000" w14:paraId="000001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3%</w:t>
            </w:r>
            <w:r w:rsidDel="00000000" w:rsidR="00000000" w:rsidRPr="00000000">
              <w:rPr>
                <w:rtl w:val="0"/>
              </w:rPr>
            </w:r>
          </w:p>
        </w:tc>
        <w:tc>
          <w:tcPr>
            <w:tcBorders>
              <w:bottom w:color="000000" w:space="0" w:sz="4" w:val="single"/>
            </w:tcBorders>
          </w:tcPr>
          <w:p w:rsidR="00000000" w:rsidDel="00000000" w:rsidP="00000000" w:rsidRDefault="00000000" w:rsidRPr="00000000" w14:paraId="000001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User acceptance with the seeded test accounts</w:t>
            </w:r>
            <w:r w:rsidDel="00000000" w:rsidR="00000000" w:rsidRPr="00000000">
              <w:rPr>
                <w:rtl w:val="0"/>
              </w:rPr>
            </w:r>
          </w:p>
        </w:tc>
        <w:tc>
          <w:tcPr>
            <w:tcBorders>
              <w:bottom w:color="000000" w:space="0" w:sz="4" w:val="single"/>
            </w:tcBorders>
          </w:tcPr>
          <w:p w:rsidR="00000000" w:rsidDel="00000000" w:rsidP="00000000" w:rsidRDefault="00000000" w:rsidRPr="00000000" w14:paraId="000001C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criteria</w:t>
            </w:r>
          </w:p>
        </w:tc>
      </w:tr>
    </w:tbl>
    <w:p w:rsidR="00000000" w:rsidDel="00000000" w:rsidP="00000000" w:rsidRDefault="00000000" w:rsidRPr="00000000" w14:paraId="000001C7">
      <w:pPr>
        <w:rPr>
          <w:i w:val="1"/>
          <w:iCs w:val="1"/>
          <w:color w:val="0000ff"/>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Milestone Timeliness (%): 95% (All major milestones delivered on time)</w:t>
      </w:r>
    </w:p>
    <w:p w:rsidR="00000000" w:rsidDel="00000000" w:rsidP="00000000" w:rsidRDefault="00000000" w:rsidRPr="00000000" w14:paraId="000001C9">
      <w:pPr>
        <w:rPr/>
      </w:pPr>
      <w:r w:rsidDel="00000000" w:rsidR="00000000" w:rsidRPr="00000000">
        <w:rPr>
          <w:rtl w:val="0"/>
        </w:rPr>
        <w:t xml:space="preserve">Allocated Effort (man-days): </w:t>
      </w:r>
    </w:p>
    <w:p w:rsidR="00000000" w:rsidDel="00000000" w:rsidP="00000000" w:rsidRDefault="00000000" w:rsidRPr="00000000" w14:paraId="000001CA">
      <w:pPr>
        <w:rPr/>
      </w:pPr>
      <w:r w:rsidDel="00000000" w:rsidR="00000000" w:rsidRPr="00000000">
        <w:rPr>
          <w:b w:val="0"/>
          <w:bCs w:val="0"/>
          <w:rtl w:val="0"/>
        </w:rPr>
        <w:t xml:space="preserve">- Requirements Analysis &amp; Design: 74 man-days (15%)</w:t>
      </w:r>
      <w:r w:rsidDel="00000000" w:rsidR="00000000" w:rsidRPr="00000000">
        <w:rPr>
          <w:rtl w:val="0"/>
        </w:rPr>
      </w:r>
    </w:p>
    <w:p w:rsidR="00000000" w:rsidDel="00000000" w:rsidP="00000000" w:rsidRDefault="00000000" w:rsidRPr="00000000" w14:paraId="000001CB">
      <w:pPr>
        <w:rPr/>
      </w:pPr>
      <w:r w:rsidDel="00000000" w:rsidR="00000000" w:rsidRPr="00000000">
        <w:rPr>
          <w:b w:val="0"/>
          <w:bCs w:val="0"/>
          <w:rtl w:val="0"/>
        </w:rPr>
        <w:t xml:space="preserve">- Development &amp; Coding: 296 man-days (60%)</w:t>
      </w:r>
      <w:r w:rsidDel="00000000" w:rsidR="00000000" w:rsidRPr="00000000">
        <w:rPr>
          <w:rtl w:val="0"/>
        </w:rPr>
      </w:r>
    </w:p>
    <w:p w:rsidR="00000000" w:rsidDel="00000000" w:rsidP="00000000" w:rsidRDefault="00000000" w:rsidRPr="00000000" w14:paraId="000001CC">
      <w:pPr>
        <w:rPr/>
      </w:pPr>
      <w:r w:rsidDel="00000000" w:rsidR="00000000" w:rsidRPr="00000000">
        <w:rPr>
          <w:b w:val="0"/>
          <w:bCs w:val="0"/>
          <w:rtl w:val="0"/>
        </w:rPr>
        <w:t xml:space="preserve">- Testing &amp; Quality Assurance: 74 man-days (15%)</w:t>
      </w:r>
      <w:r w:rsidDel="00000000" w:rsidR="00000000" w:rsidRPr="00000000">
        <w:rPr>
          <w:rtl w:val="0"/>
        </w:rPr>
      </w:r>
    </w:p>
    <w:p w:rsidR="00000000" w:rsidDel="00000000" w:rsidP="00000000" w:rsidRDefault="00000000" w:rsidRPr="00000000" w14:paraId="000001CD">
      <w:pPr>
        <w:rPr/>
      </w:pPr>
      <w:r w:rsidDel="00000000" w:rsidR="00000000" w:rsidRPr="00000000">
        <w:rPr>
          <w:b w:val="0"/>
          <w:bCs w:val="0"/>
          <w:rtl w:val="0"/>
        </w:rPr>
        <w:t xml:space="preserve">- Project Management &amp; Coordination: 25 man-days (5%)</w:t>
      </w:r>
      <w:r w:rsidDel="00000000" w:rsidR="00000000" w:rsidRPr="00000000">
        <w:rPr>
          <w:rtl w:val="0"/>
        </w:rPr>
      </w:r>
    </w:p>
    <w:p w:rsidR="00000000" w:rsidDel="00000000" w:rsidP="00000000" w:rsidRDefault="00000000" w:rsidRPr="00000000" w14:paraId="000001CE">
      <w:pPr>
        <w:rPr/>
      </w:pPr>
      <w:r w:rsidDel="00000000" w:rsidR="00000000" w:rsidRPr="00000000">
        <w:rPr>
          <w:b w:val="0"/>
          <w:bCs w:val="0"/>
          <w:rtl w:val="0"/>
        </w:rPr>
        <w:t xml:space="preserve">- Documentation &amp; Training: 25 man-days (5%)</w:t>
      </w:r>
      <w:r w:rsidDel="00000000" w:rsidR="00000000" w:rsidRPr="00000000">
        <w:rPr>
          <w:rtl w:val="0"/>
        </w:rPr>
      </w:r>
    </w:p>
    <w:p w:rsidR="00000000" w:rsidDel="00000000" w:rsidP="00000000" w:rsidRDefault="00000000" w:rsidRPr="00000000" w14:paraId="000001CF">
      <w:pPr>
        <w:pStyle w:val="Heading3"/>
        <w:rPr>
          <w:i w:val="1"/>
          <w:iCs w:val="1"/>
          <w:color w:val="0000ff"/>
        </w:rPr>
      </w:pPr>
      <w:bookmarkStart w:colFirst="0" w:colLast="0" w:name="_heading=h.ww61v9w5gib0" w:id="5"/>
      <w:bookmarkEnd w:id="5"/>
      <w:r w:rsidDel="00000000" w:rsidR="00000000" w:rsidRPr="00000000">
        <w:rPr>
          <w:rtl w:val="0"/>
        </w:rPr>
        <w:t xml:space="preserve">1.3 Project Risks</w:t>
      </w:r>
      <w:r w:rsidDel="00000000" w:rsidR="00000000" w:rsidRPr="00000000">
        <w:rPr>
          <w:rtl w:val="0"/>
        </w:rPr>
      </w:r>
    </w:p>
    <w:tbl>
      <w:tblPr>
        <w:tblStyle w:val="Table4"/>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00"/>
        <w:gridCol w:w="1800"/>
        <w:gridCol w:w="1035"/>
        <w:gridCol w:w="1200"/>
        <w:gridCol w:w="4005"/>
        <w:tblGridChange w:id="0">
          <w:tblGrid>
            <w:gridCol w:w="600"/>
            <w:gridCol w:w="1800"/>
            <w:gridCol w:w="1035"/>
            <w:gridCol w:w="1200"/>
            <w:gridCol w:w="400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D0">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D1">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D2">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D3">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D4">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1D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AI Model Accuracy and Misdiagnosis Risk</w:t>
            </w:r>
            <w:r w:rsidDel="00000000" w:rsidR="00000000" w:rsidRPr="00000000">
              <w:rPr>
                <w:rtl w:val="0"/>
              </w:rPr>
            </w:r>
          </w:p>
        </w:tc>
        <w:tc>
          <w:tcPr/>
          <w:p w:rsidR="00000000" w:rsidDel="00000000" w:rsidP="00000000" w:rsidRDefault="00000000" w:rsidRPr="00000000" w14:paraId="000001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p w:rsidR="00000000" w:rsidDel="00000000" w:rsidP="00000000" w:rsidRDefault="00000000" w:rsidRPr="00000000" w14:paraId="000001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D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Ensemble of three CNNs with a risk-calibrated loss instead of a single model</w:t>
            </w:r>
            <w:r w:rsidDel="00000000" w:rsidR="00000000" w:rsidRPr="00000000">
              <w:rPr>
                <w:rtl w:val="0"/>
              </w:rPr>
            </w:r>
          </w:p>
          <w:p w:rsidR="00000000" w:rsidDel="00000000" w:rsidP="00000000" w:rsidRDefault="00000000" w:rsidRPr="00000000" w14:paraId="000001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Gemini 2.5 Flash Vision cross-checks whenever the models disagree</w:t>
            </w:r>
            <w:r w:rsidDel="00000000" w:rsidR="00000000" w:rsidRPr="00000000">
              <w:rPr>
                <w:rtl w:val="0"/>
              </w:rPr>
            </w:r>
          </w:p>
          <w:p w:rsidR="00000000" w:rsidDel="00000000" w:rsidP="00000000" w:rsidRDefault="00000000" w:rsidRPr="00000000" w14:paraId="000001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Every AI result requires doctor confirmation before entering the EMR</w:t>
            </w:r>
            <w:r w:rsidDel="00000000" w:rsidR="00000000" w:rsidRPr="00000000">
              <w:rPr>
                <w:rtl w:val="0"/>
              </w:rPr>
            </w:r>
          </w:p>
          <w:p w:rsidR="00000000" w:rsidDel="00000000" w:rsidP="00000000" w:rsidRDefault="00000000" w:rsidRPr="00000000" w14:paraId="000001D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Active Learning retrains the models on doctor-corrected hard cases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1D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External AI API Dependency (Gemini Quota)</w:t>
            </w:r>
            <w:r w:rsidDel="00000000" w:rsidR="00000000" w:rsidRPr="00000000">
              <w:rPr>
                <w:rtl w:val="0"/>
              </w:rPr>
            </w:r>
          </w:p>
        </w:tc>
        <w:tc>
          <w:tcPr/>
          <w:p w:rsidR="00000000" w:rsidDel="00000000" w:rsidP="00000000" w:rsidRDefault="00000000" w:rsidRPr="00000000" w14:paraId="000001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E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Graceful fallback to the local ensemble prediction when the quota is exhausted</w:t>
            </w:r>
            <w:r w:rsidDel="00000000" w:rsidR="00000000" w:rsidRPr="00000000">
              <w:rPr>
                <w:rtl w:val="0"/>
              </w:rPr>
            </w:r>
          </w:p>
          <w:p w:rsidR="00000000" w:rsidDel="00000000" w:rsidP="00000000" w:rsidRDefault="00000000" w:rsidRPr="00000000" w14:paraId="000001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Monitor API usage and cache cross-check results where possible</w:t>
            </w:r>
            <w:r w:rsidDel="00000000" w:rsidR="00000000" w:rsidRPr="00000000">
              <w:rPr>
                <w:rtl w:val="0"/>
              </w:rPr>
            </w:r>
          </w:p>
          <w:p w:rsidR="00000000" w:rsidDel="00000000" w:rsidP="00000000" w:rsidRDefault="00000000" w:rsidRPr="00000000" w14:paraId="000001E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Asynchronous job processing so scans are never blocked</w:t>
            </w:r>
            <w:r w:rsidDel="00000000" w:rsidR="00000000" w:rsidRPr="00000000">
              <w:rPr>
                <w:rtl w:val="0"/>
              </w:rPr>
            </w:r>
          </w:p>
          <w:p w:rsidR="00000000" w:rsidDel="00000000" w:rsidP="00000000" w:rsidRDefault="00000000" w:rsidRPr="00000000" w14:paraId="000001E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Document rate limits and provision backup API keys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1E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Medical Data Security &amp; Privacy (HIPAA, Decree 13/2023)</w:t>
            </w:r>
            <w:r w:rsidDel="00000000" w:rsidR="00000000" w:rsidRPr="00000000">
              <w:rPr>
                <w:rtl w:val="0"/>
              </w:rPr>
            </w:r>
          </w:p>
        </w:tc>
        <w:tc>
          <w:tcPr/>
          <w:p w:rsidR="00000000" w:rsidDel="00000000" w:rsidP="00000000" w:rsidRDefault="00000000" w:rsidRPr="00000000" w14:paraId="000001E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p w:rsidR="00000000" w:rsidDel="00000000" w:rsidP="00000000" w:rsidRDefault="00000000" w:rsidRPr="00000000" w14:paraId="000001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E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OCR rules and input validation automatically strip CCCD/BHYT identifiers</w:t>
            </w:r>
            <w:r w:rsidDel="00000000" w:rsidR="00000000" w:rsidRPr="00000000">
              <w:rPr>
                <w:rtl w:val="0"/>
              </w:rPr>
            </w:r>
          </w:p>
          <w:p w:rsidR="00000000" w:rsidDel="00000000" w:rsidP="00000000" w:rsidRDefault="00000000" w:rsidRPr="00000000" w14:paraId="000001E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HIPAA-grade masking before any external AI call</w:t>
            </w:r>
            <w:r w:rsidDel="00000000" w:rsidR="00000000" w:rsidRPr="00000000">
              <w:rPr>
                <w:rtl w:val="0"/>
              </w:rPr>
            </w:r>
          </w:p>
          <w:p w:rsidR="00000000" w:rsidDel="00000000" w:rsidP="00000000" w:rsidRDefault="00000000" w:rsidRPr="00000000" w14:paraId="000001E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JWT with expiry and 6-role RBAC; patients visible only to assigned staff</w:t>
            </w:r>
            <w:r w:rsidDel="00000000" w:rsidR="00000000" w:rsidRPr="00000000">
              <w:rPr>
                <w:rtl w:val="0"/>
              </w:rPr>
            </w:r>
          </w:p>
          <w:p w:rsidR="00000000" w:rsidDel="00000000" w:rsidP="00000000" w:rsidRDefault="00000000" w:rsidRPr="00000000" w14:paraId="000001E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Audit logs trace every create/update/delete on medical data</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1E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Large Model Weights &amp; Environment Drift</w:t>
            </w:r>
            <w:r w:rsidDel="00000000" w:rsidR="00000000" w:rsidRPr="00000000">
              <w:rPr>
                <w:rtl w:val="0"/>
              </w:rPr>
            </w:r>
          </w:p>
        </w:tc>
        <w:tc>
          <w:tcPr/>
          <w:p w:rsidR="00000000" w:rsidDel="00000000" w:rsidP="00000000" w:rsidRDefault="00000000" w:rsidRPr="00000000" w14:paraId="000001E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F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Model weights (.keras, .pt) are excluded from Git; provisioning is documented</w:t>
            </w:r>
            <w:r w:rsidDel="00000000" w:rsidR="00000000" w:rsidRPr="00000000">
              <w:rPr>
                <w:rtl w:val="0"/>
              </w:rPr>
            </w:r>
          </w:p>
          <w:p w:rsidR="00000000" w:rsidDel="00000000" w:rsidP="00000000" w:rsidRDefault="00000000" w:rsidRPr="00000000" w14:paraId="000001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Pin Python 3.9–3.11 for the AI server and Node.js 18+ for the backend</w:t>
            </w:r>
            <w:r w:rsidDel="00000000" w:rsidR="00000000" w:rsidRPr="00000000">
              <w:rPr>
                <w:rtl w:val="0"/>
              </w:rPr>
            </w:r>
          </w:p>
          <w:p w:rsidR="00000000" w:rsidDel="00000000" w:rsidP="00000000" w:rsidRDefault="00000000" w:rsidRPr="00000000" w14:paraId="000001F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Use a virtual environment with a pinned requirements.txt</w:t>
            </w:r>
            <w:r w:rsidDel="00000000" w:rsidR="00000000" w:rsidRPr="00000000">
              <w:rPr>
                <w:rtl w:val="0"/>
              </w:rPr>
            </w:r>
          </w:p>
          <w:p w:rsidR="00000000" w:rsidDel="00000000" w:rsidP="00000000" w:rsidRDefault="00000000" w:rsidRPr="00000000" w14:paraId="000001F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Run an integration smoke test after every weight update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1F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Image Upload &amp; Storage Performance</w:t>
            </w:r>
            <w:r w:rsidDel="00000000" w:rsidR="00000000" w:rsidRPr="00000000">
              <w:rPr>
                <w:rtl w:val="0"/>
              </w:rPr>
            </w:r>
          </w:p>
        </w:tc>
        <w:tc>
          <w:tcPr/>
          <w:p w:rsidR="00000000" w:rsidDel="00000000" w:rsidP="00000000" w:rsidRDefault="00000000" w:rsidRPr="00000000" w14:paraId="000001F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1F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Firebase Storage for cloud PACS uploads with compression and thumbnails</w:t>
            </w:r>
            <w:r w:rsidDel="00000000" w:rsidR="00000000" w:rsidRPr="00000000">
              <w:rPr>
                <w:rtl w:val="0"/>
              </w:rPr>
            </w:r>
          </w:p>
          <w:p w:rsidR="00000000" w:rsidDel="00000000" w:rsidP="00000000" w:rsidRDefault="00000000" w:rsidRPr="00000000" w14:paraId="000001F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MongoDB indexing on patient and visit identifiers</w:t>
            </w:r>
            <w:r w:rsidDel="00000000" w:rsidR="00000000" w:rsidRPr="00000000">
              <w:rPr>
                <w:rtl w:val="0"/>
              </w:rPr>
            </w:r>
          </w:p>
          <w:p w:rsidR="00000000" w:rsidDel="00000000" w:rsidP="00000000" w:rsidRDefault="00000000" w:rsidRPr="00000000" w14:paraId="000001F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Asynchronous upload queue on the Expo client</w:t>
            </w:r>
            <w:r w:rsidDel="00000000" w:rsidR="00000000" w:rsidRPr="00000000">
              <w:rPr>
                <w:rtl w:val="0"/>
              </w:rPr>
            </w:r>
          </w:p>
          <w:p w:rsidR="00000000" w:rsidDel="00000000" w:rsidP="00000000" w:rsidRDefault="00000000" w:rsidRPr="00000000" w14:paraId="000001F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Load-test the PACS queue with bulk MRI/CT studies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1F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Team Knowledge Gap (ML / FastAPI Stack)</w:t>
            </w:r>
            <w:r w:rsidDel="00000000" w:rsidR="00000000" w:rsidRPr="00000000">
              <w:rPr>
                <w:rtl w:val="0"/>
              </w:rPr>
            </w:r>
          </w:p>
        </w:tc>
        <w:tc>
          <w:tcPr/>
          <w:p w:rsidR="00000000" w:rsidDel="00000000" w:rsidP="00000000" w:rsidRDefault="00000000" w:rsidRPr="00000000" w14:paraId="000001F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p w:rsidR="00000000" w:rsidDel="00000000" w:rsidP="00000000" w:rsidRDefault="00000000" w:rsidRPr="00000000" w14:paraId="0000020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Training plan covers FastAPI, deep learning and LangChain RAG in weeks 4–6</w:t>
            </w:r>
            <w:r w:rsidDel="00000000" w:rsidR="00000000" w:rsidRPr="00000000">
              <w:rPr>
                <w:rtl w:val="0"/>
              </w:rPr>
            </w:r>
          </w:p>
          <w:p w:rsidR="00000000" w:rsidDel="00000000" w:rsidP="00000000" w:rsidRDefault="00000000" w:rsidRPr="00000000" w14:paraId="0000020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Pair programming between the AI owner and the backend developers</w:t>
            </w:r>
            <w:r w:rsidDel="00000000" w:rsidR="00000000" w:rsidRPr="00000000">
              <w:rPr>
                <w:rtl w:val="0"/>
              </w:rPr>
            </w:r>
          </w:p>
          <w:p w:rsidR="00000000" w:rsidDel="00000000" w:rsidP="00000000" w:rsidRDefault="00000000" w:rsidRPr="00000000" w14:paraId="0000020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Reuse the documented FastAPI endpoints from the architecture notes</w:t>
            </w:r>
            <w:r w:rsidDel="00000000" w:rsidR="00000000" w:rsidRPr="00000000">
              <w:rPr>
                <w:rtl w:val="0"/>
              </w:rPr>
            </w:r>
          </w:p>
          <w:p w:rsidR="00000000" w:rsidDel="00000000" w:rsidP="00000000" w:rsidRDefault="00000000" w:rsidRPr="00000000" w14:paraId="0000020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Allocate buffer time for the learning curve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20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Third-Party Service Downtime (Firebase, MongoDB, PayOS)</w:t>
            </w:r>
            <w:r w:rsidDel="00000000" w:rsidR="00000000" w:rsidRPr="00000000">
              <w:rPr>
                <w:rtl w:val="0"/>
              </w:rPr>
            </w:r>
          </w:p>
        </w:tc>
        <w:tc>
          <w:tcPr/>
          <w:p w:rsidR="00000000" w:rsidDel="00000000" w:rsidP="00000000" w:rsidRDefault="00000000" w:rsidRPr="00000000" w14:paraId="0000020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Low</w:t>
            </w:r>
            <w:r w:rsidDel="00000000" w:rsidR="00000000" w:rsidRPr="00000000">
              <w:rPr>
                <w:rtl w:val="0"/>
              </w:rPr>
            </w:r>
          </w:p>
        </w:tc>
        <w:tc>
          <w:tcPr/>
          <w:p w:rsidR="00000000" w:rsidDel="00000000" w:rsidP="00000000" w:rsidRDefault="00000000" w:rsidRPr="00000000" w14:paraId="0000020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Local MongoDB fallback for development and demonstrations</w:t>
            </w:r>
            <w:r w:rsidDel="00000000" w:rsidR="00000000" w:rsidRPr="00000000">
              <w:rPr>
                <w:rtl w:val="0"/>
              </w:rPr>
            </w:r>
          </w:p>
          <w:p w:rsidR="00000000" w:rsidDel="00000000" w:rsidP="00000000" w:rsidRDefault="00000000" w:rsidRPr="00000000" w14:paraId="000002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Cache critical data on the client</w:t>
            </w:r>
            <w:r w:rsidDel="00000000" w:rsidR="00000000" w:rsidRPr="00000000">
              <w:rPr>
                <w:rtl w:val="0"/>
              </w:rPr>
            </w:r>
          </w:p>
          <w:p w:rsidR="00000000" w:rsidDel="00000000" w:rsidP="00000000" w:rsidRDefault="00000000" w:rsidRPr="00000000" w14:paraId="0000020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PayOS sandbox testing with a manual invoice fallback</w:t>
            </w:r>
            <w:r w:rsidDel="00000000" w:rsidR="00000000" w:rsidRPr="00000000">
              <w:rPr>
                <w:rtl w:val="0"/>
              </w:rPr>
            </w:r>
          </w:p>
          <w:p w:rsidR="00000000" w:rsidDel="00000000" w:rsidP="00000000" w:rsidRDefault="00000000" w:rsidRPr="00000000" w14:paraId="000002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Monitor service status pages and schedule maintenance windows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20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Scope Creep Across 28 Use Cases</w:t>
            </w:r>
            <w:r w:rsidDel="00000000" w:rsidR="00000000" w:rsidRPr="00000000">
              <w:rPr>
                <w:rtl w:val="0"/>
              </w:rPr>
            </w:r>
          </w:p>
        </w:tc>
        <w:tc>
          <w:tcPr/>
          <w:p w:rsidR="00000000" w:rsidDel="00000000" w:rsidP="00000000" w:rsidRDefault="00000000" w:rsidRPr="00000000" w14:paraId="0000020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p w:rsidR="00000000" w:rsidDel="00000000" w:rsidP="00000000" w:rsidRDefault="00000000" w:rsidRPr="00000000" w14:paraId="000002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Strict sprint scope agreed at sprint planning</w:t>
            </w:r>
            <w:r w:rsidDel="00000000" w:rsidR="00000000" w:rsidRPr="00000000">
              <w:rPr>
                <w:rtl w:val="0"/>
              </w:rPr>
            </w:r>
          </w:p>
          <w:p w:rsidR="00000000" w:rsidDel="00000000" w:rsidP="00000000" w:rsidRDefault="00000000" w:rsidRPr="00000000" w14:paraId="000002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Change requests evaluated against the WBS effort baseline</w:t>
            </w:r>
            <w:r w:rsidDel="00000000" w:rsidR="00000000" w:rsidRPr="00000000">
              <w:rPr>
                <w:rtl w:val="0"/>
              </w:rPr>
            </w:r>
          </w:p>
          <w:p w:rsidR="00000000" w:rsidDel="00000000" w:rsidP="00000000" w:rsidRDefault="00000000" w:rsidRPr="00000000" w14:paraId="000002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Regular sprint reviews with the mentor</w:t>
            </w:r>
            <w:r w:rsidDel="00000000" w:rsidR="00000000" w:rsidRPr="00000000">
              <w:rPr>
                <w:rtl w:val="0"/>
              </w:rPr>
            </w:r>
          </w:p>
          <w:p w:rsidR="00000000" w:rsidDel="00000000" w:rsidP="00000000" w:rsidRDefault="00000000" w:rsidRPr="00000000" w14:paraId="000002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Defer non-critical features to the product backlog</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p w:rsidR="00000000" w:rsidDel="00000000" w:rsidP="00000000" w:rsidRDefault="00000000" w:rsidRPr="00000000" w14:paraId="0000021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Integration Complexity Across 3 Services (FE 8083, BE 3000, AI 8000)</w:t>
            </w:r>
            <w:r w:rsidDel="00000000" w:rsidR="00000000" w:rsidRPr="00000000">
              <w:rPr>
                <w:rtl w:val="0"/>
              </w:rPr>
            </w:r>
          </w:p>
        </w:tc>
        <w:tc>
          <w:tcPr/>
          <w:p w:rsidR="00000000" w:rsidDel="00000000" w:rsidP="00000000" w:rsidRDefault="00000000" w:rsidRPr="00000000" w14:paraId="0000021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p w:rsidR="00000000" w:rsidDel="00000000" w:rsidP="00000000" w:rsidRDefault="00000000" w:rsidRPr="00000000" w14:paraId="000002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Define REST API contracts early</w:t>
            </w:r>
            <w:r w:rsidDel="00000000" w:rsidR="00000000" w:rsidRPr="00000000">
              <w:rPr>
                <w:rtl w:val="0"/>
              </w:rPr>
            </w:r>
          </w:p>
          <w:p w:rsidR="00000000" w:rsidDel="00000000" w:rsidP="00000000" w:rsidRDefault="00000000" w:rsidRPr="00000000" w14:paraId="000002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update-ip.js automates backend IP configuration on the frontend</w:t>
            </w:r>
            <w:r w:rsidDel="00000000" w:rsidR="00000000" w:rsidRPr="00000000">
              <w:rPr>
                <w:rtl w:val="0"/>
              </w:rPr>
            </w:r>
          </w:p>
          <w:p w:rsidR="00000000" w:rsidDel="00000000" w:rsidP="00000000" w:rsidRDefault="00000000" w:rsidRPr="00000000" w14:paraId="000002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Cross-service integration testing in every sprint</w:t>
            </w:r>
            <w:r w:rsidDel="00000000" w:rsidR="00000000" w:rsidRPr="00000000">
              <w:rPr>
                <w:rtl w:val="0"/>
              </w:rPr>
            </w:r>
          </w:p>
          <w:p w:rsidR="00000000" w:rsidDel="00000000" w:rsidP="00000000" w:rsidRDefault="00000000" w:rsidRPr="00000000" w14:paraId="000002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Feature branches integrate into the working branch weekly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21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Cross-Platform Behaviour (Expo Web vs Mobile)</w:t>
            </w:r>
            <w:r w:rsidDel="00000000" w:rsidR="00000000" w:rsidRPr="00000000">
              <w:rPr>
                <w:rtl w:val="0"/>
              </w:rPr>
            </w:r>
          </w:p>
        </w:tc>
        <w:tc>
          <w:tcPr/>
          <w:p w:rsidR="00000000" w:rsidDel="00000000" w:rsidP="00000000" w:rsidRDefault="00000000" w:rsidRPr="00000000" w14:paraId="0000021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Verify the Web build first, then test the core mobile screens</w:t>
            </w:r>
            <w:r w:rsidDel="00000000" w:rsidR="00000000" w:rsidRPr="00000000">
              <w:rPr>
                <w:rtl w:val="0"/>
              </w:rPr>
            </w:r>
          </w:p>
          <w:p w:rsidR="00000000" w:rsidDel="00000000" w:rsidP="00000000" w:rsidRDefault="00000000" w:rsidRPr="00000000" w14:paraId="000002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Responsive TailwindCSS v4 components</w:t>
            </w:r>
            <w:r w:rsidDel="00000000" w:rsidR="00000000" w:rsidRPr="00000000">
              <w:rPr>
                <w:rtl w:val="0"/>
              </w:rPr>
            </w:r>
          </w:p>
          <w:p w:rsidR="00000000" w:rsidDel="00000000" w:rsidP="00000000" w:rsidRDefault="00000000" w:rsidRPr="00000000" w14:paraId="000002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Provide device compatibility guidelines</w:t>
            </w:r>
            <w:r w:rsidDel="00000000" w:rsidR="00000000" w:rsidRPr="00000000">
              <w:rPr>
                <w:rtl w:val="0"/>
              </w:rPr>
            </w:r>
          </w:p>
          <w:p w:rsidR="00000000" w:rsidDel="00000000" w:rsidP="00000000" w:rsidRDefault="00000000" w:rsidRPr="00000000" w14:paraId="000002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Progressive rollout of advanced screens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w:t>
            </w:r>
            <w:r w:rsidDel="00000000" w:rsidR="00000000" w:rsidRPr="00000000">
              <w:rPr>
                <w:rtl w:val="0"/>
              </w:rPr>
            </w:r>
          </w:p>
        </w:tc>
        <w:tc>
          <w:tcPr/>
          <w:p w:rsidR="00000000" w:rsidDel="00000000" w:rsidP="00000000" w:rsidRDefault="00000000" w:rsidRPr="00000000" w14:paraId="0000022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Team Coordination and Communication Issues</w:t>
            </w:r>
            <w:r w:rsidDel="00000000" w:rsidR="00000000" w:rsidRPr="00000000">
              <w:rPr>
                <w:rtl w:val="0"/>
              </w:rPr>
            </w:r>
          </w:p>
        </w:tc>
        <w:tc>
          <w:tcPr/>
          <w:p w:rsidR="00000000" w:rsidDel="00000000" w:rsidP="00000000" w:rsidRDefault="00000000" w:rsidRPr="00000000" w14:paraId="0000022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Daily stand-up meetings</w:t>
            </w:r>
            <w:r w:rsidDel="00000000" w:rsidR="00000000" w:rsidRPr="00000000">
              <w:rPr>
                <w:rtl w:val="0"/>
              </w:rPr>
            </w:r>
          </w:p>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Jira task tracking and Slack channels</w:t>
            </w:r>
            <w:r w:rsidDel="00000000" w:rsidR="00000000" w:rsidRPr="00000000">
              <w:rPr>
                <w:rtl w:val="0"/>
              </w:rPr>
            </w:r>
          </w:p>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Clear responsibility assignments (RASCI)</w:t>
            </w:r>
            <w:r w:rsidDel="00000000" w:rsidR="00000000" w:rsidRPr="00000000">
              <w:rPr>
                <w:rtl w:val="0"/>
              </w:rPr>
            </w:r>
          </w:p>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Weekly team meeting with mentor feedback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c>
          <w:tcPr/>
          <w:p w:rsidR="00000000" w:rsidDel="00000000" w:rsidP="00000000" w:rsidRDefault="00000000" w:rsidRPr="00000000" w14:paraId="0000022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Patient Understanding &amp; Medical-Ethics Concerns</w:t>
            </w:r>
            <w:r w:rsidDel="00000000" w:rsidR="00000000" w:rsidRPr="00000000">
              <w:rPr>
                <w:rtl w:val="0"/>
              </w:rPr>
            </w:r>
          </w:p>
        </w:tc>
        <w:tc>
          <w:tcPr/>
          <w:p w:rsidR="00000000" w:rsidDel="00000000" w:rsidP="00000000" w:rsidRDefault="00000000" w:rsidRPr="00000000" w14:paraId="0000022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p w:rsidR="00000000" w:rsidDel="00000000" w:rsidP="00000000" w:rsidRDefault="00000000" w:rsidRPr="00000000" w14:paraId="000002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Low</w:t>
            </w:r>
            <w:r w:rsidDel="00000000" w:rsidR="00000000" w:rsidRPr="00000000">
              <w:rPr>
                <w:rtl w:val="0"/>
              </w:rPr>
            </w:r>
          </w:p>
        </w:tc>
        <w:tc>
          <w:tcPr/>
          <w:p w:rsidR="00000000" w:rsidDel="00000000" w:rsidP="00000000" w:rsidRDefault="00000000" w:rsidRPr="00000000" w14:paraId="000002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 Hippocratic AI explanations that never alarm patients</w:t>
            </w:r>
            <w:r w:rsidDel="00000000" w:rsidR="00000000" w:rsidRPr="00000000">
              <w:rPr>
                <w:rtl w:val="0"/>
              </w:rPr>
            </w:r>
          </w:p>
          <w:p w:rsidR="00000000" w:rsidDel="00000000" w:rsidP="00000000" w:rsidRDefault="00000000" w:rsidRPr="00000000" w14:paraId="000002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Keyword traps refuse dangerous chatbot requests (no lifespan predictions)</w:t>
            </w:r>
            <w:r w:rsidDel="00000000" w:rsidR="00000000" w:rsidRPr="00000000">
              <w:rPr>
                <w:rtl w:val="0"/>
              </w:rPr>
            </w:r>
          </w:p>
          <w:p w:rsidR="00000000" w:rsidDel="00000000" w:rsidP="00000000" w:rsidRDefault="00000000" w:rsidRPr="00000000" w14:paraId="000002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Plain-language user guides and pilot testing</w:t>
            </w:r>
            <w:r w:rsidDel="00000000" w:rsidR="00000000" w:rsidRPr="00000000">
              <w:rPr>
                <w:rtl w:val="0"/>
              </w:rPr>
            </w:r>
          </w:p>
          <w:p w:rsidR="00000000" w:rsidDel="00000000" w:rsidP="00000000" w:rsidRDefault="00000000" w:rsidRPr="00000000" w14:paraId="0000023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 Always direct patients to specialist doctors</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hz549ujfi78y" w:id="6"/>
      <w:bookmarkEnd w:id="6"/>
      <w:r w:rsidDel="00000000" w:rsidR="00000000" w:rsidRPr="00000000">
        <w:rPr>
          <w:rtl w:val="0"/>
        </w:rPr>
        <w:t xml:space="preserve">2. Management Approach</w:t>
      </w:r>
    </w:p>
    <w:p w:rsidR="00000000" w:rsidDel="00000000" w:rsidP="00000000" w:rsidRDefault="00000000" w:rsidRPr="00000000" w14:paraId="00000237">
      <w:pPr>
        <w:rPr/>
      </w:pPr>
      <w:r w:rsidDel="00000000" w:rsidR="00000000" w:rsidRPr="00000000">
        <w:rPr>
          <w:b w:val="0"/>
          <w:bCs w:val="0"/>
          <w:rtl w:val="0"/>
        </w:rPr>
        <w:t xml:space="preserve">The NeuroScan AI project is managed using the Scrum Agile methodology to ensure iterative development, continuous mentor feedback and adaptive planning across its 28 use cases. The work is divided into four iterations — Authentication &amp; Patient Portal, Clinical Workflow &amp; AI Diagnosis, Staff Scheduling &amp; Pharmacy and Hospital Onboarding &amp; Admin Backoffice — each ending with a reviewed, working increment of the three services (Expo React Native frontend, Node.js Express gateway and FastAPI AI server). This approach allows the team to adapt to clinical requirements quickly while keeping medical-data quality, security and HIPAA / Decree 13/2023 compliance under continuous control.</w:t>
      </w:r>
      <w:r w:rsidDel="00000000" w:rsidR="00000000" w:rsidRPr="00000000">
        <w:rPr>
          <w:rtl w:val="0"/>
        </w:rPr>
      </w:r>
    </w:p>
    <w:p w:rsidR="00000000" w:rsidDel="00000000" w:rsidP="00000000" w:rsidRDefault="00000000" w:rsidRPr="00000000" w14:paraId="00000238">
      <w:pPr>
        <w:pStyle w:val="Heading3"/>
        <w:rPr/>
      </w:pPr>
      <w:bookmarkStart w:colFirst="0" w:colLast="0" w:name="_heading=h.fyiwyv47q388" w:id="7"/>
      <w:bookmarkEnd w:id="7"/>
      <w:r w:rsidDel="00000000" w:rsidR="00000000" w:rsidRPr="00000000">
        <w:rPr>
          <w:rtl w:val="0"/>
        </w:rPr>
        <w:t xml:space="preserve">2.1 Project Process</w:t>
      </w:r>
    </w:p>
    <w:p w:rsidR="00000000" w:rsidDel="00000000" w:rsidP="00000000" w:rsidRDefault="00000000" w:rsidRPr="00000000" w14:paraId="00000239">
      <w:pPr>
        <w:rPr/>
      </w:pPr>
      <w:r w:rsidDel="00000000" w:rsidR="00000000" w:rsidRPr="00000000">
        <w:rPr>
          <w:b w:val="0"/>
          <w:bCs w:val="0"/>
          <w:rtl w:val="0"/>
        </w:rPr>
        <w:t xml:space="preserve">Our team selected the Scrum framework, an Agile methodology, to guide the development process of the NeuroScan AI project. Here’s why we chose Scrum:</w:t>
      </w:r>
      <w:r w:rsidDel="00000000" w:rsidR="00000000" w:rsidRPr="00000000">
        <w:rPr>
          <w:rtl w:val="0"/>
        </w:rPr>
      </w:r>
    </w:p>
    <w:p w:rsidR="00000000" w:rsidDel="00000000" w:rsidP="00000000" w:rsidRDefault="00000000" w:rsidRPr="00000000" w14:paraId="0000023A">
      <w:pPr>
        <w:numPr>
          <w:ilvl w:val="0"/>
          <w:numId w:val="8"/>
        </w:numPr>
        <w:spacing w:after="0" w:lineRule="auto"/>
        <w:ind w:left="720" w:hanging="360"/>
        <w:rPr/>
      </w:pPr>
      <w:r w:rsidDel="00000000" w:rsidR="00000000" w:rsidRPr="00000000">
        <w:rPr>
          <w:b w:val="0"/>
          <w:bCs w:val="0"/>
          <w:rtl w:val="0"/>
        </w:rPr>
        <w:t xml:space="preserve">Greater Flexibility (and Lower Risk):</w:t>
      </w:r>
      <w:r w:rsidDel="00000000" w:rsidR="00000000" w:rsidRPr="00000000">
        <w:rPr>
          <w:rtl w:val="0"/>
        </w:rPr>
      </w:r>
    </w:p>
    <w:p w:rsidR="00000000" w:rsidDel="00000000" w:rsidP="00000000" w:rsidRDefault="00000000" w:rsidRPr="00000000" w14:paraId="0000023B">
      <w:pPr>
        <w:numPr>
          <w:ilvl w:val="0"/>
          <w:numId w:val="3"/>
        </w:numPr>
        <w:spacing w:after="0" w:lineRule="auto"/>
        <w:ind w:left="720" w:hanging="360"/>
        <w:rPr/>
      </w:pPr>
      <w:r w:rsidDel="00000000" w:rsidR="00000000" w:rsidRPr="00000000">
        <w:rPr>
          <w:b w:val="0"/>
          <w:bCs w:val="0"/>
          <w:rtl w:val="0"/>
        </w:rPr>
        <w:t xml:space="preserve">Scrum’s iterative sprints enable the team to adapt quickly to evolving clinical requirements and mentor feedback in the NeuroScan AI project. By working in short cycles, the team regularly re-prioritises the 28-use-case backlog, reassesses AI-accuracy findings and keeps the build aligned with real hospital workflows, reducing the risk of developing irrelevant features.</w:t>
      </w:r>
      <w:r w:rsidDel="00000000" w:rsidR="00000000" w:rsidRPr="00000000">
        <w:rPr>
          <w:rtl w:val="0"/>
        </w:rPr>
      </w:r>
    </w:p>
    <w:p w:rsidR="00000000" w:rsidDel="00000000" w:rsidP="00000000" w:rsidRDefault="00000000" w:rsidRPr="00000000" w14:paraId="0000023C">
      <w:pPr>
        <w:numPr>
          <w:ilvl w:val="0"/>
          <w:numId w:val="8"/>
        </w:numPr>
        <w:spacing w:after="0" w:lineRule="auto"/>
        <w:ind w:left="720" w:hanging="360"/>
        <w:rPr/>
      </w:pPr>
      <w:r w:rsidDel="00000000" w:rsidR="00000000" w:rsidRPr="00000000">
        <w:rPr>
          <w:b w:val="0"/>
          <w:bCs w:val="0"/>
          <w:rtl w:val="0"/>
        </w:rPr>
        <w:t xml:space="preserve">Ongoing Enhancement:</w:t>
      </w:r>
      <w:r w:rsidDel="00000000" w:rsidR="00000000" w:rsidRPr="00000000">
        <w:rPr>
          <w:rtl w:val="0"/>
        </w:rPr>
      </w:r>
    </w:p>
    <w:p w:rsidR="00000000" w:rsidDel="00000000" w:rsidP="00000000" w:rsidRDefault="00000000" w:rsidRPr="00000000" w14:paraId="0000023D">
      <w:pPr>
        <w:numPr>
          <w:ilvl w:val="0"/>
          <w:numId w:val="2"/>
        </w:numPr>
        <w:spacing w:after="0" w:lineRule="auto"/>
        <w:ind w:left="720" w:hanging="360"/>
        <w:rPr/>
      </w:pPr>
      <w:r w:rsidDel="00000000" w:rsidR="00000000" w:rsidRPr="00000000">
        <w:rPr>
          <w:b w:val="0"/>
          <w:bCs w:val="0"/>
          <w:rtl w:val="0"/>
        </w:rPr>
        <w:t xml:space="preserve">Sprint reviews and retrospectives drive continuous improvement, which is critical for a medical platform combining EMR, PACS and AI diagnosis. Each sprint lets the team refine components such as the MRI/CT shooting queue, the ensemble diagnosis pipeline and the EMR document lifecycle, addressing issues early before they grow into clinical risks.</w:t>
      </w:r>
      <w:r w:rsidDel="00000000" w:rsidR="00000000" w:rsidRPr="00000000">
        <w:rPr>
          <w:rtl w:val="0"/>
        </w:rPr>
      </w:r>
    </w:p>
    <w:p w:rsidR="00000000" w:rsidDel="00000000" w:rsidP="00000000" w:rsidRDefault="00000000" w:rsidRPr="00000000" w14:paraId="0000023E">
      <w:pPr>
        <w:numPr>
          <w:ilvl w:val="0"/>
          <w:numId w:val="8"/>
        </w:numPr>
        <w:spacing w:after="0" w:lineRule="auto"/>
        <w:ind w:left="720" w:hanging="360"/>
        <w:rPr/>
      </w:pPr>
      <w:r w:rsidDel="00000000" w:rsidR="00000000" w:rsidRPr="00000000">
        <w:rPr>
          <w:b w:val="0"/>
          <w:bCs w:val="0"/>
          <w:rtl w:val="0"/>
        </w:rPr>
        <w:t xml:space="preserve">Quicker Deliveries:</w:t>
      </w:r>
      <w:r w:rsidDel="00000000" w:rsidR="00000000" w:rsidRPr="00000000">
        <w:rPr>
          <w:rtl w:val="0"/>
        </w:rPr>
      </w:r>
    </w:p>
    <w:p w:rsidR="00000000" w:rsidDel="00000000" w:rsidP="00000000" w:rsidRDefault="00000000" w:rsidRPr="00000000" w14:paraId="0000023F">
      <w:pPr>
        <w:numPr>
          <w:ilvl w:val="0"/>
          <w:numId w:val="5"/>
        </w:numPr>
        <w:spacing w:after="0" w:lineRule="auto"/>
        <w:ind w:left="720" w:hanging="360"/>
        <w:rPr/>
      </w:pPr>
      <w:r w:rsidDel="00000000" w:rsidR="00000000" w:rsidRPr="00000000">
        <w:rPr>
          <w:b w:val="0"/>
          <w:bCs w:val="0"/>
          <w:rtl w:val="0"/>
        </w:rPr>
        <w:t xml:space="preserve">By dividing the project into four focused iterations, Scrum enables incremental delivery of specific modules — patient authentication, clinical workflow, scheduling &amp; pharmacy and onboarding &amp; admin. This approach supports early testing with the seeded six-role accounts and smooth integration of the three services (FE port 8083, BE port 3000, AI port 8000), minimising last-minute integration challenges.</w:t>
      </w:r>
      <w:r w:rsidDel="00000000" w:rsidR="00000000" w:rsidRPr="00000000">
        <w:rPr>
          <w:rtl w:val="0"/>
        </w:rPr>
      </w:r>
    </w:p>
    <w:p w:rsidR="00000000" w:rsidDel="00000000" w:rsidP="00000000" w:rsidRDefault="00000000" w:rsidRPr="00000000" w14:paraId="00000240">
      <w:pPr>
        <w:numPr>
          <w:ilvl w:val="0"/>
          <w:numId w:val="8"/>
        </w:numPr>
        <w:spacing w:after="0" w:lineRule="auto"/>
        <w:ind w:left="720" w:hanging="360"/>
        <w:rPr/>
      </w:pPr>
      <w:r w:rsidDel="00000000" w:rsidR="00000000" w:rsidRPr="00000000">
        <w:rPr>
          <w:b w:val="0"/>
          <w:bCs w:val="0"/>
          <w:rtl w:val="0"/>
        </w:rPr>
        <w:t xml:space="preserve">Stronger Team Dynamics:</w:t>
      </w:r>
      <w:r w:rsidDel="00000000" w:rsidR="00000000" w:rsidRPr="00000000">
        <w:rPr>
          <w:rtl w:val="0"/>
        </w:rPr>
      </w:r>
    </w:p>
    <w:p w:rsidR="00000000" w:rsidDel="00000000" w:rsidP="00000000" w:rsidRDefault="00000000" w:rsidRPr="00000000" w14:paraId="00000241">
      <w:pPr>
        <w:numPr>
          <w:ilvl w:val="0"/>
          <w:numId w:val="4"/>
        </w:numPr>
        <w:ind w:left="720" w:hanging="360"/>
        <w:rPr/>
      </w:pPr>
      <w:r w:rsidDel="00000000" w:rsidR="00000000" w:rsidRPr="00000000">
        <w:rPr>
          <w:b w:val="0"/>
          <w:bCs w:val="0"/>
          <w:rtl w:val="0"/>
        </w:rPr>
        <w:t xml:space="preserve">Scrum encourages collaboration, transparency and ownership through defined roles, sprint planning and daily stand-ups. In a project with demanding technical, security and medical-ethics requirements, this empowers all five members to tackle challenges creatively, share AI/BE/FE knowledge and stay engaged from admission to discharge workflows.</w:t>
      </w:r>
      <w:r w:rsidDel="00000000" w:rsidR="00000000" w:rsidRPr="00000000">
        <w:rPr>
          <w:rtl w:val="0"/>
        </w:rPr>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0" w:line="240" w:lineRule="auto"/>
        <w:ind w:right="1800"/>
        <w:jc w:val="both"/>
        <w:rPr/>
      </w:pPr>
      <w:r w:rsidDel="00000000" w:rsidR="00000000" w:rsidRPr="00000000">
        <w:rPr/>
        <w:drawing>
          <wp:inline distB="114300" distT="114300" distL="114300" distR="114300">
            <wp:extent cx="5746440" cy="2829016"/>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2829016"/>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3"/>
        <w:rPr>
          <w:i w:val="1"/>
          <w:iCs w:val="1"/>
          <w:color w:val="0000ff"/>
        </w:rPr>
      </w:pPr>
      <w:bookmarkStart w:colFirst="0" w:colLast="0" w:name="_heading=h.5tmk4mj22rdd" w:id="8"/>
      <w:bookmarkEnd w:id="8"/>
      <w:r w:rsidDel="00000000" w:rsidR="00000000" w:rsidRPr="00000000">
        <w:rPr>
          <w:rtl w:val="0"/>
        </w:rPr>
        <w:t xml:space="preserve">2.2 Quality Management</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Quality Assurance Approach:</w:t>
      </w:r>
    </w:p>
    <w:p w:rsidR="00000000" w:rsidDel="00000000" w:rsidP="00000000" w:rsidRDefault="00000000" w:rsidRPr="00000000" w14:paraId="00000245">
      <w:pPr>
        <w:numPr>
          <w:ilvl w:val="0"/>
          <w:numId w:val="7"/>
        </w:numPr>
        <w:ind w:left="720" w:hanging="360"/>
        <w:rPr/>
      </w:pPr>
      <w:r w:rsidDel="00000000" w:rsidR="00000000" w:rsidRPr="00000000">
        <w:rPr>
          <w:rtl w:val="0"/>
        </w:rPr>
        <w:t xml:space="preserve">Defect Prevention:</w:t>
      </w:r>
    </w:p>
    <w:p w:rsidR="00000000" w:rsidDel="00000000" w:rsidP="00000000" w:rsidRDefault="00000000" w:rsidRPr="00000000" w14:paraId="00000246">
      <w:pPr>
        <w:ind w:left="0" w:firstLine="720"/>
        <w:rPr/>
      </w:pPr>
      <w:r w:rsidDel="00000000" w:rsidR="00000000" w:rsidRPr="00000000">
        <w:rPr>
          <w:b w:val="0"/>
          <w:bCs w:val="0"/>
          <w:rtl w:val="0"/>
        </w:rPr>
        <w:t xml:space="preserve">Code review process for all pull requests on the working branch (Huyle_MRI/CT)</w:t>
      </w:r>
      <w:r w:rsidDel="00000000" w:rsidR="00000000" w:rsidRPr="00000000">
        <w:rPr>
          <w:rtl w:val="0"/>
        </w:rPr>
      </w:r>
    </w:p>
    <w:p w:rsidR="00000000" w:rsidDel="00000000" w:rsidP="00000000" w:rsidRDefault="00000000" w:rsidRPr="00000000" w14:paraId="00000247">
      <w:pPr>
        <w:ind w:left="0" w:firstLine="720"/>
        <w:rPr/>
      </w:pPr>
      <w:r w:rsidDel="00000000" w:rsidR="00000000" w:rsidRPr="00000000">
        <w:rPr>
          <w:b w:val="0"/>
          <w:bCs w:val="0"/>
          <w:rtl w:val="0"/>
        </w:rPr>
        <w:t xml:space="preserve">Pair programming for the AI pipeline and security-critical middlewares</w:t>
      </w:r>
      <w:r w:rsidDel="00000000" w:rsidR="00000000" w:rsidRPr="00000000">
        <w:rPr>
          <w:rtl w:val="0"/>
        </w:rPr>
      </w:r>
    </w:p>
    <w:p w:rsidR="00000000" w:rsidDel="00000000" w:rsidP="00000000" w:rsidRDefault="00000000" w:rsidRPr="00000000" w14:paraId="00000248">
      <w:pPr>
        <w:ind w:left="0" w:firstLine="720"/>
        <w:rPr/>
      </w:pPr>
      <w:r w:rsidDel="00000000" w:rsidR="00000000" w:rsidRPr="00000000">
        <w:rPr>
          <w:b w:val="0"/>
          <w:bCs w:val="0"/>
          <w:rtl w:val="0"/>
        </w:rPr>
        <w:t xml:space="preserve">Early requirement validation with the mentor and clinical workflow review</w:t>
      </w:r>
      <w:r w:rsidDel="00000000" w:rsidR="00000000" w:rsidRPr="00000000">
        <w:rPr>
          <w:rtl w:val="0"/>
        </w:rPr>
      </w:r>
    </w:p>
    <w:p w:rsidR="00000000" w:rsidDel="00000000" w:rsidP="00000000" w:rsidRDefault="00000000" w:rsidRPr="00000000" w14:paraId="00000249">
      <w:pPr>
        <w:ind w:left="0" w:firstLine="720"/>
        <w:rPr/>
      </w:pPr>
      <w:r w:rsidDel="00000000" w:rsidR="00000000" w:rsidRPr="00000000">
        <w:rPr>
          <w:b w:val="0"/>
          <w:bCs w:val="0"/>
          <w:rtl w:val="0"/>
        </w:rPr>
        <w:t xml:space="preserve">Continuous integration to catch issues early</w:t>
      </w:r>
      <w:r w:rsidDel="00000000" w:rsidR="00000000" w:rsidRPr="00000000">
        <w:rPr>
          <w:rtl w:val="0"/>
        </w:rPr>
      </w:r>
    </w:p>
    <w:p w:rsidR="00000000" w:rsidDel="00000000" w:rsidP="00000000" w:rsidRDefault="00000000" w:rsidRPr="00000000" w14:paraId="0000024A">
      <w:pPr>
        <w:numPr>
          <w:ilvl w:val="0"/>
          <w:numId w:val="7"/>
        </w:numPr>
        <w:ind w:left="720" w:hanging="360"/>
        <w:rPr/>
      </w:pPr>
      <w:r w:rsidDel="00000000" w:rsidR="00000000" w:rsidRPr="00000000">
        <w:rPr>
          <w:rtl w:val="0"/>
        </w:rPr>
        <w:t xml:space="preserve"> Reviewing:</w:t>
      </w:r>
    </w:p>
    <w:p w:rsidR="00000000" w:rsidDel="00000000" w:rsidP="00000000" w:rsidRDefault="00000000" w:rsidRPr="00000000" w14:paraId="0000024B">
      <w:pPr>
        <w:ind w:left="0" w:firstLine="720"/>
        <w:rPr/>
      </w:pPr>
      <w:r w:rsidDel="00000000" w:rsidR="00000000" w:rsidRPr="00000000">
        <w:rPr>
          <w:b w:val="0"/>
          <w:bCs w:val="0"/>
          <w:rtl w:val="0"/>
        </w:rPr>
        <w:t xml:space="preserve">Code Reviews: Mandatory for all code changes</w:t>
      </w:r>
      <w:r w:rsidDel="00000000" w:rsidR="00000000" w:rsidRPr="00000000">
        <w:rPr>
          <w:rtl w:val="0"/>
        </w:rPr>
      </w:r>
    </w:p>
    <w:p w:rsidR="00000000" w:rsidDel="00000000" w:rsidP="00000000" w:rsidRDefault="00000000" w:rsidRPr="00000000" w14:paraId="0000024C">
      <w:pPr>
        <w:ind w:left="0" w:firstLine="720"/>
        <w:rPr/>
      </w:pPr>
      <w:r w:rsidDel="00000000" w:rsidR="00000000" w:rsidRPr="00000000">
        <w:rPr>
          <w:b w:val="0"/>
          <w:bCs w:val="0"/>
          <w:rtl w:val="0"/>
        </w:rPr>
        <w:t xml:space="preserve">Design Reviews: System architecture and database schema validation</w:t>
      </w:r>
      <w:r w:rsidDel="00000000" w:rsidR="00000000" w:rsidRPr="00000000">
        <w:rPr>
          <w:rtl w:val="0"/>
        </w:rPr>
      </w:r>
    </w:p>
    <w:p w:rsidR="00000000" w:rsidDel="00000000" w:rsidP="00000000" w:rsidRDefault="00000000" w:rsidRPr="00000000" w14:paraId="0000024D">
      <w:pPr>
        <w:ind w:left="0" w:firstLine="720"/>
        <w:rPr/>
      </w:pPr>
      <w:r w:rsidDel="00000000" w:rsidR="00000000" w:rsidRPr="00000000">
        <w:rPr>
          <w:b w:val="0"/>
          <w:bCs w:val="0"/>
          <w:rtl w:val="0"/>
        </w:rPr>
        <w:t xml:space="preserve">Documentation Reviews: Technical documentation accuracy</w:t>
      </w:r>
      <w:r w:rsidDel="00000000" w:rsidR="00000000" w:rsidRPr="00000000">
        <w:rPr>
          <w:rtl w:val="0"/>
        </w:rPr>
      </w:r>
    </w:p>
    <w:p w:rsidR="00000000" w:rsidDel="00000000" w:rsidP="00000000" w:rsidRDefault="00000000" w:rsidRPr="00000000" w14:paraId="0000024E">
      <w:pPr>
        <w:ind w:left="0" w:firstLine="720"/>
        <w:rPr/>
      </w:pPr>
      <w:r w:rsidDel="00000000" w:rsidR="00000000" w:rsidRPr="00000000">
        <w:rPr>
          <w:b w:val="0"/>
          <w:bCs w:val="0"/>
          <w:rtl w:val="0"/>
        </w:rPr>
        <w:t xml:space="preserve">Security Reviews: Regular assessment of medical-data handling and access control</w:t>
      </w:r>
      <w:r w:rsidDel="00000000" w:rsidR="00000000" w:rsidRPr="00000000">
        <w:rPr>
          <w:rtl w:val="0"/>
        </w:rPr>
      </w:r>
    </w:p>
    <w:p w:rsidR="00000000" w:rsidDel="00000000" w:rsidP="00000000" w:rsidRDefault="00000000" w:rsidRPr="00000000" w14:paraId="0000024F">
      <w:pPr>
        <w:numPr>
          <w:ilvl w:val="0"/>
          <w:numId w:val="7"/>
        </w:numPr>
        <w:ind w:left="720" w:hanging="360"/>
        <w:rPr/>
      </w:pPr>
      <w:r w:rsidDel="00000000" w:rsidR="00000000" w:rsidRPr="00000000">
        <w:rPr>
          <w:rtl w:val="0"/>
        </w:rPr>
        <w:t xml:space="preserve">Unit Testing:</w:t>
      </w:r>
    </w:p>
    <w:p w:rsidR="00000000" w:rsidDel="00000000" w:rsidP="00000000" w:rsidRDefault="00000000" w:rsidRPr="00000000" w14:paraId="00000250">
      <w:pPr>
        <w:ind w:left="0" w:firstLine="720"/>
        <w:rPr/>
      </w:pPr>
      <w:r w:rsidDel="00000000" w:rsidR="00000000" w:rsidRPr="00000000">
        <w:rPr>
          <w:b w:val="0"/>
          <w:bCs w:val="0"/>
          <w:rtl w:val="0"/>
        </w:rPr>
        <w:t xml:space="preserve">Minimum 80% code coverage for critical business logic</w:t>
      </w:r>
      <w:r w:rsidDel="00000000" w:rsidR="00000000" w:rsidRPr="00000000">
        <w:rPr>
          <w:rtl w:val="0"/>
        </w:rPr>
      </w:r>
    </w:p>
    <w:p w:rsidR="00000000" w:rsidDel="00000000" w:rsidP="00000000" w:rsidRDefault="00000000" w:rsidRPr="00000000" w14:paraId="00000251">
      <w:pPr>
        <w:ind w:left="0" w:firstLine="720"/>
        <w:rPr/>
      </w:pPr>
      <w:r w:rsidDel="00000000" w:rsidR="00000000" w:rsidRPr="00000000">
        <w:rPr>
          <w:b w:val="0"/>
          <w:bCs w:val="0"/>
          <w:rtl w:val="0"/>
        </w:rPr>
        <w:t xml:space="preserve">Jest with fast-check (property-based testing) and mongodb-memory-server so tests run without a live database</w:t>
      </w:r>
      <w:r w:rsidDel="00000000" w:rsidR="00000000" w:rsidRPr="00000000">
        <w:rPr>
          <w:rtl w:val="0"/>
        </w:rPr>
      </w:r>
    </w:p>
    <w:p w:rsidR="00000000" w:rsidDel="00000000" w:rsidP="00000000" w:rsidRDefault="00000000" w:rsidRPr="00000000" w14:paraId="00000252">
      <w:pPr>
        <w:ind w:left="0" w:firstLine="720"/>
        <w:rPr/>
      </w:pPr>
      <w:r w:rsidDel="00000000" w:rsidR="00000000" w:rsidRPr="00000000">
        <w:rPr>
          <w:b w:val="0"/>
          <w:bCs w:val="0"/>
          <w:rtl w:val="0"/>
        </w:rPr>
        <w:t xml:space="preserve">Test-driven development for complex algorithms (ensemble voting, reminder generation)</w:t>
      </w:r>
      <w:r w:rsidDel="00000000" w:rsidR="00000000" w:rsidRPr="00000000">
        <w:rPr>
          <w:rtl w:val="0"/>
        </w:rPr>
      </w:r>
    </w:p>
    <w:p w:rsidR="00000000" w:rsidDel="00000000" w:rsidP="00000000" w:rsidRDefault="00000000" w:rsidRPr="00000000" w14:paraId="00000253">
      <w:pPr>
        <w:ind w:left="0" w:firstLine="720"/>
        <w:rPr/>
      </w:pPr>
      <w:r w:rsidDel="00000000" w:rsidR="00000000" w:rsidRPr="00000000">
        <w:rPr>
          <w:b w:val="0"/>
          <w:bCs w:val="0"/>
          <w:rtl w:val="0"/>
        </w:rPr>
        <w:t xml:space="preserve">Mock objects for external dependencies (Gemini API, Firebase, PayOS)</w:t>
      </w:r>
      <w:r w:rsidDel="00000000" w:rsidR="00000000" w:rsidRPr="00000000">
        <w:rPr>
          <w:rtl w:val="0"/>
        </w:rPr>
      </w:r>
    </w:p>
    <w:p w:rsidR="00000000" w:rsidDel="00000000" w:rsidP="00000000" w:rsidRDefault="00000000" w:rsidRPr="00000000" w14:paraId="00000254">
      <w:pPr>
        <w:numPr>
          <w:ilvl w:val="0"/>
          <w:numId w:val="7"/>
        </w:numPr>
        <w:ind w:left="720" w:hanging="360"/>
        <w:rPr/>
      </w:pPr>
      <w:r w:rsidDel="00000000" w:rsidR="00000000" w:rsidRPr="00000000">
        <w:rPr>
          <w:rtl w:val="0"/>
        </w:rPr>
        <w:t xml:space="preserve">Integration Testing:</w:t>
      </w:r>
    </w:p>
    <w:p w:rsidR="00000000" w:rsidDel="00000000" w:rsidP="00000000" w:rsidRDefault="00000000" w:rsidRPr="00000000" w14:paraId="00000255">
      <w:pPr>
        <w:ind w:left="0" w:firstLine="720"/>
        <w:rPr/>
      </w:pPr>
      <w:r w:rsidDel="00000000" w:rsidR="00000000" w:rsidRPr="00000000">
        <w:rPr>
          <w:b w:val="0"/>
          <w:bCs w:val="0"/>
          <w:rtl w:val="0"/>
        </w:rPr>
        <w:t xml:space="preserve">API integration testing between the Expo frontend, Express gateway and FastAPI AI server</w:t>
      </w:r>
      <w:r w:rsidDel="00000000" w:rsidR="00000000" w:rsidRPr="00000000">
        <w:rPr>
          <w:rtl w:val="0"/>
        </w:rPr>
      </w:r>
    </w:p>
    <w:p w:rsidR="00000000" w:rsidDel="00000000" w:rsidP="00000000" w:rsidRDefault="00000000" w:rsidRPr="00000000" w14:paraId="00000256">
      <w:pPr>
        <w:ind w:left="0" w:firstLine="720"/>
        <w:rPr/>
      </w:pPr>
      <w:r w:rsidDel="00000000" w:rsidR="00000000" w:rsidRPr="00000000">
        <w:rPr>
          <w:b w:val="0"/>
          <w:bCs w:val="0"/>
          <w:rtl w:val="0"/>
        </w:rPr>
        <w:t xml:space="preserve">Database integration testing against the MongoDB/Mongoose models</w:t>
      </w:r>
      <w:r w:rsidDel="00000000" w:rsidR="00000000" w:rsidRPr="00000000">
        <w:rPr>
          <w:rtl w:val="0"/>
        </w:rPr>
      </w:r>
    </w:p>
    <w:p w:rsidR="00000000" w:rsidDel="00000000" w:rsidP="00000000" w:rsidRDefault="00000000" w:rsidRPr="00000000" w14:paraId="00000257">
      <w:pPr>
        <w:ind w:left="0" w:firstLine="720"/>
        <w:rPr/>
      </w:pPr>
      <w:r w:rsidDel="00000000" w:rsidR="00000000" w:rsidRPr="00000000">
        <w:rPr>
          <w:b w:val="0"/>
          <w:bCs w:val="0"/>
          <w:rtl w:val="0"/>
        </w:rPr>
        <w:t xml:space="preserve">Third-party service integration testing (Firebase Storage, Gemini, PayOS sandbox)</w:t>
      </w:r>
      <w:r w:rsidDel="00000000" w:rsidR="00000000" w:rsidRPr="00000000">
        <w:rPr>
          <w:rtl w:val="0"/>
        </w:rPr>
      </w:r>
    </w:p>
    <w:p w:rsidR="00000000" w:rsidDel="00000000" w:rsidP="00000000" w:rsidRDefault="00000000" w:rsidRPr="00000000" w14:paraId="00000258">
      <w:pPr>
        <w:ind w:left="0" w:firstLine="720"/>
        <w:rPr/>
      </w:pPr>
      <w:r w:rsidDel="00000000" w:rsidR="00000000" w:rsidRPr="00000000">
        <w:rPr>
          <w:b w:val="0"/>
          <w:bCs w:val="0"/>
          <w:rtl w:val="0"/>
        </w:rPr>
        <w:t xml:space="preserve">End-to-end workflow testing across the six roles</w:t>
      </w:r>
      <w:r w:rsidDel="00000000" w:rsidR="00000000" w:rsidRPr="00000000">
        <w:rPr>
          <w:rtl w:val="0"/>
        </w:rPr>
      </w:r>
    </w:p>
    <w:p w:rsidR="00000000" w:rsidDel="00000000" w:rsidP="00000000" w:rsidRDefault="00000000" w:rsidRPr="00000000" w14:paraId="00000259">
      <w:pPr>
        <w:numPr>
          <w:ilvl w:val="0"/>
          <w:numId w:val="7"/>
        </w:numPr>
        <w:ind w:left="720" w:hanging="360"/>
        <w:rPr/>
      </w:pPr>
      <w:r w:rsidDel="00000000" w:rsidR="00000000" w:rsidRPr="00000000">
        <w:rPr>
          <w:rtl w:val="0"/>
        </w:rPr>
        <w:t xml:space="preserve">System Testing:</w:t>
      </w:r>
    </w:p>
    <w:p w:rsidR="00000000" w:rsidDel="00000000" w:rsidP="00000000" w:rsidRDefault="00000000" w:rsidRPr="00000000" w14:paraId="0000025A">
      <w:pPr>
        <w:keepLines w:val="0"/>
        <w:ind w:left="0" w:firstLine="720"/>
        <w:rPr/>
      </w:pPr>
      <w:r w:rsidDel="00000000" w:rsidR="00000000" w:rsidRPr="00000000">
        <w:rPr>
          <w:b w:val="0"/>
          <w:bCs w:val="0"/>
          <w:rtl w:val="0"/>
        </w:rPr>
        <w:t xml:space="preserve">Performance testing under load (PACS upload, AI inference queue)</w:t>
      </w:r>
      <w:r w:rsidDel="00000000" w:rsidR="00000000" w:rsidRPr="00000000">
        <w:rPr>
          <w:rtl w:val="0"/>
        </w:rPr>
      </w:r>
    </w:p>
    <w:p w:rsidR="00000000" w:rsidDel="00000000" w:rsidP="00000000" w:rsidRDefault="00000000" w:rsidRPr="00000000" w14:paraId="0000025B">
      <w:pPr>
        <w:keepLines w:val="0"/>
        <w:ind w:left="0" w:firstLine="720"/>
        <w:rPr/>
      </w:pPr>
      <w:r w:rsidDel="00000000" w:rsidR="00000000" w:rsidRPr="00000000">
        <w:rPr>
          <w:b w:val="0"/>
          <w:bCs w:val="0"/>
          <w:rtl w:val="0"/>
        </w:rPr>
        <w:t xml:space="preserve">Security penetration testing of JWT/RBAC endpoints</w:t>
      </w:r>
      <w:r w:rsidDel="00000000" w:rsidR="00000000" w:rsidRPr="00000000">
        <w:rPr>
          <w:rtl w:val="0"/>
        </w:rPr>
      </w:r>
    </w:p>
    <w:p w:rsidR="00000000" w:rsidDel="00000000" w:rsidP="00000000" w:rsidRDefault="00000000" w:rsidRPr="00000000" w14:paraId="0000025C">
      <w:pPr>
        <w:keepLines w:val="0"/>
        <w:ind w:left="0" w:firstLine="720"/>
        <w:rPr/>
      </w:pPr>
      <w:r w:rsidDel="00000000" w:rsidR="00000000" w:rsidRPr="00000000">
        <w:rPr>
          <w:b w:val="0"/>
          <w:bCs w:val="0"/>
          <w:rtl w:val="0"/>
        </w:rPr>
        <w:t xml:space="preserve">User acceptance testing with the seeded test accounts</w:t>
      </w:r>
      <w:r w:rsidDel="00000000" w:rsidR="00000000" w:rsidRPr="00000000">
        <w:rPr>
          <w:rtl w:val="0"/>
        </w:rPr>
      </w:r>
    </w:p>
    <w:p w:rsidR="00000000" w:rsidDel="00000000" w:rsidP="00000000" w:rsidRDefault="00000000" w:rsidRPr="00000000" w14:paraId="0000025D">
      <w:pPr>
        <w:keepLines w:val="0"/>
        <w:ind w:left="0" w:firstLine="720"/>
        <w:rPr/>
      </w:pPr>
      <w:r w:rsidDel="00000000" w:rsidR="00000000" w:rsidRPr="00000000">
        <w:rPr>
          <w:b w:val="0"/>
          <w:bCs w:val="0"/>
          <w:rtl w:val="0"/>
        </w:rPr>
        <w:t xml:space="preserve">Cross-platform compatibility testing (Expo Web build and mobile screens)</w:t>
      </w:r>
      <w:r w:rsidDel="00000000" w:rsidR="00000000" w:rsidRPr="00000000">
        <w:rPr>
          <w:rtl w:val="0"/>
        </w:rPr>
      </w:r>
    </w:p>
    <w:p w:rsidR="00000000" w:rsidDel="00000000" w:rsidP="00000000" w:rsidRDefault="00000000" w:rsidRPr="00000000" w14:paraId="0000025E">
      <w:pPr>
        <w:keepLines w:val="0"/>
        <w:ind w:left="0" w:firstLine="0"/>
        <w:rPr/>
      </w:pPr>
      <w:r w:rsidDel="00000000" w:rsidR="00000000" w:rsidRPr="00000000">
        <w:rPr>
          <w:rtl w:val="0"/>
        </w:rPr>
        <w:t xml:space="preserve">Quality Metrics:</w:t>
      </w:r>
    </w:p>
    <w:p w:rsidR="00000000" w:rsidDel="00000000" w:rsidP="00000000" w:rsidRDefault="00000000" w:rsidRPr="00000000" w14:paraId="0000025F">
      <w:pPr>
        <w:numPr>
          <w:ilvl w:val="0"/>
          <w:numId w:val="1"/>
        </w:numPr>
        <w:spacing w:after="0" w:lineRule="auto"/>
        <w:ind w:left="720" w:hanging="360"/>
        <w:rPr/>
      </w:pPr>
      <w:r w:rsidDel="00000000" w:rsidR="00000000" w:rsidRPr="00000000">
        <w:rPr>
          <w:b w:val="0"/>
          <w:bCs w:val="0"/>
          <w:rtl w:val="0"/>
        </w:rPr>
        <w:t xml:space="preserve">Defect density: ≤ 2 defects per 1000 lines of code</w:t>
      </w:r>
      <w:r w:rsidDel="00000000" w:rsidR="00000000" w:rsidRPr="00000000">
        <w:rPr>
          <w:rtl w:val="0"/>
        </w:rPr>
      </w:r>
    </w:p>
    <w:p w:rsidR="00000000" w:rsidDel="00000000" w:rsidP="00000000" w:rsidRDefault="00000000" w:rsidRPr="00000000" w14:paraId="00000260">
      <w:pPr>
        <w:numPr>
          <w:ilvl w:val="0"/>
          <w:numId w:val="1"/>
        </w:numPr>
        <w:spacing w:after="0" w:lineRule="auto"/>
        <w:ind w:left="720" w:hanging="360"/>
        <w:rPr/>
      </w:pPr>
      <w:r w:rsidDel="00000000" w:rsidR="00000000" w:rsidRPr="00000000">
        <w:rPr>
          <w:b w:val="0"/>
          <w:bCs w:val="0"/>
          <w:rtl w:val="0"/>
        </w:rPr>
        <w:t xml:space="preserve">Test coverage: ≥ 80% for critical modules</w:t>
      </w:r>
      <w:r w:rsidDel="00000000" w:rsidR="00000000" w:rsidRPr="00000000">
        <w:rPr>
          <w:rtl w:val="0"/>
        </w:rPr>
      </w:r>
    </w:p>
    <w:p w:rsidR="00000000" w:rsidDel="00000000" w:rsidP="00000000" w:rsidRDefault="00000000" w:rsidRPr="00000000" w14:paraId="00000261">
      <w:pPr>
        <w:numPr>
          <w:ilvl w:val="0"/>
          <w:numId w:val="1"/>
        </w:numPr>
        <w:spacing w:after="0" w:lineRule="auto"/>
        <w:ind w:left="720" w:hanging="360"/>
        <w:rPr/>
      </w:pPr>
      <w:r w:rsidDel="00000000" w:rsidR="00000000" w:rsidRPr="00000000">
        <w:rPr>
          <w:b w:val="0"/>
          <w:bCs w:val="0"/>
          <w:rtl w:val="0"/>
        </w:rPr>
        <w:t xml:space="preserve">Code review coverage: 100%</w:t>
      </w:r>
      <w:r w:rsidDel="00000000" w:rsidR="00000000" w:rsidRPr="00000000">
        <w:rPr>
          <w:rtl w:val="0"/>
        </w:rPr>
      </w:r>
    </w:p>
    <w:p w:rsidR="00000000" w:rsidDel="00000000" w:rsidP="00000000" w:rsidRDefault="00000000" w:rsidRPr="00000000" w14:paraId="00000262">
      <w:pPr>
        <w:numPr>
          <w:ilvl w:val="0"/>
          <w:numId w:val="1"/>
        </w:numPr>
        <w:ind w:left="720" w:hanging="360"/>
        <w:rPr/>
      </w:pPr>
      <w:r w:rsidDel="00000000" w:rsidR="00000000" w:rsidRPr="00000000">
        <w:rPr>
          <w:b w:val="0"/>
          <w:bCs w:val="0"/>
          <w:rtl w:val="0"/>
        </w:rPr>
        <w:t xml:space="preserve">Performance benchmarks: API response time ≤ 2 seconds; AI diagnosis result ≤ 30 seconds per scan</w:t>
      </w:r>
      <w:r w:rsidDel="00000000" w:rsidR="00000000" w:rsidRPr="00000000">
        <w:rPr>
          <w:rtl w:val="0"/>
        </w:rPr>
      </w:r>
    </w:p>
    <w:p w:rsidR="00000000" w:rsidDel="00000000" w:rsidP="00000000" w:rsidRDefault="00000000" w:rsidRPr="00000000" w14:paraId="00000263">
      <w:pPr>
        <w:pStyle w:val="Heading3"/>
        <w:rPr>
          <w:i w:val="1"/>
          <w:iCs w:val="1"/>
          <w:color w:val="0000ff"/>
        </w:rPr>
      </w:pPr>
      <w:bookmarkStart w:colFirst="0" w:colLast="0" w:name="_heading=h.54jx5l4ie1ih" w:id="9"/>
      <w:bookmarkEnd w:id="9"/>
      <w:r w:rsidDel="00000000" w:rsidR="00000000" w:rsidRPr="00000000">
        <w:rPr>
          <w:rtl w:val="0"/>
        </w:rPr>
        <w:t xml:space="preserve">2.3 Training Plan</w:t>
      </w: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Node.js, Express &amp; REST API Design</w:t>
            </w:r>
            <w:r w:rsidDel="00000000" w:rsidR="00000000" w:rsidRPr="00000000">
              <w:rPr>
                <w:rtl w:val="0"/>
              </w:rPr>
            </w:r>
          </w:p>
        </w:tc>
        <w:tc>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HoangDH, </w:t>
            </w:r>
            <w:r w:rsidDel="00000000" w:rsidR="00000000" w:rsidRPr="00000000">
              <w:rPr>
                <w:rFonts w:ascii="Calibri" w:cs="Calibri" w:eastAsia="Calibri" w:hAnsi="Calibri"/>
                <w:sz w:val="22"/>
                <w:szCs w:val="22"/>
                <w:highlight w:val="white"/>
                <w:rtl w:val="0"/>
              </w:rPr>
              <w:t xml:space="preserve">NamLH</w:t>
            </w:r>
            <w:r w:rsidDel="00000000" w:rsidR="00000000" w:rsidRPr="00000000">
              <w:rPr>
                <w:rtl w:val="0"/>
              </w:rPr>
            </w:r>
          </w:p>
        </w:tc>
        <w:tc>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Week 1–2, 12 hours</w:t>
            </w:r>
            <w:r w:rsidDel="00000000" w:rsidR="00000000" w:rsidRPr="00000000">
              <w:rPr>
                <w:rtl w:val="0"/>
              </w:rPr>
            </w:r>
          </w:p>
        </w:tc>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MongoDB &amp; Mongoose Schemas</w:t>
            </w:r>
            <w:r w:rsidDel="00000000" w:rsidR="00000000" w:rsidRPr="00000000">
              <w:rPr>
                <w:rtl w:val="0"/>
              </w:rPr>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HoangDH, </w:t>
            </w:r>
            <w:r w:rsidDel="00000000" w:rsidR="00000000" w:rsidRPr="00000000">
              <w:rPr>
                <w:rFonts w:ascii="Calibri" w:cs="Calibri" w:eastAsia="Calibri" w:hAnsi="Calibri"/>
                <w:sz w:val="22"/>
                <w:szCs w:val="22"/>
                <w:highlight w:val="white"/>
                <w:rtl w:val="0"/>
              </w:rPr>
              <w:t xml:space="preserve">NamLH</w:t>
            </w:r>
            <w:r w:rsidDel="00000000" w:rsidR="00000000" w:rsidRPr="00000000">
              <w:rPr>
                <w:rFonts w:ascii="Calibri" w:cs="Calibri" w:eastAsia="Calibri" w:hAnsi="Calibri"/>
                <w:b w:val="0"/>
                <w:bCs w:val="0"/>
                <w:sz w:val="22"/>
                <w:szCs w:val="22"/>
                <w:highlight w:val="white"/>
                <w:rtl w:val="0"/>
              </w:rPr>
              <w:t xml:space="preserve">, MinhLV</w:t>
            </w:r>
            <w:r w:rsidDel="00000000" w:rsidR="00000000" w:rsidRPr="00000000">
              <w:rPr>
                <w:rtl w:val="0"/>
              </w:rPr>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Week 2, 8 hours</w:t>
            </w:r>
            <w:r w:rsidDel="00000000" w:rsidR="00000000" w:rsidRPr="00000000">
              <w:rPr>
                <w:rtl w:val="0"/>
              </w:rPr>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React Native &amp; Expo (Web + Mobile)</w:t>
            </w:r>
            <w:r w:rsidDel="00000000" w:rsidR="00000000" w:rsidRPr="00000000">
              <w:rPr>
                <w:rtl w:val="0"/>
              </w:rPr>
            </w:r>
          </w:p>
        </w:tc>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All team members</w:t>
            </w:r>
            <w:r w:rsidDel="00000000" w:rsidR="00000000" w:rsidRPr="00000000">
              <w:rPr>
                <w:rtl w:val="0"/>
              </w:rPr>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3, 12 hours</w:t>
            </w:r>
            <w:r w:rsidDel="00000000" w:rsidR="00000000" w:rsidRPr="00000000">
              <w:rPr>
                <w:rtl w:val="0"/>
              </w:rPr>
            </w:r>
          </w:p>
        </w:tc>
        <w:tc>
          <w:tcPr/>
          <w:p w:rsidR="00000000" w:rsidDel="00000000" w:rsidP="00000000" w:rsidRDefault="00000000" w:rsidRPr="00000000" w14:paraId="00000273">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React Navigation &amp; TailwindCSS UI</w:t>
            </w:r>
            <w:r w:rsidDel="00000000" w:rsidR="00000000" w:rsidRPr="00000000">
              <w:rPr>
                <w:rtl w:val="0"/>
              </w:rPr>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ThanhNT, GiaHuyLT</w:t>
            </w:r>
            <w:r w:rsidDel="00000000" w:rsidR="00000000" w:rsidRPr="00000000">
              <w:rPr>
                <w:rtl w:val="0"/>
              </w:rPr>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3, 8 hours</w:t>
            </w:r>
            <w:r w:rsidDel="00000000" w:rsidR="00000000" w:rsidRPr="00000000">
              <w:rPr>
                <w:rtl w:val="0"/>
              </w:rPr>
            </w:r>
          </w:p>
        </w:tc>
        <w:tc>
          <w:tcPr/>
          <w:p w:rsidR="00000000" w:rsidDel="00000000" w:rsidP="00000000" w:rsidRDefault="00000000" w:rsidRPr="00000000" w14:paraId="00000277">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Python FastAPI &amp; Uvicorn</w:t>
            </w:r>
            <w:r w:rsidDel="00000000" w:rsidR="00000000" w:rsidRPr="00000000">
              <w:rPr>
                <w:rtl w:val="0"/>
              </w:rPr>
            </w:r>
          </w:p>
        </w:tc>
        <w:tc>
          <w:tcPr/>
          <w:p w:rsidR="00000000" w:rsidDel="00000000" w:rsidP="00000000" w:rsidRDefault="00000000" w:rsidRPr="00000000" w14:paraId="0000027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GiaHuyLT, MinhLV</w:t>
            </w:r>
            <w:r w:rsidDel="00000000" w:rsidR="00000000" w:rsidRPr="00000000">
              <w:rPr>
                <w:rtl w:val="0"/>
              </w:rPr>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4, 10 hours</w:t>
            </w:r>
            <w:r w:rsidDel="00000000" w:rsidR="00000000" w:rsidRPr="00000000">
              <w:rPr>
                <w:rtl w:val="0"/>
              </w:rPr>
            </w:r>
          </w:p>
        </w:tc>
        <w:tc>
          <w:tcPr/>
          <w:p w:rsidR="00000000" w:rsidDel="00000000" w:rsidP="00000000" w:rsidRDefault="00000000" w:rsidRPr="00000000" w14:paraId="0000027B">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Deep Learning: CNN Ensemble, YOLOv8 &amp; Grad-CAM</w:t>
            </w:r>
            <w:r w:rsidDel="00000000" w:rsidR="00000000" w:rsidRPr="00000000">
              <w:rPr>
                <w:rtl w:val="0"/>
              </w:rPr>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GiaHuyLT, </w:t>
            </w:r>
            <w:r w:rsidDel="00000000" w:rsidR="00000000" w:rsidRPr="00000000">
              <w:rPr>
                <w:rFonts w:ascii="Calibri" w:cs="Calibri" w:eastAsia="Calibri" w:hAnsi="Calibri"/>
                <w:sz w:val="22"/>
                <w:szCs w:val="22"/>
                <w:highlight w:val="white"/>
                <w:rtl w:val="0"/>
              </w:rPr>
              <w:t xml:space="preserve">NamLH</w:t>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5, 16 hours</w:t>
            </w:r>
            <w:r w:rsidDel="00000000" w:rsidR="00000000" w:rsidRPr="00000000">
              <w:rPr>
                <w:rtl w:val="0"/>
              </w:rPr>
            </w:r>
          </w:p>
        </w:tc>
        <w:tc>
          <w:tcPr/>
          <w:p w:rsidR="00000000" w:rsidDel="00000000" w:rsidP="00000000" w:rsidRDefault="00000000" w:rsidRPr="00000000" w14:paraId="0000027F">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Gemini API &amp; LangChain RAG (FAISS)</w:t>
            </w:r>
            <w:r w:rsidDel="00000000" w:rsidR="00000000" w:rsidRPr="00000000">
              <w:rPr>
                <w:rtl w:val="0"/>
              </w:rPr>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GiaHuyLT, ThanhNT</w:t>
            </w:r>
            <w:r w:rsidDel="00000000" w:rsidR="00000000" w:rsidRPr="00000000">
              <w:rPr>
                <w:rtl w:val="0"/>
              </w:rPr>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6, 10 hours</w:t>
            </w:r>
            <w:r w:rsidDel="00000000" w:rsidR="00000000" w:rsidRPr="00000000">
              <w:rPr>
                <w:rtl w:val="0"/>
              </w:rPr>
            </w:r>
          </w:p>
        </w:tc>
        <w:tc>
          <w:tcPr/>
          <w:p w:rsidR="00000000" w:rsidDel="00000000" w:rsidP="00000000" w:rsidRDefault="00000000" w:rsidRPr="00000000" w14:paraId="0000028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Firebase Storage &amp; Cloud PACS</w:t>
            </w:r>
            <w:r w:rsidDel="00000000" w:rsidR="00000000" w:rsidRPr="00000000">
              <w:rPr>
                <w:rtl w:val="0"/>
              </w:rPr>
            </w:r>
          </w:p>
        </w:tc>
        <w:tc>
          <w:tcPr/>
          <w:p w:rsidR="00000000" w:rsidDel="00000000" w:rsidP="00000000" w:rsidRDefault="00000000" w:rsidRPr="00000000" w14:paraId="0000028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HoangDH, MinhLV</w:t>
            </w:r>
            <w:r w:rsidDel="00000000" w:rsidR="00000000" w:rsidRPr="00000000">
              <w:rPr>
                <w:rtl w:val="0"/>
              </w:rPr>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5, 6 hours</w:t>
            </w:r>
            <w:r w:rsidDel="00000000" w:rsidR="00000000" w:rsidRPr="00000000">
              <w:rPr>
                <w:rtl w:val="0"/>
              </w:rPr>
            </w:r>
          </w:p>
        </w:tc>
        <w:tc>
          <w:tcPr/>
          <w:p w:rsidR="00000000" w:rsidDel="00000000" w:rsidP="00000000" w:rsidRDefault="00000000" w:rsidRPr="00000000" w14:paraId="0000028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Git, GitHub &amp; Branching Strategy</w:t>
            </w:r>
            <w:r w:rsidDel="00000000" w:rsidR="00000000" w:rsidRPr="00000000">
              <w:rPr>
                <w:rtl w:val="0"/>
              </w:rPr>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All team members</w:t>
            </w:r>
            <w:r w:rsidDel="00000000" w:rsidR="00000000" w:rsidRPr="00000000">
              <w:rPr>
                <w:rtl w:val="0"/>
              </w:rPr>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1, 4 hours</w:t>
            </w:r>
            <w:r w:rsidDel="00000000" w:rsidR="00000000" w:rsidRPr="00000000">
              <w:rPr>
                <w:rtl w:val="0"/>
              </w:rPr>
            </w:r>
          </w:p>
        </w:tc>
        <w:tc>
          <w:tcPr/>
          <w:p w:rsidR="00000000" w:rsidDel="00000000" w:rsidP="00000000" w:rsidRDefault="00000000" w:rsidRPr="00000000" w14:paraId="0000028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Jira Project Management</w:t>
            </w:r>
            <w:r w:rsidDel="00000000" w:rsidR="00000000" w:rsidRPr="00000000">
              <w:rPr>
                <w:rtl w:val="0"/>
              </w:rPr>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All team members</w:t>
            </w:r>
            <w:r w:rsidDel="00000000" w:rsidR="00000000" w:rsidRPr="00000000">
              <w:rPr>
                <w:rtl w:val="0"/>
              </w:rPr>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1, 2 hours</w:t>
            </w:r>
            <w:r w:rsidDel="00000000" w:rsidR="00000000" w:rsidRPr="00000000">
              <w:rPr>
                <w:rtl w:val="0"/>
              </w:rPr>
            </w:r>
          </w:p>
        </w:tc>
        <w:tc>
          <w:tcPr/>
          <w:p w:rsidR="00000000" w:rsidDel="00000000" w:rsidP="00000000" w:rsidRDefault="00000000" w:rsidRPr="00000000" w14:paraId="0000028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Testing: Jest, fast-check &amp; mongodb-memory-server</w:t>
            </w:r>
            <w:r w:rsidDel="00000000" w:rsidR="00000000" w:rsidRPr="00000000">
              <w:rPr>
                <w:rtl w:val="0"/>
              </w:rPr>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All team members</w:t>
            </w:r>
            <w:r w:rsidDel="00000000" w:rsidR="00000000" w:rsidRPr="00000000">
              <w:rPr>
                <w:rtl w:val="0"/>
              </w:rPr>
            </w:r>
          </w:p>
        </w:tc>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Week 6, 6 hours</w:t>
            </w:r>
            <w:r w:rsidDel="00000000" w:rsidR="00000000" w:rsidRPr="00000000">
              <w:rPr>
                <w:rtl w:val="0"/>
              </w:rPr>
            </w:r>
          </w:p>
        </w:tc>
        <w:tc>
          <w:tcPr/>
          <w:p w:rsidR="00000000" w:rsidDel="00000000" w:rsidP="00000000" w:rsidRDefault="00000000" w:rsidRPr="00000000" w14:paraId="0000029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b w:val="0"/>
                <w:bCs w:val="0"/>
                <w:sz w:val="22"/>
                <w:szCs w:val="22"/>
                <w:highlight w:val="white"/>
                <w:rtl w:val="0"/>
              </w:rPr>
              <w:t xml:space="preserve">Mandatory</w:t>
            </w: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i w:val="1"/>
          <w:iCs w:val="1"/>
          <w:color w:val="0000ff"/>
        </w:rPr>
      </w:pPr>
      <w:bookmarkStart w:colFirst="0" w:colLast="0" w:name="_heading=h.35lbbppxs463" w:id="10"/>
      <w:bookmarkEnd w:id="10"/>
      <w:r w:rsidDel="00000000" w:rsidR="00000000" w:rsidRPr="00000000">
        <w:rPr>
          <w:rtl w:val="0"/>
        </w:rPr>
        <w:t xml:space="preserve">3. Project Deliverables</w:t>
      </w:r>
      <w:r w:rsidDel="00000000" w:rsidR="00000000" w:rsidRPr="00000000">
        <w:rPr>
          <w:rtl w:val="0"/>
        </w:rPr>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296">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9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29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29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29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Charter &amp; Requirements Document</w:t>
            </w:r>
            <w:r w:rsidDel="00000000" w:rsidR="00000000" w:rsidRPr="00000000">
              <w:rPr>
                <w:rtl w:val="0"/>
              </w:rPr>
            </w:r>
          </w:p>
        </w:tc>
        <w:tc>
          <w:tcPr/>
          <w:p w:rsidR="00000000" w:rsidDel="00000000" w:rsidP="00000000" w:rsidRDefault="00000000" w:rsidRPr="00000000" w14:paraId="0000029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11/09/2025</w:t>
            </w:r>
            <w:r w:rsidDel="00000000" w:rsidR="00000000" w:rsidRPr="00000000">
              <w:rPr>
                <w:rtl w:val="0"/>
              </w:rPr>
            </w:r>
          </w:p>
        </w:tc>
        <w:tc>
          <w:tcPr/>
          <w:p w:rsidR="00000000" w:rsidDel="00000000" w:rsidP="00000000" w:rsidRDefault="00000000" w:rsidRPr="00000000" w14:paraId="0000029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Initial project scope and requirements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9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29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System Architecture &amp; Database Design</w:t>
            </w:r>
            <w:r w:rsidDel="00000000" w:rsidR="00000000" w:rsidRPr="00000000">
              <w:rPr>
                <w:rtl w:val="0"/>
              </w:rPr>
            </w:r>
          </w:p>
        </w:tc>
        <w:tc>
          <w:tcPr/>
          <w:p w:rsidR="00000000" w:rsidDel="00000000" w:rsidP="00000000" w:rsidRDefault="00000000" w:rsidRPr="00000000" w14:paraId="000002A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18/09/2025</w:t>
            </w:r>
            <w:r w:rsidDel="00000000" w:rsidR="00000000" w:rsidRPr="00000000">
              <w:rPr>
                <w:rtl w:val="0"/>
              </w:rPr>
            </w:r>
          </w:p>
        </w:tc>
        <w:tc>
          <w:tcPr/>
          <w:p w:rsidR="00000000" w:rsidDel="00000000" w:rsidP="00000000" w:rsidRDefault="00000000" w:rsidRPr="00000000" w14:paraId="000002A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Three-service architecture (FE :8083, BE :3000, AI :8000) and MongoDB schemas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A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2A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Management Plan</w:t>
            </w:r>
            <w:r w:rsidDel="00000000" w:rsidR="00000000" w:rsidRPr="00000000">
              <w:rPr>
                <w:rtl w:val="0"/>
              </w:rPr>
            </w:r>
          </w:p>
        </w:tc>
        <w:tc>
          <w:tcPr/>
          <w:p w:rsidR="00000000" w:rsidDel="00000000" w:rsidP="00000000" w:rsidRDefault="00000000" w:rsidRPr="00000000" w14:paraId="000002A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25/09/2025</w:t>
            </w:r>
            <w:r w:rsidDel="00000000" w:rsidR="00000000" w:rsidRPr="00000000">
              <w:rPr>
                <w:rtl w:val="0"/>
              </w:rPr>
            </w:r>
          </w:p>
        </w:tc>
        <w:tc>
          <w:tcPr/>
          <w:p w:rsidR="00000000" w:rsidDel="00000000" w:rsidP="00000000" w:rsidRDefault="00000000" w:rsidRPr="00000000" w14:paraId="000002A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This document — WBS, risks, RASCI and configuration management</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A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2A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Requirements Specification</w:t>
            </w:r>
            <w:r w:rsidDel="00000000" w:rsidR="00000000" w:rsidRPr="00000000">
              <w:rPr>
                <w:rtl w:val="0"/>
              </w:rPr>
            </w:r>
          </w:p>
        </w:tc>
        <w:tc>
          <w:tcPr/>
          <w:p w:rsidR="00000000" w:rsidDel="00000000" w:rsidP="00000000" w:rsidRDefault="00000000" w:rsidRPr="00000000" w14:paraId="000002A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02/10/2025</w:t>
            </w:r>
            <w:r w:rsidDel="00000000" w:rsidR="00000000" w:rsidRPr="00000000">
              <w:rPr>
                <w:rtl w:val="0"/>
              </w:rPr>
            </w:r>
          </w:p>
        </w:tc>
        <w:tc>
          <w:tcPr/>
          <w:p w:rsidR="00000000" w:rsidDel="00000000" w:rsidP="00000000" w:rsidRDefault="00000000" w:rsidRPr="00000000" w14:paraId="000002A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28 use cases with actors, flows and business rules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2A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Software Design Document</w:t>
            </w:r>
            <w:r w:rsidDel="00000000" w:rsidR="00000000" w:rsidRPr="00000000">
              <w:rPr>
                <w:rtl w:val="0"/>
              </w:rPr>
            </w:r>
          </w:p>
        </w:tc>
        <w:tc>
          <w:tcPr/>
          <w:p w:rsidR="00000000" w:rsidDel="00000000" w:rsidP="00000000" w:rsidRDefault="00000000" w:rsidRPr="00000000" w14:paraId="000002A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09/10/2025</w:t>
            </w:r>
            <w:r w:rsidDel="00000000" w:rsidR="00000000" w:rsidRPr="00000000">
              <w:rPr>
                <w:rtl w:val="0"/>
              </w:rPr>
            </w:r>
          </w:p>
        </w:tc>
        <w:tc>
          <w:tcPr/>
          <w:p w:rsidR="00000000" w:rsidDel="00000000" w:rsidP="00000000" w:rsidRDefault="00000000" w:rsidRPr="00000000" w14:paraId="000002A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Sequence diagrams, ER model and API contracts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A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2A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Backend API Core Modules</w:t>
            </w:r>
            <w:r w:rsidDel="00000000" w:rsidR="00000000" w:rsidRPr="00000000">
              <w:rPr>
                <w:rtl w:val="0"/>
              </w:rPr>
            </w:r>
          </w:p>
        </w:tc>
        <w:tc>
          <w:tcPr/>
          <w:p w:rsidR="00000000" w:rsidDel="00000000" w:rsidP="00000000" w:rsidRDefault="00000000" w:rsidRPr="00000000" w14:paraId="000002B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16/10/2025</w:t>
            </w:r>
            <w:r w:rsidDel="00000000" w:rsidR="00000000" w:rsidRPr="00000000">
              <w:rPr>
                <w:rtl w:val="0"/>
              </w:rPr>
            </w:r>
          </w:p>
        </w:tc>
        <w:tc>
          <w:tcPr/>
          <w:p w:rsidR="00000000" w:rsidDel="00000000" w:rsidP="00000000" w:rsidRDefault="00000000" w:rsidRPr="00000000" w14:paraId="000002B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Authentication, JWT, 6-role RBAC and user management</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2B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Backend API Clinical Modules</w:t>
            </w:r>
            <w:r w:rsidDel="00000000" w:rsidR="00000000" w:rsidRPr="00000000">
              <w:rPr>
                <w:rtl w:val="0"/>
              </w:rPr>
            </w:r>
          </w:p>
        </w:tc>
        <w:tc>
          <w:tcPr/>
          <w:p w:rsidR="00000000" w:rsidDel="00000000" w:rsidP="00000000" w:rsidRDefault="00000000" w:rsidRPr="00000000" w14:paraId="000002B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23/10/2025</w:t>
            </w:r>
            <w:r w:rsidDel="00000000" w:rsidR="00000000" w:rsidRPr="00000000">
              <w:rPr>
                <w:rtl w:val="0"/>
              </w:rPr>
            </w:r>
          </w:p>
        </w:tc>
        <w:tc>
          <w:tcPr/>
          <w:p w:rsidR="00000000" w:rsidDel="00000000" w:rsidP="00000000" w:rsidRDefault="00000000" w:rsidRPr="00000000" w14:paraId="000002B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Visits, EMR documents, PACS queue and prescriptions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B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c>
          <w:tcPr/>
          <w:p w:rsidR="00000000" w:rsidDel="00000000" w:rsidP="00000000" w:rsidRDefault="00000000" w:rsidRPr="00000000" w14:paraId="000002B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AI Server — Ensemble &amp; Localization</w:t>
            </w:r>
            <w:r w:rsidDel="00000000" w:rsidR="00000000" w:rsidRPr="00000000">
              <w:rPr>
                <w:rtl w:val="0"/>
              </w:rPr>
            </w:r>
          </w:p>
        </w:tc>
        <w:tc>
          <w:tcPr/>
          <w:p w:rsidR="00000000" w:rsidDel="00000000" w:rsidP="00000000" w:rsidRDefault="00000000" w:rsidRPr="00000000" w14:paraId="000002B8">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30/10/2025</w:t>
            </w:r>
            <w:r w:rsidDel="00000000" w:rsidR="00000000" w:rsidRPr="00000000">
              <w:rPr>
                <w:rtl w:val="0"/>
              </w:rPr>
            </w:r>
          </w:p>
        </w:tc>
        <w:tc>
          <w:tcPr/>
          <w:p w:rsidR="00000000" w:rsidDel="00000000" w:rsidP="00000000" w:rsidRDefault="00000000" w:rsidRPr="00000000" w14:paraId="000002B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ResNet50/EfficientNet/DenseNet + YOLOv8 + Grad-CAM</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B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p w:rsidR="00000000" w:rsidDel="00000000" w:rsidP="00000000" w:rsidRDefault="00000000" w:rsidRPr="00000000" w14:paraId="000002B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AI Server — Gemini Cross-Check &amp; RAG Chatbot</w:t>
            </w:r>
            <w:r w:rsidDel="00000000" w:rsidR="00000000" w:rsidRPr="00000000">
              <w:rPr>
                <w:rtl w:val="0"/>
              </w:rPr>
            </w:r>
          </w:p>
        </w:tc>
        <w:tc>
          <w:tcPr/>
          <w:p w:rsidR="00000000" w:rsidDel="00000000" w:rsidP="00000000" w:rsidRDefault="00000000" w:rsidRPr="00000000" w14:paraId="000002B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06/11/2025</w:t>
            </w:r>
            <w:r w:rsidDel="00000000" w:rsidR="00000000" w:rsidRPr="00000000">
              <w:rPr>
                <w:rtl w:val="0"/>
              </w:rPr>
            </w:r>
          </w:p>
        </w:tc>
        <w:tc>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LangChain + FAISS documents + chatbot configuration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B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2B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Frontend Core Screens</w:t>
            </w:r>
            <w:r w:rsidDel="00000000" w:rsidR="00000000" w:rsidRPr="00000000">
              <w:rPr>
                <w:rtl w:val="0"/>
              </w:rPr>
            </w:r>
          </w:p>
        </w:tc>
        <w:tc>
          <w:tcPr/>
          <w:p w:rsidR="00000000" w:rsidDel="00000000" w:rsidP="00000000" w:rsidRDefault="00000000" w:rsidRPr="00000000" w14:paraId="000002C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13/11/2025</w:t>
            </w:r>
            <w:r w:rsidDel="00000000" w:rsidR="00000000" w:rsidRPr="00000000">
              <w:rPr>
                <w:rtl w:val="0"/>
              </w:rPr>
            </w:r>
          </w:p>
        </w:tc>
        <w:tc>
          <w:tcPr/>
          <w:p w:rsidR="00000000" w:rsidDel="00000000" w:rsidP="00000000" w:rsidRDefault="00000000" w:rsidRPr="00000000" w14:paraId="000002C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Expo React Native Web — authentication, patient portal, dashboards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w:t>
            </w:r>
            <w:r w:rsidDel="00000000" w:rsidR="00000000" w:rsidRPr="00000000">
              <w:rPr>
                <w:rtl w:val="0"/>
              </w:rPr>
            </w:r>
          </w:p>
        </w:tc>
        <w:tc>
          <w:tcPr/>
          <w:p w:rsidR="00000000" w:rsidDel="00000000" w:rsidP="00000000" w:rsidRDefault="00000000" w:rsidRPr="00000000" w14:paraId="000002C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Frontend Clinical &amp; PACS Screens</w:t>
            </w:r>
            <w:r w:rsidDel="00000000" w:rsidR="00000000" w:rsidRPr="00000000">
              <w:rPr>
                <w:rtl w:val="0"/>
              </w:rPr>
            </w:r>
          </w:p>
        </w:tc>
        <w:tc>
          <w:tcPr/>
          <w:p w:rsidR="00000000" w:rsidDel="00000000" w:rsidP="00000000" w:rsidRDefault="00000000" w:rsidRPr="00000000" w14:paraId="000002C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20/11/2025</w:t>
            </w:r>
            <w:r w:rsidDel="00000000" w:rsidR="00000000" w:rsidRPr="00000000">
              <w:rPr>
                <w:rtl w:val="0"/>
              </w:rPr>
            </w:r>
          </w:p>
        </w:tc>
        <w:tc>
          <w:tcPr/>
          <w:p w:rsidR="00000000" w:rsidDel="00000000" w:rsidP="00000000" w:rsidRDefault="00000000" w:rsidRPr="00000000" w14:paraId="000002C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Work queue, MRI upload and AI result viewer</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C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c>
          <w:tcPr/>
          <w:p w:rsidR="00000000" w:rsidDel="00000000" w:rsidP="00000000" w:rsidRDefault="00000000" w:rsidRPr="00000000" w14:paraId="000002C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Hospital Onboarding &amp; Admin Modules</w:t>
            </w:r>
            <w:r w:rsidDel="00000000" w:rsidR="00000000" w:rsidRPr="00000000">
              <w:rPr>
                <w:rtl w:val="0"/>
              </w:rPr>
            </w:r>
          </w:p>
        </w:tc>
        <w:tc>
          <w:tcPr/>
          <w:p w:rsidR="00000000" w:rsidDel="00000000" w:rsidP="00000000" w:rsidRDefault="00000000" w:rsidRPr="00000000" w14:paraId="000002C8">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27/11/2025</w:t>
            </w:r>
            <w:r w:rsidDel="00000000" w:rsidR="00000000" w:rsidRPr="00000000">
              <w:rPr>
                <w:rtl w:val="0"/>
              </w:rPr>
            </w:r>
          </w:p>
        </w:tc>
        <w:tc>
          <w:tcPr/>
          <w:p w:rsidR="00000000" w:rsidDel="00000000" w:rsidP="00000000" w:rsidRDefault="00000000" w:rsidRPr="00000000" w14:paraId="000002C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Temp accounts, activation, statistics and audit logs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C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13</w:t>
            </w:r>
            <w:r w:rsidDel="00000000" w:rsidR="00000000" w:rsidRPr="00000000">
              <w:rPr>
                <w:rtl w:val="0"/>
              </w:rPr>
            </w:r>
          </w:p>
        </w:tc>
        <w:tc>
          <w:tcPr/>
          <w:p w:rsidR="00000000" w:rsidDel="00000000" w:rsidP="00000000" w:rsidRDefault="00000000" w:rsidRPr="00000000" w14:paraId="000002C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Seed Data &amp; Test Accounts</w:t>
            </w:r>
            <w:r w:rsidDel="00000000" w:rsidR="00000000" w:rsidRPr="00000000">
              <w:rPr>
                <w:rtl w:val="0"/>
              </w:rPr>
            </w:r>
          </w:p>
        </w:tc>
        <w:tc>
          <w:tcPr/>
          <w:p w:rsidR="00000000" w:rsidDel="00000000" w:rsidP="00000000" w:rsidRDefault="00000000" w:rsidRPr="00000000" w14:paraId="000002CC">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27/11/2025</w:t>
            </w:r>
            <w:r w:rsidDel="00000000" w:rsidR="00000000" w:rsidRPr="00000000">
              <w:rPr>
                <w:rtl w:val="0"/>
              </w:rPr>
            </w:r>
          </w:p>
        </w:tc>
        <w:tc>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seed.js, seedEMR.js, seedBiomarkers.js — six role accounts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C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14</w:t>
            </w:r>
            <w:r w:rsidDel="00000000" w:rsidR="00000000" w:rsidRPr="00000000">
              <w:rPr>
                <w:rtl w:val="0"/>
              </w:rPr>
            </w:r>
          </w:p>
        </w:tc>
        <w:tc>
          <w:tcPr/>
          <w:p w:rsidR="00000000" w:rsidDel="00000000" w:rsidP="00000000" w:rsidRDefault="00000000" w:rsidRPr="00000000" w14:paraId="000002C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Testing &amp; Quality Assurance</w:t>
            </w:r>
            <w:r w:rsidDel="00000000" w:rsidR="00000000" w:rsidRPr="00000000">
              <w:rPr>
                <w:rtl w:val="0"/>
              </w:rPr>
            </w:r>
          </w:p>
        </w:tc>
        <w:tc>
          <w:tcPr/>
          <w:p w:rsidR="00000000" w:rsidDel="00000000" w:rsidP="00000000" w:rsidRDefault="00000000" w:rsidRPr="00000000" w14:paraId="000002D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04/12/2025</w:t>
            </w:r>
            <w:r w:rsidDel="00000000" w:rsidR="00000000" w:rsidRPr="00000000">
              <w:rPr>
                <w:rtl w:val="0"/>
              </w:rPr>
            </w:r>
          </w:p>
        </w:tc>
        <w:tc>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Unit, integration and system testing completion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D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c>
          <w:tcPr/>
          <w:p w:rsidR="00000000" w:rsidDel="00000000" w:rsidP="00000000" w:rsidRDefault="00000000" w:rsidRPr="00000000" w14:paraId="000002D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User Acceptance Testing</w:t>
            </w:r>
            <w:r w:rsidDel="00000000" w:rsidR="00000000" w:rsidRPr="00000000">
              <w:rPr>
                <w:rtl w:val="0"/>
              </w:rPr>
            </w:r>
          </w:p>
        </w:tc>
        <w:tc>
          <w:tcPr/>
          <w:p w:rsidR="00000000" w:rsidDel="00000000" w:rsidP="00000000" w:rsidRDefault="00000000" w:rsidRPr="00000000" w14:paraId="000002D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11/12/2025</w:t>
            </w:r>
            <w:r w:rsidDel="00000000" w:rsidR="00000000" w:rsidRPr="00000000">
              <w:rPr>
                <w:rtl w:val="0"/>
              </w:rPr>
            </w:r>
          </w:p>
        </w:tc>
        <w:tc>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UAT with the six seeded role accounts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D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16</w:t>
            </w:r>
            <w:r w:rsidDel="00000000" w:rsidR="00000000" w:rsidRPr="00000000">
              <w:rPr>
                <w:rtl w:val="0"/>
              </w:rPr>
            </w:r>
          </w:p>
        </w:tc>
        <w:tc>
          <w:tcPr/>
          <w:p w:rsidR="00000000" w:rsidDel="00000000" w:rsidP="00000000" w:rsidRDefault="00000000" w:rsidRPr="00000000" w14:paraId="000002D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Production Deployment</w:t>
            </w:r>
            <w:r w:rsidDel="00000000" w:rsidR="00000000" w:rsidRPr="00000000">
              <w:rPr>
                <w:rtl w:val="0"/>
              </w:rPr>
            </w:r>
          </w:p>
        </w:tc>
        <w:tc>
          <w:tcPr/>
          <w:p w:rsidR="00000000" w:rsidDel="00000000" w:rsidP="00000000" w:rsidRDefault="00000000" w:rsidRPr="00000000" w14:paraId="000002D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18/12/2025</w:t>
            </w:r>
            <w:r w:rsidDel="00000000" w:rsidR="00000000" w:rsidRPr="00000000">
              <w:rPr>
                <w:rtl w:val="0"/>
              </w:rPr>
            </w:r>
          </w:p>
        </w:tc>
        <w:tc>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Live deployment of the three services and go-live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D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17</w:t>
            </w:r>
            <w:r w:rsidDel="00000000" w:rsidR="00000000" w:rsidRPr="00000000">
              <w:rPr>
                <w:rtl w:val="0"/>
              </w:rPr>
            </w:r>
          </w:p>
        </w:tc>
        <w:tc>
          <w:tcPr/>
          <w:p w:rsidR="00000000" w:rsidDel="00000000" w:rsidP="00000000" w:rsidRDefault="00000000" w:rsidRPr="00000000" w14:paraId="000002D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User Training &amp; Documentation</w:t>
            </w:r>
            <w:r w:rsidDel="00000000" w:rsidR="00000000" w:rsidRPr="00000000">
              <w:rPr>
                <w:rtl w:val="0"/>
              </w:rPr>
            </w:r>
          </w:p>
        </w:tc>
        <w:tc>
          <w:tcPr/>
          <w:p w:rsidR="00000000" w:rsidDel="00000000" w:rsidP="00000000" w:rsidRDefault="00000000" w:rsidRPr="00000000" w14:paraId="000002D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22/12/2025</w:t>
            </w:r>
            <w:r w:rsidDel="00000000" w:rsidR="00000000" w:rsidRPr="00000000">
              <w:rPr>
                <w:rtl w:val="0"/>
              </w:rPr>
            </w:r>
          </w:p>
        </w:tc>
        <w:tc>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User manuals and training materials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D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18</w:t>
            </w:r>
            <w:r w:rsidDel="00000000" w:rsidR="00000000" w:rsidRPr="00000000">
              <w:rPr>
                <w:rtl w:val="0"/>
              </w:rPr>
            </w:r>
          </w:p>
        </w:tc>
        <w:tc>
          <w:tcPr/>
          <w:p w:rsidR="00000000" w:rsidDel="00000000" w:rsidP="00000000" w:rsidRDefault="00000000" w:rsidRPr="00000000" w14:paraId="000002D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Closure &amp; Handover</w:t>
            </w:r>
            <w:r w:rsidDel="00000000" w:rsidR="00000000" w:rsidRPr="00000000">
              <w:rPr>
                <w:rtl w:val="0"/>
              </w:rPr>
            </w:r>
          </w:p>
        </w:tc>
        <w:tc>
          <w:tcPr/>
          <w:p w:rsidR="00000000" w:rsidDel="00000000" w:rsidP="00000000" w:rsidRDefault="00000000" w:rsidRPr="00000000" w14:paraId="000002E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29/12/2025</w:t>
            </w:r>
            <w:r w:rsidDel="00000000" w:rsidR="00000000" w:rsidRPr="00000000">
              <w:rPr>
                <w:rtl w:val="0"/>
              </w:rPr>
            </w:r>
          </w:p>
        </w:tc>
        <w:tc>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Final documentation, handover and project closure</w:t>
            </w: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i w:val="1"/>
          <w:iCs w:val="1"/>
          <w:color w:val="0000ff"/>
        </w:rPr>
      </w:pPr>
      <w:bookmarkStart w:colFirst="0" w:colLast="0" w:name="_heading=h.ogzbxju0oebt" w:id="11"/>
      <w:bookmarkEnd w:id="11"/>
      <w:r w:rsidDel="00000000" w:rsidR="00000000" w:rsidRPr="00000000">
        <w:rPr>
          <w:rtl w:val="0"/>
        </w:rPr>
        <w:t xml:space="preserve">4. Responsibility Assignments</w:t>
      </w:r>
      <w:r w:rsidDel="00000000" w:rsidR="00000000" w:rsidRPr="00000000">
        <w:rPr>
          <w:rtl w:val="0"/>
        </w:rPr>
      </w:r>
    </w:p>
    <w:p w:rsidR="00000000" w:rsidDel="00000000" w:rsidP="00000000" w:rsidRDefault="00000000" w:rsidRPr="00000000" w14:paraId="000002E4">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909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00"/>
        <w:gridCol w:w="1230"/>
        <w:gridCol w:w="1290"/>
        <w:gridCol w:w="1500"/>
        <w:gridCol w:w="1470"/>
        <w:gridCol w:w="1200"/>
        <w:tblGridChange w:id="0">
          <w:tblGrid>
            <w:gridCol w:w="2400"/>
            <w:gridCol w:w="1230"/>
            <w:gridCol w:w="1290"/>
            <w:gridCol w:w="1500"/>
            <w:gridCol w:w="1470"/>
            <w:gridCol w:w="1200"/>
          </w:tblGrid>
        </w:tblGridChange>
      </w:tblGrid>
      <w:tr>
        <w:trPr>
          <w:cantSplit w:val="1"/>
          <w:trHeight w:val="2058" w:hRule="atLeast"/>
          <w:tblHeader w:val="0"/>
        </w:trPr>
        <w:tc>
          <w:tcPr>
            <w:shd w:fill="ffe8e1" w:val="clear"/>
            <w:vAlign w:val="center"/>
          </w:tcPr>
          <w:p w:rsidR="00000000" w:rsidDel="00000000" w:rsidP="00000000" w:rsidRDefault="00000000" w:rsidRPr="00000000" w14:paraId="000002E5">
            <w:pPr>
              <w:jc w:val="cente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Responsibility</w:t>
            </w:r>
            <w:r w:rsidDel="00000000" w:rsidR="00000000" w:rsidRPr="00000000">
              <w:rPr>
                <w:rtl w:val="0"/>
              </w:rPr>
            </w:r>
          </w:p>
        </w:tc>
        <w:tc>
          <w:tcPr>
            <w:shd w:fill="ffe8e1" w:val="clear"/>
          </w:tcPr>
          <w:p w:rsidR="00000000" w:rsidDel="00000000" w:rsidP="00000000" w:rsidRDefault="00000000" w:rsidRPr="00000000" w14:paraId="000002E6">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ThanhNT</w:t>
            </w:r>
            <w:r w:rsidDel="00000000" w:rsidR="00000000" w:rsidRPr="00000000">
              <w:rPr>
                <w:rtl w:val="0"/>
              </w:rPr>
            </w:r>
          </w:p>
        </w:tc>
        <w:tc>
          <w:tcPr>
            <w:shd w:fill="ffe8e1" w:val="clear"/>
          </w:tcPr>
          <w:p w:rsidR="00000000" w:rsidDel="00000000" w:rsidP="00000000" w:rsidRDefault="00000000" w:rsidRPr="00000000" w14:paraId="000002E7">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HoangDH</w:t>
            </w:r>
            <w:r w:rsidDel="00000000" w:rsidR="00000000" w:rsidRPr="00000000">
              <w:rPr>
                <w:rtl w:val="0"/>
              </w:rPr>
            </w:r>
          </w:p>
        </w:tc>
        <w:tc>
          <w:tcPr>
            <w:shd w:fill="ffe8e1" w:val="clear"/>
          </w:tcPr>
          <w:p w:rsidR="00000000" w:rsidDel="00000000" w:rsidP="00000000" w:rsidRDefault="00000000" w:rsidRPr="00000000" w14:paraId="000002E8">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NamLH</w:t>
            </w:r>
            <w:r w:rsidDel="00000000" w:rsidR="00000000" w:rsidRPr="00000000">
              <w:rPr>
                <w:rtl w:val="0"/>
              </w:rPr>
            </w:r>
          </w:p>
        </w:tc>
        <w:tc>
          <w:tcPr>
            <w:shd w:fill="ffe8e1" w:val="clear"/>
          </w:tcPr>
          <w:p w:rsidR="00000000" w:rsidDel="00000000" w:rsidP="00000000" w:rsidRDefault="00000000" w:rsidRPr="00000000" w14:paraId="000002E9">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GiaHuyLT</w:t>
            </w:r>
            <w:r w:rsidDel="00000000" w:rsidR="00000000" w:rsidRPr="00000000">
              <w:rPr>
                <w:rtl w:val="0"/>
              </w:rPr>
            </w:r>
          </w:p>
        </w:tc>
        <w:tc>
          <w:tcPr>
            <w:shd w:fill="ffe8e1" w:val="clear"/>
          </w:tcPr>
          <w:p w:rsidR="00000000" w:rsidDel="00000000" w:rsidP="00000000" w:rsidRDefault="00000000" w:rsidRPr="00000000" w14:paraId="000002EA">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MinhLV</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Planning &amp; Tracking</w:t>
            </w:r>
            <w:r w:rsidDel="00000000" w:rsidR="00000000" w:rsidRPr="00000000">
              <w:rPr>
                <w:rtl w:val="0"/>
              </w:rPr>
            </w:r>
          </w:p>
        </w:tc>
        <w:tc>
          <w:tcPr/>
          <w:p w:rsidR="00000000" w:rsidDel="00000000" w:rsidP="00000000" w:rsidRDefault="00000000" w:rsidRPr="00000000" w14:paraId="000002E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2ED">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E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EF">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F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Project Introduction Document</w:t>
            </w:r>
            <w:r w:rsidDel="00000000" w:rsidR="00000000" w:rsidRPr="00000000">
              <w:rPr>
                <w:rtl w:val="0"/>
              </w:rPr>
            </w:r>
          </w:p>
        </w:tc>
        <w:tc>
          <w:tcPr/>
          <w:p w:rsidR="00000000" w:rsidDel="00000000" w:rsidP="00000000" w:rsidRDefault="00000000" w:rsidRPr="00000000" w14:paraId="000002F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2F3">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F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F5">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2F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7">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SRS Document (Overview Part)</w:t>
            </w:r>
            <w:r w:rsidDel="00000000" w:rsidR="00000000" w:rsidRPr="00000000">
              <w:rPr>
                <w:rtl w:val="0"/>
              </w:rPr>
            </w:r>
          </w:p>
        </w:tc>
        <w:tc>
          <w:tcPr/>
          <w:p w:rsidR="00000000" w:rsidDel="00000000" w:rsidP="00000000" w:rsidRDefault="00000000" w:rsidRPr="00000000" w14:paraId="000002F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2F9">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c>
          <w:tcPr/>
          <w:p w:rsidR="00000000" w:rsidDel="00000000" w:rsidP="00000000" w:rsidRDefault="00000000" w:rsidRPr="00000000" w14:paraId="000002F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c>
          <w:tcPr/>
          <w:p w:rsidR="00000000" w:rsidDel="00000000" w:rsidP="00000000" w:rsidRDefault="00000000" w:rsidRPr="00000000" w14:paraId="000002FB">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c>
          <w:tcPr/>
          <w:p w:rsidR="00000000" w:rsidDel="00000000" w:rsidP="00000000" w:rsidRDefault="00000000" w:rsidRPr="00000000" w14:paraId="000002F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SRS Document (User Requirements)</w:t>
            </w:r>
            <w:r w:rsidDel="00000000" w:rsidR="00000000" w:rsidRPr="00000000">
              <w:rPr>
                <w:rtl w:val="0"/>
              </w:rPr>
            </w:r>
          </w:p>
        </w:tc>
        <w:tc>
          <w:tcPr/>
          <w:p w:rsidR="00000000" w:rsidDel="00000000" w:rsidP="00000000" w:rsidRDefault="00000000" w:rsidRPr="00000000" w14:paraId="000002F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c>
          <w:tcPr/>
          <w:p w:rsidR="00000000" w:rsidDel="00000000" w:rsidP="00000000" w:rsidRDefault="00000000" w:rsidRPr="00000000" w14:paraId="000002FF">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01">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0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b w:val="0"/>
                <w:bCs w:val="0"/>
                <w:sz w:val="22"/>
                <w:szCs w:val="22"/>
                <w:rtl w:val="0"/>
              </w:rPr>
              <w:t xml:space="preserve">Prepare Use Case Specifications</w:t>
            </w:r>
            <w:r w:rsidDel="00000000" w:rsidR="00000000" w:rsidRPr="00000000">
              <w:rPr>
                <w:rtl w:val="0"/>
              </w:rPr>
            </w:r>
          </w:p>
        </w:tc>
        <w:tc>
          <w:tcPr/>
          <w:p w:rsidR="00000000" w:rsidDel="00000000" w:rsidP="00000000" w:rsidRDefault="00000000" w:rsidRPr="00000000" w14:paraId="0000030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c>
          <w:tcPr/>
          <w:p w:rsidR="00000000" w:rsidDel="00000000" w:rsidP="00000000" w:rsidRDefault="00000000" w:rsidRPr="00000000" w14:paraId="00000305">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07">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0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Software Design Document</w:t>
            </w:r>
            <w:r w:rsidDel="00000000" w:rsidR="00000000" w:rsidRPr="00000000">
              <w:rPr>
                <w:rtl w:val="0"/>
              </w:rPr>
            </w:r>
          </w:p>
        </w:tc>
        <w:tc>
          <w:tcPr/>
          <w:p w:rsidR="00000000" w:rsidDel="00000000" w:rsidP="00000000" w:rsidRDefault="00000000" w:rsidRPr="00000000" w14:paraId="0000030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B">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D">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0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0F">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Coding Front-end (Expo React Native)</w:t>
            </w:r>
            <w:r w:rsidDel="00000000" w:rsidR="00000000" w:rsidRPr="00000000">
              <w:rPr>
                <w:rtl w:val="0"/>
              </w:rPr>
            </w:r>
          </w:p>
        </w:tc>
        <w:tc>
          <w:tcPr/>
          <w:p w:rsidR="00000000" w:rsidDel="00000000" w:rsidP="00000000" w:rsidRDefault="00000000" w:rsidRPr="00000000" w14:paraId="0000031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11">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3">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1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Coding Back-end (Node.js Express)</w:t>
            </w:r>
            <w:r w:rsidDel="00000000" w:rsidR="00000000" w:rsidRPr="00000000">
              <w:rPr>
                <w:rtl w:val="0"/>
              </w:rPr>
            </w:r>
          </w:p>
        </w:tc>
        <w:tc>
          <w:tcPr/>
          <w:p w:rsidR="00000000" w:rsidDel="00000000" w:rsidP="00000000" w:rsidRDefault="00000000" w:rsidRPr="00000000" w14:paraId="0000031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7">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1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19">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Coding AI Server (Python FastAPI)</w:t>
            </w:r>
            <w:r w:rsidDel="00000000" w:rsidR="00000000" w:rsidRPr="00000000">
              <w:rPr>
                <w:rtl w:val="0"/>
              </w:rPr>
            </w:r>
          </w:p>
        </w:tc>
        <w:tc>
          <w:tcPr/>
          <w:p w:rsidR="00000000" w:rsidDel="00000000" w:rsidP="00000000" w:rsidRDefault="00000000" w:rsidRPr="00000000" w14:paraId="0000031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c>
          <w:tcPr/>
          <w:p w:rsidR="00000000" w:rsidDel="00000000" w:rsidP="00000000" w:rsidRDefault="00000000" w:rsidRPr="00000000" w14:paraId="0000031D">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1F">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2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Software Test Documentation</w:t>
            </w:r>
            <w:r w:rsidDel="00000000" w:rsidR="00000000" w:rsidRPr="00000000">
              <w:rPr>
                <w:rtl w:val="0"/>
              </w:rPr>
            </w:r>
          </w:p>
        </w:tc>
        <w:tc>
          <w:tcPr/>
          <w:p w:rsidR="00000000" w:rsidDel="00000000" w:rsidP="00000000" w:rsidRDefault="00000000" w:rsidRPr="00000000" w14:paraId="0000032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23">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2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25">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2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27">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Unit Test Document</w:t>
            </w:r>
            <w:r w:rsidDel="00000000" w:rsidR="00000000" w:rsidRPr="00000000">
              <w:rPr>
                <w:rtl w:val="0"/>
              </w:rPr>
            </w:r>
          </w:p>
        </w:tc>
        <w:tc>
          <w:tcPr/>
          <w:p w:rsidR="00000000" w:rsidDel="00000000" w:rsidP="00000000" w:rsidRDefault="00000000" w:rsidRPr="00000000" w14:paraId="0000032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c>
          <w:tcPr/>
          <w:p w:rsidR="00000000" w:rsidDel="00000000" w:rsidP="00000000" w:rsidRDefault="00000000" w:rsidRPr="00000000" w14:paraId="00000329">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2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2B">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2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Testing</w:t>
            </w:r>
            <w:r w:rsidDel="00000000" w:rsidR="00000000" w:rsidRPr="00000000">
              <w:rPr>
                <w:rtl w:val="0"/>
              </w:rPr>
            </w:r>
          </w:p>
        </w:tc>
        <w:tc>
          <w:tcPr/>
          <w:p w:rsidR="00000000" w:rsidDel="00000000" w:rsidP="00000000" w:rsidRDefault="00000000" w:rsidRPr="00000000" w14:paraId="0000032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2F">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3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31">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3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Software User Guides</w:t>
            </w:r>
            <w:r w:rsidDel="00000000" w:rsidR="00000000" w:rsidRPr="00000000">
              <w:rPr>
                <w:rtl w:val="0"/>
              </w:rPr>
            </w:r>
          </w:p>
        </w:tc>
        <w:tc>
          <w:tcPr/>
          <w:p w:rsidR="00000000" w:rsidDel="00000000" w:rsidP="00000000" w:rsidRDefault="00000000" w:rsidRPr="00000000" w14:paraId="0000033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w:t>
            </w:r>
            <w:r w:rsidDel="00000000" w:rsidR="00000000" w:rsidRPr="00000000">
              <w:rPr>
                <w:rtl w:val="0"/>
              </w:rPr>
            </w:r>
          </w:p>
        </w:tc>
        <w:tc>
          <w:tcPr/>
          <w:p w:rsidR="00000000" w:rsidDel="00000000" w:rsidP="00000000" w:rsidRDefault="00000000" w:rsidRPr="00000000" w14:paraId="00000335">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7">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Deployment</w:t>
            </w:r>
            <w:r w:rsidDel="00000000" w:rsidR="00000000" w:rsidRPr="00000000">
              <w:rPr>
                <w:rtl w:val="0"/>
              </w:rPr>
            </w:r>
          </w:p>
        </w:tc>
        <w:tc>
          <w:tcPr/>
          <w:p w:rsidR="00000000" w:rsidDel="00000000" w:rsidP="00000000" w:rsidRDefault="00000000" w:rsidRPr="00000000" w14:paraId="0000033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B">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3C">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D">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3E">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Project Report</w:t>
            </w:r>
            <w:r w:rsidDel="00000000" w:rsidR="00000000" w:rsidRPr="00000000">
              <w:rPr>
                <w:rtl w:val="0"/>
              </w:rPr>
            </w:r>
          </w:p>
        </w:tc>
        <w:tc>
          <w:tcPr/>
          <w:p w:rsidR="00000000" w:rsidDel="00000000" w:rsidP="00000000" w:rsidRDefault="00000000" w:rsidRPr="00000000" w14:paraId="00000340">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41">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42">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43">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44">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Prepare Presentation Slides</w:t>
            </w:r>
            <w:r w:rsidDel="00000000" w:rsidR="00000000" w:rsidRPr="00000000">
              <w:rPr>
                <w:rtl w:val="0"/>
              </w:rPr>
            </w:r>
          </w:p>
        </w:tc>
        <w:tc>
          <w:tcPr/>
          <w:p w:rsidR="00000000" w:rsidDel="00000000" w:rsidP="00000000" w:rsidRDefault="00000000" w:rsidRPr="00000000" w14:paraId="00000346">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47">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48">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w:t>
            </w:r>
            <w:r w:rsidDel="00000000" w:rsidR="00000000" w:rsidRPr="00000000">
              <w:rPr>
                <w:rtl w:val="0"/>
              </w:rPr>
            </w:r>
          </w:p>
        </w:tc>
        <w:tc>
          <w:tcPr/>
          <w:p w:rsidR="00000000" w:rsidDel="00000000" w:rsidP="00000000" w:rsidRDefault="00000000" w:rsidRPr="00000000" w14:paraId="00000349">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c>
          <w:tcPr/>
          <w:p w:rsidR="00000000" w:rsidDel="00000000" w:rsidP="00000000" w:rsidRDefault="00000000" w:rsidRPr="00000000" w14:paraId="0000034A">
            <w:pPr>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bookmarkStart w:colFirst="0" w:colLast="0" w:name="_heading=h.v3iy1gswoh0p" w:id="12"/>
      <w:bookmarkEnd w:id="12"/>
      <w:r w:rsidDel="00000000" w:rsidR="00000000" w:rsidRPr="00000000">
        <w:rPr>
          <w:rtl w:val="0"/>
        </w:rPr>
        <w:t xml:space="preserve">5. Project Communications</w:t>
      </w:r>
    </w:p>
    <w:tbl>
      <w:tblPr>
        <w:tblStyle w:val="Table8"/>
        <w:tblW w:w="91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5"/>
        <w:gridCol w:w="1275"/>
        <w:gridCol w:w="2415"/>
        <w:gridCol w:w="1230"/>
        <w:gridCol w:w="1830"/>
        <w:tblGridChange w:id="0">
          <w:tblGrid>
            <w:gridCol w:w="2415"/>
            <w:gridCol w:w="1275"/>
            <w:gridCol w:w="2415"/>
            <w:gridCol w:w="1230"/>
            <w:gridCol w:w="183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34D">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4E">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4F">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5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5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5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Daily Standup Meetings</w:t>
            </w:r>
            <w:r w:rsidDel="00000000" w:rsidR="00000000" w:rsidRPr="00000000">
              <w:rPr>
                <w:rtl w:val="0"/>
              </w:rPr>
            </w:r>
          </w:p>
        </w:tc>
        <w:tc>
          <w:tcPr/>
          <w:p w:rsidR="00000000" w:rsidDel="00000000" w:rsidP="00000000" w:rsidRDefault="00000000" w:rsidRPr="00000000" w14:paraId="0000035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p w:rsidR="00000000" w:rsidDel="00000000" w:rsidP="00000000" w:rsidRDefault="00000000" w:rsidRPr="00000000" w14:paraId="00000354">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Progress updates, impediment identification</w:t>
            </w:r>
            <w:r w:rsidDel="00000000" w:rsidR="00000000" w:rsidRPr="00000000">
              <w:rPr>
                <w:rtl w:val="0"/>
              </w:rPr>
            </w:r>
          </w:p>
        </w:tc>
        <w:tc>
          <w:tcPr/>
          <w:p w:rsidR="00000000" w:rsidDel="00000000" w:rsidP="00000000" w:rsidRDefault="00000000" w:rsidRPr="00000000" w14:paraId="00000355">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Daily, 15 minutes</w:t>
            </w:r>
            <w:r w:rsidDel="00000000" w:rsidR="00000000" w:rsidRPr="00000000">
              <w:rPr>
                <w:rtl w:val="0"/>
              </w:rPr>
            </w:r>
          </w:p>
        </w:tc>
        <w:tc>
          <w:tcPr/>
          <w:p w:rsidR="00000000" w:rsidDel="00000000" w:rsidP="00000000" w:rsidRDefault="00000000" w:rsidRPr="00000000" w14:paraId="00000356">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Face-to-face / Video call, Slack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57">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Sprint Planning</w:t>
            </w:r>
            <w:r w:rsidDel="00000000" w:rsidR="00000000" w:rsidRPr="00000000">
              <w:rPr>
                <w:rtl w:val="0"/>
              </w:rPr>
            </w:r>
          </w:p>
        </w:tc>
        <w:tc>
          <w:tcPr/>
          <w:p w:rsidR="00000000" w:rsidDel="00000000" w:rsidP="00000000" w:rsidRDefault="00000000" w:rsidRPr="00000000" w14:paraId="00000358">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p w:rsidR="00000000" w:rsidDel="00000000" w:rsidP="00000000" w:rsidRDefault="00000000" w:rsidRPr="00000000" w14:paraId="00000359">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Define sprint goals, select use cases from the backlog</w:t>
            </w:r>
            <w:r w:rsidDel="00000000" w:rsidR="00000000" w:rsidRPr="00000000">
              <w:rPr>
                <w:rtl w:val="0"/>
              </w:rPr>
            </w:r>
          </w:p>
        </w:tc>
        <w:tc>
          <w:tcPr/>
          <w:p w:rsidR="00000000" w:rsidDel="00000000" w:rsidP="00000000" w:rsidRDefault="00000000" w:rsidRPr="00000000" w14:paraId="0000035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Every 2 weeks, 2 hours</w:t>
            </w:r>
            <w:r w:rsidDel="00000000" w:rsidR="00000000" w:rsidRPr="00000000">
              <w:rPr>
                <w:rtl w:val="0"/>
              </w:rPr>
            </w:r>
          </w:p>
        </w:tc>
        <w:tc>
          <w:tcPr/>
          <w:p w:rsidR="00000000" w:rsidDel="00000000" w:rsidP="00000000" w:rsidRDefault="00000000" w:rsidRPr="00000000" w14:paraId="0000035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Face-to-face, Jira</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5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Sprint Review</w:t>
            </w:r>
            <w:r w:rsidDel="00000000" w:rsidR="00000000" w:rsidRPr="00000000">
              <w:rPr>
                <w:rtl w:val="0"/>
              </w:rPr>
            </w:r>
          </w:p>
        </w:tc>
        <w:tc>
          <w:tcPr/>
          <w:p w:rsidR="00000000" w:rsidDel="00000000" w:rsidP="00000000" w:rsidRDefault="00000000" w:rsidRPr="00000000" w14:paraId="0000035D">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Team Members + Mentor</w:t>
            </w:r>
            <w:r w:rsidDel="00000000" w:rsidR="00000000" w:rsidRPr="00000000">
              <w:rPr>
                <w:rtl w:val="0"/>
              </w:rPr>
            </w:r>
          </w:p>
        </w:tc>
        <w:tc>
          <w:tcPr/>
          <w:p w:rsidR="00000000" w:rsidDel="00000000" w:rsidP="00000000" w:rsidRDefault="00000000" w:rsidRPr="00000000" w14:paraId="0000035E">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Demo completed features, gather feedback</w:t>
            </w:r>
            <w:r w:rsidDel="00000000" w:rsidR="00000000" w:rsidRPr="00000000">
              <w:rPr>
                <w:rtl w:val="0"/>
              </w:rPr>
            </w:r>
          </w:p>
        </w:tc>
        <w:tc>
          <w:tcPr/>
          <w:p w:rsidR="00000000" w:rsidDel="00000000" w:rsidP="00000000" w:rsidRDefault="00000000" w:rsidRPr="00000000" w14:paraId="0000035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End of each sprint, 2 hours</w:t>
            </w:r>
            <w:r w:rsidDel="00000000" w:rsidR="00000000" w:rsidRPr="00000000">
              <w:rPr>
                <w:rtl w:val="0"/>
              </w:rPr>
            </w:r>
          </w:p>
        </w:tc>
        <w:tc>
          <w:tcPr/>
          <w:p w:rsidR="00000000" w:rsidDel="00000000" w:rsidP="00000000" w:rsidRDefault="00000000" w:rsidRPr="00000000" w14:paraId="0000036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Presentation, live demo</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6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Sprint Retrospective</w:t>
            </w:r>
            <w:r w:rsidDel="00000000" w:rsidR="00000000" w:rsidRPr="00000000">
              <w:rPr>
                <w:rtl w:val="0"/>
              </w:rPr>
            </w:r>
          </w:p>
        </w:tc>
        <w:tc>
          <w:tcPr/>
          <w:p w:rsidR="00000000" w:rsidDel="00000000" w:rsidP="00000000" w:rsidRDefault="00000000" w:rsidRPr="00000000" w14:paraId="00000362">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p w:rsidR="00000000" w:rsidDel="00000000" w:rsidP="00000000" w:rsidRDefault="00000000" w:rsidRPr="00000000" w14:paraId="00000363">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Process improvement, lessons learned</w:t>
            </w:r>
            <w:r w:rsidDel="00000000" w:rsidR="00000000" w:rsidRPr="00000000">
              <w:rPr>
                <w:rtl w:val="0"/>
              </w:rPr>
            </w:r>
          </w:p>
        </w:tc>
        <w:tc>
          <w:tcPr/>
          <w:p w:rsidR="00000000" w:rsidDel="00000000" w:rsidP="00000000" w:rsidRDefault="00000000" w:rsidRPr="00000000" w14:paraId="0000036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After sprint review, 1 hour</w:t>
            </w:r>
            <w:r w:rsidDel="00000000" w:rsidR="00000000" w:rsidRPr="00000000">
              <w:rPr>
                <w:rtl w:val="0"/>
              </w:rPr>
            </w:r>
          </w:p>
        </w:tc>
        <w:tc>
          <w:tcPr/>
          <w:p w:rsidR="00000000" w:rsidDel="00000000" w:rsidP="00000000" w:rsidRDefault="00000000" w:rsidRPr="00000000" w14:paraId="00000365">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Discussion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6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Weekly Team Meeting</w:t>
            </w:r>
            <w:r w:rsidDel="00000000" w:rsidR="00000000" w:rsidRPr="00000000">
              <w:rPr>
                <w:rtl w:val="0"/>
              </w:rPr>
            </w:r>
          </w:p>
        </w:tc>
        <w:tc>
          <w:tcPr/>
          <w:p w:rsidR="00000000" w:rsidDel="00000000" w:rsidP="00000000" w:rsidRDefault="00000000" w:rsidRPr="00000000" w14:paraId="00000367">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p w:rsidR="00000000" w:rsidDel="00000000" w:rsidP="00000000" w:rsidRDefault="00000000" w:rsidRPr="00000000" w14:paraId="00000368">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Project status, technical discussions</w:t>
            </w:r>
            <w:r w:rsidDel="00000000" w:rsidR="00000000" w:rsidRPr="00000000">
              <w:rPr>
                <w:rtl w:val="0"/>
              </w:rPr>
            </w:r>
          </w:p>
        </w:tc>
        <w:tc>
          <w:tcPr/>
          <w:p w:rsidR="00000000" w:rsidDel="00000000" w:rsidP="00000000" w:rsidRDefault="00000000" w:rsidRPr="00000000" w14:paraId="0000036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Weekly, 1 hour</w:t>
            </w:r>
            <w:r w:rsidDel="00000000" w:rsidR="00000000" w:rsidRPr="00000000">
              <w:rPr>
                <w:rtl w:val="0"/>
              </w:rPr>
            </w:r>
          </w:p>
        </w:tc>
        <w:tc>
          <w:tcPr/>
          <w:p w:rsidR="00000000" w:rsidDel="00000000" w:rsidP="00000000" w:rsidRDefault="00000000" w:rsidRPr="00000000" w14:paraId="0000036A">
            <w:pPr>
              <w:spacing w:line="254" w:lineRule="auto"/>
              <w:ind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Face-to-face / Video call, Slack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6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Code Review Sessions</w:t>
            </w:r>
            <w:r w:rsidDel="00000000" w:rsidR="00000000" w:rsidRPr="00000000">
              <w:rPr>
                <w:rtl w:val="0"/>
              </w:rPr>
            </w:r>
          </w:p>
        </w:tc>
        <w:tc>
          <w:tcPr/>
          <w:p w:rsidR="00000000" w:rsidDel="00000000" w:rsidP="00000000" w:rsidRDefault="00000000" w:rsidRPr="00000000" w14:paraId="0000036C">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Developers</w:t>
            </w:r>
            <w:r w:rsidDel="00000000" w:rsidR="00000000" w:rsidRPr="00000000">
              <w:rPr>
                <w:rtl w:val="0"/>
              </w:rPr>
            </w:r>
          </w:p>
        </w:tc>
        <w:tc>
          <w:tcPr/>
          <w:p w:rsidR="00000000" w:rsidDel="00000000" w:rsidP="00000000" w:rsidRDefault="00000000" w:rsidRPr="00000000" w14:paraId="0000036D">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Code quality, knowledge sharing</w:t>
            </w:r>
            <w:r w:rsidDel="00000000" w:rsidR="00000000" w:rsidRPr="00000000">
              <w:rPr>
                <w:rtl w:val="0"/>
              </w:rPr>
            </w:r>
          </w:p>
        </w:tc>
        <w:tc>
          <w:tcPr/>
          <w:p w:rsidR="00000000" w:rsidDel="00000000" w:rsidP="00000000" w:rsidRDefault="00000000" w:rsidRPr="00000000" w14:paraId="0000036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As needed, 30–60 minutes</w:t>
            </w:r>
            <w:r w:rsidDel="00000000" w:rsidR="00000000" w:rsidRPr="00000000">
              <w:rPr>
                <w:rtl w:val="0"/>
              </w:rPr>
            </w:r>
          </w:p>
        </w:tc>
        <w:tc>
          <w:tcPr/>
          <w:p w:rsidR="00000000" w:rsidDel="00000000" w:rsidP="00000000" w:rsidRDefault="00000000" w:rsidRPr="00000000" w14:paraId="0000036F">
            <w:pPr>
              <w:spacing w:line="254" w:lineRule="auto"/>
              <w:ind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Pull requests, GitHub</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Issue Escalation</w:t>
            </w:r>
            <w:r w:rsidDel="00000000" w:rsidR="00000000" w:rsidRPr="00000000">
              <w:rPr>
                <w:rtl w:val="0"/>
              </w:rPr>
            </w:r>
          </w:p>
        </w:tc>
        <w:tc>
          <w:tcPr/>
          <w:p w:rsidR="00000000" w:rsidDel="00000000" w:rsidP="00000000" w:rsidRDefault="00000000" w:rsidRPr="00000000" w14:paraId="00000371">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Team Members </w:t>
            </w:r>
            <w:r w:rsidDel="00000000" w:rsidR="00000000" w:rsidRPr="00000000">
              <w:rPr>
                <w:rtl w:val="0"/>
              </w:rPr>
            </w:r>
          </w:p>
        </w:tc>
        <w:tc>
          <w:tcPr/>
          <w:p w:rsidR="00000000" w:rsidDel="00000000" w:rsidP="00000000" w:rsidRDefault="00000000" w:rsidRPr="00000000" w14:paraId="00000372">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Problem resolution, decision making</w:t>
            </w:r>
            <w:r w:rsidDel="00000000" w:rsidR="00000000" w:rsidRPr="00000000">
              <w:rPr>
                <w:rtl w:val="0"/>
              </w:rPr>
            </w:r>
          </w:p>
        </w:tc>
        <w:tc>
          <w:tcPr/>
          <w:p w:rsidR="00000000" w:rsidDel="00000000" w:rsidP="00000000" w:rsidRDefault="00000000" w:rsidRPr="00000000" w14:paraId="0000037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As needed</w:t>
            </w:r>
            <w:r w:rsidDel="00000000" w:rsidR="00000000" w:rsidRPr="00000000">
              <w:rPr>
                <w:rtl w:val="0"/>
              </w:rPr>
            </w:r>
          </w:p>
        </w:tc>
        <w:tc>
          <w:tcPr/>
          <w:p w:rsidR="00000000" w:rsidDel="00000000" w:rsidP="00000000" w:rsidRDefault="00000000" w:rsidRPr="00000000" w14:paraId="00000374">
            <w:pPr>
              <w:spacing w:line="254" w:lineRule="auto"/>
              <w:ind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Slack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7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Technical Discussions</w:t>
            </w:r>
            <w:r w:rsidDel="00000000" w:rsidR="00000000" w:rsidRPr="00000000">
              <w:rPr>
                <w:rtl w:val="0"/>
              </w:rPr>
            </w:r>
          </w:p>
        </w:tc>
        <w:tc>
          <w:tcPr/>
          <w:p w:rsidR="00000000" w:rsidDel="00000000" w:rsidP="00000000" w:rsidRDefault="00000000" w:rsidRPr="00000000" w14:paraId="00000376">
            <w:pPr>
              <w:spacing w:line="254" w:lineRule="auto"/>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Developers</w:t>
            </w:r>
            <w:r w:rsidDel="00000000" w:rsidR="00000000" w:rsidRPr="00000000">
              <w:rPr>
                <w:rtl w:val="0"/>
              </w:rPr>
            </w:r>
          </w:p>
        </w:tc>
        <w:tc>
          <w:tcPr/>
          <w:p w:rsidR="00000000" w:rsidDel="00000000" w:rsidP="00000000" w:rsidRDefault="00000000" w:rsidRPr="00000000" w14:paraId="00000377">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Problem solving, best practices</w:t>
            </w:r>
            <w:r w:rsidDel="00000000" w:rsidR="00000000" w:rsidRPr="00000000">
              <w:rPr>
                <w:rtl w:val="0"/>
              </w:rPr>
            </w:r>
          </w:p>
        </w:tc>
        <w:tc>
          <w:tcPr/>
          <w:p w:rsidR="00000000" w:rsidDel="00000000" w:rsidP="00000000" w:rsidRDefault="00000000" w:rsidRPr="00000000" w14:paraId="0000037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Daily</w:t>
            </w:r>
            <w:r w:rsidDel="00000000" w:rsidR="00000000" w:rsidRPr="00000000">
              <w:rPr>
                <w:rtl w:val="0"/>
              </w:rPr>
            </w:r>
          </w:p>
        </w:tc>
        <w:tc>
          <w:tcPr/>
          <w:p w:rsidR="00000000" w:rsidDel="00000000" w:rsidP="00000000" w:rsidRDefault="00000000" w:rsidRPr="00000000" w14:paraId="00000379">
            <w:pPr>
              <w:spacing w:line="254" w:lineRule="auto"/>
              <w:ind w:hanging="15"/>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Slack channels, GitHub issues</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2"/>
        <w:rPr/>
      </w:pPr>
      <w:bookmarkStart w:colFirst="0" w:colLast="0" w:name="_heading=h.wwmfqlrsgeo" w:id="13"/>
      <w:bookmarkEnd w:id="13"/>
      <w:r w:rsidDel="00000000" w:rsidR="00000000" w:rsidRPr="00000000">
        <w:rPr>
          <w:rtl w:val="0"/>
        </w:rPr>
        <w:t xml:space="preserve">6. Configuration Management</w:t>
      </w:r>
    </w:p>
    <w:p w:rsidR="00000000" w:rsidDel="00000000" w:rsidP="00000000" w:rsidRDefault="00000000" w:rsidRPr="00000000" w14:paraId="0000037C">
      <w:pPr>
        <w:pStyle w:val="Heading3"/>
        <w:rPr/>
      </w:pPr>
      <w:bookmarkStart w:colFirst="0" w:colLast="0" w:name="_heading=h.kptengkiyo48" w:id="14"/>
      <w:bookmarkEnd w:id="14"/>
      <w:r w:rsidDel="00000000" w:rsidR="00000000" w:rsidRPr="00000000">
        <w:rPr>
          <w:rtl w:val="0"/>
        </w:rPr>
        <w:t xml:space="preserve">6.1 Document Management</w:t>
      </w:r>
    </w:p>
    <w:p w:rsidR="00000000" w:rsidDel="00000000" w:rsidP="00000000" w:rsidRDefault="00000000" w:rsidRPr="00000000" w14:paraId="0000037D">
      <w:pPr>
        <w:rPr/>
      </w:pPr>
      <w:r w:rsidDel="00000000" w:rsidR="00000000" w:rsidRPr="00000000">
        <w:rPr>
          <w:b w:val="0"/>
          <w:bCs w:val="0"/>
          <w:rtl w:val="0"/>
        </w:rPr>
        <w:t xml:space="preserve">All documents for the NeuroScan AI project are managed on Google Drive, with edit permissions restricted to the five team members only. Additionally, we always prepare a backup in case of accidental deletion or other unforeseen issues. The folder structure is organised as shown below:</w:t>
      </w:r>
      <w:r w:rsidDel="00000000" w:rsidR="00000000" w:rsidRPr="00000000">
        <w:rPr>
          <w:rtl w:val="0"/>
        </w:rPr>
      </w:r>
    </w:p>
    <w:p w:rsidR="00000000" w:rsidDel="00000000" w:rsidP="00000000" w:rsidRDefault="00000000" w:rsidRPr="00000000" w14:paraId="0000037E">
      <w:pPr>
        <w:numPr>
          <w:ilvl w:val="0"/>
          <w:numId w:val="6"/>
        </w:numPr>
        <w:spacing w:after="0" w:lineRule="auto"/>
        <w:ind w:left="720" w:hanging="360"/>
        <w:rPr/>
      </w:pPr>
      <w:r w:rsidDel="00000000" w:rsidR="00000000" w:rsidRPr="00000000">
        <w:rPr>
          <w:b w:val="0"/>
          <w:bCs w:val="0"/>
          <w:rtl w:val="0"/>
        </w:rPr>
        <w:t xml:space="preserve">Dev Guideline: Coding standards, branching strategy, commit conventions, review checklist, environment setup guides (Node.js 18+, Python 3.9–3.11, MongoDB).</w:t>
      </w:r>
      <w:r w:rsidDel="00000000" w:rsidR="00000000" w:rsidRPr="00000000">
        <w:rPr>
          <w:rtl w:val="0"/>
        </w:rPr>
      </w:r>
    </w:p>
    <w:p w:rsidR="00000000" w:rsidDel="00000000" w:rsidP="00000000" w:rsidRDefault="00000000" w:rsidRPr="00000000" w14:paraId="0000037F">
      <w:pPr>
        <w:numPr>
          <w:ilvl w:val="0"/>
          <w:numId w:val="6"/>
        </w:numPr>
        <w:spacing w:after="0" w:lineRule="auto"/>
        <w:ind w:left="720" w:hanging="360"/>
        <w:rPr/>
      </w:pPr>
      <w:r w:rsidDel="00000000" w:rsidR="00000000" w:rsidRPr="00000000">
        <w:rPr>
          <w:b w:val="0"/>
          <w:bCs w:val="0"/>
          <w:rtl w:val="0"/>
        </w:rPr>
        <w:t xml:space="preserve">Ideas: Product ideas, feature proposals, brainstorming notes, feasibility assessments.</w:t>
      </w:r>
      <w:r w:rsidDel="00000000" w:rsidR="00000000" w:rsidRPr="00000000">
        <w:rPr>
          <w:rtl w:val="0"/>
        </w:rPr>
      </w:r>
    </w:p>
    <w:p w:rsidR="00000000" w:rsidDel="00000000" w:rsidP="00000000" w:rsidRDefault="00000000" w:rsidRPr="00000000" w14:paraId="00000380">
      <w:pPr>
        <w:numPr>
          <w:ilvl w:val="0"/>
          <w:numId w:val="6"/>
        </w:numPr>
        <w:spacing w:after="0" w:lineRule="auto"/>
        <w:ind w:left="720" w:hanging="360"/>
        <w:rPr/>
      </w:pPr>
      <w:r w:rsidDel="00000000" w:rsidR="00000000" w:rsidRPr="00000000">
        <w:rPr>
          <w:b w:val="0"/>
          <w:bCs w:val="0"/>
          <w:rtl w:val="0"/>
        </w:rPr>
        <w:t xml:space="preserve">Meetings: contains agendas, meeting minutes and mentor consultation notes.</w:t>
      </w:r>
      <w:r w:rsidDel="00000000" w:rsidR="00000000" w:rsidRPr="00000000">
        <w:rPr>
          <w:rtl w:val="0"/>
        </w:rPr>
      </w:r>
    </w:p>
    <w:p w:rsidR="00000000" w:rsidDel="00000000" w:rsidP="00000000" w:rsidRDefault="00000000" w:rsidRPr="00000000" w14:paraId="00000381">
      <w:pPr>
        <w:numPr>
          <w:ilvl w:val="0"/>
          <w:numId w:val="6"/>
        </w:numPr>
        <w:spacing w:after="0" w:lineRule="auto"/>
        <w:ind w:left="720" w:hanging="360"/>
        <w:rPr/>
      </w:pPr>
      <w:r w:rsidDel="00000000" w:rsidR="00000000" w:rsidRPr="00000000">
        <w:rPr>
          <w:b w:val="0"/>
          <w:bCs w:val="0"/>
          <w:rtl w:val="0"/>
        </w:rPr>
        <w:t xml:space="preserve">Notes: contains daily/weekly notes, technical findings, troubleshooting logs, decision records.</w:t>
      </w:r>
      <w:r w:rsidDel="00000000" w:rsidR="00000000" w:rsidRPr="00000000">
        <w:rPr>
          <w:rtl w:val="0"/>
        </w:rPr>
      </w:r>
    </w:p>
    <w:p w:rsidR="00000000" w:rsidDel="00000000" w:rsidP="00000000" w:rsidRDefault="00000000" w:rsidRPr="00000000" w14:paraId="00000382">
      <w:pPr>
        <w:numPr>
          <w:ilvl w:val="0"/>
          <w:numId w:val="6"/>
        </w:numPr>
        <w:spacing w:after="0" w:lineRule="auto"/>
        <w:ind w:left="720" w:hanging="360"/>
        <w:rPr/>
      </w:pPr>
      <w:r w:rsidDel="00000000" w:rsidR="00000000" w:rsidRPr="00000000">
        <w:rPr>
          <w:b w:val="0"/>
          <w:bCs w:val="0"/>
          <w:rtl w:val="0"/>
        </w:rPr>
        <w:t xml:space="preserve">Report: contains project reports (Project Introduction, Project Management Plan, SRS, SDD, STD).</w:t>
      </w:r>
      <w:r w:rsidDel="00000000" w:rsidR="00000000" w:rsidRPr="00000000">
        <w:rPr>
          <w:rtl w:val="0"/>
        </w:rPr>
      </w:r>
    </w:p>
    <w:p w:rsidR="00000000" w:rsidDel="00000000" w:rsidP="00000000" w:rsidRDefault="00000000" w:rsidRPr="00000000" w14:paraId="00000383">
      <w:pPr>
        <w:numPr>
          <w:ilvl w:val="0"/>
          <w:numId w:val="6"/>
        </w:numPr>
        <w:ind w:left="720" w:hanging="360"/>
        <w:rPr/>
      </w:pPr>
      <w:r w:rsidDel="00000000" w:rsidR="00000000" w:rsidRPr="00000000">
        <w:rPr>
          <w:b w:val="0"/>
          <w:bCs w:val="0"/>
          <w:rtl w:val="0"/>
        </w:rPr>
        <w:t xml:space="preserve">UI/UX: contains wireframes, mockups, design systems, assets, prototypes, usability findings.</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0" w:line="240" w:lineRule="auto"/>
        <w:rPr>
          <w:sz w:val="8"/>
          <w:szCs w:val="8"/>
        </w:rPr>
      </w:pPr>
      <w:r w:rsidDel="00000000" w:rsidR="00000000" w:rsidRPr="00000000">
        <w:rPr>
          <w:rtl w:val="0"/>
        </w:rPr>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080"/>
        <w:tblGridChange w:id="0">
          <w:tblGrid>
            <w:gridCol w:w="1635"/>
            <w:gridCol w:w="70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8e0" w:val="clear"/>
            <w:tcMar>
              <w:top w:w="0.0" w:type="dxa"/>
              <w:left w:w="100.0" w:type="dxa"/>
              <w:bottom w:w="0.0" w:type="dxa"/>
              <w:right w:w="100.0" w:type="dxa"/>
            </w:tcMar>
            <w:vAlign w:val="top"/>
          </w:tcPr>
          <w:p w:rsidR="00000000" w:rsidDel="00000000" w:rsidP="00000000" w:rsidRDefault="00000000" w:rsidRPr="00000000" w14:paraId="00000386">
            <w:pPr>
              <w:spacing w:after="0" w:line="240" w:lineRule="auto"/>
              <w:ind w:left="0" w:firstLine="0"/>
              <w:jc w:val="center"/>
              <w:rPr>
                <w:b w:val="1"/>
                <w:bCs w:val="1"/>
              </w:rPr>
            </w:pPr>
            <w:r w:rsidDel="00000000" w:rsidR="00000000" w:rsidRPr="00000000">
              <w:rPr>
                <w:b w:val="1"/>
                <w:bCs w:val="1"/>
                <w:rtl w:val="0"/>
              </w:rPr>
              <w:t xml:space="preserve">Folder</w:t>
            </w:r>
          </w:p>
        </w:tc>
        <w:tc>
          <w:tcPr>
            <w:tcBorders>
              <w:top w:color="000000" w:space="0" w:sz="5" w:val="single"/>
              <w:left w:color="000000" w:space="0" w:sz="0" w:val="nil"/>
              <w:bottom w:color="000000" w:space="0" w:sz="5" w:val="single"/>
              <w:right w:color="000000" w:space="0" w:sz="5" w:val="single"/>
            </w:tcBorders>
            <w:shd w:fill="ffe8e0" w:val="clear"/>
            <w:tcMar>
              <w:top w:w="0.0" w:type="dxa"/>
              <w:left w:w="100.0" w:type="dxa"/>
              <w:bottom w:w="0.0" w:type="dxa"/>
              <w:right w:w="100.0" w:type="dxa"/>
            </w:tcMar>
            <w:vAlign w:val="top"/>
          </w:tcPr>
          <w:p w:rsidR="00000000" w:rsidDel="00000000" w:rsidP="00000000" w:rsidRDefault="00000000" w:rsidRPr="00000000" w14:paraId="00000387">
            <w:pPr>
              <w:spacing w:after="0" w:line="240" w:lineRule="auto"/>
              <w:ind w:left="620" w:firstLine="0"/>
              <w:jc w:val="center"/>
              <w:rPr>
                <w:b w:val="1"/>
                <w:bCs w:val="1"/>
              </w:rPr>
            </w:pPr>
            <w:r w:rsidDel="00000000" w:rsidR="00000000" w:rsidRPr="00000000">
              <w:rPr>
                <w:b w:val="1"/>
                <w:bCs w:val="1"/>
                <w:rtl w:val="0"/>
              </w:rPr>
              <w:t xml:space="preserve">Meaning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ind w:left="0" w:firstLine="0"/>
              <w:rPr/>
            </w:pPr>
            <w:r w:rsidDel="00000000" w:rsidR="00000000" w:rsidRPr="00000000">
              <w:rPr>
                <w:b w:val="0"/>
                <w:bCs w:val="0"/>
                <w:rtl w:val="0"/>
              </w:rPr>
              <w:t xml:space="preserve">Dev Guideline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40" w:lineRule="auto"/>
              <w:ind w:right="60"/>
              <w:rPr/>
            </w:pPr>
            <w:r w:rsidDel="00000000" w:rsidR="00000000" w:rsidRPr="00000000">
              <w:rPr>
                <w:b w:val="0"/>
                <w:bCs w:val="0"/>
                <w:rtl w:val="0"/>
              </w:rPr>
              <w:t xml:space="preserve">This folder includes development guidelines, particularly regarding Express API design, FastAPI service conventions and MongoDB provisioning.</w:t>
            </w: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0" w:line="240" w:lineRule="auto"/>
              <w:jc w:val="left"/>
              <w:rPr/>
            </w:pPr>
            <w:r w:rsidDel="00000000" w:rsidR="00000000" w:rsidRPr="00000000">
              <w:rPr>
                <w:b w:val="0"/>
                <w:bCs w:val="0"/>
                <w:rtl w:val="0"/>
              </w:rPr>
              <w:t xml:space="preserve">Ideas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0" w:line="240" w:lineRule="auto"/>
              <w:ind w:right="80"/>
              <w:jc w:val="both"/>
              <w:rPr/>
            </w:pPr>
            <w:r w:rsidDel="00000000" w:rsidR="00000000" w:rsidRPr="00000000">
              <w:rPr>
                <w:b w:val="0"/>
                <w:bCs w:val="0"/>
                <w:rtl w:val="0"/>
              </w:rPr>
              <w:t xml:space="preserve">This folder holds documents outlining project ideas.</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ind w:left="0" w:firstLine="0"/>
              <w:rPr/>
            </w:pPr>
            <w:r w:rsidDel="00000000" w:rsidR="00000000" w:rsidRPr="00000000">
              <w:rPr>
                <w:b w:val="0"/>
                <w:bCs w:val="0"/>
                <w:rtl w:val="0"/>
              </w:rPr>
              <w:t xml:space="preserve">Meetings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40" w:lineRule="auto"/>
              <w:rPr/>
            </w:pPr>
            <w:r w:rsidDel="00000000" w:rsidR="00000000" w:rsidRPr="00000000">
              <w:rPr>
                <w:b w:val="0"/>
                <w:bCs w:val="0"/>
                <w:rtl w:val="0"/>
              </w:rPr>
              <w:t xml:space="preserve">This folder includes meeting minutes and notes.</w:t>
            </w:r>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ind w:left="0" w:firstLine="0"/>
              <w:rPr/>
            </w:pPr>
            <w:r w:rsidDel="00000000" w:rsidR="00000000" w:rsidRPr="00000000">
              <w:rPr>
                <w:b w:val="0"/>
                <w:bCs w:val="0"/>
                <w:rtl w:val="0"/>
              </w:rPr>
              <w:t xml:space="preserve">Notes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40" w:lineRule="auto"/>
              <w:ind w:right="60"/>
              <w:rPr/>
            </w:pPr>
            <w:r w:rsidDel="00000000" w:rsidR="00000000" w:rsidRPr="00000000">
              <w:rPr>
                <w:b w:val="0"/>
                <w:bCs w:val="0"/>
                <w:rtl w:val="0"/>
              </w:rPr>
              <w:t xml:space="preserve">This folder includes notes on system features and technical findings.</w:t>
            </w: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ind w:left="0" w:firstLine="0"/>
              <w:rPr/>
            </w:pPr>
            <w:r w:rsidDel="00000000" w:rsidR="00000000" w:rsidRPr="00000000">
              <w:rPr>
                <w:b w:val="0"/>
                <w:bCs w:val="0"/>
                <w:rtl w:val="0"/>
              </w:rPr>
              <w:t xml:space="preserve">Report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0" w:line="240" w:lineRule="auto"/>
              <w:ind w:right="80"/>
              <w:jc w:val="both"/>
              <w:rPr/>
            </w:pPr>
            <w:r w:rsidDel="00000000" w:rsidR="00000000" w:rsidRPr="00000000">
              <w:rPr>
                <w:b w:val="0"/>
                <w:bCs w:val="0"/>
                <w:rtl w:val="0"/>
              </w:rPr>
              <w:t xml:space="preserve">This folder includes project report documents.</w:t>
            </w: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ind w:left="0" w:firstLine="0"/>
              <w:rPr/>
            </w:pPr>
            <w:r w:rsidDel="00000000" w:rsidR="00000000" w:rsidRPr="00000000">
              <w:rPr>
                <w:b w:val="0"/>
                <w:bCs w:val="0"/>
                <w:rtl w:val="0"/>
              </w:rPr>
              <w:t xml:space="preserve">UI/UX</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0" w:line="240" w:lineRule="auto"/>
              <w:ind w:right="80"/>
              <w:jc w:val="both"/>
              <w:rPr/>
            </w:pPr>
            <w:r w:rsidDel="00000000" w:rsidR="00000000" w:rsidRPr="00000000">
              <w:rPr>
                <w:b w:val="0"/>
                <w:bCs w:val="0"/>
                <w:rtl w:val="0"/>
              </w:rPr>
              <w:t xml:space="preserve">This folder contains documents related to user interface and user experience design.</w:t>
            </w:r>
            <w:r w:rsidDel="00000000" w:rsidR="00000000" w:rsidRPr="00000000">
              <w:rPr>
                <w:rtl w:val="0"/>
              </w:rPr>
            </w:r>
          </w:p>
        </w:tc>
      </w:tr>
    </w:tbl>
    <w:p w:rsidR="00000000" w:rsidDel="00000000" w:rsidP="00000000" w:rsidRDefault="00000000" w:rsidRPr="00000000" w14:paraId="00000394">
      <w:pPr>
        <w:spacing w:after="0" w:line="240" w:lineRule="auto"/>
        <w:ind w:left="360" w:right="360" w:firstLine="0"/>
        <w:jc w:val="center"/>
        <w:rPr/>
      </w:pPr>
      <w:r w:rsidDel="00000000" w:rsidR="00000000" w:rsidRPr="00000000">
        <w:rPr>
          <w:rtl w:val="0"/>
        </w:rPr>
      </w:r>
    </w:p>
    <w:p w:rsidR="00000000" w:rsidDel="00000000" w:rsidP="00000000" w:rsidRDefault="00000000" w:rsidRPr="00000000" w14:paraId="00000395">
      <w:pPr>
        <w:rPr/>
      </w:pPr>
      <w:r w:rsidDel="00000000" w:rsidR="00000000" w:rsidRPr="00000000">
        <w:rPr/>
        <w:drawing>
          <wp:inline distB="114300" distT="114300" distL="114300" distR="114300">
            <wp:extent cx="5746440" cy="1319974"/>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6440" cy="1319974"/>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pStyle w:val="Heading3"/>
        <w:rPr/>
      </w:pPr>
      <w:bookmarkStart w:colFirst="0" w:colLast="0" w:name="_heading=h.omeh2daa92nh" w:id="15"/>
      <w:bookmarkEnd w:id="15"/>
      <w:r w:rsidDel="00000000" w:rsidR="00000000" w:rsidRPr="00000000">
        <w:rPr>
          <w:rtl w:val="0"/>
        </w:rPr>
        <w:t xml:space="preserve">6.2 Source Code Management</w:t>
      </w:r>
    </w:p>
    <w:p w:rsidR="00000000" w:rsidDel="00000000" w:rsidP="00000000" w:rsidRDefault="00000000" w:rsidRPr="00000000" w14:paraId="00000397">
      <w:pPr>
        <w:rPr/>
      </w:pPr>
      <w:r w:rsidDel="00000000" w:rsidR="00000000" w:rsidRPr="00000000">
        <w:rPr>
          <w:rtl w:val="0"/>
        </w:rPr>
        <w:t xml:space="preserve">Source Code Management Strategy:</w:t>
      </w:r>
    </w:p>
    <w:p w:rsidR="00000000" w:rsidDel="00000000" w:rsidP="00000000" w:rsidRDefault="00000000" w:rsidRPr="00000000" w14:paraId="00000398">
      <w:pPr>
        <w:numPr>
          <w:ilvl w:val="0"/>
          <w:numId w:val="9"/>
        </w:numPr>
        <w:spacing w:after="0" w:lineRule="auto"/>
        <w:ind w:left="720" w:hanging="360"/>
        <w:rPr/>
      </w:pPr>
      <w:r w:rsidDel="00000000" w:rsidR="00000000" w:rsidRPr="00000000">
        <w:rPr>
          <w:b w:val="0"/>
          <w:bCs w:val="0"/>
          <w:rtl w:val="0"/>
        </w:rPr>
        <w:t xml:space="preserve">Repository Structure: Single repository (mono-repo) hosting all three services of NeuroScan AI — github.com/ntthanh2357/mri</w:t>
      </w:r>
      <w:r w:rsidDel="00000000" w:rsidR="00000000" w:rsidRPr="00000000">
        <w:rPr>
          <w:rtl w:val="0"/>
        </w:rPr>
      </w:r>
    </w:p>
    <w:p w:rsidR="00000000" w:rsidDel="00000000" w:rsidP="00000000" w:rsidRDefault="00000000" w:rsidRPr="00000000" w14:paraId="00000399">
      <w:pPr>
        <w:numPr>
          <w:ilvl w:val="0"/>
          <w:numId w:val="9"/>
        </w:numPr>
        <w:ind w:left="720" w:hanging="360"/>
        <w:rPr/>
      </w:pPr>
      <w:r w:rsidDel="00000000" w:rsidR="00000000" w:rsidRPr="00000000">
        <w:rPr>
          <w:b w:val="0"/>
          <w:bCs w:val="0"/>
          <w:rtl w:val="0"/>
        </w:rPr>
        <w:t xml:space="preserve">Repository Organization:</w:t>
      </w:r>
      <w:r w:rsidDel="00000000" w:rsidR="00000000" w:rsidRPr="00000000">
        <w:rPr>
          <w:rtl w:val="0"/>
        </w:rPr>
      </w:r>
    </w:p>
    <w:p w:rsidR="00000000" w:rsidDel="00000000" w:rsidP="00000000" w:rsidRDefault="00000000" w:rsidRPr="00000000" w14:paraId="0000039A">
      <w:pPr>
        <w:ind w:left="0" w:firstLine="720"/>
        <w:rPr/>
      </w:pPr>
      <w:r w:rsidDel="00000000" w:rsidR="00000000" w:rsidRPr="00000000">
        <w:rPr>
          <w:b w:val="0"/>
          <w:bCs w:val="0"/>
          <w:rtl w:val="0"/>
        </w:rPr>
        <w:t xml:space="preserve">BE/: Node.js Express API Gateway (port 3000) — authentication, RBAC, business logic and the AI proxy</w:t>
      </w:r>
      <w:r w:rsidDel="00000000" w:rsidR="00000000" w:rsidRPr="00000000">
        <w:rPr>
          <w:rtl w:val="0"/>
        </w:rPr>
      </w:r>
    </w:p>
    <w:p w:rsidR="00000000" w:rsidDel="00000000" w:rsidP="00000000" w:rsidRDefault="00000000" w:rsidRPr="00000000" w14:paraId="0000039B">
      <w:pPr>
        <w:ind w:left="0" w:firstLine="720"/>
        <w:rPr/>
      </w:pPr>
      <w:r w:rsidDel="00000000" w:rsidR="00000000" w:rsidRPr="00000000">
        <w:rPr>
          <w:b w:val="0"/>
          <w:bCs w:val="0"/>
          <w:rtl w:val="0"/>
        </w:rPr>
        <w:t xml:space="preserve">FE/: Expo React Native Web &amp; Mobile application (port 8083) — all six-role user interfaces</w:t>
      </w:r>
      <w:r w:rsidDel="00000000" w:rsidR="00000000" w:rsidRPr="00000000">
        <w:rPr>
          <w:rtl w:val="0"/>
        </w:rPr>
      </w:r>
    </w:p>
    <w:p w:rsidR="00000000" w:rsidDel="00000000" w:rsidP="00000000" w:rsidRDefault="00000000" w:rsidRPr="00000000" w14:paraId="0000039C">
      <w:pPr>
        <w:ind w:left="0" w:firstLine="720"/>
        <w:rPr/>
      </w:pPr>
      <w:r w:rsidDel="00000000" w:rsidR="00000000" w:rsidRPr="00000000">
        <w:rPr>
          <w:b w:val="0"/>
          <w:bCs w:val="0"/>
          <w:rtl w:val="0"/>
        </w:rPr>
        <w:t xml:space="preserve">MRIteam_team5/MRIteam/: Python FastAPI AI Server (port 8000) — ensemble diagnosis, localization, explainability and the RAG chatbot</w:t>
      </w:r>
      <w:r w:rsidDel="00000000" w:rsidR="00000000" w:rsidRPr="00000000">
        <w:rPr/>
        <w:drawing>
          <wp:inline distB="114300" distT="114300" distL="114300" distR="114300">
            <wp:extent cx="5746440" cy="1814665"/>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181466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numPr>
          <w:ilvl w:val="0"/>
          <w:numId w:val="9"/>
        </w:numPr>
        <w:spacing w:after="0" w:lineRule="auto"/>
        <w:ind w:left="720" w:hanging="360"/>
        <w:rPr/>
      </w:pPr>
      <w:r w:rsidDel="00000000" w:rsidR="00000000" w:rsidRPr="00000000">
        <w:rPr>
          <w:b w:val="0"/>
          <w:bCs w:val="0"/>
          <w:rtl w:val="0"/>
        </w:rPr>
        <w:t xml:space="preserve">Branching Strategy: main branch for stable releases, the Huyle_MRI/CT working branch for integration, and feature branches for individual use cases</w:t>
      </w:r>
      <w:r w:rsidDel="00000000" w:rsidR="00000000" w:rsidRPr="00000000">
        <w:rPr>
          <w:rtl w:val="0"/>
        </w:rPr>
      </w:r>
    </w:p>
    <w:p w:rsidR="00000000" w:rsidDel="00000000" w:rsidP="00000000" w:rsidRDefault="00000000" w:rsidRPr="00000000" w14:paraId="0000039E">
      <w:pPr>
        <w:numPr>
          <w:ilvl w:val="0"/>
          <w:numId w:val="9"/>
        </w:numPr>
        <w:spacing w:after="0" w:lineRule="auto"/>
        <w:ind w:left="720" w:hanging="360"/>
        <w:rPr/>
      </w:pPr>
      <w:r w:rsidDel="00000000" w:rsidR="00000000" w:rsidRPr="00000000">
        <w:rPr>
          <w:b w:val="0"/>
          <w:bCs w:val="0"/>
          <w:rtl w:val="0"/>
        </w:rPr>
        <w:t xml:space="preserve">Code Review Process: Mandatory pull request reviews before merging into the working branch</w:t>
      </w:r>
      <w:r w:rsidDel="00000000" w:rsidR="00000000" w:rsidRPr="00000000">
        <w:rPr>
          <w:rtl w:val="0"/>
        </w:rPr>
      </w:r>
    </w:p>
    <w:p w:rsidR="00000000" w:rsidDel="00000000" w:rsidP="00000000" w:rsidRDefault="00000000" w:rsidRPr="00000000" w14:paraId="0000039F">
      <w:pPr>
        <w:numPr>
          <w:ilvl w:val="0"/>
          <w:numId w:val="9"/>
        </w:numPr>
        <w:spacing w:after="0" w:lineRule="auto"/>
        <w:ind w:left="720" w:hanging="360"/>
        <w:rPr/>
      </w:pPr>
      <w:r w:rsidDel="00000000" w:rsidR="00000000" w:rsidRPr="00000000">
        <w:rPr>
          <w:b w:val="0"/>
          <w:bCs w:val="0"/>
          <w:rtl w:val="0"/>
        </w:rPr>
        <w:t xml:space="preserve">Commit Standards: Conventional commits with clear, task-referencing messages</w:t>
      </w:r>
      <w:r w:rsidDel="00000000" w:rsidR="00000000" w:rsidRPr="00000000">
        <w:rPr>
          <w:rtl w:val="0"/>
        </w:rPr>
      </w:r>
    </w:p>
    <w:p w:rsidR="00000000" w:rsidDel="00000000" w:rsidP="00000000" w:rsidRDefault="00000000" w:rsidRPr="00000000" w14:paraId="000003A0">
      <w:pPr>
        <w:numPr>
          <w:ilvl w:val="0"/>
          <w:numId w:val="9"/>
        </w:numPr>
        <w:spacing w:after="0" w:lineRule="auto"/>
        <w:ind w:left="720" w:hanging="360"/>
        <w:rPr/>
      </w:pPr>
      <w:r w:rsidDel="00000000" w:rsidR="00000000" w:rsidRPr="00000000">
        <w:rPr>
          <w:b w:val="0"/>
          <w:bCs w:val="0"/>
          <w:rtl w:val="0"/>
        </w:rPr>
        <w:t xml:space="preserve">Automated Testing: Jest with fast-check and mongodb-memory-server runs the backend suite without a live database (NODE_OPTIONS=--experimental-vm-modules)</w:t>
      </w:r>
      <w:r w:rsidDel="00000000" w:rsidR="00000000" w:rsidRPr="00000000">
        <w:rPr>
          <w:rtl w:val="0"/>
        </w:rPr>
      </w:r>
    </w:p>
    <w:p w:rsidR="00000000" w:rsidDel="00000000" w:rsidP="00000000" w:rsidRDefault="00000000" w:rsidRPr="00000000" w14:paraId="000003A1">
      <w:pPr>
        <w:numPr>
          <w:ilvl w:val="0"/>
          <w:numId w:val="9"/>
        </w:numPr>
        <w:spacing w:after="0" w:lineRule="auto"/>
        <w:ind w:left="720" w:hanging="360"/>
        <w:rPr/>
      </w:pPr>
      <w:r w:rsidDel="00000000" w:rsidR="00000000" w:rsidRPr="00000000">
        <w:rPr>
          <w:b w:val="0"/>
          <w:bCs w:val="0"/>
          <w:rtl w:val="0"/>
        </w:rPr>
        <w:t xml:space="preserve">Code Quality: ESLint and Prettier for consistent code style across the repository</w:t>
      </w:r>
      <w:r w:rsidDel="00000000" w:rsidR="00000000" w:rsidRPr="00000000">
        <w:rPr>
          <w:rtl w:val="0"/>
        </w:rPr>
      </w:r>
    </w:p>
    <w:p w:rsidR="00000000" w:rsidDel="00000000" w:rsidP="00000000" w:rsidRDefault="00000000" w:rsidRPr="00000000" w14:paraId="000003A2">
      <w:pPr>
        <w:numPr>
          <w:ilvl w:val="0"/>
          <w:numId w:val="9"/>
        </w:numPr>
        <w:spacing w:after="0" w:lineRule="auto"/>
        <w:ind w:left="720" w:hanging="360"/>
        <w:rPr/>
      </w:pPr>
      <w:r w:rsidDel="00000000" w:rsidR="00000000" w:rsidRPr="00000000">
        <w:rPr>
          <w:b w:val="0"/>
          <w:bCs w:val="0"/>
          <w:rtl w:val="0"/>
        </w:rPr>
        <w:t xml:space="preserve">Repository Structure:</w:t>
      </w:r>
      <w:r w:rsidDel="00000000" w:rsidR="00000000" w:rsidRPr="00000000">
        <w:rPr>
          <w:rtl w:val="0"/>
        </w:rPr>
      </w:r>
    </w:p>
    <w:p w:rsidR="00000000" w:rsidDel="00000000" w:rsidP="00000000" w:rsidRDefault="00000000" w:rsidRPr="00000000" w14:paraId="000003A3">
      <w:pPr>
        <w:numPr>
          <w:ilvl w:val="0"/>
          <w:numId w:val="9"/>
        </w:numPr>
        <w:ind w:left="720" w:hanging="360"/>
        <w:rPr/>
      </w:pPr>
      <w:r w:rsidDel="00000000" w:rsidR="00000000" w:rsidRPr="00000000">
        <w:rPr>
          <w:b w:val="0"/>
          <w:bCs w:val="0"/>
          <w:rtl w:val="0"/>
        </w:rPr>
        <w:t xml:space="preserve">BE/ — Node.js Express API Gateway:</w:t>
      </w:r>
      <w:r w:rsidDel="00000000" w:rsidR="00000000" w:rsidRPr="00000000">
        <w:rPr>
          <w:rtl w:val="0"/>
        </w:rPr>
      </w:r>
    </w:p>
    <w:p w:rsidR="00000000" w:rsidDel="00000000" w:rsidP="00000000" w:rsidRDefault="00000000" w:rsidRPr="00000000" w14:paraId="000003A4">
      <w:pPr>
        <w:ind w:left="0" w:firstLine="720"/>
        <w:rPr/>
      </w:pPr>
      <w:r w:rsidDel="00000000" w:rsidR="00000000" w:rsidRPr="00000000">
        <w:rPr>
          <w:b w:val="0"/>
          <w:bCs w:val="0"/>
          <w:rtl w:val="0"/>
        </w:rPr>
        <w:t xml:space="preserve">src/index.js entry point listening on port 3000</w:t>
      </w:r>
      <w:r w:rsidDel="00000000" w:rsidR="00000000" w:rsidRPr="00000000">
        <w:rPr>
          <w:rtl w:val="0"/>
        </w:rPr>
      </w:r>
    </w:p>
    <w:p w:rsidR="00000000" w:rsidDel="00000000" w:rsidP="00000000" w:rsidRDefault="00000000" w:rsidRPr="00000000" w14:paraId="000003A5">
      <w:pPr>
        <w:ind w:left="0" w:firstLine="720"/>
        <w:rPr/>
      </w:pPr>
      <w:r w:rsidDel="00000000" w:rsidR="00000000" w:rsidRPr="00000000">
        <w:rPr>
          <w:b w:val="0"/>
          <w:bCs w:val="0"/>
          <w:rtl w:val="0"/>
        </w:rPr>
        <w:t xml:space="preserve">routes/, controllers/, services/ and utils/ — API endpoints and business logic</w:t>
      </w:r>
      <w:r w:rsidDel="00000000" w:rsidR="00000000" w:rsidRPr="00000000">
        <w:rPr>
          <w:rtl w:val="0"/>
        </w:rPr>
      </w:r>
    </w:p>
    <w:p w:rsidR="00000000" w:rsidDel="00000000" w:rsidP="00000000" w:rsidRDefault="00000000" w:rsidRPr="00000000" w14:paraId="000003A6">
      <w:pPr>
        <w:ind w:left="0" w:firstLine="720"/>
        <w:rPr/>
      </w:pPr>
      <w:r w:rsidDel="00000000" w:rsidR="00000000" w:rsidRPr="00000000">
        <w:rPr>
          <w:b w:val="0"/>
          <w:bCs w:val="0"/>
          <w:rtl w:val="0"/>
        </w:rPr>
        <w:t xml:space="preserve">models/ — Mongoose schemas for users, visits, EMR documents and subscriptions</w:t>
      </w:r>
      <w:r w:rsidDel="00000000" w:rsidR="00000000" w:rsidRPr="00000000">
        <w:rPr>
          <w:rtl w:val="0"/>
        </w:rPr>
      </w:r>
    </w:p>
    <w:p w:rsidR="00000000" w:rsidDel="00000000" w:rsidP="00000000" w:rsidRDefault="00000000" w:rsidRPr="00000000" w14:paraId="000003A7">
      <w:pPr>
        <w:ind w:left="0" w:firstLine="720"/>
        <w:rPr/>
      </w:pPr>
      <w:r w:rsidDel="00000000" w:rsidR="00000000" w:rsidRPr="00000000">
        <w:rPr>
          <w:b w:val="0"/>
          <w:bCs w:val="0"/>
          <w:rtl w:val="0"/>
        </w:rPr>
        <w:t xml:space="preserve">middlewares/ — JWT authentication, 6-role RBAC and audit-log recording</w:t>
      </w:r>
      <w:r w:rsidDel="00000000" w:rsidR="00000000" w:rsidRPr="00000000">
        <w:rPr>
          <w:rtl w:val="0"/>
        </w:rPr>
      </w:r>
    </w:p>
    <w:p w:rsidR="00000000" w:rsidDel="00000000" w:rsidP="00000000" w:rsidRDefault="00000000" w:rsidRPr="00000000" w14:paraId="000003A8">
      <w:pPr>
        <w:ind w:left="0" w:firstLine="720"/>
        <w:rPr/>
      </w:pPr>
      <w:r w:rsidDel="00000000" w:rsidR="00000000" w:rsidRPr="00000000">
        <w:rPr>
          <w:b w:val="0"/>
          <w:bCs w:val="0"/>
          <w:rtl w:val="0"/>
        </w:rPr>
        <w:t xml:space="preserve">seed scripts — seed.js, seedAll.js, seedEMR.js and seedBiomarkers.js for test data</w:t>
      </w:r>
      <w:r w:rsidDel="00000000" w:rsidR="00000000" w:rsidRPr="00000000">
        <w:rPr>
          <w:rtl w:val="0"/>
        </w:rPr>
      </w:r>
    </w:p>
    <w:p w:rsidR="00000000" w:rsidDel="00000000" w:rsidP="00000000" w:rsidRDefault="00000000" w:rsidRPr="00000000" w14:paraId="000003A9">
      <w:pPr>
        <w:ind w:left="0" w:firstLine="720"/>
        <w:rPr/>
      </w:pPr>
      <w:r w:rsidDel="00000000" w:rsidR="00000000" w:rsidRPr="00000000">
        <w:rPr>
          <w:b w:val="0"/>
          <w:bCs w:val="0"/>
          <w:rtl w:val="0"/>
        </w:rPr>
        <w:t xml:space="preserve">.env configuration — MONGO_URI, JWT_SECRET, PORT, FIREBASE_PROJECT_ID</w:t>
      </w:r>
      <w:r w:rsidDel="00000000" w:rsidR="00000000" w:rsidRPr="00000000">
        <w:rPr>
          <w:rtl w:val="0"/>
        </w:rPr>
      </w:r>
    </w:p>
    <w:p w:rsidR="00000000" w:rsidDel="00000000" w:rsidP="00000000" w:rsidRDefault="00000000" w:rsidRPr="00000000" w14:paraId="000003AA">
      <w:pPr>
        <w:numPr>
          <w:ilvl w:val="0"/>
          <w:numId w:val="9"/>
        </w:numPr>
        <w:ind w:left="720" w:hanging="360"/>
        <w:rPr/>
      </w:pPr>
      <w:r w:rsidDel="00000000" w:rsidR="00000000" w:rsidRPr="00000000">
        <w:rPr>
          <w:b w:val="0"/>
          <w:bCs w:val="0"/>
          <w:rtl w:val="0"/>
        </w:rPr>
        <w:t xml:space="preserve">FE/ — Expo React Native application:</w:t>
      </w:r>
      <w:r w:rsidDel="00000000" w:rsidR="00000000" w:rsidRPr="00000000">
        <w:rPr>
          <w:rtl w:val="0"/>
        </w:rPr>
      </w:r>
    </w:p>
    <w:p w:rsidR="00000000" w:rsidDel="00000000" w:rsidP="00000000" w:rsidRDefault="00000000" w:rsidRPr="00000000" w14:paraId="000003AB">
      <w:pPr>
        <w:ind w:left="0" w:firstLine="720"/>
        <w:rPr/>
      </w:pPr>
      <w:r w:rsidDel="00000000" w:rsidR="00000000" w:rsidRPr="00000000">
        <w:rPr>
          <w:b w:val="0"/>
          <w:bCs w:val="0"/>
          <w:rtl w:val="0"/>
        </w:rPr>
        <w:t xml:space="preserve">src/ — components, screens and navigation for the six roles</w:t>
      </w:r>
      <w:r w:rsidDel="00000000" w:rsidR="00000000" w:rsidRPr="00000000">
        <w:rPr>
          <w:rtl w:val="0"/>
        </w:rPr>
      </w:r>
    </w:p>
    <w:p w:rsidR="00000000" w:rsidDel="00000000" w:rsidP="00000000" w:rsidRDefault="00000000" w:rsidRPr="00000000" w14:paraId="000003AC">
      <w:pPr>
        <w:ind w:left="0" w:firstLine="720"/>
        <w:rPr/>
      </w:pPr>
      <w:r w:rsidDel="00000000" w:rsidR="00000000" w:rsidRPr="00000000">
        <w:rPr>
          <w:b w:val="0"/>
          <w:bCs w:val="0"/>
          <w:rtl w:val="0"/>
        </w:rPr>
        <w:t xml:space="preserve">App.js — application entry point</w:t>
      </w:r>
      <w:r w:rsidDel="00000000" w:rsidR="00000000" w:rsidRPr="00000000">
        <w:rPr>
          <w:rtl w:val="0"/>
        </w:rPr>
      </w:r>
    </w:p>
    <w:p w:rsidR="00000000" w:rsidDel="00000000" w:rsidP="00000000" w:rsidRDefault="00000000" w:rsidRPr="00000000" w14:paraId="000003AD">
      <w:pPr>
        <w:ind w:left="0" w:firstLine="720"/>
        <w:rPr/>
      </w:pPr>
      <w:r w:rsidDel="00000000" w:rsidR="00000000" w:rsidRPr="00000000">
        <w:rPr>
          <w:b w:val="0"/>
          <w:bCs w:val="0"/>
          <w:rtl w:val="0"/>
        </w:rPr>
        <w:t xml:space="preserve">React Navigation v6 for role-based navigation</w:t>
      </w:r>
      <w:r w:rsidDel="00000000" w:rsidR="00000000" w:rsidRPr="00000000">
        <w:rPr>
          <w:rtl w:val="0"/>
        </w:rPr>
      </w:r>
    </w:p>
    <w:p w:rsidR="00000000" w:rsidDel="00000000" w:rsidP="00000000" w:rsidRDefault="00000000" w:rsidRPr="00000000" w14:paraId="000003AE">
      <w:pPr>
        <w:ind w:left="0" w:firstLine="720"/>
        <w:rPr/>
      </w:pPr>
      <w:r w:rsidDel="00000000" w:rsidR="00000000" w:rsidRPr="00000000">
        <w:rPr>
          <w:b w:val="0"/>
          <w:bCs w:val="0"/>
          <w:rtl w:val="0"/>
        </w:rPr>
        <w:t xml:space="preserve">TailwindCSS v4 (CLI build) for styling</w:t>
      </w:r>
      <w:r w:rsidDel="00000000" w:rsidR="00000000" w:rsidRPr="00000000">
        <w:rPr>
          <w:rtl w:val="0"/>
        </w:rPr>
      </w:r>
    </w:p>
    <w:p w:rsidR="00000000" w:rsidDel="00000000" w:rsidP="00000000" w:rsidRDefault="00000000" w:rsidRPr="00000000" w14:paraId="000003AF">
      <w:pPr>
        <w:ind w:left="0" w:firstLine="720"/>
        <w:rPr/>
      </w:pPr>
      <w:r w:rsidDel="00000000" w:rsidR="00000000" w:rsidRPr="00000000">
        <w:rPr>
          <w:b w:val="0"/>
          <w:bCs w:val="0"/>
          <w:rtl w:val="0"/>
        </w:rPr>
        <w:t xml:space="preserve">Firebase JS SDK and expo-image-picker for uploads</w:t>
      </w:r>
      <w:r w:rsidDel="00000000" w:rsidR="00000000" w:rsidRPr="00000000">
        <w:rPr>
          <w:rtl w:val="0"/>
        </w:rPr>
      </w:r>
    </w:p>
    <w:p w:rsidR="00000000" w:rsidDel="00000000" w:rsidP="00000000" w:rsidRDefault="00000000" w:rsidRPr="00000000" w14:paraId="000003B0">
      <w:pPr>
        <w:ind w:left="0" w:firstLine="720"/>
        <w:rPr/>
      </w:pPr>
      <w:r w:rsidDel="00000000" w:rsidR="00000000" w:rsidRPr="00000000">
        <w:rPr>
          <w:b w:val="0"/>
          <w:bCs w:val="0"/>
          <w:rtl w:val="0"/>
        </w:rPr>
        <w:t xml:space="preserve">update-ip.js — auto-updates the backend IP before npm run web</w:t>
      </w:r>
      <w:r w:rsidDel="00000000" w:rsidR="00000000" w:rsidRPr="00000000">
        <w:rPr>
          <w:rtl w:val="0"/>
        </w:rPr>
      </w:r>
    </w:p>
    <w:p w:rsidR="00000000" w:rsidDel="00000000" w:rsidP="00000000" w:rsidRDefault="00000000" w:rsidRPr="00000000" w14:paraId="000003B1">
      <w:pPr>
        <w:numPr>
          <w:ilvl w:val="0"/>
          <w:numId w:val="9"/>
        </w:numPr>
        <w:ind w:left="720" w:hanging="360"/>
        <w:rPr/>
      </w:pPr>
      <w:r w:rsidDel="00000000" w:rsidR="00000000" w:rsidRPr="00000000">
        <w:rPr>
          <w:b w:val="0"/>
          <w:bCs w:val="0"/>
          <w:rtl w:val="0"/>
        </w:rPr>
        <w:t xml:space="preserve">MRIteam_team5/MRIteam/ — Python FastAPI AI Server:</w:t>
      </w:r>
      <w:r w:rsidDel="00000000" w:rsidR="00000000" w:rsidRPr="00000000">
        <w:rPr>
          <w:rtl w:val="0"/>
        </w:rPr>
      </w:r>
    </w:p>
    <w:p w:rsidR="00000000" w:rsidDel="00000000" w:rsidP="00000000" w:rsidRDefault="00000000" w:rsidRPr="00000000" w14:paraId="000003B2">
      <w:pPr>
        <w:ind w:left="0" w:firstLine="720"/>
        <w:rPr/>
      </w:pPr>
      <w:r w:rsidDel="00000000" w:rsidR="00000000" w:rsidRPr="00000000">
        <w:rPr>
          <w:b w:val="0"/>
          <w:bCs w:val="0"/>
          <w:rtl w:val="0"/>
        </w:rPr>
        <w:t xml:space="preserve">main.py — FastAPI entry point served by Uvicorn on port 8000</w:t>
      </w:r>
      <w:r w:rsidDel="00000000" w:rsidR="00000000" w:rsidRPr="00000000">
        <w:rPr>
          <w:rtl w:val="0"/>
        </w:rPr>
      </w:r>
    </w:p>
    <w:p w:rsidR="00000000" w:rsidDel="00000000" w:rsidP="00000000" w:rsidRDefault="00000000" w:rsidRPr="00000000" w14:paraId="000003B3">
      <w:pPr>
        <w:ind w:left="0" w:firstLine="720"/>
        <w:rPr/>
      </w:pPr>
      <w:r w:rsidDel="00000000" w:rsidR="00000000" w:rsidRPr="00000000">
        <w:rPr>
          <w:b w:val="0"/>
          <w:bCs w:val="0"/>
          <w:rtl w:val="0"/>
        </w:rPr>
        <w:t xml:space="preserve">localization.py — YOLOv8 tumor bounding-box detection</w:t>
      </w:r>
      <w:r w:rsidDel="00000000" w:rsidR="00000000" w:rsidRPr="00000000">
        <w:rPr>
          <w:rtl w:val="0"/>
        </w:rPr>
      </w:r>
    </w:p>
    <w:p w:rsidR="00000000" w:rsidDel="00000000" w:rsidP="00000000" w:rsidRDefault="00000000" w:rsidRPr="00000000" w14:paraId="000003B4">
      <w:pPr>
        <w:ind w:left="0" w:firstLine="720"/>
        <w:rPr/>
      </w:pPr>
      <w:r w:rsidDel="00000000" w:rsidR="00000000" w:rsidRPr="00000000">
        <w:rPr>
          <w:b w:val="0"/>
          <w:bCs w:val="0"/>
          <w:rtl w:val="0"/>
        </w:rPr>
        <w:t xml:space="preserve">preprocess.py — MRI image preprocessing pipeline</w:t>
      </w:r>
      <w:r w:rsidDel="00000000" w:rsidR="00000000" w:rsidRPr="00000000">
        <w:rPr>
          <w:rtl w:val="0"/>
        </w:rPr>
      </w:r>
    </w:p>
    <w:p w:rsidR="00000000" w:rsidDel="00000000" w:rsidP="00000000" w:rsidRDefault="00000000" w:rsidRPr="00000000" w14:paraId="000003B5">
      <w:pPr>
        <w:ind w:left="0" w:firstLine="720"/>
        <w:rPr/>
      </w:pPr>
      <w:r w:rsidDel="00000000" w:rsidR="00000000" w:rsidRPr="00000000">
        <w:rPr>
          <w:b w:val="0"/>
          <w:bCs w:val="0"/>
          <w:rtl w:val="0"/>
        </w:rPr>
        <w:t xml:space="preserve">models/ — model weights (best_resnet_model.keras, best.pt) provisioned manually due to size</w:t>
      </w:r>
      <w:r w:rsidDel="00000000" w:rsidR="00000000" w:rsidRPr="00000000">
        <w:rPr>
          <w:rtl w:val="0"/>
        </w:rPr>
      </w:r>
    </w:p>
    <w:p w:rsidR="00000000" w:rsidDel="00000000" w:rsidP="00000000" w:rsidRDefault="00000000" w:rsidRPr="00000000" w14:paraId="000003B6">
      <w:pPr>
        <w:ind w:left="0" w:firstLine="720"/>
        <w:rPr/>
      </w:pPr>
      <w:r w:rsidDel="00000000" w:rsidR="00000000" w:rsidRPr="00000000">
        <w:rPr>
          <w:b w:val="0"/>
          <w:bCs w:val="0"/>
          <w:rtl w:val="0"/>
        </w:rPr>
        <w:t xml:space="preserve">hard_examples/ — Active Learning store with feedback_log.csv of doctor corrections</w:t>
      </w:r>
      <w:r w:rsidDel="00000000" w:rsidR="00000000" w:rsidRPr="00000000">
        <w:rPr>
          <w:rtl w:val="0"/>
        </w:rPr>
      </w:r>
    </w:p>
    <w:p w:rsidR="00000000" w:rsidDel="00000000" w:rsidP="00000000" w:rsidRDefault="00000000" w:rsidRPr="00000000" w14:paraId="000003B7">
      <w:pPr>
        <w:ind w:left="0" w:firstLine="720"/>
        <w:rPr/>
      </w:pPr>
      <w:r w:rsidDel="00000000" w:rsidR="00000000" w:rsidRPr="00000000">
        <w:rPr>
          <w:b w:val="0"/>
          <w:bCs w:val="0"/>
          <w:rtl w:val="0"/>
        </w:rPr>
        <w:t xml:space="preserve">docs/ + chatbot_config.json — RAG documents and chatbot system-prompt configuration</w:t>
      </w:r>
      <w:r w:rsidDel="00000000" w:rsidR="00000000" w:rsidRPr="00000000">
        <w:rPr>
          <w:rtl w:val="0"/>
        </w:rPr>
      </w:r>
    </w:p>
    <w:p w:rsidR="00000000" w:rsidDel="00000000" w:rsidP="00000000" w:rsidRDefault="00000000" w:rsidRPr="00000000" w14:paraId="000003B8">
      <w:pPr>
        <w:numPr>
          <w:ilvl w:val="0"/>
          <w:numId w:val="9"/>
        </w:numPr>
        <w:ind w:left="720" w:hanging="360"/>
        <w:rPr/>
      </w:pPr>
      <w:r w:rsidDel="00000000" w:rsidR="00000000" w:rsidRPr="00000000">
        <w:rPr>
          <w:b w:val="0"/>
          <w:bCs w:val="0"/>
          <w:rtl w:val="0"/>
        </w:rPr>
        <w:t xml:space="preserve">Branching Model (applied to the repository):</w:t>
      </w:r>
      <w:r w:rsidDel="00000000" w:rsidR="00000000" w:rsidRPr="00000000">
        <w:rPr>
          <w:rtl w:val="0"/>
        </w:rPr>
      </w:r>
    </w:p>
    <w:p w:rsidR="00000000" w:rsidDel="00000000" w:rsidP="00000000" w:rsidRDefault="00000000" w:rsidRPr="00000000" w14:paraId="000003B9">
      <w:pPr>
        <w:ind w:left="0" w:firstLine="720"/>
        <w:rPr/>
      </w:pPr>
      <w:r w:rsidDel="00000000" w:rsidR="00000000" w:rsidRPr="00000000">
        <w:rPr>
          <w:b w:val="0"/>
          <w:bCs w:val="0"/>
          <w:rtl w:val="0"/>
        </w:rPr>
        <w:t xml:space="preserve">main: production-ready code</w:t>
      </w:r>
      <w:r w:rsidDel="00000000" w:rsidR="00000000" w:rsidRPr="00000000">
        <w:rPr>
          <w:rtl w:val="0"/>
        </w:rPr>
      </w:r>
    </w:p>
    <w:p w:rsidR="00000000" w:rsidDel="00000000" w:rsidP="00000000" w:rsidRDefault="00000000" w:rsidRPr="00000000" w14:paraId="000003BA">
      <w:pPr>
        <w:ind w:left="0" w:firstLine="720"/>
        <w:rPr/>
      </w:pPr>
      <w:r w:rsidDel="00000000" w:rsidR="00000000" w:rsidRPr="00000000">
        <w:rPr>
          <w:b w:val="0"/>
          <w:bCs w:val="0"/>
          <w:rtl w:val="0"/>
        </w:rPr>
        <w:t xml:space="preserve">Huyle_MRI/CT: integration branch for all features</w:t>
      </w:r>
      <w:r w:rsidDel="00000000" w:rsidR="00000000" w:rsidRPr="00000000">
        <w:rPr>
          <w:rtl w:val="0"/>
        </w:rPr>
      </w:r>
    </w:p>
    <w:p w:rsidR="00000000" w:rsidDel="00000000" w:rsidP="00000000" w:rsidRDefault="00000000" w:rsidRPr="00000000" w14:paraId="000003BB">
      <w:pPr>
        <w:ind w:left="0" w:firstLine="720"/>
        <w:rPr/>
      </w:pPr>
      <w:r w:rsidDel="00000000" w:rsidR="00000000" w:rsidRPr="00000000">
        <w:rPr>
          <w:b w:val="0"/>
          <w:bCs w:val="0"/>
          <w:rtl w:val="0"/>
        </w:rPr>
        <w:t xml:space="preserve">feature/[feature-name]: individual use-case development</w:t>
      </w:r>
      <w:r w:rsidDel="00000000" w:rsidR="00000000" w:rsidRPr="00000000">
        <w:rPr>
          <w:rtl w:val="0"/>
        </w:rPr>
      </w:r>
    </w:p>
    <w:p w:rsidR="00000000" w:rsidDel="00000000" w:rsidP="00000000" w:rsidRDefault="00000000" w:rsidRPr="00000000" w14:paraId="000003BC">
      <w:pPr>
        <w:ind w:left="0" w:firstLine="720"/>
        <w:rPr/>
      </w:pPr>
      <w:r w:rsidDel="00000000" w:rsidR="00000000" w:rsidRPr="00000000">
        <w:rPr>
          <w:b w:val="0"/>
          <w:bCs w:val="0"/>
          <w:rtl w:val="0"/>
        </w:rPr>
        <w:t xml:space="preserve">release/[version]: release preparation</w:t>
      </w:r>
      <w:r w:rsidDel="00000000" w:rsidR="00000000" w:rsidRPr="00000000">
        <w:rPr>
          <w:rtl w:val="0"/>
        </w:rPr>
      </w:r>
    </w:p>
    <w:p w:rsidR="00000000" w:rsidDel="00000000" w:rsidP="00000000" w:rsidRDefault="00000000" w:rsidRPr="00000000" w14:paraId="000003BD">
      <w:pPr>
        <w:ind w:left="0" w:firstLine="720"/>
        <w:rPr/>
      </w:pPr>
      <w:r w:rsidDel="00000000" w:rsidR="00000000" w:rsidRPr="00000000">
        <w:rPr>
          <w:b w:val="0"/>
          <w:bCs w:val="0"/>
          <w:rtl w:val="0"/>
        </w:rPr>
        <w:t xml:space="preserve">hotfix/[issue]: critical bug fixes</w:t>
      </w:r>
      <w:r w:rsidDel="00000000" w:rsidR="00000000" w:rsidRPr="00000000">
        <w:rPr>
          <w:rtl w:val="0"/>
        </w:rPr>
      </w:r>
    </w:p>
    <w:p w:rsidR="00000000" w:rsidDel="00000000" w:rsidP="00000000" w:rsidRDefault="00000000" w:rsidRPr="00000000" w14:paraId="000003BE">
      <w:pPr>
        <w:numPr>
          <w:ilvl w:val="0"/>
          <w:numId w:val="9"/>
        </w:numPr>
        <w:ind w:left="720" w:hanging="360"/>
        <w:rPr/>
      </w:pPr>
      <w:r w:rsidDel="00000000" w:rsidR="00000000" w:rsidRPr="00000000">
        <w:rPr>
          <w:b w:val="0"/>
          <w:bCs w:val="0"/>
          <w:rtl w:val="0"/>
        </w:rPr>
        <w:t xml:space="preserve">Code Review Requirements:</w:t>
      </w:r>
      <w:r w:rsidDel="00000000" w:rsidR="00000000" w:rsidRPr="00000000">
        <w:rPr>
          <w:rtl w:val="0"/>
        </w:rPr>
      </w:r>
    </w:p>
    <w:p w:rsidR="00000000" w:rsidDel="00000000" w:rsidP="00000000" w:rsidRDefault="00000000" w:rsidRPr="00000000" w14:paraId="000003BF">
      <w:pPr>
        <w:ind w:left="0" w:firstLine="720"/>
        <w:rPr/>
      </w:pPr>
      <w:r w:rsidDel="00000000" w:rsidR="00000000" w:rsidRPr="00000000">
        <w:rPr>
          <w:b w:val="0"/>
          <w:bCs w:val="0"/>
          <w:rtl w:val="0"/>
        </w:rPr>
        <w:t xml:space="preserve">Minimum 2 reviewers for critical changes</w:t>
      </w:r>
      <w:r w:rsidDel="00000000" w:rsidR="00000000" w:rsidRPr="00000000">
        <w:rPr>
          <w:rtl w:val="0"/>
        </w:rPr>
      </w:r>
    </w:p>
    <w:p w:rsidR="00000000" w:rsidDel="00000000" w:rsidP="00000000" w:rsidRDefault="00000000" w:rsidRPr="00000000" w14:paraId="000003C0">
      <w:pPr>
        <w:ind w:left="0" w:firstLine="720"/>
        <w:rPr/>
      </w:pPr>
      <w:r w:rsidDel="00000000" w:rsidR="00000000" w:rsidRPr="00000000">
        <w:rPr>
          <w:b w:val="0"/>
          <w:bCs w:val="0"/>
          <w:rtl w:val="0"/>
        </w:rPr>
        <w:t xml:space="preserve">All tests must pass before merge</w:t>
      </w:r>
      <w:r w:rsidDel="00000000" w:rsidR="00000000" w:rsidRPr="00000000">
        <w:rPr>
          <w:rtl w:val="0"/>
        </w:rPr>
      </w:r>
    </w:p>
    <w:p w:rsidR="00000000" w:rsidDel="00000000" w:rsidP="00000000" w:rsidRDefault="00000000" w:rsidRPr="00000000" w14:paraId="000003C1">
      <w:pPr>
        <w:ind w:left="0" w:firstLine="720"/>
        <w:rPr/>
      </w:pPr>
      <w:r w:rsidDel="00000000" w:rsidR="00000000" w:rsidRPr="00000000">
        <w:rPr>
          <w:b w:val="0"/>
          <w:bCs w:val="0"/>
          <w:rtl w:val="0"/>
        </w:rPr>
        <w:t xml:space="preserve">Code coverage requirements met</w:t>
      </w:r>
      <w:r w:rsidDel="00000000" w:rsidR="00000000" w:rsidRPr="00000000">
        <w:rPr>
          <w:rtl w:val="0"/>
        </w:rPr>
      </w:r>
    </w:p>
    <w:p w:rsidR="00000000" w:rsidDel="00000000" w:rsidP="00000000" w:rsidRDefault="00000000" w:rsidRPr="00000000" w14:paraId="000003C2">
      <w:pPr>
        <w:ind w:left="0" w:firstLine="720"/>
        <w:rPr/>
      </w:pPr>
      <w:r w:rsidDel="00000000" w:rsidR="00000000" w:rsidRPr="00000000">
        <w:rPr>
          <w:b w:val="0"/>
          <w:bCs w:val="0"/>
          <w:rtl w:val="0"/>
        </w:rPr>
        <w:t xml:space="preserve">Security scan passed</w:t>
      </w:r>
      <w:r w:rsidDel="00000000" w:rsidR="00000000" w:rsidRPr="00000000">
        <w:rPr>
          <w:rtl w:val="0"/>
        </w:rPr>
      </w:r>
    </w:p>
    <w:p w:rsidR="00000000" w:rsidDel="00000000" w:rsidP="00000000" w:rsidRDefault="00000000" w:rsidRPr="00000000" w14:paraId="000003C3">
      <w:pPr>
        <w:pStyle w:val="Heading3"/>
        <w:rPr/>
      </w:pPr>
      <w:bookmarkStart w:colFirst="0" w:colLast="0" w:name="_heading=h.igrc0l4c03qo" w:id="16"/>
      <w:bookmarkEnd w:id="16"/>
      <w:r w:rsidDel="00000000" w:rsidR="00000000" w:rsidRPr="00000000">
        <w:rPr>
          <w:rtl w:val="0"/>
        </w:rPr>
        <w:t xml:space="preserve">6.3 Tools &amp; Infrastructures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3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C8">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Technology</w:t>
            </w:r>
            <w:r w:rsidDel="00000000" w:rsidR="00000000" w:rsidRPr="00000000">
              <w:rPr>
                <w:rtl w:val="0"/>
              </w:rPr>
            </w:r>
          </w:p>
        </w:tc>
        <w:tc>
          <w:tcPr>
            <w:shd w:fill="auto" w:val="clear"/>
          </w:tcPr>
          <w:p w:rsidR="00000000" w:rsidDel="00000000" w:rsidP="00000000" w:rsidRDefault="00000000" w:rsidRPr="00000000" w14:paraId="000003C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Expo React Native 0.81 (Frontend, port 8083), Node.js 18+ &amp; Express 4.19 (Backend, port 3000), Python 3.9–3.11 &amp; FastAPI (AI Server, port 8000)</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CA">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Database</w:t>
            </w:r>
            <w:r w:rsidDel="00000000" w:rsidR="00000000" w:rsidRPr="00000000">
              <w:rPr>
                <w:rtl w:val="0"/>
              </w:rPr>
            </w:r>
          </w:p>
        </w:tc>
        <w:tc>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MongoDB + Mongoose 8.3, Firebase Storage (cloud PACS), SQLite (audit_logs.db)</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CC">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AI / ML</w:t>
            </w:r>
            <w:r w:rsidDel="00000000" w:rsidR="00000000" w:rsidRPr="00000000">
              <w:rPr>
                <w:rtl w:val="0"/>
              </w:rPr>
            </w:r>
          </w:p>
        </w:tc>
        <w:tc>
          <w:tcPr/>
          <w:p w:rsidR="00000000" w:rsidDel="00000000" w:rsidP="00000000" w:rsidRDefault="00000000" w:rsidRPr="00000000" w14:paraId="000003CD">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ResNet50 · EfficientNet · DenseNet (Keras/TensorFlow), YOLOv8 (Ultralytics), Grad-CAM, Gemini 2.5 Flash Vision, LangChain + FAISS (RAG)</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CE">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IDEs/Editors</w:t>
            </w:r>
            <w:r w:rsidDel="00000000" w:rsidR="00000000" w:rsidRPr="00000000">
              <w:rPr>
                <w:rtl w:val="0"/>
              </w:rPr>
            </w:r>
          </w:p>
        </w:tc>
        <w:tc>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Visual Studio Code, Android Studio</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0">
            <w:pPr>
              <w:rPr>
                <w:rFonts w:ascii="Calibri" w:cs="Calibri" w:eastAsia="Calibri" w:hAnsi="Calibri"/>
                <w:b w:val="1"/>
                <w:bCs w:val="1"/>
              </w:rPr>
            </w:pPr>
            <w:r w:rsidDel="00000000" w:rsidR="00000000" w:rsidRPr="00000000">
              <w:rPr>
                <w:rFonts w:ascii="Calibri" w:cs="Calibri" w:eastAsia="Calibri" w:hAnsi="Calibri"/>
                <w:b w:val="0"/>
                <w:bCs w:val="0"/>
                <w:sz w:val="22"/>
                <w:szCs w:val="22"/>
                <w:rtl w:val="0"/>
              </w:rPr>
              <w:t xml:space="preserve">Diagramming</w:t>
            </w:r>
            <w:r w:rsidDel="00000000" w:rsidR="00000000" w:rsidRPr="00000000">
              <w:rPr>
                <w:rtl w:val="0"/>
              </w:rPr>
            </w:r>
          </w:p>
        </w:tc>
        <w:tc>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b w:val="0"/>
                <w:bCs w:val="0"/>
                <w:sz w:val="22"/>
                <w:szCs w:val="22"/>
                <w:rtl w:val="0"/>
              </w:rPr>
              <w:t xml:space="preserve">DrawIO, StarUML</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2">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Documentation</w:t>
            </w:r>
            <w:r w:rsidDel="00000000" w:rsidR="00000000" w:rsidRPr="00000000">
              <w:rPr>
                <w:rtl w:val="0"/>
              </w:rPr>
            </w:r>
          </w:p>
        </w:tc>
        <w:tc>
          <w:tcPr/>
          <w:p w:rsidR="00000000" w:rsidDel="00000000" w:rsidP="00000000" w:rsidRDefault="00000000" w:rsidRPr="00000000" w14:paraId="000003D3">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MS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4">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Version Control</w:t>
            </w:r>
            <w:r w:rsidDel="00000000" w:rsidR="00000000" w:rsidRPr="00000000">
              <w:rPr>
                <w:rtl w:val="0"/>
              </w:rPr>
            </w:r>
          </w:p>
        </w:tc>
        <w:tc>
          <w:tcPr/>
          <w:p w:rsidR="00000000" w:rsidDel="00000000" w:rsidP="00000000" w:rsidRDefault="00000000" w:rsidRPr="00000000" w14:paraId="000003D5">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GitHub (Source Code — ntthanh2357/mri, branch Huyle_MRI/CT), Google Drive (Documents)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6">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Project management</w:t>
            </w:r>
            <w:r w:rsidDel="00000000" w:rsidR="00000000" w:rsidRPr="00000000">
              <w:rPr>
                <w:rtl w:val="0"/>
              </w:rPr>
            </w:r>
          </w:p>
        </w:tc>
        <w:tc>
          <w:tcPr/>
          <w:p w:rsidR="00000000" w:rsidDel="00000000" w:rsidP="00000000" w:rsidRDefault="00000000" w:rsidRPr="00000000" w14:paraId="000003D7">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Jira (Tasks, Sprints, Defects), Slack (Communication)</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D8">
            <w:pPr>
              <w:rPr>
                <w:rFonts w:ascii="Calibri" w:cs="Calibri" w:eastAsia="Calibri" w:hAnsi="Calibri"/>
                <w:b w:val="1"/>
                <w:bCs w:val="1"/>
                <w:sz w:val="22"/>
                <w:szCs w:val="22"/>
              </w:rPr>
            </w:pPr>
            <w:r w:rsidDel="00000000" w:rsidR="00000000" w:rsidRPr="00000000">
              <w:rPr>
                <w:rFonts w:ascii="Calibri" w:cs="Calibri" w:eastAsia="Calibri" w:hAnsi="Calibri"/>
                <w:b w:val="0"/>
                <w:bCs w:val="0"/>
                <w:sz w:val="22"/>
                <w:szCs w:val="22"/>
                <w:rtl w:val="0"/>
              </w:rPr>
              <w:t xml:space="preserve">Testing</w:t>
            </w:r>
            <w:r w:rsidDel="00000000" w:rsidR="00000000" w:rsidRPr="00000000">
              <w:rPr>
                <w:rtl w:val="0"/>
              </w:rPr>
            </w:r>
          </w:p>
        </w:tc>
        <w:tc>
          <w:tcPr/>
          <w:p w:rsidR="00000000" w:rsidDel="00000000" w:rsidP="00000000" w:rsidRDefault="00000000" w:rsidRPr="00000000" w14:paraId="000003D9">
            <w:pP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Jest, fast-check (property-based), mongodb-memory-server (in-memory database)</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6rs8FED4FeS3y1DGRSBcIe6egw==">CgMxLjAyDmguNnlvem84bm0yZzcxMg5oLnluOXN5MzRjenF3YTIOaC5yaXY0YTZucnZwd3AyDmgua29ncWN2cW43eHdiMg5oLnB0czNrcjZjZHUzejIOaC53dzYxdjl3NWdpYjAyDmguaHo1NDl1amZpNzh5Mg5oLmZ5aXd5djQ3cTM4ODIOaC41dG1rNG1qMjJyZGQyDmguNTRqeDVsNGllMWloMg5oLjM1bGJicHB4czQ2MzIOaC5vZ3pieGp1MG9lYnQyDmgudjNpeTFnc3dvaDBwMg1oLnd3bWZxbHJzZ2VvMg5oLmtwdGVuZ2tpeW80ODIOaC5vbWVoMmRhYTkybmgyDmguaWdyYzBsNGMwM3FvOAByITFSSWZRV1dQV2JxM0ZzMGFKTEUwU2h3MkxwUmE4Z2Z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