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5B858" w14:textId="6F656619" w:rsidR="00FC5003" w:rsidRPr="00F64918" w:rsidRDefault="001654F1" w:rsidP="00FC5003">
      <w:pPr>
        <w:autoSpaceDE w:val="0"/>
        <w:autoSpaceDN w:val="0"/>
        <w:adjustRightInd w:val="0"/>
        <w:ind w:left="360" w:hanging="360"/>
        <w:jc w:val="center"/>
        <w:rPr>
          <w:rFonts w:ascii="SimSun" w:hAnsi="SimSun"/>
          <w:szCs w:val="24"/>
        </w:rPr>
      </w:pPr>
      <w:r w:rsidRPr="00ED7A04">
        <w:rPr>
          <w:rFonts w:ascii="SimSun" w:eastAsia="SimSun" w:hAnsi="SimSun" w:hint="eastAsia"/>
          <w:szCs w:val="24"/>
          <w:lang w:eastAsia="zh-CN"/>
        </w:rPr>
        <w:t>外文文献翻译</w:t>
      </w:r>
    </w:p>
    <w:p w14:paraId="24752017" w14:textId="565BBEC1" w:rsidR="00FC5003" w:rsidRPr="00FC5003" w:rsidRDefault="001654F1" w:rsidP="00FC5003">
      <w:pPr>
        <w:jc w:val="center"/>
        <w:rPr>
          <w:rFonts w:ascii="Times New Roman" w:hAnsi="Times New Roman" w:cs="Times New Roman"/>
          <w:sz w:val="40"/>
          <w:szCs w:val="40"/>
        </w:rPr>
      </w:pPr>
      <w:r w:rsidRPr="001654F1">
        <w:rPr>
          <w:rFonts w:ascii="Times New Roman" w:eastAsia="DengXian" w:hAnsi="Times New Roman" w:cs="Times New Roman"/>
          <w:sz w:val="40"/>
          <w:szCs w:val="40"/>
          <w:lang w:eastAsia="zh-CN"/>
        </w:rPr>
        <w:t>Extending the Functionality of LMS to Support</w:t>
      </w:r>
    </w:p>
    <w:p w14:paraId="55DCE90E" w14:textId="7AF51E43" w:rsidR="00277BB0" w:rsidRDefault="001654F1" w:rsidP="00FC5003">
      <w:pPr>
        <w:jc w:val="center"/>
        <w:rPr>
          <w:rFonts w:ascii="Times New Roman" w:hAnsi="Times New Roman" w:cs="Times New Roman"/>
          <w:sz w:val="40"/>
          <w:szCs w:val="40"/>
        </w:rPr>
      </w:pPr>
      <w:r w:rsidRPr="001654F1">
        <w:rPr>
          <w:rFonts w:ascii="Times New Roman" w:eastAsia="DengXian" w:hAnsi="Times New Roman" w:cs="Times New Roman"/>
          <w:sz w:val="40"/>
          <w:szCs w:val="40"/>
          <w:lang w:eastAsia="zh-CN"/>
        </w:rPr>
        <w:t>Computer Science Education Using Plug-in Tools</w:t>
      </w:r>
    </w:p>
    <w:p w14:paraId="5E3E79F1" w14:textId="420E4295" w:rsidR="00FC5003" w:rsidRPr="00FC5003" w:rsidRDefault="001654F1" w:rsidP="00FC5003">
      <w:pPr>
        <w:jc w:val="center"/>
        <w:rPr>
          <w:rFonts w:ascii="Times New Roman" w:eastAsia="Times New Roman" w:hAnsi="Times New Roman" w:cs="Times New Roman"/>
          <w:color w:val="000000"/>
          <w:sz w:val="22"/>
        </w:rPr>
      </w:pPr>
      <w:proofErr w:type="spellStart"/>
      <w:r w:rsidRPr="001654F1">
        <w:rPr>
          <w:rFonts w:ascii="Times New Roman" w:eastAsia="DengXian" w:hAnsi="Times New Roman" w:cs="Times New Roman"/>
          <w:color w:val="000000"/>
          <w:sz w:val="22"/>
          <w:lang w:eastAsia="zh-CN"/>
        </w:rPr>
        <w:t>Zuhoor</w:t>
      </w:r>
      <w:proofErr w:type="spellEnd"/>
      <w:r w:rsidRPr="001654F1">
        <w:rPr>
          <w:rFonts w:ascii="Times New Roman" w:eastAsia="DengXian" w:hAnsi="Times New Roman" w:cs="Times New Roman"/>
          <w:color w:val="000000"/>
          <w:sz w:val="22"/>
          <w:lang w:eastAsia="zh-CN"/>
        </w:rPr>
        <w:t xml:space="preserve"> A. Al-</w:t>
      </w:r>
      <w:proofErr w:type="spellStart"/>
      <w:r w:rsidRPr="001654F1">
        <w:rPr>
          <w:rFonts w:ascii="Times New Roman" w:eastAsia="DengXian" w:hAnsi="Times New Roman" w:cs="Times New Roman"/>
          <w:color w:val="000000"/>
          <w:sz w:val="22"/>
          <w:lang w:eastAsia="zh-CN"/>
        </w:rPr>
        <w:t>Khanjari</w:t>
      </w:r>
      <w:proofErr w:type="spellEnd"/>
      <w:r w:rsidRPr="001654F1">
        <w:rPr>
          <w:rFonts w:ascii="Times New Roman" w:eastAsia="DengXian" w:hAnsi="Times New Roman" w:cs="Times New Roman"/>
          <w:color w:val="000000"/>
          <w:sz w:val="22"/>
          <w:lang w:eastAsia="zh-CN"/>
        </w:rPr>
        <w:t xml:space="preserve"> and Yusra M. Al-</w:t>
      </w:r>
      <w:proofErr w:type="spellStart"/>
      <w:r w:rsidRPr="001654F1">
        <w:rPr>
          <w:rFonts w:ascii="Times New Roman" w:eastAsia="DengXian" w:hAnsi="Times New Roman" w:cs="Times New Roman"/>
          <w:color w:val="000000"/>
          <w:sz w:val="22"/>
          <w:lang w:eastAsia="zh-CN"/>
        </w:rPr>
        <w:t>Roshdi</w:t>
      </w:r>
      <w:proofErr w:type="spellEnd"/>
    </w:p>
    <w:p w14:paraId="1DD90771" w14:textId="52313FA7" w:rsidR="00FC5003" w:rsidRPr="00FC5003" w:rsidRDefault="001654F1" w:rsidP="00FC5003">
      <w:pPr>
        <w:jc w:val="center"/>
        <w:rPr>
          <w:rFonts w:ascii="Times New Roman" w:eastAsia="Times New Roman" w:hAnsi="Times New Roman" w:cs="Times New Roman"/>
          <w:color w:val="000000"/>
          <w:sz w:val="22"/>
        </w:rPr>
      </w:pPr>
      <w:r w:rsidRPr="001654F1">
        <w:rPr>
          <w:rFonts w:ascii="Times New Roman" w:eastAsia="DengXian" w:hAnsi="Times New Roman" w:cs="Times New Roman"/>
          <w:color w:val="000000"/>
          <w:sz w:val="22"/>
          <w:lang w:eastAsia="zh-CN"/>
        </w:rPr>
        <w:t>Department of Computer Science, College of Science, Sultan Qaboos University</w:t>
      </w:r>
    </w:p>
    <w:p w14:paraId="29FF3B51" w14:textId="7CC5FE98" w:rsidR="00FC5003" w:rsidRPr="00FC5003" w:rsidRDefault="001654F1" w:rsidP="00FC5003">
      <w:pPr>
        <w:jc w:val="center"/>
        <w:rPr>
          <w:rFonts w:ascii="Times New Roman" w:eastAsia="Times New Roman" w:hAnsi="Times New Roman" w:cs="Times New Roman"/>
          <w:color w:val="000000"/>
          <w:sz w:val="22"/>
        </w:rPr>
      </w:pPr>
      <w:r w:rsidRPr="001654F1">
        <w:rPr>
          <w:rFonts w:ascii="Times New Roman" w:eastAsia="DengXian" w:hAnsi="Times New Roman" w:cs="Times New Roman"/>
          <w:color w:val="000000"/>
          <w:sz w:val="22"/>
          <w:lang w:eastAsia="zh-CN"/>
        </w:rPr>
        <w:t>Muscat, Oman</w:t>
      </w:r>
    </w:p>
    <w:p w14:paraId="238655D5" w14:textId="7B3B85AE" w:rsidR="00FC5003" w:rsidRDefault="001654F1" w:rsidP="00FC5003">
      <w:pPr>
        <w:jc w:val="center"/>
        <w:rPr>
          <w:rFonts w:ascii="Times New Roman" w:eastAsia="Times New Roman" w:hAnsi="Times New Roman" w:cs="Times New Roman"/>
          <w:color w:val="000000"/>
          <w:sz w:val="22"/>
        </w:rPr>
      </w:pPr>
      <w:r w:rsidRPr="001654F1">
        <w:rPr>
          <w:rFonts w:ascii="Times New Roman" w:eastAsia="DengXian" w:hAnsi="Times New Roman" w:cs="Times New Roman"/>
          <w:color w:val="000000"/>
          <w:sz w:val="22"/>
          <w:lang w:eastAsia="zh-CN"/>
        </w:rPr>
        <w:t xml:space="preserve">Email: zuhoor@squ.edu.om and </w:t>
      </w:r>
      <w:hyperlink r:id="rId5" w:history="1">
        <w:r w:rsidRPr="001654F1">
          <w:rPr>
            <w:rStyle w:val="a3"/>
            <w:rFonts w:ascii="Times New Roman" w:eastAsia="DengXian" w:hAnsi="Times New Roman" w:cs="Times New Roman"/>
            <w:sz w:val="22"/>
            <w:lang w:eastAsia="zh-CN"/>
          </w:rPr>
          <w:t>m095653@student.squ.edu.om</w:t>
        </w:r>
      </w:hyperlink>
    </w:p>
    <w:p w14:paraId="47996B9F" w14:textId="77777777" w:rsidR="00FC5003" w:rsidRDefault="00FC5003" w:rsidP="00FC5003">
      <w:pPr>
        <w:jc w:val="center"/>
        <w:rPr>
          <w:rFonts w:ascii="Times New Roman" w:eastAsia="Times New Roman" w:hAnsi="Times New Roman" w:cs="Times New Roman"/>
          <w:color w:val="000000"/>
          <w:sz w:val="22"/>
        </w:rPr>
      </w:pPr>
    </w:p>
    <w:p w14:paraId="3CD93C8C" w14:textId="7C3AF499" w:rsidR="00FC5003" w:rsidRPr="001654F1" w:rsidRDefault="001654F1" w:rsidP="00FC5003">
      <w:pPr>
        <w:rPr>
          <w:rFonts w:ascii="SimSun" w:eastAsia="SimSun" w:hAnsi="SimSun" w:cs="Times New Roman"/>
          <w:b/>
          <w:bCs/>
          <w:szCs w:val="24"/>
          <w:lang w:eastAsia="zh-CN"/>
        </w:rPr>
      </w:pPr>
      <w:r w:rsidRPr="001654F1">
        <w:rPr>
          <w:rFonts w:ascii="SimSun" w:eastAsia="SimSun" w:hAnsi="SimSun" w:cs="Times New Roman" w:hint="eastAsia"/>
          <w:b/>
          <w:bCs/>
          <w:szCs w:val="24"/>
          <w:lang w:eastAsia="zh-CN"/>
        </w:rPr>
        <w:t>摘要——电子学习是一个环境用以支持教育领域，并且也是一个提供特定领域知识的地方。计算机科学教育</w:t>
      </w:r>
      <w:r w:rsidRPr="001654F1">
        <w:rPr>
          <w:rFonts w:ascii="SimSun" w:eastAsia="SimSun" w:hAnsi="SimSun" w:cs="Times New Roman"/>
          <w:b/>
          <w:bCs/>
          <w:szCs w:val="24"/>
          <w:lang w:eastAsia="zh-CN"/>
        </w:rPr>
        <w:t xml:space="preserve"> (CSE) </w:t>
      </w:r>
      <w:r w:rsidRPr="001654F1">
        <w:rPr>
          <w:rFonts w:ascii="SimSun" w:eastAsia="SimSun" w:hAnsi="SimSun" w:cs="Times New Roman" w:hint="eastAsia"/>
          <w:b/>
          <w:bCs/>
          <w:szCs w:val="24"/>
          <w:lang w:eastAsia="zh-CN"/>
        </w:rPr>
        <w:t>是一个使用电子学习来在各个方面教育学生并分发知识的领域。一些学习管理系统</w:t>
      </w:r>
      <w:r w:rsidRPr="001654F1">
        <w:rPr>
          <w:rFonts w:ascii="SimSun" w:eastAsia="SimSun" w:hAnsi="SimSun" w:cs="Times New Roman"/>
          <w:b/>
          <w:bCs/>
          <w:szCs w:val="24"/>
          <w:lang w:eastAsia="zh-CN"/>
        </w:rPr>
        <w:t xml:space="preserve"> (LMS) </w:t>
      </w:r>
      <w:r w:rsidRPr="001654F1">
        <w:rPr>
          <w:rFonts w:ascii="SimSun" w:eastAsia="SimSun" w:hAnsi="SimSun" w:cs="Times New Roman" w:hint="eastAsia"/>
          <w:b/>
          <w:bCs/>
          <w:szCs w:val="24"/>
          <w:lang w:eastAsia="zh-CN"/>
        </w:rPr>
        <w:t>支持许多软件工具来管理</w:t>
      </w:r>
      <w:r w:rsidRPr="001654F1">
        <w:rPr>
          <w:rFonts w:ascii="SimSun" w:eastAsia="SimSun" w:hAnsi="SimSun" w:cs="Times New Roman"/>
          <w:b/>
          <w:bCs/>
          <w:szCs w:val="24"/>
          <w:lang w:eastAsia="zh-CN"/>
        </w:rPr>
        <w:t xml:space="preserve"> CSE </w:t>
      </w:r>
      <w:r w:rsidRPr="001654F1">
        <w:rPr>
          <w:rFonts w:ascii="SimSun" w:eastAsia="SimSun" w:hAnsi="SimSun" w:cs="Times New Roman" w:hint="eastAsia"/>
          <w:b/>
          <w:bCs/>
          <w:szCs w:val="24"/>
          <w:lang w:eastAsia="zh-CN"/>
        </w:rPr>
        <w:t>的理论材料。然而，在大多数</w:t>
      </w:r>
      <w:r w:rsidRPr="001654F1">
        <w:rPr>
          <w:rFonts w:ascii="SimSun" w:eastAsia="SimSun" w:hAnsi="SimSun" w:cs="Times New Roman"/>
          <w:b/>
          <w:bCs/>
          <w:szCs w:val="24"/>
          <w:lang w:eastAsia="zh-CN"/>
        </w:rPr>
        <w:t xml:space="preserve"> LMS </w:t>
      </w:r>
      <w:r w:rsidRPr="001654F1">
        <w:rPr>
          <w:rFonts w:ascii="SimSun" w:eastAsia="SimSun" w:hAnsi="SimSun" w:cs="Times New Roman" w:hint="eastAsia"/>
          <w:b/>
          <w:bCs/>
          <w:szCs w:val="24"/>
          <w:lang w:eastAsia="zh-CN"/>
        </w:rPr>
        <w:t>中，计算机科学课程所需的实用软件工具被忽略或根本不考虑。为了克服</w:t>
      </w:r>
      <w:r w:rsidRPr="001654F1">
        <w:rPr>
          <w:rFonts w:ascii="SimSun" w:eastAsia="SimSun" w:hAnsi="SimSun" w:cs="Times New Roman"/>
          <w:b/>
          <w:bCs/>
          <w:szCs w:val="24"/>
          <w:lang w:eastAsia="zh-CN"/>
        </w:rPr>
        <w:t xml:space="preserve"> LMS </w:t>
      </w:r>
      <w:r w:rsidRPr="001654F1">
        <w:rPr>
          <w:rFonts w:ascii="SimSun" w:eastAsia="SimSun" w:hAnsi="SimSun" w:cs="Times New Roman" w:hint="eastAsia"/>
          <w:b/>
          <w:bCs/>
          <w:szCs w:val="24"/>
          <w:lang w:eastAsia="zh-CN"/>
        </w:rPr>
        <w:t>在</w:t>
      </w:r>
      <w:r w:rsidRPr="001654F1">
        <w:rPr>
          <w:rFonts w:ascii="SimSun" w:eastAsia="SimSun" w:hAnsi="SimSun" w:cs="Times New Roman"/>
          <w:b/>
          <w:bCs/>
          <w:szCs w:val="24"/>
          <w:lang w:eastAsia="zh-CN"/>
        </w:rPr>
        <w:t xml:space="preserve"> CSE </w:t>
      </w:r>
      <w:r w:rsidRPr="001654F1">
        <w:rPr>
          <w:rFonts w:ascii="SimSun" w:eastAsia="SimSun" w:hAnsi="SimSun" w:cs="Times New Roman" w:hint="eastAsia"/>
          <w:b/>
          <w:bCs/>
          <w:szCs w:val="24"/>
          <w:lang w:eastAsia="zh-CN"/>
        </w:rPr>
        <w:t>实践方面的局限性，本文展示了如何准备工具并使它们可以通过</w:t>
      </w:r>
      <w:r w:rsidRPr="001654F1">
        <w:rPr>
          <w:rFonts w:ascii="SimSun" w:eastAsia="SimSun" w:hAnsi="SimSun" w:cs="Times New Roman"/>
          <w:b/>
          <w:bCs/>
          <w:szCs w:val="24"/>
          <w:lang w:eastAsia="zh-CN"/>
        </w:rPr>
        <w:t xml:space="preserve"> LMS </w:t>
      </w:r>
      <w:r w:rsidRPr="001654F1">
        <w:rPr>
          <w:rFonts w:ascii="SimSun" w:eastAsia="SimSun" w:hAnsi="SimSun" w:cs="Times New Roman" w:hint="eastAsia"/>
          <w:b/>
          <w:bCs/>
          <w:szCs w:val="24"/>
          <w:lang w:eastAsia="zh-CN"/>
        </w:rPr>
        <w:t>随时使用。为此，本文的作者在讨论如何扩展</w:t>
      </w:r>
      <w:r w:rsidRPr="001654F1">
        <w:rPr>
          <w:rFonts w:ascii="SimSun" w:eastAsia="SimSun" w:hAnsi="SimSun" w:cs="Times New Roman"/>
          <w:b/>
          <w:bCs/>
          <w:szCs w:val="24"/>
          <w:lang w:eastAsia="zh-CN"/>
        </w:rPr>
        <w:t xml:space="preserve"> LMS </w:t>
      </w:r>
      <w:r w:rsidRPr="001654F1">
        <w:rPr>
          <w:rFonts w:ascii="SimSun" w:eastAsia="SimSun" w:hAnsi="SimSun" w:cs="Times New Roman" w:hint="eastAsia"/>
          <w:b/>
          <w:bCs/>
          <w:szCs w:val="24"/>
          <w:lang w:eastAsia="zh-CN"/>
        </w:rPr>
        <w:t>的一般功能和</w:t>
      </w:r>
      <w:r w:rsidRPr="001654F1">
        <w:rPr>
          <w:rFonts w:ascii="SimSun" w:eastAsia="SimSun" w:hAnsi="SimSun" w:cs="Times New Roman"/>
          <w:b/>
          <w:bCs/>
          <w:szCs w:val="24"/>
          <w:lang w:eastAsia="zh-CN"/>
        </w:rPr>
        <w:t xml:space="preserve"> Moodle </w:t>
      </w:r>
      <w:r w:rsidRPr="001654F1">
        <w:rPr>
          <w:rFonts w:ascii="SimSun" w:eastAsia="SimSun" w:hAnsi="SimSun" w:cs="Times New Roman" w:hint="eastAsia"/>
          <w:b/>
          <w:bCs/>
          <w:szCs w:val="24"/>
          <w:lang w:eastAsia="zh-CN"/>
        </w:rPr>
        <w:t>作为特例方面向前迈进了一步。此扩展涉及将所需的软件工具作为组件添加到</w:t>
      </w:r>
      <w:r w:rsidRPr="001654F1">
        <w:rPr>
          <w:rFonts w:ascii="SimSun" w:eastAsia="SimSun" w:hAnsi="SimSun" w:cs="Times New Roman"/>
          <w:b/>
          <w:bCs/>
          <w:szCs w:val="24"/>
          <w:lang w:eastAsia="zh-CN"/>
        </w:rPr>
        <w:t xml:space="preserve"> Moodle </w:t>
      </w:r>
      <w:r w:rsidRPr="001654F1">
        <w:rPr>
          <w:rFonts w:ascii="SimSun" w:eastAsia="SimSun" w:hAnsi="SimSun" w:cs="Times New Roman" w:hint="eastAsia"/>
          <w:b/>
          <w:bCs/>
          <w:szCs w:val="24"/>
          <w:lang w:eastAsia="zh-CN"/>
        </w:rPr>
        <w:t>的架构结构中。此外，本文还介绍了一些支持和实现这些扩展的文献。</w:t>
      </w:r>
    </w:p>
    <w:p w14:paraId="53AFCDAA" w14:textId="20D36A07" w:rsidR="00FC5003" w:rsidRPr="001654F1" w:rsidRDefault="001654F1" w:rsidP="00FC5003">
      <w:pPr>
        <w:rPr>
          <w:rFonts w:ascii="SimSun" w:eastAsia="SimSun" w:hAnsi="SimSun" w:cs="Times New Roman"/>
          <w:b/>
          <w:bCs/>
          <w:szCs w:val="24"/>
          <w:lang w:eastAsia="zh-CN"/>
        </w:rPr>
      </w:pPr>
      <w:r w:rsidRPr="001654F1">
        <w:rPr>
          <w:rFonts w:ascii="SimSun" w:eastAsia="SimSun" w:hAnsi="SimSun" w:cs="Times New Roman" w:hint="eastAsia"/>
          <w:b/>
          <w:bCs/>
          <w:szCs w:val="24"/>
          <w:lang w:eastAsia="zh-CN"/>
        </w:rPr>
        <w:t>索引词——电子学习、计算机科学教育、</w:t>
      </w:r>
      <w:r w:rsidRPr="001654F1">
        <w:rPr>
          <w:rFonts w:ascii="SimSun" w:eastAsia="SimSun" w:hAnsi="SimSun" w:cs="Times New Roman"/>
          <w:b/>
          <w:bCs/>
          <w:szCs w:val="24"/>
          <w:lang w:eastAsia="zh-CN"/>
        </w:rPr>
        <w:t>Moodle</w:t>
      </w:r>
      <w:r w:rsidRPr="001654F1">
        <w:rPr>
          <w:rFonts w:ascii="SimSun" w:eastAsia="SimSun" w:hAnsi="SimSun" w:cs="Times New Roman" w:hint="eastAsia"/>
          <w:b/>
          <w:bCs/>
          <w:szCs w:val="24"/>
          <w:lang w:eastAsia="zh-CN"/>
        </w:rPr>
        <w:t>、软件工具、</w:t>
      </w:r>
      <w:r w:rsidRPr="001654F1">
        <w:rPr>
          <w:rFonts w:ascii="SimSun" w:eastAsia="SimSun" w:hAnsi="SimSun" w:cs="Times New Roman"/>
          <w:b/>
          <w:bCs/>
          <w:szCs w:val="24"/>
          <w:lang w:eastAsia="zh-CN"/>
        </w:rPr>
        <w:t>VPL</w:t>
      </w:r>
    </w:p>
    <w:p w14:paraId="62BAEE84" w14:textId="5F3CF78B" w:rsidR="004B7B71" w:rsidRPr="001654F1" w:rsidRDefault="001654F1" w:rsidP="004B7B71">
      <w:pPr>
        <w:pStyle w:val="a5"/>
        <w:numPr>
          <w:ilvl w:val="0"/>
          <w:numId w:val="1"/>
        </w:numPr>
        <w:ind w:leftChars="0"/>
        <w:jc w:val="center"/>
        <w:rPr>
          <w:rFonts w:ascii="SimSun" w:eastAsia="SimSun" w:hAnsi="SimSun" w:cs="Times New Roman"/>
          <w:szCs w:val="24"/>
        </w:rPr>
      </w:pPr>
      <w:r w:rsidRPr="001654F1">
        <w:rPr>
          <w:rFonts w:ascii="SimSun" w:eastAsia="SimSun" w:hAnsi="SimSun" w:cs="Times New Roman" w:hint="eastAsia"/>
          <w:szCs w:val="24"/>
          <w:lang w:eastAsia="zh-CN"/>
        </w:rPr>
        <w:t>介绍</w:t>
      </w:r>
    </w:p>
    <w:p w14:paraId="1712B277" w14:textId="594B4AF2" w:rsidR="004B7B71" w:rsidRPr="001654F1" w:rsidRDefault="001654F1" w:rsidP="004B7B71">
      <w:pPr>
        <w:rPr>
          <w:rFonts w:ascii="SimSun" w:eastAsia="SimSun" w:hAnsi="SimSun" w:cs="Times New Roman"/>
          <w:szCs w:val="24"/>
          <w:lang w:eastAsia="zh-CN"/>
        </w:rPr>
      </w:pPr>
      <w:r w:rsidRPr="001654F1">
        <w:rPr>
          <w:rFonts w:ascii="SimSun" w:eastAsia="SimSun" w:hAnsi="SimSun" w:cs="Times New Roman" w:hint="eastAsia"/>
          <w:szCs w:val="24"/>
          <w:lang w:eastAsia="zh-CN"/>
        </w:rPr>
        <w:t>电子学习利用计算机软件支持学生在学习过程中理解新概念</w:t>
      </w:r>
      <w:r w:rsidRPr="001654F1">
        <w:rPr>
          <w:rFonts w:ascii="SimSun" w:eastAsia="SimSun" w:hAnsi="SimSun" w:cs="Times New Roman"/>
          <w:szCs w:val="24"/>
          <w:lang w:eastAsia="zh-CN"/>
        </w:rPr>
        <w:t xml:space="preserve"> [1]</w:t>
      </w:r>
      <w:r w:rsidRPr="001654F1">
        <w:rPr>
          <w:rFonts w:ascii="SimSun" w:eastAsia="SimSun" w:hAnsi="SimSun" w:cs="Times New Roman" w:hint="eastAsia"/>
          <w:szCs w:val="24"/>
          <w:lang w:eastAsia="zh-CN"/>
        </w:rPr>
        <w:t>。它为教师提供了新的资源，可以利用</w:t>
      </w:r>
      <w:r w:rsidRPr="001654F1">
        <w:rPr>
          <w:rFonts w:ascii="SimSun" w:eastAsia="SimSun" w:hAnsi="SimSun" w:cs="Times New Roman"/>
          <w:szCs w:val="24"/>
          <w:lang w:eastAsia="zh-CN"/>
        </w:rPr>
        <w:t xml:space="preserve"> LMS [2] </w:t>
      </w:r>
      <w:r w:rsidRPr="001654F1">
        <w:rPr>
          <w:rFonts w:ascii="SimSun" w:eastAsia="SimSun" w:hAnsi="SimSun" w:cs="Times New Roman" w:hint="eastAsia"/>
          <w:szCs w:val="24"/>
          <w:lang w:eastAsia="zh-CN"/>
        </w:rPr>
        <w:t>中的不同工具来他们的课程。此外，它可以在何时、何地以及如何分配教育资源方面提供很大的灵活性</w:t>
      </w:r>
      <w:r w:rsidRPr="001654F1">
        <w:rPr>
          <w:rFonts w:ascii="SimSun" w:eastAsia="SimSun" w:hAnsi="SimSun" w:cs="Times New Roman"/>
          <w:szCs w:val="24"/>
          <w:lang w:eastAsia="zh-CN"/>
        </w:rPr>
        <w:t>[3]</w:t>
      </w:r>
      <w:r w:rsidRPr="001654F1">
        <w:rPr>
          <w:rFonts w:ascii="SimSun" w:eastAsia="SimSun" w:hAnsi="SimSun" w:cs="Times New Roman" w:hint="eastAsia"/>
          <w:szCs w:val="24"/>
          <w:lang w:eastAsia="zh-CN"/>
        </w:rPr>
        <w:t>。如今，许多</w:t>
      </w:r>
      <w:r w:rsidRPr="001654F1">
        <w:rPr>
          <w:rFonts w:ascii="SimSun" w:eastAsia="SimSun" w:hAnsi="SimSun" w:cs="Times New Roman"/>
          <w:szCs w:val="24"/>
          <w:lang w:eastAsia="zh-CN"/>
        </w:rPr>
        <w:t xml:space="preserve"> LMS </w:t>
      </w:r>
      <w:r w:rsidRPr="001654F1">
        <w:rPr>
          <w:rFonts w:ascii="SimSun" w:eastAsia="SimSun" w:hAnsi="SimSun" w:cs="Times New Roman" w:hint="eastAsia"/>
          <w:szCs w:val="24"/>
          <w:lang w:eastAsia="zh-CN"/>
        </w:rPr>
        <w:t>将其源代码用于在各种显示的开源许可证下进行修改和定制以满足用户的需求</w:t>
      </w:r>
      <w:r w:rsidRPr="001654F1">
        <w:rPr>
          <w:rFonts w:ascii="SimSun" w:eastAsia="SimSun" w:hAnsi="SimSun" w:cs="Times New Roman"/>
          <w:szCs w:val="24"/>
          <w:lang w:eastAsia="zh-CN"/>
        </w:rPr>
        <w:t xml:space="preserve"> [4]</w:t>
      </w:r>
      <w:r w:rsidRPr="001654F1">
        <w:rPr>
          <w:rFonts w:ascii="SimSun" w:eastAsia="SimSun" w:hAnsi="SimSun" w:cs="Times New Roman" w:hint="eastAsia"/>
          <w:szCs w:val="24"/>
          <w:lang w:eastAsia="zh-CN"/>
        </w:rPr>
        <w:t>。在本研究论文中，将使用</w:t>
      </w:r>
      <w:r w:rsidRPr="001654F1">
        <w:rPr>
          <w:rFonts w:ascii="SimSun" w:eastAsia="SimSun" w:hAnsi="SimSun" w:cs="Times New Roman"/>
          <w:szCs w:val="24"/>
          <w:lang w:eastAsia="zh-CN"/>
        </w:rPr>
        <w:t xml:space="preserve"> Moodle</w:t>
      </w:r>
      <w:r w:rsidRPr="001654F1">
        <w:rPr>
          <w:rFonts w:ascii="SimSun" w:eastAsia="SimSun" w:hAnsi="SimSun" w:cs="Times New Roman" w:hint="eastAsia"/>
          <w:szCs w:val="24"/>
          <w:lang w:eastAsia="zh-CN"/>
        </w:rPr>
        <w:t>，因为它是开源电子学习软件，并在阿曼苏丹国的苏丹卡布斯大学</w:t>
      </w:r>
      <w:r w:rsidRPr="001654F1">
        <w:rPr>
          <w:rFonts w:ascii="SimSun" w:eastAsia="SimSun" w:hAnsi="SimSun" w:cs="Times New Roman"/>
          <w:szCs w:val="24"/>
          <w:lang w:eastAsia="zh-CN"/>
        </w:rPr>
        <w:t xml:space="preserve"> (SQU) </w:t>
      </w:r>
      <w:r w:rsidRPr="001654F1">
        <w:rPr>
          <w:rFonts w:ascii="SimSun" w:eastAsia="SimSun" w:hAnsi="SimSun" w:cs="Times New Roman" w:hint="eastAsia"/>
          <w:szCs w:val="24"/>
          <w:lang w:eastAsia="zh-CN"/>
        </w:rPr>
        <w:t>中使用。</w:t>
      </w:r>
    </w:p>
    <w:p w14:paraId="43553B66" w14:textId="1B40D126" w:rsidR="004B7B71" w:rsidRPr="001654F1" w:rsidRDefault="001654F1" w:rsidP="004B7B71">
      <w:pPr>
        <w:rPr>
          <w:rFonts w:ascii="SimSun" w:eastAsia="SimSun" w:hAnsi="SimSun" w:cs="Times New Roman"/>
          <w:szCs w:val="24"/>
          <w:lang w:eastAsia="zh-CN"/>
        </w:rPr>
      </w:pPr>
      <w:r w:rsidRPr="001654F1">
        <w:rPr>
          <w:rFonts w:ascii="SimSun" w:eastAsia="SimSun" w:hAnsi="SimSun" w:cs="Times New Roman" w:hint="eastAsia"/>
          <w:szCs w:val="24"/>
          <w:lang w:eastAsia="zh-CN"/>
        </w:rPr>
        <w:t>许多研究人员正试图在教育领域，特别是在计算机科学教育领域普遍优化和扩展</w:t>
      </w:r>
      <w:r w:rsidRPr="001654F1">
        <w:rPr>
          <w:rFonts w:ascii="SimSun" w:eastAsia="SimSun" w:hAnsi="SimSun" w:cs="Times New Roman"/>
          <w:szCs w:val="24"/>
          <w:lang w:eastAsia="zh-CN"/>
        </w:rPr>
        <w:t xml:space="preserve"> LMS </w:t>
      </w:r>
      <w:r w:rsidRPr="001654F1">
        <w:rPr>
          <w:rFonts w:ascii="SimSun" w:eastAsia="SimSun" w:hAnsi="SimSun" w:cs="Times New Roman" w:hint="eastAsia"/>
          <w:szCs w:val="24"/>
          <w:lang w:eastAsia="zh-CN"/>
        </w:rPr>
        <w:t>的功能。</w:t>
      </w:r>
      <w:r w:rsidRPr="001654F1">
        <w:rPr>
          <w:rFonts w:ascii="SimSun" w:eastAsia="SimSun" w:hAnsi="SimSun" w:cs="Times New Roman"/>
          <w:szCs w:val="24"/>
          <w:lang w:eastAsia="zh-CN"/>
        </w:rPr>
        <w:t xml:space="preserve"> CSE </w:t>
      </w:r>
      <w:r w:rsidRPr="001654F1">
        <w:rPr>
          <w:rFonts w:ascii="SimSun" w:eastAsia="SimSun" w:hAnsi="SimSun" w:cs="Times New Roman" w:hint="eastAsia"/>
          <w:szCs w:val="24"/>
          <w:lang w:eastAsia="zh-CN"/>
        </w:rPr>
        <w:t>需要</w:t>
      </w:r>
      <w:proofErr w:type="gramStart"/>
      <w:r w:rsidRPr="001654F1">
        <w:rPr>
          <w:rFonts w:ascii="SimSun" w:eastAsia="SimSun" w:hAnsi="SimSun" w:cs="Times New Roman" w:hint="eastAsia"/>
          <w:szCs w:val="24"/>
          <w:lang w:eastAsia="zh-CN"/>
        </w:rPr>
        <w:t>额外努力</w:t>
      </w:r>
      <w:proofErr w:type="gramEnd"/>
      <w:r w:rsidRPr="001654F1">
        <w:rPr>
          <w:rFonts w:ascii="SimSun" w:eastAsia="SimSun" w:hAnsi="SimSun" w:cs="Times New Roman" w:hint="eastAsia"/>
          <w:szCs w:val="24"/>
          <w:lang w:eastAsia="zh-CN"/>
        </w:rPr>
        <w:t>为电子学习环境中的学生准备实践课程。因此，</w:t>
      </w:r>
      <w:r w:rsidRPr="001654F1">
        <w:rPr>
          <w:rFonts w:ascii="SimSun" w:eastAsia="SimSun" w:hAnsi="SimSun" w:cs="Times New Roman"/>
          <w:szCs w:val="24"/>
          <w:lang w:eastAsia="zh-CN"/>
        </w:rPr>
        <w:t xml:space="preserve">LMS </w:t>
      </w:r>
      <w:r w:rsidRPr="001654F1">
        <w:rPr>
          <w:rFonts w:ascii="SimSun" w:eastAsia="SimSun" w:hAnsi="SimSun" w:cs="Times New Roman" w:hint="eastAsia"/>
          <w:szCs w:val="24"/>
          <w:lang w:eastAsia="zh-CN"/>
        </w:rPr>
        <w:t>中应提供所需的软件工具，以用作传统方法的支持或补充。这个领域需要更多的图形应用工具，可以通过共享知识和资源来鼓励学习。为此，可以在</w:t>
      </w:r>
      <w:r w:rsidRPr="001654F1">
        <w:rPr>
          <w:rFonts w:ascii="SimSun" w:eastAsia="SimSun" w:hAnsi="SimSun" w:cs="Times New Roman"/>
          <w:szCs w:val="24"/>
          <w:lang w:eastAsia="zh-CN"/>
        </w:rPr>
        <w:t xml:space="preserve"> LMS </w:t>
      </w:r>
      <w:r w:rsidRPr="001654F1">
        <w:rPr>
          <w:rFonts w:ascii="SimSun" w:eastAsia="SimSun" w:hAnsi="SimSun" w:cs="Times New Roman" w:hint="eastAsia"/>
          <w:szCs w:val="24"/>
          <w:lang w:eastAsia="zh-CN"/>
        </w:rPr>
        <w:t>系统中构建和插入所需的软件工具，作为新的扩展组件</w:t>
      </w:r>
      <w:r w:rsidRPr="001654F1">
        <w:rPr>
          <w:rFonts w:ascii="SimSun" w:eastAsia="SimSun" w:hAnsi="SimSun" w:cs="Times New Roman"/>
          <w:szCs w:val="24"/>
          <w:lang w:eastAsia="zh-CN"/>
        </w:rPr>
        <w:t xml:space="preserve"> [5, 6, 7, 8]</w:t>
      </w:r>
      <w:r w:rsidRPr="001654F1">
        <w:rPr>
          <w:rFonts w:ascii="SimSun" w:eastAsia="SimSun" w:hAnsi="SimSun" w:cs="Times New Roman" w:hint="eastAsia"/>
          <w:szCs w:val="24"/>
          <w:lang w:eastAsia="zh-CN"/>
        </w:rPr>
        <w:t>。</w:t>
      </w:r>
    </w:p>
    <w:p w14:paraId="72B138B0" w14:textId="71E51843" w:rsidR="004B7B71" w:rsidRPr="001654F1" w:rsidRDefault="001654F1" w:rsidP="004B7B71">
      <w:pPr>
        <w:rPr>
          <w:rFonts w:ascii="SimSun" w:eastAsia="SimSun" w:hAnsi="SimSun" w:cs="Times New Roman" w:hint="eastAsia"/>
          <w:szCs w:val="24"/>
        </w:rPr>
      </w:pPr>
      <w:r w:rsidRPr="001654F1">
        <w:rPr>
          <w:rFonts w:ascii="SimSun" w:eastAsia="SimSun" w:hAnsi="SimSun" w:cs="Times New Roman" w:hint="eastAsia"/>
          <w:szCs w:val="24"/>
          <w:lang w:eastAsia="zh-CN"/>
        </w:rPr>
        <w:t>本文根据该领域的一些文献解释了如何改进和扩展</w:t>
      </w:r>
      <w:r w:rsidRPr="001654F1">
        <w:rPr>
          <w:rFonts w:ascii="SimSun" w:eastAsia="SimSun" w:hAnsi="SimSun" w:cs="Times New Roman"/>
          <w:szCs w:val="24"/>
          <w:lang w:eastAsia="zh-CN"/>
        </w:rPr>
        <w:t xml:space="preserve"> LMS</w:t>
      </w:r>
      <w:r w:rsidRPr="001654F1">
        <w:rPr>
          <w:rFonts w:ascii="SimSun" w:eastAsia="SimSun" w:hAnsi="SimSun" w:cs="Times New Roman" w:hint="eastAsia"/>
          <w:szCs w:val="24"/>
          <w:lang w:eastAsia="zh-CN"/>
        </w:rPr>
        <w:t>（例如</w:t>
      </w:r>
      <w:r w:rsidRPr="001654F1">
        <w:rPr>
          <w:rFonts w:ascii="SimSun" w:eastAsia="SimSun" w:hAnsi="SimSun" w:cs="Times New Roman"/>
          <w:szCs w:val="24"/>
          <w:lang w:eastAsia="zh-CN"/>
        </w:rPr>
        <w:t xml:space="preserve"> Moodle</w:t>
      </w:r>
      <w:r w:rsidRPr="001654F1">
        <w:rPr>
          <w:rFonts w:ascii="SimSun" w:eastAsia="SimSun" w:hAnsi="SimSun" w:cs="Times New Roman" w:hint="eastAsia"/>
          <w:szCs w:val="24"/>
          <w:lang w:eastAsia="zh-CN"/>
        </w:rPr>
        <w:t>）的功能以支持</w:t>
      </w:r>
      <w:r w:rsidRPr="001654F1">
        <w:rPr>
          <w:rFonts w:ascii="SimSun" w:eastAsia="SimSun" w:hAnsi="SimSun" w:cs="Times New Roman"/>
          <w:szCs w:val="24"/>
          <w:lang w:eastAsia="zh-CN"/>
        </w:rPr>
        <w:t xml:space="preserve"> CSE</w:t>
      </w:r>
      <w:r w:rsidRPr="001654F1">
        <w:rPr>
          <w:rFonts w:ascii="SimSun" w:eastAsia="SimSun" w:hAnsi="SimSun" w:cs="Times New Roman" w:hint="eastAsia"/>
          <w:szCs w:val="24"/>
          <w:lang w:eastAsia="zh-CN"/>
        </w:rPr>
        <w:t>。此外，它还提供了一种为</w:t>
      </w:r>
      <w:r w:rsidRPr="001654F1">
        <w:rPr>
          <w:rFonts w:ascii="SimSun" w:eastAsia="SimSun" w:hAnsi="SimSun" w:cs="Times New Roman"/>
          <w:szCs w:val="24"/>
          <w:lang w:eastAsia="zh-CN"/>
        </w:rPr>
        <w:t xml:space="preserve"> CSE </w:t>
      </w:r>
      <w:r w:rsidRPr="001654F1">
        <w:rPr>
          <w:rFonts w:ascii="SimSun" w:eastAsia="SimSun" w:hAnsi="SimSun" w:cs="Times New Roman" w:hint="eastAsia"/>
          <w:szCs w:val="24"/>
          <w:lang w:eastAsia="zh-CN"/>
        </w:rPr>
        <w:t>开发软件工具并将其集成到</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中的方法。本文还提供了一种解决方案，以克服在线</w:t>
      </w:r>
      <w:r w:rsidRPr="001654F1">
        <w:rPr>
          <w:rFonts w:ascii="SimSun" w:eastAsia="SimSun" w:hAnsi="SimSun" w:cs="Times New Roman"/>
          <w:szCs w:val="24"/>
          <w:lang w:eastAsia="zh-CN"/>
        </w:rPr>
        <w:t xml:space="preserve"> CSE </w:t>
      </w:r>
      <w:r w:rsidRPr="001654F1">
        <w:rPr>
          <w:rFonts w:ascii="SimSun" w:eastAsia="SimSun" w:hAnsi="SimSun" w:cs="Times New Roman" w:hint="eastAsia"/>
          <w:szCs w:val="24"/>
          <w:lang w:eastAsia="zh-CN"/>
        </w:rPr>
        <w:t>实践课程所需的软件工具的局限性。第二部分，介绍了将工具集成到</w:t>
      </w:r>
      <w:r w:rsidRPr="001654F1">
        <w:rPr>
          <w:rFonts w:ascii="SimSun" w:eastAsia="SimSun" w:hAnsi="SimSun" w:cs="Times New Roman"/>
          <w:szCs w:val="24"/>
          <w:lang w:eastAsia="zh-CN"/>
        </w:rPr>
        <w:t xml:space="preserve"> LMS </w:t>
      </w:r>
      <w:r w:rsidRPr="001654F1">
        <w:rPr>
          <w:rFonts w:ascii="SimSun" w:eastAsia="SimSun" w:hAnsi="SimSun" w:cs="Times New Roman" w:hint="eastAsia"/>
          <w:szCs w:val="24"/>
          <w:lang w:eastAsia="zh-CN"/>
        </w:rPr>
        <w:t>中的一些相关工作。第三节介绍了学习管理系统</w:t>
      </w:r>
      <w:r w:rsidRPr="001654F1">
        <w:rPr>
          <w:rFonts w:ascii="SimSun" w:eastAsia="SimSun" w:hAnsi="SimSun" w:cs="Times New Roman"/>
          <w:szCs w:val="24"/>
          <w:lang w:eastAsia="zh-CN"/>
        </w:rPr>
        <w:t xml:space="preserve"> (LMS) </w:t>
      </w:r>
      <w:r w:rsidRPr="001654F1">
        <w:rPr>
          <w:rFonts w:ascii="SimSun" w:eastAsia="SimSun" w:hAnsi="SimSun" w:cs="Times New Roman" w:hint="eastAsia"/>
          <w:szCs w:val="24"/>
          <w:lang w:eastAsia="zh-CN"/>
        </w:rPr>
        <w:t>的一般概述和</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作为特例。第四</w:t>
      </w:r>
      <w:r w:rsidRPr="001654F1">
        <w:rPr>
          <w:rFonts w:ascii="SimSun" w:eastAsia="SimSun" w:hAnsi="SimSun" w:cs="Times New Roman" w:hint="eastAsia"/>
          <w:szCs w:val="24"/>
          <w:lang w:eastAsia="zh-CN"/>
        </w:rPr>
        <w:lastRenderedPageBreak/>
        <w:t>部分，显示了计算机科学教育中软件工具的要求以及</w:t>
      </w:r>
      <w:r w:rsidRPr="001654F1">
        <w:rPr>
          <w:rFonts w:ascii="SimSun" w:eastAsia="SimSun" w:hAnsi="SimSun" w:cs="Times New Roman"/>
          <w:szCs w:val="24"/>
          <w:lang w:eastAsia="zh-CN"/>
        </w:rPr>
        <w:t xml:space="preserve"> LMS </w:t>
      </w:r>
      <w:r w:rsidRPr="001654F1">
        <w:rPr>
          <w:rFonts w:ascii="SimSun" w:eastAsia="SimSun" w:hAnsi="SimSun" w:cs="Times New Roman" w:hint="eastAsia"/>
          <w:szCs w:val="24"/>
          <w:lang w:eastAsia="zh-CN"/>
        </w:rPr>
        <w:t>中这些工具的局限性。第五部分提出了针对</w:t>
      </w:r>
      <w:r w:rsidRPr="001654F1">
        <w:rPr>
          <w:rFonts w:ascii="SimSun" w:eastAsia="SimSun" w:hAnsi="SimSun" w:cs="Times New Roman"/>
          <w:szCs w:val="24"/>
          <w:lang w:eastAsia="zh-CN"/>
        </w:rPr>
        <w:t xml:space="preserve"> LMS </w:t>
      </w:r>
      <w:r w:rsidRPr="001654F1">
        <w:rPr>
          <w:rFonts w:ascii="SimSun" w:eastAsia="SimSun" w:hAnsi="SimSun" w:cs="Times New Roman" w:hint="eastAsia"/>
          <w:szCs w:val="24"/>
          <w:lang w:eastAsia="zh-CN"/>
        </w:rPr>
        <w:t>中</w:t>
      </w:r>
      <w:r w:rsidRPr="001654F1">
        <w:rPr>
          <w:rFonts w:ascii="SimSun" w:eastAsia="SimSun" w:hAnsi="SimSun" w:cs="Times New Roman"/>
          <w:szCs w:val="24"/>
          <w:lang w:eastAsia="zh-CN"/>
        </w:rPr>
        <w:t xml:space="preserve"> CSE </w:t>
      </w:r>
      <w:r w:rsidRPr="001654F1">
        <w:rPr>
          <w:rFonts w:ascii="SimSun" w:eastAsia="SimSun" w:hAnsi="SimSun" w:cs="Times New Roman" w:hint="eastAsia"/>
          <w:szCs w:val="24"/>
          <w:lang w:eastAsia="zh-CN"/>
        </w:rPr>
        <w:t>实用软件工具限制问题的建议解决方案。第六节，提供结论和未来的工作。</w:t>
      </w:r>
    </w:p>
    <w:p w14:paraId="6308E407" w14:textId="5640987B" w:rsidR="004B7B71" w:rsidRPr="001654F1" w:rsidRDefault="001654F1" w:rsidP="004B7B71">
      <w:pPr>
        <w:pStyle w:val="a5"/>
        <w:numPr>
          <w:ilvl w:val="0"/>
          <w:numId w:val="1"/>
        </w:numPr>
        <w:ind w:leftChars="0"/>
        <w:jc w:val="center"/>
        <w:rPr>
          <w:rFonts w:ascii="SimSun" w:eastAsia="SimSun" w:hAnsi="SimSun" w:cs="Times New Roman"/>
          <w:szCs w:val="24"/>
        </w:rPr>
      </w:pPr>
      <w:r w:rsidRPr="001654F1">
        <w:rPr>
          <w:rFonts w:ascii="SimSun" w:eastAsia="SimSun" w:hAnsi="SimSun" w:cs="Times New Roman" w:hint="eastAsia"/>
          <w:szCs w:val="24"/>
          <w:lang w:eastAsia="zh-CN"/>
        </w:rPr>
        <w:t>文献综述</w:t>
      </w:r>
    </w:p>
    <w:p w14:paraId="0AA0C5F2" w14:textId="0079E52A" w:rsidR="008A29D1" w:rsidRPr="001654F1" w:rsidRDefault="001654F1" w:rsidP="008A29D1">
      <w:pPr>
        <w:rPr>
          <w:rFonts w:ascii="SimSun" w:eastAsia="SimSun" w:hAnsi="SimSun" w:cs="Times New Roman"/>
          <w:szCs w:val="24"/>
          <w:lang w:eastAsia="zh-CN"/>
        </w:rPr>
      </w:pPr>
      <w:r w:rsidRPr="001654F1">
        <w:rPr>
          <w:rFonts w:ascii="SimSun" w:eastAsia="SimSun" w:hAnsi="SimSun" w:cs="Times New Roman" w:hint="eastAsia"/>
          <w:szCs w:val="24"/>
          <w:lang w:eastAsia="zh-CN"/>
        </w:rPr>
        <w:t>许多大学和教育机构需要改进他们的学习管理系统，以包含来自教育标准的实践并提供灵活的集成环境</w:t>
      </w:r>
      <w:r w:rsidRPr="001654F1">
        <w:rPr>
          <w:rFonts w:ascii="SimSun" w:eastAsia="SimSun" w:hAnsi="SimSun" w:cs="Times New Roman"/>
          <w:szCs w:val="24"/>
          <w:lang w:eastAsia="zh-CN"/>
        </w:rPr>
        <w:t xml:space="preserve"> [5]</w:t>
      </w:r>
      <w:r w:rsidRPr="001654F1">
        <w:rPr>
          <w:rFonts w:ascii="SimSun" w:eastAsia="SimSun" w:hAnsi="SimSun" w:cs="Times New Roman" w:hint="eastAsia"/>
          <w:szCs w:val="24"/>
          <w:lang w:eastAsia="zh-CN"/>
        </w:rPr>
        <w:t>。有多种方法可以通过软件工具实施和支持</w:t>
      </w:r>
      <w:r w:rsidRPr="001654F1">
        <w:rPr>
          <w:rFonts w:ascii="SimSun" w:eastAsia="SimSun" w:hAnsi="SimSun" w:cs="Times New Roman"/>
          <w:szCs w:val="24"/>
          <w:lang w:eastAsia="zh-CN"/>
        </w:rPr>
        <w:t xml:space="preserve"> CSE</w:t>
      </w:r>
      <w:r w:rsidRPr="001654F1">
        <w:rPr>
          <w:rFonts w:ascii="SimSun" w:eastAsia="SimSun" w:hAnsi="SimSun" w:cs="Times New Roman" w:hint="eastAsia"/>
          <w:szCs w:val="24"/>
          <w:lang w:eastAsia="zh-CN"/>
        </w:rPr>
        <w:t>，并将它们集成到</w:t>
      </w:r>
      <w:r w:rsidRPr="001654F1">
        <w:rPr>
          <w:rFonts w:ascii="SimSun" w:eastAsia="SimSun" w:hAnsi="SimSun" w:cs="Times New Roman"/>
          <w:szCs w:val="24"/>
          <w:lang w:eastAsia="zh-CN"/>
        </w:rPr>
        <w:t xml:space="preserve"> LMS </w:t>
      </w:r>
      <w:r w:rsidRPr="001654F1">
        <w:rPr>
          <w:rFonts w:ascii="SimSun" w:eastAsia="SimSun" w:hAnsi="SimSun" w:cs="Times New Roman" w:hint="eastAsia"/>
          <w:szCs w:val="24"/>
          <w:lang w:eastAsia="zh-CN"/>
        </w:rPr>
        <w:t>中。这个想法是由</w:t>
      </w:r>
      <w:r w:rsidRPr="001654F1">
        <w:rPr>
          <w:rFonts w:ascii="SimSun" w:eastAsia="SimSun" w:hAnsi="SimSun" w:cs="Times New Roman"/>
          <w:szCs w:val="24"/>
          <w:lang w:eastAsia="zh-CN"/>
        </w:rPr>
        <w:t xml:space="preserve"> </w:t>
      </w:r>
      <w:proofErr w:type="spellStart"/>
      <w:r w:rsidRPr="001654F1">
        <w:rPr>
          <w:rFonts w:ascii="SimSun" w:eastAsia="SimSun" w:hAnsi="SimSun" w:cs="Times New Roman"/>
          <w:szCs w:val="24"/>
          <w:lang w:eastAsia="zh-CN"/>
        </w:rPr>
        <w:t>Doberkat</w:t>
      </w:r>
      <w:proofErr w:type="spellEnd"/>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及其同事在</w:t>
      </w:r>
      <w:r w:rsidRPr="001654F1">
        <w:rPr>
          <w:rFonts w:ascii="SimSun" w:eastAsia="SimSun" w:hAnsi="SimSun" w:cs="Times New Roman"/>
          <w:szCs w:val="24"/>
          <w:lang w:eastAsia="zh-CN"/>
        </w:rPr>
        <w:t xml:space="preserve"> 2005 </w:t>
      </w:r>
      <w:r w:rsidRPr="001654F1">
        <w:rPr>
          <w:rFonts w:ascii="SimSun" w:eastAsia="SimSun" w:hAnsi="SimSun" w:cs="Times New Roman" w:hint="eastAsia"/>
          <w:szCs w:val="24"/>
          <w:lang w:eastAsia="zh-CN"/>
        </w:rPr>
        <w:t>年提出的</w:t>
      </w:r>
      <w:r w:rsidRPr="001654F1">
        <w:rPr>
          <w:rFonts w:ascii="SimSun" w:eastAsia="SimSun" w:hAnsi="SimSun" w:cs="Times New Roman"/>
          <w:szCs w:val="24"/>
          <w:lang w:eastAsia="zh-CN"/>
        </w:rPr>
        <w:t xml:space="preserve"> [1]</w:t>
      </w:r>
      <w:r w:rsidRPr="001654F1">
        <w:rPr>
          <w:rFonts w:ascii="SimSun" w:eastAsia="SimSun" w:hAnsi="SimSun" w:cs="Times New Roman" w:hint="eastAsia"/>
          <w:szCs w:val="24"/>
          <w:lang w:eastAsia="zh-CN"/>
        </w:rPr>
        <w:t>。他们引入了“电子学习软件工程”的概念，这是支持软件工程教育的新型电子学习概念技术和工具。它通过提出名为“</w:t>
      </w:r>
      <w:proofErr w:type="spellStart"/>
      <w:r w:rsidRPr="001654F1">
        <w:rPr>
          <w:rFonts w:ascii="SimSun" w:eastAsia="SimSun" w:hAnsi="SimSun" w:cs="Times New Roman"/>
          <w:szCs w:val="24"/>
          <w:lang w:eastAsia="zh-CN"/>
        </w:rPr>
        <w:t>MuSoft</w:t>
      </w:r>
      <w:proofErr w:type="spellEnd"/>
      <w:r w:rsidRPr="001654F1">
        <w:rPr>
          <w:rFonts w:ascii="SimSun" w:eastAsia="SimSun" w:hAnsi="SimSun" w:cs="Times New Roman"/>
          <w:szCs w:val="24"/>
          <w:lang w:eastAsia="zh-CN"/>
        </w:rPr>
        <w:t>”</w:t>
      </w:r>
      <w:r w:rsidRPr="001654F1">
        <w:rPr>
          <w:rFonts w:ascii="SimSun" w:eastAsia="SimSun" w:hAnsi="SimSun" w:cs="Times New Roman" w:hint="eastAsia"/>
          <w:szCs w:val="24"/>
          <w:lang w:eastAsia="zh-CN"/>
        </w:rPr>
        <w:t>的电子学习门户，用于支持软件工程课程电子学习系统中可用的实用工具。在这个门户中，他们使用了视频技术和动画，并为统一建模语言</w:t>
      </w:r>
      <w:r w:rsidRPr="001654F1">
        <w:rPr>
          <w:rFonts w:ascii="SimSun" w:eastAsia="SimSun" w:hAnsi="SimSun" w:cs="Times New Roman"/>
          <w:szCs w:val="24"/>
          <w:lang w:eastAsia="zh-CN"/>
        </w:rPr>
        <w:t xml:space="preserve"> (UML) </w:t>
      </w:r>
      <w:r w:rsidRPr="001654F1">
        <w:rPr>
          <w:rFonts w:ascii="SimSun" w:eastAsia="SimSun" w:hAnsi="SimSun" w:cs="Times New Roman" w:hint="eastAsia"/>
          <w:szCs w:val="24"/>
          <w:lang w:eastAsia="zh-CN"/>
        </w:rPr>
        <w:t>开发了工具。此外，他们在此门户中集成了其他工具。</w:t>
      </w:r>
    </w:p>
    <w:p w14:paraId="38718B30" w14:textId="00343623" w:rsidR="008A29D1" w:rsidRPr="001654F1" w:rsidRDefault="001654F1" w:rsidP="008A29D1">
      <w:pPr>
        <w:rPr>
          <w:rFonts w:ascii="SimSun" w:eastAsia="SimSun" w:hAnsi="SimSun" w:cs="Times New Roman"/>
          <w:szCs w:val="24"/>
          <w:lang w:eastAsia="zh-CN"/>
        </w:rPr>
      </w:pPr>
      <w:r w:rsidRPr="001654F1">
        <w:rPr>
          <w:rFonts w:ascii="SimSun" w:eastAsia="SimSun" w:hAnsi="SimSun" w:cs="Times New Roman"/>
          <w:szCs w:val="24"/>
          <w:lang w:eastAsia="zh-CN"/>
        </w:rPr>
        <w:t xml:space="preserve">2008 </w:t>
      </w:r>
      <w:r w:rsidRPr="001654F1">
        <w:rPr>
          <w:rFonts w:ascii="SimSun" w:eastAsia="SimSun" w:hAnsi="SimSun" w:cs="Times New Roman" w:hint="eastAsia"/>
          <w:szCs w:val="24"/>
          <w:lang w:eastAsia="zh-CN"/>
        </w:rPr>
        <w:t>年，</w:t>
      </w:r>
      <w:proofErr w:type="spellStart"/>
      <w:r w:rsidRPr="001654F1">
        <w:rPr>
          <w:rFonts w:ascii="SimSun" w:eastAsia="SimSun" w:hAnsi="SimSun" w:cs="Times New Roman"/>
          <w:szCs w:val="24"/>
          <w:lang w:eastAsia="zh-CN"/>
        </w:rPr>
        <w:t>Corbera</w:t>
      </w:r>
      <w:proofErr w:type="spellEnd"/>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及其同事</w:t>
      </w:r>
      <w:r w:rsidRPr="001654F1">
        <w:rPr>
          <w:rFonts w:ascii="SimSun" w:eastAsia="SimSun" w:hAnsi="SimSun" w:cs="Times New Roman"/>
          <w:szCs w:val="24"/>
          <w:lang w:eastAsia="zh-CN"/>
        </w:rPr>
        <w:t xml:space="preserve"> [9] </w:t>
      </w:r>
      <w:r w:rsidRPr="001654F1">
        <w:rPr>
          <w:rFonts w:ascii="SimSun" w:eastAsia="SimSun" w:hAnsi="SimSun" w:cs="Times New Roman" w:hint="eastAsia"/>
          <w:szCs w:val="24"/>
          <w:lang w:eastAsia="zh-CN"/>
        </w:rPr>
        <w:t>描述了一种新的</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模块</w:t>
      </w:r>
      <w:r w:rsidRPr="001654F1">
        <w:rPr>
          <w:rFonts w:ascii="SimSun" w:eastAsia="SimSun" w:hAnsi="SimSun" w:cs="Times New Roman"/>
          <w:szCs w:val="24"/>
          <w:lang w:eastAsia="zh-CN"/>
        </w:rPr>
        <w:t xml:space="preserve"> </w:t>
      </w:r>
      <w:proofErr w:type="spellStart"/>
      <w:r w:rsidRPr="001654F1">
        <w:rPr>
          <w:rFonts w:ascii="SimSun" w:eastAsia="SimSun" w:hAnsi="SimSun" w:cs="Times New Roman"/>
          <w:szCs w:val="24"/>
          <w:lang w:eastAsia="zh-CN"/>
        </w:rPr>
        <w:t>CTPractical</w:t>
      </w:r>
      <w:proofErr w:type="spellEnd"/>
      <w:r w:rsidRPr="001654F1">
        <w:rPr>
          <w:rFonts w:ascii="SimSun" w:eastAsia="SimSun" w:hAnsi="SimSun" w:cs="Times New Roman" w:hint="eastAsia"/>
          <w:szCs w:val="24"/>
          <w:lang w:eastAsia="zh-CN"/>
        </w:rPr>
        <w:t>，该模块被开发用于支持基础计算机组织课程的实践内容。该模块在计算机课程中进行了广泛的活动和评估。此外，它还为学生的工作提供反馈，并作为材料存储库。</w:t>
      </w:r>
    </w:p>
    <w:p w14:paraId="4FA750EE" w14:textId="2D02034A" w:rsidR="00304C00" w:rsidRPr="001654F1" w:rsidRDefault="001654F1" w:rsidP="00304C00">
      <w:pPr>
        <w:rPr>
          <w:rFonts w:ascii="SimSun" w:eastAsia="SimSun" w:hAnsi="SimSun" w:cs="Times New Roman"/>
          <w:szCs w:val="24"/>
          <w:lang w:eastAsia="zh-CN"/>
        </w:rPr>
      </w:pPr>
      <w:r w:rsidRPr="001654F1">
        <w:rPr>
          <w:rFonts w:ascii="SimSun" w:eastAsia="SimSun" w:hAnsi="SimSun" w:cs="Times New Roman"/>
          <w:szCs w:val="24"/>
          <w:lang w:eastAsia="zh-CN"/>
        </w:rPr>
        <w:t xml:space="preserve">2009 </w:t>
      </w:r>
      <w:r w:rsidRPr="001654F1">
        <w:rPr>
          <w:rFonts w:ascii="SimSun" w:eastAsia="SimSun" w:hAnsi="SimSun" w:cs="Times New Roman" w:hint="eastAsia"/>
          <w:szCs w:val="24"/>
          <w:lang w:eastAsia="zh-CN"/>
        </w:rPr>
        <w:t>年，</w:t>
      </w:r>
      <w:proofErr w:type="spellStart"/>
      <w:r w:rsidRPr="001654F1">
        <w:rPr>
          <w:rFonts w:ascii="SimSun" w:eastAsia="SimSun" w:hAnsi="SimSun" w:cs="Times New Roman"/>
          <w:szCs w:val="24"/>
          <w:lang w:eastAsia="zh-CN"/>
        </w:rPr>
        <w:t>Rößling</w:t>
      </w:r>
      <w:proofErr w:type="spellEnd"/>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和</w:t>
      </w:r>
      <w:r w:rsidRPr="001654F1">
        <w:rPr>
          <w:rFonts w:ascii="SimSun" w:eastAsia="SimSun" w:hAnsi="SimSun" w:cs="Times New Roman"/>
          <w:szCs w:val="24"/>
          <w:lang w:eastAsia="zh-CN"/>
        </w:rPr>
        <w:t xml:space="preserve"> </w:t>
      </w:r>
      <w:proofErr w:type="spellStart"/>
      <w:r w:rsidRPr="001654F1">
        <w:rPr>
          <w:rFonts w:ascii="SimSun" w:eastAsia="SimSun" w:hAnsi="SimSun" w:cs="Times New Roman"/>
          <w:szCs w:val="24"/>
          <w:lang w:eastAsia="zh-CN"/>
        </w:rPr>
        <w:t>Vellaramkalayil</w:t>
      </w:r>
      <w:proofErr w:type="spellEnd"/>
      <w:r w:rsidRPr="001654F1">
        <w:rPr>
          <w:rFonts w:ascii="SimSun" w:eastAsia="SimSun" w:hAnsi="SimSun" w:cs="Times New Roman"/>
          <w:szCs w:val="24"/>
          <w:lang w:eastAsia="zh-CN"/>
        </w:rPr>
        <w:t xml:space="preserve"> [10] </w:t>
      </w:r>
      <w:r w:rsidRPr="001654F1">
        <w:rPr>
          <w:rFonts w:ascii="SimSun" w:eastAsia="SimSun" w:hAnsi="SimSun" w:cs="Times New Roman" w:hint="eastAsia"/>
          <w:szCs w:val="24"/>
          <w:lang w:eastAsia="zh-CN"/>
        </w:rPr>
        <w:t>提出了将超文本书作为算法动画的</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模块集成到学习材料中的方法。同年，</w:t>
      </w:r>
      <w:proofErr w:type="spellStart"/>
      <w:r w:rsidRPr="001654F1">
        <w:rPr>
          <w:rFonts w:ascii="SimSun" w:eastAsia="SimSun" w:hAnsi="SimSun" w:cs="Times New Roman"/>
          <w:szCs w:val="24"/>
          <w:lang w:eastAsia="zh-CN"/>
        </w:rPr>
        <w:t>Rößling</w:t>
      </w:r>
      <w:proofErr w:type="spellEnd"/>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和</w:t>
      </w:r>
      <w:r w:rsidRPr="001654F1">
        <w:rPr>
          <w:rFonts w:ascii="SimSun" w:eastAsia="SimSun" w:hAnsi="SimSun" w:cs="Times New Roman"/>
          <w:szCs w:val="24"/>
          <w:lang w:eastAsia="zh-CN"/>
        </w:rPr>
        <w:t xml:space="preserve"> </w:t>
      </w:r>
      <w:proofErr w:type="spellStart"/>
      <w:r w:rsidRPr="001654F1">
        <w:rPr>
          <w:rFonts w:ascii="SimSun" w:eastAsia="SimSun" w:hAnsi="SimSun" w:cs="Times New Roman"/>
          <w:szCs w:val="24"/>
          <w:lang w:eastAsia="zh-CN"/>
        </w:rPr>
        <w:t>Kothe</w:t>
      </w:r>
      <w:proofErr w:type="spellEnd"/>
      <w:r w:rsidRPr="001654F1">
        <w:rPr>
          <w:rFonts w:ascii="SimSun" w:eastAsia="SimSun" w:hAnsi="SimSun" w:cs="Times New Roman"/>
          <w:szCs w:val="24"/>
          <w:lang w:eastAsia="zh-CN"/>
        </w:rPr>
        <w:t xml:space="preserve"> [6] </w:t>
      </w:r>
      <w:r w:rsidRPr="001654F1">
        <w:rPr>
          <w:rFonts w:ascii="SimSun" w:eastAsia="SimSun" w:hAnsi="SimSun" w:cs="Times New Roman" w:hint="eastAsia"/>
          <w:szCs w:val="24"/>
          <w:lang w:eastAsia="zh-CN"/>
        </w:rPr>
        <w:t>改进了以前的工具以集成到</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中。这些工具是使用</w:t>
      </w:r>
      <w:r w:rsidRPr="001654F1">
        <w:rPr>
          <w:rFonts w:ascii="SimSun" w:eastAsia="SimSun" w:hAnsi="SimSun" w:cs="Times New Roman"/>
          <w:szCs w:val="24"/>
          <w:lang w:eastAsia="zh-CN"/>
        </w:rPr>
        <w:t xml:space="preserve"> AJAX </w:t>
      </w:r>
      <w:r w:rsidRPr="001654F1">
        <w:rPr>
          <w:rFonts w:ascii="SimSun" w:eastAsia="SimSun" w:hAnsi="SimSun" w:cs="Times New Roman" w:hint="eastAsia"/>
          <w:szCs w:val="24"/>
          <w:lang w:eastAsia="zh-CN"/>
        </w:rPr>
        <w:t>技术准备的，用作活动插件和</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中的资源工具。此外，</w:t>
      </w:r>
      <w:r w:rsidRPr="001654F1">
        <w:rPr>
          <w:rFonts w:ascii="SimSun" w:eastAsia="SimSun" w:hAnsi="SimSun" w:cs="Times New Roman"/>
          <w:szCs w:val="24"/>
          <w:lang w:eastAsia="zh-CN"/>
        </w:rPr>
        <w:t>Prieto-</w:t>
      </w:r>
      <w:proofErr w:type="spellStart"/>
      <w:r w:rsidRPr="001654F1">
        <w:rPr>
          <w:rFonts w:ascii="SimSun" w:eastAsia="SimSun" w:hAnsi="SimSun" w:cs="Times New Roman"/>
          <w:szCs w:val="24"/>
          <w:lang w:eastAsia="zh-CN"/>
        </w:rPr>
        <w:t>Blazquez</w:t>
      </w:r>
      <w:proofErr w:type="spellEnd"/>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及其同事</w:t>
      </w:r>
      <w:r w:rsidRPr="001654F1">
        <w:rPr>
          <w:rFonts w:ascii="SimSun" w:eastAsia="SimSun" w:hAnsi="SimSun" w:cs="Times New Roman"/>
          <w:szCs w:val="24"/>
          <w:lang w:eastAsia="zh-CN"/>
        </w:rPr>
        <w:t xml:space="preserve"> [11] </w:t>
      </w:r>
      <w:r w:rsidRPr="001654F1">
        <w:rPr>
          <w:rFonts w:ascii="SimSun" w:eastAsia="SimSun" w:hAnsi="SimSun" w:cs="Times New Roman" w:hint="eastAsia"/>
          <w:szCs w:val="24"/>
          <w:lang w:eastAsia="zh-CN"/>
        </w:rPr>
        <w:t>为计算机工程和软件工程中的编程虚拟实验室提出了一种集成结构。他们讨论了有关在教学和实际工作中使用该实验室的问题。</w:t>
      </w:r>
    </w:p>
    <w:p w14:paraId="60D8A336" w14:textId="15965A34" w:rsidR="00304C00" w:rsidRPr="001654F1" w:rsidRDefault="001654F1" w:rsidP="00304C00">
      <w:pPr>
        <w:rPr>
          <w:rFonts w:ascii="SimSun" w:eastAsia="SimSun" w:hAnsi="SimSun" w:cs="Times New Roman"/>
          <w:szCs w:val="24"/>
          <w:lang w:eastAsia="zh-CN"/>
        </w:rPr>
      </w:pPr>
      <w:r w:rsidRPr="001654F1">
        <w:rPr>
          <w:rFonts w:ascii="SimSun" w:eastAsia="SimSun" w:hAnsi="SimSun" w:cs="Times New Roman"/>
          <w:szCs w:val="24"/>
          <w:lang w:eastAsia="zh-CN"/>
        </w:rPr>
        <w:t xml:space="preserve">2010 </w:t>
      </w:r>
      <w:r w:rsidRPr="001654F1">
        <w:rPr>
          <w:rFonts w:ascii="SimSun" w:eastAsia="SimSun" w:hAnsi="SimSun" w:cs="Times New Roman" w:hint="eastAsia"/>
          <w:szCs w:val="24"/>
          <w:lang w:eastAsia="zh-CN"/>
        </w:rPr>
        <w:t>年，</w:t>
      </w:r>
      <w:proofErr w:type="spellStart"/>
      <w:r w:rsidRPr="001654F1">
        <w:rPr>
          <w:rFonts w:ascii="SimSun" w:eastAsia="SimSun" w:hAnsi="SimSun" w:cs="Times New Roman"/>
          <w:szCs w:val="24"/>
          <w:lang w:eastAsia="zh-CN"/>
        </w:rPr>
        <w:t>Riabov</w:t>
      </w:r>
      <w:proofErr w:type="spellEnd"/>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和</w:t>
      </w:r>
      <w:r w:rsidRPr="001654F1">
        <w:rPr>
          <w:rFonts w:ascii="SimSun" w:eastAsia="SimSun" w:hAnsi="SimSun" w:cs="Times New Roman"/>
          <w:szCs w:val="24"/>
          <w:lang w:eastAsia="zh-CN"/>
        </w:rPr>
        <w:t xml:space="preserve"> Higgs [12] </w:t>
      </w:r>
      <w:r w:rsidRPr="001654F1">
        <w:rPr>
          <w:rFonts w:ascii="SimSun" w:eastAsia="SimSun" w:hAnsi="SimSun" w:cs="Times New Roman" w:hint="eastAsia"/>
          <w:szCs w:val="24"/>
          <w:lang w:eastAsia="zh-CN"/>
        </w:rPr>
        <w:t>设计了一个实验室，通过使用最先进的免费许可软件工具进行在线虚拟实验室来教授各种计算机科学课程。这些实验室旨在帮助学生探索计算机系统分析和设计、编程、网络、模拟和建模、图像处理、多媒体、网络开发和数据库等现代复杂技术。所有在线课程都使用基于实验室的项目来支持学生的学习。同年，</w:t>
      </w:r>
      <w:proofErr w:type="spellStart"/>
      <w:r w:rsidRPr="001654F1">
        <w:rPr>
          <w:rFonts w:ascii="SimSun" w:eastAsia="SimSun" w:hAnsi="SimSun" w:cs="Times New Roman"/>
          <w:szCs w:val="24"/>
          <w:lang w:eastAsia="zh-CN"/>
        </w:rPr>
        <w:t>Bochicchio</w:t>
      </w:r>
      <w:proofErr w:type="spellEnd"/>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和</w:t>
      </w:r>
      <w:r w:rsidRPr="001654F1">
        <w:rPr>
          <w:rFonts w:ascii="SimSun" w:eastAsia="SimSun" w:hAnsi="SimSun" w:cs="Times New Roman"/>
          <w:szCs w:val="24"/>
          <w:lang w:eastAsia="zh-CN"/>
        </w:rPr>
        <w:t xml:space="preserve"> Longo [13] </w:t>
      </w:r>
      <w:r w:rsidRPr="001654F1">
        <w:rPr>
          <w:rFonts w:ascii="SimSun" w:eastAsia="SimSun" w:hAnsi="SimSun" w:cs="Times New Roman" w:hint="eastAsia"/>
          <w:szCs w:val="24"/>
          <w:lang w:eastAsia="zh-CN"/>
        </w:rPr>
        <w:t>提出了</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和</w:t>
      </w:r>
      <w:r w:rsidRPr="001654F1">
        <w:rPr>
          <w:rFonts w:ascii="SimSun" w:eastAsia="SimSun" w:hAnsi="SimSun" w:cs="Times New Roman"/>
          <w:szCs w:val="24"/>
          <w:lang w:eastAsia="zh-CN"/>
        </w:rPr>
        <w:t xml:space="preserve"> </w:t>
      </w:r>
      <w:proofErr w:type="spellStart"/>
      <w:r w:rsidRPr="001654F1">
        <w:rPr>
          <w:rFonts w:ascii="SimSun" w:eastAsia="SimSun" w:hAnsi="SimSun" w:cs="Times New Roman"/>
          <w:szCs w:val="24"/>
          <w:lang w:eastAsia="zh-CN"/>
        </w:rPr>
        <w:t>MicroNet</w:t>
      </w:r>
      <w:proofErr w:type="spellEnd"/>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之间的集成方法。</w:t>
      </w:r>
      <w:r w:rsidRPr="001654F1">
        <w:rPr>
          <w:rFonts w:ascii="SimSun" w:eastAsia="SimSun" w:hAnsi="SimSun" w:cs="Times New Roman"/>
          <w:szCs w:val="24"/>
          <w:lang w:eastAsia="zh-CN"/>
        </w:rPr>
        <w:t xml:space="preserve"> </w:t>
      </w:r>
      <w:proofErr w:type="spellStart"/>
      <w:r w:rsidRPr="001654F1">
        <w:rPr>
          <w:rFonts w:ascii="SimSun" w:eastAsia="SimSun" w:hAnsi="SimSun" w:cs="Times New Roman"/>
          <w:szCs w:val="24"/>
          <w:lang w:eastAsia="zh-CN"/>
        </w:rPr>
        <w:t>MicroNet</w:t>
      </w:r>
      <w:proofErr w:type="spellEnd"/>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是一个支持网络的协作电子</w:t>
      </w:r>
    </w:p>
    <w:p w14:paraId="7F505341" w14:textId="2BF17300" w:rsidR="008A29D1" w:rsidRPr="001654F1" w:rsidRDefault="001654F1" w:rsidP="00304C00">
      <w:pPr>
        <w:rPr>
          <w:rFonts w:ascii="SimSun" w:eastAsia="SimSun" w:hAnsi="SimSun" w:cs="Times New Roman"/>
          <w:szCs w:val="24"/>
          <w:lang w:eastAsia="zh-CN"/>
        </w:rPr>
      </w:pPr>
      <w:r w:rsidRPr="001654F1">
        <w:rPr>
          <w:rFonts w:ascii="SimSun" w:eastAsia="SimSun" w:hAnsi="SimSun" w:cs="Times New Roman" w:hint="eastAsia"/>
          <w:szCs w:val="24"/>
          <w:lang w:eastAsia="zh-CN"/>
        </w:rPr>
        <w:t>可以由</w:t>
      </w:r>
      <w:r w:rsidRPr="001654F1">
        <w:rPr>
          <w:rFonts w:ascii="SimSun" w:eastAsia="SimSun" w:hAnsi="SimSun" w:cs="Times New Roman"/>
          <w:szCs w:val="24"/>
          <w:lang w:eastAsia="zh-CN"/>
        </w:rPr>
        <w:t xml:space="preserve"> 2 </w:t>
      </w:r>
      <w:r w:rsidRPr="001654F1">
        <w:rPr>
          <w:rFonts w:ascii="SimSun" w:eastAsia="SimSun" w:hAnsi="SimSun" w:cs="Times New Roman" w:hint="eastAsia"/>
          <w:szCs w:val="24"/>
          <w:lang w:eastAsia="zh-CN"/>
        </w:rPr>
        <w:t>到</w:t>
      </w:r>
      <w:r w:rsidRPr="001654F1">
        <w:rPr>
          <w:rFonts w:ascii="SimSun" w:eastAsia="SimSun" w:hAnsi="SimSun" w:cs="Times New Roman"/>
          <w:szCs w:val="24"/>
          <w:lang w:eastAsia="zh-CN"/>
        </w:rPr>
        <w:t xml:space="preserve"> 20 </w:t>
      </w:r>
      <w:proofErr w:type="gramStart"/>
      <w:r w:rsidRPr="001654F1">
        <w:rPr>
          <w:rFonts w:ascii="SimSun" w:eastAsia="SimSun" w:hAnsi="SimSun" w:cs="Times New Roman" w:hint="eastAsia"/>
          <w:szCs w:val="24"/>
          <w:lang w:eastAsia="zh-CN"/>
        </w:rPr>
        <w:t>名用户</w:t>
      </w:r>
      <w:proofErr w:type="gramEnd"/>
      <w:r w:rsidRPr="001654F1">
        <w:rPr>
          <w:rFonts w:ascii="SimSun" w:eastAsia="SimSun" w:hAnsi="SimSun" w:cs="Times New Roman" w:hint="eastAsia"/>
          <w:szCs w:val="24"/>
          <w:lang w:eastAsia="zh-CN"/>
        </w:rPr>
        <w:t>组成的小组远程操作的显微镜。他们通过重建和重新设计</w:t>
      </w:r>
      <w:r w:rsidRPr="001654F1">
        <w:rPr>
          <w:rFonts w:ascii="SimSun" w:eastAsia="SimSun" w:hAnsi="SimSun" w:cs="Times New Roman"/>
          <w:szCs w:val="24"/>
          <w:lang w:eastAsia="zh-CN"/>
        </w:rPr>
        <w:t xml:space="preserve"> </w:t>
      </w:r>
      <w:proofErr w:type="spellStart"/>
      <w:r w:rsidRPr="001654F1">
        <w:rPr>
          <w:rFonts w:ascii="SimSun" w:eastAsia="SimSun" w:hAnsi="SimSun" w:cs="Times New Roman"/>
          <w:szCs w:val="24"/>
          <w:lang w:eastAsia="zh-CN"/>
        </w:rPr>
        <w:t>MicroNet</w:t>
      </w:r>
      <w:proofErr w:type="spellEnd"/>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作为新插件添加了它，以适应</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的风格和技术。</w:t>
      </w:r>
    </w:p>
    <w:p w14:paraId="1A2907C6" w14:textId="51BB31E0" w:rsidR="00304C00" w:rsidRPr="001654F1" w:rsidRDefault="001654F1" w:rsidP="00304C00">
      <w:pPr>
        <w:rPr>
          <w:rFonts w:ascii="SimSun" w:eastAsia="SimSun" w:hAnsi="SimSun" w:cs="Times New Roman"/>
          <w:szCs w:val="24"/>
          <w:lang w:eastAsia="zh-CN"/>
        </w:rPr>
      </w:pPr>
      <w:r w:rsidRPr="001654F1">
        <w:rPr>
          <w:rFonts w:ascii="SimSun" w:eastAsia="SimSun" w:hAnsi="SimSun" w:cs="Times New Roman"/>
          <w:szCs w:val="24"/>
          <w:lang w:eastAsia="zh-CN"/>
        </w:rPr>
        <w:t>2011</w:t>
      </w:r>
      <w:r w:rsidRPr="001654F1">
        <w:rPr>
          <w:rFonts w:ascii="SimSun" w:eastAsia="SimSun" w:hAnsi="SimSun" w:cs="Times New Roman" w:hint="eastAsia"/>
          <w:szCs w:val="24"/>
          <w:lang w:eastAsia="zh-CN"/>
        </w:rPr>
        <w:t>年，</w:t>
      </w:r>
      <w:r w:rsidRPr="001654F1">
        <w:rPr>
          <w:rFonts w:ascii="SimSun" w:eastAsia="SimSun" w:hAnsi="SimSun" w:cs="Times New Roman"/>
          <w:szCs w:val="24"/>
          <w:lang w:eastAsia="zh-CN"/>
        </w:rPr>
        <w:t>Huan</w:t>
      </w:r>
      <w:r w:rsidRPr="001654F1">
        <w:rPr>
          <w:rFonts w:ascii="SimSun" w:eastAsia="SimSun" w:hAnsi="SimSun" w:cs="Times New Roman" w:hint="eastAsia"/>
          <w:szCs w:val="24"/>
          <w:lang w:eastAsia="zh-CN"/>
        </w:rPr>
        <w:t>等</w:t>
      </w:r>
      <w:r w:rsidRPr="001654F1">
        <w:rPr>
          <w:rFonts w:ascii="SimSun" w:eastAsia="SimSun" w:hAnsi="SimSun" w:cs="Times New Roman"/>
          <w:szCs w:val="24"/>
          <w:lang w:eastAsia="zh-CN"/>
        </w:rPr>
        <w:t>[3]</w:t>
      </w:r>
      <w:r w:rsidRPr="001654F1">
        <w:rPr>
          <w:rFonts w:ascii="SimSun" w:eastAsia="SimSun" w:hAnsi="SimSun" w:cs="Times New Roman" w:hint="eastAsia"/>
          <w:szCs w:val="24"/>
          <w:lang w:eastAsia="zh-CN"/>
        </w:rPr>
        <w:t>提出了</w:t>
      </w:r>
      <w:r w:rsidRPr="001654F1">
        <w:rPr>
          <w:rFonts w:ascii="SimSun" w:eastAsia="SimSun" w:hAnsi="SimSun" w:cs="Times New Roman"/>
          <w:szCs w:val="24"/>
          <w:lang w:eastAsia="zh-CN"/>
        </w:rPr>
        <w:t>Programming Compiler</w:t>
      </w:r>
      <w:r w:rsidRPr="001654F1">
        <w:rPr>
          <w:rFonts w:ascii="SimSun" w:eastAsia="SimSun" w:hAnsi="SimSun" w:cs="Times New Roman" w:hint="eastAsia"/>
          <w:szCs w:val="24"/>
          <w:lang w:eastAsia="zh-CN"/>
        </w:rPr>
        <w:t>等在线</w:t>
      </w:r>
      <w:r w:rsidRPr="001654F1">
        <w:rPr>
          <w:rFonts w:ascii="SimSun" w:eastAsia="SimSun" w:hAnsi="SimSun" w:cs="Times New Roman"/>
          <w:szCs w:val="24"/>
          <w:lang w:eastAsia="zh-CN"/>
        </w:rPr>
        <w:t>CS</w:t>
      </w:r>
      <w:r w:rsidRPr="001654F1">
        <w:rPr>
          <w:rFonts w:ascii="SimSun" w:eastAsia="SimSun" w:hAnsi="SimSun" w:cs="Times New Roman" w:hint="eastAsia"/>
          <w:szCs w:val="24"/>
          <w:lang w:eastAsia="zh-CN"/>
        </w:rPr>
        <w:t>课程的教学实践。关于此编译器的实时视频讨论了如何编写、编译和更正</w:t>
      </w:r>
      <w:r w:rsidRPr="001654F1">
        <w:rPr>
          <w:rFonts w:ascii="SimSun" w:eastAsia="SimSun" w:hAnsi="SimSun" w:cs="Times New Roman"/>
          <w:szCs w:val="24"/>
          <w:lang w:eastAsia="zh-CN"/>
        </w:rPr>
        <w:t xml:space="preserve"> C++ </w:t>
      </w:r>
      <w:r w:rsidRPr="001654F1">
        <w:rPr>
          <w:rFonts w:ascii="SimSun" w:eastAsia="SimSun" w:hAnsi="SimSun" w:cs="Times New Roman" w:hint="eastAsia"/>
          <w:szCs w:val="24"/>
          <w:lang w:eastAsia="zh-CN"/>
        </w:rPr>
        <w:t>代码。</w:t>
      </w:r>
      <w:r w:rsidRPr="001654F1">
        <w:rPr>
          <w:rFonts w:ascii="SimSun" w:eastAsia="SimSun" w:hAnsi="SimSun" w:cs="Times New Roman"/>
          <w:szCs w:val="24"/>
          <w:lang w:eastAsia="zh-CN"/>
        </w:rPr>
        <w:t>Huan</w:t>
      </w:r>
      <w:r w:rsidRPr="001654F1">
        <w:rPr>
          <w:rFonts w:ascii="SimSun" w:eastAsia="SimSun" w:hAnsi="SimSun" w:cs="Times New Roman" w:hint="eastAsia"/>
          <w:szCs w:val="24"/>
          <w:lang w:eastAsia="zh-CN"/>
        </w:rPr>
        <w:t>和同事提到了常用的课程内容交付格式，例如</w:t>
      </w:r>
      <w:r w:rsidRPr="001654F1">
        <w:rPr>
          <w:rFonts w:ascii="SimSun" w:eastAsia="SimSun" w:hAnsi="SimSun" w:cs="Times New Roman"/>
          <w:szCs w:val="24"/>
          <w:lang w:eastAsia="zh-CN"/>
        </w:rPr>
        <w:t xml:space="preserve"> Microsoft PowerPoint (.ppt)</w:t>
      </w:r>
      <w:r w:rsidRPr="001654F1">
        <w:rPr>
          <w:rFonts w:ascii="SimSun" w:eastAsia="SimSun" w:hAnsi="SimSun" w:cs="Times New Roman" w:hint="eastAsia"/>
          <w:szCs w:val="24"/>
          <w:lang w:eastAsia="zh-CN"/>
        </w:rPr>
        <w:t>、</w:t>
      </w:r>
      <w:r w:rsidRPr="001654F1">
        <w:rPr>
          <w:rFonts w:ascii="SimSun" w:eastAsia="SimSun" w:hAnsi="SimSun" w:cs="Times New Roman"/>
          <w:szCs w:val="24"/>
          <w:lang w:eastAsia="zh-CN"/>
        </w:rPr>
        <w:t xml:space="preserve">Microsoft Word (.docx) </w:t>
      </w:r>
      <w:r w:rsidRPr="001654F1">
        <w:rPr>
          <w:rFonts w:ascii="SimSun" w:eastAsia="SimSun" w:hAnsi="SimSun" w:cs="Times New Roman" w:hint="eastAsia"/>
          <w:szCs w:val="24"/>
          <w:lang w:eastAsia="zh-CN"/>
        </w:rPr>
        <w:t>和</w:t>
      </w:r>
      <w:r w:rsidRPr="001654F1">
        <w:rPr>
          <w:rFonts w:ascii="SimSun" w:eastAsia="SimSun" w:hAnsi="SimSun" w:cs="Times New Roman"/>
          <w:szCs w:val="24"/>
          <w:lang w:eastAsia="zh-CN"/>
        </w:rPr>
        <w:t xml:space="preserve"> </w:t>
      </w:r>
      <w:proofErr w:type="spellStart"/>
      <w:r w:rsidRPr="001654F1">
        <w:rPr>
          <w:rFonts w:ascii="SimSun" w:eastAsia="SimSun" w:hAnsi="SimSun" w:cs="Times New Roman"/>
          <w:szCs w:val="24"/>
          <w:lang w:eastAsia="zh-CN"/>
        </w:rPr>
        <w:t>Adob</w:t>
      </w:r>
      <w:proofErr w:type="spellEnd"/>
      <w:r w:rsidRPr="001654F1">
        <w:rPr>
          <w:rFonts w:ascii="MS Mincho" w:eastAsia="MS Mincho" w:hAnsi="MS Mincho" w:cs="MS Mincho" w:hint="eastAsia"/>
          <w:szCs w:val="24"/>
          <w:lang w:eastAsia="zh-CN"/>
        </w:rPr>
        <w:t>​​</w:t>
      </w:r>
      <w:r w:rsidRPr="001654F1">
        <w:rPr>
          <w:rFonts w:ascii="SimSun" w:eastAsia="SimSun" w:hAnsi="SimSun" w:cs="Times New Roman"/>
          <w:szCs w:val="24"/>
          <w:lang w:eastAsia="zh-CN"/>
        </w:rPr>
        <w:t>e Portable File Format (.pdf)</w:t>
      </w:r>
      <w:r w:rsidRPr="001654F1">
        <w:rPr>
          <w:rFonts w:ascii="SimSun" w:eastAsia="SimSun" w:hAnsi="SimSun" w:cs="Times New Roman" w:hint="eastAsia"/>
          <w:szCs w:val="24"/>
          <w:lang w:eastAsia="zh-CN"/>
        </w:rPr>
        <w:t>。这些研究人员还介绍了一些课程工具，其中包括列出</w:t>
      </w:r>
      <w:r w:rsidRPr="001654F1">
        <w:rPr>
          <w:rFonts w:ascii="SimSun" w:eastAsia="SimSun" w:hAnsi="SimSun" w:cs="Times New Roman"/>
          <w:szCs w:val="24"/>
          <w:lang w:eastAsia="zh-CN"/>
        </w:rPr>
        <w:t xml:space="preserve"> Blackboard </w:t>
      </w:r>
      <w:r w:rsidRPr="001654F1">
        <w:rPr>
          <w:rFonts w:ascii="SimSun" w:eastAsia="SimSun" w:hAnsi="SimSun" w:cs="Times New Roman" w:hint="eastAsia"/>
          <w:szCs w:val="24"/>
          <w:lang w:eastAsia="zh-CN"/>
        </w:rPr>
        <w:t>中所有可用资源的内置菜单。此外，他们还推出了一个很好的课件，比如</w:t>
      </w:r>
      <w:r w:rsidRPr="001654F1">
        <w:rPr>
          <w:rFonts w:ascii="SimSun" w:eastAsia="SimSun" w:hAnsi="SimSun" w:cs="Times New Roman"/>
          <w:szCs w:val="24"/>
          <w:lang w:eastAsia="zh-CN"/>
        </w:rPr>
        <w:t xml:space="preserve"> </w:t>
      </w:r>
      <w:proofErr w:type="spellStart"/>
      <w:r w:rsidRPr="001654F1">
        <w:rPr>
          <w:rFonts w:ascii="SimSun" w:eastAsia="SimSun" w:hAnsi="SimSun" w:cs="Times New Roman"/>
          <w:szCs w:val="24"/>
          <w:lang w:eastAsia="zh-CN"/>
        </w:rPr>
        <w:t>myitlab</w:t>
      </w:r>
      <w:proofErr w:type="spellEnd"/>
      <w:r w:rsidRPr="001654F1">
        <w:rPr>
          <w:rFonts w:ascii="SimSun" w:eastAsia="SimSun" w:hAnsi="SimSun" w:cs="Times New Roman"/>
          <w:szCs w:val="24"/>
          <w:lang w:eastAsia="zh-CN"/>
        </w:rPr>
        <w:t xml:space="preserve"> (http://www.myitlab.com)</w:t>
      </w:r>
      <w:r w:rsidRPr="001654F1">
        <w:rPr>
          <w:rFonts w:ascii="SimSun" w:eastAsia="SimSun" w:hAnsi="SimSun" w:cs="Times New Roman" w:hint="eastAsia"/>
          <w:szCs w:val="24"/>
          <w:lang w:eastAsia="zh-CN"/>
        </w:rPr>
        <w:t>。同年，</w:t>
      </w:r>
      <w:r w:rsidRPr="001654F1">
        <w:rPr>
          <w:rFonts w:ascii="SimSun" w:eastAsia="SimSun" w:hAnsi="SimSun" w:cs="Times New Roman"/>
          <w:szCs w:val="24"/>
          <w:lang w:eastAsia="zh-CN"/>
        </w:rPr>
        <w:t xml:space="preserve">Fest [14] </w:t>
      </w:r>
      <w:r w:rsidRPr="001654F1">
        <w:rPr>
          <w:rFonts w:ascii="SimSun" w:eastAsia="SimSun" w:hAnsi="SimSun" w:cs="Times New Roman" w:hint="eastAsia"/>
          <w:szCs w:val="24"/>
          <w:lang w:eastAsia="zh-CN"/>
        </w:rPr>
        <w:t>提出将</w:t>
      </w:r>
      <w:r w:rsidRPr="001654F1">
        <w:rPr>
          <w:rFonts w:ascii="SimSun" w:eastAsia="SimSun" w:hAnsi="SimSun" w:cs="Times New Roman"/>
          <w:szCs w:val="24"/>
          <w:lang w:eastAsia="zh-CN"/>
        </w:rPr>
        <w:t xml:space="preserve"> Java </w:t>
      </w:r>
      <w:r w:rsidRPr="001654F1">
        <w:rPr>
          <w:rFonts w:ascii="SimSun" w:eastAsia="SimSun" w:hAnsi="SimSun" w:cs="Times New Roman" w:hint="eastAsia"/>
          <w:szCs w:val="24"/>
          <w:lang w:eastAsia="zh-CN"/>
        </w:rPr>
        <w:t>小程序开发的动态几何软件</w:t>
      </w:r>
      <w:r w:rsidRPr="001654F1">
        <w:rPr>
          <w:rFonts w:ascii="SimSun" w:eastAsia="SimSun" w:hAnsi="SimSun" w:cs="Times New Roman"/>
          <w:szCs w:val="24"/>
          <w:lang w:eastAsia="zh-CN"/>
        </w:rPr>
        <w:t xml:space="preserve"> (DGS) </w:t>
      </w:r>
      <w:r w:rsidRPr="001654F1">
        <w:rPr>
          <w:rFonts w:ascii="SimSun" w:eastAsia="SimSun" w:hAnsi="SimSun" w:cs="Times New Roman" w:hint="eastAsia"/>
          <w:szCs w:val="24"/>
          <w:lang w:eastAsia="zh-CN"/>
        </w:rPr>
        <w:t>的体系结构集成，然后作为组件集成到交互式学习活动中。</w:t>
      </w:r>
    </w:p>
    <w:p w14:paraId="331C02E8" w14:textId="0C4686AF" w:rsidR="00304C00" w:rsidRPr="001654F1" w:rsidRDefault="001654F1" w:rsidP="00304C00">
      <w:pPr>
        <w:rPr>
          <w:rFonts w:ascii="SimSun" w:eastAsia="SimSun" w:hAnsi="SimSun" w:cs="Times New Roman"/>
          <w:szCs w:val="24"/>
          <w:lang w:eastAsia="zh-CN"/>
        </w:rPr>
      </w:pPr>
      <w:r w:rsidRPr="001654F1">
        <w:rPr>
          <w:rFonts w:ascii="SimSun" w:eastAsia="SimSun" w:hAnsi="SimSun" w:cs="Times New Roman"/>
          <w:szCs w:val="24"/>
          <w:lang w:eastAsia="zh-CN"/>
        </w:rPr>
        <w:lastRenderedPageBreak/>
        <w:t xml:space="preserve">2012 </w:t>
      </w:r>
      <w:r w:rsidRPr="001654F1">
        <w:rPr>
          <w:rFonts w:ascii="SimSun" w:eastAsia="SimSun" w:hAnsi="SimSun" w:cs="Times New Roman" w:hint="eastAsia"/>
          <w:szCs w:val="24"/>
          <w:lang w:eastAsia="zh-CN"/>
        </w:rPr>
        <w:t>年，</w:t>
      </w:r>
      <w:proofErr w:type="spellStart"/>
      <w:r w:rsidRPr="001654F1">
        <w:rPr>
          <w:rFonts w:ascii="SimSun" w:eastAsia="SimSun" w:hAnsi="SimSun" w:cs="Times New Roman"/>
          <w:szCs w:val="24"/>
          <w:lang w:eastAsia="zh-CN"/>
        </w:rPr>
        <w:t>Lavrishcheva</w:t>
      </w:r>
      <w:proofErr w:type="spellEnd"/>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及其同事</w:t>
      </w:r>
      <w:r w:rsidRPr="001654F1">
        <w:rPr>
          <w:rFonts w:ascii="SimSun" w:eastAsia="SimSun" w:hAnsi="SimSun" w:cs="Times New Roman"/>
          <w:szCs w:val="24"/>
          <w:lang w:eastAsia="zh-CN"/>
        </w:rPr>
        <w:t xml:space="preserve"> [7] </w:t>
      </w:r>
      <w:r w:rsidRPr="001654F1">
        <w:rPr>
          <w:rFonts w:ascii="SimSun" w:eastAsia="SimSun" w:hAnsi="SimSun" w:cs="Times New Roman" w:hint="eastAsia"/>
          <w:szCs w:val="24"/>
          <w:lang w:eastAsia="zh-CN"/>
        </w:rPr>
        <w:t>研究了如何用软件工具支持软件工程。他们开发了一个网站，其中包含不同类型的工具，例如编程语言</w:t>
      </w:r>
    </w:p>
    <w:p w14:paraId="7F65455A" w14:textId="5DF4DC4C" w:rsidR="00304C00" w:rsidRPr="001654F1" w:rsidRDefault="001654F1" w:rsidP="00304C00">
      <w:pPr>
        <w:rPr>
          <w:rFonts w:ascii="SimSun" w:eastAsia="SimSun" w:hAnsi="SimSun" w:cs="Times New Roman"/>
          <w:szCs w:val="24"/>
          <w:lang w:eastAsia="zh-CN"/>
        </w:rPr>
      </w:pPr>
      <w:r w:rsidRPr="001654F1">
        <w:rPr>
          <w:rFonts w:ascii="SimSun" w:eastAsia="SimSun" w:hAnsi="SimSun" w:cs="Times New Roman" w:hint="eastAsia"/>
          <w:szCs w:val="24"/>
          <w:lang w:eastAsia="zh-CN"/>
        </w:rPr>
        <w:t>编译器、集成开发环境</w:t>
      </w:r>
      <w:r w:rsidRPr="001654F1">
        <w:rPr>
          <w:rFonts w:ascii="SimSun" w:eastAsia="SimSun" w:hAnsi="SimSun" w:cs="Times New Roman"/>
          <w:szCs w:val="24"/>
          <w:lang w:eastAsia="zh-CN"/>
        </w:rPr>
        <w:t xml:space="preserve"> (IDE)</w:t>
      </w:r>
      <w:r w:rsidRPr="001654F1">
        <w:rPr>
          <w:rFonts w:ascii="SimSun" w:eastAsia="SimSun" w:hAnsi="SimSun" w:cs="Times New Roman" w:hint="eastAsia"/>
          <w:szCs w:val="24"/>
          <w:lang w:eastAsia="zh-CN"/>
        </w:rPr>
        <w:t>，例如（</w:t>
      </w:r>
      <w:r w:rsidRPr="001654F1">
        <w:rPr>
          <w:rFonts w:ascii="SimSun" w:eastAsia="SimSun" w:hAnsi="SimSun" w:cs="Times New Roman"/>
          <w:szCs w:val="24"/>
          <w:lang w:eastAsia="zh-CN"/>
        </w:rPr>
        <w:t>Eclipse</w:t>
      </w:r>
      <w:r w:rsidRPr="001654F1">
        <w:rPr>
          <w:rFonts w:ascii="SimSun" w:eastAsia="SimSun" w:hAnsi="SimSun" w:cs="Times New Roman" w:hint="eastAsia"/>
          <w:szCs w:val="24"/>
          <w:lang w:eastAsia="zh-CN"/>
        </w:rPr>
        <w:t>、</w:t>
      </w:r>
      <w:r w:rsidRPr="001654F1">
        <w:rPr>
          <w:rFonts w:ascii="SimSun" w:eastAsia="SimSun" w:hAnsi="SimSun" w:cs="Times New Roman"/>
          <w:szCs w:val="24"/>
          <w:lang w:eastAsia="zh-CN"/>
        </w:rPr>
        <w:t>MS.Net</w:t>
      </w:r>
      <w:r w:rsidRPr="001654F1">
        <w:rPr>
          <w:rFonts w:ascii="SimSun" w:eastAsia="SimSun" w:hAnsi="SimSun" w:cs="Times New Roman" w:hint="eastAsia"/>
          <w:szCs w:val="24"/>
          <w:lang w:eastAsia="zh-CN"/>
        </w:rPr>
        <w:t>、</w:t>
      </w:r>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等）等。他们表示，该网站可以支持软件工程的学习过程，并</w:t>
      </w:r>
      <w:proofErr w:type="gramStart"/>
      <w:r w:rsidRPr="001654F1">
        <w:rPr>
          <w:rFonts w:ascii="SimSun" w:eastAsia="SimSun" w:hAnsi="SimSun" w:cs="Times New Roman" w:hint="eastAsia"/>
          <w:szCs w:val="24"/>
          <w:lang w:eastAsia="zh-CN"/>
        </w:rPr>
        <w:t>使工具</w:t>
      </w:r>
      <w:proofErr w:type="gramEnd"/>
      <w:r w:rsidRPr="001654F1">
        <w:rPr>
          <w:rFonts w:ascii="SimSun" w:eastAsia="SimSun" w:hAnsi="SimSun" w:cs="Times New Roman" w:hint="eastAsia"/>
          <w:szCs w:val="24"/>
          <w:lang w:eastAsia="zh-CN"/>
        </w:rPr>
        <w:t>可供公众使用。</w:t>
      </w:r>
    </w:p>
    <w:p w14:paraId="558DEAAC" w14:textId="05D4A118" w:rsidR="00225BCA" w:rsidRPr="001654F1" w:rsidRDefault="001654F1" w:rsidP="00225BCA">
      <w:pPr>
        <w:rPr>
          <w:rFonts w:ascii="SimSun" w:eastAsia="SimSun" w:hAnsi="SimSun" w:cs="Times New Roman"/>
          <w:szCs w:val="24"/>
          <w:lang w:eastAsia="zh-CN"/>
        </w:rPr>
      </w:pPr>
      <w:r w:rsidRPr="001654F1">
        <w:rPr>
          <w:rFonts w:ascii="SimSun" w:eastAsia="SimSun" w:hAnsi="SimSun" w:cs="Times New Roman"/>
          <w:szCs w:val="24"/>
          <w:lang w:eastAsia="zh-CN"/>
        </w:rPr>
        <w:t xml:space="preserve">2013 </w:t>
      </w:r>
      <w:r w:rsidRPr="001654F1">
        <w:rPr>
          <w:rFonts w:ascii="SimSun" w:eastAsia="SimSun" w:hAnsi="SimSun" w:cs="Times New Roman" w:hint="eastAsia"/>
          <w:szCs w:val="24"/>
          <w:lang w:eastAsia="zh-CN"/>
        </w:rPr>
        <w:t>年，</w:t>
      </w:r>
      <w:r w:rsidRPr="001654F1">
        <w:rPr>
          <w:rFonts w:ascii="SimSun" w:eastAsia="SimSun" w:hAnsi="SimSun" w:cs="Times New Roman"/>
          <w:szCs w:val="24"/>
          <w:lang w:eastAsia="zh-CN"/>
        </w:rPr>
        <w:t xml:space="preserve">Palumbo </w:t>
      </w:r>
      <w:r w:rsidRPr="001654F1">
        <w:rPr>
          <w:rFonts w:ascii="SimSun" w:eastAsia="SimSun" w:hAnsi="SimSun" w:cs="Times New Roman" w:hint="eastAsia"/>
          <w:szCs w:val="24"/>
          <w:lang w:eastAsia="zh-CN"/>
        </w:rPr>
        <w:t>和</w:t>
      </w:r>
      <w:r w:rsidRPr="001654F1">
        <w:rPr>
          <w:rFonts w:ascii="SimSun" w:eastAsia="SimSun" w:hAnsi="SimSun" w:cs="Times New Roman"/>
          <w:szCs w:val="24"/>
          <w:lang w:eastAsia="zh-CN"/>
        </w:rPr>
        <w:t xml:space="preserve"> Verga [5] </w:t>
      </w:r>
      <w:r w:rsidRPr="001654F1">
        <w:rPr>
          <w:rFonts w:ascii="SimSun" w:eastAsia="SimSun" w:hAnsi="SimSun" w:cs="Times New Roman" w:hint="eastAsia"/>
          <w:szCs w:val="24"/>
          <w:lang w:eastAsia="zh-CN"/>
        </w:rPr>
        <w:t>提出了将</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与</w:t>
      </w:r>
      <w:r w:rsidRPr="001654F1">
        <w:rPr>
          <w:rFonts w:ascii="SimSun" w:eastAsia="SimSun" w:hAnsi="SimSun" w:cs="Times New Roman"/>
          <w:szCs w:val="24"/>
          <w:lang w:eastAsia="zh-CN"/>
        </w:rPr>
        <w:t xml:space="preserve"> Office </w:t>
      </w:r>
      <w:r w:rsidRPr="001654F1">
        <w:rPr>
          <w:rFonts w:ascii="SimSun" w:eastAsia="SimSun" w:hAnsi="SimSun" w:cs="Times New Roman" w:hint="eastAsia"/>
          <w:szCs w:val="24"/>
          <w:lang w:eastAsia="zh-CN"/>
        </w:rPr>
        <w:t>套件集成的集成方法，以提供</w:t>
      </w:r>
      <w:r w:rsidRPr="001654F1">
        <w:rPr>
          <w:rFonts w:ascii="SimSun" w:eastAsia="SimSun" w:hAnsi="SimSun" w:cs="Times New Roman"/>
          <w:szCs w:val="24"/>
          <w:lang w:eastAsia="zh-CN"/>
        </w:rPr>
        <w:t xml:space="preserve"> OpenOffice.org</w:t>
      </w:r>
      <w:r w:rsidRPr="001654F1">
        <w:rPr>
          <w:rFonts w:ascii="SimSun" w:eastAsia="SimSun" w:hAnsi="SimSun" w:cs="Times New Roman" w:hint="eastAsia"/>
          <w:szCs w:val="24"/>
          <w:lang w:eastAsia="zh-CN"/>
        </w:rPr>
        <w:t>多功能和灵活的功能，例如：通过电子表格或图形应用程序的计算、绘图和图表。他们选择</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和</w:t>
      </w:r>
      <w:r w:rsidRPr="001654F1">
        <w:rPr>
          <w:rFonts w:ascii="SimSun" w:eastAsia="SimSun" w:hAnsi="SimSun" w:cs="Times New Roman"/>
          <w:szCs w:val="24"/>
          <w:lang w:eastAsia="zh-CN"/>
        </w:rPr>
        <w:t xml:space="preserve"> OpenOffice.org </w:t>
      </w:r>
      <w:r w:rsidRPr="001654F1">
        <w:rPr>
          <w:rFonts w:ascii="SimSun" w:eastAsia="SimSun" w:hAnsi="SimSun" w:cs="Times New Roman" w:hint="eastAsia"/>
          <w:szCs w:val="24"/>
          <w:lang w:eastAsia="zh-CN"/>
        </w:rPr>
        <w:t>来集成它们，因为它们的代码风格简洁有效。他们使用</w:t>
      </w:r>
      <w:r w:rsidRPr="001654F1">
        <w:rPr>
          <w:rFonts w:ascii="SimSun" w:eastAsia="SimSun" w:hAnsi="SimSun" w:cs="Times New Roman"/>
          <w:szCs w:val="24"/>
          <w:lang w:eastAsia="zh-CN"/>
        </w:rPr>
        <w:t xml:space="preserve"> Java </w:t>
      </w:r>
      <w:r w:rsidRPr="001654F1">
        <w:rPr>
          <w:rFonts w:ascii="SimSun" w:eastAsia="SimSun" w:hAnsi="SimSun" w:cs="Times New Roman" w:hint="eastAsia"/>
          <w:szCs w:val="24"/>
          <w:lang w:eastAsia="zh-CN"/>
        </w:rPr>
        <w:t>和</w:t>
      </w:r>
      <w:r w:rsidRPr="001654F1">
        <w:rPr>
          <w:rFonts w:ascii="SimSun" w:eastAsia="SimSun" w:hAnsi="SimSun" w:cs="Times New Roman"/>
          <w:szCs w:val="24"/>
          <w:lang w:eastAsia="zh-CN"/>
        </w:rPr>
        <w:t xml:space="preserve"> AJAX </w:t>
      </w:r>
      <w:r w:rsidRPr="001654F1">
        <w:rPr>
          <w:rFonts w:ascii="SimSun" w:eastAsia="SimSun" w:hAnsi="SimSun" w:cs="Times New Roman" w:hint="eastAsia"/>
          <w:szCs w:val="24"/>
          <w:lang w:eastAsia="zh-CN"/>
        </w:rPr>
        <w:t>和</w:t>
      </w:r>
      <w:r w:rsidRPr="001654F1">
        <w:rPr>
          <w:rFonts w:ascii="SimSun" w:eastAsia="SimSun" w:hAnsi="SimSun" w:cs="Times New Roman"/>
          <w:szCs w:val="24"/>
          <w:lang w:eastAsia="zh-CN"/>
        </w:rPr>
        <w:t xml:space="preserve"> XML </w:t>
      </w:r>
      <w:r w:rsidRPr="001654F1">
        <w:rPr>
          <w:rFonts w:ascii="SimSun" w:eastAsia="SimSun" w:hAnsi="SimSun" w:cs="Times New Roman" w:hint="eastAsia"/>
          <w:szCs w:val="24"/>
          <w:lang w:eastAsia="zh-CN"/>
        </w:rPr>
        <w:t>来创建一个嵌入在新</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模块网页中的</w:t>
      </w:r>
      <w:r w:rsidRPr="001654F1">
        <w:rPr>
          <w:rFonts w:ascii="SimSun" w:eastAsia="SimSun" w:hAnsi="SimSun" w:cs="Times New Roman"/>
          <w:szCs w:val="24"/>
          <w:lang w:eastAsia="zh-CN"/>
        </w:rPr>
        <w:t xml:space="preserve"> Java </w:t>
      </w:r>
      <w:r w:rsidRPr="001654F1">
        <w:rPr>
          <w:rFonts w:ascii="SimSun" w:eastAsia="SimSun" w:hAnsi="SimSun" w:cs="Times New Roman" w:hint="eastAsia"/>
          <w:szCs w:val="24"/>
          <w:lang w:eastAsia="zh-CN"/>
        </w:rPr>
        <w:t>小程序。通过使用这些工具，学生可以将他们的工作保存在</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服务器上的一个或多个临时文件中。此外，他们可以从本地系统导出或导入他们的工作，编辑和查看他们的文件并提交他们的作业。</w:t>
      </w:r>
    </w:p>
    <w:p w14:paraId="6706D556" w14:textId="0EEE682E" w:rsidR="00225BCA" w:rsidRPr="001654F1" w:rsidRDefault="001654F1" w:rsidP="00225BCA">
      <w:pPr>
        <w:rPr>
          <w:rFonts w:ascii="SimSun" w:eastAsia="SimSun" w:hAnsi="SimSun" w:cs="Times New Roman" w:hint="eastAsia"/>
          <w:szCs w:val="24"/>
          <w:lang w:eastAsia="zh-CN"/>
        </w:rPr>
      </w:pPr>
      <w:r w:rsidRPr="001654F1">
        <w:rPr>
          <w:rFonts w:ascii="SimSun" w:eastAsia="SimSun" w:hAnsi="SimSun" w:cs="Times New Roman" w:hint="eastAsia"/>
          <w:szCs w:val="24"/>
          <w:lang w:eastAsia="zh-CN"/>
        </w:rPr>
        <w:t>此外，</w:t>
      </w:r>
      <w:r w:rsidRPr="001654F1">
        <w:rPr>
          <w:rFonts w:ascii="SimSun" w:eastAsia="SimSun" w:hAnsi="SimSun" w:cs="Times New Roman"/>
          <w:szCs w:val="24"/>
          <w:lang w:eastAsia="zh-CN"/>
        </w:rPr>
        <w:t xml:space="preserve">Ramos </w:t>
      </w:r>
      <w:r w:rsidRPr="001654F1">
        <w:rPr>
          <w:rFonts w:ascii="SimSun" w:eastAsia="SimSun" w:hAnsi="SimSun" w:cs="Times New Roman" w:hint="eastAsia"/>
          <w:szCs w:val="24"/>
          <w:lang w:eastAsia="zh-CN"/>
        </w:rPr>
        <w:t>及其同事</w:t>
      </w:r>
      <w:r w:rsidRPr="001654F1">
        <w:rPr>
          <w:rFonts w:ascii="SimSun" w:eastAsia="SimSun" w:hAnsi="SimSun" w:cs="Times New Roman"/>
          <w:szCs w:val="24"/>
          <w:lang w:eastAsia="zh-CN"/>
        </w:rPr>
        <w:t xml:space="preserve"> [8] </w:t>
      </w:r>
      <w:r w:rsidRPr="001654F1">
        <w:rPr>
          <w:rFonts w:ascii="SimSun" w:eastAsia="SimSun" w:hAnsi="SimSun" w:cs="Times New Roman" w:hint="eastAsia"/>
          <w:szCs w:val="24"/>
          <w:lang w:eastAsia="zh-CN"/>
        </w:rPr>
        <w:t>提出了基于</w:t>
      </w:r>
      <w:r w:rsidRPr="001654F1">
        <w:rPr>
          <w:rFonts w:ascii="SimSun" w:eastAsia="SimSun" w:hAnsi="SimSun" w:cs="Times New Roman"/>
          <w:szCs w:val="24"/>
          <w:lang w:eastAsia="zh-CN"/>
        </w:rPr>
        <w:t xml:space="preserve"> </w:t>
      </w:r>
      <w:proofErr w:type="spellStart"/>
      <w:r w:rsidRPr="001654F1">
        <w:rPr>
          <w:rFonts w:ascii="SimSun" w:eastAsia="SimSun" w:hAnsi="SimSun" w:cs="Times New Roman"/>
          <w:szCs w:val="24"/>
          <w:lang w:eastAsia="zh-CN"/>
        </w:rPr>
        <w:t>Corbera</w:t>
      </w:r>
      <w:proofErr w:type="spellEnd"/>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及其同事</w:t>
      </w:r>
      <w:r w:rsidRPr="001654F1">
        <w:rPr>
          <w:rFonts w:ascii="SimSun" w:eastAsia="SimSun" w:hAnsi="SimSun" w:cs="Times New Roman"/>
          <w:szCs w:val="24"/>
          <w:lang w:eastAsia="zh-CN"/>
        </w:rPr>
        <w:t xml:space="preserve"> [9] </w:t>
      </w:r>
      <w:r w:rsidRPr="001654F1">
        <w:rPr>
          <w:rFonts w:ascii="SimSun" w:eastAsia="SimSun" w:hAnsi="SimSun" w:cs="Times New Roman" w:hint="eastAsia"/>
          <w:szCs w:val="24"/>
          <w:lang w:eastAsia="zh-CN"/>
        </w:rPr>
        <w:t>所做工作的</w:t>
      </w:r>
      <w:r w:rsidRPr="001654F1">
        <w:rPr>
          <w:rFonts w:ascii="SimSun" w:eastAsia="SimSun" w:hAnsi="SimSun" w:cs="Times New Roman"/>
          <w:szCs w:val="24"/>
          <w:lang w:eastAsia="zh-CN"/>
        </w:rPr>
        <w:t xml:space="preserve"> </w:t>
      </w:r>
      <w:proofErr w:type="spellStart"/>
      <w:r w:rsidRPr="001654F1">
        <w:rPr>
          <w:rFonts w:ascii="SimSun" w:eastAsia="SimSun" w:hAnsi="SimSun" w:cs="Times New Roman"/>
          <w:szCs w:val="24"/>
          <w:lang w:eastAsia="zh-CN"/>
        </w:rPr>
        <w:t>Matlab</w:t>
      </w:r>
      <w:proofErr w:type="spellEnd"/>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评估架构。他们解释了如何扩展</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的功能以方便评估</w:t>
      </w:r>
      <w:r w:rsidRPr="001654F1">
        <w:rPr>
          <w:rFonts w:ascii="SimSun" w:eastAsia="SimSun" w:hAnsi="SimSun" w:cs="Times New Roman"/>
          <w:szCs w:val="24"/>
          <w:lang w:eastAsia="zh-CN"/>
        </w:rPr>
        <w:t xml:space="preserve"> </w:t>
      </w:r>
      <w:proofErr w:type="spellStart"/>
      <w:r w:rsidRPr="001654F1">
        <w:rPr>
          <w:rFonts w:ascii="SimSun" w:eastAsia="SimSun" w:hAnsi="SimSun" w:cs="Times New Roman"/>
          <w:szCs w:val="24"/>
          <w:lang w:eastAsia="zh-CN"/>
        </w:rPr>
        <w:t>Matlab</w:t>
      </w:r>
      <w:proofErr w:type="spellEnd"/>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的编程语言。他们从</w:t>
      </w:r>
      <w:r w:rsidRPr="001654F1">
        <w:rPr>
          <w:rFonts w:ascii="SimSun" w:eastAsia="SimSun" w:hAnsi="SimSun" w:cs="Times New Roman"/>
          <w:szCs w:val="24"/>
          <w:lang w:eastAsia="zh-CN"/>
        </w:rPr>
        <w:t xml:space="preserve"> </w:t>
      </w:r>
      <w:proofErr w:type="spellStart"/>
      <w:r w:rsidRPr="001654F1">
        <w:rPr>
          <w:rFonts w:ascii="SimSun" w:eastAsia="SimSun" w:hAnsi="SimSun" w:cs="Times New Roman"/>
          <w:szCs w:val="24"/>
          <w:lang w:eastAsia="zh-CN"/>
        </w:rPr>
        <w:t>CTPractical</w:t>
      </w:r>
      <w:proofErr w:type="spellEnd"/>
      <w:r w:rsidRPr="001654F1">
        <w:rPr>
          <w:rFonts w:ascii="SimSun" w:eastAsia="SimSun" w:hAnsi="SimSun" w:cs="Times New Roman"/>
          <w:szCs w:val="24"/>
          <w:lang w:eastAsia="zh-CN"/>
        </w:rPr>
        <w:t xml:space="preserve"> [9] </w:t>
      </w:r>
      <w:r w:rsidRPr="001654F1">
        <w:rPr>
          <w:rFonts w:ascii="SimSun" w:eastAsia="SimSun" w:hAnsi="SimSun" w:cs="Times New Roman" w:hint="eastAsia"/>
          <w:szCs w:val="24"/>
          <w:lang w:eastAsia="zh-CN"/>
        </w:rPr>
        <w:t>引入了一个新的扩展。他们在</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中重建了一个新模块作为其组件，该模块使用活动模块和控制块来支持新模块功能。基本上，学生可以通过</w:t>
      </w:r>
      <w:r w:rsidRPr="001654F1">
        <w:rPr>
          <w:rFonts w:ascii="SimSun" w:eastAsia="SimSun" w:hAnsi="SimSun" w:cs="Times New Roman"/>
          <w:szCs w:val="24"/>
          <w:lang w:eastAsia="zh-CN"/>
        </w:rPr>
        <w:t xml:space="preserve"> (.m) </w:t>
      </w:r>
      <w:r w:rsidRPr="001654F1">
        <w:rPr>
          <w:rFonts w:ascii="SimSun" w:eastAsia="SimSun" w:hAnsi="SimSun" w:cs="Times New Roman" w:hint="eastAsia"/>
          <w:szCs w:val="24"/>
          <w:lang w:eastAsia="zh-CN"/>
        </w:rPr>
        <w:t>或</w:t>
      </w:r>
      <w:r w:rsidRPr="001654F1">
        <w:rPr>
          <w:rFonts w:ascii="SimSun" w:eastAsia="SimSun" w:hAnsi="SimSun" w:cs="Times New Roman"/>
          <w:szCs w:val="24"/>
          <w:lang w:eastAsia="zh-CN"/>
        </w:rPr>
        <w:t xml:space="preserve"> (.zip) </w:t>
      </w:r>
      <w:r w:rsidRPr="001654F1">
        <w:rPr>
          <w:rFonts w:ascii="SimSun" w:eastAsia="SimSun" w:hAnsi="SimSun" w:cs="Times New Roman" w:hint="eastAsia"/>
          <w:szCs w:val="24"/>
          <w:lang w:eastAsia="zh-CN"/>
        </w:rPr>
        <w:t>文件提交他们的工作，并在测试人员对其进行评估后从他们的实验室工作中找到信息。因此，自动验证过程可以提供关于规范、截止日期、反馈和分配结果的信息。</w:t>
      </w:r>
    </w:p>
    <w:p w14:paraId="259AA731" w14:textId="43B7E96F" w:rsidR="008A29D1" w:rsidRPr="001654F1" w:rsidRDefault="001654F1" w:rsidP="004B7B71">
      <w:pPr>
        <w:pStyle w:val="a5"/>
        <w:numPr>
          <w:ilvl w:val="0"/>
          <w:numId w:val="1"/>
        </w:numPr>
        <w:ind w:leftChars="0"/>
        <w:jc w:val="center"/>
        <w:rPr>
          <w:rFonts w:ascii="SimSun" w:eastAsia="SimSun" w:hAnsi="SimSun" w:cs="Times New Roman"/>
          <w:szCs w:val="24"/>
          <w:lang w:eastAsia="zh-CN"/>
        </w:rPr>
      </w:pPr>
      <w:r w:rsidRPr="001654F1">
        <w:rPr>
          <w:rFonts w:ascii="SimSun" w:eastAsia="SimSun" w:hAnsi="SimSun" w:cs="Times New Roman" w:hint="eastAsia"/>
          <w:szCs w:val="24"/>
          <w:lang w:eastAsia="zh-CN"/>
        </w:rPr>
        <w:t>学习管理系统概述</w:t>
      </w:r>
      <w:r w:rsidRPr="001654F1">
        <w:rPr>
          <w:rFonts w:ascii="SimSun" w:eastAsia="SimSun" w:hAnsi="SimSun" w:cs="Times New Roman"/>
          <w:szCs w:val="24"/>
          <w:lang w:eastAsia="zh-CN"/>
        </w:rPr>
        <w:t>(LMS)</w:t>
      </w:r>
    </w:p>
    <w:p w14:paraId="49B550E6" w14:textId="1F040982" w:rsidR="00225BCA" w:rsidRPr="001654F1" w:rsidRDefault="001654F1" w:rsidP="00225BCA">
      <w:pPr>
        <w:rPr>
          <w:rFonts w:ascii="SimSun" w:eastAsia="SimSun" w:hAnsi="SimSun" w:cs="Times New Roman"/>
          <w:szCs w:val="24"/>
          <w:lang w:eastAsia="zh-CN"/>
        </w:rPr>
      </w:pPr>
      <w:r w:rsidRPr="001654F1">
        <w:rPr>
          <w:rFonts w:ascii="SimSun" w:eastAsia="SimSun" w:hAnsi="SimSun" w:cs="Times New Roman" w:hint="eastAsia"/>
          <w:szCs w:val="24"/>
          <w:lang w:eastAsia="zh-CN"/>
        </w:rPr>
        <w:t>学习管理系统</w:t>
      </w:r>
      <w:r w:rsidRPr="001654F1">
        <w:rPr>
          <w:rFonts w:ascii="SimSun" w:eastAsia="SimSun" w:hAnsi="SimSun" w:cs="Times New Roman"/>
          <w:szCs w:val="24"/>
          <w:lang w:eastAsia="zh-CN"/>
        </w:rPr>
        <w:t xml:space="preserve"> (LMS) </w:t>
      </w:r>
      <w:r w:rsidRPr="001654F1">
        <w:rPr>
          <w:rFonts w:ascii="SimSun" w:eastAsia="SimSun" w:hAnsi="SimSun" w:cs="Times New Roman" w:hint="eastAsia"/>
          <w:szCs w:val="24"/>
          <w:lang w:eastAsia="zh-CN"/>
        </w:rPr>
        <w:t>是管理虚拟学习环境</w:t>
      </w:r>
      <w:r w:rsidRPr="001654F1">
        <w:rPr>
          <w:rFonts w:ascii="SimSun" w:eastAsia="SimSun" w:hAnsi="SimSun" w:cs="Times New Roman"/>
          <w:szCs w:val="24"/>
          <w:lang w:eastAsia="zh-CN"/>
        </w:rPr>
        <w:t xml:space="preserve"> (VLE) </w:t>
      </w:r>
      <w:r w:rsidRPr="001654F1">
        <w:rPr>
          <w:rFonts w:ascii="SimSun" w:eastAsia="SimSun" w:hAnsi="SimSun" w:cs="Times New Roman" w:hint="eastAsia"/>
          <w:szCs w:val="24"/>
          <w:lang w:eastAsia="zh-CN"/>
        </w:rPr>
        <w:t>的软件系统，供学习者和教师使用以支持在线教育。</w:t>
      </w:r>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他们提供了一套工具来支持在线课程的创建、维护和交付</w:t>
      </w:r>
      <w:r w:rsidRPr="001654F1">
        <w:rPr>
          <w:rFonts w:ascii="SimSun" w:eastAsia="SimSun" w:hAnsi="SimSun" w:cs="Times New Roman"/>
          <w:szCs w:val="24"/>
          <w:lang w:eastAsia="zh-CN"/>
        </w:rPr>
        <w:t xml:space="preserve"> [4]</w:t>
      </w:r>
      <w:r w:rsidRPr="001654F1">
        <w:rPr>
          <w:rFonts w:ascii="SimSun" w:eastAsia="SimSun" w:hAnsi="SimSun" w:cs="Times New Roman" w:hint="eastAsia"/>
          <w:szCs w:val="24"/>
          <w:lang w:eastAsia="zh-CN"/>
        </w:rPr>
        <w:t>。</w:t>
      </w:r>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许多</w:t>
      </w:r>
      <w:r w:rsidRPr="001654F1">
        <w:rPr>
          <w:rFonts w:ascii="SimSun" w:eastAsia="SimSun" w:hAnsi="SimSun" w:cs="Times New Roman"/>
          <w:szCs w:val="24"/>
          <w:lang w:eastAsia="zh-CN"/>
        </w:rPr>
        <w:t xml:space="preserve"> LMS </w:t>
      </w:r>
      <w:r w:rsidRPr="001654F1">
        <w:rPr>
          <w:rFonts w:ascii="SimSun" w:eastAsia="SimSun" w:hAnsi="SimSun" w:cs="Times New Roman" w:hint="eastAsia"/>
          <w:szCs w:val="24"/>
          <w:lang w:eastAsia="zh-CN"/>
        </w:rPr>
        <w:t>通常被实现为遵循客户端</w:t>
      </w:r>
      <w:r w:rsidRPr="001654F1">
        <w:rPr>
          <w:rFonts w:ascii="SimSun" w:eastAsia="SimSun" w:hAnsi="SimSun" w:cs="Times New Roman"/>
          <w:szCs w:val="24"/>
          <w:lang w:eastAsia="zh-CN"/>
        </w:rPr>
        <w:t>/</w:t>
      </w:r>
      <w:r w:rsidRPr="001654F1">
        <w:rPr>
          <w:rFonts w:ascii="SimSun" w:eastAsia="SimSun" w:hAnsi="SimSun" w:cs="Times New Roman" w:hint="eastAsia"/>
          <w:szCs w:val="24"/>
          <w:lang w:eastAsia="zh-CN"/>
        </w:rPr>
        <w:t>服务器方法</w:t>
      </w:r>
      <w:r w:rsidRPr="001654F1">
        <w:rPr>
          <w:rFonts w:ascii="SimSun" w:eastAsia="SimSun" w:hAnsi="SimSun" w:cs="Times New Roman"/>
          <w:szCs w:val="24"/>
          <w:lang w:eastAsia="zh-CN"/>
        </w:rPr>
        <w:t xml:space="preserve"> [15] </w:t>
      </w:r>
      <w:r w:rsidRPr="001654F1">
        <w:rPr>
          <w:rFonts w:ascii="SimSun" w:eastAsia="SimSun" w:hAnsi="SimSun" w:cs="Times New Roman" w:hint="eastAsia"/>
          <w:szCs w:val="24"/>
          <w:lang w:eastAsia="zh-CN"/>
        </w:rPr>
        <w:t>的</w:t>
      </w:r>
      <w:r w:rsidRPr="001654F1">
        <w:rPr>
          <w:rFonts w:ascii="SimSun" w:eastAsia="SimSun" w:hAnsi="SimSun" w:cs="Times New Roman"/>
          <w:szCs w:val="24"/>
          <w:lang w:eastAsia="zh-CN"/>
        </w:rPr>
        <w:t xml:space="preserve"> Web </w:t>
      </w:r>
      <w:r w:rsidRPr="001654F1">
        <w:rPr>
          <w:rFonts w:ascii="SimSun" w:eastAsia="SimSun" w:hAnsi="SimSun" w:cs="Times New Roman" w:hint="eastAsia"/>
          <w:szCs w:val="24"/>
          <w:lang w:eastAsia="zh-CN"/>
        </w:rPr>
        <w:t>应用程序。</w:t>
      </w:r>
      <w:r w:rsidRPr="001654F1">
        <w:rPr>
          <w:rFonts w:ascii="SimSun" w:eastAsia="SimSun" w:hAnsi="SimSun" w:cs="Times New Roman"/>
          <w:szCs w:val="24"/>
          <w:lang w:eastAsia="zh-CN"/>
        </w:rPr>
        <w:t xml:space="preserve"> LMS </w:t>
      </w:r>
      <w:r w:rsidRPr="001654F1">
        <w:rPr>
          <w:rFonts w:ascii="SimSun" w:eastAsia="SimSun" w:hAnsi="SimSun" w:cs="Times New Roman" w:hint="eastAsia"/>
          <w:szCs w:val="24"/>
          <w:lang w:eastAsia="zh-CN"/>
        </w:rPr>
        <w:t>主要有两大类：</w:t>
      </w:r>
      <w:r w:rsidRPr="001654F1">
        <w:rPr>
          <w:rFonts w:ascii="SimSun" w:eastAsia="SimSun" w:hAnsi="SimSun" w:cs="Times New Roman"/>
          <w:szCs w:val="24"/>
          <w:lang w:eastAsia="zh-CN"/>
        </w:rPr>
        <w:t xml:space="preserve">1) </w:t>
      </w:r>
      <w:r w:rsidRPr="001654F1">
        <w:rPr>
          <w:rFonts w:ascii="SimSun" w:eastAsia="SimSun" w:hAnsi="SimSun" w:cs="Times New Roman" w:hint="eastAsia"/>
          <w:szCs w:val="24"/>
          <w:lang w:eastAsia="zh-CN"/>
        </w:rPr>
        <w:t>开源项目，例如</w:t>
      </w:r>
      <w:r w:rsidRPr="001654F1">
        <w:rPr>
          <w:rFonts w:ascii="SimSun" w:eastAsia="SimSun" w:hAnsi="SimSun" w:cs="Times New Roman"/>
          <w:szCs w:val="24"/>
          <w:lang w:eastAsia="zh-CN"/>
        </w:rPr>
        <w:t xml:space="preserve"> Moodle</w:t>
      </w:r>
      <w:r w:rsidRPr="001654F1">
        <w:rPr>
          <w:rFonts w:ascii="SimSun" w:eastAsia="SimSun" w:hAnsi="SimSun" w:cs="Times New Roman" w:hint="eastAsia"/>
          <w:szCs w:val="24"/>
          <w:lang w:eastAsia="zh-CN"/>
        </w:rPr>
        <w:t>、</w:t>
      </w:r>
      <w:proofErr w:type="spellStart"/>
      <w:r w:rsidRPr="001654F1">
        <w:rPr>
          <w:rFonts w:ascii="SimSun" w:eastAsia="SimSun" w:hAnsi="SimSun" w:cs="Times New Roman"/>
          <w:szCs w:val="24"/>
          <w:lang w:eastAsia="zh-CN"/>
        </w:rPr>
        <w:t>Atutor</w:t>
      </w:r>
      <w:proofErr w:type="spellEnd"/>
      <w:r w:rsidRPr="001654F1">
        <w:rPr>
          <w:rFonts w:ascii="SimSun" w:eastAsia="SimSun" w:hAnsi="SimSun" w:cs="Times New Roman" w:hint="eastAsia"/>
          <w:szCs w:val="24"/>
          <w:lang w:eastAsia="zh-CN"/>
        </w:rPr>
        <w:t>、</w:t>
      </w:r>
      <w:r w:rsidRPr="001654F1">
        <w:rPr>
          <w:rFonts w:ascii="SimSun" w:eastAsia="SimSun" w:hAnsi="SimSun" w:cs="Times New Roman"/>
          <w:szCs w:val="24"/>
          <w:lang w:eastAsia="zh-CN"/>
        </w:rPr>
        <w:t xml:space="preserve">Sakai </w:t>
      </w:r>
      <w:r w:rsidRPr="001654F1">
        <w:rPr>
          <w:rFonts w:ascii="SimSun" w:eastAsia="SimSun" w:hAnsi="SimSun" w:cs="Times New Roman" w:hint="eastAsia"/>
          <w:szCs w:val="24"/>
          <w:lang w:eastAsia="zh-CN"/>
        </w:rPr>
        <w:t>等；</w:t>
      </w:r>
      <w:r w:rsidRPr="001654F1">
        <w:rPr>
          <w:rFonts w:ascii="SimSun" w:eastAsia="SimSun" w:hAnsi="SimSun" w:cs="Times New Roman"/>
          <w:szCs w:val="24"/>
          <w:lang w:eastAsia="zh-CN"/>
        </w:rPr>
        <w:t xml:space="preserve">2) </w:t>
      </w:r>
      <w:r w:rsidRPr="001654F1">
        <w:rPr>
          <w:rFonts w:ascii="SimSun" w:eastAsia="SimSun" w:hAnsi="SimSun" w:cs="Times New Roman" w:hint="eastAsia"/>
          <w:szCs w:val="24"/>
          <w:lang w:eastAsia="zh-CN"/>
        </w:rPr>
        <w:t>商业或财产解决方案平台，例如：</w:t>
      </w:r>
      <w:r w:rsidRPr="001654F1">
        <w:rPr>
          <w:rFonts w:ascii="SimSun" w:eastAsia="SimSun" w:hAnsi="SimSun" w:cs="Times New Roman"/>
          <w:szCs w:val="24"/>
          <w:lang w:eastAsia="zh-CN"/>
        </w:rPr>
        <w:t>Blackboard</w:t>
      </w:r>
      <w:r w:rsidRPr="001654F1">
        <w:rPr>
          <w:rFonts w:ascii="SimSun" w:eastAsia="SimSun" w:hAnsi="SimSun" w:cs="Times New Roman" w:hint="eastAsia"/>
          <w:szCs w:val="24"/>
          <w:lang w:eastAsia="zh-CN"/>
        </w:rPr>
        <w:t>、</w:t>
      </w:r>
      <w:r w:rsidRPr="001654F1">
        <w:rPr>
          <w:rFonts w:ascii="SimSun" w:eastAsia="SimSun" w:hAnsi="SimSun" w:cs="Times New Roman"/>
          <w:szCs w:val="24"/>
          <w:lang w:eastAsia="zh-CN"/>
        </w:rPr>
        <w:t>WebCT</w:t>
      </w:r>
      <w:r w:rsidRPr="001654F1">
        <w:rPr>
          <w:rFonts w:ascii="SimSun" w:eastAsia="SimSun" w:hAnsi="SimSun" w:cs="Times New Roman" w:hint="eastAsia"/>
          <w:szCs w:val="24"/>
          <w:lang w:eastAsia="zh-CN"/>
        </w:rPr>
        <w:t>、</w:t>
      </w:r>
      <w:r w:rsidRPr="001654F1">
        <w:rPr>
          <w:rFonts w:ascii="SimSun" w:eastAsia="SimSun" w:hAnsi="SimSun" w:cs="Times New Roman"/>
          <w:szCs w:val="24"/>
          <w:lang w:eastAsia="zh-CN"/>
        </w:rPr>
        <w:t>Desire2learn</w:t>
      </w:r>
      <w:r w:rsidRPr="001654F1">
        <w:rPr>
          <w:rFonts w:ascii="SimSun" w:eastAsia="SimSun" w:hAnsi="SimSun" w:cs="Times New Roman" w:hint="eastAsia"/>
          <w:szCs w:val="24"/>
          <w:lang w:eastAsia="zh-CN"/>
        </w:rPr>
        <w:t>、</w:t>
      </w:r>
      <w:r w:rsidRPr="001654F1">
        <w:rPr>
          <w:rFonts w:ascii="SimSun" w:eastAsia="SimSun" w:hAnsi="SimSun" w:cs="Times New Roman"/>
          <w:szCs w:val="24"/>
          <w:lang w:eastAsia="zh-CN"/>
        </w:rPr>
        <w:t xml:space="preserve">SharePoint </w:t>
      </w:r>
      <w:r w:rsidRPr="001654F1">
        <w:rPr>
          <w:rFonts w:ascii="SimSun" w:eastAsia="SimSun" w:hAnsi="SimSun" w:cs="Times New Roman" w:hint="eastAsia"/>
          <w:szCs w:val="24"/>
          <w:lang w:eastAsia="zh-CN"/>
        </w:rPr>
        <w:t>等。开源</w:t>
      </w:r>
      <w:r w:rsidRPr="001654F1">
        <w:rPr>
          <w:rFonts w:ascii="SimSun" w:eastAsia="SimSun" w:hAnsi="SimSun" w:cs="Times New Roman"/>
          <w:szCs w:val="24"/>
          <w:lang w:eastAsia="zh-CN"/>
        </w:rPr>
        <w:t xml:space="preserve"> LMS </w:t>
      </w:r>
      <w:r w:rsidRPr="001654F1">
        <w:rPr>
          <w:rFonts w:ascii="SimSun" w:eastAsia="SimSun" w:hAnsi="SimSun" w:cs="Times New Roman" w:hint="eastAsia"/>
          <w:szCs w:val="24"/>
          <w:lang w:eastAsia="zh-CN"/>
        </w:rPr>
        <w:t>通常是</w:t>
      </w:r>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建立在可扩展的框架上，允许开发人员调整和修改</w:t>
      </w:r>
      <w:r w:rsidRPr="001654F1">
        <w:rPr>
          <w:rFonts w:ascii="SimSun" w:eastAsia="SimSun" w:hAnsi="SimSun" w:cs="Times New Roman"/>
          <w:szCs w:val="24"/>
          <w:lang w:eastAsia="zh-CN"/>
        </w:rPr>
        <w:t xml:space="preserve"> LMS </w:t>
      </w:r>
      <w:r w:rsidRPr="001654F1">
        <w:rPr>
          <w:rFonts w:ascii="SimSun" w:eastAsia="SimSun" w:hAnsi="SimSun" w:cs="Times New Roman" w:hint="eastAsia"/>
          <w:szCs w:val="24"/>
          <w:lang w:eastAsia="zh-CN"/>
        </w:rPr>
        <w:t>以满足他们的特定需求。</w:t>
      </w:r>
    </w:p>
    <w:p w14:paraId="69B60039" w14:textId="687B42F2" w:rsidR="00225BCA" w:rsidRPr="001654F1" w:rsidRDefault="001654F1" w:rsidP="00225BCA">
      <w:pPr>
        <w:pStyle w:val="a5"/>
        <w:numPr>
          <w:ilvl w:val="0"/>
          <w:numId w:val="2"/>
        </w:numPr>
        <w:ind w:leftChars="0"/>
        <w:rPr>
          <w:rFonts w:ascii="SimSun" w:eastAsia="SimSun" w:hAnsi="SimSun" w:cs="Times New Roman"/>
          <w:szCs w:val="24"/>
        </w:rPr>
      </w:pPr>
      <w:r w:rsidRPr="001654F1">
        <w:rPr>
          <w:rFonts w:ascii="SimSun" w:eastAsia="SimSun" w:hAnsi="SimSun" w:cs="Times New Roman"/>
          <w:szCs w:val="24"/>
          <w:lang w:eastAsia="zh-CN"/>
        </w:rPr>
        <w:t>MOODLE</w:t>
      </w:r>
    </w:p>
    <w:p w14:paraId="676C6EBD" w14:textId="20113EF4" w:rsidR="00225BCA" w:rsidRPr="001654F1" w:rsidRDefault="001654F1" w:rsidP="00225BCA">
      <w:pPr>
        <w:rPr>
          <w:rFonts w:ascii="SimSun" w:eastAsia="SimSun" w:hAnsi="SimSun" w:cs="Times New Roman"/>
          <w:szCs w:val="24"/>
          <w:lang w:eastAsia="zh-CN"/>
        </w:rPr>
      </w:pPr>
      <w:r w:rsidRPr="001654F1">
        <w:rPr>
          <w:rFonts w:ascii="SimSun" w:eastAsia="SimSun" w:hAnsi="SimSun" w:cs="Times New Roman"/>
          <w:szCs w:val="24"/>
          <w:lang w:eastAsia="zh-CN"/>
        </w:rPr>
        <w:t>Moodle</w:t>
      </w:r>
      <w:r w:rsidRPr="001654F1">
        <w:rPr>
          <w:rFonts w:ascii="SimSun" w:eastAsia="SimSun" w:hAnsi="SimSun" w:cs="Times New Roman" w:hint="eastAsia"/>
          <w:szCs w:val="24"/>
          <w:lang w:eastAsia="zh-CN"/>
        </w:rPr>
        <w:t>作为开源软件，是目前最成功的</w:t>
      </w:r>
      <w:r w:rsidRPr="001654F1">
        <w:rPr>
          <w:rFonts w:ascii="SimSun" w:eastAsia="SimSun" w:hAnsi="SimSun" w:cs="Times New Roman"/>
          <w:szCs w:val="24"/>
          <w:lang w:eastAsia="zh-CN"/>
        </w:rPr>
        <w:t xml:space="preserve"> LMS</w:t>
      </w:r>
      <w:r w:rsidRPr="001654F1">
        <w:rPr>
          <w:rFonts w:ascii="SimSun" w:eastAsia="SimSun" w:hAnsi="SimSun" w:cs="Times New Roman" w:hint="eastAsia"/>
          <w:szCs w:val="24"/>
          <w:lang w:eastAsia="zh-CN"/>
        </w:rPr>
        <w:t>。它是一个学习管理系统，旨在建立模块化面向对象的动态学习环境。它是通用公共许可证</w:t>
      </w:r>
      <w:r w:rsidRPr="001654F1">
        <w:rPr>
          <w:rFonts w:ascii="SimSun" w:eastAsia="SimSun" w:hAnsi="SimSun" w:cs="Times New Roman"/>
          <w:szCs w:val="24"/>
          <w:lang w:eastAsia="zh-CN"/>
        </w:rPr>
        <w:t xml:space="preserve"> (GNU) </w:t>
      </w:r>
      <w:r w:rsidRPr="001654F1">
        <w:rPr>
          <w:rFonts w:ascii="SimSun" w:eastAsia="SimSun" w:hAnsi="SimSun" w:cs="Times New Roman" w:hint="eastAsia"/>
          <w:szCs w:val="24"/>
          <w:lang w:eastAsia="zh-CN"/>
        </w:rPr>
        <w:t>下的开源系统。开源的特性将方便其根据客户的需求进行开发和维护。此外，这提供了一个研究领域来扩展</w:t>
      </w:r>
      <w:r w:rsidRPr="001654F1">
        <w:rPr>
          <w:rFonts w:ascii="SimSun" w:eastAsia="SimSun" w:hAnsi="SimSun" w:cs="Times New Roman"/>
          <w:szCs w:val="24"/>
          <w:lang w:eastAsia="zh-CN"/>
        </w:rPr>
        <w:t xml:space="preserve"> CSE [16] </w:t>
      </w:r>
      <w:r w:rsidRPr="001654F1">
        <w:rPr>
          <w:rFonts w:ascii="SimSun" w:eastAsia="SimSun" w:hAnsi="SimSun" w:cs="Times New Roman" w:hint="eastAsia"/>
          <w:szCs w:val="24"/>
          <w:lang w:eastAsia="zh-CN"/>
        </w:rPr>
        <w:t>的软件工具。</w:t>
      </w:r>
    </w:p>
    <w:p w14:paraId="61833983" w14:textId="1D008716" w:rsidR="00225BCA" w:rsidRPr="001654F1" w:rsidRDefault="001654F1" w:rsidP="00225BCA">
      <w:pPr>
        <w:rPr>
          <w:rFonts w:ascii="SimSun" w:eastAsia="SimSun" w:hAnsi="SimSun" w:cs="Times New Roman" w:hint="eastAsia"/>
          <w:szCs w:val="24"/>
          <w:lang w:eastAsia="zh-CN"/>
        </w:rPr>
      </w:pPr>
      <w:r w:rsidRPr="001654F1">
        <w:rPr>
          <w:rFonts w:ascii="SimSun" w:eastAsia="SimSun" w:hAnsi="SimSun" w:cs="Times New Roman"/>
          <w:szCs w:val="24"/>
          <w:lang w:eastAsia="zh-CN"/>
        </w:rPr>
        <w:t xml:space="preserve">Moodle </w:t>
      </w:r>
      <w:r w:rsidRPr="001654F1">
        <w:rPr>
          <w:rFonts w:ascii="SimSun" w:eastAsia="SimSun" w:hAnsi="SimSun" w:cs="Times New Roman" w:hint="eastAsia"/>
          <w:szCs w:val="24"/>
          <w:lang w:eastAsia="zh-CN"/>
        </w:rPr>
        <w:t>是一个模块化系统，它将内容组织为参考课程的单元和包含课程材料的活动和资源的部分</w:t>
      </w:r>
      <w:r w:rsidRPr="001654F1">
        <w:rPr>
          <w:rFonts w:ascii="SimSun" w:eastAsia="SimSun" w:hAnsi="SimSun" w:cs="Times New Roman"/>
          <w:szCs w:val="24"/>
          <w:lang w:eastAsia="zh-CN"/>
        </w:rPr>
        <w:t>[5]</w:t>
      </w:r>
      <w:r w:rsidRPr="001654F1">
        <w:rPr>
          <w:rFonts w:ascii="SimSun" w:eastAsia="SimSun" w:hAnsi="SimSun" w:cs="Times New Roman" w:hint="eastAsia"/>
          <w:szCs w:val="24"/>
          <w:lang w:eastAsia="zh-CN"/>
        </w:rPr>
        <w:t>。</w:t>
      </w:r>
      <w:r w:rsidRPr="001654F1">
        <w:rPr>
          <w:rFonts w:ascii="SimSun" w:eastAsia="SimSun" w:hAnsi="SimSun" w:cs="Times New Roman"/>
          <w:szCs w:val="24"/>
          <w:lang w:eastAsia="zh-CN"/>
        </w:rPr>
        <w:t xml:space="preserve"> Moodle</w:t>
      </w:r>
      <w:r w:rsidRPr="001654F1">
        <w:rPr>
          <w:rFonts w:ascii="SimSun" w:eastAsia="SimSun" w:hAnsi="SimSun" w:cs="Times New Roman" w:hint="eastAsia"/>
          <w:szCs w:val="24"/>
          <w:lang w:eastAsia="zh-CN"/>
        </w:rPr>
        <w:t>中有数百个通用插件，它们是由许多开发人员开发的，用于改进</w:t>
      </w:r>
      <w:r w:rsidRPr="001654F1">
        <w:rPr>
          <w:rFonts w:ascii="SimSun" w:eastAsia="SimSun" w:hAnsi="SimSun" w:cs="Times New Roman"/>
          <w:szCs w:val="24"/>
          <w:lang w:eastAsia="zh-CN"/>
        </w:rPr>
        <w:t>Moodle</w:t>
      </w:r>
      <w:r w:rsidRPr="001654F1">
        <w:rPr>
          <w:rFonts w:ascii="SimSun" w:eastAsia="SimSun" w:hAnsi="SimSun" w:cs="Times New Roman" w:hint="eastAsia"/>
          <w:szCs w:val="24"/>
          <w:lang w:eastAsia="zh-CN"/>
        </w:rPr>
        <w:t>的功能。这些工具包括：论坛、聊天、测验工具、作业工具、维基等等。尽管如此，</w:t>
      </w:r>
      <w:r w:rsidRPr="001654F1">
        <w:rPr>
          <w:rFonts w:ascii="SimSun" w:eastAsia="SimSun" w:hAnsi="SimSun" w:cs="Times New Roman"/>
          <w:szCs w:val="24"/>
          <w:lang w:eastAsia="zh-CN"/>
        </w:rPr>
        <w:t xml:space="preserve">Moodle </w:t>
      </w:r>
      <w:r w:rsidRPr="001654F1">
        <w:rPr>
          <w:rFonts w:ascii="SimSun" w:eastAsia="SimSun" w:hAnsi="SimSun" w:cs="Times New Roman" w:hint="eastAsia"/>
          <w:szCs w:val="24"/>
          <w:lang w:eastAsia="zh-CN"/>
        </w:rPr>
        <w:t>的管理员可以安装各种附加插件来扩展</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安装的活动集。在技</w:t>
      </w:r>
      <w:r w:rsidRPr="001654F1">
        <w:rPr>
          <w:rFonts w:ascii="MS Mincho" w:eastAsia="MS Mincho" w:hAnsi="MS Mincho" w:cs="MS Mincho" w:hint="eastAsia"/>
          <w:szCs w:val="24"/>
          <w:lang w:eastAsia="zh-CN"/>
        </w:rPr>
        <w:t>​​</w:t>
      </w:r>
      <w:r w:rsidRPr="001654F1">
        <w:rPr>
          <w:rFonts w:ascii="SimSun" w:eastAsia="SimSun" w:hAnsi="SimSun" w:cs="新細明體" w:hint="eastAsia"/>
          <w:szCs w:val="24"/>
          <w:lang w:eastAsia="zh-CN"/>
        </w:rPr>
        <w:t>术方面，</w:t>
      </w:r>
      <w:r w:rsidRPr="001654F1">
        <w:rPr>
          <w:rFonts w:ascii="SimSun" w:eastAsia="SimSun" w:hAnsi="SimSun" w:cs="Times New Roman"/>
          <w:szCs w:val="24"/>
          <w:lang w:eastAsia="zh-CN"/>
        </w:rPr>
        <w:t xml:space="preserve">Moodle </w:t>
      </w:r>
      <w:r w:rsidRPr="001654F1">
        <w:rPr>
          <w:rFonts w:ascii="SimSun" w:eastAsia="SimSun" w:hAnsi="SimSun" w:cs="Times New Roman" w:hint="eastAsia"/>
          <w:szCs w:val="24"/>
          <w:lang w:eastAsia="zh-CN"/>
        </w:rPr>
        <w:t>是用</w:t>
      </w:r>
      <w:r w:rsidRPr="001654F1">
        <w:rPr>
          <w:rFonts w:ascii="SimSun" w:eastAsia="SimSun" w:hAnsi="SimSun" w:cs="Times New Roman"/>
          <w:szCs w:val="24"/>
          <w:lang w:eastAsia="zh-CN"/>
        </w:rPr>
        <w:t xml:space="preserve"> PHP </w:t>
      </w:r>
      <w:r w:rsidRPr="001654F1">
        <w:rPr>
          <w:rFonts w:ascii="SimSun" w:eastAsia="SimSun" w:hAnsi="SimSun" w:cs="Times New Roman" w:hint="eastAsia"/>
          <w:szCs w:val="24"/>
          <w:lang w:eastAsia="zh-CN"/>
        </w:rPr>
        <w:t>开发的：超文本预处理器编程语言，与大多数</w:t>
      </w:r>
      <w:r w:rsidRPr="001654F1">
        <w:rPr>
          <w:rFonts w:ascii="SimSun" w:eastAsia="SimSun" w:hAnsi="SimSun" w:cs="Times New Roman"/>
          <w:szCs w:val="24"/>
          <w:lang w:eastAsia="zh-CN"/>
        </w:rPr>
        <w:t xml:space="preserve"> LMS </w:t>
      </w:r>
      <w:r w:rsidRPr="001654F1">
        <w:rPr>
          <w:rFonts w:ascii="SimSun" w:eastAsia="SimSun" w:hAnsi="SimSun" w:cs="Times New Roman" w:hint="eastAsia"/>
          <w:szCs w:val="24"/>
          <w:lang w:eastAsia="zh-CN"/>
        </w:rPr>
        <w:t>一样，它使用常见的三层客户端</w:t>
      </w:r>
      <w:r w:rsidRPr="001654F1">
        <w:rPr>
          <w:rFonts w:ascii="SimSun" w:eastAsia="SimSun" w:hAnsi="SimSun" w:cs="Times New Roman"/>
          <w:szCs w:val="24"/>
          <w:lang w:eastAsia="zh-CN"/>
        </w:rPr>
        <w:t>/</w:t>
      </w:r>
      <w:r w:rsidRPr="001654F1">
        <w:rPr>
          <w:rFonts w:ascii="SimSun" w:eastAsia="SimSun" w:hAnsi="SimSun" w:cs="Times New Roman" w:hint="eastAsia"/>
          <w:szCs w:val="24"/>
          <w:lang w:eastAsia="zh-CN"/>
        </w:rPr>
        <w:t>服务器架构</w:t>
      </w:r>
      <w:r w:rsidRPr="001654F1">
        <w:rPr>
          <w:rFonts w:ascii="SimSun" w:eastAsia="SimSun" w:hAnsi="SimSun" w:cs="Times New Roman"/>
          <w:szCs w:val="24"/>
          <w:lang w:eastAsia="zh-CN"/>
        </w:rPr>
        <w:t xml:space="preserve"> </w:t>
      </w:r>
      <w:r w:rsidRPr="001654F1">
        <w:rPr>
          <w:rFonts w:ascii="SimSun" w:eastAsia="SimSun" w:hAnsi="SimSun" w:cs="Times New Roman"/>
          <w:szCs w:val="24"/>
          <w:lang w:eastAsia="zh-CN"/>
        </w:rPr>
        <w:lastRenderedPageBreak/>
        <w:t>[16]</w:t>
      </w:r>
      <w:r w:rsidRPr="001654F1">
        <w:rPr>
          <w:rFonts w:ascii="SimSun" w:eastAsia="SimSun" w:hAnsi="SimSun" w:cs="Times New Roman" w:hint="eastAsia"/>
          <w:szCs w:val="24"/>
          <w:lang w:eastAsia="zh-CN"/>
        </w:rPr>
        <w:t>。</w:t>
      </w:r>
    </w:p>
    <w:p w14:paraId="23764723" w14:textId="314AD5DD" w:rsidR="00225BCA" w:rsidRPr="001654F1" w:rsidRDefault="001654F1" w:rsidP="004B7B71">
      <w:pPr>
        <w:pStyle w:val="a5"/>
        <w:numPr>
          <w:ilvl w:val="0"/>
          <w:numId w:val="1"/>
        </w:numPr>
        <w:ind w:leftChars="0"/>
        <w:jc w:val="center"/>
        <w:rPr>
          <w:rFonts w:ascii="SimSun" w:eastAsia="SimSun" w:hAnsi="SimSun" w:cs="Times New Roman"/>
          <w:szCs w:val="24"/>
          <w:lang w:eastAsia="zh-CN"/>
        </w:rPr>
      </w:pPr>
      <w:r w:rsidRPr="001654F1">
        <w:rPr>
          <w:rFonts w:ascii="SimSun" w:eastAsia="SimSun" w:hAnsi="SimSun" w:cs="Times New Roman" w:hint="eastAsia"/>
          <w:szCs w:val="24"/>
          <w:lang w:eastAsia="zh-CN"/>
        </w:rPr>
        <w:t>计算机科学教育中的软件工具</w:t>
      </w:r>
    </w:p>
    <w:p w14:paraId="31B3DBE7" w14:textId="1AC1AB63" w:rsidR="00F04D9B" w:rsidRPr="001654F1" w:rsidRDefault="001654F1" w:rsidP="00F04D9B">
      <w:pPr>
        <w:rPr>
          <w:rFonts w:ascii="SimSun" w:eastAsia="SimSun" w:hAnsi="SimSun" w:cs="Times New Roman"/>
          <w:szCs w:val="24"/>
          <w:lang w:eastAsia="zh-CN"/>
        </w:rPr>
      </w:pPr>
      <w:r w:rsidRPr="001654F1">
        <w:rPr>
          <w:rFonts w:ascii="SimSun" w:eastAsia="SimSun" w:hAnsi="SimSun" w:cs="Times New Roman"/>
          <w:szCs w:val="24"/>
          <w:lang w:eastAsia="zh-CN"/>
        </w:rPr>
        <w:t xml:space="preserve">CSE </w:t>
      </w:r>
      <w:r w:rsidRPr="001654F1">
        <w:rPr>
          <w:rFonts w:ascii="SimSun" w:eastAsia="SimSun" w:hAnsi="SimSun" w:cs="Times New Roman" w:hint="eastAsia"/>
          <w:szCs w:val="24"/>
          <w:lang w:eastAsia="zh-CN"/>
        </w:rPr>
        <w:t>与一系列与计算和技术知识及其应用教育有关的科学学科有关。</w:t>
      </w:r>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计算机科学教育包括以下两个主要部分的课程教学：</w:t>
      </w:r>
    </w:p>
    <w:p w14:paraId="2F6C688A" w14:textId="45F0BA8A" w:rsidR="00F04D9B" w:rsidRPr="001654F1" w:rsidRDefault="001654F1" w:rsidP="00F04D9B">
      <w:pPr>
        <w:pStyle w:val="a5"/>
        <w:numPr>
          <w:ilvl w:val="0"/>
          <w:numId w:val="3"/>
        </w:numPr>
        <w:ind w:leftChars="0"/>
        <w:rPr>
          <w:rFonts w:ascii="SimSun" w:eastAsia="SimSun" w:hAnsi="SimSun" w:cs="Times New Roman"/>
          <w:szCs w:val="24"/>
          <w:lang w:eastAsia="zh-CN"/>
        </w:rPr>
      </w:pPr>
      <w:r w:rsidRPr="001654F1">
        <w:rPr>
          <w:rFonts w:ascii="SimSun" w:eastAsia="SimSun" w:hAnsi="SimSun" w:cs="Times New Roman" w:hint="eastAsia"/>
          <w:szCs w:val="24"/>
          <w:lang w:eastAsia="zh-CN"/>
        </w:rPr>
        <w:t>理论部分：涉及课程所需的理论内容和知识。</w:t>
      </w:r>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为了组织理论内容，许多</w:t>
      </w:r>
      <w:r w:rsidRPr="001654F1">
        <w:rPr>
          <w:rFonts w:ascii="SimSun" w:eastAsia="SimSun" w:hAnsi="SimSun" w:cs="Times New Roman"/>
          <w:szCs w:val="24"/>
          <w:lang w:eastAsia="zh-CN"/>
        </w:rPr>
        <w:t xml:space="preserve"> LMS </w:t>
      </w:r>
      <w:r w:rsidRPr="001654F1">
        <w:rPr>
          <w:rFonts w:ascii="SimSun" w:eastAsia="SimSun" w:hAnsi="SimSun" w:cs="Times New Roman" w:hint="eastAsia"/>
          <w:szCs w:val="24"/>
          <w:lang w:eastAsia="zh-CN"/>
        </w:rPr>
        <w:t>提供了一组软件工具，例如：</w:t>
      </w:r>
    </w:p>
    <w:p w14:paraId="4D38D62A" w14:textId="3E2E8C00" w:rsidR="00F04D9B" w:rsidRPr="001654F1" w:rsidRDefault="001654F1" w:rsidP="00F04D9B">
      <w:pPr>
        <w:pStyle w:val="a5"/>
        <w:ind w:leftChars="0" w:left="360"/>
        <w:rPr>
          <w:rFonts w:ascii="SimSun" w:eastAsia="SimSun" w:hAnsi="SimSun" w:cs="Times New Roman"/>
          <w:szCs w:val="24"/>
          <w:lang w:eastAsia="zh-CN"/>
        </w:rPr>
      </w:pPr>
      <w:r w:rsidRPr="001654F1">
        <w:rPr>
          <w:rFonts w:ascii="SimSun" w:eastAsia="SimSun" w:hAnsi="SimSun" w:cs="Times New Roman" w:hint="eastAsia"/>
          <w:szCs w:val="24"/>
          <w:lang w:eastAsia="zh-CN"/>
        </w:rPr>
        <w:t>办公套件（例如演示文稿、电子书、工作表、</w:t>
      </w:r>
      <w:r w:rsidRPr="001654F1">
        <w:rPr>
          <w:rFonts w:ascii="SimSun" w:eastAsia="SimSun" w:hAnsi="SimSun" w:cs="Times New Roman"/>
          <w:szCs w:val="24"/>
          <w:lang w:eastAsia="zh-CN"/>
        </w:rPr>
        <w:t xml:space="preserve">PDF </w:t>
      </w:r>
      <w:r w:rsidRPr="001654F1">
        <w:rPr>
          <w:rFonts w:ascii="SimSun" w:eastAsia="SimSun" w:hAnsi="SimSun" w:cs="Times New Roman" w:hint="eastAsia"/>
          <w:szCs w:val="24"/>
          <w:lang w:eastAsia="zh-CN"/>
        </w:rPr>
        <w:t>文档、</w:t>
      </w:r>
      <w:r w:rsidRPr="001654F1">
        <w:rPr>
          <w:rFonts w:ascii="SimSun" w:eastAsia="SimSun" w:hAnsi="SimSun" w:cs="Times New Roman"/>
          <w:szCs w:val="24"/>
          <w:lang w:eastAsia="zh-CN"/>
        </w:rPr>
        <w:t xml:space="preserve">Word </w:t>
      </w:r>
      <w:r w:rsidRPr="001654F1">
        <w:rPr>
          <w:rFonts w:ascii="SimSun" w:eastAsia="SimSun" w:hAnsi="SimSun" w:cs="Times New Roman" w:hint="eastAsia"/>
          <w:szCs w:val="24"/>
          <w:lang w:eastAsia="zh-CN"/>
        </w:rPr>
        <w:t>等），</w:t>
      </w:r>
    </w:p>
    <w:p w14:paraId="187CDD68" w14:textId="0F328229" w:rsidR="00F04D9B" w:rsidRPr="001654F1" w:rsidRDefault="001654F1" w:rsidP="00F04D9B">
      <w:pPr>
        <w:pStyle w:val="a5"/>
        <w:ind w:leftChars="0" w:left="360"/>
        <w:rPr>
          <w:rFonts w:ascii="SimSun" w:eastAsia="SimSun" w:hAnsi="SimSun" w:cs="Times New Roman"/>
          <w:szCs w:val="24"/>
          <w:lang w:eastAsia="zh-CN"/>
        </w:rPr>
      </w:pPr>
      <w:r w:rsidRPr="001654F1">
        <w:rPr>
          <w:rFonts w:ascii="SimSun" w:eastAsia="SimSun" w:hAnsi="SimSun" w:cs="Times New Roman" w:hint="eastAsia"/>
          <w:szCs w:val="24"/>
          <w:lang w:eastAsia="zh-CN"/>
        </w:rPr>
        <w:t>多媒体（视频、音频）、</w:t>
      </w:r>
    </w:p>
    <w:p w14:paraId="24A0B476" w14:textId="71429135" w:rsidR="00F04D9B" w:rsidRPr="001654F1" w:rsidRDefault="001654F1" w:rsidP="00F04D9B">
      <w:pPr>
        <w:pStyle w:val="a5"/>
        <w:ind w:leftChars="0" w:left="360"/>
        <w:rPr>
          <w:rFonts w:ascii="SimSun" w:eastAsia="SimSun" w:hAnsi="SimSun" w:cs="Times New Roman"/>
          <w:szCs w:val="24"/>
        </w:rPr>
      </w:pPr>
      <w:r w:rsidRPr="001654F1">
        <w:rPr>
          <w:rFonts w:ascii="SimSun" w:eastAsia="SimSun" w:hAnsi="SimSun" w:cs="Times New Roman" w:hint="eastAsia"/>
          <w:szCs w:val="24"/>
          <w:lang w:eastAsia="zh-CN"/>
        </w:rPr>
        <w:t>维基和其他。</w:t>
      </w:r>
    </w:p>
    <w:p w14:paraId="2A49B1C4" w14:textId="4FC82032" w:rsidR="00F04D9B" w:rsidRPr="001654F1" w:rsidRDefault="001654F1" w:rsidP="00F04D9B">
      <w:pPr>
        <w:pStyle w:val="a5"/>
        <w:numPr>
          <w:ilvl w:val="0"/>
          <w:numId w:val="3"/>
        </w:numPr>
        <w:ind w:leftChars="0"/>
        <w:rPr>
          <w:rFonts w:ascii="SimSun" w:eastAsia="SimSun" w:hAnsi="SimSun" w:cs="Times New Roman"/>
          <w:szCs w:val="24"/>
          <w:lang w:eastAsia="zh-CN"/>
        </w:rPr>
      </w:pPr>
      <w:r w:rsidRPr="001654F1">
        <w:rPr>
          <w:rFonts w:ascii="SimSun" w:eastAsia="SimSun" w:hAnsi="SimSun" w:cs="Times New Roman" w:hint="eastAsia"/>
          <w:szCs w:val="24"/>
          <w:lang w:eastAsia="zh-CN"/>
        </w:rPr>
        <w:t>实践部分：关注学习者通过使用计算机应用程序在实验室的实践课程中获得的知识和实践。</w:t>
      </w:r>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许多计算机科学课程需要不同的软件工具，这些工具可以分为以下几类，以便将它们与合适的电子学习系统配置相集成</w:t>
      </w:r>
      <w:r w:rsidRPr="001654F1">
        <w:rPr>
          <w:rFonts w:ascii="SimSun" w:eastAsia="SimSun" w:hAnsi="SimSun" w:cs="Times New Roman"/>
          <w:szCs w:val="24"/>
          <w:lang w:eastAsia="zh-CN"/>
        </w:rPr>
        <w:t xml:space="preserve"> [17]</w:t>
      </w:r>
      <w:r w:rsidRPr="001654F1">
        <w:rPr>
          <w:rFonts w:ascii="SimSun" w:eastAsia="SimSun" w:hAnsi="SimSun" w:cs="Times New Roman" w:hint="eastAsia"/>
          <w:szCs w:val="24"/>
          <w:lang w:eastAsia="zh-CN"/>
        </w:rPr>
        <w:t>：</w:t>
      </w:r>
    </w:p>
    <w:p w14:paraId="68C02187" w14:textId="5831099F" w:rsidR="00F04D9B" w:rsidRPr="001654F1" w:rsidRDefault="001654F1" w:rsidP="00F04D9B">
      <w:pPr>
        <w:pStyle w:val="a5"/>
        <w:ind w:leftChars="0" w:left="360"/>
        <w:rPr>
          <w:rFonts w:ascii="SimSun" w:eastAsia="SimSun" w:hAnsi="SimSun" w:cs="Times New Roman"/>
          <w:szCs w:val="24"/>
          <w:lang w:eastAsia="zh-CN"/>
        </w:rPr>
      </w:pPr>
      <w:r w:rsidRPr="001654F1">
        <w:rPr>
          <w:rFonts w:ascii="SimSun" w:eastAsia="SimSun" w:hAnsi="SimSun" w:cs="Times New Roman" w:hint="eastAsia"/>
          <w:szCs w:val="24"/>
          <w:lang w:eastAsia="zh-CN"/>
        </w:rPr>
        <w:t>独立的软件工具，例如</w:t>
      </w:r>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模拟器，组装工等</w:t>
      </w:r>
    </w:p>
    <w:p w14:paraId="189B7E32" w14:textId="60448870" w:rsidR="00F04D9B" w:rsidRPr="001654F1" w:rsidRDefault="001654F1" w:rsidP="00F04D9B">
      <w:pPr>
        <w:pStyle w:val="a5"/>
        <w:ind w:leftChars="0" w:left="360"/>
        <w:rPr>
          <w:rFonts w:ascii="SimSun" w:eastAsia="SimSun" w:hAnsi="SimSun" w:cs="Times New Roman"/>
          <w:szCs w:val="24"/>
          <w:lang w:eastAsia="zh-CN"/>
        </w:rPr>
      </w:pPr>
      <w:r w:rsidRPr="001654F1">
        <w:rPr>
          <w:rFonts w:ascii="SimSun" w:eastAsia="SimSun" w:hAnsi="SimSun" w:cs="Times New Roman" w:hint="eastAsia"/>
          <w:szCs w:val="24"/>
          <w:lang w:eastAsia="zh-CN"/>
        </w:rPr>
        <w:t>大型软件工具，例如</w:t>
      </w:r>
      <w:r w:rsidRPr="001654F1">
        <w:rPr>
          <w:rFonts w:ascii="SimSun" w:eastAsia="SimSun" w:hAnsi="SimSun" w:cs="Times New Roman"/>
          <w:szCs w:val="24"/>
          <w:lang w:eastAsia="zh-CN"/>
        </w:rPr>
        <w:t xml:space="preserve"> Ada L</w:t>
      </w:r>
      <w:r w:rsidRPr="001654F1">
        <w:rPr>
          <w:rFonts w:ascii="SimSun" w:eastAsia="SimSun" w:hAnsi="SimSun" w:cs="Times New Roman" w:hint="eastAsia"/>
          <w:szCs w:val="24"/>
          <w:lang w:eastAsia="zh-CN"/>
        </w:rPr>
        <w:t>语言系统，</w:t>
      </w:r>
      <w:r w:rsidRPr="001654F1">
        <w:rPr>
          <w:rFonts w:ascii="SimSun" w:eastAsia="SimSun" w:hAnsi="SimSun" w:cs="Times New Roman"/>
          <w:szCs w:val="24"/>
          <w:lang w:eastAsia="zh-CN"/>
        </w:rPr>
        <w:t>Mathematica</w:t>
      </w:r>
      <w:r w:rsidRPr="001654F1">
        <w:rPr>
          <w:rFonts w:ascii="SimSun" w:eastAsia="SimSun" w:hAnsi="SimSun" w:cs="Times New Roman" w:hint="eastAsia"/>
          <w:szCs w:val="24"/>
          <w:lang w:eastAsia="zh-CN"/>
        </w:rPr>
        <w:t>、</w:t>
      </w:r>
      <w:r w:rsidRPr="001654F1">
        <w:rPr>
          <w:rFonts w:ascii="SimSun" w:eastAsia="SimSun" w:hAnsi="SimSun" w:cs="Times New Roman"/>
          <w:szCs w:val="24"/>
          <w:lang w:eastAsia="zh-CN"/>
        </w:rPr>
        <w:t>SPSS</w:t>
      </w:r>
      <w:r w:rsidRPr="001654F1">
        <w:rPr>
          <w:rFonts w:ascii="SimSun" w:eastAsia="SimSun" w:hAnsi="SimSun" w:cs="Times New Roman" w:hint="eastAsia"/>
          <w:szCs w:val="24"/>
          <w:lang w:eastAsia="zh-CN"/>
        </w:rPr>
        <w:t>、编程语言编译器、工程包和电子图书馆。</w:t>
      </w:r>
    </w:p>
    <w:p w14:paraId="15272EDA" w14:textId="6915A069" w:rsidR="00F04D9B" w:rsidRPr="001654F1" w:rsidRDefault="001654F1" w:rsidP="00F04D9B">
      <w:pPr>
        <w:pStyle w:val="a5"/>
        <w:ind w:leftChars="0" w:left="360"/>
        <w:rPr>
          <w:rFonts w:ascii="SimSun" w:eastAsia="SimSun" w:hAnsi="SimSun" w:cs="Times New Roman"/>
          <w:szCs w:val="24"/>
          <w:lang w:eastAsia="zh-CN"/>
        </w:rPr>
      </w:pPr>
      <w:r w:rsidRPr="001654F1">
        <w:rPr>
          <w:rFonts w:ascii="SimSun" w:eastAsia="SimSun" w:hAnsi="SimSun" w:cs="Times New Roman" w:hint="eastAsia"/>
          <w:szCs w:val="24"/>
          <w:lang w:eastAsia="zh-CN"/>
        </w:rPr>
        <w:t>特殊软件工具，例如</w:t>
      </w:r>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虚拟实验室，科学演示、多媒体软件包（如</w:t>
      </w:r>
      <w:r w:rsidRPr="001654F1">
        <w:rPr>
          <w:rFonts w:ascii="SimSun" w:eastAsia="SimSun" w:hAnsi="SimSun" w:cs="Times New Roman"/>
          <w:szCs w:val="24"/>
          <w:lang w:eastAsia="zh-CN"/>
        </w:rPr>
        <w:t xml:space="preserve"> </w:t>
      </w:r>
      <w:proofErr w:type="spellStart"/>
      <w:r w:rsidRPr="001654F1">
        <w:rPr>
          <w:rFonts w:ascii="SimSun" w:eastAsia="SimSun" w:hAnsi="SimSun" w:cs="Times New Roman"/>
          <w:szCs w:val="24"/>
          <w:lang w:eastAsia="zh-CN"/>
        </w:rPr>
        <w:t>Matlab</w:t>
      </w:r>
      <w:proofErr w:type="spellEnd"/>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和</w:t>
      </w:r>
      <w:r w:rsidRPr="001654F1">
        <w:rPr>
          <w:rFonts w:ascii="SimSun" w:eastAsia="SimSun" w:hAnsi="SimSun" w:cs="Times New Roman"/>
          <w:szCs w:val="24"/>
          <w:lang w:eastAsia="zh-CN"/>
        </w:rPr>
        <w:t xml:space="preserve"> Photoshop</w:t>
      </w:r>
      <w:r w:rsidRPr="001654F1">
        <w:rPr>
          <w:rFonts w:ascii="SimSun" w:eastAsia="SimSun" w:hAnsi="SimSun" w:cs="Times New Roman" w:hint="eastAsia"/>
          <w:szCs w:val="24"/>
          <w:lang w:eastAsia="zh-CN"/>
        </w:rPr>
        <w:t>）、电影、</w:t>
      </w:r>
      <w:r w:rsidRPr="001654F1">
        <w:rPr>
          <w:rFonts w:ascii="SimSun" w:eastAsia="SimSun" w:hAnsi="SimSun" w:cs="Times New Roman"/>
          <w:szCs w:val="24"/>
          <w:lang w:eastAsia="zh-CN"/>
        </w:rPr>
        <w:t xml:space="preserve">UML CASE </w:t>
      </w:r>
      <w:r w:rsidRPr="001654F1">
        <w:rPr>
          <w:rFonts w:ascii="SimSun" w:eastAsia="SimSun" w:hAnsi="SimSun" w:cs="Times New Roman" w:hint="eastAsia"/>
          <w:szCs w:val="24"/>
          <w:lang w:eastAsia="zh-CN"/>
        </w:rPr>
        <w:t>工具</w:t>
      </w:r>
    </w:p>
    <w:p w14:paraId="143AAC45" w14:textId="41018FA1" w:rsidR="00F04D9B" w:rsidRPr="001654F1" w:rsidRDefault="001654F1" w:rsidP="00F04D9B">
      <w:pPr>
        <w:pStyle w:val="a5"/>
        <w:ind w:leftChars="0" w:left="360"/>
        <w:rPr>
          <w:rFonts w:ascii="SimSun" w:eastAsia="SimSun" w:hAnsi="SimSun" w:cs="Times New Roman"/>
          <w:szCs w:val="24"/>
          <w:lang w:eastAsia="zh-CN"/>
        </w:rPr>
      </w:pPr>
      <w:r w:rsidRPr="001654F1">
        <w:rPr>
          <w:rFonts w:ascii="SimSun" w:eastAsia="SimSun" w:hAnsi="SimSun" w:cs="Times New Roman" w:hint="eastAsia"/>
          <w:szCs w:val="24"/>
          <w:lang w:eastAsia="zh-CN"/>
        </w:rPr>
        <w:t>在不同系统中工作的软件工具环境，例如</w:t>
      </w:r>
      <w:r w:rsidRPr="001654F1">
        <w:rPr>
          <w:rFonts w:ascii="SimSun" w:eastAsia="SimSun" w:hAnsi="SimSun" w:cs="Times New Roman"/>
          <w:szCs w:val="24"/>
          <w:lang w:eastAsia="zh-CN"/>
        </w:rPr>
        <w:t xml:space="preserve"> UNIX </w:t>
      </w:r>
      <w:r w:rsidRPr="001654F1">
        <w:rPr>
          <w:rFonts w:ascii="SimSun" w:eastAsia="SimSun" w:hAnsi="SimSun" w:cs="Times New Roman" w:hint="eastAsia"/>
          <w:szCs w:val="24"/>
          <w:lang w:eastAsia="zh-CN"/>
        </w:rPr>
        <w:t>软件工具，</w:t>
      </w:r>
      <w:r w:rsidRPr="001654F1">
        <w:rPr>
          <w:rFonts w:ascii="SimSun" w:eastAsia="SimSun" w:hAnsi="SimSun" w:cs="Times New Roman"/>
          <w:szCs w:val="24"/>
          <w:lang w:eastAsia="zh-CN"/>
        </w:rPr>
        <w:t xml:space="preserve">Windows </w:t>
      </w:r>
      <w:r w:rsidRPr="001654F1">
        <w:rPr>
          <w:rFonts w:ascii="SimSun" w:eastAsia="SimSun" w:hAnsi="SimSun" w:cs="Times New Roman" w:hint="eastAsia"/>
          <w:szCs w:val="24"/>
          <w:lang w:eastAsia="zh-CN"/>
        </w:rPr>
        <w:t>中的</w:t>
      </w:r>
      <w:r w:rsidRPr="001654F1">
        <w:rPr>
          <w:rFonts w:ascii="SimSun" w:eastAsia="SimSun" w:hAnsi="SimSun" w:cs="Times New Roman"/>
          <w:szCs w:val="24"/>
          <w:lang w:eastAsia="zh-CN"/>
        </w:rPr>
        <w:t>MS-Office</w:t>
      </w:r>
      <w:r w:rsidRPr="001654F1">
        <w:rPr>
          <w:rFonts w:ascii="SimSun" w:eastAsia="SimSun" w:hAnsi="SimSun" w:cs="Times New Roman" w:hint="eastAsia"/>
          <w:szCs w:val="24"/>
          <w:lang w:eastAsia="zh-CN"/>
        </w:rPr>
        <w:t>。</w:t>
      </w:r>
    </w:p>
    <w:p w14:paraId="7E3F9843" w14:textId="1D809669" w:rsidR="00F04D9B" w:rsidRPr="001654F1" w:rsidRDefault="001654F1" w:rsidP="00F04D9B">
      <w:pPr>
        <w:pStyle w:val="a5"/>
        <w:ind w:leftChars="0" w:left="360"/>
        <w:rPr>
          <w:rFonts w:ascii="SimSun" w:eastAsia="SimSun" w:hAnsi="SimSun" w:cs="Times New Roman" w:hint="eastAsia"/>
          <w:szCs w:val="24"/>
          <w:lang w:eastAsia="zh-CN"/>
        </w:rPr>
      </w:pPr>
      <w:r w:rsidRPr="001654F1">
        <w:rPr>
          <w:rFonts w:ascii="SimSun" w:eastAsia="SimSun" w:hAnsi="SimSun" w:cs="Times New Roman" w:hint="eastAsia"/>
          <w:szCs w:val="24"/>
          <w:lang w:eastAsia="zh-CN"/>
        </w:rPr>
        <w:t>电子学习应用程序中这些软件工具的有限可用性导致电子学习与传统学习的巨大差距。这些限制可以通过开发和制作这些工具作为</w:t>
      </w:r>
      <w:r w:rsidRPr="001654F1">
        <w:rPr>
          <w:rFonts w:ascii="SimSun" w:eastAsia="SimSun" w:hAnsi="SimSun" w:cs="Times New Roman"/>
          <w:szCs w:val="24"/>
          <w:lang w:eastAsia="zh-CN"/>
        </w:rPr>
        <w:t xml:space="preserve"> LMS </w:t>
      </w:r>
      <w:r w:rsidRPr="001654F1">
        <w:rPr>
          <w:rFonts w:ascii="SimSun" w:eastAsia="SimSun" w:hAnsi="SimSun" w:cs="Times New Roman" w:hint="eastAsia"/>
          <w:szCs w:val="24"/>
          <w:lang w:eastAsia="zh-CN"/>
        </w:rPr>
        <w:t>的一部分来解决，因此学生可以随时随地使用它们。该解决方案可以提供一种使电子学习更加强大和有用的方法，尤其是在计算机科学教育中。</w:t>
      </w:r>
    </w:p>
    <w:p w14:paraId="28640B73" w14:textId="34162B5A" w:rsidR="00F04D9B" w:rsidRPr="001654F1" w:rsidRDefault="001654F1" w:rsidP="004B7B71">
      <w:pPr>
        <w:pStyle w:val="a5"/>
        <w:numPr>
          <w:ilvl w:val="0"/>
          <w:numId w:val="1"/>
        </w:numPr>
        <w:ind w:leftChars="0"/>
        <w:jc w:val="center"/>
        <w:rPr>
          <w:rFonts w:ascii="SimSun" w:eastAsia="SimSun" w:hAnsi="SimSun" w:cs="Times New Roman"/>
          <w:szCs w:val="24"/>
          <w:lang w:eastAsia="zh-CN"/>
        </w:rPr>
      </w:pPr>
      <w:r w:rsidRPr="001654F1">
        <w:rPr>
          <w:rFonts w:ascii="SimSun" w:eastAsia="SimSun" w:hAnsi="SimSun" w:cs="Times New Roman" w:hint="eastAsia"/>
          <w:szCs w:val="24"/>
          <w:lang w:eastAsia="zh-CN"/>
        </w:rPr>
        <w:t>电子学习应用程序中扩展软件工具的建议解决方案</w:t>
      </w:r>
    </w:p>
    <w:p w14:paraId="66CB622C" w14:textId="23688236" w:rsidR="00F04D9B" w:rsidRPr="001654F1" w:rsidRDefault="001654F1" w:rsidP="00F04D9B">
      <w:pPr>
        <w:rPr>
          <w:rFonts w:ascii="SimSun" w:eastAsia="SimSun" w:hAnsi="SimSun" w:cs="Times New Roman"/>
          <w:szCs w:val="24"/>
          <w:lang w:eastAsia="zh-CN"/>
        </w:rPr>
      </w:pPr>
      <w:r w:rsidRPr="001654F1">
        <w:rPr>
          <w:rFonts w:ascii="SimSun" w:eastAsia="SimSun" w:hAnsi="SimSun" w:cs="Times New Roman" w:hint="eastAsia"/>
          <w:szCs w:val="24"/>
          <w:lang w:eastAsia="zh-CN"/>
        </w:rPr>
        <w:t>为了克服有关实践课程的这些限制，可以通过将</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与所需的软件工具集成来增强它。</w:t>
      </w:r>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集成可以通过将软件工具构建为</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中的一个组件来完成。</w:t>
      </w:r>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据</w:t>
      </w:r>
      <w:r w:rsidRPr="001654F1">
        <w:rPr>
          <w:rFonts w:ascii="SimSun" w:eastAsia="SimSun" w:hAnsi="SimSun" w:cs="Times New Roman"/>
          <w:szCs w:val="24"/>
          <w:lang w:eastAsia="zh-CN"/>
        </w:rPr>
        <w:t xml:space="preserve"> </w:t>
      </w:r>
      <w:proofErr w:type="spellStart"/>
      <w:r w:rsidRPr="001654F1">
        <w:rPr>
          <w:rFonts w:ascii="SimSun" w:eastAsia="SimSun" w:hAnsi="SimSun" w:cs="Times New Roman"/>
          <w:szCs w:val="24"/>
          <w:lang w:eastAsia="zh-CN"/>
        </w:rPr>
        <w:t>Rößling</w:t>
      </w:r>
      <w:proofErr w:type="spellEnd"/>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和</w:t>
      </w:r>
      <w:r w:rsidRPr="001654F1">
        <w:rPr>
          <w:rFonts w:ascii="SimSun" w:eastAsia="SimSun" w:hAnsi="SimSun" w:cs="Times New Roman"/>
          <w:szCs w:val="24"/>
          <w:lang w:eastAsia="zh-CN"/>
        </w:rPr>
        <w:t xml:space="preserve"> </w:t>
      </w:r>
      <w:proofErr w:type="spellStart"/>
      <w:r w:rsidRPr="001654F1">
        <w:rPr>
          <w:rFonts w:ascii="SimSun" w:eastAsia="SimSun" w:hAnsi="SimSun" w:cs="Times New Roman"/>
          <w:szCs w:val="24"/>
          <w:lang w:eastAsia="zh-CN"/>
        </w:rPr>
        <w:t>Kothe</w:t>
      </w:r>
      <w:proofErr w:type="spellEnd"/>
      <w:r w:rsidRPr="001654F1">
        <w:rPr>
          <w:rFonts w:ascii="SimSun" w:eastAsia="SimSun" w:hAnsi="SimSun" w:cs="Times New Roman"/>
          <w:szCs w:val="24"/>
          <w:lang w:eastAsia="zh-CN"/>
        </w:rPr>
        <w:t xml:space="preserve"> [6] </w:t>
      </w:r>
      <w:r w:rsidRPr="001654F1">
        <w:rPr>
          <w:rFonts w:ascii="SimSun" w:eastAsia="SimSun" w:hAnsi="SimSun" w:cs="Times New Roman" w:hint="eastAsia"/>
          <w:szCs w:val="24"/>
          <w:lang w:eastAsia="zh-CN"/>
        </w:rPr>
        <w:t>指出，电子学习环境中缺少</w:t>
      </w:r>
      <w:r w:rsidRPr="001654F1">
        <w:rPr>
          <w:rFonts w:ascii="SimSun" w:eastAsia="SimSun" w:hAnsi="SimSun" w:cs="Times New Roman"/>
          <w:szCs w:val="24"/>
          <w:lang w:eastAsia="zh-CN"/>
        </w:rPr>
        <w:t xml:space="preserve"> CSE </w:t>
      </w:r>
      <w:r w:rsidRPr="001654F1">
        <w:rPr>
          <w:rFonts w:ascii="SimSun" w:eastAsia="SimSun" w:hAnsi="SimSun" w:cs="Times New Roman" w:hint="eastAsia"/>
          <w:szCs w:val="24"/>
          <w:lang w:eastAsia="zh-CN"/>
        </w:rPr>
        <w:t>需要的功能，包括结合编程练习，这些练习允许学生练习他们的编程知识。</w:t>
      </w:r>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图</w:t>
      </w:r>
      <w:r w:rsidRPr="001654F1">
        <w:rPr>
          <w:rFonts w:ascii="SimSun" w:eastAsia="SimSun" w:hAnsi="SimSun" w:cs="Times New Roman"/>
          <w:szCs w:val="24"/>
          <w:lang w:eastAsia="zh-CN"/>
        </w:rPr>
        <w:t xml:space="preserve"> 1 </w:t>
      </w:r>
      <w:r w:rsidRPr="001654F1">
        <w:rPr>
          <w:rFonts w:ascii="SimSun" w:eastAsia="SimSun" w:hAnsi="SimSun" w:cs="Times New Roman" w:hint="eastAsia"/>
          <w:szCs w:val="24"/>
          <w:lang w:eastAsia="zh-CN"/>
        </w:rPr>
        <w:t>展示了在</w:t>
      </w:r>
      <w:r w:rsidRPr="001654F1">
        <w:rPr>
          <w:rFonts w:ascii="SimSun" w:eastAsia="SimSun" w:hAnsi="SimSun" w:cs="Times New Roman"/>
          <w:szCs w:val="24"/>
          <w:lang w:eastAsia="zh-CN"/>
        </w:rPr>
        <w:t xml:space="preserve"> Moodle LMS </w:t>
      </w:r>
      <w:r w:rsidRPr="001654F1">
        <w:rPr>
          <w:rFonts w:ascii="SimSun" w:eastAsia="SimSun" w:hAnsi="SimSun" w:cs="Times New Roman" w:hint="eastAsia"/>
          <w:szCs w:val="24"/>
          <w:lang w:eastAsia="zh-CN"/>
        </w:rPr>
        <w:t>中开发和集成软件工具作为插件所需的以下阶段。</w:t>
      </w:r>
    </w:p>
    <w:p w14:paraId="550314C9" w14:textId="5A42B311" w:rsidR="000A4FD2" w:rsidRPr="001654F1" w:rsidRDefault="001654F1" w:rsidP="000A4FD2">
      <w:pPr>
        <w:rPr>
          <w:rFonts w:ascii="SimSun" w:eastAsia="SimSun" w:hAnsi="SimSun" w:cs="Times New Roman"/>
          <w:szCs w:val="24"/>
          <w:lang w:eastAsia="zh-CN"/>
        </w:rPr>
      </w:pPr>
      <w:r w:rsidRPr="001654F1">
        <w:rPr>
          <w:rFonts w:ascii="SimSun" w:eastAsia="SimSun" w:hAnsi="SimSun" w:cs="Times New Roman" w:hint="eastAsia"/>
          <w:szCs w:val="24"/>
          <w:lang w:eastAsia="zh-CN"/>
        </w:rPr>
        <w:t>第一阶段：应该观察和分析现有的</w:t>
      </w:r>
      <w:r w:rsidRPr="001654F1">
        <w:rPr>
          <w:rFonts w:ascii="SimSun" w:eastAsia="SimSun" w:hAnsi="SimSun" w:cs="Times New Roman"/>
          <w:szCs w:val="24"/>
          <w:lang w:eastAsia="zh-CN"/>
        </w:rPr>
        <w:t xml:space="preserve"> LMS</w:t>
      </w:r>
      <w:r w:rsidRPr="001654F1">
        <w:rPr>
          <w:rFonts w:ascii="SimSun" w:eastAsia="SimSun" w:hAnsi="SimSun" w:cs="Times New Roman" w:hint="eastAsia"/>
          <w:szCs w:val="24"/>
          <w:lang w:eastAsia="zh-CN"/>
        </w:rPr>
        <w:t>（例如</w:t>
      </w:r>
      <w:r w:rsidRPr="001654F1">
        <w:rPr>
          <w:rFonts w:ascii="SimSun" w:eastAsia="SimSun" w:hAnsi="SimSun" w:cs="Times New Roman"/>
          <w:szCs w:val="24"/>
          <w:lang w:eastAsia="zh-CN"/>
        </w:rPr>
        <w:t xml:space="preserve"> Moodle</w:t>
      </w:r>
      <w:r w:rsidRPr="001654F1">
        <w:rPr>
          <w:rFonts w:ascii="SimSun" w:eastAsia="SimSun" w:hAnsi="SimSun" w:cs="Times New Roman" w:hint="eastAsia"/>
          <w:szCs w:val="24"/>
          <w:lang w:eastAsia="zh-CN"/>
        </w:rPr>
        <w:t>），以探索其所有功能和架构。</w:t>
      </w:r>
    </w:p>
    <w:p w14:paraId="72413909" w14:textId="3FA02B41" w:rsidR="000A4FD2" w:rsidRPr="001654F1" w:rsidRDefault="001654F1" w:rsidP="000A4FD2">
      <w:pPr>
        <w:rPr>
          <w:rFonts w:ascii="SimSun" w:eastAsia="SimSun" w:hAnsi="SimSun" w:cs="Times New Roman"/>
          <w:szCs w:val="24"/>
          <w:lang w:eastAsia="zh-CN"/>
        </w:rPr>
      </w:pPr>
      <w:r w:rsidRPr="001654F1">
        <w:rPr>
          <w:rFonts w:ascii="SimSun" w:eastAsia="SimSun" w:hAnsi="SimSun" w:cs="Times New Roman" w:hint="eastAsia"/>
          <w:szCs w:val="24"/>
          <w:lang w:eastAsia="zh-CN"/>
        </w:rPr>
        <w:t>第二阶段：提出适合</w:t>
      </w:r>
      <w:r w:rsidRPr="001654F1">
        <w:rPr>
          <w:rFonts w:ascii="SimSun" w:eastAsia="SimSun" w:hAnsi="SimSun" w:cs="Times New Roman"/>
          <w:szCs w:val="24"/>
          <w:lang w:eastAsia="zh-CN"/>
        </w:rPr>
        <w:t>Moodle</w:t>
      </w:r>
      <w:r w:rsidRPr="001654F1">
        <w:rPr>
          <w:rFonts w:ascii="SimSun" w:eastAsia="SimSun" w:hAnsi="SimSun" w:cs="Times New Roman" w:hint="eastAsia"/>
          <w:szCs w:val="24"/>
          <w:lang w:eastAsia="zh-CN"/>
        </w:rPr>
        <w:t>系统的扩展架构，并探索和</w:t>
      </w:r>
      <w:r w:rsidRPr="001654F1">
        <w:rPr>
          <w:rFonts w:ascii="SimSun" w:eastAsia="SimSun" w:hAnsi="SimSun" w:cs="Times New Roman"/>
          <w:szCs w:val="24"/>
          <w:lang w:eastAsia="zh-CN"/>
        </w:rPr>
        <w:t>/</w:t>
      </w:r>
      <w:r w:rsidRPr="001654F1">
        <w:rPr>
          <w:rFonts w:ascii="SimSun" w:eastAsia="SimSun" w:hAnsi="SimSun" w:cs="Times New Roman" w:hint="eastAsia"/>
          <w:szCs w:val="24"/>
          <w:lang w:eastAsia="zh-CN"/>
        </w:rPr>
        <w:t>或开发所需的软件工具。</w:t>
      </w:r>
    </w:p>
    <w:p w14:paraId="4B35FC30" w14:textId="7BF2C87E" w:rsidR="000A4FD2" w:rsidRPr="001654F1" w:rsidRDefault="001654F1" w:rsidP="000A4FD2">
      <w:pPr>
        <w:rPr>
          <w:rFonts w:ascii="SimSun" w:eastAsia="SimSun" w:hAnsi="SimSun" w:cs="Times New Roman"/>
          <w:szCs w:val="24"/>
          <w:lang w:eastAsia="zh-CN"/>
        </w:rPr>
      </w:pPr>
      <w:r w:rsidRPr="001654F1">
        <w:rPr>
          <w:rFonts w:ascii="SimSun" w:eastAsia="SimSun" w:hAnsi="SimSun" w:cs="Times New Roman" w:hint="eastAsia"/>
          <w:szCs w:val="24"/>
          <w:lang w:eastAsia="zh-CN"/>
        </w:rPr>
        <w:t>第三阶段：</w:t>
      </w:r>
      <w:r w:rsidRPr="001654F1">
        <w:rPr>
          <w:rFonts w:ascii="SimSun" w:eastAsia="SimSun" w:hAnsi="SimSun" w:cs="Times New Roman"/>
          <w:szCs w:val="24"/>
          <w:lang w:eastAsia="zh-CN"/>
        </w:rPr>
        <w:t xml:space="preserve">Moodle </w:t>
      </w:r>
      <w:r w:rsidRPr="001654F1">
        <w:rPr>
          <w:rFonts w:ascii="SimSun" w:eastAsia="SimSun" w:hAnsi="SimSun" w:cs="Times New Roman" w:hint="eastAsia"/>
          <w:szCs w:val="24"/>
          <w:lang w:eastAsia="zh-CN"/>
        </w:rPr>
        <w:t>系统应重新设计和定制，以准备接受在其上构建新件。</w:t>
      </w:r>
    </w:p>
    <w:p w14:paraId="412FA1B0" w14:textId="2E54F258" w:rsidR="000A4FD2" w:rsidRPr="001654F1" w:rsidRDefault="001654F1" w:rsidP="000A4FD2">
      <w:pPr>
        <w:rPr>
          <w:rFonts w:ascii="SimSun" w:eastAsia="SimSun" w:hAnsi="SimSun" w:cs="Times New Roman"/>
          <w:szCs w:val="24"/>
          <w:lang w:eastAsia="zh-CN"/>
        </w:rPr>
      </w:pPr>
      <w:r w:rsidRPr="001654F1">
        <w:rPr>
          <w:rFonts w:ascii="SimSun" w:eastAsia="SimSun" w:hAnsi="SimSun" w:cs="Times New Roman" w:hint="eastAsia"/>
          <w:szCs w:val="24"/>
          <w:lang w:eastAsia="zh-CN"/>
        </w:rPr>
        <w:t>第四阶段：所需的软件工具应该是使用与</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系统相同的编程语言和编码风格实现，以方便新组件和系统核心以及系统不同组件之间的通信。</w:t>
      </w:r>
    </w:p>
    <w:p w14:paraId="01A4BD7D" w14:textId="186934B9" w:rsidR="000A4FD2" w:rsidRPr="001654F1" w:rsidRDefault="000A4FD2" w:rsidP="000A4FD2">
      <w:pPr>
        <w:jc w:val="center"/>
        <w:rPr>
          <w:rFonts w:ascii="SimSun" w:eastAsia="SimSun" w:hAnsi="SimSun" w:cs="Times New Roman"/>
          <w:szCs w:val="24"/>
          <w:lang w:eastAsia="zh-CN"/>
        </w:rPr>
      </w:pPr>
      <w:r w:rsidRPr="001654F1">
        <w:rPr>
          <w:rFonts w:ascii="SimSun" w:eastAsia="SimSun" w:hAnsi="SimSun" w:cs="Times New Roman"/>
          <w:noProof/>
          <w:szCs w:val="24"/>
          <w:lang w:eastAsia="zh-CN"/>
        </w:rPr>
        <w:lastRenderedPageBreak/>
        <w:drawing>
          <wp:inline distT="0" distB="0" distL="0" distR="0" wp14:anchorId="62C842A2" wp14:editId="6D440D66">
            <wp:extent cx="3218815" cy="933450"/>
            <wp:effectExtent l="0" t="0" r="63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8815" cy="933450"/>
                    </a:xfrm>
                    <a:prstGeom prst="rect">
                      <a:avLst/>
                    </a:prstGeom>
                    <a:noFill/>
                  </pic:spPr>
                </pic:pic>
              </a:graphicData>
            </a:graphic>
          </wp:inline>
        </w:drawing>
      </w:r>
    </w:p>
    <w:p w14:paraId="17185914" w14:textId="6A74A8D8" w:rsidR="000A4FD2" w:rsidRPr="001654F1" w:rsidRDefault="001654F1" w:rsidP="000A4FD2">
      <w:pPr>
        <w:jc w:val="center"/>
        <w:rPr>
          <w:rFonts w:ascii="SimSun" w:eastAsia="SimSun" w:hAnsi="SimSun" w:cs="Times New Roman"/>
          <w:szCs w:val="24"/>
          <w:lang w:eastAsia="zh-CN"/>
        </w:rPr>
      </w:pPr>
      <w:r w:rsidRPr="001654F1">
        <w:rPr>
          <w:rFonts w:ascii="SimSun" w:eastAsia="SimSun" w:hAnsi="SimSun" w:cs="Times New Roman" w:hint="eastAsia"/>
          <w:szCs w:val="24"/>
          <w:lang w:eastAsia="zh-CN"/>
        </w:rPr>
        <w:t>图</w:t>
      </w:r>
      <w:r w:rsidRPr="001654F1">
        <w:rPr>
          <w:rFonts w:ascii="SimSun" w:eastAsia="SimSun" w:hAnsi="SimSun" w:cs="Times New Roman"/>
          <w:szCs w:val="24"/>
          <w:lang w:eastAsia="zh-CN"/>
        </w:rPr>
        <w:t xml:space="preserve"> 1. </w:t>
      </w:r>
      <w:r w:rsidRPr="001654F1">
        <w:rPr>
          <w:rFonts w:ascii="SimSun" w:eastAsia="SimSun" w:hAnsi="SimSun" w:cs="Times New Roman" w:hint="eastAsia"/>
          <w:szCs w:val="24"/>
          <w:lang w:eastAsia="zh-CN"/>
        </w:rPr>
        <w:t>插件软件工具的开发阶段</w:t>
      </w:r>
    </w:p>
    <w:p w14:paraId="546C13C7" w14:textId="42B7575B" w:rsidR="000A4FD2" w:rsidRPr="001654F1" w:rsidRDefault="001654F1" w:rsidP="000A4FD2">
      <w:pPr>
        <w:pStyle w:val="a5"/>
        <w:numPr>
          <w:ilvl w:val="0"/>
          <w:numId w:val="4"/>
        </w:numPr>
        <w:ind w:leftChars="0"/>
        <w:rPr>
          <w:rFonts w:ascii="SimSun" w:eastAsia="SimSun" w:hAnsi="SimSun" w:cs="Times New Roman"/>
          <w:szCs w:val="24"/>
          <w:lang w:eastAsia="zh-CN"/>
        </w:rPr>
      </w:pPr>
      <w:r w:rsidRPr="001654F1">
        <w:rPr>
          <w:rFonts w:ascii="SimSun" w:eastAsia="SimSun" w:hAnsi="SimSun" w:cs="Times New Roman" w:hint="eastAsia"/>
          <w:szCs w:val="24"/>
          <w:lang w:eastAsia="zh-CN"/>
        </w:rPr>
        <w:t>插件集成方法的设计与分析</w:t>
      </w:r>
    </w:p>
    <w:p w14:paraId="6455258E" w14:textId="738E34BC" w:rsidR="000A4FD2" w:rsidRPr="001654F1" w:rsidRDefault="001654F1" w:rsidP="000A4FD2">
      <w:pPr>
        <w:rPr>
          <w:rFonts w:ascii="SimSun" w:eastAsia="SimSun" w:hAnsi="SimSun" w:cs="Times New Roman"/>
          <w:szCs w:val="24"/>
          <w:lang w:eastAsia="zh-CN"/>
        </w:rPr>
      </w:pPr>
      <w:r w:rsidRPr="001654F1">
        <w:rPr>
          <w:rFonts w:ascii="SimSun" w:eastAsia="SimSun" w:hAnsi="SimSun" w:cs="Times New Roman" w:hint="eastAsia"/>
          <w:szCs w:val="24"/>
          <w:lang w:eastAsia="zh-CN"/>
        </w:rPr>
        <w:t>图</w:t>
      </w:r>
      <w:r w:rsidRPr="001654F1">
        <w:rPr>
          <w:rFonts w:ascii="SimSun" w:eastAsia="SimSun" w:hAnsi="SimSun" w:cs="Times New Roman"/>
          <w:szCs w:val="24"/>
          <w:lang w:eastAsia="zh-CN"/>
        </w:rPr>
        <w:t xml:space="preserve"> 2 </w:t>
      </w:r>
      <w:r w:rsidRPr="001654F1">
        <w:rPr>
          <w:rFonts w:ascii="SimSun" w:eastAsia="SimSun" w:hAnsi="SimSun" w:cs="Times New Roman" w:hint="eastAsia"/>
          <w:szCs w:val="24"/>
          <w:lang w:eastAsia="zh-CN"/>
        </w:rPr>
        <w:t>显示了插件工具集成方法。</w:t>
      </w:r>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该图显示了用户与</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组件之间集成的整体架构。对于这种集成，作者建议使用以下三种方法将所需的软件工具插入</w:t>
      </w:r>
      <w:r w:rsidRPr="001654F1">
        <w:rPr>
          <w:rFonts w:ascii="SimSun" w:eastAsia="SimSun" w:hAnsi="SimSun" w:cs="Times New Roman"/>
          <w:szCs w:val="24"/>
          <w:lang w:eastAsia="zh-CN"/>
        </w:rPr>
        <w:t xml:space="preserve"> Moodle</w:t>
      </w:r>
      <w:r w:rsidRPr="001654F1">
        <w:rPr>
          <w:rFonts w:ascii="SimSun" w:eastAsia="SimSun" w:hAnsi="SimSun" w:cs="Times New Roman" w:hint="eastAsia"/>
          <w:szCs w:val="24"/>
          <w:lang w:eastAsia="zh-CN"/>
        </w:rPr>
        <w:t>：</w:t>
      </w:r>
    </w:p>
    <w:p w14:paraId="318E93DA" w14:textId="533E0491" w:rsidR="000A4FD2" w:rsidRPr="001654F1" w:rsidRDefault="001654F1" w:rsidP="000A4FD2">
      <w:pPr>
        <w:rPr>
          <w:rFonts w:ascii="SimSun" w:eastAsia="SimSun" w:hAnsi="SimSun" w:cs="Times New Roman"/>
          <w:szCs w:val="24"/>
          <w:lang w:eastAsia="zh-CN"/>
        </w:rPr>
      </w:pPr>
      <w:r w:rsidRPr="001654F1">
        <w:rPr>
          <w:rFonts w:ascii="SimSun" w:eastAsia="SimSun" w:hAnsi="SimSun" w:cs="Times New Roman"/>
          <w:szCs w:val="24"/>
          <w:lang w:eastAsia="zh-CN"/>
        </w:rPr>
        <w:t xml:space="preserve">1) </w:t>
      </w:r>
      <w:r w:rsidRPr="001654F1">
        <w:rPr>
          <w:rFonts w:ascii="SimSun" w:eastAsia="SimSun" w:hAnsi="SimSun" w:cs="Times New Roman" w:hint="eastAsia"/>
          <w:szCs w:val="24"/>
          <w:lang w:eastAsia="zh-CN"/>
        </w:rPr>
        <w:t>将新插件工具作为新功能添加到现有插件工具中，例如：课程和活动插件。</w:t>
      </w:r>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因此，这些工具将在活动资源中作为单独的工具提供，教师可以将它们添加到课程材料中。</w:t>
      </w:r>
    </w:p>
    <w:p w14:paraId="3564BED7" w14:textId="038D138E" w:rsidR="000A4FD2" w:rsidRPr="001654F1" w:rsidRDefault="001654F1" w:rsidP="000A4FD2">
      <w:pPr>
        <w:rPr>
          <w:rFonts w:ascii="SimSun" w:eastAsia="SimSun" w:hAnsi="SimSun" w:cs="Times New Roman"/>
          <w:szCs w:val="24"/>
          <w:lang w:eastAsia="zh-CN"/>
        </w:rPr>
      </w:pPr>
      <w:r w:rsidRPr="001654F1">
        <w:rPr>
          <w:rFonts w:ascii="SimSun" w:eastAsia="SimSun" w:hAnsi="SimSun" w:cs="Times New Roman"/>
          <w:szCs w:val="24"/>
          <w:lang w:eastAsia="zh-CN"/>
        </w:rPr>
        <w:t xml:space="preserve">2) </w:t>
      </w:r>
      <w:r w:rsidRPr="001654F1">
        <w:rPr>
          <w:rFonts w:ascii="SimSun" w:eastAsia="SimSun" w:hAnsi="SimSun" w:cs="Times New Roman" w:hint="eastAsia"/>
          <w:szCs w:val="24"/>
          <w:lang w:eastAsia="zh-CN"/>
        </w:rPr>
        <w:t>开发新的插件并创建与应用程序核心和系统中的其他组件进行通信的</w:t>
      </w:r>
      <w:r w:rsidRPr="001654F1">
        <w:rPr>
          <w:rFonts w:ascii="SimSun" w:eastAsia="SimSun" w:hAnsi="SimSun" w:cs="Times New Roman"/>
          <w:szCs w:val="24"/>
          <w:lang w:eastAsia="zh-CN"/>
        </w:rPr>
        <w:t xml:space="preserve"> API</w:t>
      </w:r>
      <w:r w:rsidRPr="001654F1">
        <w:rPr>
          <w:rFonts w:ascii="SimSun" w:eastAsia="SimSun" w:hAnsi="SimSun" w:cs="Times New Roman" w:hint="eastAsia"/>
          <w:szCs w:val="24"/>
          <w:lang w:eastAsia="zh-CN"/>
        </w:rPr>
        <w:t>。</w:t>
      </w:r>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因此，它将作为新模块出现在</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中。</w:t>
      </w:r>
    </w:p>
    <w:p w14:paraId="2639A4F2" w14:textId="334415B9" w:rsidR="00A972F2" w:rsidRPr="001654F1" w:rsidRDefault="001654F1" w:rsidP="000A4FD2">
      <w:pPr>
        <w:rPr>
          <w:rFonts w:ascii="SimSun" w:eastAsia="SimSun" w:hAnsi="SimSun" w:cs="Times New Roman" w:hint="eastAsia"/>
          <w:szCs w:val="24"/>
          <w:lang w:eastAsia="zh-CN"/>
        </w:rPr>
      </w:pPr>
      <w:r w:rsidRPr="001654F1">
        <w:rPr>
          <w:rFonts w:ascii="SimSun" w:eastAsia="SimSun" w:hAnsi="SimSun" w:cs="Times New Roman"/>
          <w:szCs w:val="24"/>
          <w:lang w:eastAsia="zh-CN"/>
        </w:rPr>
        <w:t xml:space="preserve">3) </w:t>
      </w:r>
      <w:r w:rsidRPr="001654F1">
        <w:rPr>
          <w:rFonts w:ascii="SimSun" w:eastAsia="SimSun" w:hAnsi="SimSun" w:cs="Times New Roman" w:hint="eastAsia"/>
          <w:szCs w:val="24"/>
          <w:lang w:eastAsia="zh-CN"/>
        </w:rPr>
        <w:t>在系统核心中构建一个完整的模块，以便在软件工具和一般课程材料中采用更多功能。</w:t>
      </w:r>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根据</w:t>
      </w:r>
      <w:r w:rsidRPr="001654F1">
        <w:rPr>
          <w:rFonts w:ascii="SimSun" w:eastAsia="SimSun" w:hAnsi="SimSun" w:cs="Times New Roman"/>
          <w:szCs w:val="24"/>
          <w:lang w:eastAsia="zh-CN"/>
        </w:rPr>
        <w:t>[18]</w:t>
      </w:r>
      <w:r w:rsidRPr="001654F1">
        <w:rPr>
          <w:rFonts w:ascii="SimSun" w:eastAsia="SimSun" w:hAnsi="SimSun" w:cs="Times New Roman" w:hint="eastAsia"/>
          <w:szCs w:val="24"/>
          <w:lang w:eastAsia="zh-CN"/>
        </w:rPr>
        <w:t>，在电子学习平台中使用的工具有多种集成方法。</w:t>
      </w:r>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这种集成的一种方法是通过包含应用程序编程接口</w:t>
      </w:r>
      <w:r w:rsidRPr="001654F1">
        <w:rPr>
          <w:rFonts w:ascii="SimSun" w:eastAsia="SimSun" w:hAnsi="SimSun" w:cs="Times New Roman"/>
          <w:szCs w:val="24"/>
          <w:lang w:eastAsia="zh-CN"/>
        </w:rPr>
        <w:t xml:space="preserve"> (API) </w:t>
      </w:r>
      <w:r w:rsidRPr="001654F1">
        <w:rPr>
          <w:rFonts w:ascii="SimSun" w:eastAsia="SimSun" w:hAnsi="SimSun" w:cs="Times New Roman" w:hint="eastAsia"/>
          <w:szCs w:val="24"/>
          <w:lang w:eastAsia="zh-CN"/>
        </w:rPr>
        <w:t>来根据以构建电子学习平台的相同语言编写的代码来实现电子学习平台的功能。图</w:t>
      </w:r>
      <w:r w:rsidRPr="001654F1">
        <w:rPr>
          <w:rFonts w:ascii="SimSun" w:eastAsia="SimSun" w:hAnsi="SimSun" w:cs="Times New Roman"/>
          <w:szCs w:val="24"/>
          <w:lang w:eastAsia="zh-CN"/>
        </w:rPr>
        <w:t xml:space="preserve"> 2 </w:t>
      </w:r>
      <w:r w:rsidRPr="001654F1">
        <w:rPr>
          <w:rFonts w:ascii="SimSun" w:eastAsia="SimSun" w:hAnsi="SimSun" w:cs="Times New Roman" w:hint="eastAsia"/>
          <w:szCs w:val="24"/>
          <w:lang w:eastAsia="zh-CN"/>
        </w:rPr>
        <w:t>显示了这种方法。</w:t>
      </w:r>
    </w:p>
    <w:p w14:paraId="60C2DF5D" w14:textId="55B37EB4" w:rsidR="00A972F2" w:rsidRPr="001654F1" w:rsidRDefault="00A972F2" w:rsidP="00A972F2">
      <w:pPr>
        <w:jc w:val="center"/>
        <w:rPr>
          <w:rFonts w:ascii="SimSun" w:eastAsia="SimSun" w:hAnsi="SimSun" w:cs="Times New Roman"/>
          <w:szCs w:val="24"/>
          <w:lang w:eastAsia="zh-CN"/>
        </w:rPr>
      </w:pPr>
      <w:r w:rsidRPr="001654F1">
        <w:rPr>
          <w:rFonts w:ascii="SimSun" w:eastAsia="SimSun" w:hAnsi="SimSun" w:cs="Times New Roman"/>
          <w:noProof/>
          <w:szCs w:val="24"/>
          <w:lang w:eastAsia="zh-CN"/>
        </w:rPr>
        <w:drawing>
          <wp:inline distT="0" distB="0" distL="0" distR="0" wp14:anchorId="610BD9B1" wp14:editId="32FE940D">
            <wp:extent cx="3066415" cy="1123950"/>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6415" cy="1123950"/>
                    </a:xfrm>
                    <a:prstGeom prst="rect">
                      <a:avLst/>
                    </a:prstGeom>
                    <a:noFill/>
                  </pic:spPr>
                </pic:pic>
              </a:graphicData>
            </a:graphic>
          </wp:inline>
        </w:drawing>
      </w:r>
    </w:p>
    <w:p w14:paraId="6210AF55" w14:textId="2CE5BBB7" w:rsidR="00A972F2" w:rsidRPr="001654F1" w:rsidRDefault="001654F1" w:rsidP="00A972F2">
      <w:pPr>
        <w:jc w:val="center"/>
        <w:rPr>
          <w:rFonts w:ascii="SimSun" w:eastAsia="SimSun" w:hAnsi="SimSun" w:cs="Times New Roman" w:hint="eastAsia"/>
          <w:szCs w:val="24"/>
          <w:lang w:eastAsia="zh-CN"/>
        </w:rPr>
      </w:pPr>
      <w:r w:rsidRPr="001654F1">
        <w:rPr>
          <w:rFonts w:ascii="SimSun" w:eastAsia="SimSun" w:hAnsi="SimSun" w:cs="Times New Roman" w:hint="eastAsia"/>
          <w:szCs w:val="24"/>
          <w:lang w:eastAsia="zh-CN"/>
        </w:rPr>
        <w:t>图</w:t>
      </w:r>
      <w:r w:rsidRPr="001654F1">
        <w:rPr>
          <w:rFonts w:ascii="SimSun" w:eastAsia="SimSun" w:hAnsi="SimSun" w:cs="Times New Roman"/>
          <w:szCs w:val="24"/>
          <w:lang w:eastAsia="zh-CN"/>
        </w:rPr>
        <w:t xml:space="preserve"> 2. </w:t>
      </w:r>
      <w:r w:rsidRPr="001654F1">
        <w:rPr>
          <w:rFonts w:ascii="SimSun" w:eastAsia="SimSun" w:hAnsi="SimSun" w:cs="Times New Roman" w:hint="eastAsia"/>
          <w:szCs w:val="24"/>
          <w:lang w:eastAsia="zh-CN"/>
        </w:rPr>
        <w:t>插件工具集成方法</w:t>
      </w:r>
    </w:p>
    <w:p w14:paraId="6566E356" w14:textId="77777777" w:rsidR="00A972F2" w:rsidRPr="001654F1" w:rsidRDefault="00A972F2" w:rsidP="000A4FD2">
      <w:pPr>
        <w:rPr>
          <w:rFonts w:ascii="SimSun" w:eastAsia="SimSun" w:hAnsi="SimSun" w:cs="Times New Roman" w:hint="eastAsia"/>
          <w:szCs w:val="24"/>
          <w:lang w:eastAsia="zh-CN"/>
        </w:rPr>
      </w:pPr>
    </w:p>
    <w:p w14:paraId="10305D30" w14:textId="51D8701E" w:rsidR="000A4FD2" w:rsidRPr="001654F1" w:rsidRDefault="001654F1" w:rsidP="000A4FD2">
      <w:pPr>
        <w:pStyle w:val="a5"/>
        <w:numPr>
          <w:ilvl w:val="0"/>
          <w:numId w:val="4"/>
        </w:numPr>
        <w:ind w:leftChars="0"/>
        <w:rPr>
          <w:rFonts w:ascii="SimSun" w:eastAsia="SimSun" w:hAnsi="SimSun" w:cs="Times New Roman"/>
          <w:szCs w:val="24"/>
          <w:lang w:eastAsia="zh-CN"/>
        </w:rPr>
      </w:pPr>
      <w:r w:rsidRPr="001654F1">
        <w:rPr>
          <w:rFonts w:ascii="SimSun" w:eastAsia="SimSun" w:hAnsi="SimSun" w:cs="Times New Roman" w:hint="eastAsia"/>
          <w:szCs w:val="24"/>
          <w:lang w:eastAsia="zh-CN"/>
        </w:rPr>
        <w:t>插件工具实验</w:t>
      </w:r>
    </w:p>
    <w:p w14:paraId="1E550C99" w14:textId="63B1DBA9" w:rsidR="00A972F2" w:rsidRPr="001654F1" w:rsidRDefault="001654F1" w:rsidP="00A972F2">
      <w:pPr>
        <w:rPr>
          <w:rFonts w:ascii="SimSun" w:eastAsia="SimSun" w:hAnsi="SimSun" w:cs="Times New Roman"/>
          <w:szCs w:val="24"/>
          <w:lang w:eastAsia="zh-CN"/>
        </w:rPr>
      </w:pPr>
      <w:r w:rsidRPr="001654F1">
        <w:rPr>
          <w:rFonts w:ascii="SimSun" w:eastAsia="SimSun" w:hAnsi="SimSun" w:cs="Times New Roman" w:hint="eastAsia"/>
          <w:szCs w:val="24"/>
          <w:lang w:eastAsia="zh-CN"/>
        </w:rPr>
        <w:t>本文建议在</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中实现所需的工具作为新组件。不同的研究人员指出了这种方法的重要性</w:t>
      </w:r>
      <w:r w:rsidRPr="001654F1">
        <w:rPr>
          <w:rFonts w:ascii="SimSun" w:eastAsia="SimSun" w:hAnsi="SimSun" w:cs="Times New Roman"/>
          <w:szCs w:val="24"/>
          <w:lang w:eastAsia="zh-CN"/>
        </w:rPr>
        <w:t xml:space="preserve"> [1, 5, 6, 7]</w:t>
      </w:r>
      <w:r w:rsidRPr="001654F1">
        <w:rPr>
          <w:rFonts w:ascii="SimSun" w:eastAsia="SimSun" w:hAnsi="SimSun" w:cs="Times New Roman" w:hint="eastAsia"/>
          <w:szCs w:val="24"/>
          <w:lang w:eastAsia="zh-CN"/>
        </w:rPr>
        <w:t>。要为</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准备</w:t>
      </w:r>
      <w:r w:rsidRPr="001654F1">
        <w:rPr>
          <w:rFonts w:ascii="SimSun" w:eastAsia="SimSun" w:hAnsi="SimSun" w:cs="Times New Roman"/>
          <w:szCs w:val="24"/>
          <w:lang w:eastAsia="zh-CN"/>
        </w:rPr>
        <w:t xml:space="preserve"> CSE </w:t>
      </w:r>
      <w:r w:rsidRPr="001654F1">
        <w:rPr>
          <w:rFonts w:ascii="SimSun" w:eastAsia="SimSun" w:hAnsi="SimSun" w:cs="Times New Roman" w:hint="eastAsia"/>
          <w:szCs w:val="24"/>
          <w:lang w:eastAsia="zh-CN"/>
        </w:rPr>
        <w:t>所需的工具（例如编译器），开发人员必须使用与</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相同的编程语言和技术（即</w:t>
      </w:r>
      <w:r w:rsidRPr="001654F1">
        <w:rPr>
          <w:rFonts w:ascii="SimSun" w:eastAsia="SimSun" w:hAnsi="SimSun" w:cs="Times New Roman"/>
          <w:szCs w:val="24"/>
          <w:lang w:eastAsia="zh-CN"/>
        </w:rPr>
        <w:t xml:space="preserve"> PHP</w:t>
      </w:r>
      <w:r w:rsidRPr="001654F1">
        <w:rPr>
          <w:rFonts w:ascii="SimSun" w:eastAsia="SimSun" w:hAnsi="SimSun" w:cs="Times New Roman" w:hint="eastAsia"/>
          <w:szCs w:val="24"/>
          <w:lang w:eastAsia="zh-CN"/>
        </w:rPr>
        <w:t>）。在这种情况下，开发人员可以开发一个编译器并将其作为一个活动插件，他们可以在需要时将其添加到</w:t>
      </w:r>
      <w:r w:rsidRPr="001654F1">
        <w:rPr>
          <w:rFonts w:ascii="SimSun" w:eastAsia="SimSun" w:hAnsi="SimSun" w:cs="Times New Roman"/>
          <w:szCs w:val="24"/>
          <w:lang w:eastAsia="zh-CN"/>
        </w:rPr>
        <w:t xml:space="preserve"> CS </w:t>
      </w:r>
      <w:r w:rsidRPr="001654F1">
        <w:rPr>
          <w:rFonts w:ascii="SimSun" w:eastAsia="SimSun" w:hAnsi="SimSun" w:cs="Times New Roman" w:hint="eastAsia"/>
          <w:szCs w:val="24"/>
          <w:lang w:eastAsia="zh-CN"/>
        </w:rPr>
        <w:t>课程中。图</w:t>
      </w:r>
      <w:r w:rsidRPr="001654F1">
        <w:rPr>
          <w:rFonts w:ascii="SimSun" w:eastAsia="SimSun" w:hAnsi="SimSun" w:cs="Times New Roman"/>
          <w:szCs w:val="24"/>
          <w:lang w:eastAsia="zh-CN"/>
        </w:rPr>
        <w:t xml:space="preserve"> 3 </w:t>
      </w:r>
      <w:r w:rsidRPr="001654F1">
        <w:rPr>
          <w:rFonts w:ascii="SimSun" w:eastAsia="SimSun" w:hAnsi="SimSun" w:cs="Times New Roman" w:hint="eastAsia"/>
          <w:szCs w:val="24"/>
          <w:lang w:eastAsia="zh-CN"/>
        </w:rPr>
        <w:t>展示了课程开发人员如何准备新工具并将其添加到</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环境中。它还展示了用户（即学生）如何在相同的</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环境中访问和使用该工具。</w:t>
      </w:r>
    </w:p>
    <w:p w14:paraId="10325955" w14:textId="38998E45" w:rsidR="00A972F2" w:rsidRPr="001654F1" w:rsidRDefault="001654F1" w:rsidP="00A972F2">
      <w:pPr>
        <w:rPr>
          <w:rFonts w:ascii="SimSun" w:eastAsia="SimSun" w:hAnsi="SimSun" w:cs="Times New Roman"/>
          <w:szCs w:val="24"/>
          <w:lang w:eastAsia="zh-CN"/>
        </w:rPr>
      </w:pPr>
      <w:r w:rsidRPr="001654F1">
        <w:rPr>
          <w:rFonts w:ascii="SimSun" w:eastAsia="SimSun" w:hAnsi="SimSun" w:cs="Times New Roman" w:hint="eastAsia"/>
          <w:szCs w:val="24"/>
          <w:lang w:eastAsia="zh-CN"/>
        </w:rPr>
        <w:t>由于</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是开源</w:t>
      </w:r>
      <w:r w:rsidRPr="001654F1">
        <w:rPr>
          <w:rFonts w:ascii="SimSun" w:eastAsia="SimSun" w:hAnsi="SimSun" w:cs="Times New Roman"/>
          <w:szCs w:val="24"/>
          <w:lang w:eastAsia="zh-CN"/>
        </w:rPr>
        <w:t xml:space="preserve"> LMS</w:t>
      </w:r>
      <w:r w:rsidRPr="001654F1">
        <w:rPr>
          <w:rFonts w:ascii="SimSun" w:eastAsia="SimSun" w:hAnsi="SimSun" w:cs="Times New Roman" w:hint="eastAsia"/>
          <w:szCs w:val="24"/>
          <w:lang w:eastAsia="zh-CN"/>
        </w:rPr>
        <w:t>，因此</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中有数百个开发人员创建的插件。例如，</w:t>
      </w:r>
      <w:r w:rsidRPr="001654F1">
        <w:rPr>
          <w:rFonts w:ascii="SimSun" w:eastAsia="SimSun" w:hAnsi="SimSun" w:cs="Times New Roman"/>
          <w:szCs w:val="24"/>
          <w:lang w:eastAsia="zh-CN"/>
        </w:rPr>
        <w:t xml:space="preserve">Virtual Programming Lab (VPL) [19] </w:t>
      </w:r>
      <w:r w:rsidRPr="001654F1">
        <w:rPr>
          <w:rFonts w:ascii="SimSun" w:eastAsia="SimSun" w:hAnsi="SimSun" w:cs="Times New Roman" w:hint="eastAsia"/>
          <w:szCs w:val="24"/>
          <w:lang w:eastAsia="zh-CN"/>
        </w:rPr>
        <w:t>是与计算机科学教育相关的插件之一。它是一个编译器，允许学生编译不同的编程语言并通过它提交作业。这个插件软件工具是活动模块的一部分，它是用与</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相同的编程语言构建</w:t>
      </w:r>
      <w:r w:rsidRPr="001654F1">
        <w:rPr>
          <w:rFonts w:ascii="SimSun" w:eastAsia="SimSun" w:hAnsi="SimSun" w:cs="Times New Roman" w:hint="eastAsia"/>
          <w:szCs w:val="24"/>
          <w:lang w:eastAsia="zh-CN"/>
        </w:rPr>
        <w:lastRenderedPageBreak/>
        <w:t>的。</w:t>
      </w:r>
    </w:p>
    <w:p w14:paraId="15ECE12A" w14:textId="2068C4EC" w:rsidR="00A972F2" w:rsidRPr="001654F1" w:rsidRDefault="00A972F2" w:rsidP="00A972F2">
      <w:pPr>
        <w:jc w:val="center"/>
        <w:rPr>
          <w:rFonts w:ascii="SimSun" w:eastAsia="SimSun" w:hAnsi="SimSun" w:cs="Times New Roman"/>
          <w:szCs w:val="24"/>
          <w:lang w:eastAsia="zh-CN"/>
        </w:rPr>
      </w:pPr>
      <w:r w:rsidRPr="001654F1">
        <w:rPr>
          <w:rFonts w:ascii="SimSun" w:eastAsia="SimSun" w:hAnsi="SimSun" w:cs="Times New Roman"/>
          <w:noProof/>
          <w:szCs w:val="24"/>
          <w:lang w:eastAsia="zh-CN"/>
        </w:rPr>
        <w:drawing>
          <wp:inline distT="0" distB="0" distL="0" distR="0" wp14:anchorId="79FAA523" wp14:editId="492E4922">
            <wp:extent cx="2819400" cy="387159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3871595"/>
                    </a:xfrm>
                    <a:prstGeom prst="rect">
                      <a:avLst/>
                    </a:prstGeom>
                    <a:noFill/>
                  </pic:spPr>
                </pic:pic>
              </a:graphicData>
            </a:graphic>
          </wp:inline>
        </w:drawing>
      </w:r>
    </w:p>
    <w:p w14:paraId="6E5764E7" w14:textId="77BEF751" w:rsidR="00A972F2" w:rsidRPr="001654F1" w:rsidRDefault="001654F1" w:rsidP="00A972F2">
      <w:pPr>
        <w:jc w:val="center"/>
        <w:rPr>
          <w:rFonts w:ascii="SimSun" w:eastAsia="SimSun" w:hAnsi="SimSun" w:cs="Times New Roman"/>
          <w:szCs w:val="24"/>
          <w:lang w:eastAsia="zh-CN"/>
        </w:rPr>
      </w:pPr>
      <w:r w:rsidRPr="001654F1">
        <w:rPr>
          <w:rFonts w:ascii="SimSun" w:eastAsia="SimSun" w:hAnsi="SimSun" w:cs="Times New Roman" w:hint="eastAsia"/>
          <w:szCs w:val="24"/>
          <w:lang w:eastAsia="zh-CN"/>
        </w:rPr>
        <w:t>图</w:t>
      </w:r>
      <w:r w:rsidRPr="001654F1">
        <w:rPr>
          <w:rFonts w:ascii="SimSun" w:eastAsia="SimSun" w:hAnsi="SimSun" w:cs="Times New Roman"/>
          <w:szCs w:val="24"/>
          <w:lang w:eastAsia="zh-CN"/>
        </w:rPr>
        <w:t xml:space="preserve"> 3. </w:t>
      </w:r>
      <w:r w:rsidRPr="001654F1">
        <w:rPr>
          <w:rFonts w:ascii="SimSun" w:eastAsia="SimSun" w:hAnsi="SimSun" w:cs="Times New Roman" w:hint="eastAsia"/>
          <w:szCs w:val="24"/>
          <w:lang w:eastAsia="zh-CN"/>
        </w:rPr>
        <w:t>新模块开发流程</w:t>
      </w:r>
    </w:p>
    <w:p w14:paraId="32DFFDBC" w14:textId="77777777" w:rsidR="00817B52" w:rsidRPr="001654F1" w:rsidRDefault="00817B52" w:rsidP="00A972F2">
      <w:pPr>
        <w:jc w:val="center"/>
        <w:rPr>
          <w:rFonts w:ascii="SimSun" w:eastAsia="SimSun" w:hAnsi="SimSun" w:cs="Times New Roman" w:hint="eastAsia"/>
          <w:szCs w:val="24"/>
          <w:lang w:eastAsia="zh-CN"/>
        </w:rPr>
      </w:pPr>
    </w:p>
    <w:p w14:paraId="605F83CB" w14:textId="594BFA36" w:rsidR="00817B52" w:rsidRPr="001654F1" w:rsidRDefault="001654F1" w:rsidP="00817B52">
      <w:pPr>
        <w:rPr>
          <w:rFonts w:ascii="SimSun" w:eastAsia="SimSun" w:hAnsi="SimSun" w:cs="Times New Roman" w:hint="eastAsia"/>
          <w:szCs w:val="24"/>
          <w:lang w:eastAsia="zh-CN"/>
        </w:rPr>
      </w:pPr>
      <w:r w:rsidRPr="001654F1">
        <w:rPr>
          <w:rFonts w:ascii="SimSun" w:eastAsia="SimSun" w:hAnsi="SimSun" w:cs="Times New Roman" w:hint="eastAsia"/>
          <w:szCs w:val="24"/>
          <w:lang w:eastAsia="zh-CN"/>
        </w:rPr>
        <w:t>开发所需工具的方法是使用</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的编码风格来开发新插件或子插件。首先，使用</w:t>
      </w:r>
      <w:r w:rsidRPr="001654F1">
        <w:rPr>
          <w:rFonts w:ascii="SimSun" w:eastAsia="SimSun" w:hAnsi="SimSun" w:cs="Times New Roman"/>
          <w:szCs w:val="24"/>
          <w:lang w:eastAsia="zh-CN"/>
        </w:rPr>
        <w:t>PHP</w:t>
      </w:r>
      <w:r w:rsidRPr="001654F1">
        <w:rPr>
          <w:rFonts w:ascii="SimSun" w:eastAsia="SimSun" w:hAnsi="SimSun" w:cs="Times New Roman" w:hint="eastAsia"/>
          <w:szCs w:val="24"/>
          <w:lang w:eastAsia="zh-CN"/>
        </w:rPr>
        <w:t>编程语言开发具有所需功能的新模块，并测试新模块是否运行良好。此开发需要访问和自定义</w:t>
      </w:r>
      <w:proofErr w:type="gramStart"/>
      <w:r w:rsidRPr="001654F1">
        <w:rPr>
          <w:rFonts w:ascii="SimSun" w:eastAsia="SimSun" w:hAnsi="SimSun" w:cs="Times New Roman" w:hint="eastAsia"/>
          <w:szCs w:val="24"/>
          <w:lang w:eastAsia="zh-CN"/>
        </w:rPr>
        <w:t>一</w:t>
      </w:r>
      <w:proofErr w:type="gramEnd"/>
      <w:r w:rsidRPr="001654F1">
        <w:rPr>
          <w:rFonts w:ascii="SimSun" w:eastAsia="SimSun" w:hAnsi="SimSun" w:cs="Times New Roman" w:hint="eastAsia"/>
          <w:szCs w:val="24"/>
          <w:lang w:eastAsia="zh-CN"/>
        </w:rPr>
        <w:t>组文件，这些文件通过其</w:t>
      </w:r>
      <w:r w:rsidRPr="001654F1">
        <w:rPr>
          <w:rFonts w:ascii="SimSun" w:eastAsia="SimSun" w:hAnsi="SimSun" w:cs="Times New Roman"/>
          <w:szCs w:val="24"/>
          <w:lang w:eastAsia="zh-CN"/>
        </w:rPr>
        <w:t xml:space="preserve"> API </w:t>
      </w:r>
      <w:r w:rsidRPr="001654F1">
        <w:rPr>
          <w:rFonts w:ascii="SimSun" w:eastAsia="SimSun" w:hAnsi="SimSun" w:cs="Times New Roman" w:hint="eastAsia"/>
          <w:szCs w:val="24"/>
          <w:lang w:eastAsia="zh-CN"/>
        </w:rPr>
        <w:t>与</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核心系统进行通信，以提供所需的功能。首先，在安装或升级文件</w:t>
      </w:r>
      <w:proofErr w:type="spellStart"/>
      <w:r w:rsidRPr="001654F1">
        <w:rPr>
          <w:rFonts w:ascii="SimSun" w:eastAsia="SimSun" w:hAnsi="SimSun" w:cs="Times New Roman"/>
          <w:szCs w:val="24"/>
          <w:lang w:eastAsia="zh-CN"/>
        </w:rPr>
        <w:t>version.php</w:t>
      </w:r>
      <w:proofErr w:type="spellEnd"/>
      <w:r w:rsidRPr="001654F1">
        <w:rPr>
          <w:rFonts w:ascii="SimSun" w:eastAsia="SimSun" w:hAnsi="SimSun" w:cs="Times New Roman" w:hint="eastAsia"/>
          <w:szCs w:val="24"/>
          <w:lang w:eastAsia="zh-CN"/>
        </w:rPr>
        <w:t>中，应修改系统版本以检测系统的新版本。其次，应该引入新模块并将其添加到系统的</w:t>
      </w:r>
      <w:r w:rsidRPr="001654F1">
        <w:rPr>
          <w:rFonts w:ascii="SimSun" w:eastAsia="SimSun" w:hAnsi="SimSun" w:cs="Times New Roman"/>
          <w:szCs w:val="24"/>
          <w:lang w:eastAsia="zh-CN"/>
        </w:rPr>
        <w:t xml:space="preserve"> </w:t>
      </w:r>
      <w:proofErr w:type="spellStart"/>
      <w:r w:rsidRPr="001654F1">
        <w:rPr>
          <w:rFonts w:ascii="SimSun" w:eastAsia="SimSun" w:hAnsi="SimSun" w:cs="Times New Roman"/>
          <w:szCs w:val="24"/>
          <w:lang w:eastAsia="zh-CN"/>
        </w:rPr>
        <w:t>admin_tree</w:t>
      </w:r>
      <w:proofErr w:type="spellEnd"/>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和导航列表中，以便课程设计者可以将新的软件工具添加到他们的课程中。然后，必须为新模块标识事件处理程序，以便在文件</w:t>
      </w:r>
      <w:r w:rsidRPr="001654F1">
        <w:rPr>
          <w:rFonts w:ascii="SimSun" w:eastAsia="SimSun" w:hAnsi="SimSun" w:cs="Times New Roman"/>
          <w:szCs w:val="24"/>
          <w:lang w:eastAsia="zh-CN"/>
        </w:rPr>
        <w:t xml:space="preserve"> </w:t>
      </w:r>
      <w:proofErr w:type="spellStart"/>
      <w:r w:rsidRPr="001654F1">
        <w:rPr>
          <w:rFonts w:ascii="SimSun" w:eastAsia="SimSun" w:hAnsi="SimSun" w:cs="Times New Roman"/>
          <w:szCs w:val="24"/>
          <w:lang w:eastAsia="zh-CN"/>
        </w:rPr>
        <w:t>event.php</w:t>
      </w:r>
      <w:proofErr w:type="spellEnd"/>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中的核心和插件以及插件本身之间进行通信。此外，如果需要在数据库表上存储信息，则可以编辑数据库表。但是，不建议在不更改</w:t>
      </w:r>
      <w:r w:rsidRPr="001654F1">
        <w:rPr>
          <w:rFonts w:ascii="SimSun" w:eastAsia="SimSun" w:hAnsi="SimSun" w:cs="Times New Roman"/>
          <w:szCs w:val="24"/>
          <w:lang w:eastAsia="zh-CN"/>
        </w:rPr>
        <w:t xml:space="preserve"> install.xml </w:t>
      </w:r>
      <w:r w:rsidRPr="001654F1">
        <w:rPr>
          <w:rFonts w:ascii="SimSun" w:eastAsia="SimSun" w:hAnsi="SimSun" w:cs="Times New Roman" w:hint="eastAsia"/>
          <w:szCs w:val="24"/>
          <w:lang w:eastAsia="zh-CN"/>
        </w:rPr>
        <w:t>和</w:t>
      </w:r>
      <w:r w:rsidRPr="001654F1">
        <w:rPr>
          <w:rFonts w:ascii="SimSun" w:eastAsia="SimSun" w:hAnsi="SimSun" w:cs="Times New Roman"/>
          <w:szCs w:val="24"/>
          <w:lang w:eastAsia="zh-CN"/>
        </w:rPr>
        <w:t xml:space="preserve"> </w:t>
      </w:r>
      <w:proofErr w:type="spellStart"/>
      <w:r w:rsidRPr="001654F1">
        <w:rPr>
          <w:rFonts w:ascii="SimSun" w:eastAsia="SimSun" w:hAnsi="SimSun" w:cs="Times New Roman"/>
          <w:szCs w:val="24"/>
          <w:lang w:eastAsia="zh-CN"/>
        </w:rPr>
        <w:t>install.php</w:t>
      </w:r>
      <w:proofErr w:type="spellEnd"/>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文件的情况下手动进行修改。所有这些定制工作可能因</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版本而异。在准备好新模块后以及在</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安装或升级期间，新模块将在插件列表中处于活动状态。因此，课程设计者可以将其添加到他们的课程中，用户可以</w:t>
      </w:r>
      <w:proofErr w:type="gramStart"/>
      <w:r w:rsidRPr="001654F1">
        <w:rPr>
          <w:rFonts w:ascii="SimSun" w:eastAsia="SimSun" w:hAnsi="SimSun" w:cs="Times New Roman" w:hint="eastAsia"/>
          <w:szCs w:val="24"/>
          <w:lang w:eastAsia="zh-CN"/>
        </w:rPr>
        <w:t>轻松访问其</w:t>
      </w:r>
      <w:proofErr w:type="gramEnd"/>
      <w:r w:rsidRPr="001654F1">
        <w:rPr>
          <w:rFonts w:ascii="SimSun" w:eastAsia="SimSun" w:hAnsi="SimSun" w:cs="Times New Roman" w:hint="eastAsia"/>
          <w:szCs w:val="24"/>
          <w:lang w:eastAsia="zh-CN"/>
        </w:rPr>
        <w:t>功能，如图</w:t>
      </w:r>
      <w:r w:rsidRPr="001654F1">
        <w:rPr>
          <w:rFonts w:ascii="SimSun" w:eastAsia="SimSun" w:hAnsi="SimSun" w:cs="Times New Roman"/>
          <w:szCs w:val="24"/>
          <w:lang w:eastAsia="zh-CN"/>
        </w:rPr>
        <w:t xml:space="preserve"> 3 </w:t>
      </w:r>
      <w:r w:rsidRPr="001654F1">
        <w:rPr>
          <w:rFonts w:ascii="SimSun" w:eastAsia="SimSun" w:hAnsi="SimSun" w:cs="Times New Roman" w:hint="eastAsia"/>
          <w:szCs w:val="24"/>
          <w:lang w:eastAsia="zh-CN"/>
        </w:rPr>
        <w:t>和图</w:t>
      </w:r>
      <w:r w:rsidRPr="001654F1">
        <w:rPr>
          <w:rFonts w:ascii="SimSun" w:eastAsia="SimSun" w:hAnsi="SimSun" w:cs="Times New Roman"/>
          <w:szCs w:val="24"/>
          <w:lang w:eastAsia="zh-CN"/>
        </w:rPr>
        <w:t xml:space="preserve"> 4 </w:t>
      </w:r>
      <w:r w:rsidRPr="001654F1">
        <w:rPr>
          <w:rFonts w:ascii="SimSun" w:eastAsia="SimSun" w:hAnsi="SimSun" w:cs="Times New Roman" w:hint="eastAsia"/>
          <w:szCs w:val="24"/>
          <w:lang w:eastAsia="zh-CN"/>
        </w:rPr>
        <w:t>所示。</w:t>
      </w:r>
    </w:p>
    <w:p w14:paraId="4C6B978E" w14:textId="27BDCE6B" w:rsidR="00A972F2" w:rsidRPr="001654F1" w:rsidRDefault="00817B52" w:rsidP="00817B52">
      <w:pPr>
        <w:jc w:val="center"/>
        <w:rPr>
          <w:rFonts w:ascii="SimSun" w:eastAsia="SimSun" w:hAnsi="SimSun" w:cs="Times New Roman"/>
          <w:szCs w:val="24"/>
          <w:lang w:eastAsia="zh-CN"/>
        </w:rPr>
      </w:pPr>
      <w:r w:rsidRPr="001654F1">
        <w:rPr>
          <w:rFonts w:ascii="SimSun" w:eastAsia="SimSun" w:hAnsi="SimSun" w:cs="Times New Roman"/>
          <w:noProof/>
          <w:szCs w:val="24"/>
          <w:lang w:eastAsia="zh-CN"/>
        </w:rPr>
        <w:lastRenderedPageBreak/>
        <w:drawing>
          <wp:inline distT="0" distB="0" distL="0" distR="0" wp14:anchorId="5C028695" wp14:editId="5757F4BD">
            <wp:extent cx="3028315" cy="2923540"/>
            <wp:effectExtent l="0" t="0" r="63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315" cy="2923540"/>
                    </a:xfrm>
                    <a:prstGeom prst="rect">
                      <a:avLst/>
                    </a:prstGeom>
                    <a:noFill/>
                  </pic:spPr>
                </pic:pic>
              </a:graphicData>
            </a:graphic>
          </wp:inline>
        </w:drawing>
      </w:r>
    </w:p>
    <w:p w14:paraId="37A4B6D6" w14:textId="7EE11D50" w:rsidR="00817B52" w:rsidRPr="001654F1" w:rsidRDefault="001654F1" w:rsidP="00817B52">
      <w:pPr>
        <w:jc w:val="center"/>
        <w:rPr>
          <w:rFonts w:ascii="SimSun" w:eastAsia="SimSun" w:hAnsi="SimSun" w:cs="Times New Roman" w:hint="eastAsia"/>
          <w:szCs w:val="24"/>
          <w:lang w:eastAsia="zh-CN"/>
        </w:rPr>
      </w:pPr>
      <w:r w:rsidRPr="001654F1">
        <w:rPr>
          <w:rFonts w:ascii="SimSun" w:eastAsia="SimSun" w:hAnsi="SimSun" w:cs="Times New Roman" w:hint="eastAsia"/>
          <w:szCs w:val="24"/>
          <w:lang w:eastAsia="zh-CN"/>
        </w:rPr>
        <w:t>图</w:t>
      </w:r>
      <w:r w:rsidRPr="001654F1">
        <w:rPr>
          <w:rFonts w:ascii="SimSun" w:eastAsia="SimSun" w:hAnsi="SimSun" w:cs="Times New Roman"/>
          <w:szCs w:val="24"/>
          <w:lang w:eastAsia="zh-CN"/>
        </w:rPr>
        <w:t xml:space="preserve"> 4. </w:t>
      </w:r>
      <w:r w:rsidRPr="001654F1">
        <w:rPr>
          <w:rFonts w:ascii="SimSun" w:eastAsia="SimSun" w:hAnsi="SimSun" w:cs="Times New Roman" w:hint="eastAsia"/>
          <w:szCs w:val="24"/>
          <w:lang w:eastAsia="zh-CN"/>
        </w:rPr>
        <w:t>用户与新组件的交互</w:t>
      </w:r>
    </w:p>
    <w:p w14:paraId="3D50CCD3" w14:textId="77777777" w:rsidR="00A972F2" w:rsidRPr="001654F1" w:rsidRDefault="00A972F2" w:rsidP="000A4FD2">
      <w:pPr>
        <w:pStyle w:val="a5"/>
        <w:numPr>
          <w:ilvl w:val="0"/>
          <w:numId w:val="4"/>
        </w:numPr>
        <w:ind w:leftChars="0"/>
        <w:rPr>
          <w:rFonts w:ascii="SimSun" w:eastAsia="SimSun" w:hAnsi="SimSun" w:cs="Times New Roman" w:hint="eastAsia"/>
          <w:szCs w:val="24"/>
          <w:lang w:eastAsia="zh-CN"/>
        </w:rPr>
      </w:pPr>
    </w:p>
    <w:p w14:paraId="433594C7" w14:textId="40DE4375" w:rsidR="00817B52" w:rsidRPr="001654F1" w:rsidRDefault="001654F1" w:rsidP="00817B52">
      <w:pPr>
        <w:pStyle w:val="a5"/>
        <w:numPr>
          <w:ilvl w:val="0"/>
          <w:numId w:val="1"/>
        </w:numPr>
        <w:ind w:leftChars="0"/>
        <w:jc w:val="center"/>
        <w:rPr>
          <w:rFonts w:ascii="SimSun" w:eastAsia="SimSun" w:hAnsi="SimSun" w:cs="Times New Roman" w:hint="eastAsia"/>
          <w:szCs w:val="24"/>
          <w:lang w:eastAsia="zh-CN"/>
        </w:rPr>
      </w:pPr>
      <w:r w:rsidRPr="001654F1">
        <w:rPr>
          <w:rFonts w:ascii="SimSun" w:eastAsia="SimSun" w:hAnsi="SimSun" w:cs="Times New Roman" w:hint="eastAsia"/>
          <w:szCs w:val="24"/>
          <w:lang w:eastAsia="zh-CN"/>
        </w:rPr>
        <w:t>总结和未来的工作</w:t>
      </w:r>
    </w:p>
    <w:p w14:paraId="2784BBBA" w14:textId="402EDEA2" w:rsidR="00817B52" w:rsidRPr="001654F1" w:rsidRDefault="001654F1" w:rsidP="00817B52">
      <w:pPr>
        <w:rPr>
          <w:rFonts w:ascii="SimSun" w:eastAsia="SimSun" w:hAnsi="SimSun" w:cs="Times New Roman"/>
          <w:szCs w:val="24"/>
          <w:lang w:eastAsia="zh-CN"/>
        </w:rPr>
      </w:pPr>
      <w:r w:rsidRPr="001654F1">
        <w:rPr>
          <w:rFonts w:ascii="SimSun" w:eastAsia="SimSun" w:hAnsi="SimSun" w:cs="Times New Roman" w:hint="eastAsia"/>
          <w:szCs w:val="24"/>
          <w:lang w:eastAsia="zh-CN"/>
        </w:rPr>
        <w:t>该研究旨在扩展电子学习平台工具开发背后的主要思想，以便在学术生活中发挥作用。这项研究工作的贡献是研究为</w:t>
      </w:r>
      <w:r w:rsidRPr="001654F1">
        <w:rPr>
          <w:rFonts w:ascii="SimSun" w:eastAsia="SimSun" w:hAnsi="SimSun" w:cs="Times New Roman"/>
          <w:szCs w:val="24"/>
          <w:lang w:eastAsia="zh-CN"/>
        </w:rPr>
        <w:t xml:space="preserve"> CSE </w:t>
      </w:r>
      <w:r w:rsidRPr="001654F1">
        <w:rPr>
          <w:rFonts w:ascii="SimSun" w:eastAsia="SimSun" w:hAnsi="SimSun" w:cs="Times New Roman" w:hint="eastAsia"/>
          <w:szCs w:val="24"/>
          <w:lang w:eastAsia="zh-CN"/>
        </w:rPr>
        <w:t>开发的工具的相关工作。另一个贡献是探索</w:t>
      </w:r>
      <w:r w:rsidRPr="001654F1">
        <w:rPr>
          <w:rFonts w:ascii="SimSun" w:eastAsia="SimSun" w:hAnsi="SimSun" w:cs="Times New Roman"/>
          <w:szCs w:val="24"/>
          <w:lang w:eastAsia="zh-CN"/>
        </w:rPr>
        <w:t xml:space="preserve"> LMS </w:t>
      </w:r>
      <w:r w:rsidRPr="001654F1">
        <w:rPr>
          <w:rFonts w:ascii="SimSun" w:eastAsia="SimSun" w:hAnsi="SimSun" w:cs="Times New Roman" w:hint="eastAsia"/>
          <w:szCs w:val="24"/>
          <w:lang w:eastAsia="zh-CN"/>
        </w:rPr>
        <w:t>的功能，以支持对计算机科学领域有帮助的软件工具。</w:t>
      </w:r>
    </w:p>
    <w:p w14:paraId="0C565055" w14:textId="2AAE7C1D" w:rsidR="00817B52" w:rsidRPr="001654F1" w:rsidRDefault="001654F1" w:rsidP="00817B52">
      <w:pPr>
        <w:rPr>
          <w:rFonts w:ascii="SimSun" w:eastAsia="SimSun" w:hAnsi="SimSun" w:cs="Times New Roman"/>
          <w:szCs w:val="24"/>
          <w:lang w:eastAsia="zh-CN"/>
        </w:rPr>
      </w:pPr>
      <w:r w:rsidRPr="001654F1">
        <w:rPr>
          <w:rFonts w:ascii="SimSun" w:eastAsia="SimSun" w:hAnsi="SimSun" w:cs="Times New Roman" w:hint="eastAsia"/>
          <w:szCs w:val="24"/>
          <w:lang w:eastAsia="zh-CN"/>
        </w:rPr>
        <w:t>本文表明，许多学习管理系统在计算机科学软件工具的可用性方面存在局限性。这些软件工具可以帮助</w:t>
      </w:r>
      <w:r w:rsidRPr="001654F1">
        <w:rPr>
          <w:rFonts w:ascii="SimSun" w:eastAsia="SimSun" w:hAnsi="SimSun" w:cs="Times New Roman"/>
          <w:szCs w:val="24"/>
          <w:lang w:eastAsia="zh-CN"/>
        </w:rPr>
        <w:t xml:space="preserve"> CSE </w:t>
      </w:r>
      <w:r w:rsidRPr="001654F1">
        <w:rPr>
          <w:rFonts w:ascii="SimSun" w:eastAsia="SimSun" w:hAnsi="SimSun" w:cs="Times New Roman" w:hint="eastAsia"/>
          <w:szCs w:val="24"/>
          <w:lang w:eastAsia="zh-CN"/>
        </w:rPr>
        <w:t>的学习者通过实践课程获得知识。有许多</w:t>
      </w:r>
      <w:r w:rsidRPr="001654F1">
        <w:rPr>
          <w:rFonts w:ascii="SimSun" w:eastAsia="SimSun" w:hAnsi="SimSun" w:cs="Times New Roman"/>
          <w:szCs w:val="24"/>
          <w:lang w:eastAsia="zh-CN"/>
        </w:rPr>
        <w:t xml:space="preserve"> LMS </w:t>
      </w:r>
      <w:r w:rsidRPr="001654F1">
        <w:rPr>
          <w:rFonts w:ascii="SimSun" w:eastAsia="SimSun" w:hAnsi="SimSun" w:cs="Times New Roman" w:hint="eastAsia"/>
          <w:szCs w:val="24"/>
          <w:lang w:eastAsia="zh-CN"/>
        </w:rPr>
        <w:t>被归类为开源，使开发人员能够根据用户的需求对其进行定制。目前作者更喜欢使用</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有两个原因：</w:t>
      </w:r>
      <w:r w:rsidRPr="001654F1">
        <w:rPr>
          <w:rFonts w:ascii="SimSun" w:eastAsia="SimSun" w:hAnsi="SimSun" w:cs="Times New Roman"/>
          <w:szCs w:val="24"/>
          <w:lang w:eastAsia="zh-CN"/>
        </w:rPr>
        <w:t xml:space="preserve">1) Moodle </w:t>
      </w:r>
      <w:r w:rsidRPr="001654F1">
        <w:rPr>
          <w:rFonts w:ascii="SimSun" w:eastAsia="SimSun" w:hAnsi="SimSun" w:cs="Times New Roman" w:hint="eastAsia"/>
          <w:szCs w:val="24"/>
          <w:lang w:eastAsia="zh-CN"/>
        </w:rPr>
        <w:t>的属性是开源的，</w:t>
      </w:r>
      <w:r w:rsidRPr="001654F1">
        <w:rPr>
          <w:rFonts w:ascii="SimSun" w:eastAsia="SimSun" w:hAnsi="SimSun" w:cs="Times New Roman"/>
          <w:szCs w:val="24"/>
          <w:lang w:eastAsia="zh-CN"/>
        </w:rPr>
        <w:t xml:space="preserve">2) Moodle </w:t>
      </w:r>
      <w:r w:rsidRPr="001654F1">
        <w:rPr>
          <w:rFonts w:ascii="SimSun" w:eastAsia="SimSun" w:hAnsi="SimSun" w:cs="Times New Roman" w:hint="eastAsia"/>
          <w:szCs w:val="24"/>
          <w:lang w:eastAsia="zh-CN"/>
        </w:rPr>
        <w:t>被苏丹卡布斯大学使用。在文献中，一些研究介绍了扩展</w:t>
      </w:r>
      <w:r w:rsidRPr="001654F1">
        <w:rPr>
          <w:rFonts w:ascii="SimSun" w:eastAsia="SimSun" w:hAnsi="SimSun" w:cs="Times New Roman"/>
          <w:szCs w:val="24"/>
          <w:lang w:eastAsia="zh-CN"/>
        </w:rPr>
        <w:t xml:space="preserve"> CSE </w:t>
      </w:r>
      <w:r w:rsidRPr="001654F1">
        <w:rPr>
          <w:rFonts w:ascii="SimSun" w:eastAsia="SimSun" w:hAnsi="SimSun" w:cs="Times New Roman" w:hint="eastAsia"/>
          <w:szCs w:val="24"/>
          <w:lang w:eastAsia="zh-CN"/>
        </w:rPr>
        <w:t>软件工具的一些尝试。在这个方向上，本文建议在</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中构建和集成所需的软件工具作为一个新组件。</w:t>
      </w:r>
    </w:p>
    <w:p w14:paraId="59862ED7" w14:textId="7705F007" w:rsidR="00817B52" w:rsidRPr="001654F1" w:rsidRDefault="001654F1" w:rsidP="00817B52">
      <w:pPr>
        <w:rPr>
          <w:rFonts w:ascii="SimSun" w:eastAsia="SimSun" w:hAnsi="SimSun" w:cs="Times New Roman"/>
          <w:szCs w:val="24"/>
          <w:lang w:eastAsia="zh-CN"/>
        </w:rPr>
      </w:pPr>
      <w:r w:rsidRPr="001654F1">
        <w:rPr>
          <w:rFonts w:ascii="SimSun" w:eastAsia="SimSun" w:hAnsi="SimSun" w:cs="Times New Roman" w:hint="eastAsia"/>
          <w:szCs w:val="24"/>
          <w:lang w:eastAsia="zh-CN"/>
        </w:rPr>
        <w:t>本文提出的工作有助于学生随时随地在线访问</w:t>
      </w:r>
      <w:r w:rsidRPr="001654F1">
        <w:rPr>
          <w:rFonts w:ascii="SimSun" w:eastAsia="SimSun" w:hAnsi="SimSun" w:cs="Times New Roman"/>
          <w:szCs w:val="24"/>
          <w:lang w:eastAsia="zh-CN"/>
        </w:rPr>
        <w:t xml:space="preserve"> CSE </w:t>
      </w:r>
      <w:r w:rsidRPr="001654F1">
        <w:rPr>
          <w:rFonts w:ascii="SimSun" w:eastAsia="SimSun" w:hAnsi="SimSun" w:cs="Times New Roman" w:hint="eastAsia"/>
          <w:szCs w:val="24"/>
          <w:lang w:eastAsia="zh-CN"/>
        </w:rPr>
        <w:t>的软件工具</w:t>
      </w:r>
      <w:r w:rsidRPr="001654F1">
        <w:rPr>
          <w:rFonts w:ascii="SimSun" w:eastAsia="SimSun" w:hAnsi="SimSun" w:cs="Times New Roman"/>
          <w:szCs w:val="24"/>
          <w:lang w:eastAsia="zh-CN"/>
        </w:rPr>
        <w:t xml:space="preserve"> [5]</w:t>
      </w:r>
      <w:r w:rsidRPr="001654F1">
        <w:rPr>
          <w:rFonts w:ascii="SimSun" w:eastAsia="SimSun" w:hAnsi="SimSun" w:cs="Times New Roman" w:hint="eastAsia"/>
          <w:szCs w:val="24"/>
          <w:lang w:eastAsia="zh-CN"/>
        </w:rPr>
        <w:t>。这将有助于提高学生对</w:t>
      </w:r>
      <w:r w:rsidRPr="001654F1">
        <w:rPr>
          <w:rFonts w:ascii="SimSun" w:eastAsia="SimSun" w:hAnsi="SimSun" w:cs="Times New Roman"/>
          <w:szCs w:val="24"/>
          <w:lang w:eastAsia="zh-CN"/>
        </w:rPr>
        <w:t xml:space="preserve"> CSE </w:t>
      </w:r>
      <w:r w:rsidRPr="001654F1">
        <w:rPr>
          <w:rFonts w:ascii="SimSun" w:eastAsia="SimSun" w:hAnsi="SimSun" w:cs="Times New Roman" w:hint="eastAsia"/>
          <w:szCs w:val="24"/>
          <w:lang w:eastAsia="zh-CN"/>
        </w:rPr>
        <w:t>不同实践概念的了解。但是，提议的解决方案有几个限制，包括：</w:t>
      </w:r>
    </w:p>
    <w:p w14:paraId="54F6845E" w14:textId="4B56F355" w:rsidR="00B53B9E" w:rsidRPr="001654F1" w:rsidRDefault="001654F1" w:rsidP="00B53B9E">
      <w:pPr>
        <w:rPr>
          <w:rFonts w:ascii="SimSun" w:eastAsia="SimSun" w:hAnsi="SimSun" w:cs="Times New Roman"/>
          <w:szCs w:val="24"/>
          <w:lang w:eastAsia="zh-CN"/>
        </w:rPr>
      </w:pPr>
      <w:r w:rsidRPr="001654F1">
        <w:rPr>
          <w:rFonts w:ascii="SimSun" w:eastAsia="SimSun" w:hAnsi="SimSun" w:cs="Times New Roman" w:hint="eastAsia"/>
          <w:szCs w:val="24"/>
          <w:lang w:eastAsia="zh-CN"/>
        </w:rPr>
        <w:t>插入软件工具可能会在</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上产生瓶颈，因为学生将保持登录状态，在与</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相同的环境中进行工作。</w:t>
      </w:r>
    </w:p>
    <w:p w14:paraId="1040E112" w14:textId="60A73BF3" w:rsidR="00B53B9E" w:rsidRPr="001654F1" w:rsidRDefault="001654F1" w:rsidP="00B53B9E">
      <w:pPr>
        <w:rPr>
          <w:rFonts w:ascii="SimSun" w:eastAsia="SimSun" w:hAnsi="SimSun" w:cs="Times New Roman"/>
          <w:szCs w:val="24"/>
          <w:lang w:eastAsia="zh-CN"/>
        </w:rPr>
      </w:pPr>
      <w:r w:rsidRPr="001654F1">
        <w:rPr>
          <w:rFonts w:ascii="SimSun" w:eastAsia="SimSun" w:hAnsi="SimSun" w:cs="Times New Roman" w:hint="eastAsia"/>
          <w:szCs w:val="24"/>
          <w:lang w:eastAsia="zh-CN"/>
        </w:rPr>
        <w:t>新添加的组件会消耗</w:t>
      </w:r>
      <w:r w:rsidRPr="001654F1">
        <w:rPr>
          <w:rFonts w:ascii="SimSun" w:eastAsia="SimSun" w:hAnsi="SimSun" w:cs="Times New Roman"/>
          <w:szCs w:val="24"/>
          <w:lang w:eastAsia="zh-CN"/>
        </w:rPr>
        <w:t>Moodle</w:t>
      </w:r>
      <w:r w:rsidRPr="001654F1">
        <w:rPr>
          <w:rFonts w:ascii="SimSun" w:eastAsia="SimSun" w:hAnsi="SimSun" w:cs="Times New Roman" w:hint="eastAsia"/>
          <w:szCs w:val="24"/>
          <w:lang w:eastAsia="zh-CN"/>
        </w:rPr>
        <w:t>的资源，需要巨大的容量和性能设施</w:t>
      </w:r>
      <w:r w:rsidRPr="001654F1">
        <w:rPr>
          <w:rFonts w:ascii="SimSun" w:eastAsia="SimSun" w:hAnsi="SimSun" w:cs="Times New Roman"/>
          <w:szCs w:val="24"/>
          <w:lang w:eastAsia="zh-CN"/>
        </w:rPr>
        <w:t>[3]</w:t>
      </w:r>
      <w:r w:rsidRPr="001654F1">
        <w:rPr>
          <w:rFonts w:ascii="SimSun" w:eastAsia="SimSun" w:hAnsi="SimSun" w:cs="Times New Roman" w:hint="eastAsia"/>
          <w:szCs w:val="24"/>
          <w:lang w:eastAsia="zh-CN"/>
        </w:rPr>
        <w:t>。</w:t>
      </w:r>
    </w:p>
    <w:p w14:paraId="240717A1" w14:textId="10871708" w:rsidR="00B53B9E" w:rsidRPr="001654F1" w:rsidRDefault="001654F1" w:rsidP="00B53B9E">
      <w:pPr>
        <w:rPr>
          <w:rFonts w:ascii="SimSun" w:eastAsia="SimSun" w:hAnsi="SimSun" w:cs="Times New Roman"/>
          <w:szCs w:val="24"/>
          <w:lang w:eastAsia="zh-CN"/>
        </w:rPr>
      </w:pPr>
      <w:r w:rsidRPr="001654F1">
        <w:rPr>
          <w:rFonts w:ascii="SimSun" w:eastAsia="SimSun" w:hAnsi="SimSun" w:cs="Times New Roman" w:hint="eastAsia"/>
          <w:szCs w:val="24"/>
          <w:lang w:eastAsia="zh-CN"/>
        </w:rPr>
        <w:t>新添加的组件可能会降低</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的性能，因为它会被运行软件工具的学生使用。</w:t>
      </w:r>
    </w:p>
    <w:p w14:paraId="3F2235C8" w14:textId="0B6DF561" w:rsidR="00B53B9E" w:rsidRPr="001654F1" w:rsidRDefault="001654F1" w:rsidP="00B53B9E">
      <w:pPr>
        <w:rPr>
          <w:rFonts w:ascii="SimSun" w:eastAsia="SimSun" w:hAnsi="SimSun" w:cs="Times New Roman"/>
          <w:szCs w:val="24"/>
          <w:lang w:eastAsia="zh-CN"/>
        </w:rPr>
      </w:pPr>
      <w:r w:rsidRPr="001654F1">
        <w:rPr>
          <w:rFonts w:ascii="SimSun" w:eastAsia="SimSun" w:hAnsi="SimSun" w:cs="Times New Roman" w:hint="eastAsia"/>
          <w:szCs w:val="24"/>
          <w:lang w:eastAsia="zh-CN"/>
        </w:rPr>
        <w:t>当他们将工具集成到</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中时，这种方法可能会增加开发工作量。因此，它需要被重新设计和重新编码所需的软件工具。</w:t>
      </w:r>
    </w:p>
    <w:p w14:paraId="7E84C58F" w14:textId="3C737ACB" w:rsidR="00B53B9E" w:rsidRPr="001654F1" w:rsidRDefault="001654F1" w:rsidP="00B53B9E">
      <w:pPr>
        <w:rPr>
          <w:rFonts w:ascii="SimSun" w:eastAsia="SimSun" w:hAnsi="SimSun" w:cs="Times New Roman"/>
          <w:szCs w:val="24"/>
          <w:lang w:eastAsia="zh-CN"/>
        </w:rPr>
      </w:pPr>
      <w:r w:rsidRPr="001654F1">
        <w:rPr>
          <w:rFonts w:ascii="SimSun" w:eastAsia="SimSun" w:hAnsi="SimSun" w:cs="Times New Roman" w:hint="eastAsia"/>
          <w:szCs w:val="24"/>
          <w:lang w:eastAsia="zh-CN"/>
        </w:rPr>
        <w:t>本文的未来工作是寻找替代技术或方法来准备软件工具并将它们链接到</w:t>
      </w:r>
      <w:r w:rsidRPr="001654F1">
        <w:rPr>
          <w:rFonts w:ascii="SimSun" w:eastAsia="SimSun" w:hAnsi="SimSun" w:cs="Times New Roman"/>
          <w:szCs w:val="24"/>
          <w:lang w:eastAsia="zh-CN"/>
        </w:rPr>
        <w:t xml:space="preserve"> Moodle</w:t>
      </w:r>
      <w:r w:rsidRPr="001654F1">
        <w:rPr>
          <w:rFonts w:ascii="SimSun" w:eastAsia="SimSun" w:hAnsi="SimSun" w:cs="Times New Roman" w:hint="eastAsia"/>
          <w:szCs w:val="24"/>
          <w:lang w:eastAsia="zh-CN"/>
        </w:rPr>
        <w:t>。解决方案之一可能是使用面向服务的方法，通过该方法，学生可以使</w:t>
      </w:r>
      <w:r w:rsidRPr="001654F1">
        <w:rPr>
          <w:rFonts w:ascii="SimSun" w:eastAsia="SimSun" w:hAnsi="SimSun" w:cs="Times New Roman" w:hint="eastAsia"/>
          <w:szCs w:val="24"/>
          <w:lang w:eastAsia="zh-CN"/>
        </w:rPr>
        <w:lastRenderedPageBreak/>
        <w:t>用代表所需软件工具的服务。该解决方案涉及根据所需的服务（即软件工具）将学生从</w:t>
      </w:r>
      <w:r w:rsidRPr="001654F1">
        <w:rPr>
          <w:rFonts w:ascii="SimSun" w:eastAsia="SimSun" w:hAnsi="SimSun" w:cs="Times New Roman"/>
          <w:szCs w:val="24"/>
          <w:lang w:eastAsia="zh-CN"/>
        </w:rPr>
        <w:t xml:space="preserve"> Moodle </w:t>
      </w:r>
      <w:r w:rsidRPr="001654F1">
        <w:rPr>
          <w:rFonts w:ascii="SimSun" w:eastAsia="SimSun" w:hAnsi="SimSun" w:cs="Times New Roman" w:hint="eastAsia"/>
          <w:szCs w:val="24"/>
          <w:lang w:eastAsia="zh-CN"/>
        </w:rPr>
        <w:t>虚拟发送到</w:t>
      </w:r>
      <w:r w:rsidRPr="001654F1">
        <w:rPr>
          <w:rFonts w:ascii="SimSun" w:eastAsia="SimSun" w:hAnsi="SimSun" w:cs="Times New Roman"/>
          <w:szCs w:val="24"/>
          <w:lang w:eastAsia="zh-CN"/>
        </w:rPr>
        <w:t xml:space="preserve"> WWW </w:t>
      </w:r>
      <w:r w:rsidRPr="001654F1">
        <w:rPr>
          <w:rFonts w:ascii="SimSun" w:eastAsia="SimSun" w:hAnsi="SimSun" w:cs="Times New Roman" w:hint="eastAsia"/>
          <w:szCs w:val="24"/>
          <w:lang w:eastAsia="zh-CN"/>
        </w:rPr>
        <w:t>中的指定位置。</w:t>
      </w:r>
    </w:p>
    <w:p w14:paraId="478CF911" w14:textId="77777777" w:rsidR="00B53B9E" w:rsidRPr="001654F1" w:rsidRDefault="00B53B9E" w:rsidP="00B53B9E">
      <w:pPr>
        <w:rPr>
          <w:rFonts w:ascii="SimSun" w:eastAsia="SimSun" w:hAnsi="SimSun" w:cs="Times New Roman" w:hint="eastAsia"/>
          <w:szCs w:val="24"/>
          <w:lang w:eastAsia="zh-CN"/>
        </w:rPr>
      </w:pPr>
    </w:p>
    <w:p w14:paraId="00A255D4" w14:textId="034970DA" w:rsidR="00817B52" w:rsidRPr="001654F1" w:rsidRDefault="001654F1" w:rsidP="00B53B9E">
      <w:pPr>
        <w:jc w:val="center"/>
        <w:rPr>
          <w:rFonts w:ascii="SimSun" w:eastAsia="SimSun" w:hAnsi="SimSun" w:cs="Times New Roman"/>
          <w:szCs w:val="24"/>
          <w:lang w:eastAsia="zh-CN"/>
        </w:rPr>
      </w:pPr>
      <w:r w:rsidRPr="001654F1">
        <w:rPr>
          <w:rFonts w:ascii="SimSun" w:eastAsia="SimSun" w:hAnsi="SimSun" w:cs="Times New Roman" w:hint="eastAsia"/>
          <w:szCs w:val="24"/>
          <w:lang w:eastAsia="zh-CN"/>
        </w:rPr>
        <w:t>致谢</w:t>
      </w:r>
    </w:p>
    <w:p w14:paraId="1D981DD0" w14:textId="5DF6070F" w:rsidR="00B53B9E" w:rsidRDefault="001654F1" w:rsidP="00B53B9E">
      <w:pPr>
        <w:rPr>
          <w:rFonts w:ascii="SimSun" w:eastAsia="SimSun" w:hAnsi="SimSun" w:cs="Times New Roman"/>
          <w:szCs w:val="24"/>
          <w:lang w:eastAsia="zh-CN"/>
        </w:rPr>
      </w:pPr>
      <w:r w:rsidRPr="001654F1">
        <w:rPr>
          <w:rFonts w:ascii="SimSun" w:eastAsia="SimSun" w:hAnsi="SimSun" w:cs="Times New Roman" w:hint="eastAsia"/>
          <w:szCs w:val="24"/>
          <w:lang w:eastAsia="zh-CN"/>
        </w:rPr>
        <w:t>作者要感谢苏丹卡布斯大学、理学院和计算机科学系。</w:t>
      </w:r>
      <w:r w:rsidRPr="001654F1">
        <w:rPr>
          <w:rFonts w:ascii="SimSun" w:eastAsia="SimSun" w:hAnsi="SimSun" w:cs="Times New Roman"/>
          <w:szCs w:val="24"/>
          <w:lang w:eastAsia="zh-CN"/>
        </w:rPr>
        <w:t xml:space="preserve"> </w:t>
      </w:r>
      <w:r w:rsidRPr="001654F1">
        <w:rPr>
          <w:rFonts w:ascii="SimSun" w:eastAsia="SimSun" w:hAnsi="SimSun" w:cs="Times New Roman" w:hint="eastAsia"/>
          <w:szCs w:val="24"/>
          <w:lang w:eastAsia="zh-CN"/>
        </w:rPr>
        <w:t>这项工作部分得到了苏丹卡布斯大学的内部资助。</w:t>
      </w:r>
    </w:p>
    <w:p w14:paraId="4279AF87" w14:textId="77777777" w:rsidR="001654F1" w:rsidRPr="001654F1" w:rsidRDefault="001654F1" w:rsidP="00B53B9E">
      <w:pPr>
        <w:rPr>
          <w:rFonts w:ascii="SimSun" w:eastAsia="SimSun" w:hAnsi="SimSun" w:cs="Times New Roman" w:hint="eastAsia"/>
          <w:szCs w:val="24"/>
          <w:lang w:eastAsia="zh-CN"/>
        </w:rPr>
      </w:pPr>
    </w:p>
    <w:p w14:paraId="403C1C96" w14:textId="7E56AF09" w:rsidR="00B53B9E" w:rsidRDefault="001654F1" w:rsidP="00B53B9E">
      <w:pPr>
        <w:jc w:val="center"/>
        <w:rPr>
          <w:rFonts w:asciiTheme="minorEastAsia" w:eastAsia="DengXian" w:hAnsiTheme="minorEastAsia" w:cs="Times New Roman"/>
          <w:szCs w:val="24"/>
          <w:lang w:eastAsia="zh-CN"/>
        </w:rPr>
      </w:pPr>
      <w:r w:rsidRPr="001654F1">
        <w:rPr>
          <w:rFonts w:asciiTheme="minorEastAsia" w:eastAsia="DengXian" w:hAnsiTheme="minorEastAsia" w:cs="Times New Roman" w:hint="eastAsia"/>
          <w:szCs w:val="24"/>
          <w:lang w:eastAsia="zh-CN"/>
        </w:rPr>
        <w:t>参考文献</w:t>
      </w:r>
    </w:p>
    <w:p w14:paraId="0B7E32B6" w14:textId="4ED8605F" w:rsidR="00B53B9E" w:rsidRDefault="001654F1" w:rsidP="00B53B9E">
      <w:pPr>
        <w:tabs>
          <w:tab w:val="left" w:pos="1566"/>
        </w:tabs>
        <w:rPr>
          <w:rFonts w:ascii="Times New Roman" w:eastAsia="Times New Roman" w:hAnsi="Times New Roman" w:cs="Times New Roman"/>
          <w:color w:val="000000"/>
          <w:sz w:val="18"/>
          <w:szCs w:val="18"/>
        </w:rPr>
      </w:pPr>
      <w:r w:rsidRPr="001654F1">
        <w:rPr>
          <w:rFonts w:ascii="Times New Roman" w:eastAsia="DengXian" w:hAnsi="Times New Roman" w:cs="Times New Roman"/>
          <w:color w:val="000000"/>
          <w:sz w:val="18"/>
          <w:szCs w:val="18"/>
          <w:lang w:eastAsia="zh-CN"/>
        </w:rPr>
        <w:t>[1]</w:t>
      </w:r>
      <w:r>
        <w:rPr>
          <w:rFonts w:ascii="Times New Roman" w:eastAsia="Times New Roman" w:hAnsi="Times New Roman" w:cs="Times New Roman"/>
          <w:color w:val="000000"/>
          <w:sz w:val="18"/>
          <w:szCs w:val="18"/>
          <w:lang w:eastAsia="zh-CN"/>
        </w:rPr>
        <w:t xml:space="preserve">  </w:t>
      </w:r>
      <w:r w:rsidRPr="001654F1">
        <w:rPr>
          <w:rFonts w:ascii="Times New Roman" w:eastAsia="DengXian" w:hAnsi="Times New Roman" w:cs="Times New Roman"/>
          <w:color w:val="000000"/>
          <w:sz w:val="18"/>
          <w:szCs w:val="18"/>
          <w:lang w:eastAsia="zh-CN"/>
        </w:rPr>
        <w:t xml:space="preserve">E.-E.,  </w:t>
      </w:r>
      <w:proofErr w:type="spellStart"/>
      <w:r w:rsidRPr="001654F1">
        <w:rPr>
          <w:rFonts w:ascii="Times New Roman" w:eastAsia="DengXian" w:hAnsi="Times New Roman" w:cs="Times New Roman"/>
          <w:color w:val="000000"/>
          <w:sz w:val="18"/>
          <w:szCs w:val="18"/>
          <w:lang w:eastAsia="zh-CN"/>
        </w:rPr>
        <w:t>Doberkat</w:t>
      </w:r>
      <w:proofErr w:type="spellEnd"/>
      <w:r w:rsidRPr="001654F1">
        <w:rPr>
          <w:rFonts w:ascii="Times New Roman" w:eastAsia="DengXian" w:hAnsi="Times New Roman" w:cs="Times New Roman"/>
          <w:color w:val="000000"/>
          <w:sz w:val="18"/>
          <w:szCs w:val="18"/>
          <w:lang w:eastAsia="zh-CN"/>
        </w:rPr>
        <w:t>,  G.,  Engels,  J.   H.,  Hausmann,   M.,</w:t>
      </w:r>
      <w:r>
        <w:rPr>
          <w:rFonts w:ascii="Times New Roman" w:hAnsi="Times New Roman" w:cs="Times New Roman" w:hint="eastAsia"/>
          <w:color w:val="000000"/>
          <w:sz w:val="18"/>
          <w:szCs w:val="18"/>
        </w:rPr>
        <w:t xml:space="preserve"> </w:t>
      </w:r>
      <w:r w:rsidRPr="001654F1">
        <w:rPr>
          <w:rFonts w:ascii="Times New Roman" w:eastAsia="DengXian" w:hAnsi="Times New Roman" w:cs="Times New Roman"/>
          <w:color w:val="000000"/>
          <w:sz w:val="18"/>
          <w:szCs w:val="18"/>
          <w:lang w:eastAsia="zh-CN"/>
        </w:rPr>
        <w:t xml:space="preserve">Lohmann, J., </w:t>
      </w:r>
      <w:proofErr w:type="spellStart"/>
      <w:r w:rsidRPr="001654F1">
        <w:rPr>
          <w:rFonts w:ascii="Times New Roman" w:eastAsia="DengXian" w:hAnsi="Times New Roman" w:cs="Times New Roman"/>
          <w:color w:val="000000"/>
          <w:sz w:val="18"/>
          <w:szCs w:val="18"/>
          <w:lang w:eastAsia="zh-CN"/>
        </w:rPr>
        <w:t>Pleumann</w:t>
      </w:r>
      <w:proofErr w:type="spellEnd"/>
      <w:r w:rsidRPr="001654F1">
        <w:rPr>
          <w:rFonts w:ascii="Times New Roman" w:eastAsia="DengXian" w:hAnsi="Times New Roman" w:cs="Times New Roman"/>
          <w:color w:val="000000"/>
          <w:sz w:val="18"/>
          <w:szCs w:val="18"/>
          <w:lang w:eastAsia="zh-CN"/>
        </w:rPr>
        <w:t xml:space="preserve"> &amp; J., </w:t>
      </w:r>
      <w:proofErr w:type="spellStart"/>
      <w:r w:rsidRPr="001654F1">
        <w:rPr>
          <w:rFonts w:ascii="Times New Roman" w:eastAsia="DengXian" w:hAnsi="Times New Roman" w:cs="Times New Roman"/>
          <w:color w:val="000000"/>
          <w:sz w:val="18"/>
          <w:szCs w:val="18"/>
          <w:lang w:eastAsia="zh-CN"/>
        </w:rPr>
        <w:t>Schröder</w:t>
      </w:r>
      <w:proofErr w:type="spellEnd"/>
      <w:r w:rsidRPr="001654F1">
        <w:rPr>
          <w:rFonts w:ascii="Times New Roman" w:eastAsia="DengXian" w:hAnsi="Times New Roman" w:cs="Times New Roman"/>
          <w:color w:val="000000"/>
          <w:sz w:val="18"/>
          <w:szCs w:val="18"/>
          <w:lang w:eastAsia="zh-CN"/>
        </w:rPr>
        <w:t xml:space="preserve"> (2005). Software Engineering and eLearning: The </w:t>
      </w:r>
      <w:proofErr w:type="spellStart"/>
      <w:r w:rsidRPr="001654F1">
        <w:rPr>
          <w:rFonts w:ascii="Times New Roman" w:eastAsia="DengXian" w:hAnsi="Times New Roman" w:cs="Times New Roman"/>
          <w:color w:val="000000"/>
          <w:sz w:val="18"/>
          <w:szCs w:val="18"/>
          <w:lang w:eastAsia="zh-CN"/>
        </w:rPr>
        <w:t>MuSofT</w:t>
      </w:r>
      <w:proofErr w:type="spellEnd"/>
      <w:r w:rsidRPr="001654F1">
        <w:rPr>
          <w:rFonts w:ascii="Times New Roman" w:eastAsia="DengXian" w:hAnsi="Times New Roman" w:cs="Times New Roman"/>
          <w:color w:val="000000"/>
          <w:sz w:val="18"/>
          <w:szCs w:val="18"/>
          <w:lang w:eastAsia="zh-CN"/>
        </w:rPr>
        <w:t xml:space="preserve"> Project. </w:t>
      </w:r>
      <w:proofErr w:type="spellStart"/>
      <w:r w:rsidRPr="001654F1">
        <w:rPr>
          <w:rFonts w:ascii="Times New Roman" w:eastAsia="DengXian" w:hAnsi="Times New Roman" w:cs="Times New Roman"/>
          <w:color w:val="000000"/>
          <w:sz w:val="18"/>
          <w:szCs w:val="18"/>
          <w:lang w:eastAsia="zh-CN"/>
        </w:rPr>
        <w:t>eleed</w:t>
      </w:r>
      <w:proofErr w:type="spellEnd"/>
      <w:r w:rsidRPr="001654F1">
        <w:rPr>
          <w:rFonts w:ascii="Times New Roman" w:eastAsia="DengXian" w:hAnsi="Times New Roman" w:cs="Times New Roman"/>
          <w:color w:val="000000"/>
          <w:sz w:val="18"/>
          <w:szCs w:val="18"/>
          <w:lang w:eastAsia="zh-CN"/>
        </w:rPr>
        <w:t>, Vol.</w:t>
      </w:r>
      <w:r>
        <w:rPr>
          <w:rFonts w:ascii="Times New Roman" w:eastAsia="Times New Roman" w:hAnsi="Times New Roman" w:cs="Times New Roman"/>
          <w:color w:val="000000"/>
          <w:sz w:val="18"/>
          <w:szCs w:val="18"/>
          <w:lang w:eastAsia="zh-CN"/>
        </w:rPr>
        <w:t xml:space="preserve"> </w:t>
      </w:r>
      <w:r w:rsidRPr="001654F1">
        <w:rPr>
          <w:rFonts w:ascii="Times New Roman" w:eastAsia="DengXian" w:hAnsi="Times New Roman" w:cs="Times New Roman"/>
          <w:color w:val="000000"/>
          <w:sz w:val="18"/>
          <w:szCs w:val="18"/>
          <w:lang w:eastAsia="zh-CN"/>
        </w:rPr>
        <w:t>2005.</w:t>
      </w:r>
      <w:r w:rsidRPr="00B53B9E">
        <w:rPr>
          <w:rFonts w:ascii="Times New Roman" w:eastAsia="Times New Roman" w:hAnsi="Times New Roman" w:cs="Times New Roman"/>
          <w:color w:val="000000"/>
          <w:sz w:val="18"/>
          <w:szCs w:val="18"/>
          <w:lang w:eastAsia="zh-CN"/>
        </w:rPr>
        <w:tab/>
      </w:r>
      <w:r w:rsidRPr="001654F1">
        <w:rPr>
          <w:rFonts w:ascii="Times New Roman" w:eastAsia="DengXian" w:hAnsi="Times New Roman" w:cs="Times New Roman"/>
          <w:color w:val="000000"/>
          <w:sz w:val="18"/>
          <w:szCs w:val="18"/>
          <w:lang w:eastAsia="zh-CN"/>
        </w:rPr>
        <w:t>[online]</w:t>
      </w:r>
      <w:r>
        <w:rPr>
          <w:rFonts w:ascii="Times New Roman" w:hAnsi="Times New Roman" w:cs="Times New Roman" w:hint="eastAsia"/>
          <w:color w:val="000000"/>
          <w:sz w:val="18"/>
          <w:szCs w:val="18"/>
        </w:rPr>
        <w:t xml:space="preserve"> </w:t>
      </w:r>
      <w:r w:rsidRPr="001654F1">
        <w:rPr>
          <w:rFonts w:ascii="Times New Roman" w:eastAsia="DengXian" w:hAnsi="Times New Roman" w:cs="Times New Roman"/>
          <w:color w:val="000000"/>
          <w:sz w:val="18"/>
          <w:szCs w:val="18"/>
          <w:lang w:eastAsia="zh-CN"/>
        </w:rPr>
        <w:t>&lt;http://eleed.campussource.de/archive/2/201&gt;</w:t>
      </w:r>
      <w:r w:rsidRPr="00B53B9E">
        <w:rPr>
          <w:rFonts w:ascii="Times New Roman" w:eastAsia="Times New Roman" w:hAnsi="Times New Roman" w:cs="Times New Roman"/>
          <w:color w:val="000000"/>
          <w:sz w:val="18"/>
          <w:szCs w:val="18"/>
          <w:lang w:eastAsia="zh-CN"/>
        </w:rPr>
        <w:tab/>
      </w:r>
      <w:r w:rsidRPr="001654F1">
        <w:rPr>
          <w:rFonts w:ascii="Times New Roman" w:eastAsia="DengXian" w:hAnsi="Times New Roman" w:cs="Times New Roman"/>
          <w:color w:val="000000"/>
          <w:sz w:val="18"/>
          <w:szCs w:val="18"/>
          <w:lang w:eastAsia="zh-CN"/>
        </w:rPr>
        <w:t>[Retrieved</w:t>
      </w:r>
      <w:r>
        <w:rPr>
          <w:rFonts w:ascii="Times New Roman" w:hAnsi="Times New Roman" w:cs="Times New Roman" w:hint="eastAsia"/>
          <w:color w:val="000000"/>
          <w:sz w:val="18"/>
          <w:szCs w:val="18"/>
        </w:rPr>
        <w:t xml:space="preserve"> </w:t>
      </w:r>
      <w:r w:rsidRPr="001654F1">
        <w:rPr>
          <w:rFonts w:ascii="Times New Roman" w:eastAsia="DengXian" w:hAnsi="Times New Roman" w:cs="Times New Roman"/>
          <w:color w:val="000000"/>
          <w:sz w:val="18"/>
          <w:szCs w:val="18"/>
          <w:lang w:eastAsia="zh-CN"/>
        </w:rPr>
        <w:t>on: 10/2/2014 ].</w:t>
      </w:r>
      <w:r w:rsidR="00B53B9E" w:rsidRPr="00B53B9E">
        <w:rPr>
          <w:rFonts w:ascii="Times New Roman" w:eastAsia="Times New Roman" w:hAnsi="Times New Roman" w:cs="Times New Roman"/>
          <w:color w:val="000000"/>
          <w:sz w:val="18"/>
          <w:szCs w:val="18"/>
        </w:rPr>
        <w:t xml:space="preserve"> </w:t>
      </w:r>
    </w:p>
    <w:p w14:paraId="66B8B1AB" w14:textId="418FF60B" w:rsidR="00B53B9E" w:rsidRPr="00B53B9E" w:rsidRDefault="001654F1" w:rsidP="00B53B9E">
      <w:pPr>
        <w:tabs>
          <w:tab w:val="left" w:pos="432"/>
        </w:tabs>
        <w:spacing w:before="2"/>
        <w:rPr>
          <w:rFonts w:ascii="Times New Roman" w:eastAsia="Times New Roman" w:hAnsi="Times New Roman" w:cs="Times New Roman"/>
          <w:color w:val="000000"/>
          <w:sz w:val="18"/>
          <w:szCs w:val="18"/>
        </w:rPr>
      </w:pPr>
      <w:r w:rsidRPr="001654F1">
        <w:rPr>
          <w:rFonts w:ascii="Times New Roman" w:eastAsia="DengXian" w:hAnsi="Times New Roman" w:cs="Times New Roman"/>
          <w:color w:val="000000"/>
          <w:sz w:val="18"/>
          <w:szCs w:val="18"/>
          <w:lang w:eastAsia="zh-CN"/>
        </w:rPr>
        <w:t>[2]</w:t>
      </w:r>
      <w:r w:rsidRPr="00B53B9E">
        <w:rPr>
          <w:rFonts w:ascii="Times New Roman" w:eastAsia="Times New Roman" w:hAnsi="Times New Roman" w:cs="Times New Roman"/>
          <w:color w:val="000000"/>
          <w:sz w:val="18"/>
          <w:szCs w:val="18"/>
          <w:lang w:eastAsia="zh-CN"/>
        </w:rPr>
        <w:tab/>
      </w:r>
      <w:r w:rsidRPr="001654F1">
        <w:rPr>
          <w:rFonts w:ascii="Times New Roman" w:eastAsia="DengXian" w:hAnsi="Times New Roman" w:cs="Times New Roman"/>
          <w:color w:val="000000"/>
          <w:sz w:val="18"/>
          <w:szCs w:val="18"/>
          <w:lang w:eastAsia="zh-CN"/>
        </w:rPr>
        <w:t xml:space="preserve">K.,  </w:t>
      </w:r>
      <w:proofErr w:type="spellStart"/>
      <w:r w:rsidRPr="001654F1">
        <w:rPr>
          <w:rFonts w:ascii="Times New Roman" w:eastAsia="DengXian" w:hAnsi="Times New Roman" w:cs="Times New Roman"/>
          <w:color w:val="000000"/>
          <w:sz w:val="18"/>
          <w:szCs w:val="18"/>
          <w:lang w:eastAsia="zh-CN"/>
        </w:rPr>
        <w:t>Palanivel</w:t>
      </w:r>
      <w:proofErr w:type="spellEnd"/>
      <w:r w:rsidRPr="001654F1">
        <w:rPr>
          <w:rFonts w:ascii="Times New Roman" w:eastAsia="DengXian" w:hAnsi="Times New Roman" w:cs="Times New Roman"/>
          <w:color w:val="000000"/>
          <w:sz w:val="18"/>
          <w:szCs w:val="18"/>
          <w:lang w:eastAsia="zh-CN"/>
        </w:rPr>
        <w:t xml:space="preserve">,  &amp;  S.,  </w:t>
      </w:r>
      <w:proofErr w:type="spellStart"/>
      <w:r w:rsidRPr="001654F1">
        <w:rPr>
          <w:rFonts w:ascii="Times New Roman" w:eastAsia="DengXian" w:hAnsi="Times New Roman" w:cs="Times New Roman"/>
          <w:color w:val="000000"/>
          <w:sz w:val="18"/>
          <w:szCs w:val="18"/>
          <w:lang w:eastAsia="zh-CN"/>
        </w:rPr>
        <w:t>Kuppuswami</w:t>
      </w:r>
      <w:proofErr w:type="spellEnd"/>
      <w:r w:rsidRPr="001654F1">
        <w:rPr>
          <w:rFonts w:ascii="Times New Roman" w:eastAsia="DengXian" w:hAnsi="Times New Roman" w:cs="Times New Roman"/>
          <w:color w:val="000000"/>
          <w:sz w:val="18"/>
          <w:szCs w:val="18"/>
          <w:lang w:eastAsia="zh-CN"/>
        </w:rPr>
        <w:t xml:space="preserve">  (2011).  “Service-</w:t>
      </w:r>
    </w:p>
    <w:p w14:paraId="5AFE383B" w14:textId="128B65BC" w:rsidR="00B53B9E" w:rsidRPr="00B53B9E" w:rsidRDefault="001654F1" w:rsidP="00B53B9E">
      <w:pPr>
        <w:tabs>
          <w:tab w:val="left" w:pos="432"/>
        </w:tabs>
        <w:spacing w:before="2"/>
        <w:rPr>
          <w:rFonts w:ascii="Times New Roman" w:hAnsi="Times New Roman" w:cs="Times New Roman"/>
          <w:color w:val="000000"/>
          <w:sz w:val="18"/>
          <w:szCs w:val="18"/>
        </w:rPr>
      </w:pPr>
      <w:r w:rsidRPr="001654F1">
        <w:rPr>
          <w:rFonts w:ascii="Times New Roman" w:eastAsia="DengXian" w:hAnsi="Times New Roman" w:cs="Times New Roman"/>
          <w:color w:val="000000"/>
          <w:sz w:val="18"/>
          <w:szCs w:val="18"/>
          <w:lang w:eastAsia="zh-CN"/>
        </w:rPr>
        <w:t>Oriented   Reference   Architecture   for   Personalized   E-learning Systems (SORAPES)”. International Journal of Computer Applications, Volume 24, No.5, pp. 35-44. [3]</w:t>
      </w:r>
      <w:r>
        <w:rPr>
          <w:lang w:eastAsia="zh-CN"/>
        </w:rPr>
        <w:tab/>
      </w:r>
      <w:r w:rsidRPr="001654F1">
        <w:rPr>
          <w:rFonts w:ascii="Times New Roman" w:eastAsia="DengXian" w:hAnsi="Times New Roman" w:cs="Times New Roman"/>
          <w:color w:val="000000"/>
          <w:sz w:val="18"/>
          <w:szCs w:val="18"/>
          <w:lang w:eastAsia="zh-CN"/>
        </w:rPr>
        <w:t>X.,</w:t>
      </w:r>
      <w:r w:rsidRPr="001654F1">
        <w:rPr>
          <w:rFonts w:ascii="Times New Roman" w:eastAsia="DengXian" w:hAnsi="Times New Roman" w:cs="Times New Roman"/>
          <w:spacing w:val="9"/>
          <w:sz w:val="18"/>
          <w:szCs w:val="18"/>
          <w:lang w:eastAsia="zh-CN"/>
        </w:rPr>
        <w:t xml:space="preserve">  </w:t>
      </w:r>
      <w:r w:rsidRPr="001654F1">
        <w:rPr>
          <w:rFonts w:ascii="Times New Roman" w:eastAsia="DengXian" w:hAnsi="Times New Roman" w:cs="Times New Roman"/>
          <w:color w:val="000000"/>
          <w:sz w:val="18"/>
          <w:szCs w:val="18"/>
          <w:lang w:eastAsia="zh-CN"/>
        </w:rPr>
        <w:t>Huan,</w:t>
      </w:r>
      <w:r w:rsidRPr="001654F1">
        <w:rPr>
          <w:rFonts w:ascii="Times New Roman" w:eastAsia="DengXian" w:hAnsi="Times New Roman" w:cs="Times New Roman"/>
          <w:spacing w:val="9"/>
          <w:sz w:val="18"/>
          <w:szCs w:val="18"/>
          <w:lang w:eastAsia="zh-CN"/>
        </w:rPr>
        <w:t xml:space="preserve">  </w:t>
      </w:r>
      <w:r w:rsidRPr="001654F1">
        <w:rPr>
          <w:rFonts w:ascii="Times New Roman" w:eastAsia="DengXian" w:hAnsi="Times New Roman" w:cs="Times New Roman"/>
          <w:color w:val="000000"/>
          <w:sz w:val="18"/>
          <w:szCs w:val="18"/>
          <w:lang w:eastAsia="zh-CN"/>
        </w:rPr>
        <w:t>R.,</w:t>
      </w:r>
      <w:r w:rsidRPr="001654F1">
        <w:rPr>
          <w:rFonts w:ascii="Times New Roman" w:eastAsia="DengXian" w:hAnsi="Times New Roman" w:cs="Times New Roman"/>
          <w:spacing w:val="10"/>
          <w:sz w:val="18"/>
          <w:szCs w:val="18"/>
          <w:lang w:eastAsia="zh-CN"/>
        </w:rPr>
        <w:t xml:space="preserve">  </w:t>
      </w:r>
      <w:proofErr w:type="spellStart"/>
      <w:r w:rsidRPr="001654F1">
        <w:rPr>
          <w:rFonts w:ascii="Times New Roman" w:eastAsia="DengXian" w:hAnsi="Times New Roman" w:cs="Times New Roman"/>
          <w:color w:val="000000"/>
          <w:sz w:val="18"/>
          <w:szCs w:val="18"/>
          <w:lang w:eastAsia="zh-CN"/>
        </w:rPr>
        <w:t>Shehane</w:t>
      </w:r>
      <w:proofErr w:type="spellEnd"/>
      <w:r w:rsidRPr="001654F1">
        <w:rPr>
          <w:rFonts w:ascii="Times New Roman" w:eastAsia="DengXian" w:hAnsi="Times New Roman" w:cs="Times New Roman"/>
          <w:spacing w:val="9"/>
          <w:sz w:val="18"/>
          <w:szCs w:val="18"/>
          <w:lang w:eastAsia="zh-CN"/>
        </w:rPr>
        <w:t xml:space="preserve">  </w:t>
      </w:r>
      <w:r w:rsidRPr="001654F1">
        <w:rPr>
          <w:rFonts w:ascii="Times New Roman" w:eastAsia="DengXian" w:hAnsi="Times New Roman" w:cs="Times New Roman"/>
          <w:color w:val="000000"/>
          <w:sz w:val="18"/>
          <w:szCs w:val="18"/>
          <w:lang w:eastAsia="zh-CN"/>
        </w:rPr>
        <w:t>&amp;</w:t>
      </w:r>
      <w:r w:rsidRPr="001654F1">
        <w:rPr>
          <w:rFonts w:ascii="Times New Roman" w:eastAsia="DengXian" w:hAnsi="Times New Roman" w:cs="Times New Roman"/>
          <w:spacing w:val="10"/>
          <w:sz w:val="18"/>
          <w:szCs w:val="18"/>
          <w:lang w:eastAsia="zh-CN"/>
        </w:rPr>
        <w:t xml:space="preserve">  </w:t>
      </w:r>
      <w:r w:rsidRPr="001654F1">
        <w:rPr>
          <w:rFonts w:ascii="Times New Roman" w:eastAsia="DengXian" w:hAnsi="Times New Roman" w:cs="Times New Roman"/>
          <w:color w:val="000000"/>
          <w:sz w:val="18"/>
          <w:szCs w:val="18"/>
          <w:lang w:eastAsia="zh-CN"/>
        </w:rPr>
        <w:t>A.,</w:t>
      </w:r>
      <w:r w:rsidRPr="001654F1">
        <w:rPr>
          <w:rFonts w:ascii="Times New Roman" w:eastAsia="DengXian" w:hAnsi="Times New Roman" w:cs="Times New Roman"/>
          <w:spacing w:val="9"/>
          <w:sz w:val="18"/>
          <w:szCs w:val="18"/>
          <w:lang w:eastAsia="zh-CN"/>
        </w:rPr>
        <w:t xml:space="preserve">  </w:t>
      </w:r>
      <w:r w:rsidRPr="001654F1">
        <w:rPr>
          <w:rFonts w:ascii="Times New Roman" w:eastAsia="DengXian" w:hAnsi="Times New Roman" w:cs="Times New Roman"/>
          <w:color w:val="000000"/>
          <w:sz w:val="18"/>
          <w:szCs w:val="18"/>
          <w:lang w:eastAsia="zh-CN"/>
        </w:rPr>
        <w:t>Ali</w:t>
      </w:r>
      <w:r w:rsidRPr="001654F1">
        <w:rPr>
          <w:rFonts w:ascii="Times New Roman" w:eastAsia="DengXian" w:hAnsi="Times New Roman" w:cs="Times New Roman"/>
          <w:spacing w:val="10"/>
          <w:sz w:val="18"/>
          <w:szCs w:val="18"/>
          <w:lang w:eastAsia="zh-CN"/>
        </w:rPr>
        <w:t xml:space="preserve">  </w:t>
      </w:r>
      <w:r w:rsidRPr="001654F1">
        <w:rPr>
          <w:rFonts w:ascii="Times New Roman" w:eastAsia="DengXian" w:hAnsi="Times New Roman" w:cs="Times New Roman"/>
          <w:color w:val="000000"/>
          <w:sz w:val="18"/>
          <w:szCs w:val="18"/>
          <w:lang w:eastAsia="zh-CN"/>
        </w:rPr>
        <w:t>(2011).</w:t>
      </w:r>
      <w:r w:rsidRPr="001654F1">
        <w:rPr>
          <w:rFonts w:ascii="Times New Roman" w:eastAsia="DengXian" w:hAnsi="Times New Roman" w:cs="Times New Roman"/>
          <w:spacing w:val="9"/>
          <w:sz w:val="18"/>
          <w:szCs w:val="18"/>
          <w:lang w:eastAsia="zh-CN"/>
        </w:rPr>
        <w:t xml:space="preserve">  </w:t>
      </w:r>
      <w:r w:rsidRPr="001654F1">
        <w:rPr>
          <w:rFonts w:ascii="Times New Roman" w:eastAsia="DengXian" w:hAnsi="Times New Roman" w:cs="Times New Roman"/>
          <w:color w:val="000000"/>
          <w:sz w:val="18"/>
          <w:szCs w:val="18"/>
          <w:lang w:eastAsia="zh-CN"/>
        </w:rPr>
        <w:t>“Teaching computer</w:t>
      </w:r>
      <w:r w:rsidRPr="001654F1">
        <w:rPr>
          <w:rFonts w:ascii="Times New Roman" w:eastAsia="DengXian" w:hAnsi="Times New Roman" w:cs="Times New Roman"/>
          <w:spacing w:val="10"/>
          <w:sz w:val="18"/>
          <w:szCs w:val="18"/>
          <w:lang w:eastAsia="zh-CN"/>
        </w:rPr>
        <w:t xml:space="preserve"> </w:t>
      </w:r>
      <w:r w:rsidRPr="001654F1">
        <w:rPr>
          <w:rFonts w:ascii="Times New Roman" w:eastAsia="DengXian" w:hAnsi="Times New Roman" w:cs="Times New Roman"/>
          <w:color w:val="000000"/>
          <w:sz w:val="18"/>
          <w:szCs w:val="18"/>
          <w:lang w:eastAsia="zh-CN"/>
        </w:rPr>
        <w:t>science</w:t>
      </w:r>
      <w:r w:rsidRPr="001654F1">
        <w:rPr>
          <w:rFonts w:ascii="Times New Roman" w:eastAsia="DengXian" w:hAnsi="Times New Roman" w:cs="Times New Roman"/>
          <w:spacing w:val="11"/>
          <w:sz w:val="18"/>
          <w:szCs w:val="18"/>
          <w:lang w:eastAsia="zh-CN"/>
        </w:rPr>
        <w:t xml:space="preserve"> </w:t>
      </w:r>
      <w:r w:rsidRPr="001654F1">
        <w:rPr>
          <w:rFonts w:ascii="Times New Roman" w:eastAsia="DengXian" w:hAnsi="Times New Roman" w:cs="Times New Roman"/>
          <w:color w:val="000000"/>
          <w:sz w:val="18"/>
          <w:szCs w:val="18"/>
          <w:lang w:eastAsia="zh-CN"/>
        </w:rPr>
        <w:t>courses</w:t>
      </w:r>
      <w:r w:rsidRPr="001654F1">
        <w:rPr>
          <w:rFonts w:ascii="Times New Roman" w:eastAsia="DengXian" w:hAnsi="Times New Roman" w:cs="Times New Roman"/>
          <w:spacing w:val="10"/>
          <w:sz w:val="18"/>
          <w:szCs w:val="18"/>
          <w:lang w:eastAsia="zh-CN"/>
        </w:rPr>
        <w:t xml:space="preserve"> </w:t>
      </w:r>
      <w:r w:rsidRPr="001654F1">
        <w:rPr>
          <w:rFonts w:ascii="Times New Roman" w:eastAsia="DengXian" w:hAnsi="Times New Roman" w:cs="Times New Roman"/>
          <w:color w:val="000000"/>
          <w:sz w:val="18"/>
          <w:szCs w:val="18"/>
          <w:lang w:eastAsia="zh-CN"/>
        </w:rPr>
        <w:t>in</w:t>
      </w:r>
      <w:r w:rsidRPr="001654F1">
        <w:rPr>
          <w:rFonts w:ascii="Times New Roman" w:eastAsia="DengXian" w:hAnsi="Times New Roman" w:cs="Times New Roman"/>
          <w:spacing w:val="11"/>
          <w:sz w:val="18"/>
          <w:szCs w:val="18"/>
          <w:lang w:eastAsia="zh-CN"/>
        </w:rPr>
        <w:t xml:space="preserve"> </w:t>
      </w:r>
      <w:r w:rsidRPr="001654F1">
        <w:rPr>
          <w:rFonts w:ascii="Times New Roman" w:eastAsia="DengXian" w:hAnsi="Times New Roman" w:cs="Times New Roman"/>
          <w:color w:val="000000"/>
          <w:sz w:val="18"/>
          <w:szCs w:val="18"/>
          <w:lang w:eastAsia="zh-CN"/>
        </w:rPr>
        <w:t>distance</w:t>
      </w:r>
      <w:r w:rsidRPr="001654F1">
        <w:rPr>
          <w:rFonts w:ascii="Times New Roman" w:eastAsia="DengXian" w:hAnsi="Times New Roman" w:cs="Times New Roman"/>
          <w:spacing w:val="10"/>
          <w:sz w:val="18"/>
          <w:szCs w:val="18"/>
          <w:lang w:eastAsia="zh-CN"/>
        </w:rPr>
        <w:t xml:space="preserve"> </w:t>
      </w:r>
      <w:r w:rsidRPr="001654F1">
        <w:rPr>
          <w:rFonts w:ascii="Times New Roman" w:eastAsia="DengXian" w:hAnsi="Times New Roman" w:cs="Times New Roman"/>
          <w:color w:val="000000"/>
          <w:sz w:val="18"/>
          <w:szCs w:val="18"/>
          <w:lang w:eastAsia="zh-CN"/>
        </w:rPr>
        <w:t>learning”.</w:t>
      </w:r>
      <w:r w:rsidRPr="001654F1">
        <w:rPr>
          <w:rFonts w:ascii="Times New Roman" w:eastAsia="DengXian" w:hAnsi="Times New Roman" w:cs="Times New Roman"/>
          <w:spacing w:val="11"/>
          <w:sz w:val="18"/>
          <w:szCs w:val="18"/>
          <w:lang w:eastAsia="zh-CN"/>
        </w:rPr>
        <w:t xml:space="preserve"> </w:t>
      </w:r>
      <w:r w:rsidRPr="001654F1">
        <w:rPr>
          <w:rFonts w:ascii="Times New Roman" w:eastAsia="DengXian" w:hAnsi="Times New Roman" w:cs="Times New Roman"/>
          <w:i/>
          <w:color w:val="000000"/>
          <w:sz w:val="18"/>
          <w:szCs w:val="18"/>
          <w:lang w:eastAsia="zh-CN"/>
        </w:rPr>
        <w:t>Journal</w:t>
      </w:r>
      <w:r w:rsidRPr="001654F1">
        <w:rPr>
          <w:rFonts w:ascii="Times New Roman" w:eastAsia="DengXian" w:hAnsi="Times New Roman" w:cs="Times New Roman"/>
          <w:i/>
          <w:spacing w:val="10"/>
          <w:sz w:val="18"/>
          <w:szCs w:val="18"/>
          <w:lang w:eastAsia="zh-CN"/>
        </w:rPr>
        <w:t xml:space="preserve"> </w:t>
      </w:r>
      <w:r w:rsidRPr="001654F1">
        <w:rPr>
          <w:rFonts w:ascii="Times New Roman" w:eastAsia="DengXian" w:hAnsi="Times New Roman" w:cs="Times New Roman"/>
          <w:i/>
          <w:color w:val="000000"/>
          <w:sz w:val="18"/>
          <w:szCs w:val="18"/>
          <w:lang w:eastAsia="zh-CN"/>
        </w:rPr>
        <w:t>of</w:t>
      </w:r>
      <w:r w:rsidRPr="001654F1">
        <w:rPr>
          <w:rFonts w:ascii="Times New Roman" w:eastAsia="DengXian" w:hAnsi="Times New Roman" w:cs="Times New Roman"/>
          <w:i/>
          <w:sz w:val="18"/>
          <w:szCs w:val="18"/>
          <w:lang w:eastAsia="zh-CN"/>
        </w:rPr>
        <w:t xml:space="preserve"> </w:t>
      </w:r>
      <w:r w:rsidRPr="001654F1">
        <w:rPr>
          <w:rFonts w:ascii="Times New Roman" w:eastAsia="DengXian" w:hAnsi="Times New Roman" w:cs="Times New Roman"/>
          <w:i/>
          <w:color w:val="000000"/>
          <w:sz w:val="18"/>
          <w:szCs w:val="18"/>
          <w:lang w:eastAsia="zh-CN"/>
        </w:rPr>
        <w:t>Instructional</w:t>
      </w:r>
      <w:r w:rsidRPr="001654F1">
        <w:rPr>
          <w:rFonts w:ascii="Times New Roman" w:eastAsia="DengXian" w:hAnsi="Times New Roman" w:cs="Times New Roman"/>
          <w:i/>
          <w:sz w:val="18"/>
          <w:szCs w:val="18"/>
          <w:lang w:eastAsia="zh-CN"/>
        </w:rPr>
        <w:t xml:space="preserve"> </w:t>
      </w:r>
      <w:r w:rsidRPr="001654F1">
        <w:rPr>
          <w:rFonts w:ascii="Times New Roman" w:eastAsia="DengXian" w:hAnsi="Times New Roman" w:cs="Times New Roman"/>
          <w:i/>
          <w:color w:val="000000"/>
          <w:sz w:val="18"/>
          <w:szCs w:val="18"/>
          <w:lang w:eastAsia="zh-CN"/>
        </w:rPr>
        <w:t>Pedagogies</w:t>
      </w:r>
      <w:r w:rsidRPr="001654F1">
        <w:rPr>
          <w:rFonts w:ascii="Times New Roman" w:eastAsia="DengXian" w:hAnsi="Times New Roman" w:cs="Times New Roman"/>
          <w:color w:val="000000"/>
          <w:sz w:val="18"/>
          <w:szCs w:val="18"/>
          <w:lang w:eastAsia="zh-CN"/>
        </w:rPr>
        <w:t>,</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Vol.</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6,</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z w:val="18"/>
          <w:szCs w:val="18"/>
          <w:lang w:eastAsia="zh-CN"/>
        </w:rPr>
        <w:t>pp.47-60.</w:t>
      </w:r>
    </w:p>
    <w:p w14:paraId="15A337E9" w14:textId="214B6824" w:rsidR="00B53B9E" w:rsidRDefault="001654F1" w:rsidP="00BD231C">
      <w:pPr>
        <w:tabs>
          <w:tab w:val="left" w:pos="432"/>
        </w:tabs>
      </w:pPr>
      <w:r w:rsidRPr="001654F1">
        <w:rPr>
          <w:rFonts w:ascii="Times New Roman" w:eastAsia="DengXian" w:hAnsi="Times New Roman" w:cs="Times New Roman"/>
          <w:color w:val="000000"/>
          <w:sz w:val="18"/>
          <w:szCs w:val="18"/>
          <w:lang w:eastAsia="zh-CN"/>
        </w:rPr>
        <w:t>[4]</w:t>
      </w:r>
      <w:r>
        <w:rPr>
          <w:lang w:eastAsia="zh-CN"/>
        </w:rPr>
        <w:tab/>
      </w:r>
      <w:r w:rsidRPr="001654F1">
        <w:rPr>
          <w:rFonts w:ascii="Times New Roman" w:eastAsia="DengXian" w:hAnsi="Times New Roman" w:cs="Times New Roman"/>
          <w:color w:val="000000"/>
          <w:sz w:val="18"/>
          <w:szCs w:val="18"/>
          <w:lang w:eastAsia="zh-CN"/>
        </w:rPr>
        <w:t>D.,</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z w:val="18"/>
          <w:szCs w:val="18"/>
          <w:lang w:eastAsia="zh-CN"/>
        </w:rPr>
        <w:t>Dagger,</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A.,</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z w:val="18"/>
          <w:szCs w:val="18"/>
          <w:lang w:eastAsia="zh-CN"/>
        </w:rPr>
        <w:t>O'Connor,</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S.,</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z w:val="18"/>
          <w:szCs w:val="18"/>
          <w:lang w:eastAsia="zh-CN"/>
        </w:rPr>
        <w:t>Lawless,</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E.,</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z w:val="18"/>
          <w:szCs w:val="18"/>
          <w:lang w:eastAsia="zh-CN"/>
        </w:rPr>
        <w:t>Walsh,</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&amp;</w:t>
      </w:r>
      <w:r w:rsidRPr="001654F1">
        <w:rPr>
          <w:rFonts w:eastAsia="DengXian"/>
          <w:lang w:eastAsia="zh-CN"/>
        </w:rPr>
        <w:t xml:space="preserve"> </w:t>
      </w:r>
      <w:r w:rsidRPr="001654F1">
        <w:rPr>
          <w:rFonts w:ascii="Times New Roman" w:eastAsia="DengXian" w:hAnsi="Times New Roman" w:cs="Times New Roman"/>
          <w:color w:val="000000"/>
          <w:sz w:val="18"/>
          <w:szCs w:val="18"/>
          <w:lang w:eastAsia="zh-CN"/>
        </w:rPr>
        <w:t>Wade,</w:t>
      </w:r>
      <w:r w:rsidRPr="001654F1">
        <w:rPr>
          <w:rFonts w:ascii="Times New Roman" w:eastAsia="DengXian" w:hAnsi="Times New Roman" w:cs="Times New Roman"/>
          <w:spacing w:val="11"/>
          <w:sz w:val="18"/>
          <w:szCs w:val="18"/>
          <w:lang w:eastAsia="zh-CN"/>
        </w:rPr>
        <w:t xml:space="preserve">   </w:t>
      </w:r>
      <w:r w:rsidRPr="001654F1">
        <w:rPr>
          <w:rFonts w:ascii="Times New Roman" w:eastAsia="DengXian" w:hAnsi="Times New Roman" w:cs="Times New Roman"/>
          <w:color w:val="000000"/>
          <w:sz w:val="18"/>
          <w:szCs w:val="18"/>
          <w:lang w:eastAsia="zh-CN"/>
        </w:rPr>
        <w:t>V.</w:t>
      </w:r>
      <w:r w:rsidRPr="001654F1">
        <w:rPr>
          <w:rFonts w:ascii="Times New Roman" w:eastAsia="DengXian" w:hAnsi="Times New Roman" w:cs="Times New Roman"/>
          <w:spacing w:val="11"/>
          <w:sz w:val="18"/>
          <w:szCs w:val="18"/>
          <w:lang w:eastAsia="zh-CN"/>
        </w:rPr>
        <w:t xml:space="preserve">   </w:t>
      </w:r>
      <w:r w:rsidRPr="001654F1">
        <w:rPr>
          <w:rFonts w:ascii="Times New Roman" w:eastAsia="DengXian" w:hAnsi="Times New Roman" w:cs="Times New Roman"/>
          <w:color w:val="000000"/>
          <w:sz w:val="18"/>
          <w:szCs w:val="18"/>
          <w:lang w:eastAsia="zh-CN"/>
        </w:rPr>
        <w:t>P.</w:t>
      </w:r>
      <w:r w:rsidRPr="001654F1">
        <w:rPr>
          <w:rFonts w:ascii="Times New Roman" w:eastAsia="DengXian" w:hAnsi="Times New Roman" w:cs="Times New Roman"/>
          <w:spacing w:val="11"/>
          <w:sz w:val="18"/>
          <w:szCs w:val="18"/>
          <w:lang w:eastAsia="zh-CN"/>
        </w:rPr>
        <w:t xml:space="preserve">   </w:t>
      </w:r>
      <w:r w:rsidRPr="001654F1">
        <w:rPr>
          <w:rFonts w:ascii="Times New Roman" w:eastAsia="DengXian" w:hAnsi="Times New Roman" w:cs="Times New Roman"/>
          <w:color w:val="000000"/>
          <w:sz w:val="18"/>
          <w:szCs w:val="18"/>
          <w:lang w:eastAsia="zh-CN"/>
        </w:rPr>
        <w:t>(2007).</w:t>
      </w:r>
      <w:r w:rsidRPr="001654F1">
        <w:rPr>
          <w:rFonts w:ascii="Times New Roman" w:eastAsia="DengXian" w:hAnsi="Times New Roman" w:cs="Times New Roman"/>
          <w:spacing w:val="11"/>
          <w:sz w:val="18"/>
          <w:szCs w:val="18"/>
          <w:lang w:eastAsia="zh-CN"/>
        </w:rPr>
        <w:t xml:space="preserve">   </w:t>
      </w:r>
      <w:r w:rsidRPr="001654F1">
        <w:rPr>
          <w:rFonts w:ascii="Times New Roman" w:eastAsia="DengXian" w:hAnsi="Times New Roman" w:cs="Times New Roman"/>
          <w:color w:val="000000"/>
          <w:sz w:val="18"/>
          <w:szCs w:val="18"/>
          <w:lang w:eastAsia="zh-CN"/>
        </w:rPr>
        <w:t>“Service-Oriented</w:t>
      </w:r>
      <w:r w:rsidRPr="001654F1">
        <w:rPr>
          <w:rFonts w:ascii="Times New Roman" w:eastAsia="DengXian" w:hAnsi="Times New Roman" w:cs="Times New Roman"/>
          <w:spacing w:val="12"/>
          <w:sz w:val="18"/>
          <w:szCs w:val="18"/>
          <w:lang w:eastAsia="zh-CN"/>
        </w:rPr>
        <w:t xml:space="preserve">   </w:t>
      </w:r>
      <w:r w:rsidRPr="001654F1">
        <w:rPr>
          <w:rFonts w:ascii="Times New Roman" w:eastAsia="DengXian" w:hAnsi="Times New Roman" w:cs="Times New Roman"/>
          <w:color w:val="000000"/>
          <w:sz w:val="18"/>
          <w:szCs w:val="18"/>
          <w:lang w:eastAsia="zh-CN"/>
        </w:rPr>
        <w:t>E-Learning</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Platforms:</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From</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Monolithic</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Systems</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to</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Flexible</w:t>
      </w:r>
      <w:r w:rsidRPr="001654F1">
        <w:rPr>
          <w:rFonts w:ascii="Times New Roman" w:eastAsia="DengXian" w:hAnsi="Times New Roman" w:cs="Times New Roman"/>
          <w:spacing w:val="7"/>
          <w:sz w:val="18"/>
          <w:szCs w:val="18"/>
          <w:lang w:eastAsia="zh-CN"/>
        </w:rPr>
        <w:t xml:space="preserve"> </w:t>
      </w:r>
      <w:r w:rsidRPr="001654F1">
        <w:rPr>
          <w:rFonts w:ascii="Times New Roman" w:eastAsia="DengXian" w:hAnsi="Times New Roman" w:cs="Times New Roman"/>
          <w:color w:val="000000"/>
          <w:sz w:val="18"/>
          <w:szCs w:val="18"/>
          <w:lang w:eastAsia="zh-CN"/>
        </w:rPr>
        <w:t>Services”.</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i/>
          <w:color w:val="000000"/>
          <w:sz w:val="18"/>
          <w:szCs w:val="18"/>
          <w:lang w:eastAsia="zh-CN"/>
        </w:rPr>
        <w:t>Internet</w:t>
      </w:r>
      <w:r w:rsidRPr="001654F1">
        <w:rPr>
          <w:rFonts w:ascii="Times New Roman" w:eastAsia="DengXian" w:hAnsi="Times New Roman" w:cs="Times New Roman"/>
          <w:i/>
          <w:sz w:val="18"/>
          <w:szCs w:val="18"/>
          <w:lang w:eastAsia="zh-CN"/>
        </w:rPr>
        <w:t xml:space="preserve"> </w:t>
      </w:r>
      <w:r w:rsidRPr="001654F1">
        <w:rPr>
          <w:rFonts w:ascii="Times New Roman" w:eastAsia="DengXian" w:hAnsi="Times New Roman" w:cs="Times New Roman"/>
          <w:i/>
          <w:color w:val="000000"/>
          <w:sz w:val="18"/>
          <w:szCs w:val="18"/>
          <w:lang w:eastAsia="zh-CN"/>
        </w:rPr>
        <w:t>Computing</w:t>
      </w:r>
      <w:r w:rsidRPr="001654F1">
        <w:rPr>
          <w:rFonts w:ascii="Times New Roman" w:eastAsia="DengXian" w:hAnsi="Times New Roman" w:cs="Times New Roman"/>
          <w:color w:val="000000"/>
          <w:sz w:val="18"/>
          <w:szCs w:val="18"/>
          <w:lang w:eastAsia="zh-CN"/>
        </w:rPr>
        <w:t>,</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IEEE,</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Vol.</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11,</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No.</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3,</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pp.</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28-35.</w:t>
      </w:r>
    </w:p>
    <w:p w14:paraId="31A4AF00" w14:textId="547237DF" w:rsidR="00B53B9E" w:rsidRDefault="001654F1" w:rsidP="00B53B9E">
      <w:pPr>
        <w:tabs>
          <w:tab w:val="left" w:pos="432"/>
        </w:tabs>
      </w:pPr>
      <w:r w:rsidRPr="001654F1">
        <w:rPr>
          <w:rFonts w:ascii="Times New Roman" w:eastAsia="DengXian" w:hAnsi="Times New Roman" w:cs="Times New Roman"/>
          <w:color w:val="000000"/>
          <w:sz w:val="18"/>
          <w:szCs w:val="18"/>
          <w:lang w:eastAsia="zh-CN"/>
        </w:rPr>
        <w:t>[5]</w:t>
      </w:r>
      <w:r>
        <w:rPr>
          <w:lang w:eastAsia="zh-CN"/>
        </w:rPr>
        <w:tab/>
      </w:r>
      <w:r w:rsidRPr="001654F1">
        <w:rPr>
          <w:rFonts w:ascii="Times New Roman" w:eastAsia="DengXian" w:hAnsi="Times New Roman" w:cs="Times New Roman"/>
          <w:color w:val="000000"/>
          <w:spacing w:val="6"/>
          <w:sz w:val="18"/>
          <w:szCs w:val="18"/>
          <w:lang w:eastAsia="zh-CN"/>
        </w:rPr>
        <w:t>M.,</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pacing w:val="6"/>
          <w:sz w:val="18"/>
          <w:szCs w:val="18"/>
          <w:lang w:eastAsia="zh-CN"/>
        </w:rPr>
        <w:t>Palumbo</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pacing w:val="15"/>
          <w:sz w:val="18"/>
          <w:szCs w:val="18"/>
          <w:lang w:eastAsia="zh-CN"/>
        </w:rPr>
        <w:t>&amp;</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pacing w:val="4"/>
          <w:sz w:val="18"/>
          <w:szCs w:val="18"/>
          <w:lang w:eastAsia="zh-CN"/>
        </w:rPr>
        <w:t>F.,</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pacing w:val="6"/>
          <w:sz w:val="18"/>
          <w:szCs w:val="18"/>
          <w:lang w:eastAsia="zh-CN"/>
        </w:rPr>
        <w:t>Verga</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pacing w:val="6"/>
          <w:sz w:val="18"/>
          <w:szCs w:val="18"/>
          <w:lang w:eastAsia="zh-CN"/>
        </w:rPr>
        <w:t>(2013).</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pacing w:val="5"/>
          <w:sz w:val="18"/>
          <w:szCs w:val="18"/>
          <w:lang w:eastAsia="zh-CN"/>
        </w:rPr>
        <w:t>“Creation</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pacing w:val="9"/>
          <w:sz w:val="18"/>
          <w:szCs w:val="18"/>
          <w:lang w:eastAsia="zh-CN"/>
        </w:rPr>
        <w:t>of</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pacing w:val="6"/>
          <w:sz w:val="18"/>
          <w:szCs w:val="18"/>
          <w:lang w:eastAsia="zh-CN"/>
        </w:rPr>
        <w:t>an</w:t>
      </w:r>
    </w:p>
    <w:p w14:paraId="0C2671C2" w14:textId="648CDA9F" w:rsidR="00B53B9E" w:rsidRDefault="001654F1" w:rsidP="00B53B9E">
      <w:pPr>
        <w:spacing w:line="239" w:lineRule="auto"/>
        <w:ind w:left="358"/>
      </w:pPr>
      <w:r w:rsidRPr="001654F1">
        <w:rPr>
          <w:rFonts w:ascii="Times New Roman" w:eastAsia="DengXian" w:hAnsi="Times New Roman" w:cs="Times New Roman"/>
          <w:color w:val="000000"/>
          <w:sz w:val="18"/>
          <w:szCs w:val="18"/>
          <w:lang w:eastAsia="zh-CN"/>
        </w:rPr>
        <w:t>integrated</w:t>
      </w:r>
      <w:r w:rsidRPr="001654F1">
        <w:rPr>
          <w:rFonts w:ascii="Times New Roman" w:eastAsia="DengXian" w:hAnsi="Times New Roman" w:cs="Times New Roman"/>
          <w:spacing w:val="5"/>
          <w:sz w:val="18"/>
          <w:szCs w:val="18"/>
          <w:lang w:eastAsia="zh-CN"/>
        </w:rPr>
        <w:t xml:space="preserve"> </w:t>
      </w:r>
      <w:r w:rsidRPr="001654F1">
        <w:rPr>
          <w:rFonts w:ascii="Times New Roman" w:eastAsia="DengXian" w:hAnsi="Times New Roman" w:cs="Times New Roman"/>
          <w:color w:val="000000"/>
          <w:sz w:val="18"/>
          <w:szCs w:val="18"/>
          <w:lang w:eastAsia="zh-CN"/>
        </w:rPr>
        <w:t>environment</w:t>
      </w:r>
      <w:r w:rsidRPr="001654F1">
        <w:rPr>
          <w:rFonts w:ascii="Times New Roman" w:eastAsia="DengXian" w:hAnsi="Times New Roman" w:cs="Times New Roman"/>
          <w:spacing w:val="5"/>
          <w:sz w:val="18"/>
          <w:szCs w:val="18"/>
          <w:lang w:eastAsia="zh-CN"/>
        </w:rPr>
        <w:t xml:space="preserve"> </w:t>
      </w:r>
      <w:r w:rsidRPr="001654F1">
        <w:rPr>
          <w:rFonts w:ascii="Times New Roman" w:eastAsia="DengXian" w:hAnsi="Times New Roman" w:cs="Times New Roman"/>
          <w:color w:val="000000"/>
          <w:sz w:val="18"/>
          <w:szCs w:val="18"/>
          <w:lang w:eastAsia="zh-CN"/>
        </w:rPr>
        <w:t>to</w:t>
      </w:r>
      <w:r w:rsidRPr="001654F1">
        <w:rPr>
          <w:rFonts w:ascii="Times New Roman" w:eastAsia="DengXian" w:hAnsi="Times New Roman" w:cs="Times New Roman"/>
          <w:spacing w:val="6"/>
          <w:sz w:val="18"/>
          <w:szCs w:val="18"/>
          <w:lang w:eastAsia="zh-CN"/>
        </w:rPr>
        <w:t xml:space="preserve"> </w:t>
      </w:r>
      <w:r w:rsidRPr="001654F1">
        <w:rPr>
          <w:rFonts w:ascii="Times New Roman" w:eastAsia="DengXian" w:hAnsi="Times New Roman" w:cs="Times New Roman"/>
          <w:color w:val="000000"/>
          <w:sz w:val="18"/>
          <w:szCs w:val="18"/>
          <w:lang w:eastAsia="zh-CN"/>
        </w:rPr>
        <w:t>supply</w:t>
      </w:r>
      <w:r w:rsidRPr="001654F1">
        <w:rPr>
          <w:rFonts w:ascii="Times New Roman" w:eastAsia="DengXian" w:hAnsi="Times New Roman" w:cs="Times New Roman"/>
          <w:spacing w:val="5"/>
          <w:sz w:val="18"/>
          <w:szCs w:val="18"/>
          <w:lang w:eastAsia="zh-CN"/>
        </w:rPr>
        <w:t xml:space="preserve"> </w:t>
      </w:r>
      <w:r w:rsidRPr="001654F1">
        <w:rPr>
          <w:rFonts w:ascii="Times New Roman" w:eastAsia="DengXian" w:hAnsi="Times New Roman" w:cs="Times New Roman"/>
          <w:color w:val="000000"/>
          <w:sz w:val="18"/>
          <w:szCs w:val="18"/>
          <w:lang w:eastAsia="zh-CN"/>
        </w:rPr>
        <w:t>e-learning</w:t>
      </w:r>
      <w:r w:rsidRPr="001654F1">
        <w:rPr>
          <w:rFonts w:ascii="Times New Roman" w:eastAsia="DengXian" w:hAnsi="Times New Roman" w:cs="Times New Roman"/>
          <w:spacing w:val="5"/>
          <w:sz w:val="18"/>
          <w:szCs w:val="18"/>
          <w:lang w:eastAsia="zh-CN"/>
        </w:rPr>
        <w:t xml:space="preserve"> </w:t>
      </w:r>
      <w:r w:rsidRPr="001654F1">
        <w:rPr>
          <w:rFonts w:ascii="Times New Roman" w:eastAsia="DengXian" w:hAnsi="Times New Roman" w:cs="Times New Roman"/>
          <w:color w:val="000000"/>
          <w:sz w:val="18"/>
          <w:szCs w:val="18"/>
          <w:lang w:eastAsia="zh-CN"/>
        </w:rPr>
        <w:t>platforms</w:t>
      </w:r>
      <w:r w:rsidRPr="001654F1">
        <w:rPr>
          <w:rFonts w:ascii="Times New Roman" w:eastAsia="DengXian" w:hAnsi="Times New Roman" w:cs="Times New Roman"/>
          <w:spacing w:val="6"/>
          <w:sz w:val="18"/>
          <w:szCs w:val="18"/>
          <w:lang w:eastAsia="zh-CN"/>
        </w:rPr>
        <w:t xml:space="preserve"> </w:t>
      </w:r>
      <w:r w:rsidRPr="001654F1">
        <w:rPr>
          <w:rFonts w:ascii="Times New Roman" w:eastAsia="DengXian" w:hAnsi="Times New Roman" w:cs="Times New Roman"/>
          <w:color w:val="000000"/>
          <w:sz w:val="18"/>
          <w:szCs w:val="18"/>
          <w:lang w:eastAsia="zh-CN"/>
        </w:rPr>
        <w:t>with</w:t>
      </w:r>
      <w:r w:rsidRPr="001654F1">
        <w:rPr>
          <w:rFonts w:eastAsia="DengXian"/>
          <w:lang w:eastAsia="zh-CN"/>
        </w:rPr>
        <w:t xml:space="preserve"> </w:t>
      </w:r>
      <w:r w:rsidRPr="001654F1">
        <w:rPr>
          <w:rFonts w:ascii="Times New Roman" w:eastAsia="DengXian" w:hAnsi="Times New Roman" w:cs="Times New Roman"/>
          <w:color w:val="000000"/>
          <w:sz w:val="18"/>
          <w:szCs w:val="18"/>
          <w:lang w:eastAsia="zh-CN"/>
        </w:rPr>
        <w:t>Office</w:t>
      </w:r>
      <w:r>
        <w:rPr>
          <w:lang w:eastAsia="zh-CN"/>
        </w:rPr>
        <w:tab/>
      </w:r>
      <w:r w:rsidRPr="001654F1">
        <w:rPr>
          <w:rFonts w:ascii="Times New Roman" w:eastAsia="DengXian" w:hAnsi="Times New Roman" w:cs="Times New Roman"/>
          <w:color w:val="000000"/>
          <w:sz w:val="18"/>
          <w:szCs w:val="18"/>
          <w:lang w:eastAsia="zh-CN"/>
        </w:rPr>
        <w:t>Automation</w:t>
      </w:r>
      <w:r>
        <w:rPr>
          <w:lang w:eastAsia="zh-CN"/>
        </w:rPr>
        <w:tab/>
      </w:r>
      <w:r w:rsidRPr="001654F1">
        <w:rPr>
          <w:rFonts w:ascii="Times New Roman" w:eastAsia="DengXian" w:hAnsi="Times New Roman" w:cs="Times New Roman"/>
          <w:color w:val="000000"/>
          <w:spacing w:val="-1"/>
          <w:sz w:val="18"/>
          <w:szCs w:val="18"/>
          <w:lang w:eastAsia="zh-CN"/>
        </w:rPr>
        <w:t>features”.</w:t>
      </w:r>
      <w:r>
        <w:rPr>
          <w:lang w:eastAsia="zh-CN"/>
        </w:rPr>
        <w:tab/>
      </w:r>
      <w:r w:rsidRPr="001654F1">
        <w:rPr>
          <w:rFonts w:ascii="Times New Roman" w:eastAsia="DengXian" w:hAnsi="Times New Roman" w:cs="Times New Roman"/>
          <w:i/>
          <w:color w:val="000000"/>
          <w:spacing w:val="-1"/>
          <w:sz w:val="18"/>
          <w:szCs w:val="18"/>
          <w:lang w:eastAsia="zh-CN"/>
        </w:rPr>
        <w:t>Interactive</w:t>
      </w:r>
      <w:r>
        <w:rPr>
          <w:lang w:eastAsia="zh-CN"/>
        </w:rPr>
        <w:tab/>
      </w:r>
      <w:r w:rsidRPr="001654F1">
        <w:rPr>
          <w:rFonts w:ascii="Times New Roman" w:eastAsia="DengXian" w:hAnsi="Times New Roman" w:cs="Times New Roman"/>
          <w:i/>
          <w:color w:val="000000"/>
          <w:spacing w:val="-2"/>
          <w:sz w:val="18"/>
          <w:szCs w:val="18"/>
          <w:lang w:eastAsia="zh-CN"/>
        </w:rPr>
        <w:t>learning</w:t>
      </w:r>
      <w:r w:rsidRPr="001654F1">
        <w:rPr>
          <w:rFonts w:eastAsia="DengXian"/>
          <w:lang w:eastAsia="zh-CN"/>
        </w:rPr>
        <w:t xml:space="preserve"> </w:t>
      </w:r>
      <w:r w:rsidRPr="001654F1">
        <w:rPr>
          <w:rFonts w:ascii="Times New Roman" w:eastAsia="DengXian" w:hAnsi="Times New Roman" w:cs="Times New Roman"/>
          <w:i/>
          <w:color w:val="000000"/>
          <w:spacing w:val="2"/>
          <w:sz w:val="18"/>
          <w:szCs w:val="18"/>
          <w:lang w:eastAsia="zh-CN"/>
        </w:rPr>
        <w:t>Environment</w:t>
      </w:r>
      <w:r w:rsidRPr="001654F1">
        <w:rPr>
          <w:rFonts w:ascii="Times New Roman" w:eastAsia="DengXian" w:hAnsi="Times New Roman" w:cs="Times New Roman"/>
          <w:color w:val="000000"/>
          <w:spacing w:val="5"/>
          <w:sz w:val="18"/>
          <w:szCs w:val="18"/>
          <w:lang w:eastAsia="zh-CN"/>
        </w:rPr>
        <w:t>.</w:t>
      </w:r>
      <w:r w:rsidRPr="001654F1">
        <w:rPr>
          <w:rFonts w:ascii="Times New Roman" w:eastAsia="DengXian" w:hAnsi="Times New Roman" w:cs="Times New Roman"/>
          <w:spacing w:val="1"/>
          <w:sz w:val="18"/>
          <w:szCs w:val="18"/>
          <w:lang w:eastAsia="zh-CN"/>
        </w:rPr>
        <w:t xml:space="preserve"> </w:t>
      </w:r>
      <w:r w:rsidRPr="001654F1">
        <w:rPr>
          <w:rFonts w:ascii="Times New Roman" w:eastAsia="DengXian" w:hAnsi="Times New Roman" w:cs="Times New Roman"/>
          <w:color w:val="000000"/>
          <w:spacing w:val="2"/>
          <w:sz w:val="18"/>
          <w:szCs w:val="18"/>
          <w:lang w:eastAsia="zh-CN"/>
        </w:rPr>
        <w:t>Taylor</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5"/>
          <w:sz w:val="18"/>
          <w:szCs w:val="18"/>
          <w:lang w:eastAsia="zh-CN"/>
        </w:rPr>
        <w:t>&amp;</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2"/>
          <w:sz w:val="18"/>
          <w:szCs w:val="18"/>
          <w:lang w:eastAsia="zh-CN"/>
        </w:rPr>
        <w:t>Francis</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3"/>
          <w:sz w:val="18"/>
          <w:szCs w:val="18"/>
          <w:lang w:eastAsia="zh-CN"/>
        </w:rPr>
        <w:t>LTD,</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2"/>
          <w:sz w:val="18"/>
          <w:szCs w:val="18"/>
          <w:lang w:eastAsia="zh-CN"/>
        </w:rPr>
        <w:t>pp.</w:t>
      </w:r>
      <w:r w:rsidRPr="001654F1">
        <w:rPr>
          <w:rFonts w:ascii="Times New Roman" w:eastAsia="DengXian" w:hAnsi="Times New Roman" w:cs="Times New Roman"/>
          <w:spacing w:val="1"/>
          <w:sz w:val="18"/>
          <w:szCs w:val="18"/>
          <w:lang w:eastAsia="zh-CN"/>
        </w:rPr>
        <w:t xml:space="preserve"> </w:t>
      </w:r>
      <w:r w:rsidRPr="001654F1">
        <w:rPr>
          <w:rFonts w:ascii="Times New Roman" w:eastAsia="DengXian" w:hAnsi="Times New Roman" w:cs="Times New Roman"/>
          <w:color w:val="000000"/>
          <w:spacing w:val="2"/>
          <w:sz w:val="18"/>
          <w:szCs w:val="18"/>
          <w:lang w:eastAsia="zh-CN"/>
        </w:rPr>
        <w:t>12,</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2"/>
          <w:sz w:val="18"/>
          <w:szCs w:val="18"/>
          <w:lang w:eastAsia="zh-CN"/>
        </w:rPr>
        <w:t>2013,</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2"/>
          <w:sz w:val="18"/>
          <w:szCs w:val="18"/>
          <w:lang w:eastAsia="zh-CN"/>
        </w:rPr>
        <w:t>ISSN:</w:t>
      </w:r>
      <w:r w:rsidRPr="001654F1">
        <w:rPr>
          <w:rFonts w:eastAsia="DengXian"/>
          <w:lang w:eastAsia="zh-CN"/>
        </w:rPr>
        <w:t xml:space="preserve"> </w:t>
      </w:r>
      <w:r w:rsidRPr="001654F1">
        <w:rPr>
          <w:rFonts w:ascii="Times New Roman" w:eastAsia="DengXian" w:hAnsi="Times New Roman" w:cs="Times New Roman"/>
          <w:color w:val="000000"/>
          <w:spacing w:val="-1"/>
          <w:sz w:val="18"/>
          <w:szCs w:val="18"/>
          <w:lang w:eastAsia="zh-CN"/>
        </w:rPr>
        <w:t>104</w:t>
      </w:r>
      <w:r w:rsidRPr="001654F1">
        <w:rPr>
          <w:rFonts w:ascii="Times New Roman" w:eastAsia="DengXian" w:hAnsi="Times New Roman" w:cs="Times New Roman"/>
          <w:color w:val="000000"/>
          <w:sz w:val="18"/>
          <w:szCs w:val="18"/>
          <w:lang w:eastAsia="zh-CN"/>
        </w:rPr>
        <w:t>9-4820.</w:t>
      </w:r>
    </w:p>
    <w:p w14:paraId="39E6CB63" w14:textId="483BE7D4" w:rsidR="00B53B9E" w:rsidRDefault="001654F1" w:rsidP="00B53B9E">
      <w:pPr>
        <w:tabs>
          <w:tab w:val="left" w:pos="432"/>
        </w:tabs>
      </w:pPr>
      <w:r w:rsidRPr="001654F1">
        <w:rPr>
          <w:rFonts w:ascii="Times New Roman" w:eastAsia="DengXian" w:hAnsi="Times New Roman" w:cs="Times New Roman"/>
          <w:color w:val="000000"/>
          <w:sz w:val="18"/>
          <w:szCs w:val="18"/>
          <w:lang w:eastAsia="zh-CN"/>
        </w:rPr>
        <w:t>[6]</w:t>
      </w:r>
      <w:r>
        <w:rPr>
          <w:lang w:eastAsia="zh-CN"/>
        </w:rPr>
        <w:tab/>
      </w:r>
      <w:r w:rsidRPr="001654F1">
        <w:rPr>
          <w:rFonts w:ascii="Times New Roman" w:eastAsia="DengXian" w:hAnsi="Times New Roman" w:cs="Times New Roman"/>
          <w:color w:val="000000"/>
          <w:spacing w:val="3"/>
          <w:sz w:val="18"/>
          <w:szCs w:val="18"/>
          <w:lang w:eastAsia="zh-CN"/>
        </w:rPr>
        <w:t>G.,</w:t>
      </w:r>
      <w:r w:rsidRPr="001654F1">
        <w:rPr>
          <w:rFonts w:ascii="Times New Roman" w:eastAsia="DengXian" w:hAnsi="Times New Roman" w:cs="Times New Roman"/>
          <w:spacing w:val="2"/>
          <w:sz w:val="18"/>
          <w:szCs w:val="18"/>
          <w:lang w:eastAsia="zh-CN"/>
        </w:rPr>
        <w:t xml:space="preserve"> </w:t>
      </w:r>
      <w:proofErr w:type="spellStart"/>
      <w:r w:rsidRPr="001654F1">
        <w:rPr>
          <w:rFonts w:ascii="Times New Roman" w:eastAsia="DengXian" w:hAnsi="Times New Roman" w:cs="Times New Roman"/>
          <w:color w:val="000000"/>
          <w:spacing w:val="4"/>
          <w:sz w:val="18"/>
          <w:szCs w:val="18"/>
          <w:lang w:eastAsia="zh-CN"/>
        </w:rPr>
        <w:t>Rößling</w:t>
      </w:r>
      <w:proofErr w:type="spellEnd"/>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pacing w:val="11"/>
          <w:sz w:val="18"/>
          <w:szCs w:val="18"/>
          <w:lang w:eastAsia="zh-CN"/>
        </w:rPr>
        <w:t>&amp;</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3"/>
          <w:sz w:val="18"/>
          <w:szCs w:val="18"/>
          <w:lang w:eastAsia="zh-CN"/>
        </w:rPr>
        <w:t>A.,</w:t>
      </w:r>
      <w:r w:rsidRPr="001654F1">
        <w:rPr>
          <w:rFonts w:ascii="Times New Roman" w:eastAsia="DengXian" w:hAnsi="Times New Roman" w:cs="Times New Roman"/>
          <w:spacing w:val="3"/>
          <w:sz w:val="18"/>
          <w:szCs w:val="18"/>
          <w:lang w:eastAsia="zh-CN"/>
        </w:rPr>
        <w:t xml:space="preserve"> </w:t>
      </w:r>
      <w:proofErr w:type="spellStart"/>
      <w:r w:rsidRPr="001654F1">
        <w:rPr>
          <w:rFonts w:ascii="Times New Roman" w:eastAsia="DengXian" w:hAnsi="Times New Roman" w:cs="Times New Roman"/>
          <w:color w:val="000000"/>
          <w:spacing w:val="5"/>
          <w:sz w:val="18"/>
          <w:szCs w:val="18"/>
          <w:lang w:eastAsia="zh-CN"/>
        </w:rPr>
        <w:t>Kothe</w:t>
      </w:r>
      <w:proofErr w:type="spellEnd"/>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3"/>
          <w:sz w:val="18"/>
          <w:szCs w:val="18"/>
          <w:lang w:eastAsia="zh-CN"/>
        </w:rPr>
        <w:t>(2009).</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pacing w:val="4"/>
          <w:sz w:val="18"/>
          <w:szCs w:val="18"/>
          <w:lang w:eastAsia="zh-CN"/>
        </w:rPr>
        <w:t>“Extending</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6"/>
          <w:sz w:val="18"/>
          <w:szCs w:val="18"/>
          <w:lang w:eastAsia="zh-CN"/>
        </w:rPr>
        <w:t>Moodle</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pacing w:val="3"/>
          <w:sz w:val="18"/>
          <w:szCs w:val="18"/>
          <w:lang w:eastAsia="zh-CN"/>
        </w:rPr>
        <w:t>to</w:t>
      </w:r>
    </w:p>
    <w:p w14:paraId="6615595F" w14:textId="4BDE8A94" w:rsidR="00B53B9E" w:rsidRDefault="001654F1" w:rsidP="00B53B9E">
      <w:pPr>
        <w:ind w:left="357" w:right="1087"/>
      </w:pPr>
      <w:r w:rsidRPr="001654F1">
        <w:rPr>
          <w:rFonts w:ascii="Times New Roman" w:eastAsia="DengXian" w:hAnsi="Times New Roman" w:cs="Times New Roman"/>
          <w:color w:val="000000"/>
          <w:spacing w:val="2"/>
          <w:sz w:val="18"/>
          <w:szCs w:val="18"/>
          <w:lang w:eastAsia="zh-CN"/>
        </w:rPr>
        <w:t>Better</w:t>
      </w:r>
      <w:r w:rsidRPr="001654F1">
        <w:rPr>
          <w:rFonts w:ascii="Times New Roman" w:eastAsia="DengXian" w:hAnsi="Times New Roman" w:cs="Times New Roman"/>
          <w:spacing w:val="1"/>
          <w:sz w:val="18"/>
          <w:szCs w:val="18"/>
          <w:lang w:eastAsia="zh-CN"/>
        </w:rPr>
        <w:t xml:space="preserve"> </w:t>
      </w:r>
      <w:r w:rsidRPr="001654F1">
        <w:rPr>
          <w:rFonts w:ascii="Times New Roman" w:eastAsia="DengXian" w:hAnsi="Times New Roman" w:cs="Times New Roman"/>
          <w:color w:val="000000"/>
          <w:spacing w:val="3"/>
          <w:sz w:val="18"/>
          <w:szCs w:val="18"/>
          <w:lang w:eastAsia="zh-CN"/>
        </w:rPr>
        <w:t>Support</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4"/>
          <w:sz w:val="18"/>
          <w:szCs w:val="18"/>
          <w:lang w:eastAsia="zh-CN"/>
        </w:rPr>
        <w:t>Computing</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3"/>
          <w:sz w:val="18"/>
          <w:szCs w:val="18"/>
          <w:lang w:eastAsia="zh-CN"/>
        </w:rPr>
        <w:t>Education”.</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3"/>
          <w:sz w:val="18"/>
          <w:szCs w:val="18"/>
          <w:lang w:eastAsia="zh-CN"/>
        </w:rPr>
        <w:t>Proceeding</w:t>
      </w:r>
      <w:r w:rsidRPr="001654F1">
        <w:rPr>
          <w:rFonts w:ascii="Times New Roman" w:eastAsia="DengXian" w:hAnsi="Times New Roman" w:cs="Times New Roman"/>
          <w:spacing w:val="1"/>
          <w:sz w:val="18"/>
          <w:szCs w:val="18"/>
          <w:lang w:eastAsia="zh-CN"/>
        </w:rPr>
        <w:t xml:space="preserve"> </w:t>
      </w:r>
      <w:r w:rsidRPr="001654F1">
        <w:rPr>
          <w:rFonts w:ascii="Times New Roman" w:eastAsia="DengXian" w:hAnsi="Times New Roman" w:cs="Times New Roman"/>
          <w:color w:val="000000"/>
          <w:spacing w:val="3"/>
          <w:sz w:val="18"/>
          <w:szCs w:val="18"/>
          <w:lang w:eastAsia="zh-CN"/>
        </w:rPr>
        <w:t>of</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3"/>
          <w:sz w:val="18"/>
          <w:szCs w:val="18"/>
          <w:lang w:eastAsia="zh-CN"/>
        </w:rPr>
        <w:t>the</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pacing w:val="2"/>
          <w:sz w:val="18"/>
          <w:szCs w:val="18"/>
          <w:lang w:eastAsia="zh-CN"/>
        </w:rPr>
        <w:t>14</w:t>
      </w:r>
      <w:r w:rsidRPr="001654F1">
        <w:rPr>
          <w:rFonts w:ascii="Times New Roman" w:eastAsia="DengXian" w:hAnsi="Times New Roman" w:cs="Times New Roman"/>
          <w:color w:val="000000"/>
          <w:spacing w:val="1"/>
          <w:sz w:val="12"/>
          <w:szCs w:val="12"/>
          <w:lang w:eastAsia="zh-CN"/>
        </w:rPr>
        <w:t>th</w:t>
      </w:r>
      <w:r w:rsidRPr="001654F1">
        <w:rPr>
          <w:rFonts w:ascii="Times New Roman" w:eastAsia="DengXian" w:hAnsi="Times New Roman" w:cs="Times New Roman"/>
          <w:spacing w:val="1"/>
          <w:sz w:val="12"/>
          <w:szCs w:val="12"/>
          <w:lang w:eastAsia="zh-CN"/>
        </w:rPr>
        <w:t xml:space="preserve">  </w:t>
      </w:r>
      <w:r w:rsidRPr="001654F1">
        <w:rPr>
          <w:rFonts w:ascii="Times New Roman" w:eastAsia="DengXian" w:hAnsi="Times New Roman" w:cs="Times New Roman"/>
          <w:color w:val="000000"/>
          <w:spacing w:val="2"/>
          <w:sz w:val="18"/>
          <w:szCs w:val="18"/>
          <w:lang w:eastAsia="zh-CN"/>
        </w:rPr>
        <w:t>annual</w:t>
      </w:r>
      <w:r w:rsidRPr="001654F1">
        <w:rPr>
          <w:rFonts w:ascii="Times New Roman" w:eastAsia="DengXian" w:hAnsi="Times New Roman" w:cs="Times New Roman"/>
          <w:spacing w:val="1"/>
          <w:sz w:val="18"/>
          <w:szCs w:val="18"/>
          <w:lang w:eastAsia="zh-CN"/>
        </w:rPr>
        <w:t xml:space="preserve"> </w:t>
      </w:r>
      <w:r w:rsidRPr="001654F1">
        <w:rPr>
          <w:rFonts w:ascii="Times New Roman" w:eastAsia="DengXian" w:hAnsi="Times New Roman" w:cs="Times New Roman"/>
          <w:color w:val="000000"/>
          <w:spacing w:val="5"/>
          <w:sz w:val="18"/>
          <w:szCs w:val="18"/>
          <w:lang w:eastAsia="zh-CN"/>
        </w:rPr>
        <w:t>ACM</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3"/>
          <w:sz w:val="18"/>
          <w:szCs w:val="18"/>
          <w:lang w:eastAsia="zh-CN"/>
        </w:rPr>
        <w:t>SIGCSE</w:t>
      </w:r>
      <w:r w:rsidRPr="001654F1">
        <w:rPr>
          <w:rFonts w:ascii="Times New Roman" w:eastAsia="DengXian" w:hAnsi="Times New Roman" w:cs="Times New Roman"/>
          <w:spacing w:val="1"/>
          <w:sz w:val="18"/>
          <w:szCs w:val="18"/>
          <w:lang w:eastAsia="zh-CN"/>
        </w:rPr>
        <w:t xml:space="preserve"> </w:t>
      </w:r>
      <w:r w:rsidRPr="001654F1">
        <w:rPr>
          <w:rFonts w:ascii="Times New Roman" w:eastAsia="DengXian" w:hAnsi="Times New Roman" w:cs="Times New Roman"/>
          <w:color w:val="000000"/>
          <w:spacing w:val="2"/>
          <w:sz w:val="18"/>
          <w:szCs w:val="18"/>
          <w:lang w:eastAsia="zh-CN"/>
        </w:rPr>
        <w:t>Conference</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4"/>
          <w:sz w:val="18"/>
          <w:szCs w:val="18"/>
          <w:lang w:eastAsia="zh-CN"/>
        </w:rPr>
        <w:t>on</w:t>
      </w:r>
      <w:r w:rsidRPr="001654F1">
        <w:rPr>
          <w:rFonts w:ascii="Times New Roman" w:eastAsia="DengXian" w:hAnsi="Times New Roman" w:cs="Times New Roman"/>
          <w:spacing w:val="1"/>
          <w:sz w:val="18"/>
          <w:szCs w:val="18"/>
          <w:lang w:eastAsia="zh-CN"/>
        </w:rPr>
        <w:t xml:space="preserve"> </w:t>
      </w:r>
      <w:r w:rsidRPr="001654F1">
        <w:rPr>
          <w:rFonts w:ascii="Times New Roman" w:eastAsia="DengXian" w:hAnsi="Times New Roman" w:cs="Times New Roman"/>
          <w:color w:val="000000"/>
          <w:spacing w:val="2"/>
          <w:sz w:val="18"/>
          <w:szCs w:val="18"/>
          <w:lang w:eastAsia="zh-CN"/>
        </w:rPr>
        <w:t>Innovation</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3"/>
          <w:sz w:val="18"/>
          <w:szCs w:val="18"/>
          <w:lang w:eastAsia="zh-CN"/>
        </w:rPr>
        <w:t>and</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pacing w:val="1"/>
          <w:sz w:val="18"/>
          <w:szCs w:val="18"/>
          <w:lang w:eastAsia="zh-CN"/>
        </w:rPr>
        <w:t>Technology</w:t>
      </w:r>
      <w:r w:rsidRPr="001654F1">
        <w:rPr>
          <w:rFonts w:ascii="Times New Roman" w:eastAsia="DengXian" w:hAnsi="Times New Roman" w:cs="Times New Roman"/>
          <w:spacing w:val="1"/>
          <w:sz w:val="18"/>
          <w:szCs w:val="18"/>
          <w:lang w:eastAsia="zh-CN"/>
        </w:rPr>
        <w:t xml:space="preserve"> </w:t>
      </w:r>
      <w:r w:rsidRPr="001654F1">
        <w:rPr>
          <w:rFonts w:ascii="Times New Roman" w:eastAsia="DengXian" w:hAnsi="Times New Roman" w:cs="Times New Roman"/>
          <w:color w:val="000000"/>
          <w:spacing w:val="6"/>
          <w:sz w:val="18"/>
          <w:szCs w:val="18"/>
          <w:lang w:eastAsia="zh-CN"/>
        </w:rPr>
        <w:t>in</w:t>
      </w:r>
      <w:r w:rsidRPr="001654F1">
        <w:rPr>
          <w:rFonts w:ascii="Times New Roman" w:eastAsia="DengXian" w:hAnsi="Times New Roman" w:cs="Times New Roman"/>
          <w:spacing w:val="1"/>
          <w:sz w:val="18"/>
          <w:szCs w:val="18"/>
          <w:lang w:eastAsia="zh-CN"/>
        </w:rPr>
        <w:t xml:space="preserve"> </w:t>
      </w:r>
      <w:r w:rsidRPr="001654F1">
        <w:rPr>
          <w:rFonts w:ascii="Times New Roman" w:eastAsia="DengXian" w:hAnsi="Times New Roman" w:cs="Times New Roman"/>
          <w:color w:val="000000"/>
          <w:spacing w:val="2"/>
          <w:sz w:val="18"/>
          <w:szCs w:val="18"/>
          <w:lang w:eastAsia="zh-CN"/>
        </w:rPr>
        <w:t>Computer</w:t>
      </w:r>
      <w:r w:rsidRPr="001654F1">
        <w:rPr>
          <w:rFonts w:ascii="Times New Roman" w:eastAsia="DengXian" w:hAnsi="Times New Roman" w:cs="Times New Roman"/>
          <w:spacing w:val="1"/>
          <w:sz w:val="18"/>
          <w:szCs w:val="18"/>
          <w:lang w:eastAsia="zh-CN"/>
        </w:rPr>
        <w:t xml:space="preserve"> </w:t>
      </w:r>
      <w:r w:rsidRPr="001654F1">
        <w:rPr>
          <w:rFonts w:ascii="Times New Roman" w:eastAsia="DengXian" w:hAnsi="Times New Roman" w:cs="Times New Roman"/>
          <w:color w:val="000000"/>
          <w:spacing w:val="1"/>
          <w:sz w:val="18"/>
          <w:szCs w:val="18"/>
          <w:lang w:eastAsia="zh-CN"/>
        </w:rPr>
        <w:t>Science</w:t>
      </w:r>
      <w:r w:rsidRPr="001654F1">
        <w:rPr>
          <w:rFonts w:ascii="Times New Roman" w:eastAsia="DengXian" w:hAnsi="Times New Roman" w:cs="Times New Roman"/>
          <w:spacing w:val="1"/>
          <w:sz w:val="18"/>
          <w:szCs w:val="18"/>
          <w:lang w:eastAsia="zh-CN"/>
        </w:rPr>
        <w:t xml:space="preserve"> </w:t>
      </w:r>
      <w:r w:rsidRPr="001654F1">
        <w:rPr>
          <w:rFonts w:ascii="Times New Roman" w:eastAsia="DengXian" w:hAnsi="Times New Roman" w:cs="Times New Roman"/>
          <w:color w:val="000000"/>
          <w:spacing w:val="2"/>
          <w:sz w:val="18"/>
          <w:szCs w:val="18"/>
          <w:lang w:eastAsia="zh-CN"/>
        </w:rPr>
        <w:t>Education</w:t>
      </w:r>
      <w:r w:rsidRPr="001654F1">
        <w:rPr>
          <w:rFonts w:ascii="Times New Roman" w:eastAsia="DengXian" w:hAnsi="Times New Roman" w:cs="Times New Roman"/>
          <w:spacing w:val="1"/>
          <w:sz w:val="18"/>
          <w:szCs w:val="18"/>
          <w:lang w:eastAsia="zh-CN"/>
        </w:rPr>
        <w:t xml:space="preserve"> </w:t>
      </w:r>
      <w:r w:rsidRPr="001654F1">
        <w:rPr>
          <w:rFonts w:ascii="Times New Roman" w:eastAsia="DengXian" w:hAnsi="Times New Roman" w:cs="Times New Roman"/>
          <w:color w:val="000000"/>
          <w:spacing w:val="2"/>
          <w:sz w:val="18"/>
          <w:szCs w:val="18"/>
          <w:lang w:eastAsia="zh-CN"/>
        </w:rPr>
        <w:t>(ITiCSE’09),</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pp.</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146-150,</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ACM</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New</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York,</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NY,</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USA.</w:t>
      </w:r>
    </w:p>
    <w:p w14:paraId="5C128B7E" w14:textId="77777777" w:rsidR="00B53B9E" w:rsidRPr="008C1FA2" w:rsidRDefault="00B53B9E" w:rsidP="00B53B9E">
      <w:pPr>
        <w:tabs>
          <w:tab w:val="left" w:pos="432"/>
        </w:tabs>
        <w:rPr>
          <w:lang w:val="pt-PT"/>
        </w:rPr>
      </w:pPr>
      <w:r w:rsidRPr="008C1FA2">
        <w:rPr>
          <w:rFonts w:ascii="Times New Roman" w:eastAsia="Times New Roman" w:hAnsi="Times New Roman" w:cs="Times New Roman"/>
          <w:color w:val="000000"/>
          <w:sz w:val="18"/>
          <w:szCs w:val="18"/>
          <w:lang w:val="pt-PT"/>
        </w:rPr>
        <w:t>[7]</w:t>
      </w:r>
      <w:r w:rsidRPr="008C1FA2">
        <w:rPr>
          <w:lang w:val="pt-PT"/>
        </w:rPr>
        <w:tab/>
      </w:r>
      <w:r w:rsidRPr="008C1FA2">
        <w:rPr>
          <w:rFonts w:ascii="Times New Roman" w:eastAsia="Times New Roman" w:hAnsi="Times New Roman" w:cs="Times New Roman"/>
          <w:color w:val="000000"/>
          <w:spacing w:val="3"/>
          <w:sz w:val="18"/>
          <w:szCs w:val="18"/>
          <w:lang w:val="pt-PT"/>
        </w:rPr>
        <w:t>E.,</w:t>
      </w:r>
      <w:r w:rsidRPr="008C1FA2">
        <w:rPr>
          <w:rFonts w:ascii="Times New Roman" w:eastAsia="Times New Roman" w:hAnsi="Times New Roman" w:cs="Times New Roman"/>
          <w:spacing w:val="3"/>
          <w:sz w:val="18"/>
          <w:szCs w:val="18"/>
          <w:lang w:val="pt-PT"/>
        </w:rPr>
        <w:t xml:space="preserve"> </w:t>
      </w:r>
      <w:r w:rsidRPr="008C1FA2">
        <w:rPr>
          <w:rFonts w:ascii="Times New Roman" w:eastAsia="Times New Roman" w:hAnsi="Times New Roman" w:cs="Times New Roman"/>
          <w:color w:val="000000"/>
          <w:spacing w:val="4"/>
          <w:sz w:val="18"/>
          <w:szCs w:val="18"/>
          <w:lang w:val="pt-PT"/>
        </w:rPr>
        <w:t>Lavrishcheva,</w:t>
      </w:r>
      <w:r w:rsidRPr="008C1FA2">
        <w:rPr>
          <w:rFonts w:ascii="Times New Roman" w:eastAsia="Times New Roman" w:hAnsi="Times New Roman" w:cs="Times New Roman"/>
          <w:spacing w:val="3"/>
          <w:sz w:val="18"/>
          <w:szCs w:val="18"/>
          <w:lang w:val="pt-PT"/>
        </w:rPr>
        <w:t xml:space="preserve"> </w:t>
      </w:r>
      <w:r w:rsidRPr="008C1FA2">
        <w:rPr>
          <w:rFonts w:ascii="Times New Roman" w:eastAsia="Times New Roman" w:hAnsi="Times New Roman" w:cs="Times New Roman"/>
          <w:color w:val="000000"/>
          <w:spacing w:val="6"/>
          <w:sz w:val="18"/>
          <w:szCs w:val="18"/>
          <w:lang w:val="pt-PT"/>
        </w:rPr>
        <w:t>A.,</w:t>
      </w:r>
      <w:r w:rsidRPr="008C1FA2">
        <w:rPr>
          <w:rFonts w:ascii="Times New Roman" w:eastAsia="Times New Roman" w:hAnsi="Times New Roman" w:cs="Times New Roman"/>
          <w:spacing w:val="4"/>
          <w:sz w:val="18"/>
          <w:szCs w:val="18"/>
          <w:lang w:val="pt-PT"/>
        </w:rPr>
        <w:t xml:space="preserve"> </w:t>
      </w:r>
      <w:r w:rsidRPr="008C1FA2">
        <w:rPr>
          <w:rFonts w:ascii="Times New Roman" w:eastAsia="Times New Roman" w:hAnsi="Times New Roman" w:cs="Times New Roman"/>
          <w:color w:val="000000"/>
          <w:spacing w:val="4"/>
          <w:sz w:val="18"/>
          <w:szCs w:val="18"/>
          <w:lang w:val="pt-PT"/>
        </w:rPr>
        <w:t>Ostrovski</w:t>
      </w:r>
      <w:r w:rsidRPr="008C1FA2">
        <w:rPr>
          <w:rFonts w:ascii="Times New Roman" w:eastAsia="Times New Roman" w:hAnsi="Times New Roman" w:cs="Times New Roman"/>
          <w:spacing w:val="3"/>
          <w:sz w:val="18"/>
          <w:szCs w:val="18"/>
          <w:lang w:val="pt-PT"/>
        </w:rPr>
        <w:t xml:space="preserve"> </w:t>
      </w:r>
      <w:r w:rsidRPr="008C1FA2">
        <w:rPr>
          <w:rFonts w:ascii="Times New Roman" w:eastAsia="Times New Roman" w:hAnsi="Times New Roman" w:cs="Times New Roman"/>
          <w:color w:val="000000"/>
          <w:spacing w:val="12"/>
          <w:sz w:val="18"/>
          <w:szCs w:val="18"/>
          <w:lang w:val="pt-PT"/>
        </w:rPr>
        <w:t>&amp;</w:t>
      </w:r>
      <w:r w:rsidRPr="008C1FA2">
        <w:rPr>
          <w:rFonts w:ascii="Times New Roman" w:eastAsia="Times New Roman" w:hAnsi="Times New Roman" w:cs="Times New Roman"/>
          <w:spacing w:val="4"/>
          <w:sz w:val="18"/>
          <w:szCs w:val="18"/>
          <w:lang w:val="pt-PT"/>
        </w:rPr>
        <w:t xml:space="preserve"> </w:t>
      </w:r>
      <w:r w:rsidRPr="008C1FA2">
        <w:rPr>
          <w:rFonts w:ascii="Times New Roman" w:eastAsia="Times New Roman" w:hAnsi="Times New Roman" w:cs="Times New Roman"/>
          <w:color w:val="000000"/>
          <w:spacing w:val="3"/>
          <w:sz w:val="18"/>
          <w:szCs w:val="18"/>
          <w:lang w:val="pt-PT"/>
        </w:rPr>
        <w:t>I.,</w:t>
      </w:r>
      <w:r w:rsidRPr="008C1FA2">
        <w:rPr>
          <w:rFonts w:ascii="Times New Roman" w:eastAsia="Times New Roman" w:hAnsi="Times New Roman" w:cs="Times New Roman"/>
          <w:spacing w:val="3"/>
          <w:sz w:val="18"/>
          <w:szCs w:val="18"/>
          <w:lang w:val="pt-PT"/>
        </w:rPr>
        <w:t xml:space="preserve"> </w:t>
      </w:r>
      <w:r w:rsidRPr="008C1FA2">
        <w:rPr>
          <w:rFonts w:ascii="Times New Roman" w:eastAsia="Times New Roman" w:hAnsi="Times New Roman" w:cs="Times New Roman"/>
          <w:color w:val="000000"/>
          <w:spacing w:val="4"/>
          <w:sz w:val="18"/>
          <w:szCs w:val="18"/>
          <w:lang w:val="pt-PT"/>
        </w:rPr>
        <w:t>Radetshiy</w:t>
      </w:r>
      <w:r w:rsidRPr="008C1FA2">
        <w:rPr>
          <w:rFonts w:ascii="Times New Roman" w:eastAsia="Times New Roman" w:hAnsi="Times New Roman" w:cs="Times New Roman"/>
          <w:spacing w:val="3"/>
          <w:sz w:val="18"/>
          <w:szCs w:val="18"/>
          <w:lang w:val="pt-PT"/>
        </w:rPr>
        <w:t xml:space="preserve"> </w:t>
      </w:r>
      <w:r w:rsidRPr="008C1FA2">
        <w:rPr>
          <w:rFonts w:ascii="Times New Roman" w:eastAsia="Times New Roman" w:hAnsi="Times New Roman" w:cs="Times New Roman"/>
          <w:color w:val="000000"/>
          <w:spacing w:val="4"/>
          <w:sz w:val="18"/>
          <w:szCs w:val="18"/>
          <w:lang w:val="pt-PT"/>
        </w:rPr>
        <w:t>(2012).</w:t>
      </w:r>
    </w:p>
    <w:p w14:paraId="4E7E55E3" w14:textId="25ED9F3A" w:rsidR="00B53B9E" w:rsidRDefault="001654F1" w:rsidP="00B53B9E">
      <w:pPr>
        <w:ind w:left="357" w:right="1087"/>
      </w:pPr>
      <w:r w:rsidRPr="001654F1">
        <w:rPr>
          <w:rFonts w:ascii="Times New Roman" w:eastAsia="DengXian" w:hAnsi="Times New Roman" w:cs="Times New Roman"/>
          <w:color w:val="000000"/>
          <w:sz w:val="18"/>
          <w:szCs w:val="18"/>
          <w:lang w:eastAsia="zh-CN"/>
        </w:rPr>
        <w:t>“Approach</w:t>
      </w:r>
      <w:r w:rsidRPr="001654F1">
        <w:rPr>
          <w:rFonts w:ascii="Times New Roman" w:eastAsia="DengXian" w:hAnsi="Times New Roman" w:cs="Times New Roman"/>
          <w:spacing w:val="13"/>
          <w:sz w:val="18"/>
          <w:szCs w:val="18"/>
          <w:lang w:eastAsia="zh-CN"/>
        </w:rPr>
        <w:t xml:space="preserve">   </w:t>
      </w:r>
      <w:r w:rsidRPr="001654F1">
        <w:rPr>
          <w:rFonts w:ascii="Times New Roman" w:eastAsia="DengXian" w:hAnsi="Times New Roman" w:cs="Times New Roman"/>
          <w:color w:val="000000"/>
          <w:sz w:val="18"/>
          <w:szCs w:val="18"/>
          <w:lang w:eastAsia="zh-CN"/>
        </w:rPr>
        <w:t>to</w:t>
      </w:r>
      <w:r w:rsidRPr="001654F1">
        <w:rPr>
          <w:rFonts w:ascii="Times New Roman" w:eastAsia="DengXian" w:hAnsi="Times New Roman" w:cs="Times New Roman"/>
          <w:spacing w:val="13"/>
          <w:sz w:val="18"/>
          <w:szCs w:val="18"/>
          <w:lang w:eastAsia="zh-CN"/>
        </w:rPr>
        <w:t xml:space="preserve">   </w:t>
      </w:r>
      <w:r w:rsidRPr="001654F1">
        <w:rPr>
          <w:rFonts w:ascii="Times New Roman" w:eastAsia="DengXian" w:hAnsi="Times New Roman" w:cs="Times New Roman"/>
          <w:color w:val="000000"/>
          <w:sz w:val="18"/>
          <w:szCs w:val="18"/>
          <w:lang w:eastAsia="zh-CN"/>
        </w:rPr>
        <w:t>E-Learning</w:t>
      </w:r>
      <w:r w:rsidRPr="001654F1">
        <w:rPr>
          <w:rFonts w:ascii="Times New Roman" w:eastAsia="DengXian" w:hAnsi="Times New Roman" w:cs="Times New Roman"/>
          <w:spacing w:val="13"/>
          <w:sz w:val="18"/>
          <w:szCs w:val="18"/>
          <w:lang w:eastAsia="zh-CN"/>
        </w:rPr>
        <w:t xml:space="preserve">   </w:t>
      </w:r>
      <w:r w:rsidRPr="001654F1">
        <w:rPr>
          <w:rFonts w:ascii="Times New Roman" w:eastAsia="DengXian" w:hAnsi="Times New Roman" w:cs="Times New Roman"/>
          <w:color w:val="000000"/>
          <w:sz w:val="18"/>
          <w:szCs w:val="18"/>
          <w:lang w:eastAsia="zh-CN"/>
        </w:rPr>
        <w:t>Fundamental</w:t>
      </w:r>
      <w:r w:rsidRPr="001654F1">
        <w:rPr>
          <w:rFonts w:ascii="Times New Roman" w:eastAsia="DengXian" w:hAnsi="Times New Roman" w:cs="Times New Roman"/>
          <w:spacing w:val="13"/>
          <w:sz w:val="18"/>
          <w:szCs w:val="18"/>
          <w:lang w:eastAsia="zh-CN"/>
        </w:rPr>
        <w:t xml:space="preserve">   </w:t>
      </w:r>
      <w:r w:rsidRPr="001654F1">
        <w:rPr>
          <w:rFonts w:ascii="Times New Roman" w:eastAsia="DengXian" w:hAnsi="Times New Roman" w:cs="Times New Roman"/>
          <w:color w:val="000000"/>
          <w:sz w:val="18"/>
          <w:szCs w:val="18"/>
          <w:lang w:eastAsia="zh-CN"/>
        </w:rPr>
        <w:t>Aspects</w:t>
      </w:r>
      <w:r w:rsidRPr="001654F1">
        <w:rPr>
          <w:rFonts w:ascii="Times New Roman" w:eastAsia="DengXian" w:hAnsi="Times New Roman" w:cs="Times New Roman"/>
          <w:spacing w:val="14"/>
          <w:sz w:val="18"/>
          <w:szCs w:val="18"/>
          <w:lang w:eastAsia="zh-CN"/>
        </w:rPr>
        <w:t xml:space="preserve">   </w:t>
      </w:r>
      <w:r w:rsidRPr="001654F1">
        <w:rPr>
          <w:rFonts w:ascii="Times New Roman" w:eastAsia="DengXian" w:hAnsi="Times New Roman" w:cs="Times New Roman"/>
          <w:color w:val="000000"/>
          <w:sz w:val="18"/>
          <w:szCs w:val="18"/>
          <w:lang w:eastAsia="zh-CN"/>
        </w:rPr>
        <w:t>of</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software</w:t>
      </w:r>
      <w:r w:rsidRPr="001654F1">
        <w:rPr>
          <w:rFonts w:ascii="Times New Roman" w:eastAsia="DengXian" w:hAnsi="Times New Roman" w:cs="Times New Roman"/>
          <w:spacing w:val="6"/>
          <w:sz w:val="18"/>
          <w:szCs w:val="18"/>
          <w:lang w:eastAsia="zh-CN"/>
        </w:rPr>
        <w:t xml:space="preserve"> </w:t>
      </w:r>
      <w:r w:rsidRPr="001654F1">
        <w:rPr>
          <w:rFonts w:ascii="Times New Roman" w:eastAsia="DengXian" w:hAnsi="Times New Roman" w:cs="Times New Roman"/>
          <w:color w:val="000000"/>
          <w:sz w:val="18"/>
          <w:szCs w:val="18"/>
          <w:lang w:eastAsia="zh-CN"/>
        </w:rPr>
        <w:t>Engineering”.</w:t>
      </w:r>
      <w:r w:rsidRPr="001654F1">
        <w:rPr>
          <w:rFonts w:ascii="Times New Roman" w:eastAsia="DengXian" w:hAnsi="Times New Roman" w:cs="Times New Roman"/>
          <w:spacing w:val="6"/>
          <w:sz w:val="18"/>
          <w:szCs w:val="18"/>
          <w:lang w:eastAsia="zh-CN"/>
        </w:rPr>
        <w:t xml:space="preserve"> </w:t>
      </w:r>
      <w:r w:rsidRPr="001654F1">
        <w:rPr>
          <w:rFonts w:ascii="Times New Roman" w:eastAsia="DengXian" w:hAnsi="Times New Roman" w:cs="Times New Roman"/>
          <w:color w:val="000000"/>
          <w:sz w:val="18"/>
          <w:szCs w:val="18"/>
          <w:lang w:eastAsia="zh-CN"/>
        </w:rPr>
        <w:t>Institute</w:t>
      </w:r>
      <w:r w:rsidRPr="001654F1">
        <w:rPr>
          <w:rFonts w:ascii="Times New Roman" w:eastAsia="DengXian" w:hAnsi="Times New Roman" w:cs="Times New Roman"/>
          <w:spacing w:val="6"/>
          <w:sz w:val="18"/>
          <w:szCs w:val="18"/>
          <w:lang w:eastAsia="zh-CN"/>
        </w:rPr>
        <w:t xml:space="preserve"> </w:t>
      </w:r>
      <w:r w:rsidRPr="001654F1">
        <w:rPr>
          <w:rFonts w:ascii="Times New Roman" w:eastAsia="DengXian" w:hAnsi="Times New Roman" w:cs="Times New Roman"/>
          <w:color w:val="000000"/>
          <w:sz w:val="18"/>
          <w:szCs w:val="18"/>
          <w:lang w:eastAsia="zh-CN"/>
        </w:rPr>
        <w:t>of</w:t>
      </w:r>
      <w:r w:rsidRPr="001654F1">
        <w:rPr>
          <w:rFonts w:ascii="Times New Roman" w:eastAsia="DengXian" w:hAnsi="Times New Roman" w:cs="Times New Roman"/>
          <w:spacing w:val="7"/>
          <w:sz w:val="18"/>
          <w:szCs w:val="18"/>
          <w:lang w:eastAsia="zh-CN"/>
        </w:rPr>
        <w:t xml:space="preserve"> </w:t>
      </w:r>
      <w:r w:rsidRPr="001654F1">
        <w:rPr>
          <w:rFonts w:ascii="Times New Roman" w:eastAsia="DengXian" w:hAnsi="Times New Roman" w:cs="Times New Roman"/>
          <w:color w:val="000000"/>
          <w:sz w:val="18"/>
          <w:szCs w:val="18"/>
          <w:lang w:eastAsia="zh-CN"/>
        </w:rPr>
        <w:t>Software</w:t>
      </w:r>
      <w:r w:rsidRPr="001654F1">
        <w:rPr>
          <w:rFonts w:ascii="Times New Roman" w:eastAsia="DengXian" w:hAnsi="Times New Roman" w:cs="Times New Roman"/>
          <w:spacing w:val="6"/>
          <w:sz w:val="18"/>
          <w:szCs w:val="18"/>
          <w:lang w:eastAsia="zh-CN"/>
        </w:rPr>
        <w:t xml:space="preserve"> </w:t>
      </w:r>
      <w:r w:rsidRPr="001654F1">
        <w:rPr>
          <w:rFonts w:ascii="Times New Roman" w:eastAsia="DengXian" w:hAnsi="Times New Roman" w:cs="Times New Roman"/>
          <w:color w:val="000000"/>
          <w:sz w:val="18"/>
          <w:szCs w:val="18"/>
          <w:lang w:eastAsia="zh-CN"/>
        </w:rPr>
        <w:t>Systems</w:t>
      </w:r>
      <w:r w:rsidRPr="001654F1">
        <w:rPr>
          <w:rFonts w:ascii="Times New Roman" w:eastAsia="DengXian" w:hAnsi="Times New Roman" w:cs="Times New Roman"/>
          <w:spacing w:val="6"/>
          <w:sz w:val="18"/>
          <w:szCs w:val="18"/>
          <w:lang w:eastAsia="zh-CN"/>
        </w:rPr>
        <w:t xml:space="preserve"> </w:t>
      </w:r>
      <w:r w:rsidRPr="001654F1">
        <w:rPr>
          <w:rFonts w:ascii="Times New Roman" w:eastAsia="DengXian" w:hAnsi="Times New Roman" w:cs="Times New Roman"/>
          <w:color w:val="000000"/>
          <w:sz w:val="18"/>
          <w:szCs w:val="18"/>
          <w:lang w:eastAsia="zh-CN"/>
        </w:rPr>
        <w:t>NAS</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of</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Ukraine,</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ICTERI</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'12,</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z w:val="18"/>
          <w:szCs w:val="18"/>
          <w:lang w:eastAsia="zh-CN"/>
        </w:rPr>
        <w:t>pp.1-10.</w:t>
      </w:r>
    </w:p>
    <w:p w14:paraId="5FB1BBA1" w14:textId="77777777" w:rsidR="00B53B9E" w:rsidRPr="008C1FA2" w:rsidRDefault="00B53B9E" w:rsidP="00B53B9E">
      <w:pPr>
        <w:tabs>
          <w:tab w:val="left" w:pos="432"/>
        </w:tabs>
        <w:rPr>
          <w:lang w:val="pt-PT"/>
        </w:rPr>
      </w:pPr>
      <w:r w:rsidRPr="008C1FA2">
        <w:rPr>
          <w:rFonts w:ascii="Times New Roman" w:eastAsia="Times New Roman" w:hAnsi="Times New Roman" w:cs="Times New Roman"/>
          <w:color w:val="000000"/>
          <w:sz w:val="18"/>
          <w:szCs w:val="18"/>
          <w:lang w:val="pt-PT"/>
        </w:rPr>
        <w:t>[8]</w:t>
      </w:r>
      <w:r w:rsidRPr="008C1FA2">
        <w:rPr>
          <w:lang w:val="pt-PT"/>
        </w:rPr>
        <w:tab/>
      </w:r>
      <w:r w:rsidRPr="008C1FA2">
        <w:rPr>
          <w:rFonts w:ascii="Times New Roman" w:eastAsia="Times New Roman" w:hAnsi="Times New Roman" w:cs="Times New Roman"/>
          <w:color w:val="000000"/>
          <w:spacing w:val="4"/>
          <w:sz w:val="18"/>
          <w:szCs w:val="18"/>
          <w:lang w:val="pt-PT"/>
        </w:rPr>
        <w:t>J.,</w:t>
      </w:r>
      <w:r w:rsidRPr="008C1FA2">
        <w:rPr>
          <w:rFonts w:ascii="Times New Roman" w:eastAsia="Times New Roman" w:hAnsi="Times New Roman" w:cs="Times New Roman"/>
          <w:spacing w:val="4"/>
          <w:sz w:val="18"/>
          <w:szCs w:val="18"/>
          <w:lang w:val="pt-PT"/>
        </w:rPr>
        <w:t xml:space="preserve"> </w:t>
      </w:r>
      <w:r w:rsidRPr="008C1FA2">
        <w:rPr>
          <w:rFonts w:ascii="Times New Roman" w:eastAsia="Times New Roman" w:hAnsi="Times New Roman" w:cs="Times New Roman"/>
          <w:color w:val="000000"/>
          <w:spacing w:val="8"/>
          <w:sz w:val="18"/>
          <w:szCs w:val="18"/>
          <w:lang w:val="pt-PT"/>
        </w:rPr>
        <w:t>Ramos,</w:t>
      </w:r>
      <w:r w:rsidRPr="008C1FA2">
        <w:rPr>
          <w:rFonts w:ascii="Times New Roman" w:eastAsia="Times New Roman" w:hAnsi="Times New Roman" w:cs="Times New Roman"/>
          <w:spacing w:val="4"/>
          <w:sz w:val="18"/>
          <w:szCs w:val="18"/>
          <w:lang w:val="pt-PT"/>
        </w:rPr>
        <w:t xml:space="preserve"> </w:t>
      </w:r>
      <w:r w:rsidRPr="008C1FA2">
        <w:rPr>
          <w:rFonts w:ascii="Times New Roman" w:eastAsia="Times New Roman" w:hAnsi="Times New Roman" w:cs="Times New Roman"/>
          <w:color w:val="000000"/>
          <w:spacing w:val="11"/>
          <w:sz w:val="18"/>
          <w:szCs w:val="18"/>
          <w:lang w:val="pt-PT"/>
        </w:rPr>
        <w:t>M.</w:t>
      </w:r>
      <w:r w:rsidRPr="008C1FA2">
        <w:rPr>
          <w:rFonts w:ascii="Times New Roman" w:eastAsia="Times New Roman" w:hAnsi="Times New Roman" w:cs="Times New Roman"/>
          <w:spacing w:val="4"/>
          <w:sz w:val="18"/>
          <w:szCs w:val="18"/>
          <w:lang w:val="pt-PT"/>
        </w:rPr>
        <w:t xml:space="preserve"> </w:t>
      </w:r>
      <w:r w:rsidRPr="008C1FA2">
        <w:rPr>
          <w:rFonts w:ascii="Times New Roman" w:eastAsia="Times New Roman" w:hAnsi="Times New Roman" w:cs="Times New Roman"/>
          <w:color w:val="000000"/>
          <w:spacing w:val="6"/>
          <w:sz w:val="18"/>
          <w:szCs w:val="18"/>
          <w:lang w:val="pt-PT"/>
        </w:rPr>
        <w:t>A.,</w:t>
      </w:r>
      <w:r w:rsidRPr="008C1FA2">
        <w:rPr>
          <w:rFonts w:ascii="Times New Roman" w:eastAsia="Times New Roman" w:hAnsi="Times New Roman" w:cs="Times New Roman"/>
          <w:spacing w:val="4"/>
          <w:sz w:val="18"/>
          <w:szCs w:val="18"/>
          <w:lang w:val="pt-PT"/>
        </w:rPr>
        <w:t xml:space="preserve"> </w:t>
      </w:r>
      <w:r w:rsidRPr="008C1FA2">
        <w:rPr>
          <w:rFonts w:ascii="Times New Roman" w:eastAsia="Times New Roman" w:hAnsi="Times New Roman" w:cs="Times New Roman"/>
          <w:color w:val="000000"/>
          <w:spacing w:val="7"/>
          <w:sz w:val="18"/>
          <w:szCs w:val="18"/>
          <w:lang w:val="pt-PT"/>
        </w:rPr>
        <w:t>Trenas,</w:t>
      </w:r>
      <w:r w:rsidRPr="008C1FA2">
        <w:rPr>
          <w:rFonts w:ascii="Times New Roman" w:eastAsia="Times New Roman" w:hAnsi="Times New Roman" w:cs="Times New Roman"/>
          <w:spacing w:val="5"/>
          <w:sz w:val="18"/>
          <w:szCs w:val="18"/>
          <w:lang w:val="pt-PT"/>
        </w:rPr>
        <w:t xml:space="preserve"> </w:t>
      </w:r>
      <w:r w:rsidRPr="008C1FA2">
        <w:rPr>
          <w:rFonts w:ascii="Times New Roman" w:eastAsia="Times New Roman" w:hAnsi="Times New Roman" w:cs="Times New Roman"/>
          <w:color w:val="000000"/>
          <w:spacing w:val="6"/>
          <w:sz w:val="18"/>
          <w:szCs w:val="18"/>
          <w:lang w:val="pt-PT"/>
        </w:rPr>
        <w:t>E.,</w:t>
      </w:r>
      <w:r w:rsidRPr="008C1FA2">
        <w:rPr>
          <w:rFonts w:ascii="Times New Roman" w:eastAsia="Times New Roman" w:hAnsi="Times New Roman" w:cs="Times New Roman"/>
          <w:spacing w:val="4"/>
          <w:sz w:val="18"/>
          <w:szCs w:val="18"/>
          <w:lang w:val="pt-PT"/>
        </w:rPr>
        <w:t xml:space="preserve"> </w:t>
      </w:r>
      <w:r w:rsidRPr="008C1FA2">
        <w:rPr>
          <w:rFonts w:ascii="Times New Roman" w:eastAsia="Times New Roman" w:hAnsi="Times New Roman" w:cs="Times New Roman"/>
          <w:color w:val="000000"/>
          <w:spacing w:val="7"/>
          <w:sz w:val="18"/>
          <w:szCs w:val="18"/>
          <w:lang w:val="pt-PT"/>
        </w:rPr>
        <w:t>Gutiérrez</w:t>
      </w:r>
      <w:r w:rsidRPr="008C1FA2">
        <w:rPr>
          <w:rFonts w:ascii="Times New Roman" w:eastAsia="Times New Roman" w:hAnsi="Times New Roman" w:cs="Times New Roman"/>
          <w:spacing w:val="4"/>
          <w:sz w:val="18"/>
          <w:szCs w:val="18"/>
          <w:lang w:val="pt-PT"/>
        </w:rPr>
        <w:t xml:space="preserve"> </w:t>
      </w:r>
      <w:r w:rsidRPr="008C1FA2">
        <w:rPr>
          <w:rFonts w:ascii="Times New Roman" w:eastAsia="Times New Roman" w:hAnsi="Times New Roman" w:cs="Times New Roman"/>
          <w:color w:val="000000"/>
          <w:spacing w:val="13"/>
          <w:sz w:val="18"/>
          <w:szCs w:val="18"/>
          <w:lang w:val="pt-PT"/>
        </w:rPr>
        <w:t>&amp;</w:t>
      </w:r>
      <w:r w:rsidRPr="008C1FA2">
        <w:rPr>
          <w:rFonts w:ascii="Times New Roman" w:eastAsia="Times New Roman" w:hAnsi="Times New Roman" w:cs="Times New Roman"/>
          <w:spacing w:val="4"/>
          <w:sz w:val="18"/>
          <w:szCs w:val="18"/>
          <w:lang w:val="pt-PT"/>
        </w:rPr>
        <w:t xml:space="preserve"> </w:t>
      </w:r>
      <w:r w:rsidRPr="008C1FA2">
        <w:rPr>
          <w:rFonts w:ascii="Times New Roman" w:eastAsia="Times New Roman" w:hAnsi="Times New Roman" w:cs="Times New Roman"/>
          <w:color w:val="000000"/>
          <w:spacing w:val="5"/>
          <w:sz w:val="18"/>
          <w:szCs w:val="18"/>
          <w:lang w:val="pt-PT"/>
        </w:rPr>
        <w:t>S.,</w:t>
      </w:r>
      <w:r w:rsidRPr="008C1FA2">
        <w:rPr>
          <w:rFonts w:ascii="Times New Roman" w:eastAsia="Times New Roman" w:hAnsi="Times New Roman" w:cs="Times New Roman"/>
          <w:spacing w:val="5"/>
          <w:sz w:val="18"/>
          <w:szCs w:val="18"/>
          <w:lang w:val="pt-PT"/>
        </w:rPr>
        <w:t xml:space="preserve"> </w:t>
      </w:r>
      <w:r w:rsidRPr="008C1FA2">
        <w:rPr>
          <w:rFonts w:ascii="Times New Roman" w:eastAsia="Times New Roman" w:hAnsi="Times New Roman" w:cs="Times New Roman"/>
          <w:color w:val="000000"/>
          <w:spacing w:val="9"/>
          <w:sz w:val="18"/>
          <w:szCs w:val="18"/>
          <w:lang w:val="pt-PT"/>
        </w:rPr>
        <w:t>Romero</w:t>
      </w:r>
    </w:p>
    <w:p w14:paraId="40780B58" w14:textId="2B704A62" w:rsidR="00B53B9E" w:rsidRDefault="001654F1" w:rsidP="00B53B9E">
      <w:pPr>
        <w:tabs>
          <w:tab w:val="left" w:pos="1377"/>
          <w:tab w:val="left" w:pos="2302"/>
          <w:tab w:val="left" w:pos="3416"/>
          <w:tab w:val="left" w:pos="3760"/>
        </w:tabs>
        <w:spacing w:line="239" w:lineRule="auto"/>
        <w:ind w:left="357" w:right="1087"/>
      </w:pPr>
      <w:r w:rsidRPr="001654F1">
        <w:rPr>
          <w:rFonts w:ascii="Times New Roman" w:eastAsia="DengXian" w:hAnsi="Times New Roman" w:cs="Times New Roman"/>
          <w:color w:val="000000"/>
          <w:spacing w:val="2"/>
          <w:sz w:val="18"/>
          <w:szCs w:val="18"/>
          <w:lang w:eastAsia="zh-CN"/>
        </w:rPr>
        <w:t>(2013).</w:t>
      </w:r>
      <w:r w:rsidRPr="001654F1">
        <w:rPr>
          <w:rFonts w:ascii="Times New Roman" w:eastAsia="DengXian" w:hAnsi="Times New Roman" w:cs="Times New Roman"/>
          <w:spacing w:val="1"/>
          <w:sz w:val="18"/>
          <w:szCs w:val="18"/>
          <w:lang w:eastAsia="zh-CN"/>
        </w:rPr>
        <w:t xml:space="preserve"> </w:t>
      </w:r>
      <w:r w:rsidRPr="001654F1">
        <w:rPr>
          <w:rFonts w:ascii="Times New Roman" w:eastAsia="DengXian" w:hAnsi="Times New Roman" w:cs="Times New Roman"/>
          <w:color w:val="000000"/>
          <w:spacing w:val="3"/>
          <w:sz w:val="18"/>
          <w:szCs w:val="18"/>
          <w:lang w:eastAsia="zh-CN"/>
        </w:rPr>
        <w:t>“E-assessment</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4"/>
          <w:sz w:val="18"/>
          <w:szCs w:val="18"/>
          <w:lang w:eastAsia="zh-CN"/>
        </w:rPr>
        <w:t>of</w:t>
      </w:r>
      <w:r w:rsidRPr="001654F1">
        <w:rPr>
          <w:rFonts w:ascii="Times New Roman" w:eastAsia="DengXian" w:hAnsi="Times New Roman" w:cs="Times New Roman"/>
          <w:spacing w:val="2"/>
          <w:sz w:val="18"/>
          <w:szCs w:val="18"/>
          <w:lang w:eastAsia="zh-CN"/>
        </w:rPr>
        <w:t xml:space="preserve"> </w:t>
      </w:r>
      <w:proofErr w:type="spellStart"/>
      <w:r w:rsidRPr="001654F1">
        <w:rPr>
          <w:rFonts w:ascii="Times New Roman" w:eastAsia="DengXian" w:hAnsi="Times New Roman" w:cs="Times New Roman"/>
          <w:color w:val="000000"/>
          <w:spacing w:val="3"/>
          <w:sz w:val="18"/>
          <w:szCs w:val="18"/>
          <w:lang w:eastAsia="zh-CN"/>
        </w:rPr>
        <w:t>Matlab</w:t>
      </w:r>
      <w:proofErr w:type="spellEnd"/>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2"/>
          <w:sz w:val="18"/>
          <w:szCs w:val="18"/>
          <w:lang w:eastAsia="zh-CN"/>
        </w:rPr>
        <w:t>assignments</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7"/>
          <w:sz w:val="18"/>
          <w:szCs w:val="18"/>
          <w:lang w:eastAsia="zh-CN"/>
        </w:rPr>
        <w:t>in</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3"/>
          <w:sz w:val="18"/>
          <w:szCs w:val="18"/>
          <w:lang w:eastAsia="zh-CN"/>
        </w:rPr>
        <w:t>Moodle:</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Application</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z w:val="18"/>
          <w:szCs w:val="18"/>
          <w:lang w:eastAsia="zh-CN"/>
        </w:rPr>
        <w:t>to</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z w:val="18"/>
          <w:szCs w:val="18"/>
          <w:lang w:eastAsia="zh-CN"/>
        </w:rPr>
        <w:t>an</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z w:val="18"/>
          <w:szCs w:val="18"/>
          <w:lang w:eastAsia="zh-CN"/>
        </w:rPr>
        <w:t>introductory</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z w:val="18"/>
          <w:szCs w:val="18"/>
          <w:lang w:eastAsia="zh-CN"/>
        </w:rPr>
        <w:t>programming</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z w:val="18"/>
          <w:szCs w:val="18"/>
          <w:lang w:eastAsia="zh-CN"/>
        </w:rPr>
        <w:t>course</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z w:val="18"/>
          <w:szCs w:val="18"/>
          <w:lang w:eastAsia="zh-CN"/>
        </w:rPr>
        <w:t>for</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engineers”.</w:t>
      </w:r>
      <w:r>
        <w:rPr>
          <w:lang w:eastAsia="zh-CN"/>
        </w:rPr>
        <w:tab/>
      </w:r>
      <w:r w:rsidRPr="001654F1">
        <w:rPr>
          <w:rFonts w:ascii="Times New Roman" w:eastAsia="DengXian" w:hAnsi="Times New Roman" w:cs="Times New Roman"/>
          <w:i/>
          <w:color w:val="000000"/>
          <w:spacing w:val="-1"/>
          <w:sz w:val="18"/>
          <w:szCs w:val="18"/>
          <w:lang w:eastAsia="zh-CN"/>
        </w:rPr>
        <w:t>Computer</w:t>
      </w:r>
      <w:r>
        <w:rPr>
          <w:lang w:eastAsia="zh-CN"/>
        </w:rPr>
        <w:tab/>
      </w:r>
      <w:r w:rsidRPr="001654F1">
        <w:rPr>
          <w:rFonts w:ascii="Times New Roman" w:eastAsia="DengXian" w:hAnsi="Times New Roman" w:cs="Times New Roman"/>
          <w:i/>
          <w:color w:val="000000"/>
          <w:sz w:val="18"/>
          <w:szCs w:val="18"/>
          <w:lang w:eastAsia="zh-CN"/>
        </w:rPr>
        <w:t>Applications</w:t>
      </w:r>
      <w:r>
        <w:rPr>
          <w:lang w:eastAsia="zh-CN"/>
        </w:rPr>
        <w:tab/>
      </w:r>
      <w:r w:rsidRPr="001654F1">
        <w:rPr>
          <w:rFonts w:ascii="Times New Roman" w:eastAsia="DengXian" w:hAnsi="Times New Roman" w:cs="Times New Roman"/>
          <w:i/>
          <w:color w:val="000000"/>
          <w:sz w:val="18"/>
          <w:szCs w:val="18"/>
          <w:lang w:eastAsia="zh-CN"/>
        </w:rPr>
        <w:t>in</w:t>
      </w:r>
      <w:r>
        <w:rPr>
          <w:lang w:eastAsia="zh-CN"/>
        </w:rPr>
        <w:tab/>
      </w:r>
      <w:r w:rsidRPr="001654F1">
        <w:rPr>
          <w:rFonts w:ascii="Times New Roman" w:eastAsia="DengXian" w:hAnsi="Times New Roman" w:cs="Times New Roman"/>
          <w:i/>
          <w:color w:val="000000"/>
          <w:spacing w:val="-1"/>
          <w:sz w:val="18"/>
          <w:szCs w:val="18"/>
          <w:lang w:eastAsia="zh-CN"/>
        </w:rPr>
        <w:t>Engineering</w:t>
      </w:r>
    </w:p>
    <w:p w14:paraId="58581279" w14:textId="3896459C" w:rsidR="00B53B9E" w:rsidRDefault="001654F1" w:rsidP="00B53B9E">
      <w:pPr>
        <w:ind w:left="357"/>
      </w:pPr>
      <w:r w:rsidRPr="001654F1">
        <w:rPr>
          <w:rFonts w:ascii="Times New Roman" w:eastAsia="DengXian" w:hAnsi="Times New Roman" w:cs="Times New Roman"/>
          <w:i/>
          <w:color w:val="000000"/>
          <w:sz w:val="18"/>
          <w:szCs w:val="18"/>
          <w:lang w:eastAsia="zh-CN"/>
        </w:rPr>
        <w:t>Education,</w:t>
      </w:r>
      <w:r w:rsidRPr="001654F1">
        <w:rPr>
          <w:rFonts w:ascii="Times New Roman" w:eastAsia="DengXian" w:hAnsi="Times New Roman" w:cs="Times New Roman"/>
          <w:i/>
          <w:sz w:val="18"/>
          <w:szCs w:val="18"/>
          <w:lang w:eastAsia="zh-CN"/>
        </w:rPr>
        <w:t xml:space="preserve"> </w:t>
      </w:r>
      <w:r w:rsidRPr="001654F1">
        <w:rPr>
          <w:rFonts w:ascii="Times New Roman" w:eastAsia="DengXian" w:hAnsi="Times New Roman" w:cs="Times New Roman"/>
          <w:color w:val="000000"/>
          <w:sz w:val="18"/>
          <w:szCs w:val="18"/>
          <w:lang w:eastAsia="zh-CN"/>
        </w:rPr>
        <w:t>Vol.</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21,</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No.</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4,</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pp.</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z w:val="18"/>
          <w:szCs w:val="18"/>
          <w:lang w:eastAsia="zh-CN"/>
        </w:rPr>
        <w:t>728-736.</w:t>
      </w:r>
    </w:p>
    <w:p w14:paraId="45C98E30" w14:textId="4E7606E7" w:rsidR="00B53B9E" w:rsidRDefault="001654F1" w:rsidP="00B53B9E">
      <w:pPr>
        <w:tabs>
          <w:tab w:val="left" w:pos="432"/>
        </w:tabs>
        <w:spacing w:before="1"/>
      </w:pPr>
      <w:r w:rsidRPr="001654F1">
        <w:rPr>
          <w:rFonts w:ascii="Times New Roman" w:eastAsia="DengXian" w:hAnsi="Times New Roman" w:cs="Times New Roman"/>
          <w:color w:val="000000"/>
          <w:sz w:val="18"/>
          <w:szCs w:val="18"/>
          <w:lang w:eastAsia="zh-CN"/>
        </w:rPr>
        <w:t>[9]</w:t>
      </w:r>
      <w:r>
        <w:rPr>
          <w:lang w:eastAsia="zh-CN"/>
        </w:rPr>
        <w:tab/>
      </w:r>
      <w:r w:rsidRPr="001654F1">
        <w:rPr>
          <w:rFonts w:ascii="Times New Roman" w:eastAsia="DengXian" w:hAnsi="Times New Roman" w:cs="Times New Roman"/>
          <w:color w:val="000000"/>
          <w:sz w:val="18"/>
          <w:szCs w:val="18"/>
          <w:lang w:eastAsia="zh-CN"/>
        </w:rPr>
        <w:t>F.,</w:t>
      </w:r>
      <w:r w:rsidRPr="001654F1">
        <w:rPr>
          <w:rFonts w:ascii="Times New Roman" w:eastAsia="DengXian" w:hAnsi="Times New Roman" w:cs="Times New Roman"/>
          <w:spacing w:val="2"/>
          <w:sz w:val="18"/>
          <w:szCs w:val="18"/>
          <w:lang w:eastAsia="zh-CN"/>
        </w:rPr>
        <w:t xml:space="preserve"> </w:t>
      </w:r>
      <w:proofErr w:type="spellStart"/>
      <w:r w:rsidRPr="001654F1">
        <w:rPr>
          <w:rFonts w:ascii="Times New Roman" w:eastAsia="DengXian" w:hAnsi="Times New Roman" w:cs="Times New Roman"/>
          <w:color w:val="000000"/>
          <w:sz w:val="18"/>
          <w:szCs w:val="18"/>
          <w:lang w:eastAsia="zh-CN"/>
        </w:rPr>
        <w:t>Corbera</w:t>
      </w:r>
      <w:proofErr w:type="spellEnd"/>
      <w:r w:rsidRPr="001654F1">
        <w:rPr>
          <w:rFonts w:ascii="Times New Roman" w:eastAsia="DengXian" w:hAnsi="Times New Roman" w:cs="Times New Roman"/>
          <w:color w:val="000000"/>
          <w:sz w:val="18"/>
          <w:szCs w:val="18"/>
          <w:lang w:eastAsia="zh-CN"/>
        </w:rPr>
        <w:t>,</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z w:val="18"/>
          <w:szCs w:val="18"/>
          <w:lang w:eastAsia="zh-CN"/>
        </w:rPr>
        <w:t>E.,</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z w:val="18"/>
          <w:szCs w:val="18"/>
          <w:lang w:eastAsia="zh-CN"/>
        </w:rPr>
        <w:t>Gutiérrez,</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z w:val="18"/>
          <w:szCs w:val="18"/>
          <w:lang w:eastAsia="zh-CN"/>
        </w:rPr>
        <w:t>J.,</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z w:val="18"/>
          <w:szCs w:val="18"/>
          <w:lang w:eastAsia="zh-CN"/>
        </w:rPr>
        <w:t>Ramos,</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z w:val="18"/>
          <w:szCs w:val="18"/>
          <w:lang w:eastAsia="zh-CN"/>
        </w:rPr>
        <w:t>S.,</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z w:val="18"/>
          <w:szCs w:val="18"/>
          <w:lang w:eastAsia="zh-CN"/>
        </w:rPr>
        <w:t>Romero</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z w:val="18"/>
          <w:szCs w:val="18"/>
          <w:lang w:eastAsia="zh-CN"/>
        </w:rPr>
        <w:t>&amp;</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z w:val="18"/>
          <w:szCs w:val="18"/>
          <w:lang w:eastAsia="zh-CN"/>
        </w:rPr>
        <w:t>M.</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z w:val="18"/>
          <w:szCs w:val="18"/>
          <w:lang w:eastAsia="zh-CN"/>
        </w:rPr>
        <w:t>A.,</w:t>
      </w:r>
    </w:p>
    <w:p w14:paraId="6060A64C" w14:textId="034A768C" w:rsidR="00B53B9E" w:rsidRDefault="001654F1" w:rsidP="00B53B9E">
      <w:pPr>
        <w:ind w:left="358" w:right="1086"/>
      </w:pPr>
      <w:proofErr w:type="spellStart"/>
      <w:r w:rsidRPr="001654F1">
        <w:rPr>
          <w:rFonts w:ascii="Times New Roman" w:eastAsia="DengXian" w:hAnsi="Times New Roman" w:cs="Times New Roman"/>
          <w:color w:val="000000"/>
          <w:sz w:val="18"/>
          <w:szCs w:val="18"/>
          <w:lang w:eastAsia="zh-CN"/>
        </w:rPr>
        <w:t>Trenas</w:t>
      </w:r>
      <w:proofErr w:type="spellEnd"/>
      <w:r w:rsidRPr="001654F1">
        <w:rPr>
          <w:rFonts w:ascii="Times New Roman" w:eastAsia="DengXian" w:hAnsi="Times New Roman" w:cs="Times New Roman"/>
          <w:spacing w:val="8"/>
          <w:sz w:val="18"/>
          <w:szCs w:val="18"/>
          <w:lang w:eastAsia="zh-CN"/>
        </w:rPr>
        <w:t xml:space="preserve"> </w:t>
      </w:r>
      <w:r w:rsidRPr="001654F1">
        <w:rPr>
          <w:rFonts w:ascii="Times New Roman" w:eastAsia="DengXian" w:hAnsi="Times New Roman" w:cs="Times New Roman"/>
          <w:color w:val="000000"/>
          <w:sz w:val="18"/>
          <w:szCs w:val="18"/>
          <w:lang w:eastAsia="zh-CN"/>
        </w:rPr>
        <w:t>(2008).</w:t>
      </w:r>
      <w:r w:rsidRPr="001654F1">
        <w:rPr>
          <w:rFonts w:ascii="Times New Roman" w:eastAsia="DengXian" w:hAnsi="Times New Roman" w:cs="Times New Roman"/>
          <w:spacing w:val="9"/>
          <w:sz w:val="18"/>
          <w:szCs w:val="18"/>
          <w:lang w:eastAsia="zh-CN"/>
        </w:rPr>
        <w:t xml:space="preserve"> </w:t>
      </w:r>
      <w:r w:rsidRPr="001654F1">
        <w:rPr>
          <w:rFonts w:ascii="Times New Roman" w:eastAsia="DengXian" w:hAnsi="Times New Roman" w:cs="Times New Roman"/>
          <w:color w:val="000000"/>
          <w:sz w:val="18"/>
          <w:szCs w:val="18"/>
          <w:lang w:eastAsia="zh-CN"/>
        </w:rPr>
        <w:t>“Development</w:t>
      </w:r>
      <w:r w:rsidRPr="001654F1">
        <w:rPr>
          <w:rFonts w:ascii="Times New Roman" w:eastAsia="DengXian" w:hAnsi="Times New Roman" w:cs="Times New Roman"/>
          <w:spacing w:val="9"/>
          <w:sz w:val="18"/>
          <w:szCs w:val="18"/>
          <w:lang w:eastAsia="zh-CN"/>
        </w:rPr>
        <w:t xml:space="preserve"> </w:t>
      </w:r>
      <w:r w:rsidRPr="001654F1">
        <w:rPr>
          <w:rFonts w:ascii="Times New Roman" w:eastAsia="DengXian" w:hAnsi="Times New Roman" w:cs="Times New Roman"/>
          <w:color w:val="000000"/>
          <w:sz w:val="18"/>
          <w:szCs w:val="18"/>
          <w:lang w:eastAsia="zh-CN"/>
        </w:rPr>
        <w:t>of</w:t>
      </w:r>
      <w:r w:rsidRPr="001654F1">
        <w:rPr>
          <w:rFonts w:ascii="Times New Roman" w:eastAsia="DengXian" w:hAnsi="Times New Roman" w:cs="Times New Roman"/>
          <w:spacing w:val="9"/>
          <w:sz w:val="18"/>
          <w:szCs w:val="18"/>
          <w:lang w:eastAsia="zh-CN"/>
        </w:rPr>
        <w:t xml:space="preserve"> </w:t>
      </w:r>
      <w:r w:rsidRPr="001654F1">
        <w:rPr>
          <w:rFonts w:ascii="Times New Roman" w:eastAsia="DengXian" w:hAnsi="Times New Roman" w:cs="Times New Roman"/>
          <w:color w:val="000000"/>
          <w:sz w:val="18"/>
          <w:szCs w:val="18"/>
          <w:lang w:eastAsia="zh-CN"/>
        </w:rPr>
        <w:t>a</w:t>
      </w:r>
      <w:r w:rsidRPr="001654F1">
        <w:rPr>
          <w:rFonts w:ascii="Times New Roman" w:eastAsia="DengXian" w:hAnsi="Times New Roman" w:cs="Times New Roman"/>
          <w:spacing w:val="8"/>
          <w:sz w:val="18"/>
          <w:szCs w:val="18"/>
          <w:lang w:eastAsia="zh-CN"/>
        </w:rPr>
        <w:t xml:space="preserve"> </w:t>
      </w:r>
      <w:r w:rsidRPr="001654F1">
        <w:rPr>
          <w:rFonts w:ascii="Times New Roman" w:eastAsia="DengXian" w:hAnsi="Times New Roman" w:cs="Times New Roman"/>
          <w:color w:val="000000"/>
          <w:sz w:val="18"/>
          <w:szCs w:val="18"/>
          <w:lang w:eastAsia="zh-CN"/>
        </w:rPr>
        <w:t>new</w:t>
      </w:r>
      <w:r w:rsidRPr="001654F1">
        <w:rPr>
          <w:rFonts w:ascii="Times New Roman" w:eastAsia="DengXian" w:hAnsi="Times New Roman" w:cs="Times New Roman"/>
          <w:spacing w:val="9"/>
          <w:sz w:val="18"/>
          <w:szCs w:val="18"/>
          <w:lang w:eastAsia="zh-CN"/>
        </w:rPr>
        <w:t xml:space="preserve"> </w:t>
      </w:r>
      <w:r w:rsidRPr="001654F1">
        <w:rPr>
          <w:rFonts w:ascii="Times New Roman" w:eastAsia="DengXian" w:hAnsi="Times New Roman" w:cs="Times New Roman"/>
          <w:color w:val="000000"/>
          <w:sz w:val="18"/>
          <w:szCs w:val="18"/>
          <w:lang w:eastAsia="zh-CN"/>
        </w:rPr>
        <w:t>MOODLE</w:t>
      </w:r>
      <w:r w:rsidRPr="001654F1">
        <w:rPr>
          <w:rFonts w:ascii="Times New Roman" w:eastAsia="DengXian" w:hAnsi="Times New Roman" w:cs="Times New Roman"/>
          <w:spacing w:val="9"/>
          <w:sz w:val="18"/>
          <w:szCs w:val="18"/>
          <w:lang w:eastAsia="zh-CN"/>
        </w:rPr>
        <w:t xml:space="preserve"> </w:t>
      </w:r>
      <w:r w:rsidRPr="001654F1">
        <w:rPr>
          <w:rFonts w:ascii="Times New Roman" w:eastAsia="DengXian" w:hAnsi="Times New Roman" w:cs="Times New Roman"/>
          <w:color w:val="000000"/>
          <w:sz w:val="18"/>
          <w:szCs w:val="18"/>
          <w:lang w:eastAsia="zh-CN"/>
        </w:rPr>
        <w:t>module</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for</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a</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basic</w:t>
      </w:r>
      <w:r w:rsidRPr="001654F1">
        <w:rPr>
          <w:rFonts w:ascii="Times New Roman" w:eastAsia="DengXian" w:hAnsi="Times New Roman" w:cs="Times New Roman"/>
          <w:spacing w:val="5"/>
          <w:sz w:val="18"/>
          <w:szCs w:val="18"/>
          <w:lang w:eastAsia="zh-CN"/>
        </w:rPr>
        <w:t xml:space="preserve">  </w:t>
      </w:r>
      <w:r w:rsidRPr="001654F1">
        <w:rPr>
          <w:rFonts w:ascii="Times New Roman" w:eastAsia="DengXian" w:hAnsi="Times New Roman" w:cs="Times New Roman"/>
          <w:color w:val="000000"/>
          <w:sz w:val="18"/>
          <w:szCs w:val="18"/>
          <w:lang w:eastAsia="zh-CN"/>
        </w:rPr>
        <w:t>course</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on</w:t>
      </w:r>
      <w:r w:rsidRPr="001654F1">
        <w:rPr>
          <w:rFonts w:ascii="Times New Roman" w:eastAsia="DengXian" w:hAnsi="Times New Roman" w:cs="Times New Roman"/>
          <w:spacing w:val="5"/>
          <w:sz w:val="18"/>
          <w:szCs w:val="18"/>
          <w:lang w:eastAsia="zh-CN"/>
        </w:rPr>
        <w:t xml:space="preserve">   </w:t>
      </w:r>
      <w:r w:rsidRPr="001654F1">
        <w:rPr>
          <w:rFonts w:ascii="Times New Roman" w:eastAsia="DengXian" w:hAnsi="Times New Roman" w:cs="Times New Roman"/>
          <w:color w:val="000000"/>
          <w:sz w:val="18"/>
          <w:szCs w:val="18"/>
          <w:lang w:eastAsia="zh-CN"/>
        </w:rPr>
        <w:t>computer</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architecture”.</w:t>
      </w:r>
      <w:r w:rsidRPr="001654F1">
        <w:rPr>
          <w:rFonts w:ascii="Times New Roman" w:eastAsia="DengXian" w:hAnsi="Times New Roman" w:cs="Times New Roman"/>
          <w:spacing w:val="5"/>
          <w:sz w:val="18"/>
          <w:szCs w:val="18"/>
          <w:lang w:eastAsia="zh-CN"/>
        </w:rPr>
        <w:t xml:space="preserve">  </w:t>
      </w:r>
      <w:r w:rsidRPr="001654F1">
        <w:rPr>
          <w:rFonts w:ascii="Times New Roman" w:eastAsia="DengXian" w:hAnsi="Times New Roman" w:cs="Times New Roman"/>
          <w:i/>
          <w:color w:val="000000"/>
          <w:sz w:val="18"/>
          <w:szCs w:val="18"/>
          <w:lang w:eastAsia="zh-CN"/>
        </w:rPr>
        <w:t>ACM</w:t>
      </w:r>
      <w:r w:rsidRPr="001654F1">
        <w:rPr>
          <w:rFonts w:ascii="Times New Roman" w:eastAsia="DengXian" w:hAnsi="Times New Roman" w:cs="Times New Roman"/>
          <w:i/>
          <w:sz w:val="18"/>
          <w:szCs w:val="18"/>
          <w:lang w:eastAsia="zh-CN"/>
        </w:rPr>
        <w:t xml:space="preserve"> </w:t>
      </w:r>
      <w:r w:rsidRPr="001654F1">
        <w:rPr>
          <w:rFonts w:ascii="Times New Roman" w:eastAsia="DengXian" w:hAnsi="Times New Roman" w:cs="Times New Roman"/>
          <w:i/>
          <w:color w:val="000000"/>
          <w:spacing w:val="4"/>
          <w:sz w:val="18"/>
          <w:szCs w:val="18"/>
          <w:lang w:eastAsia="zh-CN"/>
        </w:rPr>
        <w:t>SIGCSE</w:t>
      </w:r>
      <w:r w:rsidRPr="001654F1">
        <w:rPr>
          <w:rFonts w:ascii="Times New Roman" w:eastAsia="DengXian" w:hAnsi="Times New Roman" w:cs="Times New Roman"/>
          <w:i/>
          <w:spacing w:val="2"/>
          <w:sz w:val="18"/>
          <w:szCs w:val="18"/>
          <w:lang w:eastAsia="zh-CN"/>
        </w:rPr>
        <w:t xml:space="preserve"> </w:t>
      </w:r>
      <w:r w:rsidRPr="001654F1">
        <w:rPr>
          <w:rFonts w:ascii="Times New Roman" w:eastAsia="DengXian" w:hAnsi="Times New Roman" w:cs="Times New Roman"/>
          <w:i/>
          <w:color w:val="000000"/>
          <w:spacing w:val="3"/>
          <w:sz w:val="18"/>
          <w:szCs w:val="18"/>
          <w:lang w:eastAsia="zh-CN"/>
        </w:rPr>
        <w:t>Bulletin</w:t>
      </w:r>
      <w:r w:rsidRPr="001654F1">
        <w:rPr>
          <w:rFonts w:ascii="Times New Roman" w:eastAsia="DengXian" w:hAnsi="Times New Roman" w:cs="Times New Roman"/>
          <w:i/>
          <w:spacing w:val="2"/>
          <w:sz w:val="18"/>
          <w:szCs w:val="18"/>
          <w:lang w:eastAsia="zh-CN"/>
        </w:rPr>
        <w:t xml:space="preserve"> </w:t>
      </w:r>
      <w:r w:rsidRPr="001654F1">
        <w:rPr>
          <w:rFonts w:ascii="Times New Roman" w:eastAsia="DengXian" w:hAnsi="Times New Roman" w:cs="Times New Roman"/>
          <w:i/>
          <w:color w:val="000000"/>
          <w:spacing w:val="5"/>
          <w:sz w:val="18"/>
          <w:szCs w:val="18"/>
          <w:lang w:eastAsia="zh-CN"/>
        </w:rPr>
        <w:t>-</w:t>
      </w:r>
      <w:r w:rsidRPr="001654F1">
        <w:rPr>
          <w:rFonts w:ascii="Times New Roman" w:eastAsia="DengXian" w:hAnsi="Times New Roman" w:cs="Times New Roman"/>
          <w:i/>
          <w:spacing w:val="2"/>
          <w:sz w:val="18"/>
          <w:szCs w:val="18"/>
          <w:lang w:eastAsia="zh-CN"/>
        </w:rPr>
        <w:t xml:space="preserve"> </w:t>
      </w:r>
      <w:proofErr w:type="spellStart"/>
      <w:r w:rsidRPr="001654F1">
        <w:rPr>
          <w:rFonts w:ascii="Times New Roman" w:eastAsia="DengXian" w:hAnsi="Times New Roman" w:cs="Times New Roman"/>
          <w:i/>
          <w:color w:val="000000"/>
          <w:spacing w:val="3"/>
          <w:sz w:val="18"/>
          <w:szCs w:val="18"/>
          <w:lang w:eastAsia="zh-CN"/>
        </w:rPr>
        <w:t>ITiCSE</w:t>
      </w:r>
      <w:proofErr w:type="spellEnd"/>
      <w:r w:rsidRPr="001654F1">
        <w:rPr>
          <w:rFonts w:ascii="Times New Roman" w:eastAsia="DengXian" w:hAnsi="Times New Roman" w:cs="Times New Roman"/>
          <w:i/>
          <w:spacing w:val="2"/>
          <w:sz w:val="18"/>
          <w:szCs w:val="18"/>
          <w:lang w:eastAsia="zh-CN"/>
        </w:rPr>
        <w:t xml:space="preserve"> </w:t>
      </w:r>
      <w:r w:rsidRPr="001654F1">
        <w:rPr>
          <w:rFonts w:ascii="Times New Roman" w:eastAsia="DengXian" w:hAnsi="Times New Roman" w:cs="Times New Roman"/>
          <w:i/>
          <w:color w:val="000000"/>
          <w:spacing w:val="5"/>
          <w:sz w:val="18"/>
          <w:szCs w:val="18"/>
          <w:lang w:eastAsia="zh-CN"/>
        </w:rPr>
        <w:t>'08</w:t>
      </w:r>
      <w:r w:rsidRPr="001654F1">
        <w:rPr>
          <w:rFonts w:ascii="Times New Roman" w:eastAsia="DengXian" w:hAnsi="Times New Roman" w:cs="Times New Roman"/>
          <w:i/>
          <w:spacing w:val="2"/>
          <w:sz w:val="18"/>
          <w:szCs w:val="18"/>
          <w:lang w:eastAsia="zh-CN"/>
        </w:rPr>
        <w:t xml:space="preserve"> </w:t>
      </w:r>
      <w:r w:rsidRPr="001654F1">
        <w:rPr>
          <w:rFonts w:ascii="Times New Roman" w:eastAsia="DengXian" w:hAnsi="Times New Roman" w:cs="Times New Roman"/>
          <w:color w:val="000000"/>
          <w:spacing w:val="4"/>
          <w:sz w:val="18"/>
          <w:szCs w:val="18"/>
          <w:lang w:eastAsia="zh-CN"/>
        </w:rPr>
        <w:t>Homepage</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4"/>
          <w:sz w:val="18"/>
          <w:szCs w:val="18"/>
          <w:lang w:eastAsia="zh-CN"/>
        </w:rPr>
        <w:t>Vol.</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3"/>
          <w:sz w:val="18"/>
          <w:szCs w:val="18"/>
          <w:lang w:eastAsia="zh-CN"/>
        </w:rPr>
        <w:t>40,</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4"/>
          <w:sz w:val="18"/>
          <w:szCs w:val="18"/>
          <w:lang w:eastAsia="zh-CN"/>
        </w:rPr>
        <w:t>No.</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3"/>
          <w:sz w:val="18"/>
          <w:szCs w:val="18"/>
          <w:lang w:eastAsia="zh-CN"/>
        </w:rPr>
        <w:t>3,</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pp.</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349-349,</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ACM</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New</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York,</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NY,</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USA.</w:t>
      </w:r>
    </w:p>
    <w:p w14:paraId="76D889CC" w14:textId="00B50E40" w:rsidR="00B53B9E" w:rsidRDefault="001654F1" w:rsidP="00B53B9E">
      <w:r w:rsidRPr="001654F1">
        <w:rPr>
          <w:rFonts w:ascii="Times New Roman" w:eastAsia="DengXian" w:hAnsi="Times New Roman" w:cs="Times New Roman"/>
          <w:color w:val="000000"/>
          <w:spacing w:val="6"/>
          <w:sz w:val="18"/>
          <w:szCs w:val="18"/>
          <w:lang w:eastAsia="zh-CN"/>
        </w:rPr>
        <w:lastRenderedPageBreak/>
        <w:t>[10]</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pacing w:val="6"/>
          <w:sz w:val="18"/>
          <w:szCs w:val="18"/>
          <w:lang w:eastAsia="zh-CN"/>
        </w:rPr>
        <w:t>G.,</w:t>
      </w:r>
      <w:r w:rsidRPr="001654F1">
        <w:rPr>
          <w:rFonts w:ascii="Times New Roman" w:eastAsia="DengXian" w:hAnsi="Times New Roman" w:cs="Times New Roman"/>
          <w:spacing w:val="4"/>
          <w:sz w:val="18"/>
          <w:szCs w:val="18"/>
          <w:lang w:eastAsia="zh-CN"/>
        </w:rPr>
        <w:t xml:space="preserve"> </w:t>
      </w:r>
      <w:proofErr w:type="spellStart"/>
      <w:r w:rsidRPr="001654F1">
        <w:rPr>
          <w:rFonts w:ascii="Times New Roman" w:eastAsia="DengXian" w:hAnsi="Times New Roman" w:cs="Times New Roman"/>
          <w:color w:val="000000"/>
          <w:spacing w:val="6"/>
          <w:sz w:val="18"/>
          <w:szCs w:val="18"/>
          <w:lang w:eastAsia="zh-CN"/>
        </w:rPr>
        <w:t>Rößling</w:t>
      </w:r>
      <w:proofErr w:type="spellEnd"/>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pacing w:val="16"/>
          <w:sz w:val="18"/>
          <w:szCs w:val="18"/>
          <w:lang w:eastAsia="zh-CN"/>
        </w:rPr>
        <w:t>&amp;</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pacing w:val="5"/>
          <w:sz w:val="18"/>
          <w:szCs w:val="18"/>
          <w:lang w:eastAsia="zh-CN"/>
        </w:rPr>
        <w:t>T.,</w:t>
      </w:r>
      <w:r w:rsidRPr="001654F1">
        <w:rPr>
          <w:rFonts w:ascii="Times New Roman" w:eastAsia="DengXian" w:hAnsi="Times New Roman" w:cs="Times New Roman"/>
          <w:spacing w:val="4"/>
          <w:sz w:val="18"/>
          <w:szCs w:val="18"/>
          <w:lang w:eastAsia="zh-CN"/>
        </w:rPr>
        <w:t xml:space="preserve"> </w:t>
      </w:r>
      <w:proofErr w:type="spellStart"/>
      <w:r w:rsidRPr="001654F1">
        <w:rPr>
          <w:rFonts w:ascii="Times New Roman" w:eastAsia="DengXian" w:hAnsi="Times New Roman" w:cs="Times New Roman"/>
          <w:color w:val="000000"/>
          <w:spacing w:val="6"/>
          <w:sz w:val="18"/>
          <w:szCs w:val="18"/>
          <w:lang w:eastAsia="zh-CN"/>
        </w:rPr>
        <w:t>Vellaramkalayil</w:t>
      </w:r>
      <w:proofErr w:type="spellEnd"/>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pacing w:val="6"/>
          <w:sz w:val="18"/>
          <w:szCs w:val="18"/>
          <w:lang w:eastAsia="zh-CN"/>
        </w:rPr>
        <w:t>(2009).</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pacing w:val="6"/>
          <w:sz w:val="18"/>
          <w:szCs w:val="18"/>
          <w:lang w:eastAsia="zh-CN"/>
        </w:rPr>
        <w:t>“First</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pacing w:val="6"/>
          <w:sz w:val="18"/>
          <w:szCs w:val="18"/>
          <w:lang w:eastAsia="zh-CN"/>
        </w:rPr>
        <w:t>steps</w:t>
      </w:r>
    </w:p>
    <w:p w14:paraId="6C2B4F4B" w14:textId="2030880C" w:rsidR="00B53B9E" w:rsidRDefault="001654F1" w:rsidP="00B53B9E">
      <w:pPr>
        <w:tabs>
          <w:tab w:val="left" w:pos="1190"/>
          <w:tab w:val="left" w:pos="1529"/>
          <w:tab w:val="left" w:pos="3178"/>
          <w:tab w:val="left" w:pos="4119"/>
        </w:tabs>
        <w:spacing w:line="238" w:lineRule="auto"/>
        <w:ind w:left="357"/>
      </w:pPr>
      <w:r w:rsidRPr="001654F1">
        <w:rPr>
          <w:rFonts w:ascii="Times New Roman" w:eastAsia="DengXian" w:hAnsi="Times New Roman" w:cs="Times New Roman"/>
          <w:color w:val="000000"/>
          <w:sz w:val="18"/>
          <w:szCs w:val="18"/>
          <w:lang w:eastAsia="zh-CN"/>
        </w:rPr>
        <w:t>towards</w:t>
      </w:r>
      <w:r>
        <w:rPr>
          <w:lang w:eastAsia="zh-CN"/>
        </w:rPr>
        <w:tab/>
      </w:r>
      <w:r w:rsidRPr="001654F1">
        <w:rPr>
          <w:rFonts w:ascii="Times New Roman" w:eastAsia="DengXian" w:hAnsi="Times New Roman" w:cs="Times New Roman"/>
          <w:color w:val="000000"/>
          <w:sz w:val="18"/>
          <w:szCs w:val="18"/>
          <w:lang w:eastAsia="zh-CN"/>
        </w:rPr>
        <w:t>a</w:t>
      </w:r>
      <w:r>
        <w:rPr>
          <w:lang w:eastAsia="zh-CN"/>
        </w:rPr>
        <w:tab/>
      </w:r>
      <w:r w:rsidRPr="001654F1">
        <w:rPr>
          <w:rFonts w:ascii="Times New Roman" w:eastAsia="DengXian" w:hAnsi="Times New Roman" w:cs="Times New Roman"/>
          <w:color w:val="000000"/>
          <w:spacing w:val="-1"/>
          <w:sz w:val="18"/>
          <w:szCs w:val="18"/>
          <w:lang w:eastAsia="zh-CN"/>
        </w:rPr>
        <w:t>visualization-based</w:t>
      </w:r>
      <w:r>
        <w:rPr>
          <w:lang w:eastAsia="zh-CN"/>
        </w:rPr>
        <w:tab/>
      </w:r>
      <w:r w:rsidRPr="001654F1">
        <w:rPr>
          <w:rFonts w:ascii="Times New Roman" w:eastAsia="DengXian" w:hAnsi="Times New Roman" w:cs="Times New Roman"/>
          <w:color w:val="000000"/>
          <w:sz w:val="18"/>
          <w:szCs w:val="18"/>
          <w:lang w:eastAsia="zh-CN"/>
        </w:rPr>
        <w:t>computer</w:t>
      </w:r>
      <w:r>
        <w:rPr>
          <w:lang w:eastAsia="zh-CN"/>
        </w:rPr>
        <w:tab/>
      </w:r>
      <w:r w:rsidRPr="001654F1">
        <w:rPr>
          <w:rFonts w:ascii="Times New Roman" w:eastAsia="DengXian" w:hAnsi="Times New Roman" w:cs="Times New Roman"/>
          <w:color w:val="000000"/>
          <w:spacing w:val="-2"/>
          <w:sz w:val="18"/>
          <w:szCs w:val="18"/>
          <w:lang w:eastAsia="zh-CN"/>
        </w:rPr>
        <w:t>science</w:t>
      </w:r>
    </w:p>
    <w:p w14:paraId="548DD792" w14:textId="58C0EEC9" w:rsidR="00B53B9E" w:rsidRDefault="001654F1" w:rsidP="00B53B9E">
      <w:pPr>
        <w:ind w:left="357" w:right="1086"/>
      </w:pPr>
      <w:r w:rsidRPr="001654F1">
        <w:rPr>
          <w:rFonts w:ascii="Times New Roman" w:eastAsia="DengXian" w:hAnsi="Times New Roman" w:cs="Times New Roman"/>
          <w:color w:val="000000"/>
          <w:spacing w:val="3"/>
          <w:sz w:val="18"/>
          <w:szCs w:val="18"/>
          <w:lang w:eastAsia="zh-CN"/>
        </w:rPr>
        <w:t>hypertextbook</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5"/>
          <w:sz w:val="18"/>
          <w:szCs w:val="18"/>
          <w:lang w:eastAsia="zh-CN"/>
        </w:rPr>
        <w:t>as</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4"/>
          <w:sz w:val="18"/>
          <w:szCs w:val="18"/>
          <w:lang w:eastAsia="zh-CN"/>
        </w:rPr>
        <w:t>a</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4"/>
          <w:sz w:val="18"/>
          <w:szCs w:val="18"/>
          <w:lang w:eastAsia="zh-CN"/>
        </w:rPr>
        <w:t>Moodle</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3"/>
          <w:sz w:val="18"/>
          <w:szCs w:val="18"/>
          <w:lang w:eastAsia="zh-CN"/>
        </w:rPr>
        <w:t>module”.</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i/>
          <w:color w:val="000000"/>
          <w:spacing w:val="3"/>
          <w:sz w:val="18"/>
          <w:szCs w:val="18"/>
          <w:lang w:eastAsia="zh-CN"/>
        </w:rPr>
        <w:t>Electronic</w:t>
      </w:r>
      <w:r w:rsidRPr="001654F1">
        <w:rPr>
          <w:rFonts w:ascii="Times New Roman" w:eastAsia="DengXian" w:hAnsi="Times New Roman" w:cs="Times New Roman"/>
          <w:i/>
          <w:spacing w:val="2"/>
          <w:sz w:val="18"/>
          <w:szCs w:val="18"/>
          <w:lang w:eastAsia="zh-CN"/>
        </w:rPr>
        <w:t xml:space="preserve"> </w:t>
      </w:r>
      <w:r w:rsidRPr="001654F1">
        <w:rPr>
          <w:rFonts w:ascii="Times New Roman" w:eastAsia="DengXian" w:hAnsi="Times New Roman" w:cs="Times New Roman"/>
          <w:i/>
          <w:color w:val="000000"/>
          <w:spacing w:val="4"/>
          <w:sz w:val="18"/>
          <w:szCs w:val="18"/>
          <w:lang w:eastAsia="zh-CN"/>
        </w:rPr>
        <w:t>Notes</w:t>
      </w:r>
      <w:r w:rsidRPr="001654F1">
        <w:rPr>
          <w:rFonts w:ascii="Times New Roman" w:eastAsia="DengXian" w:hAnsi="Times New Roman" w:cs="Times New Roman"/>
          <w:i/>
          <w:spacing w:val="2"/>
          <w:sz w:val="18"/>
          <w:szCs w:val="18"/>
          <w:lang w:eastAsia="zh-CN"/>
        </w:rPr>
        <w:t xml:space="preserve"> </w:t>
      </w:r>
      <w:r w:rsidRPr="001654F1">
        <w:rPr>
          <w:rFonts w:ascii="Times New Roman" w:eastAsia="DengXian" w:hAnsi="Times New Roman" w:cs="Times New Roman"/>
          <w:i/>
          <w:color w:val="000000"/>
          <w:spacing w:val="4"/>
          <w:sz w:val="18"/>
          <w:szCs w:val="18"/>
          <w:lang w:eastAsia="zh-CN"/>
        </w:rPr>
        <w:t>in</w:t>
      </w:r>
      <w:r w:rsidRPr="001654F1">
        <w:rPr>
          <w:rFonts w:ascii="Times New Roman" w:eastAsia="DengXian" w:hAnsi="Times New Roman" w:cs="Times New Roman"/>
          <w:i/>
          <w:sz w:val="18"/>
          <w:szCs w:val="18"/>
          <w:lang w:eastAsia="zh-CN"/>
        </w:rPr>
        <w:t xml:space="preserve"> </w:t>
      </w:r>
      <w:r w:rsidRPr="001654F1">
        <w:rPr>
          <w:rFonts w:ascii="Times New Roman" w:eastAsia="DengXian" w:hAnsi="Times New Roman" w:cs="Times New Roman"/>
          <w:i/>
          <w:color w:val="000000"/>
          <w:sz w:val="18"/>
          <w:szCs w:val="18"/>
          <w:lang w:eastAsia="zh-CN"/>
        </w:rPr>
        <w:t>Theoretical</w:t>
      </w:r>
      <w:r w:rsidRPr="001654F1">
        <w:rPr>
          <w:rFonts w:ascii="Times New Roman" w:eastAsia="DengXian" w:hAnsi="Times New Roman" w:cs="Times New Roman"/>
          <w:i/>
          <w:sz w:val="18"/>
          <w:szCs w:val="18"/>
          <w:lang w:eastAsia="zh-CN"/>
        </w:rPr>
        <w:t xml:space="preserve"> </w:t>
      </w:r>
      <w:r w:rsidRPr="001654F1">
        <w:rPr>
          <w:rFonts w:ascii="Times New Roman" w:eastAsia="DengXian" w:hAnsi="Times New Roman" w:cs="Times New Roman"/>
          <w:i/>
          <w:color w:val="000000"/>
          <w:sz w:val="18"/>
          <w:szCs w:val="18"/>
          <w:lang w:eastAsia="zh-CN"/>
        </w:rPr>
        <w:t>Computer</w:t>
      </w:r>
      <w:r w:rsidRPr="001654F1">
        <w:rPr>
          <w:rFonts w:ascii="Times New Roman" w:eastAsia="DengXian" w:hAnsi="Times New Roman" w:cs="Times New Roman"/>
          <w:i/>
          <w:sz w:val="18"/>
          <w:szCs w:val="18"/>
          <w:lang w:eastAsia="zh-CN"/>
        </w:rPr>
        <w:t xml:space="preserve"> </w:t>
      </w:r>
      <w:r w:rsidRPr="001654F1">
        <w:rPr>
          <w:rFonts w:ascii="Times New Roman" w:eastAsia="DengXian" w:hAnsi="Times New Roman" w:cs="Times New Roman"/>
          <w:i/>
          <w:color w:val="000000"/>
          <w:sz w:val="18"/>
          <w:szCs w:val="18"/>
          <w:lang w:eastAsia="zh-CN"/>
        </w:rPr>
        <w:t>Science</w:t>
      </w:r>
      <w:r w:rsidRPr="001654F1">
        <w:rPr>
          <w:rFonts w:ascii="Times New Roman" w:eastAsia="DengXian" w:hAnsi="Times New Roman" w:cs="Times New Roman"/>
          <w:color w:val="000000"/>
          <w:sz w:val="18"/>
          <w:szCs w:val="18"/>
          <w:lang w:eastAsia="zh-CN"/>
        </w:rPr>
        <w:t>,</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Vol.</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224,</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pp.</w:t>
      </w:r>
      <w:r w:rsidRPr="001654F1">
        <w:rPr>
          <w:rFonts w:ascii="Times New Roman" w:eastAsia="DengXian" w:hAnsi="Times New Roman" w:cs="Times New Roman"/>
          <w:spacing w:val="-5"/>
          <w:sz w:val="18"/>
          <w:szCs w:val="18"/>
          <w:lang w:eastAsia="zh-CN"/>
        </w:rPr>
        <w:t xml:space="preserve"> </w:t>
      </w:r>
      <w:r w:rsidRPr="001654F1">
        <w:rPr>
          <w:rFonts w:ascii="Times New Roman" w:eastAsia="DengXian" w:hAnsi="Times New Roman" w:cs="Times New Roman"/>
          <w:color w:val="000000"/>
          <w:sz w:val="18"/>
          <w:szCs w:val="18"/>
          <w:lang w:eastAsia="zh-CN"/>
        </w:rPr>
        <w:t>47-56.</w:t>
      </w:r>
    </w:p>
    <w:p w14:paraId="6093E875" w14:textId="73A6A1AD" w:rsidR="00B53B9E" w:rsidRDefault="00B53B9E" w:rsidP="00B53B9E">
      <w:pPr>
        <w:ind w:left="358" w:right="1043" w:hanging="357"/>
      </w:pPr>
      <w:r w:rsidRPr="008C1FA2">
        <w:rPr>
          <w:rFonts w:ascii="Times New Roman" w:eastAsia="Times New Roman" w:hAnsi="Times New Roman" w:cs="Times New Roman"/>
          <w:color w:val="000000"/>
          <w:spacing w:val="3"/>
          <w:sz w:val="18"/>
          <w:szCs w:val="18"/>
          <w:lang w:val="pt-PT"/>
        </w:rPr>
        <w:t>[11]</w:t>
      </w:r>
      <w:r w:rsidRPr="008C1FA2">
        <w:rPr>
          <w:rFonts w:ascii="Times New Roman" w:eastAsia="Times New Roman" w:hAnsi="Times New Roman" w:cs="Times New Roman"/>
          <w:spacing w:val="2"/>
          <w:sz w:val="18"/>
          <w:szCs w:val="18"/>
          <w:lang w:val="pt-PT"/>
        </w:rPr>
        <w:t xml:space="preserve">  </w:t>
      </w:r>
      <w:r w:rsidRPr="008C1FA2">
        <w:rPr>
          <w:rFonts w:ascii="Times New Roman" w:eastAsia="Times New Roman" w:hAnsi="Times New Roman" w:cs="Times New Roman"/>
          <w:color w:val="000000"/>
          <w:spacing w:val="3"/>
          <w:sz w:val="18"/>
          <w:szCs w:val="18"/>
          <w:lang w:val="pt-PT"/>
        </w:rPr>
        <w:t>J.,</w:t>
      </w:r>
      <w:r w:rsidRPr="008C1FA2">
        <w:rPr>
          <w:rFonts w:ascii="Times New Roman" w:eastAsia="Times New Roman" w:hAnsi="Times New Roman" w:cs="Times New Roman"/>
          <w:spacing w:val="3"/>
          <w:sz w:val="18"/>
          <w:szCs w:val="18"/>
          <w:lang w:val="pt-PT"/>
        </w:rPr>
        <w:t xml:space="preserve">  </w:t>
      </w:r>
      <w:r w:rsidRPr="008C1FA2">
        <w:rPr>
          <w:rFonts w:ascii="Times New Roman" w:eastAsia="Times New Roman" w:hAnsi="Times New Roman" w:cs="Times New Roman"/>
          <w:color w:val="000000"/>
          <w:spacing w:val="3"/>
          <w:sz w:val="18"/>
          <w:szCs w:val="18"/>
          <w:lang w:val="pt-PT"/>
        </w:rPr>
        <w:t>Prieto-Blazquez,</w:t>
      </w:r>
      <w:r w:rsidRPr="008C1FA2">
        <w:rPr>
          <w:rFonts w:ascii="Times New Roman" w:eastAsia="Times New Roman" w:hAnsi="Times New Roman" w:cs="Times New Roman"/>
          <w:spacing w:val="2"/>
          <w:sz w:val="18"/>
          <w:szCs w:val="18"/>
          <w:lang w:val="pt-PT"/>
        </w:rPr>
        <w:t xml:space="preserve">  </w:t>
      </w:r>
      <w:r w:rsidRPr="008C1FA2">
        <w:rPr>
          <w:rFonts w:ascii="Times New Roman" w:eastAsia="Times New Roman" w:hAnsi="Times New Roman" w:cs="Times New Roman"/>
          <w:color w:val="000000"/>
          <w:spacing w:val="6"/>
          <w:sz w:val="18"/>
          <w:szCs w:val="18"/>
          <w:lang w:val="pt-PT"/>
        </w:rPr>
        <w:t>J.,</w:t>
      </w:r>
      <w:r w:rsidRPr="008C1FA2">
        <w:rPr>
          <w:rFonts w:ascii="Times New Roman" w:eastAsia="Times New Roman" w:hAnsi="Times New Roman" w:cs="Times New Roman"/>
          <w:spacing w:val="3"/>
          <w:sz w:val="18"/>
          <w:szCs w:val="18"/>
          <w:lang w:val="pt-PT"/>
        </w:rPr>
        <w:t xml:space="preserve">  </w:t>
      </w:r>
      <w:r w:rsidRPr="008C1FA2">
        <w:rPr>
          <w:rFonts w:ascii="Times New Roman" w:eastAsia="Times New Roman" w:hAnsi="Times New Roman" w:cs="Times New Roman"/>
          <w:color w:val="000000"/>
          <w:spacing w:val="4"/>
          <w:sz w:val="18"/>
          <w:szCs w:val="18"/>
          <w:lang w:val="pt-PT"/>
        </w:rPr>
        <w:t>Herrera-Joancomartí</w:t>
      </w:r>
      <w:r w:rsidRPr="008C1FA2">
        <w:rPr>
          <w:rFonts w:ascii="Times New Roman" w:eastAsia="Times New Roman" w:hAnsi="Times New Roman" w:cs="Times New Roman"/>
          <w:spacing w:val="2"/>
          <w:sz w:val="18"/>
          <w:szCs w:val="18"/>
          <w:lang w:val="pt-PT"/>
        </w:rPr>
        <w:t xml:space="preserve">  </w:t>
      </w:r>
      <w:r w:rsidRPr="008C1FA2">
        <w:rPr>
          <w:rFonts w:ascii="Times New Roman" w:eastAsia="Times New Roman" w:hAnsi="Times New Roman" w:cs="Times New Roman"/>
          <w:color w:val="000000"/>
          <w:spacing w:val="7"/>
          <w:sz w:val="18"/>
          <w:szCs w:val="18"/>
          <w:lang w:val="pt-PT"/>
        </w:rPr>
        <w:t>&amp;</w:t>
      </w:r>
      <w:r w:rsidRPr="008C1FA2">
        <w:rPr>
          <w:rFonts w:ascii="Times New Roman" w:eastAsia="Times New Roman" w:hAnsi="Times New Roman" w:cs="Times New Roman"/>
          <w:spacing w:val="3"/>
          <w:sz w:val="18"/>
          <w:szCs w:val="18"/>
          <w:lang w:val="pt-PT"/>
        </w:rPr>
        <w:t xml:space="preserve">  </w:t>
      </w:r>
      <w:r w:rsidRPr="008C1FA2">
        <w:rPr>
          <w:rFonts w:ascii="Times New Roman" w:eastAsia="Times New Roman" w:hAnsi="Times New Roman" w:cs="Times New Roman"/>
          <w:color w:val="000000"/>
          <w:spacing w:val="3"/>
          <w:sz w:val="18"/>
          <w:szCs w:val="18"/>
          <w:lang w:val="pt-PT"/>
        </w:rPr>
        <w:t>A.-E.,</w:t>
      </w:r>
      <w:r w:rsidRPr="008C1FA2">
        <w:rPr>
          <w:rFonts w:ascii="Times New Roman" w:eastAsia="Times New Roman" w:hAnsi="Times New Roman" w:cs="Times New Roman"/>
          <w:sz w:val="18"/>
          <w:szCs w:val="18"/>
          <w:lang w:val="pt-PT"/>
        </w:rPr>
        <w:t xml:space="preserve"> </w:t>
      </w:r>
      <w:r w:rsidRPr="008C1FA2">
        <w:rPr>
          <w:rFonts w:ascii="Times New Roman" w:eastAsia="Times New Roman" w:hAnsi="Times New Roman" w:cs="Times New Roman"/>
          <w:color w:val="000000"/>
          <w:spacing w:val="2"/>
          <w:sz w:val="18"/>
          <w:szCs w:val="18"/>
          <w:lang w:val="pt-PT"/>
        </w:rPr>
        <w:t>Guerrero-Roldán</w:t>
      </w:r>
      <w:r w:rsidRPr="008C1FA2">
        <w:rPr>
          <w:rFonts w:ascii="Times New Roman" w:eastAsia="Times New Roman" w:hAnsi="Times New Roman" w:cs="Times New Roman"/>
          <w:spacing w:val="1"/>
          <w:sz w:val="18"/>
          <w:szCs w:val="18"/>
          <w:lang w:val="pt-PT"/>
        </w:rPr>
        <w:t xml:space="preserve"> </w:t>
      </w:r>
      <w:r w:rsidRPr="008C1FA2">
        <w:rPr>
          <w:rFonts w:ascii="Times New Roman" w:eastAsia="Times New Roman" w:hAnsi="Times New Roman" w:cs="Times New Roman"/>
          <w:color w:val="000000"/>
          <w:spacing w:val="3"/>
          <w:sz w:val="18"/>
          <w:szCs w:val="18"/>
          <w:lang w:val="pt-PT"/>
        </w:rPr>
        <w:t>(2009).</w:t>
      </w:r>
      <w:r w:rsidRPr="008C1FA2">
        <w:rPr>
          <w:rFonts w:ascii="Times New Roman" w:eastAsia="Times New Roman" w:hAnsi="Times New Roman" w:cs="Times New Roman"/>
          <w:spacing w:val="2"/>
          <w:sz w:val="18"/>
          <w:szCs w:val="18"/>
          <w:lang w:val="pt-PT"/>
        </w:rPr>
        <w:t xml:space="preserve"> </w:t>
      </w:r>
      <w:r w:rsidR="001654F1" w:rsidRPr="001654F1">
        <w:rPr>
          <w:rFonts w:ascii="Times New Roman" w:eastAsia="DengXian" w:hAnsi="Times New Roman" w:cs="Times New Roman"/>
          <w:color w:val="000000"/>
          <w:spacing w:val="4"/>
          <w:sz w:val="18"/>
          <w:szCs w:val="18"/>
          <w:lang w:eastAsia="zh-CN"/>
        </w:rPr>
        <w:t>“A</w:t>
      </w:r>
      <w:r w:rsidR="001654F1" w:rsidRPr="001654F1">
        <w:rPr>
          <w:rFonts w:ascii="Times New Roman" w:eastAsia="DengXian" w:hAnsi="Times New Roman" w:cs="Times New Roman"/>
          <w:spacing w:val="2"/>
          <w:sz w:val="18"/>
          <w:szCs w:val="18"/>
          <w:lang w:eastAsia="zh-CN"/>
        </w:rPr>
        <w:t xml:space="preserve"> </w:t>
      </w:r>
      <w:r w:rsidR="001654F1" w:rsidRPr="001654F1">
        <w:rPr>
          <w:rFonts w:ascii="Times New Roman" w:eastAsia="DengXian" w:hAnsi="Times New Roman" w:cs="Times New Roman"/>
          <w:color w:val="000000"/>
          <w:spacing w:val="2"/>
          <w:sz w:val="18"/>
          <w:szCs w:val="18"/>
          <w:lang w:eastAsia="zh-CN"/>
        </w:rPr>
        <w:t>Virtual</w:t>
      </w:r>
      <w:r w:rsidR="001654F1" w:rsidRPr="001654F1">
        <w:rPr>
          <w:rFonts w:ascii="Times New Roman" w:eastAsia="DengXian" w:hAnsi="Times New Roman" w:cs="Times New Roman"/>
          <w:spacing w:val="2"/>
          <w:sz w:val="18"/>
          <w:szCs w:val="18"/>
          <w:lang w:eastAsia="zh-CN"/>
        </w:rPr>
        <w:t xml:space="preserve"> </w:t>
      </w:r>
      <w:r w:rsidR="001654F1" w:rsidRPr="001654F1">
        <w:rPr>
          <w:rFonts w:ascii="Times New Roman" w:eastAsia="DengXian" w:hAnsi="Times New Roman" w:cs="Times New Roman"/>
          <w:color w:val="000000"/>
          <w:spacing w:val="2"/>
          <w:sz w:val="18"/>
          <w:szCs w:val="18"/>
          <w:lang w:eastAsia="zh-CN"/>
        </w:rPr>
        <w:t>Laboratory</w:t>
      </w:r>
      <w:r w:rsidR="001654F1" w:rsidRPr="001654F1">
        <w:rPr>
          <w:rFonts w:ascii="Times New Roman" w:eastAsia="DengXian" w:hAnsi="Times New Roman" w:cs="Times New Roman"/>
          <w:spacing w:val="1"/>
          <w:sz w:val="18"/>
          <w:szCs w:val="18"/>
          <w:lang w:eastAsia="zh-CN"/>
        </w:rPr>
        <w:t xml:space="preserve"> </w:t>
      </w:r>
      <w:r w:rsidR="001654F1" w:rsidRPr="001654F1">
        <w:rPr>
          <w:rFonts w:ascii="Times New Roman" w:eastAsia="DengXian" w:hAnsi="Times New Roman" w:cs="Times New Roman"/>
          <w:color w:val="000000"/>
          <w:spacing w:val="3"/>
          <w:sz w:val="18"/>
          <w:szCs w:val="18"/>
          <w:lang w:eastAsia="zh-CN"/>
        </w:rPr>
        <w:t>Structure</w:t>
      </w:r>
      <w:r w:rsidR="001654F1" w:rsidRPr="001654F1">
        <w:rPr>
          <w:rFonts w:ascii="Times New Roman" w:eastAsia="DengXian" w:hAnsi="Times New Roman" w:cs="Times New Roman"/>
          <w:sz w:val="18"/>
          <w:szCs w:val="18"/>
          <w:lang w:eastAsia="zh-CN"/>
        </w:rPr>
        <w:t xml:space="preserve"> </w:t>
      </w:r>
      <w:r w:rsidR="001654F1" w:rsidRPr="001654F1">
        <w:rPr>
          <w:rFonts w:ascii="Times New Roman" w:eastAsia="DengXian" w:hAnsi="Times New Roman" w:cs="Times New Roman"/>
          <w:color w:val="000000"/>
          <w:sz w:val="18"/>
          <w:szCs w:val="18"/>
          <w:lang w:eastAsia="zh-CN"/>
        </w:rPr>
        <w:t>for</w:t>
      </w:r>
      <w:r w:rsidR="001654F1" w:rsidRPr="001654F1">
        <w:rPr>
          <w:rFonts w:ascii="Times New Roman" w:eastAsia="DengXian" w:hAnsi="Times New Roman" w:cs="Times New Roman"/>
          <w:spacing w:val="7"/>
          <w:sz w:val="18"/>
          <w:szCs w:val="18"/>
          <w:lang w:eastAsia="zh-CN"/>
        </w:rPr>
        <w:t xml:space="preserve"> </w:t>
      </w:r>
      <w:r w:rsidR="001654F1" w:rsidRPr="001654F1">
        <w:rPr>
          <w:rFonts w:ascii="Times New Roman" w:eastAsia="DengXian" w:hAnsi="Times New Roman" w:cs="Times New Roman"/>
          <w:color w:val="000000"/>
          <w:sz w:val="18"/>
          <w:szCs w:val="18"/>
          <w:lang w:eastAsia="zh-CN"/>
        </w:rPr>
        <w:t>Developing</w:t>
      </w:r>
      <w:r w:rsidR="001654F1" w:rsidRPr="001654F1">
        <w:rPr>
          <w:rFonts w:ascii="Times New Roman" w:eastAsia="DengXian" w:hAnsi="Times New Roman" w:cs="Times New Roman"/>
          <w:spacing w:val="8"/>
          <w:sz w:val="18"/>
          <w:szCs w:val="18"/>
          <w:lang w:eastAsia="zh-CN"/>
        </w:rPr>
        <w:t xml:space="preserve"> </w:t>
      </w:r>
      <w:r w:rsidR="001654F1" w:rsidRPr="001654F1">
        <w:rPr>
          <w:rFonts w:ascii="Times New Roman" w:eastAsia="DengXian" w:hAnsi="Times New Roman" w:cs="Times New Roman"/>
          <w:color w:val="000000"/>
          <w:sz w:val="18"/>
          <w:szCs w:val="18"/>
          <w:lang w:eastAsia="zh-CN"/>
        </w:rPr>
        <w:t>Programming</w:t>
      </w:r>
      <w:r w:rsidR="001654F1" w:rsidRPr="001654F1">
        <w:rPr>
          <w:rFonts w:ascii="Times New Roman" w:eastAsia="DengXian" w:hAnsi="Times New Roman" w:cs="Times New Roman"/>
          <w:spacing w:val="7"/>
          <w:sz w:val="18"/>
          <w:szCs w:val="18"/>
          <w:lang w:eastAsia="zh-CN"/>
        </w:rPr>
        <w:t xml:space="preserve"> </w:t>
      </w:r>
      <w:r w:rsidR="001654F1" w:rsidRPr="001654F1">
        <w:rPr>
          <w:rFonts w:ascii="Times New Roman" w:eastAsia="DengXian" w:hAnsi="Times New Roman" w:cs="Times New Roman"/>
          <w:color w:val="000000"/>
          <w:sz w:val="18"/>
          <w:szCs w:val="18"/>
          <w:lang w:eastAsia="zh-CN"/>
        </w:rPr>
        <w:t>Labs”</w:t>
      </w:r>
      <w:r w:rsidR="001654F1" w:rsidRPr="001654F1">
        <w:rPr>
          <w:rFonts w:ascii="Times New Roman" w:eastAsia="DengXian" w:hAnsi="Times New Roman" w:cs="Times New Roman"/>
          <w:i/>
          <w:color w:val="000000"/>
          <w:sz w:val="18"/>
          <w:szCs w:val="18"/>
          <w:lang w:eastAsia="zh-CN"/>
        </w:rPr>
        <w:t>.</w:t>
      </w:r>
      <w:r w:rsidR="001654F1" w:rsidRPr="001654F1">
        <w:rPr>
          <w:rFonts w:ascii="Times New Roman" w:eastAsia="DengXian" w:hAnsi="Times New Roman" w:cs="Times New Roman"/>
          <w:i/>
          <w:spacing w:val="8"/>
          <w:sz w:val="18"/>
          <w:szCs w:val="18"/>
          <w:lang w:eastAsia="zh-CN"/>
        </w:rPr>
        <w:t xml:space="preserve"> </w:t>
      </w:r>
      <w:r w:rsidR="001654F1" w:rsidRPr="001654F1">
        <w:rPr>
          <w:rFonts w:ascii="Times New Roman" w:eastAsia="DengXian" w:hAnsi="Times New Roman" w:cs="Times New Roman"/>
          <w:i/>
          <w:color w:val="000000"/>
          <w:sz w:val="18"/>
          <w:szCs w:val="18"/>
          <w:lang w:eastAsia="zh-CN"/>
        </w:rPr>
        <w:t>International</w:t>
      </w:r>
      <w:r w:rsidR="001654F1" w:rsidRPr="001654F1">
        <w:rPr>
          <w:rFonts w:ascii="Times New Roman" w:eastAsia="DengXian" w:hAnsi="Times New Roman" w:cs="Times New Roman"/>
          <w:i/>
          <w:spacing w:val="7"/>
          <w:sz w:val="18"/>
          <w:szCs w:val="18"/>
          <w:lang w:eastAsia="zh-CN"/>
        </w:rPr>
        <w:t xml:space="preserve"> </w:t>
      </w:r>
      <w:r w:rsidR="001654F1" w:rsidRPr="001654F1">
        <w:rPr>
          <w:rFonts w:ascii="Times New Roman" w:eastAsia="DengXian" w:hAnsi="Times New Roman" w:cs="Times New Roman"/>
          <w:i/>
          <w:color w:val="000000"/>
          <w:sz w:val="18"/>
          <w:szCs w:val="18"/>
          <w:lang w:eastAsia="zh-CN"/>
        </w:rPr>
        <w:t>Journal</w:t>
      </w:r>
      <w:r w:rsidR="001654F1" w:rsidRPr="001654F1">
        <w:rPr>
          <w:rFonts w:ascii="Times New Roman" w:eastAsia="DengXian" w:hAnsi="Times New Roman" w:cs="Times New Roman"/>
          <w:i/>
          <w:sz w:val="18"/>
          <w:szCs w:val="18"/>
          <w:lang w:eastAsia="zh-CN"/>
        </w:rPr>
        <w:t xml:space="preserve"> </w:t>
      </w:r>
      <w:r w:rsidR="001654F1" w:rsidRPr="001654F1">
        <w:rPr>
          <w:rFonts w:ascii="Times New Roman" w:eastAsia="DengXian" w:hAnsi="Times New Roman" w:cs="Times New Roman"/>
          <w:i/>
          <w:color w:val="000000"/>
          <w:sz w:val="18"/>
          <w:szCs w:val="18"/>
          <w:lang w:eastAsia="zh-CN"/>
        </w:rPr>
        <w:t>of</w:t>
      </w:r>
      <w:r w:rsidR="001654F1" w:rsidRPr="001654F1">
        <w:rPr>
          <w:rFonts w:ascii="Times New Roman" w:eastAsia="DengXian" w:hAnsi="Times New Roman" w:cs="Times New Roman"/>
          <w:i/>
          <w:spacing w:val="2"/>
          <w:sz w:val="18"/>
          <w:szCs w:val="18"/>
          <w:lang w:eastAsia="zh-CN"/>
        </w:rPr>
        <w:t xml:space="preserve"> </w:t>
      </w:r>
      <w:r w:rsidR="001654F1" w:rsidRPr="001654F1">
        <w:rPr>
          <w:rFonts w:ascii="Times New Roman" w:eastAsia="DengXian" w:hAnsi="Times New Roman" w:cs="Times New Roman"/>
          <w:i/>
          <w:color w:val="000000"/>
          <w:sz w:val="18"/>
          <w:szCs w:val="18"/>
          <w:lang w:eastAsia="zh-CN"/>
        </w:rPr>
        <w:t>Emerging</w:t>
      </w:r>
      <w:r w:rsidR="001654F1" w:rsidRPr="001654F1">
        <w:rPr>
          <w:rFonts w:ascii="Times New Roman" w:eastAsia="DengXian" w:hAnsi="Times New Roman" w:cs="Times New Roman"/>
          <w:i/>
          <w:spacing w:val="2"/>
          <w:sz w:val="18"/>
          <w:szCs w:val="18"/>
          <w:lang w:eastAsia="zh-CN"/>
        </w:rPr>
        <w:t xml:space="preserve"> </w:t>
      </w:r>
      <w:r w:rsidR="001654F1" w:rsidRPr="001654F1">
        <w:rPr>
          <w:rFonts w:ascii="Times New Roman" w:eastAsia="DengXian" w:hAnsi="Times New Roman" w:cs="Times New Roman"/>
          <w:i/>
          <w:color w:val="000000"/>
          <w:sz w:val="18"/>
          <w:szCs w:val="18"/>
          <w:lang w:eastAsia="zh-CN"/>
        </w:rPr>
        <w:t>Technologies</w:t>
      </w:r>
      <w:r w:rsidR="001654F1" w:rsidRPr="001654F1">
        <w:rPr>
          <w:rFonts w:ascii="Times New Roman" w:eastAsia="DengXian" w:hAnsi="Times New Roman" w:cs="Times New Roman"/>
          <w:i/>
          <w:spacing w:val="2"/>
          <w:sz w:val="18"/>
          <w:szCs w:val="18"/>
          <w:lang w:eastAsia="zh-CN"/>
        </w:rPr>
        <w:t xml:space="preserve"> </w:t>
      </w:r>
      <w:r w:rsidR="001654F1" w:rsidRPr="001654F1">
        <w:rPr>
          <w:rFonts w:ascii="Times New Roman" w:eastAsia="DengXian" w:hAnsi="Times New Roman" w:cs="Times New Roman"/>
          <w:i/>
          <w:color w:val="000000"/>
          <w:sz w:val="18"/>
          <w:szCs w:val="18"/>
          <w:lang w:eastAsia="zh-CN"/>
        </w:rPr>
        <w:t>in</w:t>
      </w:r>
      <w:r w:rsidR="001654F1" w:rsidRPr="001654F1">
        <w:rPr>
          <w:rFonts w:ascii="Times New Roman" w:eastAsia="DengXian" w:hAnsi="Times New Roman" w:cs="Times New Roman"/>
          <w:i/>
          <w:spacing w:val="2"/>
          <w:sz w:val="18"/>
          <w:szCs w:val="18"/>
          <w:lang w:eastAsia="zh-CN"/>
        </w:rPr>
        <w:t xml:space="preserve"> </w:t>
      </w:r>
      <w:r w:rsidR="001654F1" w:rsidRPr="001654F1">
        <w:rPr>
          <w:rFonts w:ascii="Times New Roman" w:eastAsia="DengXian" w:hAnsi="Times New Roman" w:cs="Times New Roman"/>
          <w:i/>
          <w:color w:val="000000"/>
          <w:sz w:val="18"/>
          <w:szCs w:val="18"/>
          <w:lang w:eastAsia="zh-CN"/>
        </w:rPr>
        <w:t>Learning</w:t>
      </w:r>
      <w:r w:rsidR="001654F1" w:rsidRPr="001654F1">
        <w:rPr>
          <w:rFonts w:ascii="Times New Roman" w:eastAsia="DengXian" w:hAnsi="Times New Roman" w:cs="Times New Roman"/>
          <w:i/>
          <w:spacing w:val="2"/>
          <w:sz w:val="18"/>
          <w:szCs w:val="18"/>
          <w:lang w:eastAsia="zh-CN"/>
        </w:rPr>
        <w:t xml:space="preserve"> </w:t>
      </w:r>
      <w:r w:rsidR="001654F1" w:rsidRPr="001654F1">
        <w:rPr>
          <w:rFonts w:ascii="Times New Roman" w:eastAsia="DengXian" w:hAnsi="Times New Roman" w:cs="Times New Roman"/>
          <w:i/>
          <w:color w:val="202020"/>
          <w:sz w:val="18"/>
          <w:szCs w:val="18"/>
          <w:lang w:eastAsia="zh-CN"/>
        </w:rPr>
        <w:t>(</w:t>
      </w:r>
      <w:proofErr w:type="spellStart"/>
      <w:r w:rsidR="001654F1" w:rsidRPr="001654F1">
        <w:rPr>
          <w:rFonts w:ascii="Times New Roman" w:eastAsia="DengXian" w:hAnsi="Times New Roman" w:cs="Times New Roman"/>
          <w:i/>
          <w:color w:val="202020"/>
          <w:sz w:val="18"/>
          <w:szCs w:val="18"/>
          <w:lang w:eastAsia="zh-CN"/>
        </w:rPr>
        <w:t>ijet</w:t>
      </w:r>
      <w:proofErr w:type="spellEnd"/>
      <w:r w:rsidR="001654F1" w:rsidRPr="001654F1">
        <w:rPr>
          <w:rFonts w:ascii="Times New Roman" w:eastAsia="DengXian" w:hAnsi="Times New Roman" w:cs="Times New Roman"/>
          <w:i/>
          <w:color w:val="202020"/>
          <w:sz w:val="18"/>
          <w:szCs w:val="18"/>
          <w:lang w:eastAsia="zh-CN"/>
        </w:rPr>
        <w:t>)</w:t>
      </w:r>
      <w:r w:rsidR="001654F1" w:rsidRPr="001654F1">
        <w:rPr>
          <w:rFonts w:ascii="Times New Roman" w:eastAsia="DengXian" w:hAnsi="Times New Roman" w:cs="Times New Roman"/>
          <w:i/>
          <w:spacing w:val="2"/>
          <w:sz w:val="18"/>
          <w:szCs w:val="18"/>
          <w:lang w:eastAsia="zh-CN"/>
        </w:rPr>
        <w:t xml:space="preserve"> </w:t>
      </w:r>
      <w:r w:rsidR="001654F1" w:rsidRPr="001654F1">
        <w:rPr>
          <w:rFonts w:ascii="Times New Roman" w:eastAsia="DengXian" w:hAnsi="Times New Roman" w:cs="Times New Roman"/>
          <w:color w:val="000000"/>
          <w:sz w:val="18"/>
          <w:szCs w:val="18"/>
          <w:lang w:eastAsia="zh-CN"/>
        </w:rPr>
        <w:t>.</w:t>
      </w:r>
      <w:r w:rsidR="001654F1" w:rsidRPr="001654F1">
        <w:rPr>
          <w:rFonts w:ascii="Times New Roman" w:eastAsia="DengXian" w:hAnsi="Times New Roman" w:cs="Times New Roman"/>
          <w:spacing w:val="3"/>
          <w:sz w:val="18"/>
          <w:szCs w:val="18"/>
          <w:lang w:eastAsia="zh-CN"/>
        </w:rPr>
        <w:t xml:space="preserve"> </w:t>
      </w:r>
      <w:r w:rsidR="001654F1" w:rsidRPr="001654F1">
        <w:rPr>
          <w:rFonts w:ascii="Times New Roman" w:eastAsia="DengXian" w:hAnsi="Times New Roman" w:cs="Times New Roman"/>
          <w:color w:val="000000"/>
          <w:sz w:val="18"/>
          <w:szCs w:val="18"/>
          <w:lang w:eastAsia="zh-CN"/>
        </w:rPr>
        <w:t>Vol.</w:t>
      </w:r>
      <w:r w:rsidR="001654F1" w:rsidRPr="001654F1">
        <w:rPr>
          <w:rFonts w:ascii="Times New Roman" w:eastAsia="DengXian" w:hAnsi="Times New Roman" w:cs="Times New Roman"/>
          <w:spacing w:val="2"/>
          <w:sz w:val="18"/>
          <w:szCs w:val="18"/>
          <w:lang w:eastAsia="zh-CN"/>
        </w:rPr>
        <w:t xml:space="preserve"> </w:t>
      </w:r>
      <w:r w:rsidR="001654F1" w:rsidRPr="001654F1">
        <w:rPr>
          <w:rFonts w:ascii="Times New Roman" w:eastAsia="DengXian" w:hAnsi="Times New Roman" w:cs="Times New Roman"/>
          <w:color w:val="000000"/>
          <w:sz w:val="18"/>
          <w:szCs w:val="18"/>
          <w:lang w:eastAsia="zh-CN"/>
        </w:rPr>
        <w:t>4,</w:t>
      </w:r>
      <w:r w:rsidR="001654F1" w:rsidRPr="001654F1">
        <w:rPr>
          <w:rFonts w:ascii="Times New Roman" w:eastAsia="DengXian" w:hAnsi="Times New Roman" w:cs="Times New Roman"/>
          <w:spacing w:val="2"/>
          <w:sz w:val="18"/>
          <w:szCs w:val="18"/>
          <w:lang w:eastAsia="zh-CN"/>
        </w:rPr>
        <w:t xml:space="preserve"> </w:t>
      </w:r>
      <w:r w:rsidR="001654F1" w:rsidRPr="001654F1">
        <w:rPr>
          <w:rFonts w:ascii="Times New Roman" w:eastAsia="DengXian" w:hAnsi="Times New Roman" w:cs="Times New Roman"/>
          <w:color w:val="000000"/>
          <w:sz w:val="18"/>
          <w:szCs w:val="18"/>
          <w:lang w:eastAsia="zh-CN"/>
        </w:rPr>
        <w:t>No.</w:t>
      </w:r>
      <w:r w:rsidR="001654F1" w:rsidRPr="001654F1">
        <w:rPr>
          <w:rFonts w:ascii="Times New Roman" w:eastAsia="DengXian" w:hAnsi="Times New Roman" w:cs="Times New Roman"/>
          <w:spacing w:val="2"/>
          <w:sz w:val="18"/>
          <w:szCs w:val="18"/>
          <w:lang w:eastAsia="zh-CN"/>
        </w:rPr>
        <w:t xml:space="preserve"> </w:t>
      </w:r>
      <w:r w:rsidR="001654F1" w:rsidRPr="001654F1">
        <w:rPr>
          <w:rFonts w:ascii="Times New Roman" w:eastAsia="DengXian" w:hAnsi="Times New Roman" w:cs="Times New Roman"/>
          <w:color w:val="000000"/>
          <w:sz w:val="18"/>
          <w:szCs w:val="18"/>
          <w:lang w:eastAsia="zh-CN"/>
        </w:rPr>
        <w:t>1,</w:t>
      </w:r>
      <w:r w:rsidR="001654F1" w:rsidRPr="001654F1">
        <w:rPr>
          <w:rFonts w:ascii="Times New Roman" w:eastAsia="DengXian" w:hAnsi="Times New Roman" w:cs="Times New Roman"/>
          <w:sz w:val="18"/>
          <w:szCs w:val="18"/>
          <w:lang w:eastAsia="zh-CN"/>
        </w:rPr>
        <w:t xml:space="preserve"> </w:t>
      </w:r>
      <w:r w:rsidR="001654F1" w:rsidRPr="001654F1">
        <w:rPr>
          <w:rFonts w:ascii="Times New Roman" w:eastAsia="DengXian" w:hAnsi="Times New Roman" w:cs="Times New Roman"/>
          <w:color w:val="000000"/>
          <w:sz w:val="18"/>
          <w:szCs w:val="18"/>
          <w:lang w:eastAsia="zh-CN"/>
        </w:rPr>
        <w:t>pp.</w:t>
      </w:r>
      <w:r w:rsidR="001654F1" w:rsidRPr="001654F1">
        <w:rPr>
          <w:rFonts w:ascii="Times New Roman" w:eastAsia="DengXian" w:hAnsi="Times New Roman" w:cs="Times New Roman"/>
          <w:spacing w:val="3"/>
          <w:sz w:val="18"/>
          <w:szCs w:val="18"/>
          <w:lang w:eastAsia="zh-CN"/>
        </w:rPr>
        <w:t xml:space="preserve"> </w:t>
      </w:r>
      <w:r w:rsidR="001654F1" w:rsidRPr="001654F1">
        <w:rPr>
          <w:rFonts w:ascii="Times New Roman" w:eastAsia="DengXian" w:hAnsi="Times New Roman" w:cs="Times New Roman"/>
          <w:color w:val="000000"/>
          <w:spacing w:val="-1"/>
          <w:sz w:val="18"/>
          <w:szCs w:val="18"/>
          <w:lang w:eastAsia="zh-CN"/>
        </w:rPr>
        <w:t>47-52.</w:t>
      </w:r>
    </w:p>
    <w:p w14:paraId="2549CA57" w14:textId="4BC7F712" w:rsidR="00B53B9E" w:rsidRDefault="001654F1" w:rsidP="00B53B9E">
      <w:pPr>
        <w:ind w:left="357" w:right="1086" w:hanging="357"/>
      </w:pPr>
      <w:r w:rsidRPr="001654F1">
        <w:rPr>
          <w:rFonts w:ascii="Times New Roman" w:eastAsia="DengXian" w:hAnsi="Times New Roman" w:cs="Times New Roman"/>
          <w:color w:val="000000"/>
          <w:sz w:val="18"/>
          <w:szCs w:val="18"/>
          <w:lang w:eastAsia="zh-CN"/>
        </w:rPr>
        <w:t>[12]</w:t>
      </w:r>
      <w:r w:rsidRPr="001654F1">
        <w:rPr>
          <w:rFonts w:ascii="Times New Roman" w:eastAsia="DengXian" w:hAnsi="Times New Roman" w:cs="Times New Roman"/>
          <w:spacing w:val="5"/>
          <w:sz w:val="18"/>
          <w:szCs w:val="18"/>
          <w:lang w:eastAsia="zh-CN"/>
        </w:rPr>
        <w:t xml:space="preserve">  </w:t>
      </w:r>
      <w:r w:rsidRPr="001654F1">
        <w:rPr>
          <w:rFonts w:ascii="Times New Roman" w:eastAsia="DengXian" w:hAnsi="Times New Roman" w:cs="Times New Roman"/>
          <w:color w:val="000000"/>
          <w:sz w:val="18"/>
          <w:szCs w:val="18"/>
          <w:lang w:eastAsia="zh-CN"/>
        </w:rPr>
        <w:t>V.</w:t>
      </w:r>
      <w:r w:rsidRPr="001654F1">
        <w:rPr>
          <w:rFonts w:ascii="Times New Roman" w:eastAsia="DengXian" w:hAnsi="Times New Roman" w:cs="Times New Roman"/>
          <w:spacing w:val="6"/>
          <w:sz w:val="18"/>
          <w:szCs w:val="18"/>
          <w:lang w:eastAsia="zh-CN"/>
        </w:rPr>
        <w:t xml:space="preserve"> </w:t>
      </w:r>
      <w:r w:rsidRPr="001654F1">
        <w:rPr>
          <w:rFonts w:ascii="Times New Roman" w:eastAsia="DengXian" w:hAnsi="Times New Roman" w:cs="Times New Roman"/>
          <w:color w:val="000000"/>
          <w:sz w:val="18"/>
          <w:szCs w:val="18"/>
          <w:lang w:eastAsia="zh-CN"/>
        </w:rPr>
        <w:t>V.,</w:t>
      </w:r>
      <w:r w:rsidRPr="001654F1">
        <w:rPr>
          <w:rFonts w:ascii="Times New Roman" w:eastAsia="DengXian" w:hAnsi="Times New Roman" w:cs="Times New Roman"/>
          <w:spacing w:val="5"/>
          <w:sz w:val="18"/>
          <w:szCs w:val="18"/>
          <w:lang w:eastAsia="zh-CN"/>
        </w:rPr>
        <w:t xml:space="preserve"> </w:t>
      </w:r>
      <w:proofErr w:type="spellStart"/>
      <w:r w:rsidRPr="001654F1">
        <w:rPr>
          <w:rFonts w:ascii="Times New Roman" w:eastAsia="DengXian" w:hAnsi="Times New Roman" w:cs="Times New Roman"/>
          <w:color w:val="000000"/>
          <w:sz w:val="18"/>
          <w:szCs w:val="18"/>
          <w:lang w:eastAsia="zh-CN"/>
        </w:rPr>
        <w:t>Riabov</w:t>
      </w:r>
      <w:proofErr w:type="spellEnd"/>
      <w:r w:rsidRPr="001654F1">
        <w:rPr>
          <w:rFonts w:ascii="Times New Roman" w:eastAsia="DengXian" w:hAnsi="Times New Roman" w:cs="Times New Roman"/>
          <w:spacing w:val="6"/>
          <w:sz w:val="18"/>
          <w:szCs w:val="18"/>
          <w:lang w:eastAsia="zh-CN"/>
        </w:rPr>
        <w:t xml:space="preserve"> </w:t>
      </w:r>
      <w:r w:rsidRPr="001654F1">
        <w:rPr>
          <w:rFonts w:ascii="Times New Roman" w:eastAsia="DengXian" w:hAnsi="Times New Roman" w:cs="Times New Roman"/>
          <w:color w:val="000000"/>
          <w:sz w:val="18"/>
          <w:szCs w:val="18"/>
          <w:lang w:eastAsia="zh-CN"/>
        </w:rPr>
        <w:t>&amp;</w:t>
      </w:r>
      <w:r w:rsidRPr="001654F1">
        <w:rPr>
          <w:rFonts w:ascii="Times New Roman" w:eastAsia="DengXian" w:hAnsi="Times New Roman" w:cs="Times New Roman"/>
          <w:spacing w:val="5"/>
          <w:sz w:val="18"/>
          <w:szCs w:val="18"/>
          <w:lang w:eastAsia="zh-CN"/>
        </w:rPr>
        <w:t xml:space="preserve"> </w:t>
      </w:r>
      <w:r w:rsidRPr="001654F1">
        <w:rPr>
          <w:rFonts w:ascii="Times New Roman" w:eastAsia="DengXian" w:hAnsi="Times New Roman" w:cs="Times New Roman"/>
          <w:color w:val="000000"/>
          <w:sz w:val="18"/>
          <w:szCs w:val="18"/>
          <w:lang w:eastAsia="zh-CN"/>
        </w:rPr>
        <w:t>B.</w:t>
      </w:r>
      <w:r w:rsidRPr="001654F1">
        <w:rPr>
          <w:rFonts w:ascii="Times New Roman" w:eastAsia="DengXian" w:hAnsi="Times New Roman" w:cs="Times New Roman"/>
          <w:spacing w:val="6"/>
          <w:sz w:val="18"/>
          <w:szCs w:val="18"/>
          <w:lang w:eastAsia="zh-CN"/>
        </w:rPr>
        <w:t xml:space="preserve"> </w:t>
      </w:r>
      <w:r w:rsidRPr="001654F1">
        <w:rPr>
          <w:rFonts w:ascii="Times New Roman" w:eastAsia="DengXian" w:hAnsi="Times New Roman" w:cs="Times New Roman"/>
          <w:color w:val="000000"/>
          <w:sz w:val="18"/>
          <w:szCs w:val="18"/>
          <w:lang w:eastAsia="zh-CN"/>
        </w:rPr>
        <w:t>J.,</w:t>
      </w:r>
      <w:r w:rsidRPr="001654F1">
        <w:rPr>
          <w:rFonts w:ascii="Times New Roman" w:eastAsia="DengXian" w:hAnsi="Times New Roman" w:cs="Times New Roman"/>
          <w:spacing w:val="5"/>
          <w:sz w:val="18"/>
          <w:szCs w:val="18"/>
          <w:lang w:eastAsia="zh-CN"/>
        </w:rPr>
        <w:t xml:space="preserve"> </w:t>
      </w:r>
      <w:r w:rsidRPr="001654F1">
        <w:rPr>
          <w:rFonts w:ascii="Times New Roman" w:eastAsia="DengXian" w:hAnsi="Times New Roman" w:cs="Times New Roman"/>
          <w:color w:val="000000"/>
          <w:sz w:val="18"/>
          <w:szCs w:val="18"/>
          <w:lang w:eastAsia="zh-CN"/>
        </w:rPr>
        <w:t>Higgs</w:t>
      </w:r>
      <w:r w:rsidRPr="001654F1">
        <w:rPr>
          <w:rFonts w:ascii="Times New Roman" w:eastAsia="DengXian" w:hAnsi="Times New Roman" w:cs="Times New Roman"/>
          <w:spacing w:val="6"/>
          <w:sz w:val="18"/>
          <w:szCs w:val="18"/>
          <w:lang w:eastAsia="zh-CN"/>
        </w:rPr>
        <w:t xml:space="preserve"> </w:t>
      </w:r>
      <w:r w:rsidRPr="001654F1">
        <w:rPr>
          <w:rFonts w:ascii="Times New Roman" w:eastAsia="DengXian" w:hAnsi="Times New Roman" w:cs="Times New Roman"/>
          <w:color w:val="000000"/>
          <w:sz w:val="18"/>
          <w:szCs w:val="18"/>
          <w:lang w:eastAsia="zh-CN"/>
        </w:rPr>
        <w:t>(2010).</w:t>
      </w:r>
      <w:r w:rsidRPr="001654F1">
        <w:rPr>
          <w:rFonts w:ascii="Times New Roman" w:eastAsia="DengXian" w:hAnsi="Times New Roman" w:cs="Times New Roman"/>
          <w:spacing w:val="5"/>
          <w:sz w:val="18"/>
          <w:szCs w:val="18"/>
          <w:lang w:eastAsia="zh-CN"/>
        </w:rPr>
        <w:t xml:space="preserve"> </w:t>
      </w:r>
      <w:r w:rsidRPr="001654F1">
        <w:rPr>
          <w:rFonts w:ascii="Times New Roman" w:eastAsia="DengXian" w:hAnsi="Times New Roman" w:cs="Times New Roman"/>
          <w:color w:val="000000"/>
          <w:sz w:val="18"/>
          <w:szCs w:val="18"/>
          <w:lang w:eastAsia="zh-CN"/>
        </w:rPr>
        <w:t>“Software</w:t>
      </w:r>
      <w:r w:rsidRPr="001654F1">
        <w:rPr>
          <w:rFonts w:ascii="Times New Roman" w:eastAsia="DengXian" w:hAnsi="Times New Roman" w:cs="Times New Roman"/>
          <w:spacing w:val="6"/>
          <w:sz w:val="18"/>
          <w:szCs w:val="18"/>
          <w:lang w:eastAsia="zh-CN"/>
        </w:rPr>
        <w:t xml:space="preserve"> </w:t>
      </w:r>
      <w:r w:rsidRPr="001654F1">
        <w:rPr>
          <w:rFonts w:ascii="Times New Roman" w:eastAsia="DengXian" w:hAnsi="Times New Roman" w:cs="Times New Roman"/>
          <w:color w:val="000000"/>
          <w:sz w:val="18"/>
          <w:szCs w:val="18"/>
          <w:lang w:eastAsia="zh-CN"/>
        </w:rPr>
        <w:t>Tools</w:t>
      </w:r>
      <w:r w:rsidRPr="001654F1">
        <w:rPr>
          <w:rFonts w:ascii="Times New Roman" w:eastAsia="DengXian" w:hAnsi="Times New Roman" w:cs="Times New Roman"/>
          <w:spacing w:val="5"/>
          <w:sz w:val="18"/>
          <w:szCs w:val="18"/>
          <w:lang w:eastAsia="zh-CN"/>
        </w:rPr>
        <w:t xml:space="preserve"> </w:t>
      </w:r>
      <w:r w:rsidRPr="001654F1">
        <w:rPr>
          <w:rFonts w:ascii="Times New Roman" w:eastAsia="DengXian" w:hAnsi="Times New Roman" w:cs="Times New Roman"/>
          <w:color w:val="000000"/>
          <w:sz w:val="18"/>
          <w:szCs w:val="18"/>
          <w:lang w:eastAsia="zh-CN"/>
        </w:rPr>
        <w:t>and</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Virtual</w:t>
      </w:r>
      <w:r w:rsidRPr="001654F1">
        <w:rPr>
          <w:rFonts w:ascii="Times New Roman" w:eastAsia="DengXian" w:hAnsi="Times New Roman" w:cs="Times New Roman"/>
          <w:spacing w:val="7"/>
          <w:sz w:val="18"/>
          <w:szCs w:val="18"/>
          <w:lang w:eastAsia="zh-CN"/>
        </w:rPr>
        <w:t xml:space="preserve">   </w:t>
      </w:r>
      <w:r w:rsidRPr="001654F1">
        <w:rPr>
          <w:rFonts w:ascii="Times New Roman" w:eastAsia="DengXian" w:hAnsi="Times New Roman" w:cs="Times New Roman"/>
          <w:color w:val="000000"/>
          <w:sz w:val="18"/>
          <w:szCs w:val="18"/>
          <w:lang w:eastAsia="zh-CN"/>
        </w:rPr>
        <w:t>Labs</w:t>
      </w:r>
      <w:r w:rsidRPr="001654F1">
        <w:rPr>
          <w:rFonts w:ascii="Times New Roman" w:eastAsia="DengXian" w:hAnsi="Times New Roman" w:cs="Times New Roman"/>
          <w:spacing w:val="8"/>
          <w:sz w:val="18"/>
          <w:szCs w:val="18"/>
          <w:lang w:eastAsia="zh-CN"/>
        </w:rPr>
        <w:t xml:space="preserve">   </w:t>
      </w:r>
      <w:r w:rsidRPr="001654F1">
        <w:rPr>
          <w:rFonts w:ascii="Times New Roman" w:eastAsia="DengXian" w:hAnsi="Times New Roman" w:cs="Times New Roman"/>
          <w:color w:val="000000"/>
          <w:sz w:val="18"/>
          <w:szCs w:val="18"/>
          <w:lang w:eastAsia="zh-CN"/>
        </w:rPr>
        <w:t>in</w:t>
      </w:r>
      <w:r w:rsidRPr="001654F1">
        <w:rPr>
          <w:rFonts w:ascii="Times New Roman" w:eastAsia="DengXian" w:hAnsi="Times New Roman" w:cs="Times New Roman"/>
          <w:spacing w:val="7"/>
          <w:sz w:val="18"/>
          <w:szCs w:val="18"/>
          <w:lang w:eastAsia="zh-CN"/>
        </w:rPr>
        <w:t xml:space="preserve">   </w:t>
      </w:r>
      <w:r w:rsidRPr="001654F1">
        <w:rPr>
          <w:rFonts w:ascii="Times New Roman" w:eastAsia="DengXian" w:hAnsi="Times New Roman" w:cs="Times New Roman"/>
          <w:color w:val="000000"/>
          <w:sz w:val="18"/>
          <w:szCs w:val="18"/>
          <w:lang w:eastAsia="zh-CN"/>
        </w:rPr>
        <w:t>Online</w:t>
      </w:r>
      <w:r w:rsidRPr="001654F1">
        <w:rPr>
          <w:rFonts w:ascii="Times New Roman" w:eastAsia="DengXian" w:hAnsi="Times New Roman" w:cs="Times New Roman"/>
          <w:spacing w:val="8"/>
          <w:sz w:val="18"/>
          <w:szCs w:val="18"/>
          <w:lang w:eastAsia="zh-CN"/>
        </w:rPr>
        <w:t xml:space="preserve">   </w:t>
      </w:r>
      <w:r w:rsidRPr="001654F1">
        <w:rPr>
          <w:rFonts w:ascii="Times New Roman" w:eastAsia="DengXian" w:hAnsi="Times New Roman" w:cs="Times New Roman"/>
          <w:color w:val="000000"/>
          <w:sz w:val="18"/>
          <w:szCs w:val="18"/>
          <w:lang w:eastAsia="zh-CN"/>
        </w:rPr>
        <w:t>Computer-Science</w:t>
      </w:r>
      <w:r w:rsidRPr="001654F1">
        <w:rPr>
          <w:rFonts w:ascii="Times New Roman" w:eastAsia="DengXian" w:hAnsi="Times New Roman" w:cs="Times New Roman"/>
          <w:spacing w:val="7"/>
          <w:sz w:val="18"/>
          <w:szCs w:val="18"/>
          <w:lang w:eastAsia="zh-CN"/>
        </w:rPr>
        <w:t xml:space="preserve">   </w:t>
      </w:r>
      <w:r w:rsidRPr="001654F1">
        <w:rPr>
          <w:rFonts w:ascii="Times New Roman" w:eastAsia="DengXian" w:hAnsi="Times New Roman" w:cs="Times New Roman"/>
          <w:color w:val="000000"/>
          <w:sz w:val="18"/>
          <w:szCs w:val="18"/>
          <w:lang w:eastAsia="zh-CN"/>
        </w:rPr>
        <w:t>Classes”.</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i/>
          <w:color w:val="000000"/>
          <w:spacing w:val="1"/>
          <w:sz w:val="18"/>
          <w:szCs w:val="18"/>
          <w:lang w:eastAsia="zh-CN"/>
        </w:rPr>
        <w:t>Learning</w:t>
      </w:r>
      <w:r w:rsidRPr="001654F1">
        <w:rPr>
          <w:rFonts w:ascii="Times New Roman" w:eastAsia="DengXian" w:hAnsi="Times New Roman" w:cs="Times New Roman"/>
          <w:i/>
          <w:spacing w:val="2"/>
          <w:sz w:val="18"/>
          <w:szCs w:val="18"/>
          <w:lang w:eastAsia="zh-CN"/>
        </w:rPr>
        <w:t xml:space="preserve"> </w:t>
      </w:r>
      <w:r w:rsidRPr="001654F1">
        <w:rPr>
          <w:rFonts w:ascii="Times New Roman" w:eastAsia="DengXian" w:hAnsi="Times New Roman" w:cs="Times New Roman"/>
          <w:i/>
          <w:color w:val="000000"/>
          <w:spacing w:val="2"/>
          <w:sz w:val="18"/>
          <w:szCs w:val="18"/>
          <w:lang w:eastAsia="zh-CN"/>
        </w:rPr>
        <w:t>Management</w:t>
      </w:r>
      <w:r w:rsidRPr="001654F1">
        <w:rPr>
          <w:rFonts w:ascii="Times New Roman" w:eastAsia="DengXian" w:hAnsi="Times New Roman" w:cs="Times New Roman"/>
          <w:i/>
          <w:spacing w:val="2"/>
          <w:sz w:val="18"/>
          <w:szCs w:val="18"/>
          <w:lang w:eastAsia="zh-CN"/>
        </w:rPr>
        <w:t xml:space="preserve"> </w:t>
      </w:r>
      <w:r w:rsidRPr="001654F1">
        <w:rPr>
          <w:rFonts w:ascii="Times New Roman" w:eastAsia="DengXian" w:hAnsi="Times New Roman" w:cs="Times New Roman"/>
          <w:i/>
          <w:color w:val="000000"/>
          <w:spacing w:val="2"/>
          <w:sz w:val="18"/>
          <w:szCs w:val="18"/>
          <w:lang w:eastAsia="zh-CN"/>
        </w:rPr>
        <w:t>System</w:t>
      </w:r>
      <w:r w:rsidRPr="001654F1">
        <w:rPr>
          <w:rFonts w:ascii="Times New Roman" w:eastAsia="DengXian" w:hAnsi="Times New Roman" w:cs="Times New Roman"/>
          <w:i/>
          <w:spacing w:val="2"/>
          <w:sz w:val="18"/>
          <w:szCs w:val="18"/>
          <w:lang w:eastAsia="zh-CN"/>
        </w:rPr>
        <w:t xml:space="preserve"> </w:t>
      </w:r>
      <w:r w:rsidRPr="001654F1">
        <w:rPr>
          <w:rFonts w:ascii="Times New Roman" w:eastAsia="DengXian" w:hAnsi="Times New Roman" w:cs="Times New Roman"/>
          <w:i/>
          <w:color w:val="000000"/>
          <w:spacing w:val="1"/>
          <w:sz w:val="18"/>
          <w:szCs w:val="18"/>
          <w:lang w:eastAsia="zh-CN"/>
        </w:rPr>
        <w:t>Technologies</w:t>
      </w:r>
      <w:r w:rsidRPr="001654F1">
        <w:rPr>
          <w:rFonts w:ascii="Times New Roman" w:eastAsia="DengXian" w:hAnsi="Times New Roman" w:cs="Times New Roman"/>
          <w:i/>
          <w:spacing w:val="3"/>
          <w:sz w:val="18"/>
          <w:szCs w:val="18"/>
          <w:lang w:eastAsia="zh-CN"/>
        </w:rPr>
        <w:t xml:space="preserve"> </w:t>
      </w:r>
      <w:r w:rsidRPr="001654F1">
        <w:rPr>
          <w:rFonts w:ascii="Times New Roman" w:eastAsia="DengXian" w:hAnsi="Times New Roman" w:cs="Times New Roman"/>
          <w:i/>
          <w:color w:val="000000"/>
          <w:spacing w:val="5"/>
          <w:sz w:val="18"/>
          <w:szCs w:val="18"/>
          <w:lang w:eastAsia="zh-CN"/>
        </w:rPr>
        <w:t>and</w:t>
      </w:r>
      <w:r w:rsidRPr="001654F1">
        <w:rPr>
          <w:rFonts w:ascii="Times New Roman" w:eastAsia="DengXian" w:hAnsi="Times New Roman" w:cs="Times New Roman"/>
          <w:i/>
          <w:spacing w:val="2"/>
          <w:sz w:val="18"/>
          <w:szCs w:val="18"/>
          <w:lang w:eastAsia="zh-CN"/>
        </w:rPr>
        <w:t xml:space="preserve"> </w:t>
      </w:r>
      <w:r w:rsidRPr="001654F1">
        <w:rPr>
          <w:rFonts w:ascii="Times New Roman" w:eastAsia="DengXian" w:hAnsi="Times New Roman" w:cs="Times New Roman"/>
          <w:i/>
          <w:color w:val="000000"/>
          <w:spacing w:val="1"/>
          <w:sz w:val="18"/>
          <w:szCs w:val="18"/>
          <w:lang w:eastAsia="zh-CN"/>
        </w:rPr>
        <w:t>Software</w:t>
      </w:r>
      <w:r w:rsidRPr="001654F1">
        <w:rPr>
          <w:rFonts w:ascii="Times New Roman" w:eastAsia="DengXian" w:hAnsi="Times New Roman" w:cs="Times New Roman"/>
          <w:i/>
          <w:sz w:val="18"/>
          <w:szCs w:val="18"/>
          <w:lang w:eastAsia="zh-CN"/>
        </w:rPr>
        <w:t xml:space="preserve"> </w:t>
      </w:r>
      <w:r w:rsidRPr="001654F1">
        <w:rPr>
          <w:rFonts w:ascii="Times New Roman" w:eastAsia="DengXian" w:hAnsi="Times New Roman" w:cs="Times New Roman"/>
          <w:i/>
          <w:color w:val="000000"/>
          <w:sz w:val="18"/>
          <w:szCs w:val="18"/>
          <w:lang w:eastAsia="zh-CN"/>
        </w:rPr>
        <w:t>Solutions</w:t>
      </w:r>
      <w:r w:rsidRPr="001654F1">
        <w:rPr>
          <w:rFonts w:ascii="Times New Roman" w:eastAsia="DengXian" w:hAnsi="Times New Roman" w:cs="Times New Roman"/>
          <w:i/>
          <w:sz w:val="18"/>
          <w:szCs w:val="18"/>
          <w:lang w:eastAsia="zh-CN"/>
        </w:rPr>
        <w:t xml:space="preserve">  </w:t>
      </w:r>
      <w:r w:rsidRPr="001654F1">
        <w:rPr>
          <w:rFonts w:ascii="Times New Roman" w:eastAsia="DengXian" w:hAnsi="Times New Roman" w:cs="Times New Roman"/>
          <w:i/>
          <w:color w:val="000000"/>
          <w:sz w:val="18"/>
          <w:szCs w:val="18"/>
          <w:lang w:eastAsia="zh-CN"/>
        </w:rPr>
        <w:t>for</w:t>
      </w:r>
      <w:r w:rsidRPr="001654F1">
        <w:rPr>
          <w:rFonts w:ascii="Times New Roman" w:eastAsia="DengXian" w:hAnsi="Times New Roman" w:cs="Times New Roman"/>
          <w:i/>
          <w:sz w:val="18"/>
          <w:szCs w:val="18"/>
          <w:lang w:eastAsia="zh-CN"/>
        </w:rPr>
        <w:t xml:space="preserve">  </w:t>
      </w:r>
      <w:r w:rsidRPr="001654F1">
        <w:rPr>
          <w:rFonts w:ascii="Times New Roman" w:eastAsia="DengXian" w:hAnsi="Times New Roman" w:cs="Times New Roman"/>
          <w:i/>
          <w:color w:val="000000"/>
          <w:sz w:val="18"/>
          <w:szCs w:val="18"/>
          <w:lang w:eastAsia="zh-CN"/>
        </w:rPr>
        <w:t>Online</w:t>
      </w:r>
      <w:r w:rsidRPr="001654F1">
        <w:rPr>
          <w:rFonts w:ascii="Times New Roman" w:eastAsia="DengXian" w:hAnsi="Times New Roman" w:cs="Times New Roman"/>
          <w:i/>
          <w:sz w:val="18"/>
          <w:szCs w:val="18"/>
          <w:lang w:eastAsia="zh-CN"/>
        </w:rPr>
        <w:t xml:space="preserve">  </w:t>
      </w:r>
      <w:r w:rsidRPr="001654F1">
        <w:rPr>
          <w:rFonts w:ascii="Times New Roman" w:eastAsia="DengXian" w:hAnsi="Times New Roman" w:cs="Times New Roman"/>
          <w:i/>
          <w:color w:val="000000"/>
          <w:sz w:val="18"/>
          <w:szCs w:val="18"/>
          <w:lang w:eastAsia="zh-CN"/>
        </w:rPr>
        <w:t>Teaching:</w:t>
      </w:r>
      <w:r w:rsidRPr="001654F1">
        <w:rPr>
          <w:rFonts w:ascii="Times New Roman" w:eastAsia="DengXian" w:hAnsi="Times New Roman" w:cs="Times New Roman"/>
          <w:i/>
          <w:sz w:val="18"/>
          <w:szCs w:val="18"/>
          <w:lang w:eastAsia="zh-CN"/>
        </w:rPr>
        <w:t xml:space="preserve">  </w:t>
      </w:r>
      <w:r w:rsidRPr="001654F1">
        <w:rPr>
          <w:rFonts w:ascii="Times New Roman" w:eastAsia="DengXian" w:hAnsi="Times New Roman" w:cs="Times New Roman"/>
          <w:i/>
          <w:color w:val="000000"/>
          <w:sz w:val="18"/>
          <w:szCs w:val="18"/>
          <w:lang w:eastAsia="zh-CN"/>
        </w:rPr>
        <w:t>Tools</w:t>
      </w:r>
      <w:r w:rsidRPr="001654F1">
        <w:rPr>
          <w:rFonts w:ascii="Times New Roman" w:eastAsia="DengXian" w:hAnsi="Times New Roman" w:cs="Times New Roman"/>
          <w:i/>
          <w:sz w:val="18"/>
          <w:szCs w:val="18"/>
          <w:lang w:eastAsia="zh-CN"/>
        </w:rPr>
        <w:t xml:space="preserve">  </w:t>
      </w:r>
      <w:r w:rsidRPr="001654F1">
        <w:rPr>
          <w:rFonts w:ascii="Times New Roman" w:eastAsia="DengXian" w:hAnsi="Times New Roman" w:cs="Times New Roman"/>
          <w:i/>
          <w:color w:val="000000"/>
          <w:sz w:val="18"/>
          <w:szCs w:val="18"/>
          <w:lang w:eastAsia="zh-CN"/>
        </w:rPr>
        <w:t>and</w:t>
      </w:r>
      <w:r w:rsidRPr="001654F1">
        <w:rPr>
          <w:rFonts w:ascii="Times New Roman" w:eastAsia="DengXian" w:hAnsi="Times New Roman" w:cs="Times New Roman"/>
          <w:i/>
          <w:spacing w:val="8"/>
          <w:sz w:val="18"/>
          <w:szCs w:val="18"/>
          <w:lang w:eastAsia="zh-CN"/>
        </w:rPr>
        <w:t xml:space="preserve">  </w:t>
      </w:r>
      <w:r w:rsidRPr="001654F1">
        <w:rPr>
          <w:rFonts w:ascii="Times New Roman" w:eastAsia="DengXian" w:hAnsi="Times New Roman" w:cs="Times New Roman"/>
          <w:i/>
          <w:color w:val="000000"/>
          <w:sz w:val="18"/>
          <w:szCs w:val="18"/>
          <w:lang w:eastAsia="zh-CN"/>
        </w:rPr>
        <w:t>Applications,</w:t>
      </w:r>
      <w:r w:rsidRPr="001654F1">
        <w:rPr>
          <w:rFonts w:ascii="Times New Roman" w:eastAsia="DengXian" w:hAnsi="Times New Roman" w:cs="Times New Roman"/>
          <w:i/>
          <w:sz w:val="18"/>
          <w:szCs w:val="18"/>
          <w:lang w:eastAsia="zh-CN"/>
        </w:rPr>
        <w:t xml:space="preserve"> </w:t>
      </w:r>
      <w:r w:rsidRPr="001654F1">
        <w:rPr>
          <w:rFonts w:ascii="Times New Roman" w:eastAsia="DengXian" w:hAnsi="Times New Roman" w:cs="Times New Roman"/>
          <w:color w:val="000000"/>
          <w:sz w:val="18"/>
          <w:szCs w:val="18"/>
          <w:lang w:eastAsia="zh-CN"/>
        </w:rPr>
        <w:t>edited</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by</w:t>
      </w:r>
      <w:r w:rsidRPr="001654F1">
        <w:rPr>
          <w:rFonts w:ascii="Times New Roman" w:eastAsia="DengXian" w:hAnsi="Times New Roman" w:cs="Times New Roman"/>
          <w:sz w:val="18"/>
          <w:szCs w:val="18"/>
          <w:lang w:eastAsia="zh-CN"/>
        </w:rPr>
        <w:t xml:space="preserve"> </w:t>
      </w:r>
      <w:proofErr w:type="spellStart"/>
      <w:r w:rsidRPr="001654F1">
        <w:rPr>
          <w:rFonts w:ascii="Times New Roman" w:eastAsia="DengXian" w:hAnsi="Times New Roman" w:cs="Times New Roman"/>
          <w:color w:val="000000"/>
          <w:sz w:val="18"/>
          <w:szCs w:val="18"/>
          <w:lang w:eastAsia="zh-CN"/>
        </w:rPr>
        <w:t>Yefim</w:t>
      </w:r>
      <w:proofErr w:type="spellEnd"/>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Kats,</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IGI</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Global,</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2010,</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pp.</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z w:val="18"/>
          <w:szCs w:val="18"/>
          <w:lang w:eastAsia="zh-CN"/>
        </w:rPr>
        <w:t>332-350.</w:t>
      </w:r>
    </w:p>
    <w:p w14:paraId="1AE42C6C" w14:textId="4EB8F8D8" w:rsidR="00B53B9E" w:rsidRDefault="00B53B9E" w:rsidP="00B53B9E">
      <w:pPr>
        <w:tabs>
          <w:tab w:val="left" w:pos="777"/>
        </w:tabs>
        <w:ind w:left="357" w:right="1087" w:hanging="357"/>
      </w:pPr>
      <w:r w:rsidRPr="008C1FA2">
        <w:rPr>
          <w:rFonts w:ascii="Times New Roman" w:eastAsia="Times New Roman" w:hAnsi="Times New Roman" w:cs="Times New Roman"/>
          <w:color w:val="000000"/>
          <w:spacing w:val="3"/>
          <w:sz w:val="18"/>
          <w:szCs w:val="18"/>
          <w:lang w:val="pt-PT"/>
        </w:rPr>
        <w:t>[13]</w:t>
      </w:r>
      <w:r w:rsidRPr="008C1FA2">
        <w:rPr>
          <w:rFonts w:ascii="Times New Roman" w:eastAsia="Times New Roman" w:hAnsi="Times New Roman" w:cs="Times New Roman"/>
          <w:spacing w:val="2"/>
          <w:sz w:val="18"/>
          <w:szCs w:val="18"/>
          <w:lang w:val="pt-PT"/>
        </w:rPr>
        <w:t xml:space="preserve">  </w:t>
      </w:r>
      <w:r w:rsidRPr="008C1FA2">
        <w:rPr>
          <w:rFonts w:ascii="Times New Roman" w:eastAsia="Times New Roman" w:hAnsi="Times New Roman" w:cs="Times New Roman"/>
          <w:color w:val="000000"/>
          <w:spacing w:val="6"/>
          <w:sz w:val="18"/>
          <w:szCs w:val="18"/>
          <w:lang w:val="pt-PT"/>
        </w:rPr>
        <w:t>M.</w:t>
      </w:r>
      <w:r w:rsidRPr="008C1FA2">
        <w:rPr>
          <w:rFonts w:ascii="Times New Roman" w:eastAsia="Times New Roman" w:hAnsi="Times New Roman" w:cs="Times New Roman"/>
          <w:spacing w:val="3"/>
          <w:sz w:val="18"/>
          <w:szCs w:val="18"/>
          <w:lang w:val="pt-PT"/>
        </w:rPr>
        <w:t xml:space="preserve"> </w:t>
      </w:r>
      <w:r w:rsidRPr="008C1FA2">
        <w:rPr>
          <w:rFonts w:ascii="Times New Roman" w:eastAsia="Times New Roman" w:hAnsi="Times New Roman" w:cs="Times New Roman"/>
          <w:color w:val="000000"/>
          <w:spacing w:val="4"/>
          <w:sz w:val="18"/>
          <w:szCs w:val="18"/>
          <w:lang w:val="pt-PT"/>
        </w:rPr>
        <w:t>A.,</w:t>
      </w:r>
      <w:r w:rsidRPr="008C1FA2">
        <w:rPr>
          <w:rFonts w:ascii="Times New Roman" w:eastAsia="Times New Roman" w:hAnsi="Times New Roman" w:cs="Times New Roman"/>
          <w:spacing w:val="2"/>
          <w:sz w:val="18"/>
          <w:szCs w:val="18"/>
          <w:lang w:val="pt-PT"/>
        </w:rPr>
        <w:t xml:space="preserve"> </w:t>
      </w:r>
      <w:r w:rsidRPr="008C1FA2">
        <w:rPr>
          <w:rFonts w:ascii="Times New Roman" w:eastAsia="Times New Roman" w:hAnsi="Times New Roman" w:cs="Times New Roman"/>
          <w:color w:val="000000"/>
          <w:spacing w:val="4"/>
          <w:sz w:val="18"/>
          <w:szCs w:val="18"/>
          <w:lang w:val="pt-PT"/>
        </w:rPr>
        <w:t>Bochicchio</w:t>
      </w:r>
      <w:r w:rsidRPr="008C1FA2">
        <w:rPr>
          <w:rFonts w:ascii="Times New Roman" w:eastAsia="Times New Roman" w:hAnsi="Times New Roman" w:cs="Times New Roman"/>
          <w:spacing w:val="3"/>
          <w:sz w:val="18"/>
          <w:szCs w:val="18"/>
          <w:lang w:val="pt-PT"/>
        </w:rPr>
        <w:t xml:space="preserve"> </w:t>
      </w:r>
      <w:r w:rsidRPr="008C1FA2">
        <w:rPr>
          <w:rFonts w:ascii="Times New Roman" w:eastAsia="Times New Roman" w:hAnsi="Times New Roman" w:cs="Times New Roman"/>
          <w:color w:val="000000"/>
          <w:spacing w:val="8"/>
          <w:sz w:val="18"/>
          <w:szCs w:val="18"/>
          <w:lang w:val="pt-PT"/>
        </w:rPr>
        <w:t>&amp;</w:t>
      </w:r>
      <w:r w:rsidRPr="008C1FA2">
        <w:rPr>
          <w:rFonts w:ascii="Times New Roman" w:eastAsia="Times New Roman" w:hAnsi="Times New Roman" w:cs="Times New Roman"/>
          <w:spacing w:val="2"/>
          <w:sz w:val="18"/>
          <w:szCs w:val="18"/>
          <w:lang w:val="pt-PT"/>
        </w:rPr>
        <w:t xml:space="preserve"> </w:t>
      </w:r>
      <w:r w:rsidRPr="008C1FA2">
        <w:rPr>
          <w:rFonts w:ascii="Times New Roman" w:eastAsia="Times New Roman" w:hAnsi="Times New Roman" w:cs="Times New Roman"/>
          <w:color w:val="000000"/>
          <w:spacing w:val="3"/>
          <w:sz w:val="18"/>
          <w:szCs w:val="18"/>
          <w:lang w:val="pt-PT"/>
        </w:rPr>
        <w:t>A.,</w:t>
      </w:r>
      <w:r w:rsidRPr="008C1FA2">
        <w:rPr>
          <w:rFonts w:ascii="Times New Roman" w:eastAsia="Times New Roman" w:hAnsi="Times New Roman" w:cs="Times New Roman"/>
          <w:spacing w:val="3"/>
          <w:sz w:val="18"/>
          <w:szCs w:val="18"/>
          <w:lang w:val="pt-PT"/>
        </w:rPr>
        <w:t xml:space="preserve"> </w:t>
      </w:r>
      <w:r w:rsidRPr="008C1FA2">
        <w:rPr>
          <w:rFonts w:ascii="Times New Roman" w:eastAsia="Times New Roman" w:hAnsi="Times New Roman" w:cs="Times New Roman"/>
          <w:color w:val="000000"/>
          <w:spacing w:val="5"/>
          <w:sz w:val="18"/>
          <w:szCs w:val="18"/>
          <w:lang w:val="pt-PT"/>
        </w:rPr>
        <w:t>Longo</w:t>
      </w:r>
      <w:r w:rsidRPr="008C1FA2">
        <w:rPr>
          <w:rFonts w:ascii="Times New Roman" w:eastAsia="Times New Roman" w:hAnsi="Times New Roman" w:cs="Times New Roman"/>
          <w:spacing w:val="2"/>
          <w:sz w:val="18"/>
          <w:szCs w:val="18"/>
          <w:lang w:val="pt-PT"/>
        </w:rPr>
        <w:t xml:space="preserve"> </w:t>
      </w:r>
      <w:r w:rsidRPr="008C1FA2">
        <w:rPr>
          <w:rFonts w:ascii="Times New Roman" w:eastAsia="Times New Roman" w:hAnsi="Times New Roman" w:cs="Times New Roman"/>
          <w:color w:val="000000"/>
          <w:spacing w:val="3"/>
          <w:sz w:val="18"/>
          <w:szCs w:val="18"/>
          <w:lang w:val="pt-PT"/>
        </w:rPr>
        <w:t>(2010).</w:t>
      </w:r>
      <w:r w:rsidRPr="008C1FA2">
        <w:rPr>
          <w:rFonts w:ascii="Times New Roman" w:eastAsia="Times New Roman" w:hAnsi="Times New Roman" w:cs="Times New Roman"/>
          <w:spacing w:val="3"/>
          <w:sz w:val="18"/>
          <w:szCs w:val="18"/>
          <w:lang w:val="pt-PT"/>
        </w:rPr>
        <w:t xml:space="preserve"> </w:t>
      </w:r>
      <w:r w:rsidR="001654F1" w:rsidRPr="001654F1">
        <w:rPr>
          <w:rFonts w:ascii="Times New Roman" w:eastAsia="DengXian" w:hAnsi="Times New Roman" w:cs="Times New Roman"/>
          <w:i/>
          <w:color w:val="000000"/>
          <w:spacing w:val="4"/>
          <w:sz w:val="18"/>
          <w:szCs w:val="18"/>
          <w:lang w:eastAsia="zh-CN"/>
        </w:rPr>
        <w:t>Extending</w:t>
      </w:r>
      <w:r w:rsidR="001654F1" w:rsidRPr="001654F1">
        <w:rPr>
          <w:rFonts w:ascii="Times New Roman" w:eastAsia="DengXian" w:hAnsi="Times New Roman" w:cs="Times New Roman"/>
          <w:i/>
          <w:spacing w:val="2"/>
          <w:sz w:val="18"/>
          <w:szCs w:val="18"/>
          <w:lang w:eastAsia="zh-CN"/>
        </w:rPr>
        <w:t xml:space="preserve"> </w:t>
      </w:r>
      <w:r w:rsidR="001654F1" w:rsidRPr="001654F1">
        <w:rPr>
          <w:rFonts w:ascii="Times New Roman" w:eastAsia="DengXian" w:hAnsi="Times New Roman" w:cs="Times New Roman"/>
          <w:i/>
          <w:color w:val="000000"/>
          <w:spacing w:val="7"/>
          <w:sz w:val="18"/>
          <w:szCs w:val="18"/>
          <w:lang w:eastAsia="zh-CN"/>
        </w:rPr>
        <w:t>LMS</w:t>
      </w:r>
      <w:r w:rsidR="001654F1" w:rsidRPr="001654F1">
        <w:rPr>
          <w:rFonts w:ascii="Times New Roman" w:eastAsia="DengXian" w:hAnsi="Times New Roman" w:cs="Times New Roman"/>
          <w:i/>
          <w:sz w:val="18"/>
          <w:szCs w:val="18"/>
          <w:lang w:eastAsia="zh-CN"/>
        </w:rPr>
        <w:t xml:space="preserve"> </w:t>
      </w:r>
      <w:r w:rsidR="001654F1" w:rsidRPr="001654F1">
        <w:rPr>
          <w:rFonts w:ascii="Times New Roman" w:eastAsia="DengXian" w:hAnsi="Times New Roman" w:cs="Times New Roman"/>
          <w:i/>
          <w:color w:val="000000"/>
          <w:spacing w:val="2"/>
          <w:sz w:val="18"/>
          <w:szCs w:val="18"/>
          <w:lang w:eastAsia="zh-CN"/>
        </w:rPr>
        <w:t>with</w:t>
      </w:r>
      <w:r w:rsidR="001654F1" w:rsidRPr="001654F1">
        <w:rPr>
          <w:rFonts w:ascii="Times New Roman" w:eastAsia="DengXian" w:hAnsi="Times New Roman" w:cs="Times New Roman"/>
          <w:i/>
          <w:spacing w:val="1"/>
          <w:sz w:val="18"/>
          <w:szCs w:val="18"/>
          <w:lang w:eastAsia="zh-CN"/>
        </w:rPr>
        <w:t xml:space="preserve"> </w:t>
      </w:r>
      <w:r w:rsidR="001654F1" w:rsidRPr="001654F1">
        <w:rPr>
          <w:rFonts w:ascii="Times New Roman" w:eastAsia="DengXian" w:hAnsi="Times New Roman" w:cs="Times New Roman"/>
          <w:i/>
          <w:color w:val="000000"/>
          <w:spacing w:val="2"/>
          <w:sz w:val="18"/>
          <w:szCs w:val="18"/>
          <w:lang w:eastAsia="zh-CN"/>
        </w:rPr>
        <w:t>collaborative</w:t>
      </w:r>
      <w:r w:rsidR="001654F1" w:rsidRPr="001654F1">
        <w:rPr>
          <w:rFonts w:ascii="Times New Roman" w:eastAsia="DengXian" w:hAnsi="Times New Roman" w:cs="Times New Roman"/>
          <w:i/>
          <w:spacing w:val="1"/>
          <w:sz w:val="18"/>
          <w:szCs w:val="18"/>
          <w:lang w:eastAsia="zh-CN"/>
        </w:rPr>
        <w:t xml:space="preserve"> </w:t>
      </w:r>
      <w:r w:rsidR="001654F1" w:rsidRPr="001654F1">
        <w:rPr>
          <w:rFonts w:ascii="Times New Roman" w:eastAsia="DengXian" w:hAnsi="Times New Roman" w:cs="Times New Roman"/>
          <w:i/>
          <w:color w:val="000000"/>
          <w:spacing w:val="2"/>
          <w:sz w:val="18"/>
          <w:szCs w:val="18"/>
          <w:lang w:eastAsia="zh-CN"/>
        </w:rPr>
        <w:t>remote</w:t>
      </w:r>
      <w:r w:rsidR="001654F1" w:rsidRPr="001654F1">
        <w:rPr>
          <w:rFonts w:ascii="Times New Roman" w:eastAsia="DengXian" w:hAnsi="Times New Roman" w:cs="Times New Roman"/>
          <w:i/>
          <w:spacing w:val="1"/>
          <w:sz w:val="18"/>
          <w:szCs w:val="18"/>
          <w:lang w:eastAsia="zh-CN"/>
        </w:rPr>
        <w:t xml:space="preserve"> </w:t>
      </w:r>
      <w:r w:rsidR="001654F1" w:rsidRPr="001654F1">
        <w:rPr>
          <w:rFonts w:ascii="Times New Roman" w:eastAsia="DengXian" w:hAnsi="Times New Roman" w:cs="Times New Roman"/>
          <w:i/>
          <w:color w:val="000000"/>
          <w:spacing w:val="2"/>
          <w:sz w:val="18"/>
          <w:szCs w:val="18"/>
          <w:lang w:eastAsia="zh-CN"/>
        </w:rPr>
        <w:t>lab</w:t>
      </w:r>
      <w:r w:rsidR="001654F1" w:rsidRPr="001654F1">
        <w:rPr>
          <w:rFonts w:ascii="Times New Roman" w:eastAsia="DengXian" w:hAnsi="Times New Roman" w:cs="Times New Roman"/>
          <w:i/>
          <w:spacing w:val="2"/>
          <w:sz w:val="18"/>
          <w:szCs w:val="18"/>
          <w:lang w:eastAsia="zh-CN"/>
        </w:rPr>
        <w:t xml:space="preserve"> </w:t>
      </w:r>
      <w:r w:rsidR="001654F1" w:rsidRPr="001654F1">
        <w:rPr>
          <w:rFonts w:ascii="Times New Roman" w:eastAsia="DengXian" w:hAnsi="Times New Roman" w:cs="Times New Roman"/>
          <w:i/>
          <w:color w:val="000000"/>
          <w:spacing w:val="2"/>
          <w:sz w:val="18"/>
          <w:szCs w:val="18"/>
          <w:lang w:eastAsia="zh-CN"/>
        </w:rPr>
        <w:t>features.</w:t>
      </w:r>
      <w:r w:rsidR="001654F1" w:rsidRPr="001654F1">
        <w:rPr>
          <w:rFonts w:ascii="Times New Roman" w:eastAsia="DengXian" w:hAnsi="Times New Roman" w:cs="Times New Roman"/>
          <w:i/>
          <w:spacing w:val="1"/>
          <w:sz w:val="18"/>
          <w:szCs w:val="18"/>
          <w:lang w:eastAsia="zh-CN"/>
        </w:rPr>
        <w:t xml:space="preserve"> </w:t>
      </w:r>
      <w:r w:rsidR="001654F1" w:rsidRPr="001654F1">
        <w:rPr>
          <w:rFonts w:ascii="Times New Roman" w:eastAsia="DengXian" w:hAnsi="Times New Roman" w:cs="Times New Roman"/>
          <w:color w:val="000000"/>
          <w:spacing w:val="2"/>
          <w:sz w:val="18"/>
          <w:szCs w:val="18"/>
          <w:lang w:eastAsia="zh-CN"/>
        </w:rPr>
        <w:t>Paper</w:t>
      </w:r>
      <w:r w:rsidR="001654F1" w:rsidRPr="001654F1">
        <w:rPr>
          <w:rFonts w:ascii="Times New Roman" w:eastAsia="DengXian" w:hAnsi="Times New Roman" w:cs="Times New Roman"/>
          <w:spacing w:val="1"/>
          <w:sz w:val="18"/>
          <w:szCs w:val="18"/>
          <w:lang w:eastAsia="zh-CN"/>
        </w:rPr>
        <w:t xml:space="preserve"> </w:t>
      </w:r>
      <w:r w:rsidR="001654F1" w:rsidRPr="001654F1">
        <w:rPr>
          <w:rFonts w:ascii="Times New Roman" w:eastAsia="DengXian" w:hAnsi="Times New Roman" w:cs="Times New Roman"/>
          <w:color w:val="000000"/>
          <w:spacing w:val="2"/>
          <w:sz w:val="18"/>
          <w:szCs w:val="18"/>
          <w:lang w:eastAsia="zh-CN"/>
        </w:rPr>
        <w:t>presented</w:t>
      </w:r>
      <w:r w:rsidR="001654F1" w:rsidRPr="001654F1">
        <w:rPr>
          <w:rFonts w:ascii="Times New Roman" w:eastAsia="DengXian" w:hAnsi="Times New Roman" w:cs="Times New Roman"/>
          <w:spacing w:val="1"/>
          <w:sz w:val="18"/>
          <w:szCs w:val="18"/>
          <w:lang w:eastAsia="zh-CN"/>
        </w:rPr>
        <w:t xml:space="preserve"> </w:t>
      </w:r>
      <w:r w:rsidR="001654F1" w:rsidRPr="001654F1">
        <w:rPr>
          <w:rFonts w:ascii="Times New Roman" w:eastAsia="DengXian" w:hAnsi="Times New Roman" w:cs="Times New Roman"/>
          <w:color w:val="000000"/>
          <w:spacing w:val="3"/>
          <w:sz w:val="18"/>
          <w:szCs w:val="18"/>
          <w:lang w:eastAsia="zh-CN"/>
        </w:rPr>
        <w:t>at</w:t>
      </w:r>
      <w:r w:rsidR="001654F1" w:rsidRPr="001654F1">
        <w:rPr>
          <w:rFonts w:ascii="Times New Roman" w:eastAsia="DengXian" w:hAnsi="Times New Roman" w:cs="Times New Roman"/>
          <w:sz w:val="18"/>
          <w:szCs w:val="18"/>
          <w:lang w:eastAsia="zh-CN"/>
        </w:rPr>
        <w:t xml:space="preserve"> </w:t>
      </w:r>
      <w:r w:rsidR="001654F1" w:rsidRPr="001654F1">
        <w:rPr>
          <w:rFonts w:ascii="Times New Roman" w:eastAsia="DengXian" w:hAnsi="Times New Roman" w:cs="Times New Roman"/>
          <w:color w:val="000000"/>
          <w:sz w:val="18"/>
          <w:szCs w:val="18"/>
          <w:lang w:eastAsia="zh-CN"/>
        </w:rPr>
        <w:t>the</w:t>
      </w:r>
      <w:r w:rsidR="001654F1" w:rsidRPr="001654F1">
        <w:rPr>
          <w:rFonts w:ascii="Times New Roman" w:eastAsia="DengXian" w:hAnsi="Times New Roman" w:cs="Times New Roman"/>
          <w:sz w:val="18"/>
          <w:szCs w:val="18"/>
          <w:lang w:eastAsia="zh-CN"/>
        </w:rPr>
        <w:t xml:space="preserve"> </w:t>
      </w:r>
      <w:r w:rsidR="001654F1" w:rsidRPr="001654F1">
        <w:rPr>
          <w:rFonts w:ascii="Times New Roman" w:eastAsia="DengXian" w:hAnsi="Times New Roman" w:cs="Times New Roman"/>
          <w:color w:val="000000"/>
          <w:sz w:val="18"/>
          <w:szCs w:val="18"/>
          <w:lang w:eastAsia="zh-CN"/>
        </w:rPr>
        <w:t>Advanced</w:t>
      </w:r>
      <w:r w:rsidR="001654F1" w:rsidRPr="001654F1">
        <w:rPr>
          <w:rFonts w:ascii="Times New Roman" w:eastAsia="DengXian" w:hAnsi="Times New Roman" w:cs="Times New Roman"/>
          <w:sz w:val="18"/>
          <w:szCs w:val="18"/>
          <w:lang w:eastAsia="zh-CN"/>
        </w:rPr>
        <w:t xml:space="preserve"> </w:t>
      </w:r>
      <w:r w:rsidR="001654F1" w:rsidRPr="001654F1">
        <w:rPr>
          <w:rFonts w:ascii="Times New Roman" w:eastAsia="DengXian" w:hAnsi="Times New Roman" w:cs="Times New Roman"/>
          <w:color w:val="000000"/>
          <w:sz w:val="18"/>
          <w:szCs w:val="18"/>
          <w:lang w:eastAsia="zh-CN"/>
        </w:rPr>
        <w:t>Learning</w:t>
      </w:r>
      <w:r w:rsidR="001654F1" w:rsidRPr="001654F1">
        <w:rPr>
          <w:rFonts w:ascii="Times New Roman" w:eastAsia="DengXian" w:hAnsi="Times New Roman" w:cs="Times New Roman"/>
          <w:sz w:val="18"/>
          <w:szCs w:val="18"/>
          <w:lang w:eastAsia="zh-CN"/>
        </w:rPr>
        <w:t xml:space="preserve"> </w:t>
      </w:r>
      <w:r w:rsidR="001654F1" w:rsidRPr="001654F1">
        <w:rPr>
          <w:rFonts w:ascii="Times New Roman" w:eastAsia="DengXian" w:hAnsi="Times New Roman" w:cs="Times New Roman"/>
          <w:color w:val="000000"/>
          <w:sz w:val="18"/>
          <w:szCs w:val="18"/>
          <w:lang w:eastAsia="zh-CN"/>
        </w:rPr>
        <w:t>Technologies</w:t>
      </w:r>
      <w:r w:rsidR="001654F1" w:rsidRPr="001654F1">
        <w:rPr>
          <w:rFonts w:ascii="Times New Roman" w:eastAsia="DengXian" w:hAnsi="Times New Roman" w:cs="Times New Roman"/>
          <w:sz w:val="18"/>
          <w:szCs w:val="18"/>
          <w:lang w:eastAsia="zh-CN"/>
        </w:rPr>
        <w:t xml:space="preserve"> </w:t>
      </w:r>
      <w:r w:rsidR="001654F1" w:rsidRPr="001654F1">
        <w:rPr>
          <w:rFonts w:ascii="Times New Roman" w:eastAsia="DengXian" w:hAnsi="Times New Roman" w:cs="Times New Roman"/>
          <w:color w:val="000000"/>
          <w:sz w:val="18"/>
          <w:szCs w:val="18"/>
          <w:lang w:eastAsia="zh-CN"/>
        </w:rPr>
        <w:t>(ICALT),</w:t>
      </w:r>
      <w:r w:rsidR="001654F1" w:rsidRPr="001654F1">
        <w:rPr>
          <w:rFonts w:ascii="Times New Roman" w:eastAsia="DengXian" w:hAnsi="Times New Roman" w:cs="Times New Roman"/>
          <w:sz w:val="18"/>
          <w:szCs w:val="18"/>
          <w:lang w:eastAsia="zh-CN"/>
        </w:rPr>
        <w:t xml:space="preserve"> </w:t>
      </w:r>
      <w:r w:rsidR="001654F1" w:rsidRPr="001654F1">
        <w:rPr>
          <w:rFonts w:ascii="Times New Roman" w:eastAsia="DengXian" w:hAnsi="Times New Roman" w:cs="Times New Roman"/>
          <w:color w:val="000000"/>
          <w:sz w:val="18"/>
          <w:szCs w:val="18"/>
          <w:lang w:eastAsia="zh-CN"/>
        </w:rPr>
        <w:t>2010</w:t>
      </w:r>
      <w:r w:rsidR="001654F1" w:rsidRPr="001654F1">
        <w:rPr>
          <w:rFonts w:ascii="Times New Roman" w:eastAsia="DengXian" w:hAnsi="Times New Roman" w:cs="Times New Roman"/>
          <w:spacing w:val="-4"/>
          <w:sz w:val="18"/>
          <w:szCs w:val="18"/>
          <w:lang w:eastAsia="zh-CN"/>
        </w:rPr>
        <w:t xml:space="preserve"> </w:t>
      </w:r>
      <w:r w:rsidR="001654F1" w:rsidRPr="001654F1">
        <w:rPr>
          <w:rFonts w:ascii="Times New Roman" w:eastAsia="DengXian" w:hAnsi="Times New Roman" w:cs="Times New Roman"/>
          <w:color w:val="000000"/>
          <w:sz w:val="18"/>
          <w:szCs w:val="18"/>
          <w:lang w:eastAsia="zh-CN"/>
        </w:rPr>
        <w:t>IEEE</w:t>
      </w:r>
      <w:r w:rsidR="001654F1" w:rsidRPr="001654F1">
        <w:rPr>
          <w:rFonts w:ascii="Times New Roman" w:eastAsia="DengXian" w:hAnsi="Times New Roman" w:cs="Times New Roman"/>
          <w:sz w:val="18"/>
          <w:szCs w:val="18"/>
          <w:lang w:eastAsia="zh-CN"/>
        </w:rPr>
        <w:t xml:space="preserve"> </w:t>
      </w:r>
      <w:r w:rsidR="001654F1" w:rsidRPr="001654F1">
        <w:rPr>
          <w:rFonts w:ascii="Times New Roman" w:eastAsia="DengXian" w:hAnsi="Times New Roman" w:cs="Times New Roman"/>
          <w:color w:val="000000"/>
          <w:sz w:val="18"/>
          <w:szCs w:val="18"/>
          <w:lang w:eastAsia="zh-CN"/>
        </w:rPr>
        <w:t>41</w:t>
      </w:r>
      <w:r w:rsidR="001654F1" w:rsidRPr="001654F1">
        <w:rPr>
          <w:rFonts w:ascii="Times New Roman" w:eastAsia="DengXian" w:hAnsi="Times New Roman" w:cs="Times New Roman"/>
          <w:color w:val="000000"/>
          <w:sz w:val="12"/>
          <w:szCs w:val="12"/>
          <w:lang w:eastAsia="zh-CN"/>
        </w:rPr>
        <w:t>st</w:t>
      </w:r>
      <w:r w:rsidR="001654F1">
        <w:rPr>
          <w:lang w:eastAsia="zh-CN"/>
        </w:rPr>
        <w:tab/>
      </w:r>
      <w:r w:rsidR="001654F1" w:rsidRPr="001654F1">
        <w:rPr>
          <w:rFonts w:ascii="Times New Roman" w:eastAsia="DengXian" w:hAnsi="Times New Roman" w:cs="Times New Roman"/>
          <w:color w:val="000000"/>
          <w:sz w:val="18"/>
          <w:szCs w:val="18"/>
          <w:lang w:eastAsia="zh-CN"/>
        </w:rPr>
        <w:t>ASEE/IEEE</w:t>
      </w:r>
      <w:r w:rsidR="001654F1" w:rsidRPr="001654F1">
        <w:rPr>
          <w:rFonts w:ascii="Times New Roman" w:eastAsia="DengXian" w:hAnsi="Times New Roman" w:cs="Times New Roman"/>
          <w:spacing w:val="7"/>
          <w:sz w:val="18"/>
          <w:szCs w:val="18"/>
          <w:lang w:eastAsia="zh-CN"/>
        </w:rPr>
        <w:t xml:space="preserve">   </w:t>
      </w:r>
      <w:r w:rsidR="001654F1" w:rsidRPr="001654F1">
        <w:rPr>
          <w:rFonts w:ascii="Times New Roman" w:eastAsia="DengXian" w:hAnsi="Times New Roman" w:cs="Times New Roman"/>
          <w:color w:val="000000"/>
          <w:sz w:val="18"/>
          <w:szCs w:val="18"/>
          <w:lang w:eastAsia="zh-CN"/>
        </w:rPr>
        <w:t>Frontiers</w:t>
      </w:r>
      <w:r w:rsidR="001654F1" w:rsidRPr="001654F1">
        <w:rPr>
          <w:rFonts w:ascii="Times New Roman" w:eastAsia="DengXian" w:hAnsi="Times New Roman" w:cs="Times New Roman"/>
          <w:spacing w:val="7"/>
          <w:sz w:val="18"/>
          <w:szCs w:val="18"/>
          <w:lang w:eastAsia="zh-CN"/>
        </w:rPr>
        <w:t xml:space="preserve">   </w:t>
      </w:r>
      <w:r w:rsidR="001654F1" w:rsidRPr="001654F1">
        <w:rPr>
          <w:rFonts w:ascii="Times New Roman" w:eastAsia="DengXian" w:hAnsi="Times New Roman" w:cs="Times New Roman"/>
          <w:color w:val="000000"/>
          <w:sz w:val="18"/>
          <w:szCs w:val="18"/>
          <w:lang w:eastAsia="zh-CN"/>
        </w:rPr>
        <w:t>in</w:t>
      </w:r>
      <w:r w:rsidR="001654F1" w:rsidRPr="001654F1">
        <w:rPr>
          <w:rFonts w:ascii="Times New Roman" w:eastAsia="DengXian" w:hAnsi="Times New Roman" w:cs="Times New Roman"/>
          <w:spacing w:val="7"/>
          <w:sz w:val="18"/>
          <w:szCs w:val="18"/>
          <w:lang w:eastAsia="zh-CN"/>
        </w:rPr>
        <w:t xml:space="preserve">   </w:t>
      </w:r>
      <w:r w:rsidR="001654F1" w:rsidRPr="001654F1">
        <w:rPr>
          <w:rFonts w:ascii="Times New Roman" w:eastAsia="DengXian" w:hAnsi="Times New Roman" w:cs="Times New Roman"/>
          <w:color w:val="000000"/>
          <w:sz w:val="18"/>
          <w:szCs w:val="18"/>
          <w:lang w:eastAsia="zh-CN"/>
        </w:rPr>
        <w:t>Education</w:t>
      </w:r>
      <w:r w:rsidR="001654F1" w:rsidRPr="001654F1">
        <w:rPr>
          <w:rFonts w:ascii="Times New Roman" w:eastAsia="DengXian" w:hAnsi="Times New Roman" w:cs="Times New Roman"/>
          <w:spacing w:val="7"/>
          <w:sz w:val="18"/>
          <w:szCs w:val="18"/>
          <w:lang w:eastAsia="zh-CN"/>
        </w:rPr>
        <w:t xml:space="preserve">   </w:t>
      </w:r>
      <w:r w:rsidR="001654F1" w:rsidRPr="001654F1">
        <w:rPr>
          <w:rFonts w:ascii="Times New Roman" w:eastAsia="DengXian" w:hAnsi="Times New Roman" w:cs="Times New Roman"/>
          <w:color w:val="000000"/>
          <w:sz w:val="18"/>
          <w:szCs w:val="18"/>
          <w:lang w:eastAsia="zh-CN"/>
        </w:rPr>
        <w:t>Conference</w:t>
      </w:r>
    </w:p>
    <w:p w14:paraId="3E88E348" w14:textId="5C6B0979" w:rsidR="00B53B9E" w:rsidRDefault="001654F1" w:rsidP="00B53B9E">
      <w:pPr>
        <w:ind w:left="357"/>
      </w:pPr>
      <w:r w:rsidRPr="001654F1">
        <w:rPr>
          <w:rFonts w:ascii="Times New Roman" w:eastAsia="DengXian" w:hAnsi="Times New Roman" w:cs="Times New Roman"/>
          <w:color w:val="000000"/>
          <w:sz w:val="18"/>
          <w:szCs w:val="18"/>
          <w:lang w:eastAsia="zh-CN"/>
        </w:rPr>
        <w:t>GOLC1,</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October</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12</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15,</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2011,</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Rapid</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City,</w:t>
      </w:r>
      <w:r w:rsidRPr="001654F1">
        <w:rPr>
          <w:rFonts w:ascii="Times New Roman" w:eastAsia="DengXian" w:hAnsi="Times New Roman" w:cs="Times New Roman"/>
          <w:spacing w:val="-5"/>
          <w:sz w:val="18"/>
          <w:szCs w:val="18"/>
          <w:lang w:eastAsia="zh-CN"/>
        </w:rPr>
        <w:t xml:space="preserve"> </w:t>
      </w:r>
      <w:r w:rsidRPr="001654F1">
        <w:rPr>
          <w:rFonts w:ascii="Times New Roman" w:eastAsia="DengXian" w:hAnsi="Times New Roman" w:cs="Times New Roman"/>
          <w:color w:val="000000"/>
          <w:sz w:val="18"/>
          <w:szCs w:val="18"/>
          <w:lang w:eastAsia="zh-CN"/>
        </w:rPr>
        <w:t>SD.</w:t>
      </w:r>
    </w:p>
    <w:p w14:paraId="248415E7" w14:textId="5F7E63E9" w:rsidR="00B53B9E" w:rsidRDefault="001654F1" w:rsidP="00B53B9E">
      <w:pPr>
        <w:ind w:left="357" w:right="1086" w:hanging="357"/>
      </w:pPr>
      <w:r w:rsidRPr="001654F1">
        <w:rPr>
          <w:rFonts w:ascii="Times New Roman" w:eastAsia="DengXian" w:hAnsi="Times New Roman" w:cs="Times New Roman"/>
          <w:color w:val="000000"/>
          <w:spacing w:val="5"/>
          <w:sz w:val="18"/>
          <w:szCs w:val="18"/>
          <w:lang w:eastAsia="zh-CN"/>
        </w:rPr>
        <w:t>[14]</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pacing w:val="4"/>
          <w:sz w:val="18"/>
          <w:szCs w:val="18"/>
          <w:lang w:eastAsia="zh-CN"/>
        </w:rPr>
        <w:t>A.,</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pacing w:val="5"/>
          <w:sz w:val="18"/>
          <w:szCs w:val="18"/>
          <w:lang w:eastAsia="zh-CN"/>
        </w:rPr>
        <w:t>Fest</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pacing w:val="5"/>
          <w:sz w:val="18"/>
          <w:szCs w:val="18"/>
          <w:lang w:eastAsia="zh-CN"/>
        </w:rPr>
        <w:t>(2011).</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pacing w:val="6"/>
          <w:sz w:val="18"/>
          <w:szCs w:val="18"/>
          <w:lang w:eastAsia="zh-CN"/>
        </w:rPr>
        <w:t>“Adding</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pacing w:val="4"/>
          <w:sz w:val="18"/>
          <w:szCs w:val="18"/>
          <w:lang w:eastAsia="zh-CN"/>
        </w:rPr>
        <w:t>intelligent</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pacing w:val="5"/>
          <w:sz w:val="18"/>
          <w:szCs w:val="18"/>
          <w:lang w:eastAsia="zh-CN"/>
        </w:rPr>
        <w:t>assessment:</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pacing w:val="14"/>
          <w:sz w:val="18"/>
          <w:szCs w:val="18"/>
          <w:lang w:eastAsia="zh-CN"/>
        </w:rPr>
        <w:t>a</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pacing w:val="5"/>
          <w:sz w:val="18"/>
          <w:szCs w:val="18"/>
          <w:lang w:eastAsia="zh-CN"/>
        </w:rPr>
        <w:t>Java</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pacing w:val="1"/>
          <w:sz w:val="18"/>
          <w:szCs w:val="18"/>
          <w:lang w:eastAsia="zh-CN"/>
        </w:rPr>
        <w:t>framework</w:t>
      </w:r>
      <w:r w:rsidRPr="001654F1">
        <w:rPr>
          <w:rFonts w:ascii="Times New Roman" w:eastAsia="DengXian" w:hAnsi="Times New Roman" w:cs="Times New Roman"/>
          <w:spacing w:val="1"/>
          <w:sz w:val="18"/>
          <w:szCs w:val="18"/>
          <w:lang w:eastAsia="zh-CN"/>
        </w:rPr>
        <w:t xml:space="preserve"> </w:t>
      </w:r>
      <w:r w:rsidRPr="001654F1">
        <w:rPr>
          <w:rFonts w:ascii="Times New Roman" w:eastAsia="DengXian" w:hAnsi="Times New Roman" w:cs="Times New Roman"/>
          <w:color w:val="000000"/>
          <w:spacing w:val="2"/>
          <w:sz w:val="18"/>
          <w:szCs w:val="18"/>
          <w:lang w:eastAsia="zh-CN"/>
        </w:rPr>
        <w:t>for</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1"/>
          <w:sz w:val="18"/>
          <w:szCs w:val="18"/>
          <w:lang w:eastAsia="zh-CN"/>
        </w:rPr>
        <w:t>integrating</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1"/>
          <w:sz w:val="18"/>
          <w:szCs w:val="18"/>
          <w:lang w:eastAsia="zh-CN"/>
        </w:rPr>
        <w:t>dynamic</w:t>
      </w:r>
      <w:r w:rsidRPr="001654F1">
        <w:rPr>
          <w:rFonts w:ascii="Times New Roman" w:eastAsia="DengXian" w:hAnsi="Times New Roman" w:cs="Times New Roman"/>
          <w:spacing w:val="1"/>
          <w:sz w:val="18"/>
          <w:szCs w:val="18"/>
          <w:lang w:eastAsia="zh-CN"/>
        </w:rPr>
        <w:t xml:space="preserve"> </w:t>
      </w:r>
      <w:r w:rsidRPr="001654F1">
        <w:rPr>
          <w:rFonts w:ascii="Times New Roman" w:eastAsia="DengXian" w:hAnsi="Times New Roman" w:cs="Times New Roman"/>
          <w:color w:val="000000"/>
          <w:spacing w:val="1"/>
          <w:sz w:val="18"/>
          <w:szCs w:val="18"/>
          <w:lang w:eastAsia="zh-CN"/>
        </w:rPr>
        <w:t>mathematical</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2"/>
          <w:sz w:val="18"/>
          <w:szCs w:val="18"/>
          <w:lang w:eastAsia="zh-CN"/>
        </w:rPr>
        <w:t>software</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pacing w:val="4"/>
          <w:sz w:val="18"/>
          <w:szCs w:val="18"/>
          <w:lang w:eastAsia="zh-CN"/>
        </w:rPr>
        <w:t>components</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4"/>
          <w:sz w:val="18"/>
          <w:szCs w:val="18"/>
          <w:lang w:eastAsia="zh-CN"/>
        </w:rPr>
        <w:t>into</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pacing w:val="3"/>
          <w:sz w:val="18"/>
          <w:szCs w:val="18"/>
          <w:lang w:eastAsia="zh-CN"/>
        </w:rPr>
        <w:t>interactive</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pacing w:val="4"/>
          <w:sz w:val="18"/>
          <w:szCs w:val="18"/>
          <w:lang w:eastAsia="zh-CN"/>
        </w:rPr>
        <w:t>learning</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pacing w:val="3"/>
          <w:sz w:val="18"/>
          <w:szCs w:val="18"/>
          <w:lang w:eastAsia="zh-CN"/>
        </w:rPr>
        <w:t>activities”.</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pacing w:val="4"/>
          <w:sz w:val="18"/>
          <w:szCs w:val="18"/>
          <w:lang w:eastAsia="zh-CN"/>
        </w:rPr>
        <w:t>Journal:</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ZDM,</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Vol.</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43,</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No.</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3,</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pp.</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z w:val="18"/>
          <w:szCs w:val="18"/>
          <w:lang w:eastAsia="zh-CN"/>
        </w:rPr>
        <w:t>413-423.</w:t>
      </w:r>
    </w:p>
    <w:p w14:paraId="7A490319" w14:textId="0B17F2FA" w:rsidR="00B53B9E" w:rsidRDefault="001654F1" w:rsidP="00B53B9E">
      <w:pPr>
        <w:tabs>
          <w:tab w:val="left" w:pos="1526"/>
          <w:tab w:val="left" w:pos="2605"/>
          <w:tab w:val="left" w:pos="3031"/>
          <w:tab w:val="left" w:pos="3990"/>
        </w:tabs>
        <w:ind w:left="357" w:right="1088" w:hanging="357"/>
      </w:pPr>
      <w:r w:rsidRPr="001654F1">
        <w:rPr>
          <w:rFonts w:ascii="Times New Roman" w:eastAsia="DengXian" w:hAnsi="Times New Roman" w:cs="Times New Roman"/>
          <w:color w:val="000000"/>
          <w:sz w:val="18"/>
          <w:szCs w:val="18"/>
          <w:lang w:eastAsia="zh-CN"/>
        </w:rPr>
        <w:t>[15]</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z w:val="18"/>
          <w:szCs w:val="18"/>
          <w:lang w:eastAsia="zh-CN"/>
        </w:rPr>
        <w:t>G.,</w:t>
      </w:r>
      <w:r w:rsidRPr="001654F1">
        <w:rPr>
          <w:rFonts w:ascii="Times New Roman" w:eastAsia="DengXian" w:hAnsi="Times New Roman" w:cs="Times New Roman"/>
          <w:spacing w:val="4"/>
          <w:sz w:val="18"/>
          <w:szCs w:val="18"/>
          <w:lang w:eastAsia="zh-CN"/>
        </w:rPr>
        <w:t xml:space="preserve">  </w:t>
      </w:r>
      <w:proofErr w:type="spellStart"/>
      <w:r w:rsidRPr="001654F1">
        <w:rPr>
          <w:rFonts w:ascii="Times New Roman" w:eastAsia="DengXian" w:hAnsi="Times New Roman" w:cs="Times New Roman"/>
          <w:color w:val="000000"/>
          <w:sz w:val="18"/>
          <w:szCs w:val="18"/>
          <w:lang w:eastAsia="zh-CN"/>
        </w:rPr>
        <w:t>Vossen</w:t>
      </w:r>
      <w:proofErr w:type="spellEnd"/>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&amp;</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P.,</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Westerkamp</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(2006,</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z w:val="18"/>
          <w:szCs w:val="18"/>
          <w:lang w:eastAsia="zh-CN"/>
        </w:rPr>
        <w:t>5-7</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July</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2006).</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pacing w:val="4"/>
          <w:sz w:val="18"/>
          <w:szCs w:val="18"/>
          <w:lang w:eastAsia="zh-CN"/>
        </w:rPr>
        <w:t>“Towards</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pacing w:val="4"/>
          <w:sz w:val="18"/>
          <w:szCs w:val="18"/>
          <w:lang w:eastAsia="zh-CN"/>
        </w:rPr>
        <w:t>the</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pacing w:val="4"/>
          <w:sz w:val="18"/>
          <w:szCs w:val="18"/>
          <w:lang w:eastAsia="zh-CN"/>
        </w:rPr>
        <w:t>Next</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pacing w:val="4"/>
          <w:sz w:val="18"/>
          <w:szCs w:val="18"/>
          <w:lang w:eastAsia="zh-CN"/>
        </w:rPr>
        <w:t>Generation</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pacing w:val="5"/>
          <w:sz w:val="18"/>
          <w:szCs w:val="18"/>
          <w:lang w:eastAsia="zh-CN"/>
        </w:rPr>
        <w:t>of</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pacing w:val="4"/>
          <w:sz w:val="18"/>
          <w:szCs w:val="18"/>
          <w:lang w:eastAsia="zh-CN"/>
        </w:rPr>
        <w:t>E-Learning</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pacing w:val="3"/>
          <w:sz w:val="18"/>
          <w:szCs w:val="18"/>
          <w:lang w:eastAsia="zh-CN"/>
        </w:rPr>
        <w:t>Standards:</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pacing w:val="5"/>
          <w:sz w:val="18"/>
          <w:szCs w:val="18"/>
          <w:lang w:eastAsia="zh-CN"/>
        </w:rPr>
        <w:t>SCORM</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4"/>
          <w:sz w:val="18"/>
          <w:szCs w:val="18"/>
          <w:lang w:eastAsia="zh-CN"/>
        </w:rPr>
        <w:t>for</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3"/>
          <w:sz w:val="18"/>
          <w:szCs w:val="18"/>
          <w:lang w:eastAsia="zh-CN"/>
        </w:rPr>
        <w:t>Service-Oriented</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4"/>
          <w:sz w:val="18"/>
          <w:szCs w:val="18"/>
          <w:lang w:eastAsia="zh-CN"/>
        </w:rPr>
        <w:t>Environments”.</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i/>
          <w:color w:val="000000"/>
          <w:spacing w:val="4"/>
          <w:sz w:val="18"/>
          <w:szCs w:val="18"/>
          <w:lang w:eastAsia="zh-CN"/>
        </w:rPr>
        <w:t>The</w:t>
      </w:r>
      <w:r w:rsidRPr="001654F1">
        <w:rPr>
          <w:rFonts w:ascii="Times New Roman" w:eastAsia="DengXian" w:hAnsi="Times New Roman" w:cs="Times New Roman"/>
          <w:i/>
          <w:spacing w:val="2"/>
          <w:sz w:val="18"/>
          <w:szCs w:val="18"/>
          <w:lang w:eastAsia="zh-CN"/>
        </w:rPr>
        <w:t xml:space="preserve">  </w:t>
      </w:r>
      <w:r w:rsidRPr="001654F1">
        <w:rPr>
          <w:rFonts w:ascii="Times New Roman" w:eastAsia="DengXian" w:hAnsi="Times New Roman" w:cs="Times New Roman"/>
          <w:color w:val="000000"/>
          <w:spacing w:val="4"/>
          <w:sz w:val="18"/>
          <w:szCs w:val="18"/>
          <w:lang w:eastAsia="zh-CN"/>
        </w:rPr>
        <w:t>6</w:t>
      </w:r>
      <w:r w:rsidRPr="001654F1">
        <w:rPr>
          <w:rFonts w:ascii="Times New Roman" w:eastAsia="DengXian" w:hAnsi="Times New Roman" w:cs="Times New Roman"/>
          <w:color w:val="000000"/>
          <w:spacing w:val="2"/>
          <w:sz w:val="12"/>
          <w:szCs w:val="12"/>
          <w:lang w:eastAsia="zh-CN"/>
        </w:rPr>
        <w:t>th</w:t>
      </w:r>
      <w:r w:rsidRPr="001654F1">
        <w:rPr>
          <w:rFonts w:ascii="Times New Roman" w:eastAsia="DengXian" w:hAnsi="Times New Roman" w:cs="Times New Roman"/>
          <w:sz w:val="12"/>
          <w:szCs w:val="12"/>
          <w:lang w:eastAsia="zh-CN"/>
        </w:rPr>
        <w:t xml:space="preserve"> </w:t>
      </w:r>
      <w:r w:rsidRPr="001654F1">
        <w:rPr>
          <w:rFonts w:ascii="Times New Roman" w:eastAsia="DengXian" w:hAnsi="Times New Roman" w:cs="Times New Roman"/>
          <w:color w:val="000000"/>
          <w:sz w:val="18"/>
          <w:szCs w:val="18"/>
          <w:lang w:eastAsia="zh-CN"/>
        </w:rPr>
        <w:t>International</w:t>
      </w:r>
      <w:r>
        <w:rPr>
          <w:lang w:eastAsia="zh-CN"/>
        </w:rPr>
        <w:tab/>
      </w:r>
      <w:r w:rsidRPr="001654F1">
        <w:rPr>
          <w:rFonts w:ascii="Times New Roman" w:eastAsia="DengXian" w:hAnsi="Times New Roman" w:cs="Times New Roman"/>
          <w:color w:val="000000"/>
          <w:sz w:val="18"/>
          <w:szCs w:val="18"/>
          <w:lang w:eastAsia="zh-CN"/>
        </w:rPr>
        <w:t>Conference</w:t>
      </w:r>
      <w:r>
        <w:rPr>
          <w:lang w:eastAsia="zh-CN"/>
        </w:rPr>
        <w:tab/>
      </w:r>
      <w:r w:rsidRPr="001654F1">
        <w:rPr>
          <w:rFonts w:ascii="Times New Roman" w:eastAsia="DengXian" w:hAnsi="Times New Roman" w:cs="Times New Roman"/>
          <w:color w:val="000000"/>
          <w:spacing w:val="-1"/>
          <w:sz w:val="18"/>
          <w:szCs w:val="18"/>
          <w:lang w:eastAsia="zh-CN"/>
        </w:rPr>
        <w:t>on</w:t>
      </w:r>
      <w:r>
        <w:rPr>
          <w:lang w:eastAsia="zh-CN"/>
        </w:rPr>
        <w:tab/>
      </w:r>
      <w:r w:rsidRPr="001654F1">
        <w:rPr>
          <w:rFonts w:ascii="Times New Roman" w:eastAsia="DengXian" w:hAnsi="Times New Roman" w:cs="Times New Roman"/>
          <w:i/>
          <w:color w:val="000000"/>
          <w:sz w:val="18"/>
          <w:szCs w:val="18"/>
          <w:lang w:eastAsia="zh-CN"/>
        </w:rPr>
        <w:t>Advanced</w:t>
      </w:r>
      <w:r>
        <w:rPr>
          <w:lang w:eastAsia="zh-CN"/>
        </w:rPr>
        <w:tab/>
      </w:r>
      <w:r w:rsidRPr="001654F1">
        <w:rPr>
          <w:rFonts w:ascii="Times New Roman" w:eastAsia="DengXian" w:hAnsi="Times New Roman" w:cs="Times New Roman"/>
          <w:i/>
          <w:color w:val="000000"/>
          <w:spacing w:val="-1"/>
          <w:sz w:val="18"/>
          <w:szCs w:val="18"/>
          <w:lang w:eastAsia="zh-CN"/>
        </w:rPr>
        <w:t>Learning</w:t>
      </w:r>
    </w:p>
    <w:p w14:paraId="5E08E186" w14:textId="1E079BB0" w:rsidR="00B53B9E" w:rsidRDefault="001654F1" w:rsidP="00B53B9E">
      <w:pPr>
        <w:ind w:left="357"/>
      </w:pPr>
      <w:r w:rsidRPr="001654F1">
        <w:rPr>
          <w:rFonts w:ascii="Times New Roman" w:eastAsia="DengXian" w:hAnsi="Times New Roman" w:cs="Times New Roman"/>
          <w:i/>
          <w:color w:val="000000"/>
          <w:sz w:val="18"/>
          <w:szCs w:val="18"/>
          <w:lang w:eastAsia="zh-CN"/>
        </w:rPr>
        <w:t>Technologies.</w:t>
      </w:r>
      <w:r w:rsidRPr="001654F1">
        <w:rPr>
          <w:rFonts w:ascii="Times New Roman" w:eastAsia="DengXian" w:hAnsi="Times New Roman" w:cs="Times New Roman"/>
          <w:i/>
          <w:sz w:val="18"/>
          <w:szCs w:val="18"/>
          <w:lang w:eastAsia="zh-CN"/>
        </w:rPr>
        <w:t xml:space="preserve"> </w:t>
      </w:r>
      <w:r w:rsidRPr="001654F1">
        <w:rPr>
          <w:rFonts w:ascii="Times New Roman" w:eastAsia="DengXian" w:hAnsi="Times New Roman" w:cs="Times New Roman"/>
          <w:color w:val="000000"/>
          <w:sz w:val="18"/>
          <w:szCs w:val="18"/>
          <w:lang w:eastAsia="zh-CN"/>
        </w:rPr>
        <w:t>pp.184-186,</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July</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05-07,</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2006.</w:t>
      </w:r>
    </w:p>
    <w:p w14:paraId="15C0ACDF" w14:textId="673D9C09" w:rsidR="00B53B9E" w:rsidRDefault="00B53B9E" w:rsidP="00B53B9E">
      <w:pPr>
        <w:tabs>
          <w:tab w:val="left" w:pos="1896"/>
          <w:tab w:val="left" w:pos="3514"/>
        </w:tabs>
        <w:spacing w:line="239" w:lineRule="auto"/>
        <w:ind w:left="357" w:right="1086" w:hanging="357"/>
      </w:pPr>
      <w:r w:rsidRPr="008C1FA2">
        <w:rPr>
          <w:rFonts w:ascii="Times New Roman" w:eastAsia="Times New Roman" w:hAnsi="Times New Roman" w:cs="Times New Roman"/>
          <w:color w:val="000000"/>
          <w:spacing w:val="4"/>
          <w:sz w:val="18"/>
          <w:szCs w:val="18"/>
          <w:lang w:val="pt-PT"/>
        </w:rPr>
        <w:t>[16]</w:t>
      </w:r>
      <w:r w:rsidRPr="008C1FA2">
        <w:rPr>
          <w:rFonts w:ascii="Times New Roman" w:eastAsia="Times New Roman" w:hAnsi="Times New Roman" w:cs="Times New Roman"/>
          <w:spacing w:val="2"/>
          <w:sz w:val="18"/>
          <w:szCs w:val="18"/>
          <w:lang w:val="pt-PT"/>
        </w:rPr>
        <w:t xml:space="preserve">  </w:t>
      </w:r>
      <w:r w:rsidRPr="008C1FA2">
        <w:rPr>
          <w:rFonts w:ascii="Times New Roman" w:eastAsia="Times New Roman" w:hAnsi="Times New Roman" w:cs="Times New Roman"/>
          <w:color w:val="000000"/>
          <w:spacing w:val="3"/>
          <w:sz w:val="18"/>
          <w:szCs w:val="18"/>
          <w:lang w:val="pt-PT"/>
        </w:rPr>
        <w:t>C.,</w:t>
      </w:r>
      <w:r w:rsidRPr="008C1FA2">
        <w:rPr>
          <w:rFonts w:ascii="Times New Roman" w:eastAsia="Times New Roman" w:hAnsi="Times New Roman" w:cs="Times New Roman"/>
          <w:spacing w:val="3"/>
          <w:sz w:val="18"/>
          <w:szCs w:val="18"/>
          <w:lang w:val="pt-PT"/>
        </w:rPr>
        <w:t xml:space="preserve">  </w:t>
      </w:r>
      <w:r w:rsidRPr="008C1FA2">
        <w:rPr>
          <w:rFonts w:ascii="Times New Roman" w:eastAsia="Times New Roman" w:hAnsi="Times New Roman" w:cs="Times New Roman"/>
          <w:color w:val="000000"/>
          <w:spacing w:val="4"/>
          <w:sz w:val="18"/>
          <w:szCs w:val="18"/>
          <w:lang w:val="pt-PT"/>
        </w:rPr>
        <w:t>Alario-Hoyos,</w:t>
      </w:r>
      <w:r w:rsidRPr="008C1FA2">
        <w:rPr>
          <w:rFonts w:ascii="Times New Roman" w:eastAsia="Times New Roman" w:hAnsi="Times New Roman" w:cs="Times New Roman"/>
          <w:spacing w:val="3"/>
          <w:sz w:val="18"/>
          <w:szCs w:val="18"/>
          <w:lang w:val="pt-PT"/>
        </w:rPr>
        <w:t xml:space="preserve">  </w:t>
      </w:r>
      <w:r w:rsidRPr="008C1FA2">
        <w:rPr>
          <w:rFonts w:ascii="Times New Roman" w:eastAsia="Times New Roman" w:hAnsi="Times New Roman" w:cs="Times New Roman"/>
          <w:color w:val="000000"/>
          <w:spacing w:val="8"/>
          <w:sz w:val="18"/>
          <w:szCs w:val="18"/>
          <w:lang w:val="pt-PT"/>
        </w:rPr>
        <w:t>M.</w:t>
      </w:r>
      <w:r w:rsidRPr="008C1FA2">
        <w:rPr>
          <w:rFonts w:ascii="Times New Roman" w:eastAsia="Times New Roman" w:hAnsi="Times New Roman" w:cs="Times New Roman"/>
          <w:spacing w:val="2"/>
          <w:sz w:val="18"/>
          <w:szCs w:val="18"/>
          <w:lang w:val="pt-PT"/>
        </w:rPr>
        <w:t xml:space="preserve">  </w:t>
      </w:r>
      <w:r w:rsidRPr="008C1FA2">
        <w:rPr>
          <w:rFonts w:ascii="Times New Roman" w:eastAsia="Times New Roman" w:hAnsi="Times New Roman" w:cs="Times New Roman"/>
          <w:color w:val="000000"/>
          <w:spacing w:val="3"/>
          <w:sz w:val="18"/>
          <w:szCs w:val="18"/>
          <w:lang w:val="pt-PT"/>
        </w:rPr>
        <w:t>L.,</w:t>
      </w:r>
      <w:r w:rsidRPr="008C1FA2">
        <w:rPr>
          <w:rFonts w:ascii="Times New Roman" w:eastAsia="Times New Roman" w:hAnsi="Times New Roman" w:cs="Times New Roman"/>
          <w:spacing w:val="3"/>
          <w:sz w:val="18"/>
          <w:szCs w:val="18"/>
          <w:lang w:val="pt-PT"/>
        </w:rPr>
        <w:t xml:space="preserve">  </w:t>
      </w:r>
      <w:r w:rsidRPr="008C1FA2">
        <w:rPr>
          <w:rFonts w:ascii="Times New Roman" w:eastAsia="Times New Roman" w:hAnsi="Times New Roman" w:cs="Times New Roman"/>
          <w:color w:val="000000"/>
          <w:spacing w:val="4"/>
          <w:sz w:val="18"/>
          <w:szCs w:val="18"/>
          <w:lang w:val="pt-PT"/>
        </w:rPr>
        <w:t>Bote-Lorenzo,</w:t>
      </w:r>
      <w:r w:rsidRPr="008C1FA2">
        <w:rPr>
          <w:rFonts w:ascii="Times New Roman" w:eastAsia="Times New Roman" w:hAnsi="Times New Roman" w:cs="Times New Roman"/>
          <w:spacing w:val="3"/>
          <w:sz w:val="18"/>
          <w:szCs w:val="18"/>
          <w:lang w:val="pt-PT"/>
        </w:rPr>
        <w:t xml:space="preserve">  </w:t>
      </w:r>
      <w:r w:rsidRPr="008C1FA2">
        <w:rPr>
          <w:rFonts w:ascii="Times New Roman" w:eastAsia="Times New Roman" w:hAnsi="Times New Roman" w:cs="Times New Roman"/>
          <w:color w:val="000000"/>
          <w:spacing w:val="5"/>
          <w:sz w:val="18"/>
          <w:szCs w:val="18"/>
          <w:lang w:val="pt-PT"/>
        </w:rPr>
        <w:t>E.,</w:t>
      </w:r>
      <w:r w:rsidRPr="008C1FA2">
        <w:rPr>
          <w:rFonts w:ascii="Times New Roman" w:eastAsia="Times New Roman" w:hAnsi="Times New Roman" w:cs="Times New Roman"/>
          <w:spacing w:val="2"/>
          <w:sz w:val="18"/>
          <w:szCs w:val="18"/>
          <w:lang w:val="pt-PT"/>
        </w:rPr>
        <w:t xml:space="preserve">  </w:t>
      </w:r>
      <w:r w:rsidRPr="008C1FA2">
        <w:rPr>
          <w:rFonts w:ascii="Times New Roman" w:eastAsia="Times New Roman" w:hAnsi="Times New Roman" w:cs="Times New Roman"/>
          <w:color w:val="000000"/>
          <w:spacing w:val="5"/>
          <w:sz w:val="18"/>
          <w:szCs w:val="18"/>
          <w:lang w:val="pt-PT"/>
        </w:rPr>
        <w:t>Gómez-</w:t>
      </w:r>
      <w:r w:rsidRPr="008C1FA2">
        <w:rPr>
          <w:rFonts w:ascii="Times New Roman" w:eastAsia="Times New Roman" w:hAnsi="Times New Roman" w:cs="Times New Roman"/>
          <w:sz w:val="18"/>
          <w:szCs w:val="18"/>
          <w:lang w:val="pt-PT"/>
        </w:rPr>
        <w:t xml:space="preserve"> </w:t>
      </w:r>
      <w:r w:rsidRPr="008C1FA2">
        <w:rPr>
          <w:rFonts w:ascii="Times New Roman" w:eastAsia="Times New Roman" w:hAnsi="Times New Roman" w:cs="Times New Roman"/>
          <w:color w:val="000000"/>
          <w:sz w:val="18"/>
          <w:szCs w:val="18"/>
          <w:lang w:val="pt-PT"/>
        </w:rPr>
        <w:t>Sánchez,</w:t>
      </w:r>
      <w:r w:rsidRPr="008C1FA2">
        <w:rPr>
          <w:rFonts w:ascii="Times New Roman" w:eastAsia="Times New Roman" w:hAnsi="Times New Roman" w:cs="Times New Roman"/>
          <w:spacing w:val="3"/>
          <w:sz w:val="18"/>
          <w:szCs w:val="18"/>
          <w:lang w:val="pt-PT"/>
        </w:rPr>
        <w:t xml:space="preserve">   </w:t>
      </w:r>
      <w:r w:rsidRPr="008C1FA2">
        <w:rPr>
          <w:rFonts w:ascii="Times New Roman" w:eastAsia="Times New Roman" w:hAnsi="Times New Roman" w:cs="Times New Roman"/>
          <w:color w:val="000000"/>
          <w:sz w:val="18"/>
          <w:szCs w:val="18"/>
          <w:lang w:val="pt-PT"/>
        </w:rPr>
        <w:t>J.</w:t>
      </w:r>
      <w:r w:rsidRPr="008C1FA2">
        <w:rPr>
          <w:rFonts w:ascii="Times New Roman" w:eastAsia="Times New Roman" w:hAnsi="Times New Roman" w:cs="Times New Roman"/>
          <w:spacing w:val="3"/>
          <w:sz w:val="18"/>
          <w:szCs w:val="18"/>
          <w:lang w:val="pt-PT"/>
        </w:rPr>
        <w:t xml:space="preserve">   </w:t>
      </w:r>
      <w:r w:rsidR="001654F1" w:rsidRPr="001654F1">
        <w:rPr>
          <w:rFonts w:ascii="Times New Roman" w:eastAsia="DengXian" w:hAnsi="Times New Roman" w:cs="Times New Roman"/>
          <w:color w:val="000000"/>
          <w:sz w:val="18"/>
          <w:szCs w:val="18"/>
          <w:lang w:eastAsia="zh-CN"/>
        </w:rPr>
        <w:t>I.,</w:t>
      </w:r>
      <w:r w:rsidR="001654F1" w:rsidRPr="001654F1">
        <w:rPr>
          <w:rFonts w:ascii="Times New Roman" w:eastAsia="DengXian" w:hAnsi="Times New Roman" w:cs="Times New Roman"/>
          <w:spacing w:val="4"/>
          <w:sz w:val="18"/>
          <w:szCs w:val="18"/>
          <w:lang w:eastAsia="zh-CN"/>
        </w:rPr>
        <w:t xml:space="preserve">   </w:t>
      </w:r>
      <w:r w:rsidR="001654F1" w:rsidRPr="001654F1">
        <w:rPr>
          <w:rFonts w:ascii="Times New Roman" w:eastAsia="DengXian" w:hAnsi="Times New Roman" w:cs="Times New Roman"/>
          <w:color w:val="000000"/>
          <w:sz w:val="18"/>
          <w:szCs w:val="18"/>
          <w:lang w:eastAsia="zh-CN"/>
        </w:rPr>
        <w:t>Asensio-Pérez,</w:t>
      </w:r>
      <w:r w:rsidR="001654F1" w:rsidRPr="001654F1">
        <w:rPr>
          <w:rFonts w:ascii="Times New Roman" w:eastAsia="DengXian" w:hAnsi="Times New Roman" w:cs="Times New Roman"/>
          <w:spacing w:val="3"/>
          <w:sz w:val="18"/>
          <w:szCs w:val="18"/>
          <w:lang w:eastAsia="zh-CN"/>
        </w:rPr>
        <w:t xml:space="preserve">   </w:t>
      </w:r>
      <w:r w:rsidR="001654F1" w:rsidRPr="001654F1">
        <w:rPr>
          <w:rFonts w:ascii="Times New Roman" w:eastAsia="DengXian" w:hAnsi="Times New Roman" w:cs="Times New Roman"/>
          <w:color w:val="000000"/>
          <w:sz w:val="18"/>
          <w:szCs w:val="18"/>
          <w:lang w:eastAsia="zh-CN"/>
        </w:rPr>
        <w:t>(2012).</w:t>
      </w:r>
      <w:r w:rsidR="001654F1" w:rsidRPr="001654F1">
        <w:rPr>
          <w:rFonts w:ascii="Times New Roman" w:eastAsia="DengXian" w:hAnsi="Times New Roman" w:cs="Times New Roman"/>
          <w:spacing w:val="4"/>
          <w:sz w:val="18"/>
          <w:szCs w:val="18"/>
          <w:lang w:eastAsia="zh-CN"/>
        </w:rPr>
        <w:t xml:space="preserve">   </w:t>
      </w:r>
      <w:r w:rsidR="001654F1" w:rsidRPr="001654F1">
        <w:rPr>
          <w:rFonts w:ascii="Times New Roman" w:eastAsia="DengXian" w:hAnsi="Times New Roman" w:cs="Times New Roman"/>
          <w:color w:val="000000"/>
          <w:sz w:val="18"/>
          <w:szCs w:val="18"/>
          <w:lang w:eastAsia="zh-CN"/>
        </w:rPr>
        <w:t>“GLUE!:</w:t>
      </w:r>
      <w:r w:rsidR="001654F1" w:rsidRPr="001654F1">
        <w:rPr>
          <w:rFonts w:ascii="Times New Roman" w:eastAsia="DengXian" w:hAnsi="Times New Roman" w:cs="Times New Roman"/>
          <w:spacing w:val="3"/>
          <w:sz w:val="18"/>
          <w:szCs w:val="18"/>
          <w:lang w:eastAsia="zh-CN"/>
        </w:rPr>
        <w:t xml:space="preserve">   </w:t>
      </w:r>
      <w:r w:rsidR="001654F1" w:rsidRPr="001654F1">
        <w:rPr>
          <w:rFonts w:ascii="Times New Roman" w:eastAsia="DengXian" w:hAnsi="Times New Roman" w:cs="Times New Roman"/>
          <w:color w:val="000000"/>
          <w:sz w:val="18"/>
          <w:szCs w:val="18"/>
          <w:lang w:eastAsia="zh-CN"/>
        </w:rPr>
        <w:t>An</w:t>
      </w:r>
      <w:r w:rsidR="001654F1" w:rsidRPr="001654F1">
        <w:rPr>
          <w:rFonts w:ascii="Times New Roman" w:eastAsia="DengXian" w:hAnsi="Times New Roman" w:cs="Times New Roman"/>
          <w:sz w:val="18"/>
          <w:szCs w:val="18"/>
          <w:lang w:eastAsia="zh-CN"/>
        </w:rPr>
        <w:t xml:space="preserve"> </w:t>
      </w:r>
      <w:r w:rsidR="001654F1" w:rsidRPr="001654F1">
        <w:rPr>
          <w:rFonts w:ascii="Times New Roman" w:eastAsia="DengXian" w:hAnsi="Times New Roman" w:cs="Times New Roman"/>
          <w:color w:val="000000"/>
          <w:spacing w:val="4"/>
          <w:sz w:val="18"/>
          <w:szCs w:val="18"/>
          <w:lang w:eastAsia="zh-CN"/>
        </w:rPr>
        <w:t>Architecture</w:t>
      </w:r>
      <w:r w:rsidR="001654F1" w:rsidRPr="001654F1">
        <w:rPr>
          <w:rFonts w:ascii="Times New Roman" w:eastAsia="DengXian" w:hAnsi="Times New Roman" w:cs="Times New Roman"/>
          <w:spacing w:val="2"/>
          <w:sz w:val="18"/>
          <w:szCs w:val="18"/>
          <w:lang w:eastAsia="zh-CN"/>
        </w:rPr>
        <w:t xml:space="preserve">  </w:t>
      </w:r>
      <w:r w:rsidR="001654F1" w:rsidRPr="001654F1">
        <w:rPr>
          <w:rFonts w:ascii="Times New Roman" w:eastAsia="DengXian" w:hAnsi="Times New Roman" w:cs="Times New Roman"/>
          <w:color w:val="000000"/>
          <w:spacing w:val="4"/>
          <w:sz w:val="18"/>
          <w:szCs w:val="18"/>
          <w:lang w:eastAsia="zh-CN"/>
        </w:rPr>
        <w:t>for</w:t>
      </w:r>
      <w:r w:rsidR="001654F1" w:rsidRPr="001654F1">
        <w:rPr>
          <w:rFonts w:ascii="Times New Roman" w:eastAsia="DengXian" w:hAnsi="Times New Roman" w:cs="Times New Roman"/>
          <w:spacing w:val="3"/>
          <w:sz w:val="18"/>
          <w:szCs w:val="18"/>
          <w:lang w:eastAsia="zh-CN"/>
        </w:rPr>
        <w:t xml:space="preserve">  </w:t>
      </w:r>
      <w:r w:rsidR="001654F1" w:rsidRPr="001654F1">
        <w:rPr>
          <w:rFonts w:ascii="Times New Roman" w:eastAsia="DengXian" w:hAnsi="Times New Roman" w:cs="Times New Roman"/>
          <w:color w:val="000000"/>
          <w:spacing w:val="4"/>
          <w:sz w:val="18"/>
          <w:szCs w:val="18"/>
          <w:lang w:eastAsia="zh-CN"/>
        </w:rPr>
        <w:t>the</w:t>
      </w:r>
      <w:r w:rsidR="001654F1" w:rsidRPr="001654F1">
        <w:rPr>
          <w:rFonts w:ascii="Times New Roman" w:eastAsia="DengXian" w:hAnsi="Times New Roman" w:cs="Times New Roman"/>
          <w:spacing w:val="2"/>
          <w:sz w:val="18"/>
          <w:szCs w:val="18"/>
          <w:lang w:eastAsia="zh-CN"/>
        </w:rPr>
        <w:t xml:space="preserve">  </w:t>
      </w:r>
      <w:r w:rsidR="001654F1" w:rsidRPr="001654F1">
        <w:rPr>
          <w:rFonts w:ascii="Times New Roman" w:eastAsia="DengXian" w:hAnsi="Times New Roman" w:cs="Times New Roman"/>
          <w:color w:val="000000"/>
          <w:spacing w:val="4"/>
          <w:sz w:val="18"/>
          <w:szCs w:val="18"/>
          <w:lang w:eastAsia="zh-CN"/>
        </w:rPr>
        <w:t>Integration</w:t>
      </w:r>
      <w:r w:rsidR="001654F1" w:rsidRPr="001654F1">
        <w:rPr>
          <w:rFonts w:ascii="Times New Roman" w:eastAsia="DengXian" w:hAnsi="Times New Roman" w:cs="Times New Roman"/>
          <w:spacing w:val="3"/>
          <w:sz w:val="18"/>
          <w:szCs w:val="18"/>
          <w:lang w:eastAsia="zh-CN"/>
        </w:rPr>
        <w:t xml:space="preserve">  </w:t>
      </w:r>
      <w:r w:rsidR="001654F1" w:rsidRPr="001654F1">
        <w:rPr>
          <w:rFonts w:ascii="Times New Roman" w:eastAsia="DengXian" w:hAnsi="Times New Roman" w:cs="Times New Roman"/>
          <w:color w:val="000000"/>
          <w:spacing w:val="4"/>
          <w:sz w:val="18"/>
          <w:szCs w:val="18"/>
          <w:lang w:eastAsia="zh-CN"/>
        </w:rPr>
        <w:t>of</w:t>
      </w:r>
      <w:r w:rsidR="001654F1" w:rsidRPr="001654F1">
        <w:rPr>
          <w:rFonts w:ascii="Times New Roman" w:eastAsia="DengXian" w:hAnsi="Times New Roman" w:cs="Times New Roman"/>
          <w:spacing w:val="2"/>
          <w:sz w:val="18"/>
          <w:szCs w:val="18"/>
          <w:lang w:eastAsia="zh-CN"/>
        </w:rPr>
        <w:t xml:space="preserve">  </w:t>
      </w:r>
      <w:r w:rsidR="001654F1" w:rsidRPr="001654F1">
        <w:rPr>
          <w:rFonts w:ascii="Times New Roman" w:eastAsia="DengXian" w:hAnsi="Times New Roman" w:cs="Times New Roman"/>
          <w:color w:val="000000"/>
          <w:spacing w:val="4"/>
          <w:sz w:val="18"/>
          <w:szCs w:val="18"/>
          <w:lang w:eastAsia="zh-CN"/>
        </w:rPr>
        <w:t>External</w:t>
      </w:r>
      <w:r w:rsidR="001654F1" w:rsidRPr="001654F1">
        <w:rPr>
          <w:rFonts w:ascii="Times New Roman" w:eastAsia="DengXian" w:hAnsi="Times New Roman" w:cs="Times New Roman"/>
          <w:spacing w:val="3"/>
          <w:sz w:val="18"/>
          <w:szCs w:val="18"/>
          <w:lang w:eastAsia="zh-CN"/>
        </w:rPr>
        <w:t xml:space="preserve">  </w:t>
      </w:r>
      <w:r w:rsidR="001654F1" w:rsidRPr="001654F1">
        <w:rPr>
          <w:rFonts w:ascii="Times New Roman" w:eastAsia="DengXian" w:hAnsi="Times New Roman" w:cs="Times New Roman"/>
          <w:color w:val="000000"/>
          <w:spacing w:val="5"/>
          <w:sz w:val="18"/>
          <w:szCs w:val="18"/>
          <w:lang w:eastAsia="zh-CN"/>
        </w:rPr>
        <w:t>Tools</w:t>
      </w:r>
      <w:r w:rsidR="001654F1" w:rsidRPr="001654F1">
        <w:rPr>
          <w:rFonts w:ascii="Times New Roman" w:eastAsia="DengXian" w:hAnsi="Times New Roman" w:cs="Times New Roman"/>
          <w:spacing w:val="2"/>
          <w:sz w:val="18"/>
          <w:szCs w:val="18"/>
          <w:lang w:eastAsia="zh-CN"/>
        </w:rPr>
        <w:t xml:space="preserve">  </w:t>
      </w:r>
      <w:r w:rsidR="001654F1" w:rsidRPr="001654F1">
        <w:rPr>
          <w:rFonts w:ascii="Times New Roman" w:eastAsia="DengXian" w:hAnsi="Times New Roman" w:cs="Times New Roman"/>
          <w:color w:val="000000"/>
          <w:spacing w:val="4"/>
          <w:sz w:val="18"/>
          <w:szCs w:val="18"/>
          <w:lang w:eastAsia="zh-CN"/>
        </w:rPr>
        <w:t>in</w:t>
      </w:r>
      <w:r w:rsidR="001654F1" w:rsidRPr="001654F1">
        <w:rPr>
          <w:rFonts w:ascii="Times New Roman" w:eastAsia="DengXian" w:hAnsi="Times New Roman" w:cs="Times New Roman"/>
          <w:sz w:val="18"/>
          <w:szCs w:val="18"/>
          <w:lang w:eastAsia="zh-CN"/>
        </w:rPr>
        <w:t xml:space="preserve"> </w:t>
      </w:r>
      <w:r w:rsidR="001654F1" w:rsidRPr="001654F1">
        <w:rPr>
          <w:rFonts w:ascii="Times New Roman" w:eastAsia="DengXian" w:hAnsi="Times New Roman" w:cs="Times New Roman"/>
          <w:color w:val="000000"/>
          <w:spacing w:val="-1"/>
          <w:sz w:val="18"/>
          <w:szCs w:val="18"/>
          <w:lang w:eastAsia="zh-CN"/>
        </w:rPr>
        <w:t>Virtual</w:t>
      </w:r>
      <w:r w:rsidR="001654F1">
        <w:rPr>
          <w:lang w:eastAsia="zh-CN"/>
        </w:rPr>
        <w:tab/>
      </w:r>
      <w:r w:rsidR="001654F1" w:rsidRPr="001654F1">
        <w:rPr>
          <w:rFonts w:ascii="Times New Roman" w:eastAsia="DengXian" w:hAnsi="Times New Roman" w:cs="Times New Roman"/>
          <w:color w:val="000000"/>
          <w:spacing w:val="-1"/>
          <w:sz w:val="18"/>
          <w:szCs w:val="18"/>
          <w:lang w:eastAsia="zh-CN"/>
        </w:rPr>
        <w:t>learning</w:t>
      </w:r>
      <w:r w:rsidR="001654F1">
        <w:rPr>
          <w:lang w:eastAsia="zh-CN"/>
        </w:rPr>
        <w:tab/>
      </w:r>
      <w:r w:rsidR="001654F1" w:rsidRPr="001654F1">
        <w:rPr>
          <w:rFonts w:ascii="Times New Roman" w:eastAsia="DengXian" w:hAnsi="Times New Roman" w:cs="Times New Roman"/>
          <w:color w:val="000000"/>
          <w:spacing w:val="-1"/>
          <w:sz w:val="18"/>
          <w:szCs w:val="18"/>
          <w:lang w:eastAsia="zh-CN"/>
        </w:rPr>
        <w:t>Environments”.</w:t>
      </w:r>
    </w:p>
    <w:p w14:paraId="1BB49CAA" w14:textId="0A2E109D" w:rsidR="00B53B9E" w:rsidRDefault="001654F1" w:rsidP="00B53B9E">
      <w:pPr>
        <w:spacing w:before="1"/>
        <w:ind w:left="357"/>
      </w:pPr>
      <w:r w:rsidRPr="001654F1">
        <w:rPr>
          <w:rFonts w:ascii="Times New Roman" w:eastAsia="DengXian" w:hAnsi="Times New Roman" w:cs="Times New Roman"/>
          <w:i/>
          <w:color w:val="000000"/>
          <w:sz w:val="18"/>
          <w:szCs w:val="18"/>
          <w:lang w:eastAsia="zh-CN"/>
        </w:rPr>
        <w:t>Computers</w:t>
      </w:r>
      <w:r w:rsidRPr="001654F1">
        <w:rPr>
          <w:rFonts w:ascii="Times New Roman" w:eastAsia="DengXian" w:hAnsi="Times New Roman" w:cs="Times New Roman"/>
          <w:i/>
          <w:sz w:val="18"/>
          <w:szCs w:val="18"/>
          <w:lang w:eastAsia="zh-CN"/>
        </w:rPr>
        <w:t xml:space="preserve"> </w:t>
      </w:r>
      <w:r w:rsidRPr="001654F1">
        <w:rPr>
          <w:rFonts w:ascii="Times New Roman" w:eastAsia="DengXian" w:hAnsi="Times New Roman" w:cs="Times New Roman"/>
          <w:i/>
          <w:color w:val="000000"/>
          <w:sz w:val="18"/>
          <w:szCs w:val="18"/>
          <w:lang w:eastAsia="zh-CN"/>
        </w:rPr>
        <w:t>&amp;</w:t>
      </w:r>
      <w:r w:rsidRPr="001654F1">
        <w:rPr>
          <w:rFonts w:ascii="Times New Roman" w:eastAsia="DengXian" w:hAnsi="Times New Roman" w:cs="Times New Roman"/>
          <w:i/>
          <w:sz w:val="18"/>
          <w:szCs w:val="18"/>
          <w:lang w:eastAsia="zh-CN"/>
        </w:rPr>
        <w:t xml:space="preserve"> </w:t>
      </w:r>
      <w:r w:rsidRPr="001654F1">
        <w:rPr>
          <w:rFonts w:ascii="Times New Roman" w:eastAsia="DengXian" w:hAnsi="Times New Roman" w:cs="Times New Roman"/>
          <w:i/>
          <w:color w:val="000000"/>
          <w:sz w:val="18"/>
          <w:szCs w:val="18"/>
          <w:lang w:eastAsia="zh-CN"/>
        </w:rPr>
        <w:t>Education</w:t>
      </w:r>
      <w:r w:rsidRPr="001654F1">
        <w:rPr>
          <w:rFonts w:ascii="Times New Roman" w:eastAsia="DengXian" w:hAnsi="Times New Roman" w:cs="Times New Roman"/>
          <w:color w:val="000000"/>
          <w:sz w:val="18"/>
          <w:szCs w:val="18"/>
          <w:lang w:eastAsia="zh-CN"/>
        </w:rPr>
        <w:t>,</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Vol.</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60,</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No.</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1,</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z w:val="18"/>
          <w:szCs w:val="18"/>
          <w:lang w:eastAsia="zh-CN"/>
        </w:rPr>
        <w:t>pp.122-137.</w:t>
      </w:r>
    </w:p>
    <w:p w14:paraId="570A3CD3" w14:textId="25BB40E1" w:rsidR="00B53B9E" w:rsidRDefault="001654F1" w:rsidP="00B53B9E">
      <w:pPr>
        <w:ind w:right="293"/>
      </w:pPr>
      <w:r w:rsidRPr="001654F1">
        <w:rPr>
          <w:rFonts w:ascii="Times New Roman" w:eastAsia="DengXian" w:hAnsi="Times New Roman" w:cs="Times New Roman"/>
          <w:color w:val="000000"/>
          <w:sz w:val="18"/>
          <w:szCs w:val="18"/>
          <w:lang w:eastAsia="zh-CN"/>
        </w:rPr>
        <w:t>[17]</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Z.,</w:t>
      </w:r>
      <w:r w:rsidRPr="001654F1">
        <w:rPr>
          <w:rFonts w:ascii="Times New Roman" w:eastAsia="DengXian" w:hAnsi="Times New Roman" w:cs="Times New Roman"/>
          <w:spacing w:val="5"/>
          <w:sz w:val="18"/>
          <w:szCs w:val="18"/>
          <w:lang w:eastAsia="zh-CN"/>
        </w:rPr>
        <w:t xml:space="preserve">  </w:t>
      </w:r>
      <w:r w:rsidRPr="001654F1">
        <w:rPr>
          <w:rFonts w:ascii="Times New Roman" w:eastAsia="DengXian" w:hAnsi="Times New Roman" w:cs="Times New Roman"/>
          <w:color w:val="000000"/>
          <w:sz w:val="18"/>
          <w:szCs w:val="18"/>
          <w:lang w:eastAsia="zh-CN"/>
        </w:rPr>
        <w:t>Al-</w:t>
      </w:r>
      <w:proofErr w:type="spellStart"/>
      <w:r w:rsidRPr="001654F1">
        <w:rPr>
          <w:rFonts w:ascii="Times New Roman" w:eastAsia="DengXian" w:hAnsi="Times New Roman" w:cs="Times New Roman"/>
          <w:color w:val="000000"/>
          <w:sz w:val="18"/>
          <w:szCs w:val="18"/>
          <w:lang w:eastAsia="zh-CN"/>
        </w:rPr>
        <w:t>Khanjari</w:t>
      </w:r>
      <w:proofErr w:type="spellEnd"/>
      <w:r w:rsidRPr="001654F1">
        <w:rPr>
          <w:rFonts w:ascii="Times New Roman" w:eastAsia="DengXian" w:hAnsi="Times New Roman" w:cs="Times New Roman"/>
          <w:color w:val="000000"/>
          <w:sz w:val="18"/>
          <w:szCs w:val="18"/>
          <w:lang w:eastAsia="zh-CN"/>
        </w:rPr>
        <w:t>,</w:t>
      </w:r>
      <w:r w:rsidRPr="001654F1">
        <w:rPr>
          <w:rFonts w:ascii="Times New Roman" w:eastAsia="DengXian" w:hAnsi="Times New Roman" w:cs="Times New Roman"/>
          <w:spacing w:val="5"/>
          <w:sz w:val="18"/>
          <w:szCs w:val="18"/>
          <w:lang w:eastAsia="zh-CN"/>
        </w:rPr>
        <w:t xml:space="preserve">  </w:t>
      </w:r>
      <w:r w:rsidRPr="001654F1">
        <w:rPr>
          <w:rFonts w:ascii="Times New Roman" w:eastAsia="DengXian" w:hAnsi="Times New Roman" w:cs="Times New Roman"/>
          <w:color w:val="000000"/>
          <w:sz w:val="18"/>
          <w:szCs w:val="18"/>
          <w:lang w:eastAsia="zh-CN"/>
        </w:rPr>
        <w:t>N.,</w:t>
      </w:r>
      <w:r w:rsidRPr="001654F1">
        <w:rPr>
          <w:rFonts w:ascii="Times New Roman" w:eastAsia="DengXian" w:hAnsi="Times New Roman" w:cs="Times New Roman"/>
          <w:spacing w:val="4"/>
          <w:sz w:val="18"/>
          <w:szCs w:val="18"/>
          <w:lang w:eastAsia="zh-CN"/>
        </w:rPr>
        <w:t xml:space="preserve">  </w:t>
      </w:r>
      <w:proofErr w:type="spellStart"/>
      <w:r w:rsidRPr="001654F1">
        <w:rPr>
          <w:rFonts w:ascii="Times New Roman" w:eastAsia="DengXian" w:hAnsi="Times New Roman" w:cs="Times New Roman"/>
          <w:color w:val="000000"/>
          <w:sz w:val="18"/>
          <w:szCs w:val="18"/>
          <w:lang w:eastAsia="zh-CN"/>
        </w:rPr>
        <w:t>Kutti</w:t>
      </w:r>
      <w:proofErr w:type="spellEnd"/>
      <w:r w:rsidRPr="001654F1">
        <w:rPr>
          <w:rFonts w:ascii="Times New Roman" w:eastAsia="DengXian" w:hAnsi="Times New Roman" w:cs="Times New Roman"/>
          <w:color w:val="000000"/>
          <w:sz w:val="18"/>
          <w:szCs w:val="18"/>
          <w:lang w:eastAsia="zh-CN"/>
        </w:rPr>
        <w:t>,</w:t>
      </w:r>
      <w:r w:rsidRPr="001654F1">
        <w:rPr>
          <w:rFonts w:ascii="Times New Roman" w:eastAsia="DengXian" w:hAnsi="Times New Roman" w:cs="Times New Roman"/>
          <w:spacing w:val="5"/>
          <w:sz w:val="18"/>
          <w:szCs w:val="18"/>
          <w:lang w:eastAsia="zh-CN"/>
        </w:rPr>
        <w:t xml:space="preserve">  </w:t>
      </w:r>
      <w:r w:rsidRPr="001654F1">
        <w:rPr>
          <w:rFonts w:ascii="Times New Roman" w:eastAsia="DengXian" w:hAnsi="Times New Roman" w:cs="Times New Roman"/>
          <w:color w:val="000000"/>
          <w:sz w:val="18"/>
          <w:szCs w:val="18"/>
          <w:lang w:eastAsia="zh-CN"/>
        </w:rPr>
        <w:t>&amp;</w:t>
      </w:r>
      <w:r w:rsidRPr="001654F1">
        <w:rPr>
          <w:rFonts w:ascii="Times New Roman" w:eastAsia="DengXian" w:hAnsi="Times New Roman" w:cs="Times New Roman"/>
          <w:spacing w:val="5"/>
          <w:sz w:val="18"/>
          <w:szCs w:val="18"/>
          <w:lang w:eastAsia="zh-CN"/>
        </w:rPr>
        <w:t xml:space="preserve">  </w:t>
      </w:r>
      <w:r w:rsidRPr="001654F1">
        <w:rPr>
          <w:rFonts w:ascii="Times New Roman" w:eastAsia="DengXian" w:hAnsi="Times New Roman" w:cs="Times New Roman"/>
          <w:color w:val="000000"/>
          <w:sz w:val="18"/>
          <w:szCs w:val="18"/>
          <w:lang w:eastAsia="zh-CN"/>
        </w:rPr>
        <w:t>M.,</w:t>
      </w:r>
      <w:r w:rsidRPr="001654F1">
        <w:rPr>
          <w:rFonts w:ascii="Times New Roman" w:eastAsia="DengXian" w:hAnsi="Times New Roman" w:cs="Times New Roman"/>
          <w:spacing w:val="4"/>
          <w:sz w:val="18"/>
          <w:szCs w:val="18"/>
          <w:lang w:eastAsia="zh-CN"/>
        </w:rPr>
        <w:t xml:space="preserve">  </w:t>
      </w:r>
      <w:proofErr w:type="spellStart"/>
      <w:r w:rsidRPr="001654F1">
        <w:rPr>
          <w:rFonts w:ascii="Times New Roman" w:eastAsia="DengXian" w:hAnsi="Times New Roman" w:cs="Times New Roman"/>
          <w:color w:val="000000"/>
          <w:sz w:val="18"/>
          <w:szCs w:val="18"/>
          <w:lang w:eastAsia="zh-CN"/>
        </w:rPr>
        <w:t>Hatam</w:t>
      </w:r>
      <w:proofErr w:type="spellEnd"/>
      <w:r w:rsidRPr="001654F1">
        <w:rPr>
          <w:rFonts w:ascii="Times New Roman" w:eastAsia="DengXian" w:hAnsi="Times New Roman" w:cs="Times New Roman"/>
          <w:spacing w:val="5"/>
          <w:sz w:val="18"/>
          <w:szCs w:val="18"/>
          <w:lang w:eastAsia="zh-CN"/>
        </w:rPr>
        <w:t xml:space="preserve">  </w:t>
      </w:r>
      <w:r w:rsidRPr="001654F1">
        <w:rPr>
          <w:rFonts w:ascii="Times New Roman" w:eastAsia="DengXian" w:hAnsi="Times New Roman" w:cs="Times New Roman"/>
          <w:color w:val="000000"/>
          <w:sz w:val="18"/>
          <w:szCs w:val="18"/>
          <w:lang w:eastAsia="zh-CN"/>
        </w:rPr>
        <w:t>(2006).</w:t>
      </w:r>
      <w:r w:rsidRPr="001654F1">
        <w:rPr>
          <w:rFonts w:ascii="Times New Roman" w:eastAsia="DengXian" w:hAnsi="Times New Roman" w:cs="Times New Roman"/>
          <w:spacing w:val="5"/>
          <w:sz w:val="18"/>
          <w:szCs w:val="18"/>
          <w:lang w:eastAsia="zh-CN"/>
        </w:rPr>
        <w:t xml:space="preserve">  </w:t>
      </w:r>
      <w:r w:rsidRPr="001654F1">
        <w:rPr>
          <w:rFonts w:ascii="Times New Roman" w:eastAsia="DengXian" w:hAnsi="Times New Roman" w:cs="Times New Roman"/>
          <w:color w:val="000000"/>
          <w:sz w:val="18"/>
          <w:szCs w:val="18"/>
          <w:lang w:eastAsia="zh-CN"/>
        </w:rPr>
        <w:t>“An</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Extended</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E-Learning</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Architecture:</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Integrating</w:t>
      </w:r>
      <w:r w:rsidRPr="001654F1">
        <w:rPr>
          <w:rFonts w:ascii="Times New Roman" w:eastAsia="DengXian" w:hAnsi="Times New Roman" w:cs="Times New Roman"/>
          <w:spacing w:val="5"/>
          <w:sz w:val="18"/>
          <w:szCs w:val="18"/>
          <w:lang w:eastAsia="zh-CN"/>
        </w:rPr>
        <w:t xml:space="preserve">  </w:t>
      </w:r>
      <w:r w:rsidRPr="001654F1">
        <w:rPr>
          <w:rFonts w:ascii="Times New Roman" w:eastAsia="DengXian" w:hAnsi="Times New Roman" w:cs="Times New Roman"/>
          <w:color w:val="000000"/>
          <w:sz w:val="18"/>
          <w:szCs w:val="18"/>
          <w:lang w:eastAsia="zh-CN"/>
        </w:rPr>
        <w:t>Software</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pacing w:val="2"/>
          <w:sz w:val="18"/>
          <w:szCs w:val="18"/>
          <w:lang w:eastAsia="zh-CN"/>
        </w:rPr>
        <w:t>Tools</w:t>
      </w:r>
      <w:r w:rsidRPr="001654F1">
        <w:rPr>
          <w:rFonts w:ascii="Times New Roman" w:eastAsia="DengXian" w:hAnsi="Times New Roman" w:cs="Times New Roman"/>
          <w:spacing w:val="1"/>
          <w:sz w:val="18"/>
          <w:szCs w:val="18"/>
          <w:lang w:eastAsia="zh-CN"/>
        </w:rPr>
        <w:t xml:space="preserve"> </w:t>
      </w:r>
      <w:r w:rsidRPr="001654F1">
        <w:rPr>
          <w:rFonts w:ascii="Times New Roman" w:eastAsia="DengXian" w:hAnsi="Times New Roman" w:cs="Times New Roman"/>
          <w:color w:val="000000"/>
          <w:spacing w:val="3"/>
          <w:sz w:val="18"/>
          <w:szCs w:val="18"/>
          <w:lang w:eastAsia="zh-CN"/>
        </w:rPr>
        <w:t>Within</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3"/>
          <w:sz w:val="18"/>
          <w:szCs w:val="18"/>
          <w:lang w:eastAsia="zh-CN"/>
        </w:rPr>
        <w:t>The</w:t>
      </w:r>
      <w:r w:rsidRPr="001654F1">
        <w:rPr>
          <w:rFonts w:ascii="Times New Roman" w:eastAsia="DengXian" w:hAnsi="Times New Roman" w:cs="Times New Roman"/>
          <w:spacing w:val="1"/>
          <w:sz w:val="18"/>
          <w:szCs w:val="18"/>
          <w:lang w:eastAsia="zh-CN"/>
        </w:rPr>
        <w:t xml:space="preserve"> </w:t>
      </w:r>
      <w:r w:rsidRPr="001654F1">
        <w:rPr>
          <w:rFonts w:ascii="Times New Roman" w:eastAsia="DengXian" w:hAnsi="Times New Roman" w:cs="Times New Roman"/>
          <w:color w:val="000000"/>
          <w:spacing w:val="3"/>
          <w:sz w:val="18"/>
          <w:szCs w:val="18"/>
          <w:lang w:eastAsia="zh-CN"/>
        </w:rPr>
        <w:t>E-Learning</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2"/>
          <w:sz w:val="18"/>
          <w:szCs w:val="18"/>
          <w:lang w:eastAsia="zh-CN"/>
        </w:rPr>
        <w:t>Portal”,</w:t>
      </w:r>
      <w:r w:rsidRPr="001654F1">
        <w:rPr>
          <w:rFonts w:ascii="Times New Roman" w:eastAsia="DengXian" w:hAnsi="Times New Roman" w:cs="Times New Roman"/>
          <w:spacing w:val="1"/>
          <w:sz w:val="18"/>
          <w:szCs w:val="18"/>
          <w:lang w:eastAsia="zh-CN"/>
        </w:rPr>
        <w:t xml:space="preserve"> </w:t>
      </w:r>
      <w:r w:rsidRPr="001654F1">
        <w:rPr>
          <w:rFonts w:ascii="Times New Roman" w:eastAsia="DengXian" w:hAnsi="Times New Roman" w:cs="Times New Roman"/>
          <w:i/>
          <w:color w:val="000000"/>
          <w:spacing w:val="2"/>
          <w:sz w:val="18"/>
          <w:szCs w:val="18"/>
          <w:lang w:eastAsia="zh-CN"/>
        </w:rPr>
        <w:t>International</w:t>
      </w:r>
      <w:r w:rsidRPr="001654F1">
        <w:rPr>
          <w:rFonts w:ascii="Times New Roman" w:eastAsia="DengXian" w:hAnsi="Times New Roman" w:cs="Times New Roman"/>
          <w:i/>
          <w:spacing w:val="2"/>
          <w:sz w:val="18"/>
          <w:szCs w:val="18"/>
          <w:lang w:eastAsia="zh-CN"/>
        </w:rPr>
        <w:t xml:space="preserve"> </w:t>
      </w:r>
      <w:r w:rsidRPr="001654F1">
        <w:rPr>
          <w:rFonts w:ascii="Times New Roman" w:eastAsia="DengXian" w:hAnsi="Times New Roman" w:cs="Times New Roman"/>
          <w:i/>
          <w:color w:val="000000"/>
          <w:spacing w:val="5"/>
          <w:sz w:val="18"/>
          <w:szCs w:val="18"/>
          <w:lang w:eastAsia="zh-CN"/>
        </w:rPr>
        <w:t>Arab</w:t>
      </w:r>
      <w:r w:rsidRPr="001654F1">
        <w:rPr>
          <w:rFonts w:ascii="Times New Roman" w:eastAsia="DengXian" w:hAnsi="Times New Roman" w:cs="Times New Roman"/>
          <w:i/>
          <w:sz w:val="18"/>
          <w:szCs w:val="18"/>
          <w:lang w:eastAsia="zh-CN"/>
        </w:rPr>
        <w:t xml:space="preserve"> </w:t>
      </w:r>
      <w:r w:rsidRPr="001654F1">
        <w:rPr>
          <w:rFonts w:ascii="Times New Roman" w:eastAsia="DengXian" w:hAnsi="Times New Roman" w:cs="Times New Roman"/>
          <w:i/>
          <w:color w:val="000000"/>
          <w:sz w:val="18"/>
          <w:szCs w:val="18"/>
          <w:lang w:eastAsia="zh-CN"/>
        </w:rPr>
        <w:t>Journal</w:t>
      </w:r>
      <w:r w:rsidRPr="001654F1">
        <w:rPr>
          <w:rFonts w:ascii="Times New Roman" w:eastAsia="DengXian" w:hAnsi="Times New Roman" w:cs="Times New Roman"/>
          <w:i/>
          <w:spacing w:val="3"/>
          <w:sz w:val="18"/>
          <w:szCs w:val="18"/>
          <w:lang w:eastAsia="zh-CN"/>
        </w:rPr>
        <w:t xml:space="preserve"> </w:t>
      </w:r>
      <w:r w:rsidRPr="001654F1">
        <w:rPr>
          <w:rFonts w:ascii="Times New Roman" w:eastAsia="DengXian" w:hAnsi="Times New Roman" w:cs="Times New Roman"/>
          <w:i/>
          <w:color w:val="000000"/>
          <w:sz w:val="18"/>
          <w:szCs w:val="18"/>
          <w:lang w:eastAsia="zh-CN"/>
        </w:rPr>
        <w:t>for</w:t>
      </w:r>
      <w:r w:rsidRPr="001654F1">
        <w:rPr>
          <w:rFonts w:ascii="Times New Roman" w:eastAsia="DengXian" w:hAnsi="Times New Roman" w:cs="Times New Roman"/>
          <w:i/>
          <w:spacing w:val="3"/>
          <w:sz w:val="18"/>
          <w:szCs w:val="18"/>
          <w:lang w:eastAsia="zh-CN"/>
        </w:rPr>
        <w:t xml:space="preserve"> </w:t>
      </w:r>
      <w:r w:rsidRPr="001654F1">
        <w:rPr>
          <w:rFonts w:ascii="Times New Roman" w:eastAsia="DengXian" w:hAnsi="Times New Roman" w:cs="Times New Roman"/>
          <w:i/>
          <w:color w:val="000000"/>
          <w:sz w:val="18"/>
          <w:szCs w:val="18"/>
          <w:lang w:eastAsia="zh-CN"/>
        </w:rPr>
        <w:t>Information</w:t>
      </w:r>
      <w:r w:rsidRPr="001654F1">
        <w:rPr>
          <w:rFonts w:ascii="Times New Roman" w:eastAsia="DengXian" w:hAnsi="Times New Roman" w:cs="Times New Roman"/>
          <w:i/>
          <w:spacing w:val="4"/>
          <w:sz w:val="18"/>
          <w:szCs w:val="18"/>
          <w:lang w:eastAsia="zh-CN"/>
        </w:rPr>
        <w:t xml:space="preserve"> </w:t>
      </w:r>
      <w:r w:rsidRPr="001654F1">
        <w:rPr>
          <w:rFonts w:ascii="Times New Roman" w:eastAsia="DengXian" w:hAnsi="Times New Roman" w:cs="Times New Roman"/>
          <w:i/>
          <w:color w:val="000000"/>
          <w:sz w:val="18"/>
          <w:szCs w:val="18"/>
          <w:lang w:eastAsia="zh-CN"/>
        </w:rPr>
        <w:t>Technology</w:t>
      </w:r>
      <w:r w:rsidRPr="001654F1">
        <w:rPr>
          <w:rFonts w:ascii="Times New Roman" w:eastAsia="DengXian" w:hAnsi="Times New Roman" w:cs="Times New Roman"/>
          <w:i/>
          <w:spacing w:val="3"/>
          <w:sz w:val="18"/>
          <w:szCs w:val="18"/>
          <w:lang w:eastAsia="zh-CN"/>
        </w:rPr>
        <w:t xml:space="preserve"> </w:t>
      </w:r>
      <w:r w:rsidRPr="001654F1">
        <w:rPr>
          <w:rFonts w:ascii="Times New Roman" w:eastAsia="DengXian" w:hAnsi="Times New Roman" w:cs="Times New Roman"/>
          <w:i/>
          <w:color w:val="000000"/>
          <w:sz w:val="18"/>
          <w:szCs w:val="18"/>
          <w:lang w:eastAsia="zh-CN"/>
        </w:rPr>
        <w:t>(IAJIT)</w:t>
      </w:r>
      <w:r w:rsidRPr="001654F1">
        <w:rPr>
          <w:rFonts w:ascii="Times New Roman" w:eastAsia="DengXian" w:hAnsi="Times New Roman" w:cs="Times New Roman"/>
          <w:color w:val="000000"/>
          <w:sz w:val="18"/>
          <w:szCs w:val="18"/>
          <w:lang w:eastAsia="zh-CN"/>
        </w:rPr>
        <w:t>,</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z w:val="18"/>
          <w:szCs w:val="18"/>
          <w:lang w:eastAsia="zh-CN"/>
        </w:rPr>
        <w:t>Vol.</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3,</w:t>
      </w:r>
      <w:r w:rsidRPr="001654F1">
        <w:rPr>
          <w:rFonts w:ascii="Times New Roman" w:eastAsia="DengXian" w:hAnsi="Times New Roman" w:cs="Times New Roman"/>
          <w:spacing w:val="3"/>
          <w:sz w:val="18"/>
          <w:szCs w:val="18"/>
          <w:lang w:eastAsia="zh-CN"/>
        </w:rPr>
        <w:t xml:space="preserve"> </w:t>
      </w:r>
      <w:r w:rsidRPr="001654F1">
        <w:rPr>
          <w:rFonts w:ascii="Times New Roman" w:eastAsia="DengXian" w:hAnsi="Times New Roman" w:cs="Times New Roman"/>
          <w:color w:val="000000"/>
          <w:sz w:val="18"/>
          <w:szCs w:val="18"/>
          <w:lang w:eastAsia="zh-CN"/>
        </w:rPr>
        <w:t>No.</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z w:val="18"/>
          <w:szCs w:val="18"/>
          <w:lang w:eastAsia="zh-CN"/>
        </w:rPr>
        <w:t>1,</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January,</w:t>
      </w:r>
      <w:r w:rsidRPr="001654F1">
        <w:rPr>
          <w:rFonts w:ascii="Times New Roman" w:eastAsia="DengXian" w:hAnsi="Times New Roman" w:cs="Times New Roman"/>
          <w:spacing w:val="2"/>
          <w:sz w:val="18"/>
          <w:szCs w:val="18"/>
          <w:lang w:eastAsia="zh-CN"/>
        </w:rPr>
        <w:t xml:space="preserve"> </w:t>
      </w:r>
      <w:r w:rsidRPr="001654F1">
        <w:rPr>
          <w:rFonts w:ascii="Times New Roman" w:eastAsia="DengXian" w:hAnsi="Times New Roman" w:cs="Times New Roman"/>
          <w:color w:val="000000"/>
          <w:spacing w:val="-1"/>
          <w:sz w:val="18"/>
          <w:szCs w:val="18"/>
          <w:lang w:eastAsia="zh-CN"/>
        </w:rPr>
        <w:t>2006.</w:t>
      </w:r>
    </w:p>
    <w:p w14:paraId="5F754AB1" w14:textId="60060553" w:rsidR="00B53B9E" w:rsidRPr="00B53B9E" w:rsidRDefault="00B53B9E" w:rsidP="00B53B9E">
      <w:pPr>
        <w:ind w:right="1087"/>
        <w:rPr>
          <w:rFonts w:ascii="Times New Roman" w:eastAsia="Times New Roman" w:hAnsi="Times New Roman" w:cs="Times New Roman"/>
          <w:color w:val="000000"/>
          <w:spacing w:val="5"/>
          <w:sz w:val="18"/>
          <w:szCs w:val="18"/>
          <w:lang w:val="pt-PT"/>
        </w:rPr>
      </w:pPr>
      <w:r w:rsidRPr="001654F1">
        <w:rPr>
          <w:rFonts w:ascii="Times New Roman" w:eastAsia="Times New Roman" w:hAnsi="Times New Roman" w:cs="Times New Roman"/>
          <w:color w:val="000000"/>
          <w:spacing w:val="5"/>
          <w:sz w:val="18"/>
          <w:szCs w:val="18"/>
        </w:rPr>
        <w:t>[18]  F.,</w:t>
      </w:r>
      <w:r w:rsidRPr="001654F1">
        <w:rPr>
          <w:rFonts w:ascii="Times New Roman" w:eastAsia="Times New Roman" w:hAnsi="Times New Roman" w:cs="Times New Roman"/>
          <w:color w:val="000000"/>
          <w:spacing w:val="5"/>
          <w:sz w:val="18"/>
          <w:szCs w:val="18"/>
        </w:rPr>
        <w:tab/>
        <w:t>Huertas</w:t>
      </w:r>
      <w:r w:rsidRPr="001654F1">
        <w:rPr>
          <w:rFonts w:ascii="Times New Roman" w:eastAsia="Times New Roman" w:hAnsi="Times New Roman" w:cs="Times New Roman"/>
          <w:color w:val="000000"/>
          <w:spacing w:val="5"/>
          <w:sz w:val="18"/>
          <w:szCs w:val="18"/>
        </w:rPr>
        <w:tab/>
        <w:t>&amp;</w:t>
      </w:r>
      <w:r w:rsidRPr="001654F1">
        <w:rPr>
          <w:rFonts w:ascii="Times New Roman" w:eastAsia="Times New Roman" w:hAnsi="Times New Roman" w:cs="Times New Roman"/>
          <w:color w:val="000000"/>
          <w:spacing w:val="5"/>
          <w:sz w:val="18"/>
          <w:szCs w:val="18"/>
        </w:rPr>
        <w:tab/>
        <w:t>A.,</w:t>
      </w:r>
      <w:r w:rsidRPr="001654F1">
        <w:rPr>
          <w:rFonts w:ascii="Times New Roman" w:eastAsia="Times New Roman" w:hAnsi="Times New Roman" w:cs="Times New Roman"/>
          <w:color w:val="000000"/>
          <w:spacing w:val="5"/>
          <w:sz w:val="18"/>
          <w:szCs w:val="18"/>
        </w:rPr>
        <w:tab/>
        <w:t>Navarro</w:t>
      </w:r>
      <w:r w:rsidRPr="001654F1">
        <w:rPr>
          <w:rFonts w:ascii="Times New Roman" w:eastAsia="Times New Roman" w:hAnsi="Times New Roman" w:cs="Times New Roman"/>
          <w:color w:val="000000"/>
          <w:spacing w:val="5"/>
          <w:sz w:val="18"/>
          <w:szCs w:val="18"/>
        </w:rPr>
        <w:tab/>
        <w:t>(2013).</w:t>
      </w:r>
      <w:r w:rsidRPr="001654F1">
        <w:rPr>
          <w:rFonts w:ascii="Times New Roman" w:eastAsia="Times New Roman" w:hAnsi="Times New Roman" w:cs="Times New Roman"/>
          <w:color w:val="000000"/>
          <w:spacing w:val="5"/>
          <w:sz w:val="18"/>
          <w:szCs w:val="18"/>
        </w:rPr>
        <w:tab/>
      </w:r>
      <w:r w:rsidR="001654F1" w:rsidRPr="001654F1">
        <w:rPr>
          <w:rFonts w:ascii="Times New Roman" w:eastAsia="DengXian" w:hAnsi="Times New Roman" w:cs="Times New Roman"/>
          <w:color w:val="000000"/>
          <w:spacing w:val="5"/>
          <w:sz w:val="18"/>
          <w:szCs w:val="18"/>
          <w:lang w:eastAsia="zh-CN"/>
        </w:rPr>
        <w:t>“Integration Mechanisms</w:t>
      </w:r>
      <w:r w:rsidR="001654F1" w:rsidRPr="00B53B9E">
        <w:rPr>
          <w:rFonts w:ascii="Times New Roman" w:eastAsia="Times New Roman" w:hAnsi="Times New Roman" w:cs="Times New Roman"/>
          <w:color w:val="000000"/>
          <w:spacing w:val="5"/>
          <w:sz w:val="18"/>
          <w:szCs w:val="18"/>
          <w:lang w:eastAsia="zh-CN"/>
        </w:rPr>
        <w:tab/>
      </w:r>
      <w:r w:rsidR="001654F1" w:rsidRPr="001654F1">
        <w:rPr>
          <w:rFonts w:ascii="Times New Roman" w:eastAsia="DengXian" w:hAnsi="Times New Roman" w:cs="Times New Roman"/>
          <w:color w:val="000000"/>
          <w:spacing w:val="5"/>
          <w:sz w:val="18"/>
          <w:szCs w:val="18"/>
          <w:lang w:eastAsia="zh-CN"/>
        </w:rPr>
        <w:t>in</w:t>
      </w:r>
      <w:r w:rsidR="001654F1" w:rsidRPr="00B53B9E">
        <w:rPr>
          <w:rFonts w:ascii="Times New Roman" w:eastAsia="Times New Roman" w:hAnsi="Times New Roman" w:cs="Times New Roman"/>
          <w:color w:val="000000"/>
          <w:spacing w:val="5"/>
          <w:sz w:val="18"/>
          <w:szCs w:val="18"/>
          <w:lang w:eastAsia="zh-CN"/>
        </w:rPr>
        <w:tab/>
      </w:r>
      <w:r w:rsidR="001654F1" w:rsidRPr="001654F1">
        <w:rPr>
          <w:rFonts w:ascii="Times New Roman" w:eastAsia="DengXian" w:hAnsi="Times New Roman" w:cs="Times New Roman"/>
          <w:color w:val="000000"/>
          <w:spacing w:val="5"/>
          <w:sz w:val="18"/>
          <w:szCs w:val="18"/>
          <w:lang w:eastAsia="zh-CN"/>
        </w:rPr>
        <w:t>e-learning</w:t>
      </w:r>
      <w:r w:rsidR="001654F1" w:rsidRPr="00B53B9E">
        <w:rPr>
          <w:rFonts w:ascii="Times New Roman" w:eastAsia="Times New Roman" w:hAnsi="Times New Roman" w:cs="Times New Roman"/>
          <w:color w:val="000000"/>
          <w:spacing w:val="5"/>
          <w:sz w:val="18"/>
          <w:szCs w:val="18"/>
          <w:lang w:eastAsia="zh-CN"/>
        </w:rPr>
        <w:tab/>
      </w:r>
      <w:r w:rsidR="001654F1" w:rsidRPr="001654F1">
        <w:rPr>
          <w:rFonts w:ascii="Times New Roman" w:eastAsia="DengXian" w:hAnsi="Times New Roman" w:cs="Times New Roman"/>
          <w:color w:val="000000"/>
          <w:spacing w:val="5"/>
          <w:sz w:val="18"/>
          <w:szCs w:val="18"/>
          <w:lang w:eastAsia="zh-CN"/>
        </w:rPr>
        <w:t>Platforms”.</w:t>
      </w:r>
      <w:r w:rsidR="001654F1" w:rsidRPr="00B53B9E">
        <w:rPr>
          <w:rFonts w:ascii="Times New Roman" w:eastAsia="Times New Roman" w:hAnsi="Times New Roman" w:cs="Times New Roman"/>
          <w:color w:val="000000"/>
          <w:spacing w:val="5"/>
          <w:sz w:val="18"/>
          <w:szCs w:val="18"/>
          <w:lang w:eastAsia="zh-CN"/>
        </w:rPr>
        <w:tab/>
      </w:r>
      <w:r w:rsidR="001654F1" w:rsidRPr="001654F1">
        <w:rPr>
          <w:rFonts w:ascii="Times New Roman" w:eastAsia="DengXian" w:hAnsi="Times New Roman" w:cs="Times New Roman"/>
          <w:color w:val="000000"/>
          <w:spacing w:val="5"/>
          <w:sz w:val="18"/>
          <w:szCs w:val="18"/>
          <w:lang w:eastAsia="zh-CN"/>
        </w:rPr>
        <w:t>International</w:t>
      </w:r>
      <w:r w:rsidR="001654F1" w:rsidRPr="001654F1">
        <w:rPr>
          <w:rFonts w:eastAsia="DengXian"/>
          <w:lang w:eastAsia="zh-CN"/>
        </w:rPr>
        <w:t xml:space="preserve"> </w:t>
      </w:r>
      <w:r w:rsidR="001654F1" w:rsidRPr="001654F1">
        <w:rPr>
          <w:rFonts w:ascii="Times New Roman" w:eastAsia="DengXian" w:hAnsi="Times New Roman" w:cs="Times New Roman"/>
          <w:i/>
          <w:color w:val="000000"/>
          <w:spacing w:val="3"/>
          <w:sz w:val="18"/>
          <w:szCs w:val="18"/>
          <w:lang w:eastAsia="zh-CN"/>
        </w:rPr>
        <w:t>Journal</w:t>
      </w:r>
      <w:r w:rsidR="001654F1" w:rsidRPr="001654F1">
        <w:rPr>
          <w:rFonts w:ascii="Times New Roman" w:eastAsia="DengXian" w:hAnsi="Times New Roman" w:cs="Times New Roman"/>
          <w:i/>
          <w:spacing w:val="2"/>
          <w:sz w:val="18"/>
          <w:szCs w:val="18"/>
          <w:lang w:eastAsia="zh-CN"/>
        </w:rPr>
        <w:t xml:space="preserve"> </w:t>
      </w:r>
      <w:r w:rsidR="001654F1" w:rsidRPr="001654F1">
        <w:rPr>
          <w:rFonts w:ascii="Times New Roman" w:eastAsia="DengXian" w:hAnsi="Times New Roman" w:cs="Times New Roman"/>
          <w:i/>
          <w:color w:val="000000"/>
          <w:spacing w:val="4"/>
          <w:sz w:val="18"/>
          <w:szCs w:val="18"/>
          <w:lang w:eastAsia="zh-CN"/>
        </w:rPr>
        <w:t>of</w:t>
      </w:r>
      <w:r w:rsidR="001654F1" w:rsidRPr="001654F1">
        <w:rPr>
          <w:rFonts w:ascii="Times New Roman" w:eastAsia="DengXian" w:hAnsi="Times New Roman" w:cs="Times New Roman"/>
          <w:i/>
          <w:spacing w:val="2"/>
          <w:sz w:val="18"/>
          <w:szCs w:val="18"/>
          <w:lang w:eastAsia="zh-CN"/>
        </w:rPr>
        <w:t xml:space="preserve"> </w:t>
      </w:r>
      <w:r w:rsidR="001654F1" w:rsidRPr="001654F1">
        <w:rPr>
          <w:rFonts w:ascii="Times New Roman" w:eastAsia="DengXian" w:hAnsi="Times New Roman" w:cs="Times New Roman"/>
          <w:i/>
          <w:color w:val="000000"/>
          <w:spacing w:val="4"/>
          <w:sz w:val="18"/>
          <w:szCs w:val="18"/>
          <w:lang w:eastAsia="zh-CN"/>
        </w:rPr>
        <w:t>Computer</w:t>
      </w:r>
      <w:r w:rsidR="001654F1" w:rsidRPr="001654F1">
        <w:rPr>
          <w:rFonts w:ascii="Times New Roman" w:eastAsia="DengXian" w:hAnsi="Times New Roman" w:cs="Times New Roman"/>
          <w:i/>
          <w:spacing w:val="3"/>
          <w:sz w:val="18"/>
          <w:szCs w:val="18"/>
          <w:lang w:eastAsia="zh-CN"/>
        </w:rPr>
        <w:t xml:space="preserve"> </w:t>
      </w:r>
      <w:r w:rsidR="001654F1" w:rsidRPr="001654F1">
        <w:rPr>
          <w:rFonts w:ascii="Times New Roman" w:eastAsia="DengXian" w:hAnsi="Times New Roman" w:cs="Times New Roman"/>
          <w:i/>
          <w:color w:val="000000"/>
          <w:spacing w:val="3"/>
          <w:sz w:val="18"/>
          <w:szCs w:val="18"/>
          <w:lang w:eastAsia="zh-CN"/>
        </w:rPr>
        <w:t>Information</w:t>
      </w:r>
      <w:r w:rsidR="001654F1" w:rsidRPr="001654F1">
        <w:rPr>
          <w:rFonts w:ascii="Times New Roman" w:eastAsia="DengXian" w:hAnsi="Times New Roman" w:cs="Times New Roman"/>
          <w:i/>
          <w:spacing w:val="2"/>
          <w:sz w:val="18"/>
          <w:szCs w:val="18"/>
          <w:lang w:eastAsia="zh-CN"/>
        </w:rPr>
        <w:t xml:space="preserve"> </w:t>
      </w:r>
      <w:r w:rsidR="001654F1" w:rsidRPr="001654F1">
        <w:rPr>
          <w:rFonts w:ascii="Times New Roman" w:eastAsia="DengXian" w:hAnsi="Times New Roman" w:cs="Times New Roman"/>
          <w:i/>
          <w:color w:val="000000"/>
          <w:spacing w:val="4"/>
          <w:sz w:val="18"/>
          <w:szCs w:val="18"/>
          <w:lang w:eastAsia="zh-CN"/>
        </w:rPr>
        <w:t>Systems</w:t>
      </w:r>
      <w:r w:rsidR="001654F1" w:rsidRPr="001654F1">
        <w:rPr>
          <w:rFonts w:ascii="Times New Roman" w:eastAsia="DengXian" w:hAnsi="Times New Roman" w:cs="Times New Roman"/>
          <w:i/>
          <w:spacing w:val="3"/>
          <w:sz w:val="18"/>
          <w:szCs w:val="18"/>
          <w:lang w:eastAsia="zh-CN"/>
        </w:rPr>
        <w:t xml:space="preserve"> </w:t>
      </w:r>
      <w:r w:rsidR="001654F1" w:rsidRPr="001654F1">
        <w:rPr>
          <w:rFonts w:ascii="Times New Roman" w:eastAsia="DengXian" w:hAnsi="Times New Roman" w:cs="Times New Roman"/>
          <w:i/>
          <w:color w:val="000000"/>
          <w:spacing w:val="5"/>
          <w:sz w:val="18"/>
          <w:szCs w:val="18"/>
          <w:lang w:eastAsia="zh-CN"/>
        </w:rPr>
        <w:t>and</w:t>
      </w:r>
      <w:r w:rsidR="001654F1" w:rsidRPr="001654F1">
        <w:rPr>
          <w:rFonts w:ascii="Times New Roman" w:eastAsia="DengXian" w:hAnsi="Times New Roman" w:cs="Times New Roman"/>
          <w:i/>
          <w:spacing w:val="2"/>
          <w:sz w:val="18"/>
          <w:szCs w:val="18"/>
          <w:lang w:eastAsia="zh-CN"/>
        </w:rPr>
        <w:t xml:space="preserve"> </w:t>
      </w:r>
      <w:r w:rsidR="001654F1" w:rsidRPr="001654F1">
        <w:rPr>
          <w:rFonts w:ascii="Times New Roman" w:eastAsia="DengXian" w:hAnsi="Times New Roman" w:cs="Times New Roman"/>
          <w:i/>
          <w:color w:val="000000"/>
          <w:spacing w:val="3"/>
          <w:sz w:val="18"/>
          <w:szCs w:val="18"/>
          <w:lang w:eastAsia="zh-CN"/>
        </w:rPr>
        <w:t>Industrial</w:t>
      </w:r>
      <w:r w:rsidR="001654F1" w:rsidRPr="001654F1">
        <w:rPr>
          <w:rFonts w:ascii="Times New Roman" w:eastAsia="DengXian" w:hAnsi="Times New Roman" w:cs="Times New Roman"/>
          <w:i/>
          <w:sz w:val="18"/>
          <w:szCs w:val="18"/>
          <w:lang w:eastAsia="zh-CN"/>
        </w:rPr>
        <w:t xml:space="preserve"> </w:t>
      </w:r>
      <w:r w:rsidR="001654F1" w:rsidRPr="001654F1">
        <w:rPr>
          <w:rFonts w:ascii="Times New Roman" w:eastAsia="DengXian" w:hAnsi="Times New Roman" w:cs="Times New Roman"/>
          <w:i/>
          <w:color w:val="000000"/>
          <w:sz w:val="18"/>
          <w:szCs w:val="18"/>
          <w:lang w:eastAsia="zh-CN"/>
        </w:rPr>
        <w:t>Management</w:t>
      </w:r>
      <w:r w:rsidR="001654F1" w:rsidRPr="001654F1">
        <w:rPr>
          <w:rFonts w:ascii="Times New Roman" w:eastAsia="DengXian" w:hAnsi="Times New Roman" w:cs="Times New Roman"/>
          <w:i/>
          <w:sz w:val="18"/>
          <w:szCs w:val="18"/>
          <w:lang w:eastAsia="zh-CN"/>
        </w:rPr>
        <w:t xml:space="preserve"> </w:t>
      </w:r>
      <w:r w:rsidR="001654F1" w:rsidRPr="001654F1">
        <w:rPr>
          <w:rFonts w:ascii="Times New Roman" w:eastAsia="DengXian" w:hAnsi="Times New Roman" w:cs="Times New Roman"/>
          <w:i/>
          <w:color w:val="000000"/>
          <w:sz w:val="18"/>
          <w:szCs w:val="18"/>
          <w:lang w:eastAsia="zh-CN"/>
        </w:rPr>
        <w:t>Applications</w:t>
      </w:r>
      <w:r w:rsidR="001654F1" w:rsidRPr="001654F1">
        <w:rPr>
          <w:rFonts w:ascii="Times New Roman" w:eastAsia="DengXian" w:hAnsi="Times New Roman" w:cs="Times New Roman"/>
          <w:color w:val="000000"/>
          <w:sz w:val="18"/>
          <w:szCs w:val="18"/>
          <w:lang w:eastAsia="zh-CN"/>
        </w:rPr>
        <w:t>.</w:t>
      </w:r>
      <w:r w:rsidR="001654F1" w:rsidRPr="001654F1">
        <w:rPr>
          <w:rFonts w:ascii="Times New Roman" w:eastAsia="DengXian" w:hAnsi="Times New Roman" w:cs="Times New Roman"/>
          <w:sz w:val="18"/>
          <w:szCs w:val="18"/>
          <w:lang w:eastAsia="zh-CN"/>
        </w:rPr>
        <w:t xml:space="preserve"> </w:t>
      </w:r>
      <w:r w:rsidR="001654F1" w:rsidRPr="001654F1">
        <w:rPr>
          <w:rFonts w:ascii="Times New Roman" w:eastAsia="DengXian" w:hAnsi="Times New Roman" w:cs="Times New Roman"/>
          <w:color w:val="000000"/>
          <w:sz w:val="18"/>
          <w:szCs w:val="18"/>
          <w:lang w:eastAsia="zh-CN"/>
        </w:rPr>
        <w:t>Vol.</w:t>
      </w:r>
      <w:r w:rsidR="001654F1" w:rsidRPr="001654F1">
        <w:rPr>
          <w:rFonts w:ascii="Times New Roman" w:eastAsia="DengXian" w:hAnsi="Times New Roman" w:cs="Times New Roman"/>
          <w:sz w:val="18"/>
          <w:szCs w:val="18"/>
          <w:lang w:eastAsia="zh-CN"/>
        </w:rPr>
        <w:t xml:space="preserve"> </w:t>
      </w:r>
      <w:r w:rsidR="001654F1" w:rsidRPr="001654F1">
        <w:rPr>
          <w:rFonts w:ascii="Times New Roman" w:eastAsia="DengXian" w:hAnsi="Times New Roman" w:cs="Times New Roman"/>
          <w:color w:val="000000"/>
          <w:sz w:val="18"/>
          <w:szCs w:val="18"/>
          <w:lang w:eastAsia="zh-CN"/>
        </w:rPr>
        <w:t>5,</w:t>
      </w:r>
      <w:r w:rsidR="001654F1" w:rsidRPr="001654F1">
        <w:rPr>
          <w:rFonts w:ascii="Times New Roman" w:eastAsia="DengXian" w:hAnsi="Times New Roman" w:cs="Times New Roman"/>
          <w:sz w:val="18"/>
          <w:szCs w:val="18"/>
          <w:lang w:eastAsia="zh-CN"/>
        </w:rPr>
        <w:t xml:space="preserve"> </w:t>
      </w:r>
      <w:r w:rsidR="001654F1" w:rsidRPr="001654F1">
        <w:rPr>
          <w:rFonts w:ascii="Times New Roman" w:eastAsia="DengXian" w:hAnsi="Times New Roman" w:cs="Times New Roman"/>
          <w:color w:val="000000"/>
          <w:sz w:val="18"/>
          <w:szCs w:val="18"/>
          <w:lang w:eastAsia="zh-CN"/>
        </w:rPr>
        <w:t>pp.</w:t>
      </w:r>
      <w:r w:rsidR="001654F1" w:rsidRPr="001654F1">
        <w:rPr>
          <w:rFonts w:ascii="Times New Roman" w:eastAsia="DengXian" w:hAnsi="Times New Roman" w:cs="Times New Roman"/>
          <w:spacing w:val="-2"/>
          <w:sz w:val="18"/>
          <w:szCs w:val="18"/>
          <w:lang w:eastAsia="zh-CN"/>
        </w:rPr>
        <w:t xml:space="preserve"> </w:t>
      </w:r>
      <w:r w:rsidR="001654F1" w:rsidRPr="001654F1">
        <w:rPr>
          <w:rFonts w:ascii="Times New Roman" w:eastAsia="DengXian" w:hAnsi="Times New Roman" w:cs="Times New Roman"/>
          <w:color w:val="000000"/>
          <w:sz w:val="18"/>
          <w:szCs w:val="18"/>
          <w:lang w:eastAsia="zh-CN"/>
        </w:rPr>
        <w:t>714-721.</w:t>
      </w:r>
    </w:p>
    <w:p w14:paraId="31BF454A" w14:textId="121BE3EB" w:rsidR="00B53B9E" w:rsidRDefault="001654F1" w:rsidP="00B53B9E">
      <w:pPr>
        <w:tabs>
          <w:tab w:val="left" w:pos="750"/>
          <w:tab w:val="left" w:pos="1164"/>
          <w:tab w:val="left" w:pos="2786"/>
          <w:tab w:val="left" w:pos="3514"/>
          <w:tab w:val="left" w:pos="4138"/>
        </w:tabs>
        <w:spacing w:before="2"/>
      </w:pPr>
      <w:r w:rsidRPr="001654F1">
        <w:rPr>
          <w:rFonts w:ascii="Times New Roman" w:eastAsia="DengXian" w:hAnsi="Times New Roman" w:cs="Times New Roman"/>
          <w:color w:val="000000"/>
          <w:spacing w:val="6"/>
          <w:sz w:val="18"/>
          <w:szCs w:val="18"/>
          <w:lang w:eastAsia="zh-CN"/>
        </w:rPr>
        <w:t>[19]</w:t>
      </w:r>
      <w:r w:rsidRPr="001654F1">
        <w:rPr>
          <w:rFonts w:ascii="Times New Roman" w:eastAsia="DengXian" w:hAnsi="Times New Roman" w:cs="Times New Roman"/>
          <w:spacing w:val="4"/>
          <w:sz w:val="18"/>
          <w:szCs w:val="18"/>
          <w:lang w:eastAsia="zh-CN"/>
        </w:rPr>
        <w:t xml:space="preserve">  </w:t>
      </w:r>
      <w:r w:rsidRPr="001654F1">
        <w:rPr>
          <w:rFonts w:ascii="Times New Roman" w:eastAsia="DengXian" w:hAnsi="Times New Roman" w:cs="Times New Roman"/>
          <w:color w:val="000000"/>
          <w:spacing w:val="5"/>
          <w:sz w:val="18"/>
          <w:szCs w:val="18"/>
          <w:lang w:eastAsia="zh-CN"/>
        </w:rPr>
        <w:t>J.</w:t>
      </w:r>
      <w:r>
        <w:rPr>
          <w:lang w:eastAsia="zh-CN"/>
        </w:rPr>
        <w:tab/>
      </w:r>
      <w:r w:rsidRPr="001654F1">
        <w:rPr>
          <w:rFonts w:ascii="Times New Roman" w:eastAsia="DengXian" w:hAnsi="Times New Roman" w:cs="Times New Roman"/>
          <w:color w:val="000000"/>
          <w:spacing w:val="-1"/>
          <w:sz w:val="18"/>
          <w:szCs w:val="18"/>
          <w:lang w:eastAsia="zh-CN"/>
        </w:rPr>
        <w:t>C.,</w:t>
      </w:r>
      <w:r>
        <w:rPr>
          <w:lang w:eastAsia="zh-CN"/>
        </w:rPr>
        <w:tab/>
      </w:r>
      <w:r w:rsidRPr="001654F1">
        <w:rPr>
          <w:rFonts w:ascii="Times New Roman" w:eastAsia="DengXian" w:hAnsi="Times New Roman" w:cs="Times New Roman"/>
          <w:color w:val="000000"/>
          <w:spacing w:val="-1"/>
          <w:sz w:val="18"/>
          <w:szCs w:val="18"/>
          <w:lang w:eastAsia="zh-CN"/>
        </w:rPr>
        <w:t>Rodriguez-del-Pino</w:t>
      </w:r>
      <w:r>
        <w:rPr>
          <w:lang w:eastAsia="zh-CN"/>
        </w:rPr>
        <w:tab/>
      </w:r>
      <w:r w:rsidRPr="001654F1">
        <w:rPr>
          <w:rFonts w:ascii="Times New Roman" w:eastAsia="DengXian" w:hAnsi="Times New Roman" w:cs="Times New Roman"/>
          <w:color w:val="000000"/>
          <w:spacing w:val="-1"/>
          <w:sz w:val="18"/>
          <w:szCs w:val="18"/>
          <w:lang w:eastAsia="zh-CN"/>
        </w:rPr>
        <w:t>(2014).</w:t>
      </w:r>
      <w:r>
        <w:rPr>
          <w:lang w:eastAsia="zh-CN"/>
        </w:rPr>
        <w:tab/>
      </w:r>
      <w:r w:rsidRPr="001654F1">
        <w:rPr>
          <w:rFonts w:ascii="Times New Roman" w:eastAsia="DengXian" w:hAnsi="Times New Roman" w:cs="Times New Roman"/>
          <w:color w:val="000000"/>
          <w:spacing w:val="-1"/>
          <w:sz w:val="18"/>
          <w:szCs w:val="18"/>
          <w:lang w:eastAsia="zh-CN"/>
        </w:rPr>
        <w:t>“New</w:t>
      </w:r>
      <w:r>
        <w:rPr>
          <w:lang w:eastAsia="zh-CN"/>
        </w:rPr>
        <w:tab/>
      </w:r>
      <w:r w:rsidRPr="001654F1">
        <w:rPr>
          <w:rFonts w:ascii="Times New Roman" w:eastAsia="DengXian" w:hAnsi="Times New Roman" w:cs="Times New Roman"/>
          <w:color w:val="000000"/>
          <w:spacing w:val="-2"/>
          <w:sz w:val="18"/>
          <w:szCs w:val="18"/>
          <w:lang w:eastAsia="zh-CN"/>
        </w:rPr>
        <w:t>Virtual</w:t>
      </w:r>
    </w:p>
    <w:p w14:paraId="11D1EB52" w14:textId="24B0EF7F" w:rsidR="00B53B9E" w:rsidRDefault="001654F1" w:rsidP="00B53B9E">
      <w:pPr>
        <w:tabs>
          <w:tab w:val="left" w:pos="1671"/>
          <w:tab w:val="left" w:pos="2273"/>
          <w:tab w:val="left" w:pos="3055"/>
          <w:tab w:val="left" w:pos="4042"/>
        </w:tabs>
        <w:ind w:left="357"/>
      </w:pPr>
      <w:r w:rsidRPr="001654F1">
        <w:rPr>
          <w:rFonts w:ascii="Times New Roman" w:eastAsia="DengXian" w:hAnsi="Times New Roman" w:cs="Times New Roman"/>
          <w:color w:val="000000"/>
          <w:spacing w:val="-1"/>
          <w:sz w:val="18"/>
          <w:szCs w:val="18"/>
          <w:lang w:eastAsia="zh-CN"/>
        </w:rPr>
        <w:t>Programming</w:t>
      </w:r>
      <w:r>
        <w:rPr>
          <w:lang w:eastAsia="zh-CN"/>
        </w:rPr>
        <w:tab/>
      </w:r>
      <w:r w:rsidRPr="001654F1">
        <w:rPr>
          <w:rFonts w:ascii="Times New Roman" w:eastAsia="DengXian" w:hAnsi="Times New Roman" w:cs="Times New Roman"/>
          <w:color w:val="000000"/>
          <w:spacing w:val="-1"/>
          <w:sz w:val="18"/>
          <w:szCs w:val="18"/>
          <w:lang w:eastAsia="zh-CN"/>
        </w:rPr>
        <w:t>Lab</w:t>
      </w:r>
      <w:r>
        <w:rPr>
          <w:lang w:eastAsia="zh-CN"/>
        </w:rPr>
        <w:tab/>
      </w:r>
      <w:r w:rsidRPr="001654F1">
        <w:rPr>
          <w:rFonts w:ascii="Times New Roman" w:eastAsia="DengXian" w:hAnsi="Times New Roman" w:cs="Times New Roman"/>
          <w:color w:val="000000"/>
          <w:spacing w:val="-1"/>
          <w:sz w:val="18"/>
          <w:szCs w:val="18"/>
          <w:lang w:eastAsia="zh-CN"/>
        </w:rPr>
        <w:t>(VPL)</w:t>
      </w:r>
      <w:r>
        <w:rPr>
          <w:lang w:eastAsia="zh-CN"/>
        </w:rPr>
        <w:tab/>
      </w:r>
      <w:r w:rsidRPr="001654F1">
        <w:rPr>
          <w:rFonts w:ascii="Times New Roman" w:eastAsia="DengXian" w:hAnsi="Times New Roman" w:cs="Times New Roman"/>
          <w:color w:val="000000"/>
          <w:spacing w:val="-1"/>
          <w:sz w:val="18"/>
          <w:szCs w:val="18"/>
          <w:lang w:eastAsia="zh-CN"/>
        </w:rPr>
        <w:t>module”,</w:t>
      </w:r>
      <w:r>
        <w:rPr>
          <w:lang w:eastAsia="zh-CN"/>
        </w:rPr>
        <w:tab/>
      </w:r>
      <w:r w:rsidRPr="001654F1">
        <w:rPr>
          <w:rFonts w:ascii="Times New Roman" w:eastAsia="DengXian" w:hAnsi="Times New Roman" w:cs="Times New Roman"/>
          <w:color w:val="000000"/>
          <w:spacing w:val="-2"/>
          <w:sz w:val="18"/>
          <w:szCs w:val="18"/>
          <w:lang w:eastAsia="zh-CN"/>
        </w:rPr>
        <w:t>[Online]</w:t>
      </w:r>
    </w:p>
    <w:p w14:paraId="3D3D6E8C" w14:textId="07CC4F65" w:rsidR="00B53B9E" w:rsidRDefault="001654F1" w:rsidP="00B53B9E">
      <w:pPr>
        <w:ind w:left="357" w:right="1087"/>
      </w:pPr>
      <w:r w:rsidRPr="001654F1">
        <w:rPr>
          <w:rFonts w:ascii="Times New Roman" w:eastAsia="DengXian" w:hAnsi="Times New Roman" w:cs="Times New Roman"/>
          <w:color w:val="000000"/>
          <w:spacing w:val="1"/>
          <w:sz w:val="18"/>
          <w:szCs w:val="18"/>
          <w:lang w:eastAsia="zh-CN"/>
        </w:rPr>
        <w:t>htt</w:t>
      </w:r>
      <w:r w:rsidRPr="001654F1">
        <w:rPr>
          <w:rFonts w:ascii="Times New Roman" w:eastAsia="DengXian" w:hAnsi="Times New Roman" w:cs="Times New Roman"/>
          <w:color w:val="000000"/>
          <w:sz w:val="18"/>
          <w:szCs w:val="18"/>
          <w:lang w:eastAsia="zh-CN"/>
        </w:rPr>
        <w:t>p://www.moodlenews.com/2011/3rd-release-update-to-</w:t>
      </w:r>
      <w:r w:rsidRPr="001654F1">
        <w:rPr>
          <w:rFonts w:ascii="Times New Roman" w:eastAsia="DengXian" w:hAnsi="Times New Roman" w:cs="Times New Roman"/>
          <w:sz w:val="18"/>
          <w:szCs w:val="18"/>
          <w:lang w:eastAsia="zh-CN"/>
        </w:rPr>
        <w:t xml:space="preserve"> </w:t>
      </w:r>
      <w:proofErr w:type="spellStart"/>
      <w:r w:rsidRPr="001654F1">
        <w:rPr>
          <w:rFonts w:ascii="Times New Roman" w:eastAsia="DengXian" w:hAnsi="Times New Roman" w:cs="Times New Roman"/>
          <w:color w:val="000000"/>
          <w:sz w:val="18"/>
          <w:szCs w:val="18"/>
          <w:lang w:eastAsia="zh-CN"/>
        </w:rPr>
        <w:t>moodles</w:t>
      </w:r>
      <w:proofErr w:type="spellEnd"/>
      <w:r w:rsidRPr="001654F1">
        <w:rPr>
          <w:rFonts w:ascii="Times New Roman" w:eastAsia="DengXian" w:hAnsi="Times New Roman" w:cs="Times New Roman"/>
          <w:color w:val="000000"/>
          <w:sz w:val="18"/>
          <w:szCs w:val="18"/>
          <w:lang w:eastAsia="zh-CN"/>
        </w:rPr>
        <w:t>-virtual-programming-lab-</w:t>
      </w:r>
      <w:proofErr w:type="spellStart"/>
      <w:r w:rsidRPr="001654F1">
        <w:rPr>
          <w:rFonts w:ascii="Times New Roman" w:eastAsia="DengXian" w:hAnsi="Times New Roman" w:cs="Times New Roman"/>
          <w:color w:val="000000"/>
          <w:sz w:val="18"/>
          <w:szCs w:val="18"/>
          <w:lang w:eastAsia="zh-CN"/>
        </w:rPr>
        <w:t>vpl</w:t>
      </w:r>
      <w:proofErr w:type="spellEnd"/>
      <w:r w:rsidRPr="001654F1">
        <w:rPr>
          <w:rFonts w:ascii="Times New Roman" w:eastAsia="DengXian" w:hAnsi="Times New Roman" w:cs="Times New Roman"/>
          <w:color w:val="000000"/>
          <w:sz w:val="18"/>
          <w:szCs w:val="18"/>
          <w:lang w:eastAsia="zh-CN"/>
        </w:rPr>
        <w:t>-module/</w:t>
      </w:r>
      <w:r w:rsidRPr="001654F1">
        <w:rPr>
          <w:rFonts w:ascii="Times New Roman" w:eastAsia="DengXian" w:hAnsi="Times New Roman" w:cs="Times New Roman"/>
          <w:spacing w:val="1"/>
          <w:sz w:val="18"/>
          <w:szCs w:val="18"/>
          <w:lang w:eastAsia="zh-CN"/>
        </w:rPr>
        <w:t xml:space="preserve">  </w:t>
      </w:r>
      <w:r w:rsidRPr="001654F1">
        <w:rPr>
          <w:rFonts w:ascii="Times New Roman" w:eastAsia="DengXian" w:hAnsi="Times New Roman" w:cs="Times New Roman"/>
          <w:color w:val="000000"/>
          <w:spacing w:val="3"/>
          <w:sz w:val="18"/>
          <w:szCs w:val="18"/>
          <w:lang w:eastAsia="zh-CN"/>
        </w:rPr>
        <w:t>[Retrieved</w:t>
      </w:r>
      <w:r w:rsidRPr="001654F1">
        <w:rPr>
          <w:rFonts w:ascii="Times New Roman" w:eastAsia="DengXian" w:hAnsi="Times New Roman" w:cs="Times New Roman"/>
          <w:sz w:val="18"/>
          <w:szCs w:val="18"/>
          <w:lang w:eastAsia="zh-CN"/>
        </w:rPr>
        <w:t xml:space="preserve"> </w:t>
      </w:r>
      <w:r w:rsidRPr="001654F1">
        <w:rPr>
          <w:rFonts w:ascii="Times New Roman" w:eastAsia="DengXian" w:hAnsi="Times New Roman" w:cs="Times New Roman"/>
          <w:color w:val="000000"/>
          <w:sz w:val="18"/>
          <w:szCs w:val="18"/>
          <w:lang w:eastAsia="zh-CN"/>
        </w:rPr>
        <w:t>on:</w:t>
      </w:r>
      <w:r w:rsidRPr="001654F1">
        <w:rPr>
          <w:rFonts w:ascii="Times New Roman" w:eastAsia="DengXian" w:hAnsi="Times New Roman" w:cs="Times New Roman"/>
          <w:spacing w:val="-1"/>
          <w:sz w:val="18"/>
          <w:szCs w:val="18"/>
          <w:lang w:eastAsia="zh-CN"/>
        </w:rPr>
        <w:t xml:space="preserve"> </w:t>
      </w:r>
      <w:r w:rsidRPr="001654F1">
        <w:rPr>
          <w:rFonts w:ascii="Times New Roman" w:eastAsia="DengXian" w:hAnsi="Times New Roman" w:cs="Times New Roman"/>
          <w:color w:val="000000"/>
          <w:sz w:val="18"/>
          <w:szCs w:val="18"/>
          <w:lang w:eastAsia="zh-CN"/>
        </w:rPr>
        <w:t>2/3/2014].</w:t>
      </w:r>
    </w:p>
    <w:p w14:paraId="528EA8FF" w14:textId="77777777" w:rsidR="00B53B9E" w:rsidRPr="00B53B9E" w:rsidRDefault="00B53B9E" w:rsidP="00B53B9E">
      <w:pPr>
        <w:rPr>
          <w:rFonts w:ascii="Times New Roman" w:eastAsia="DengXian" w:hAnsi="Times New Roman" w:cs="Times New Roman" w:hint="eastAsia"/>
          <w:szCs w:val="24"/>
          <w:lang w:eastAsia="zh-CN"/>
        </w:rPr>
      </w:pPr>
    </w:p>
    <w:sectPr w:rsidR="00B53B9E" w:rsidRPr="00B53B9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4DDA"/>
    <w:multiLevelType w:val="hybridMultilevel"/>
    <w:tmpl w:val="224C4A34"/>
    <w:lvl w:ilvl="0" w:tplc="E8361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51B313A"/>
    <w:multiLevelType w:val="hybridMultilevel"/>
    <w:tmpl w:val="61CE926C"/>
    <w:lvl w:ilvl="0" w:tplc="38D83AA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DB165A4"/>
    <w:multiLevelType w:val="hybridMultilevel"/>
    <w:tmpl w:val="8FB6A192"/>
    <w:lvl w:ilvl="0" w:tplc="1616CAA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C0143D1"/>
    <w:multiLevelType w:val="hybridMultilevel"/>
    <w:tmpl w:val="65DE88EE"/>
    <w:lvl w:ilvl="0" w:tplc="AC8E6104">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003"/>
    <w:rsid w:val="000A4FD2"/>
    <w:rsid w:val="001654F1"/>
    <w:rsid w:val="00225BCA"/>
    <w:rsid w:val="00277BB0"/>
    <w:rsid w:val="00304C00"/>
    <w:rsid w:val="004B7B71"/>
    <w:rsid w:val="004B7ED4"/>
    <w:rsid w:val="00775BF4"/>
    <w:rsid w:val="00817B52"/>
    <w:rsid w:val="008A29D1"/>
    <w:rsid w:val="00A972F2"/>
    <w:rsid w:val="00B53B9E"/>
    <w:rsid w:val="00BD231C"/>
    <w:rsid w:val="00ED74EF"/>
    <w:rsid w:val="00F04D9B"/>
    <w:rsid w:val="00FC50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7B61"/>
  <w15:chartTrackingRefBased/>
  <w15:docId w15:val="{BD739F1E-AF06-4C2B-BA6B-F1562205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500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5003"/>
    <w:rPr>
      <w:color w:val="0563C1" w:themeColor="hyperlink"/>
      <w:u w:val="single"/>
    </w:rPr>
  </w:style>
  <w:style w:type="character" w:styleId="a4">
    <w:name w:val="Unresolved Mention"/>
    <w:basedOn w:val="a0"/>
    <w:uiPriority w:val="99"/>
    <w:semiHidden/>
    <w:unhideWhenUsed/>
    <w:rsid w:val="00FC5003"/>
    <w:rPr>
      <w:color w:val="605E5C"/>
      <w:shd w:val="clear" w:color="auto" w:fill="E1DFDD"/>
    </w:rPr>
  </w:style>
  <w:style w:type="paragraph" w:styleId="a5">
    <w:name w:val="List Paragraph"/>
    <w:basedOn w:val="a"/>
    <w:uiPriority w:val="34"/>
    <w:qFormat/>
    <w:rsid w:val="004B7B7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m095653@student.squ.edu.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9</Pages>
  <Words>1775</Words>
  <Characters>10123</Characters>
  <Application>Microsoft Office Word</Application>
  <DocSecurity>0</DocSecurity>
  <Lines>84</Lines>
  <Paragraphs>23</Paragraphs>
  <ScaleCrop>false</ScaleCrop>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Wang</dc:creator>
  <cp:keywords/>
  <dc:description/>
  <cp:lastModifiedBy>Wang Wang</cp:lastModifiedBy>
  <cp:revision>2</cp:revision>
  <dcterms:created xsi:type="dcterms:W3CDTF">2021-12-28T03:29:00Z</dcterms:created>
  <dcterms:modified xsi:type="dcterms:W3CDTF">2021-12-28T07:10:00Z</dcterms:modified>
</cp:coreProperties>
</file>