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0DF9810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20EE7CE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28123BF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CD96992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0BB3ABA8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6CD068E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2F4505AB" w14:textId="77777777" w:rsidR="002A5746" w:rsidRDefault="002A5746">
      <w:pPr>
        <w:pStyle w:val="a8"/>
        <w:spacing w:line="0" w:lineRule="atLeast"/>
        <w:ind w:firstLine="0"/>
      </w:pPr>
    </w:p>
    <w:p w14:paraId="05F73C35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78CD6184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7A2301DB" w14:textId="6361309D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2C0B26F8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42E2CE09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12071639" w14:textId="01B6F853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34EC5236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691AC2B9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42AD1CA2" w14:textId="1000973F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06303C23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037FB08F" w14:textId="63B03785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925405">
        <w:rPr>
          <w:b w:val="0"/>
          <w:u w:val="single"/>
        </w:rPr>
        <w:t>Сиротинина Ксения Владимировна</w:t>
      </w:r>
    </w:p>
    <w:p w14:paraId="54A50702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5A0AC63F" w14:textId="1BB5FB03" w:rsidR="002A5746" w:rsidRPr="0092540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925405">
        <w:rPr>
          <w:b w:val="0"/>
          <w:u w:val="single"/>
        </w:rPr>
        <w:t>П-2-23</w:t>
      </w:r>
    </w:p>
    <w:p w14:paraId="6A6435A7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216B2E8C" w14:textId="77777777" w:rsidR="002A5746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</w:p>
    <w:p w14:paraId="27E57366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2888CEEC" w14:textId="04BC148A" w:rsidR="002A5746" w:rsidRDefault="00C66940">
      <w:pPr>
        <w:pStyle w:val="a8"/>
        <w:spacing w:line="240" w:lineRule="auto"/>
        <w:ind w:firstLine="0"/>
        <w:rPr>
          <w:b w:val="0"/>
          <w:i/>
        </w:rPr>
      </w:pPr>
      <w:r>
        <w:rPr>
          <w:b w:val="0"/>
          <w:u w:val="single"/>
        </w:rPr>
        <w:t xml:space="preserve">    </w:t>
      </w:r>
      <w:proofErr w:type="spellStart"/>
      <w:r w:rsidR="00B65493">
        <w:rPr>
          <w:b w:val="0"/>
          <w:u w:val="single"/>
        </w:rPr>
        <w:t>Серяк</w:t>
      </w:r>
      <w:proofErr w:type="spellEnd"/>
      <w:r w:rsidR="00B65493">
        <w:rPr>
          <w:b w:val="0"/>
          <w:u w:val="single"/>
        </w:rPr>
        <w:t xml:space="preserve">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2376F66C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25D85A0A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7802EC13" w14:textId="077BD98B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232788D2" w14:textId="2F6B5052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42F53667" w14:textId="5434D460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09C4413E" w14:textId="49079D3F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44285CCB" w14:textId="5B7CA898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585CA8AF" w14:textId="75C016C4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p w14:paraId="65364B32" w14:textId="6EEFAFE0" w:rsidR="00925405" w:rsidRDefault="00925405">
      <w:pPr>
        <w:spacing w:before="0" w:after="0" w:line="240" w:lineRule="auto"/>
        <w:ind w:firstLine="0"/>
        <w:jc w:val="left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707466252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681C3F43" w14:textId="1B322909" w:rsidR="00925405" w:rsidRPr="00A82E1D" w:rsidRDefault="00925405" w:rsidP="00A82E1D">
          <w:pPr>
            <w:pStyle w:val="af3"/>
            <w:jc w:val="center"/>
            <w:rPr>
              <w:rFonts w:ascii="Times New Roman" w:hAnsi="Times New Roman" w:cs="Times New Roman"/>
              <w:color w:val="auto"/>
            </w:rPr>
          </w:pPr>
          <w:r w:rsidRPr="00A82E1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848E2B8" w14:textId="27CD3C2C" w:rsidR="001A567A" w:rsidRDefault="00925405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97475" w:history="1">
            <w:r w:rsidR="001A567A" w:rsidRPr="00872D7A">
              <w:rPr>
                <w:rStyle w:val="a7"/>
                <w:noProof/>
              </w:rPr>
              <w:t>Практическая работа №1</w:t>
            </w:r>
            <w:r w:rsidR="001A567A">
              <w:rPr>
                <w:noProof/>
                <w:webHidden/>
              </w:rPr>
              <w:tab/>
            </w:r>
            <w:r w:rsidR="001A567A">
              <w:rPr>
                <w:noProof/>
                <w:webHidden/>
              </w:rPr>
              <w:fldChar w:fldCharType="begin"/>
            </w:r>
            <w:r w:rsidR="001A567A">
              <w:rPr>
                <w:noProof/>
                <w:webHidden/>
              </w:rPr>
              <w:instrText xml:space="preserve"> PAGEREF _Toc242197475 \h </w:instrText>
            </w:r>
            <w:r w:rsidR="001A567A">
              <w:rPr>
                <w:noProof/>
                <w:webHidden/>
              </w:rPr>
            </w:r>
            <w:r w:rsidR="001A567A">
              <w:rPr>
                <w:noProof/>
                <w:webHidden/>
              </w:rPr>
              <w:fldChar w:fldCharType="separate"/>
            </w:r>
            <w:r w:rsidR="001A567A">
              <w:rPr>
                <w:noProof/>
                <w:webHidden/>
              </w:rPr>
              <w:t>3</w:t>
            </w:r>
            <w:r w:rsidR="001A567A">
              <w:rPr>
                <w:noProof/>
                <w:webHidden/>
              </w:rPr>
              <w:fldChar w:fldCharType="end"/>
            </w:r>
          </w:hyperlink>
        </w:p>
        <w:p w14:paraId="4F2EAB06" w14:textId="495E3ACC" w:rsidR="001A567A" w:rsidRDefault="00B66299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97476" w:history="1">
            <w:r w:rsidR="001A567A" w:rsidRPr="00872D7A">
              <w:rPr>
                <w:rStyle w:val="a7"/>
                <w:noProof/>
              </w:rPr>
              <w:t>Практическая работа №2</w:t>
            </w:r>
            <w:r w:rsidR="001A567A">
              <w:rPr>
                <w:noProof/>
                <w:webHidden/>
              </w:rPr>
              <w:tab/>
            </w:r>
            <w:r w:rsidR="001A567A">
              <w:rPr>
                <w:noProof/>
                <w:webHidden/>
              </w:rPr>
              <w:fldChar w:fldCharType="begin"/>
            </w:r>
            <w:r w:rsidR="001A567A">
              <w:rPr>
                <w:noProof/>
                <w:webHidden/>
              </w:rPr>
              <w:instrText xml:space="preserve"> PAGEREF _Toc242197476 \h </w:instrText>
            </w:r>
            <w:r w:rsidR="001A567A">
              <w:rPr>
                <w:noProof/>
                <w:webHidden/>
              </w:rPr>
            </w:r>
            <w:r w:rsidR="001A567A">
              <w:rPr>
                <w:noProof/>
                <w:webHidden/>
              </w:rPr>
              <w:fldChar w:fldCharType="separate"/>
            </w:r>
            <w:r w:rsidR="001A567A">
              <w:rPr>
                <w:noProof/>
                <w:webHidden/>
              </w:rPr>
              <w:t>14</w:t>
            </w:r>
            <w:r w:rsidR="001A567A">
              <w:rPr>
                <w:noProof/>
                <w:webHidden/>
              </w:rPr>
              <w:fldChar w:fldCharType="end"/>
            </w:r>
          </w:hyperlink>
        </w:p>
        <w:p w14:paraId="4C63DA86" w14:textId="3880861D" w:rsidR="001A567A" w:rsidRDefault="00B66299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97477" w:history="1">
            <w:r w:rsidR="001A567A" w:rsidRPr="00872D7A">
              <w:rPr>
                <w:rStyle w:val="a7"/>
                <w:noProof/>
              </w:rPr>
              <w:t>Практическая работа №3</w:t>
            </w:r>
            <w:r w:rsidR="001A567A">
              <w:rPr>
                <w:noProof/>
                <w:webHidden/>
              </w:rPr>
              <w:tab/>
            </w:r>
            <w:r w:rsidR="001A567A">
              <w:rPr>
                <w:noProof/>
                <w:webHidden/>
              </w:rPr>
              <w:fldChar w:fldCharType="begin"/>
            </w:r>
            <w:r w:rsidR="001A567A">
              <w:rPr>
                <w:noProof/>
                <w:webHidden/>
              </w:rPr>
              <w:instrText xml:space="preserve"> PAGEREF _Toc242197477 \h </w:instrText>
            </w:r>
            <w:r w:rsidR="001A567A">
              <w:rPr>
                <w:noProof/>
                <w:webHidden/>
              </w:rPr>
            </w:r>
            <w:r w:rsidR="001A567A">
              <w:rPr>
                <w:noProof/>
                <w:webHidden/>
              </w:rPr>
              <w:fldChar w:fldCharType="separate"/>
            </w:r>
            <w:r w:rsidR="001A567A">
              <w:rPr>
                <w:noProof/>
                <w:webHidden/>
              </w:rPr>
              <w:t>21</w:t>
            </w:r>
            <w:r w:rsidR="001A567A">
              <w:rPr>
                <w:noProof/>
                <w:webHidden/>
              </w:rPr>
              <w:fldChar w:fldCharType="end"/>
            </w:r>
          </w:hyperlink>
        </w:p>
        <w:p w14:paraId="2DC31C40" w14:textId="27DEBB5D" w:rsidR="001A567A" w:rsidRDefault="00B66299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97478" w:history="1">
            <w:r w:rsidR="001A567A" w:rsidRPr="00872D7A">
              <w:rPr>
                <w:rStyle w:val="a7"/>
                <w:noProof/>
              </w:rPr>
              <w:t>Практическая работа №4</w:t>
            </w:r>
            <w:r w:rsidR="001A567A">
              <w:rPr>
                <w:noProof/>
                <w:webHidden/>
              </w:rPr>
              <w:tab/>
            </w:r>
            <w:r w:rsidR="001A567A">
              <w:rPr>
                <w:noProof/>
                <w:webHidden/>
              </w:rPr>
              <w:fldChar w:fldCharType="begin"/>
            </w:r>
            <w:r w:rsidR="001A567A">
              <w:rPr>
                <w:noProof/>
                <w:webHidden/>
              </w:rPr>
              <w:instrText xml:space="preserve"> PAGEREF _Toc242197478 \h </w:instrText>
            </w:r>
            <w:r w:rsidR="001A567A">
              <w:rPr>
                <w:noProof/>
                <w:webHidden/>
              </w:rPr>
            </w:r>
            <w:r w:rsidR="001A567A">
              <w:rPr>
                <w:noProof/>
                <w:webHidden/>
              </w:rPr>
              <w:fldChar w:fldCharType="separate"/>
            </w:r>
            <w:r w:rsidR="001A567A">
              <w:rPr>
                <w:noProof/>
                <w:webHidden/>
              </w:rPr>
              <w:t>30</w:t>
            </w:r>
            <w:r w:rsidR="001A567A">
              <w:rPr>
                <w:noProof/>
                <w:webHidden/>
              </w:rPr>
              <w:fldChar w:fldCharType="end"/>
            </w:r>
          </w:hyperlink>
        </w:p>
        <w:p w14:paraId="311F875C" w14:textId="703F8CCE" w:rsidR="001A567A" w:rsidRDefault="00B66299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197479" w:history="1">
            <w:r w:rsidR="001A567A" w:rsidRPr="00872D7A">
              <w:rPr>
                <w:rStyle w:val="a7"/>
                <w:noProof/>
              </w:rPr>
              <w:t>Практическая работа №5</w:t>
            </w:r>
            <w:r w:rsidR="001A567A">
              <w:rPr>
                <w:noProof/>
                <w:webHidden/>
              </w:rPr>
              <w:tab/>
            </w:r>
            <w:r w:rsidR="001A567A">
              <w:rPr>
                <w:noProof/>
                <w:webHidden/>
              </w:rPr>
              <w:fldChar w:fldCharType="begin"/>
            </w:r>
            <w:r w:rsidR="001A567A">
              <w:rPr>
                <w:noProof/>
                <w:webHidden/>
              </w:rPr>
              <w:instrText xml:space="preserve"> PAGEREF _Toc242197479 \h </w:instrText>
            </w:r>
            <w:r w:rsidR="001A567A">
              <w:rPr>
                <w:noProof/>
                <w:webHidden/>
              </w:rPr>
            </w:r>
            <w:r w:rsidR="001A567A">
              <w:rPr>
                <w:noProof/>
                <w:webHidden/>
              </w:rPr>
              <w:fldChar w:fldCharType="separate"/>
            </w:r>
            <w:r w:rsidR="001A567A">
              <w:rPr>
                <w:noProof/>
                <w:webHidden/>
              </w:rPr>
              <w:t>34</w:t>
            </w:r>
            <w:r w:rsidR="001A567A">
              <w:rPr>
                <w:noProof/>
                <w:webHidden/>
              </w:rPr>
              <w:fldChar w:fldCharType="end"/>
            </w:r>
          </w:hyperlink>
        </w:p>
        <w:p w14:paraId="1EB3D904" w14:textId="1630C6D7" w:rsidR="00925405" w:rsidRDefault="00925405">
          <w:r>
            <w:rPr>
              <w:b/>
              <w:bCs/>
            </w:rPr>
            <w:fldChar w:fldCharType="end"/>
          </w:r>
        </w:p>
      </w:sdtContent>
    </w:sdt>
    <w:p w14:paraId="7C3B2818" w14:textId="2F1A1FCA" w:rsidR="00925405" w:rsidRDefault="00925405">
      <w:pPr>
        <w:spacing w:before="0"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842594F" w14:textId="299C686D" w:rsidR="00925405" w:rsidRDefault="00925405" w:rsidP="00925405">
      <w:pPr>
        <w:pStyle w:val="af4"/>
      </w:pPr>
      <w:bookmarkStart w:id="0" w:name="_Toc242197475"/>
      <w:r w:rsidRPr="00925405">
        <w:lastRenderedPageBreak/>
        <w:t>Практическая работа №1</w:t>
      </w:r>
      <w:bookmarkEnd w:id="0"/>
    </w:p>
    <w:p w14:paraId="705EEC0C" w14:textId="413E1605" w:rsidR="00925405" w:rsidRDefault="00925405" w:rsidP="001A567A">
      <w:pPr>
        <w:spacing w:before="0" w:after="0"/>
      </w:pPr>
      <w:r>
        <w:t xml:space="preserve">Цель работы: </w:t>
      </w:r>
      <w:r w:rsidRPr="00925405">
        <w:t xml:space="preserve">Разработать </w:t>
      </w:r>
      <w:proofErr w:type="spellStart"/>
      <w:r w:rsidRPr="00925405">
        <w:t>Flutter</w:t>
      </w:r>
      <w:proofErr w:type="spellEnd"/>
      <w:r w:rsidRPr="00925405">
        <w:t>-приложение с к</w:t>
      </w:r>
      <w:r>
        <w:t>лиентской маршрутизацией через «</w:t>
      </w:r>
      <w:proofErr w:type="spellStart"/>
      <w:r w:rsidRPr="00925405">
        <w:t>go_rou</w:t>
      </w:r>
      <w:r>
        <w:t>ter</w:t>
      </w:r>
      <w:proofErr w:type="spellEnd"/>
      <w:r>
        <w:t>»</w:t>
      </w:r>
      <w:r w:rsidRPr="00925405">
        <w:t xml:space="preserve">, реализовать формы с </w:t>
      </w:r>
      <w:proofErr w:type="spellStart"/>
      <w:r w:rsidRPr="00925405">
        <w:t>валидацией</w:t>
      </w:r>
      <w:proofErr w:type="spellEnd"/>
      <w:r w:rsidRPr="00925405">
        <w:t>, передачу данных через URL-параметры, переключение тем оформления и покрыть логику модульными тестами.</w:t>
      </w:r>
    </w:p>
    <w:p w14:paraId="6963A9ED" w14:textId="77777777" w:rsidR="00925405" w:rsidRDefault="00925405" w:rsidP="001A567A">
      <w:pPr>
        <w:spacing w:before="0" w:after="0"/>
      </w:pPr>
      <w:r>
        <w:t xml:space="preserve">Приложение представляет собой веб-приложение на </w:t>
      </w:r>
      <w:proofErr w:type="spellStart"/>
      <w:r>
        <w:t>Flutter</w:t>
      </w:r>
      <w:proofErr w:type="spellEnd"/>
      <w:r>
        <w:t xml:space="preserve"> и включает пять экранов:</w:t>
      </w:r>
    </w:p>
    <w:p w14:paraId="67C54A64" w14:textId="666F8B30" w:rsidR="003C7A6B" w:rsidRDefault="00925405" w:rsidP="001A567A">
      <w:pPr>
        <w:spacing w:before="0" w:after="0"/>
      </w:pPr>
      <w:r>
        <w:t>- Главная страница — навигационная страница с кнопками для перехода к калькулятору и конвертеру:</w:t>
      </w:r>
    </w:p>
    <w:p w14:paraId="11EFF043" w14:textId="5DC19D88" w:rsidR="00925405" w:rsidRDefault="003C7A6B" w:rsidP="003C7A6B">
      <w:pPr>
        <w:pStyle w:val="af1"/>
      </w:pPr>
      <w:r w:rsidRPr="00925405">
        <w:lastRenderedPageBreak/>
        <w:t xml:space="preserve"> </w:t>
      </w:r>
      <w:r w:rsidR="00925405" w:rsidRPr="00925405">
        <w:rPr>
          <w:noProof/>
        </w:rPr>
        <w:drawing>
          <wp:inline distT="0" distB="0" distL="0" distR="0" wp14:anchorId="2ABC022E" wp14:editId="1D51EB45">
            <wp:extent cx="3302633" cy="388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3828" cy="39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2167" w14:textId="59A35C26" w:rsidR="00925405" w:rsidRP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1</w:t>
      </w:r>
      <w:r w:rsidR="00B356D1">
        <w:rPr>
          <w:noProof/>
        </w:rPr>
        <w:fldChar w:fldCharType="end"/>
      </w:r>
      <w:r>
        <w:t xml:space="preserve"> - Главная страница, светлая тема.</w:t>
      </w:r>
    </w:p>
    <w:p w14:paraId="4202801A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363CE96D" wp14:editId="0E78719E">
            <wp:extent cx="3485007" cy="41719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0336" cy="41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8FD" w14:textId="69D796FB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2</w:t>
      </w:r>
      <w:r w:rsidR="00B356D1">
        <w:rPr>
          <w:noProof/>
        </w:rPr>
        <w:fldChar w:fldCharType="end"/>
      </w:r>
      <w:r>
        <w:t xml:space="preserve"> - Главная страница, тёмная тема.</w:t>
      </w:r>
    </w:p>
    <w:p w14:paraId="5505EB0C" w14:textId="77777777" w:rsidR="003C7A6B" w:rsidRPr="003C7A6B" w:rsidRDefault="003C7A6B" w:rsidP="003C7A6B">
      <w:r w:rsidRPr="003C7A6B">
        <w:lastRenderedPageBreak/>
        <w:t>Калькулятор — форма ввода двух чисел и выбора операции. На рисунке 3 показан калькулятор в тёмной теме, на рисунке 4 — в светлой теме, на рисунке 5 — ситуация, когда приложение не позволяет выполнить действие без второго числа.</w:t>
      </w:r>
    </w:p>
    <w:p w14:paraId="6A616B7C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5447EDE2" wp14:editId="0B51C939">
            <wp:extent cx="3781267" cy="4162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232" cy="41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6736" w14:textId="218EF405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3</w:t>
      </w:r>
      <w:r w:rsidR="00B356D1">
        <w:rPr>
          <w:noProof/>
        </w:rPr>
        <w:fldChar w:fldCharType="end"/>
      </w:r>
      <w:r>
        <w:t xml:space="preserve"> - калькулятор, тёмная тема.</w:t>
      </w:r>
    </w:p>
    <w:p w14:paraId="00679738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651AA75C" wp14:editId="5F680D06">
            <wp:extent cx="3568670" cy="3797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5521" cy="38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8A76" w14:textId="13543B2A" w:rsidR="00925405" w:rsidRP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4</w:t>
      </w:r>
      <w:r w:rsidR="00B356D1">
        <w:rPr>
          <w:noProof/>
        </w:rPr>
        <w:fldChar w:fldCharType="end"/>
      </w:r>
      <w:r>
        <w:t xml:space="preserve"> - калькулятор,</w:t>
      </w:r>
      <w:r>
        <w:rPr>
          <w:noProof/>
        </w:rPr>
        <w:t xml:space="preserve"> светлая тема.</w:t>
      </w:r>
    </w:p>
    <w:p w14:paraId="6898FA94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1350516D" wp14:editId="5BF29C34">
            <wp:extent cx="3957824" cy="408813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099" cy="40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DDE0" w14:textId="5154742E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5</w:t>
      </w:r>
      <w:r w:rsidR="00B356D1">
        <w:rPr>
          <w:noProof/>
        </w:rPr>
        <w:fldChar w:fldCharType="end"/>
      </w:r>
      <w:r>
        <w:t xml:space="preserve"> - не позволяет выполнить действие без второго числа.</w:t>
      </w:r>
    </w:p>
    <w:p w14:paraId="1440F194" w14:textId="1A8083F9" w:rsidR="003C7A6B" w:rsidRPr="003C7A6B" w:rsidRDefault="003C7A6B" w:rsidP="003C7A6B">
      <w:r w:rsidRPr="003C7A6B">
        <w:t>Результат — экран отображения результата вычисления. На рисунке 6 показан результат в светлой теме, на рисунке 7 — в тёмной теме, на рисунке 8 — ошибка при делении на ноль, на рисунке 9 — видны переданные параметры в ссылке.</w:t>
      </w:r>
    </w:p>
    <w:p w14:paraId="74C980A0" w14:textId="72C89675" w:rsidR="00925405" w:rsidRDefault="00925405" w:rsidP="00925405"/>
    <w:p w14:paraId="4D9CDF41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32B3F53C" wp14:editId="2C5F19A6">
            <wp:extent cx="3790950" cy="385862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857" cy="38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283" w14:textId="35891E25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6</w:t>
      </w:r>
      <w:r w:rsidR="00B356D1">
        <w:rPr>
          <w:noProof/>
        </w:rPr>
        <w:fldChar w:fldCharType="end"/>
      </w:r>
      <w:r>
        <w:t xml:space="preserve"> - результат, светлая тема.</w:t>
      </w:r>
    </w:p>
    <w:p w14:paraId="43859B7E" w14:textId="77777777" w:rsidR="00925405" w:rsidRDefault="00925405" w:rsidP="00925405">
      <w:pPr>
        <w:pStyle w:val="af1"/>
        <w:jc w:val="both"/>
      </w:pPr>
    </w:p>
    <w:p w14:paraId="1941864E" w14:textId="77777777" w:rsidR="00925405" w:rsidRDefault="00925405" w:rsidP="00925405">
      <w:pPr>
        <w:pStyle w:val="af1"/>
      </w:pPr>
      <w:r w:rsidRPr="00925405">
        <w:rPr>
          <w:noProof/>
        </w:rPr>
        <w:drawing>
          <wp:inline distT="0" distB="0" distL="0" distR="0" wp14:anchorId="49B66786" wp14:editId="2A6E5257">
            <wp:extent cx="3571875" cy="371314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682" cy="37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BE4" w14:textId="320334BF" w:rsidR="00925405" w:rsidRDefault="00925405" w:rsidP="00925405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7</w:t>
      </w:r>
      <w:r w:rsidR="00B356D1">
        <w:rPr>
          <w:noProof/>
        </w:rPr>
        <w:fldChar w:fldCharType="end"/>
      </w:r>
      <w:r>
        <w:t xml:space="preserve"> - результат, тёмная тема.</w:t>
      </w:r>
    </w:p>
    <w:p w14:paraId="67A627FC" w14:textId="77777777" w:rsidR="00925405" w:rsidRDefault="00925405" w:rsidP="00925405">
      <w:pPr>
        <w:pStyle w:val="af1"/>
      </w:pPr>
      <w:r w:rsidRPr="00925405">
        <w:rPr>
          <w:noProof/>
        </w:rPr>
        <w:lastRenderedPageBreak/>
        <w:drawing>
          <wp:inline distT="0" distB="0" distL="0" distR="0" wp14:anchorId="490630F6" wp14:editId="6E74FAC1">
            <wp:extent cx="4215132" cy="4229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626" cy="42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E42A" w14:textId="3B24D24E" w:rsidR="003C7A6B" w:rsidRDefault="00925405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8</w:t>
      </w:r>
      <w:r w:rsidR="00B356D1">
        <w:rPr>
          <w:noProof/>
        </w:rPr>
        <w:fldChar w:fldCharType="end"/>
      </w:r>
      <w:r>
        <w:t xml:space="preserve"> - Ошибка при деление на 0.</w:t>
      </w:r>
    </w:p>
    <w:p w14:paraId="7DDCC33A" w14:textId="179468F8" w:rsidR="0032540F" w:rsidRPr="0032540F" w:rsidRDefault="0032540F" w:rsidP="0032540F">
      <w:pPr>
        <w:rPr>
          <w:sz w:val="24"/>
        </w:rPr>
      </w:pPr>
      <w:r>
        <w:t xml:space="preserve">На рисунке 9 показан экран результата вычисления, на котором в адресной строке браузера видны переданные параметры a, </w:t>
      </w:r>
      <w:proofErr w:type="spellStart"/>
      <w:r>
        <w:t>op</w:t>
      </w:r>
      <w:proofErr w:type="spellEnd"/>
      <w:r>
        <w:t xml:space="preserve"> и b.</w:t>
      </w:r>
    </w:p>
    <w:p w14:paraId="4CC85071" w14:textId="77777777" w:rsidR="003C7A6B" w:rsidRDefault="003C7A6B" w:rsidP="003C7A6B">
      <w:pPr>
        <w:pStyle w:val="af1"/>
      </w:pPr>
      <w:r w:rsidRPr="003C7A6B">
        <w:rPr>
          <w:noProof/>
        </w:rPr>
        <w:drawing>
          <wp:inline distT="0" distB="0" distL="0" distR="0" wp14:anchorId="317B74F7" wp14:editId="6842F2E2">
            <wp:extent cx="3724795" cy="37152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9783" w14:textId="70DC71C4" w:rsid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9</w:t>
      </w:r>
      <w:r w:rsidR="00B356D1">
        <w:rPr>
          <w:noProof/>
        </w:rPr>
        <w:fldChar w:fldCharType="end"/>
      </w:r>
      <w:r>
        <w:t xml:space="preserve"> - Видны переданные </w:t>
      </w:r>
      <w:proofErr w:type="spellStart"/>
      <w:r>
        <w:t>парметры</w:t>
      </w:r>
      <w:proofErr w:type="spellEnd"/>
      <w:r>
        <w:t xml:space="preserve"> в ссылке.</w:t>
      </w:r>
    </w:p>
    <w:p w14:paraId="37A7D918" w14:textId="77777777" w:rsidR="003C7A6B" w:rsidRPr="003C7A6B" w:rsidRDefault="003C7A6B" w:rsidP="003C7A6B">
      <w:r w:rsidRPr="003C7A6B">
        <w:t>Конвертер валют — форма конвертации между шестью валютами. На рисунке 10 показан конвертер валют в тёмной теме, на рисунке 11 — в светлой теме, на рисунке 12 — предупреждение.</w:t>
      </w:r>
    </w:p>
    <w:p w14:paraId="0B37C426" w14:textId="77777777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1CAAAE98" wp14:editId="5E694427">
            <wp:extent cx="4202613" cy="437197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454" cy="43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5BA0" w14:textId="4DDA3AC0" w:rsidR="003C7A6B" w:rsidRDefault="003C7A6B" w:rsidP="003C7A6B">
      <w:pPr>
        <w:pStyle w:val="af1"/>
        <w:rPr>
          <w:noProof/>
        </w:rPr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10</w:t>
      </w:r>
      <w:r w:rsidR="00B356D1">
        <w:rPr>
          <w:noProof/>
        </w:rPr>
        <w:fldChar w:fldCharType="end"/>
      </w:r>
      <w:r>
        <w:t xml:space="preserve"> - Конвертер валют, тёмная тема.</w:t>
      </w:r>
      <w:r w:rsidRPr="003C7A6B">
        <w:rPr>
          <w:noProof/>
        </w:rPr>
        <w:t xml:space="preserve"> </w:t>
      </w:r>
    </w:p>
    <w:p w14:paraId="1852F2EC" w14:textId="28733DAA" w:rsidR="003C7A6B" w:rsidRDefault="003C7A6B" w:rsidP="003C7A6B">
      <w:pPr>
        <w:pStyle w:val="af1"/>
      </w:pPr>
      <w:r w:rsidRPr="003C7A6B">
        <w:rPr>
          <w:noProof/>
        </w:rPr>
        <w:drawing>
          <wp:inline distT="0" distB="0" distL="0" distR="0" wp14:anchorId="6029B311" wp14:editId="135CFAEA">
            <wp:extent cx="3714750" cy="3789402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957" cy="37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B4E6" w14:textId="687AE036" w:rsid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11</w:t>
      </w:r>
      <w:r w:rsidR="00B356D1">
        <w:rPr>
          <w:noProof/>
        </w:rPr>
        <w:fldChar w:fldCharType="end"/>
      </w:r>
      <w:r>
        <w:t xml:space="preserve"> - Конвертер валют, светлая тема.</w:t>
      </w:r>
    </w:p>
    <w:p w14:paraId="1A48EA02" w14:textId="77777777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0D1059BC" wp14:editId="369770DB">
            <wp:extent cx="3952875" cy="398329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9195" cy="39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9F50" w14:textId="66B0E106" w:rsidR="003C7A6B" w:rsidRP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12</w:t>
      </w:r>
      <w:r w:rsidR="00B356D1">
        <w:rPr>
          <w:noProof/>
        </w:rPr>
        <w:fldChar w:fldCharType="end"/>
      </w:r>
      <w:r>
        <w:t xml:space="preserve"> - Предупреждение.</w:t>
      </w:r>
    </w:p>
    <w:p w14:paraId="5EAE8D16" w14:textId="77777777" w:rsidR="003C7A6B" w:rsidRPr="003C7A6B" w:rsidRDefault="003C7A6B" w:rsidP="003C7A6B">
      <w:r w:rsidRPr="003C7A6B">
        <w:t>Страница 404 — отображается при переходе на несуществующий адрес. На рисунке 13 показан экран ошибки 404.</w:t>
      </w:r>
    </w:p>
    <w:p w14:paraId="76235279" w14:textId="64DFD852" w:rsidR="003C7A6B" w:rsidRDefault="003C7A6B" w:rsidP="003C7A6B">
      <w:pPr>
        <w:pStyle w:val="af1"/>
      </w:pPr>
      <w:r w:rsidRPr="003C7A6B">
        <w:rPr>
          <w:noProof/>
        </w:rPr>
        <w:lastRenderedPageBreak/>
        <w:drawing>
          <wp:inline distT="0" distB="0" distL="0" distR="0" wp14:anchorId="4007B59D" wp14:editId="71C1FEC2">
            <wp:extent cx="4054475" cy="4182762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6983" cy="41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F28" w14:textId="0C4B517A" w:rsidR="003C7A6B" w:rsidRDefault="003C7A6B" w:rsidP="003C7A6B">
      <w:pPr>
        <w:pStyle w:val="af1"/>
      </w:pPr>
      <w:r>
        <w:t xml:space="preserve">Рисунок </w:t>
      </w:r>
      <w:r w:rsidR="00B356D1">
        <w:fldChar w:fldCharType="begin"/>
      </w:r>
      <w:r w:rsidR="00B356D1">
        <w:instrText xml:space="preserve"> SEQ Рисунок \* ARABIC </w:instrText>
      </w:r>
      <w:r w:rsidR="00B356D1">
        <w:fldChar w:fldCharType="separate"/>
      </w:r>
      <w:r w:rsidR="002D1EA2">
        <w:rPr>
          <w:noProof/>
        </w:rPr>
        <w:t>13</w:t>
      </w:r>
      <w:r w:rsidR="00B356D1">
        <w:rPr>
          <w:noProof/>
        </w:rPr>
        <w:fldChar w:fldCharType="end"/>
      </w:r>
      <w:r>
        <w:t xml:space="preserve"> - Ошибка 404.</w:t>
      </w:r>
    </w:p>
    <w:p w14:paraId="57B46A13" w14:textId="3F56459A" w:rsidR="0032540F" w:rsidRDefault="0032540F" w:rsidP="001A567A">
      <w:pPr>
        <w:spacing w:before="0" w:after="0"/>
      </w:pPr>
      <w:r>
        <w:t xml:space="preserve">Главный адрес открывает главную страницу с кнопками. Адрес с припиской </w:t>
      </w:r>
      <w:proofErr w:type="spellStart"/>
      <w:r>
        <w:t>calculator</w:t>
      </w:r>
      <w:proofErr w:type="spellEnd"/>
      <w:r>
        <w:t xml:space="preserve"> открывает калькулятор. Внутри него есть вложенный адрес с припиской </w:t>
      </w:r>
      <w:proofErr w:type="spellStart"/>
      <w:r>
        <w:t>result</w:t>
      </w:r>
      <w:proofErr w:type="spellEnd"/>
      <w:r>
        <w:t xml:space="preserve">, который открывает экран результата. Адрес с припиской </w:t>
      </w:r>
      <w:proofErr w:type="spellStart"/>
      <w:r>
        <w:t>converter</w:t>
      </w:r>
      <w:proofErr w:type="spellEnd"/>
      <w:r>
        <w:t xml:space="preserve"> открывает конвертер валют. Если ввести любой другой адрес, срабатывает </w:t>
      </w:r>
      <w:proofErr w:type="spellStart"/>
      <w:r>
        <w:t>errorBuilder</w:t>
      </w:r>
      <w:proofErr w:type="spellEnd"/>
      <w:r>
        <w:t xml:space="preserve"> и показывается страница 404. Решётка из адреса убирается командой </w:t>
      </w:r>
      <w:proofErr w:type="spellStart"/>
      <w:r>
        <w:t>usePathUrlStrategy</w:t>
      </w:r>
      <w:proofErr w:type="spellEnd"/>
      <w:r>
        <w:t xml:space="preserve"> в функции </w:t>
      </w:r>
      <w:proofErr w:type="spellStart"/>
      <w:r>
        <w:t>main</w:t>
      </w:r>
      <w:proofErr w:type="spellEnd"/>
      <w:r>
        <w:t>.</w:t>
      </w:r>
    </w:p>
    <w:p w14:paraId="04A3E97D" w14:textId="77777777" w:rsidR="0032540F" w:rsidRDefault="0032540F" w:rsidP="001A567A">
      <w:pPr>
        <w:spacing w:before="0" w:after="0"/>
      </w:pPr>
      <w:r>
        <w:t xml:space="preserve">Когда пользователь заполняет форму и нажимает кнопку, приложение переходит на отдельный экран, а данные записываются прямо в адресную строку. </w:t>
      </w:r>
    </w:p>
    <w:p w14:paraId="67D26F4C" w14:textId="77777777" w:rsidR="0032540F" w:rsidRDefault="0032540F" w:rsidP="001A567A">
      <w:pPr>
        <w:spacing w:before="0" w:after="0"/>
      </w:pPr>
      <w:r>
        <w:t xml:space="preserve">Например, адрес получается таким: </w:t>
      </w:r>
      <w:proofErr w:type="spellStart"/>
      <w:r>
        <w:t>calculator</w:t>
      </w:r>
      <w:proofErr w:type="spellEnd"/>
      <w:r>
        <w:t>/</w:t>
      </w:r>
      <w:proofErr w:type="spellStart"/>
      <w:proofErr w:type="gramStart"/>
      <w:r>
        <w:t>result?a</w:t>
      </w:r>
      <w:proofErr w:type="spellEnd"/>
      <w:proofErr w:type="gramEnd"/>
      <w:r>
        <w:t xml:space="preserve">=10&amp;op=%2F&amp;b=3. Здесь a и b это числа, а </w:t>
      </w:r>
      <w:proofErr w:type="spellStart"/>
      <w:r>
        <w:t>op</w:t>
      </w:r>
      <w:proofErr w:type="spellEnd"/>
      <w:r>
        <w:t xml:space="preserve"> это операция.</w:t>
      </w:r>
    </w:p>
    <w:p w14:paraId="7951CD6D" w14:textId="447F6F02" w:rsidR="0032540F" w:rsidRPr="00A82E1D" w:rsidRDefault="0032540F" w:rsidP="001A567A">
      <w:pPr>
        <w:spacing w:before="0" w:after="0"/>
        <w:rPr>
          <w:lang w:val="en-US"/>
        </w:rPr>
      </w:pPr>
      <w:r>
        <w:t xml:space="preserve">Символ операции кодируется через </w:t>
      </w:r>
      <w:proofErr w:type="spellStart"/>
      <w:r>
        <w:t>Uri.encodeComponent</w:t>
      </w:r>
      <w:proofErr w:type="spellEnd"/>
      <w:r>
        <w:t>, чтобы браузер не воспринял плюс как пробел. Конвертер</w:t>
      </w:r>
      <w:r w:rsidRPr="0032540F">
        <w:rPr>
          <w:lang w:val="en-US"/>
        </w:rPr>
        <w:t xml:space="preserve"> </w:t>
      </w:r>
      <w:r>
        <w:t>работает</w:t>
      </w:r>
      <w:r w:rsidRPr="0032540F">
        <w:rPr>
          <w:lang w:val="en-US"/>
        </w:rPr>
        <w:t xml:space="preserve"> </w:t>
      </w:r>
      <w:r>
        <w:t>так</w:t>
      </w:r>
      <w:r w:rsidRPr="0032540F">
        <w:rPr>
          <w:lang w:val="en-US"/>
        </w:rPr>
        <w:t xml:space="preserve"> </w:t>
      </w:r>
      <w:r>
        <w:t>же</w:t>
      </w:r>
      <w:r w:rsidRPr="0032540F">
        <w:rPr>
          <w:lang w:val="en-US"/>
        </w:rPr>
        <w:t>: converter/</w:t>
      </w:r>
      <w:proofErr w:type="spellStart"/>
      <w:proofErr w:type="gramStart"/>
      <w:r w:rsidRPr="0032540F">
        <w:rPr>
          <w:lang w:val="en-US"/>
        </w:rPr>
        <w:t>result?from</w:t>
      </w:r>
      <w:proofErr w:type="spellEnd"/>
      <w:proofErr w:type="gramEnd"/>
      <w:r w:rsidRPr="0032540F">
        <w:rPr>
          <w:lang w:val="en-US"/>
        </w:rPr>
        <w:t>=</w:t>
      </w:r>
      <w:proofErr w:type="spellStart"/>
      <w:r w:rsidRPr="0032540F">
        <w:rPr>
          <w:lang w:val="en-US"/>
        </w:rPr>
        <w:t>USD&amp;to</w:t>
      </w:r>
      <w:proofErr w:type="spellEnd"/>
      <w:r w:rsidRPr="0032540F">
        <w:rPr>
          <w:lang w:val="en-US"/>
        </w:rPr>
        <w:t>=</w:t>
      </w:r>
      <w:proofErr w:type="spellStart"/>
      <w:r w:rsidRPr="0032540F">
        <w:rPr>
          <w:lang w:val="en-US"/>
        </w:rPr>
        <w:t>RUB&amp;amount</w:t>
      </w:r>
      <w:proofErr w:type="spellEnd"/>
      <w:r w:rsidRPr="0032540F">
        <w:rPr>
          <w:lang w:val="en-US"/>
        </w:rPr>
        <w:t>=100.</w:t>
      </w:r>
    </w:p>
    <w:p w14:paraId="688EBBFB" w14:textId="561E60C9" w:rsidR="0032540F" w:rsidRPr="0032540F" w:rsidRDefault="0032540F" w:rsidP="001A567A">
      <w:pPr>
        <w:spacing w:before="0" w:after="0"/>
        <w:rPr>
          <w:sz w:val="24"/>
        </w:rPr>
      </w:pPr>
      <w:r>
        <w:lastRenderedPageBreak/>
        <w:t xml:space="preserve">Экран результата берёт данные только из адресной строки через </w:t>
      </w:r>
      <w:proofErr w:type="spellStart"/>
      <w:proofErr w:type="gramStart"/>
      <w:r>
        <w:t>state.uri.queryParameters</w:t>
      </w:r>
      <w:proofErr w:type="spellEnd"/>
      <w:proofErr w:type="gramEnd"/>
      <w:r>
        <w:t xml:space="preserve">. Он не получает их от предыдущего экрана напрямую. Поэтому если скопировать адрес и открыть его в новой вкладке, экран покажет то же самое. Если в адресе ошибка, </w:t>
      </w:r>
      <w:proofErr w:type="gramStart"/>
      <w:r>
        <w:t>например</w:t>
      </w:r>
      <w:proofErr w:type="gramEnd"/>
      <w:r>
        <w:t xml:space="preserve"> деление на ноль или не числа, экран выводит понятное сообщение, а не падает. На рисунке 9 видно переданные параметры в адресной строке.</w:t>
      </w:r>
    </w:p>
    <w:p w14:paraId="666D97E4" w14:textId="0D202BAC" w:rsidR="00D47792" w:rsidRDefault="003C7A6B" w:rsidP="001A567A">
      <w:pPr>
        <w:spacing w:before="0" w:after="0"/>
      </w:pPr>
      <w:r w:rsidRPr="003C7A6B">
        <w:t xml:space="preserve">Вывод: </w:t>
      </w:r>
      <w:proofErr w:type="gramStart"/>
      <w:r w:rsidRPr="003C7A6B">
        <w:t>В</w:t>
      </w:r>
      <w:proofErr w:type="gramEnd"/>
      <w:r w:rsidRPr="003C7A6B">
        <w:t xml:space="preserve"> ходе практической работы реализовано </w:t>
      </w:r>
      <w:proofErr w:type="spellStart"/>
      <w:r w:rsidRPr="003C7A6B">
        <w:t>Flutter</w:t>
      </w:r>
      <w:proofErr w:type="spellEnd"/>
      <w:r w:rsidRPr="003C7A6B">
        <w:t xml:space="preserve"> веб-приложение, удовлетворяющее всем требованиям на оценку «5»: клиентская маршрутизация через </w:t>
      </w:r>
      <w:proofErr w:type="spellStart"/>
      <w:r w:rsidRPr="003C7A6B">
        <w:t>go_router</w:t>
      </w:r>
      <w:proofErr w:type="spellEnd"/>
      <w:r w:rsidRPr="003C7A6B">
        <w:t xml:space="preserve">, передача данных через URL-параметры, </w:t>
      </w:r>
      <w:proofErr w:type="spellStart"/>
      <w:r w:rsidRPr="003C7A6B">
        <w:t>валидация</w:t>
      </w:r>
      <w:proofErr w:type="spellEnd"/>
      <w:r w:rsidRPr="003C7A6B">
        <w:t xml:space="preserve"> форм, адаптивная раскладка, переключение и сохранение темы, сохранение последних выбранных валют, модульные тесты вычислительной логики.</w:t>
      </w:r>
    </w:p>
    <w:p w14:paraId="26381E82" w14:textId="77777777" w:rsidR="00D47792" w:rsidRDefault="00D47792" w:rsidP="001A567A">
      <w:pPr>
        <w:spacing w:before="0" w:after="0"/>
        <w:ind w:firstLine="0"/>
        <w:jc w:val="left"/>
      </w:pPr>
      <w:r>
        <w:br w:type="page"/>
      </w:r>
    </w:p>
    <w:p w14:paraId="51F71D78" w14:textId="045621AC" w:rsidR="00D47792" w:rsidRDefault="00D47792" w:rsidP="00D47792">
      <w:pPr>
        <w:pStyle w:val="af4"/>
      </w:pPr>
      <w:bookmarkStart w:id="1" w:name="_Toc242197476"/>
      <w:r w:rsidRPr="00925405">
        <w:lastRenderedPageBreak/>
        <w:t>Практическая работа №</w:t>
      </w:r>
      <w:r>
        <w:t>2</w:t>
      </w:r>
      <w:bookmarkEnd w:id="1"/>
    </w:p>
    <w:p w14:paraId="48AEC91A" w14:textId="2DCA7E97" w:rsidR="00D47792" w:rsidRDefault="00D47792" w:rsidP="00D47792">
      <w:r>
        <w:t xml:space="preserve">Цель работы: Освоить управление состоянием через </w:t>
      </w:r>
      <w:proofErr w:type="spellStart"/>
      <w:r>
        <w:t>provider</w:t>
      </w:r>
      <w:proofErr w:type="spellEnd"/>
      <w:r>
        <w:t>, разделение приложения на слои и построение списков с поиском, фильтрацией, сортировкой и постраничным выводом.</w:t>
      </w:r>
    </w:p>
    <w:p w14:paraId="0D0F65B4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57BD5FAC" wp14:editId="33739297">
            <wp:extent cx="5940425" cy="3284220"/>
            <wp:effectExtent l="0" t="0" r="3175" b="0"/>
            <wp:docPr id="169468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9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F863" w14:textId="24C387F9" w:rsidR="00D477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14</w:t>
      </w:r>
      <w:r>
        <w:rPr>
          <w:noProof/>
        </w:rPr>
        <w:fldChar w:fldCharType="end"/>
      </w:r>
      <w:r>
        <w:t xml:space="preserve"> - Каталог товаров.</w:t>
      </w:r>
    </w:p>
    <w:p w14:paraId="0B1C4625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12B1C8BB" wp14:editId="2854342C">
            <wp:extent cx="2362200" cy="4541912"/>
            <wp:effectExtent l="0" t="0" r="0" b="0"/>
            <wp:docPr id="140318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8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3868" cy="45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3943" w14:textId="123096EF" w:rsidR="00D477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15</w:t>
      </w:r>
      <w:r>
        <w:rPr>
          <w:noProof/>
        </w:rPr>
        <w:fldChar w:fldCharType="end"/>
      </w:r>
      <w:r>
        <w:t xml:space="preserve"> - Поставщики и бренды для широкого экрана.</w:t>
      </w:r>
    </w:p>
    <w:p w14:paraId="175A74CC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379EB24A" wp14:editId="11ADDE66">
            <wp:extent cx="3095625" cy="2382732"/>
            <wp:effectExtent l="0" t="0" r="0" b="0"/>
            <wp:docPr id="60681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5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9401" cy="238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8EBA" w14:textId="5608AA0D" w:rsidR="003C7A6B" w:rsidRPr="00B356D1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16</w:t>
      </w:r>
      <w:r>
        <w:rPr>
          <w:noProof/>
        </w:rPr>
        <w:fldChar w:fldCharType="end"/>
      </w:r>
      <w:r>
        <w:t xml:space="preserve"> - Поставщики и бренды для экрана телефона.</w:t>
      </w:r>
    </w:p>
    <w:p w14:paraId="3A11A1F5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15ECE710" wp14:editId="1DC56CF2">
            <wp:extent cx="2619375" cy="2935698"/>
            <wp:effectExtent l="0" t="0" r="0" b="0"/>
            <wp:docPr id="133084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0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297" cy="29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291F" w14:textId="53A38490" w:rsidR="00D47792" w:rsidRPr="00B356D1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17</w:t>
      </w:r>
      <w:r>
        <w:rPr>
          <w:noProof/>
        </w:rPr>
        <w:fldChar w:fldCharType="end"/>
      </w:r>
      <w:r>
        <w:t xml:space="preserve"> - Можно посмотреть удалённых поставщиков.</w:t>
      </w:r>
    </w:p>
    <w:p w14:paraId="7A3E1C18" w14:textId="04560957" w:rsidR="00D47792" w:rsidRPr="00B356D1" w:rsidRDefault="00D47792" w:rsidP="00373126">
      <w:pPr>
        <w:pStyle w:val="af1"/>
      </w:pPr>
    </w:p>
    <w:p w14:paraId="4245DB1E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0041A945" wp14:editId="78ECF7E1">
            <wp:extent cx="2886075" cy="5377032"/>
            <wp:effectExtent l="0" t="0" r="0" b="0"/>
            <wp:docPr id="64264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48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2045" cy="53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2ED5" w14:textId="2E249A70" w:rsidR="00D47792" w:rsidRPr="00FD1B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18</w:t>
      </w:r>
      <w:r>
        <w:rPr>
          <w:noProof/>
        </w:rPr>
        <w:fldChar w:fldCharType="end"/>
      </w:r>
      <w:r>
        <w:t xml:space="preserve"> - Каталог товаров для телефонного экрана.</w:t>
      </w:r>
    </w:p>
    <w:p w14:paraId="28401B59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7925D467" wp14:editId="17378FD9">
            <wp:extent cx="2963524" cy="3381375"/>
            <wp:effectExtent l="0" t="0" r="8890" b="0"/>
            <wp:docPr id="3188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8077" w14:textId="01A912F6" w:rsidR="00D47792" w:rsidRDefault="00B356D1" w:rsidP="00373126">
      <w:pPr>
        <w:pStyle w:val="af1"/>
        <w:rPr>
          <w:lang w:val="en-US"/>
        </w:rPr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19</w:t>
      </w:r>
      <w:r>
        <w:rPr>
          <w:noProof/>
        </w:rPr>
        <w:fldChar w:fldCharType="end"/>
      </w:r>
      <w:r>
        <w:t xml:space="preserve"> - Выставили фильтры.</w:t>
      </w:r>
    </w:p>
    <w:p w14:paraId="038BD0F8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4AF8F6B0" wp14:editId="40DD44B5">
            <wp:extent cx="5940425" cy="3477895"/>
            <wp:effectExtent l="0" t="0" r="3175" b="8255"/>
            <wp:docPr id="1589147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7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5A64" w14:textId="1DD90BA3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20</w:t>
      </w:r>
      <w:r>
        <w:rPr>
          <w:noProof/>
        </w:rPr>
        <w:fldChar w:fldCharType="end"/>
      </w:r>
      <w:r>
        <w:t xml:space="preserve"> - Функция удаления товаров.</w:t>
      </w:r>
    </w:p>
    <w:p w14:paraId="13B07460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2463AAE0" wp14:editId="23D8AA33">
            <wp:extent cx="5940425" cy="3213100"/>
            <wp:effectExtent l="0" t="0" r="3175" b="6350"/>
            <wp:docPr id="141424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41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477B" w14:textId="6D46A495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21</w:t>
      </w:r>
      <w:r>
        <w:rPr>
          <w:noProof/>
        </w:rPr>
        <w:fldChar w:fldCharType="end"/>
      </w:r>
      <w:r>
        <w:t xml:space="preserve"> - Если товара нет.</w:t>
      </w:r>
    </w:p>
    <w:p w14:paraId="69792F01" w14:textId="77777777" w:rsidR="00D47792" w:rsidRDefault="00D47792" w:rsidP="00373126">
      <w:pPr>
        <w:pStyle w:val="af1"/>
        <w:rPr>
          <w:lang w:val="en-US"/>
        </w:rPr>
      </w:pPr>
    </w:p>
    <w:p w14:paraId="3F8DD620" w14:textId="77777777" w:rsidR="00B356D1" w:rsidRDefault="00D47792" w:rsidP="00373126">
      <w:pPr>
        <w:pStyle w:val="af1"/>
      </w:pPr>
      <w:r w:rsidRPr="00D47792">
        <w:rPr>
          <w:noProof/>
        </w:rPr>
        <w:lastRenderedPageBreak/>
        <w:drawing>
          <wp:inline distT="0" distB="0" distL="0" distR="0" wp14:anchorId="29C3501E" wp14:editId="495D3043">
            <wp:extent cx="5940425" cy="3127375"/>
            <wp:effectExtent l="0" t="0" r="3175" b="0"/>
            <wp:docPr id="85125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53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0000" w14:textId="3BD90BB9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22</w:t>
      </w:r>
      <w:r>
        <w:rPr>
          <w:noProof/>
        </w:rPr>
        <w:fldChar w:fldCharType="end"/>
      </w:r>
      <w:r>
        <w:t xml:space="preserve"> - Страница ошибки.</w:t>
      </w:r>
    </w:p>
    <w:p w14:paraId="1B5149D2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44A48D8C" wp14:editId="77D6FA1A">
            <wp:extent cx="3286584" cy="619211"/>
            <wp:effectExtent l="0" t="0" r="9525" b="9525"/>
            <wp:docPr id="80978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8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E88A" w14:textId="0595D266" w:rsidR="00D477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23</w:t>
      </w:r>
      <w:r>
        <w:rPr>
          <w:noProof/>
        </w:rPr>
        <w:fldChar w:fldCharType="end"/>
      </w:r>
      <w:r>
        <w:t xml:space="preserve"> - путь до создания нового поставщика.</w:t>
      </w:r>
    </w:p>
    <w:p w14:paraId="3274EAC2" w14:textId="77777777" w:rsidR="00B356D1" w:rsidRPr="00B356D1" w:rsidRDefault="00B356D1" w:rsidP="00373126">
      <w:pPr>
        <w:pStyle w:val="af1"/>
      </w:pPr>
    </w:p>
    <w:p w14:paraId="11E8ACBD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5FB0B1D1" wp14:editId="18A28654">
            <wp:extent cx="3400900" cy="1247949"/>
            <wp:effectExtent l="0" t="0" r="9525" b="9525"/>
            <wp:docPr id="1786280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0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DB39" w14:textId="4EDC3C9B" w:rsidR="00D47792" w:rsidRPr="00FD1B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24</w:t>
      </w:r>
      <w:r>
        <w:rPr>
          <w:noProof/>
        </w:rPr>
        <w:fldChar w:fldCharType="end"/>
      </w:r>
      <w:r>
        <w:t xml:space="preserve"> - путь для просто поставщика.</w:t>
      </w:r>
    </w:p>
    <w:p w14:paraId="0EE05A3F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3796CD6A" wp14:editId="2F53320D">
            <wp:extent cx="4248743" cy="800212"/>
            <wp:effectExtent l="0" t="0" r="0" b="0"/>
            <wp:docPr id="186715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2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F0FA" w14:textId="49321181" w:rsidR="00D47792" w:rsidRDefault="00B356D1" w:rsidP="00373126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25</w:t>
      </w:r>
      <w:r>
        <w:rPr>
          <w:noProof/>
        </w:rPr>
        <w:fldChar w:fldCharType="end"/>
      </w:r>
      <w:r>
        <w:t xml:space="preserve"> - Удаленные продукты.</w:t>
      </w:r>
    </w:p>
    <w:p w14:paraId="2D73ADDC" w14:textId="77777777" w:rsidR="00B356D1" w:rsidRDefault="00D47792" w:rsidP="00373126">
      <w:pPr>
        <w:pStyle w:val="af1"/>
      </w:pPr>
      <w:r w:rsidRPr="00D47792">
        <w:rPr>
          <w:noProof/>
        </w:rPr>
        <w:drawing>
          <wp:inline distT="0" distB="0" distL="0" distR="0" wp14:anchorId="39B35522" wp14:editId="3221B7A0">
            <wp:extent cx="5940425" cy="1457325"/>
            <wp:effectExtent l="0" t="0" r="3175" b="9525"/>
            <wp:docPr id="105630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9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191" w14:textId="38137A5B" w:rsidR="00D47792" w:rsidRPr="00FD1B92" w:rsidRDefault="00B356D1" w:rsidP="00373126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26</w:t>
      </w:r>
      <w:r>
        <w:rPr>
          <w:noProof/>
        </w:rPr>
        <w:fldChar w:fldCharType="end"/>
      </w:r>
      <w:r>
        <w:t xml:space="preserve"> - Фильтрация по категории и поставщику.</w:t>
      </w:r>
    </w:p>
    <w:p w14:paraId="3977FFE5" w14:textId="77777777" w:rsidR="00D47792" w:rsidRPr="00FD1B92" w:rsidRDefault="00D47792" w:rsidP="003C7A6B"/>
    <w:p w14:paraId="0244D766" w14:textId="62EA143E" w:rsidR="00D47792" w:rsidRDefault="00F84C64" w:rsidP="001A567A">
      <w:pPr>
        <w:spacing w:before="0" w:after="0"/>
      </w:pPr>
      <w:r w:rsidRPr="00F84C64">
        <w:t xml:space="preserve">В исходном примере кода из методички была </w:t>
      </w:r>
      <w:r w:rsidR="00373126">
        <w:t>ошибка</w:t>
      </w:r>
      <w:r w:rsidRPr="00F84C64">
        <w:t>: в строке </w:t>
      </w:r>
      <w:proofErr w:type="spellStart"/>
      <w:r w:rsidRPr="00F84C64">
        <w:t>final</w:t>
      </w:r>
      <w:proofErr w:type="spellEnd"/>
      <w:r w:rsidRPr="00F84C64">
        <w:t xml:space="preserve"> i = _</w:t>
      </w:r>
      <w:proofErr w:type="spellStart"/>
      <w:proofErr w:type="gramStart"/>
      <w:r w:rsidRPr="00F84C64">
        <w:t>books.indexWhere</w:t>
      </w:r>
      <w:proofErr w:type="spellEnd"/>
      <w:proofErr w:type="gramEnd"/>
      <w:r w:rsidRPr="00F84C64">
        <w:t xml:space="preserve">((b) =&gt; b.id == </w:t>
      </w:r>
      <w:proofErr w:type="spellStart"/>
      <w:r w:rsidRPr="00F84C64">
        <w:t>id</w:t>
      </w:r>
      <w:proofErr w:type="spellEnd"/>
      <w:r w:rsidRPr="00F84C64">
        <w:t xml:space="preserve"> &amp;&amp; !b[i].</w:t>
      </w:r>
      <w:proofErr w:type="spellStart"/>
      <w:r w:rsidRPr="00F84C64">
        <w:t>isDeleted</w:t>
      </w:r>
      <w:proofErr w:type="spellEnd"/>
      <w:r w:rsidRPr="00F84C64">
        <w:t>); использовалось обращение b[i].</w:t>
      </w:r>
      <w:proofErr w:type="spellStart"/>
      <w:r w:rsidRPr="00F84C64">
        <w:t>isDeleted</w:t>
      </w:r>
      <w:proofErr w:type="spellEnd"/>
      <w:r w:rsidRPr="00F84C64">
        <w:t xml:space="preserve">. Переменная b в этом выражении представляет собой отдельный товар, а не список, поэтому у неё нет элементов по индексам и запись b[i] не имеет смысла. Из-за этого программа выдавала ошибку и не компилировалась. </w:t>
      </w:r>
      <w:r>
        <w:t>Тут</w:t>
      </w:r>
      <w:r w:rsidRPr="00F84C64">
        <w:t xml:space="preserve"> исправили это, заменив b[i</w:t>
      </w:r>
      <w:proofErr w:type="gramStart"/>
      <w:r w:rsidRPr="00F84C64">
        <w:t>].</w:t>
      </w:r>
      <w:proofErr w:type="spellStart"/>
      <w:r w:rsidRPr="00F84C64">
        <w:t>isDeleted</w:t>
      </w:r>
      <w:proofErr w:type="spellEnd"/>
      <w:proofErr w:type="gramEnd"/>
      <w:r w:rsidRPr="00F84C64">
        <w:t> на нормальное обращение к свойству самого товара — </w:t>
      </w:r>
      <w:proofErr w:type="spellStart"/>
      <w:r w:rsidRPr="00F84C64">
        <w:t>p.isDeleted</w:t>
      </w:r>
      <w:proofErr w:type="spellEnd"/>
      <w:r w:rsidRPr="00F84C64">
        <w:t>. В итоге строка стала выглядеть так: </w:t>
      </w:r>
      <w:proofErr w:type="spellStart"/>
      <w:r w:rsidRPr="00F84C64">
        <w:t>final</w:t>
      </w:r>
      <w:proofErr w:type="spellEnd"/>
      <w:r w:rsidRPr="00F84C64">
        <w:t xml:space="preserve"> i = _</w:t>
      </w:r>
      <w:proofErr w:type="spellStart"/>
      <w:proofErr w:type="gramStart"/>
      <w:r w:rsidRPr="00F84C64">
        <w:t>products.indexWhere</w:t>
      </w:r>
      <w:proofErr w:type="spellEnd"/>
      <w:proofErr w:type="gramEnd"/>
      <w:r w:rsidRPr="00F84C64">
        <w:t xml:space="preserve">((p) =&gt; p.id == </w:t>
      </w:r>
      <w:proofErr w:type="spellStart"/>
      <w:r w:rsidRPr="00F84C64">
        <w:t>id</w:t>
      </w:r>
      <w:proofErr w:type="spellEnd"/>
      <w:r w:rsidRPr="00F84C64">
        <w:t xml:space="preserve"> &amp;&amp; !</w:t>
      </w:r>
      <w:proofErr w:type="spellStart"/>
      <w:r w:rsidRPr="00F84C64">
        <w:t>p.isDeleted</w:t>
      </w:r>
      <w:proofErr w:type="spellEnd"/>
      <w:r w:rsidRPr="00F84C64">
        <w:t>);. Теперь программа берёт конкретный товар, проверяет, что он ещё не удалён, и помечает его удалённым</w:t>
      </w:r>
      <w:r>
        <w:t>.</w:t>
      </w:r>
    </w:p>
    <w:p w14:paraId="04492422" w14:textId="77777777" w:rsidR="00F84C64" w:rsidRPr="00F84C64" w:rsidRDefault="00F84C64" w:rsidP="001A567A">
      <w:pPr>
        <w:spacing w:before="0" w:after="0"/>
      </w:pPr>
      <w:r w:rsidRPr="00F84C64">
        <w:t xml:space="preserve">Модели описывают поля товара. </w:t>
      </w:r>
      <w:proofErr w:type="spellStart"/>
      <w:r w:rsidRPr="00F84C64">
        <w:t>Репозитории</w:t>
      </w:r>
      <w:proofErr w:type="spellEnd"/>
      <w:r w:rsidRPr="00F84C64">
        <w:t xml:space="preserve"> хранят данные. Состояние обрабатывает их, сортирует и фильтрует. Экраны и </w:t>
      </w:r>
      <w:proofErr w:type="spellStart"/>
      <w:r w:rsidRPr="00F84C64">
        <w:t>виджеты</w:t>
      </w:r>
      <w:proofErr w:type="spellEnd"/>
      <w:r w:rsidRPr="00F84C64">
        <w:t xml:space="preserve"> показывает пользователю. Так код остаётся чистым, и изменения в одном месте не ломают остальное.</w:t>
      </w:r>
    </w:p>
    <w:p w14:paraId="0C12AA07" w14:textId="0C6FF961" w:rsidR="00F84C64" w:rsidRDefault="00F84C64" w:rsidP="001A567A">
      <w:pPr>
        <w:spacing w:before="0" w:after="0"/>
      </w:pPr>
      <w:r w:rsidRPr="00F84C64">
        <w:t xml:space="preserve">Для каждого списка пришлось бы заново писать прокрутку, галочки, сортировку и кнопки. </w:t>
      </w:r>
      <w:r>
        <w:t>Тут с</w:t>
      </w:r>
      <w:r w:rsidRPr="00F84C64">
        <w:t>дела</w:t>
      </w:r>
      <w:r>
        <w:t>н</w:t>
      </w:r>
      <w:r w:rsidRPr="00F84C64">
        <w:t xml:space="preserve"> один </w:t>
      </w:r>
      <w:proofErr w:type="spellStart"/>
      <w:r w:rsidRPr="00F84C64">
        <w:t>виджет</w:t>
      </w:r>
      <w:proofErr w:type="spellEnd"/>
      <w:r w:rsidRPr="00F84C64">
        <w:t xml:space="preserve"> </w:t>
      </w:r>
      <w:proofErr w:type="spellStart"/>
      <w:r w:rsidRPr="00F84C64">
        <w:t>EntityTable</w:t>
      </w:r>
      <w:proofErr w:type="spellEnd"/>
      <w:r w:rsidRPr="00F84C64">
        <w:t>, который умеет всё это сразу. Его можно подключить к любому списку и не дублировать код.</w:t>
      </w:r>
    </w:p>
    <w:p w14:paraId="41BBB252" w14:textId="6A6F48F4" w:rsidR="003B1B0C" w:rsidRDefault="00FD1B92" w:rsidP="001A567A">
      <w:pPr>
        <w:spacing w:before="0" w:after="0"/>
      </w:pPr>
      <w:r>
        <w:t xml:space="preserve">Вывод: в данной практической работе освоили управление состоянием через </w:t>
      </w:r>
      <w:proofErr w:type="spellStart"/>
      <w:r>
        <w:t>provider</w:t>
      </w:r>
      <w:proofErr w:type="spellEnd"/>
      <w:r>
        <w:t>, разделение приложения на слои и построили списки с поиском, фильтрацией, сортировкой и постраничным выводом.</w:t>
      </w:r>
    </w:p>
    <w:p w14:paraId="4A4EB672" w14:textId="77777777" w:rsidR="003B1B0C" w:rsidRDefault="003B1B0C" w:rsidP="001A567A">
      <w:pPr>
        <w:spacing w:before="0" w:after="0"/>
        <w:ind w:firstLine="0"/>
        <w:jc w:val="left"/>
      </w:pPr>
      <w:r>
        <w:br w:type="page"/>
      </w:r>
    </w:p>
    <w:p w14:paraId="6A1CB597" w14:textId="0F9F08D2" w:rsidR="00FD1B92" w:rsidRDefault="003B1B0C" w:rsidP="003B1B0C">
      <w:pPr>
        <w:pStyle w:val="af4"/>
      </w:pPr>
      <w:bookmarkStart w:id="2" w:name="_Toc242197477"/>
      <w:r w:rsidRPr="00925405">
        <w:lastRenderedPageBreak/>
        <w:t>Практическая работа №</w:t>
      </w:r>
      <w:r>
        <w:t>3</w:t>
      </w:r>
      <w:bookmarkEnd w:id="2"/>
    </w:p>
    <w:p w14:paraId="6C56651B" w14:textId="77777777" w:rsidR="001C2D3A" w:rsidRDefault="003B1B0C" w:rsidP="0053412E">
      <w:r>
        <w:t xml:space="preserve">Цель работы: </w:t>
      </w:r>
      <w:r w:rsidR="0053412E">
        <w:rPr>
          <w:lang w:val="en-US"/>
        </w:rPr>
        <w:t>c</w:t>
      </w:r>
      <w:r w:rsidR="0053412E" w:rsidRPr="0053412E">
        <w:t>делать создание и изменение записей с проверкой полей, показать связи между сущностями в формах и сохранить данные после перезагрузки страницы.</w:t>
      </w:r>
    </w:p>
    <w:p w14:paraId="75FFC018" w14:textId="3C74EA89" w:rsidR="0053412E" w:rsidRDefault="001C2D3A" w:rsidP="001C2D3A">
      <w:pPr>
        <w:pStyle w:val="af1"/>
      </w:pPr>
      <w:r w:rsidRPr="001C2D3A">
        <w:lastRenderedPageBreak/>
        <w:t xml:space="preserve"> </w:t>
      </w:r>
      <w:r w:rsidRPr="00F00677">
        <w:rPr>
          <w:noProof/>
        </w:rPr>
        <w:drawing>
          <wp:inline distT="0" distB="0" distL="0" distR="0" wp14:anchorId="697FC956" wp14:editId="665BC4B4">
            <wp:extent cx="3238500" cy="2476907"/>
            <wp:effectExtent l="0" t="0" r="0" b="0"/>
            <wp:docPr id="34190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4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2674" cy="24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513D" w14:textId="6D81D371" w:rsidR="00F00677" w:rsidRDefault="00F00677" w:rsidP="00F00677">
      <w:pPr>
        <w:pStyle w:val="af1"/>
      </w:pPr>
    </w:p>
    <w:p w14:paraId="58054064" w14:textId="5E4511A1" w:rsidR="00F00677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27</w:t>
      </w:r>
      <w:r>
        <w:fldChar w:fldCharType="end"/>
      </w:r>
      <w:r>
        <w:t xml:space="preserve"> - Инфологическая модель.</w:t>
      </w:r>
    </w:p>
    <w:p w14:paraId="339BF752" w14:textId="77777777" w:rsidR="00C85355" w:rsidRPr="00C85355" w:rsidRDefault="00C85355" w:rsidP="00F00677">
      <w:pPr>
        <w:pStyle w:val="af1"/>
        <w:rPr>
          <w:lang w:val="en-US"/>
        </w:rPr>
      </w:pPr>
    </w:p>
    <w:p w14:paraId="6AB9B099" w14:textId="77777777" w:rsidR="00C85355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4764391C" wp14:editId="34BC8ABE">
            <wp:extent cx="3728618" cy="3267075"/>
            <wp:effectExtent l="0" t="0" r="5715" b="0"/>
            <wp:docPr id="173432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03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7802" cy="32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A5BF" w14:textId="327E43F7" w:rsidR="00C85355" w:rsidRDefault="00C85355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28</w:t>
      </w:r>
      <w:r>
        <w:fldChar w:fldCharType="end"/>
      </w:r>
      <w:r w:rsidRPr="00F05A63">
        <w:t xml:space="preserve"> - </w:t>
      </w:r>
      <w:proofErr w:type="spellStart"/>
      <w:r>
        <w:t>Даталогическая</w:t>
      </w:r>
      <w:proofErr w:type="spellEnd"/>
      <w:r>
        <w:t xml:space="preserve"> модель.</w:t>
      </w:r>
    </w:p>
    <w:p w14:paraId="6A253D8B" w14:textId="77777777" w:rsidR="001C2D3A" w:rsidRDefault="001C2D3A" w:rsidP="001C2D3A">
      <w:pPr>
        <w:pStyle w:val="a5"/>
        <w:keepNext/>
        <w:rPr>
          <w:b w:val="0"/>
          <w:bCs/>
          <w:sz w:val="24"/>
          <w:szCs w:val="24"/>
        </w:rPr>
      </w:pPr>
    </w:p>
    <w:p w14:paraId="536C167E" w14:textId="77777777" w:rsidR="001C2D3A" w:rsidRDefault="001C2D3A" w:rsidP="001C2D3A">
      <w:pPr>
        <w:pStyle w:val="a5"/>
        <w:keepNext/>
        <w:rPr>
          <w:b w:val="0"/>
          <w:bCs/>
          <w:sz w:val="24"/>
          <w:szCs w:val="24"/>
        </w:rPr>
      </w:pPr>
    </w:p>
    <w:p w14:paraId="05FF4242" w14:textId="7A07D554" w:rsidR="001C2D3A" w:rsidRDefault="001C2D3A" w:rsidP="00063DB0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1C2D3A">
        <w:rPr>
          <w:b w:val="0"/>
          <w:bCs/>
          <w:sz w:val="24"/>
          <w:szCs w:val="24"/>
        </w:rPr>
        <w:t xml:space="preserve">Таблица </w:t>
      </w:r>
      <w:r w:rsidRPr="001C2D3A">
        <w:rPr>
          <w:b w:val="0"/>
          <w:bCs/>
          <w:sz w:val="24"/>
          <w:szCs w:val="24"/>
        </w:rPr>
        <w:fldChar w:fldCharType="begin"/>
      </w:r>
      <w:r w:rsidRPr="001C2D3A">
        <w:rPr>
          <w:b w:val="0"/>
          <w:bCs/>
          <w:sz w:val="24"/>
          <w:szCs w:val="24"/>
        </w:rPr>
        <w:instrText xml:space="preserve"> SEQ Таблица \* ARABIC </w:instrText>
      </w:r>
      <w:r w:rsidRPr="001C2D3A">
        <w:rPr>
          <w:b w:val="0"/>
          <w:bCs/>
          <w:sz w:val="24"/>
          <w:szCs w:val="24"/>
        </w:rPr>
        <w:fldChar w:fldCharType="separate"/>
      </w:r>
      <w:r w:rsidR="00FF6594">
        <w:rPr>
          <w:b w:val="0"/>
          <w:bCs/>
          <w:noProof/>
          <w:sz w:val="24"/>
          <w:szCs w:val="24"/>
        </w:rPr>
        <w:t>1</w:t>
      </w:r>
      <w:r w:rsidRPr="001C2D3A">
        <w:rPr>
          <w:b w:val="0"/>
          <w:bCs/>
          <w:sz w:val="24"/>
          <w:szCs w:val="24"/>
        </w:rPr>
        <w:fldChar w:fldCharType="end"/>
      </w:r>
      <w:r w:rsidRPr="001C2D3A">
        <w:rPr>
          <w:b w:val="0"/>
          <w:bCs/>
          <w:sz w:val="24"/>
          <w:szCs w:val="24"/>
        </w:rPr>
        <w:t xml:space="preserve"> - Таблица проверок полей</w:t>
      </w:r>
    </w:p>
    <w:p w14:paraId="2DF2B44C" w14:textId="77777777" w:rsidR="001C2D3A" w:rsidRPr="001C2D3A" w:rsidRDefault="001C2D3A" w:rsidP="001C2D3A"/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051"/>
        <w:gridCol w:w="3202"/>
        <w:gridCol w:w="3092"/>
      </w:tblGrid>
      <w:tr w:rsidR="001C2D3A" w:rsidRPr="001C2D3A" w14:paraId="59FF12E5" w14:textId="77777777" w:rsidTr="001C2D3A">
        <w:trPr>
          <w:tblHeader/>
        </w:trPr>
        <w:tc>
          <w:tcPr>
            <w:tcW w:w="3051" w:type="dxa"/>
            <w:vAlign w:val="center"/>
          </w:tcPr>
          <w:p w14:paraId="29766A20" w14:textId="60D1A7E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lastRenderedPageBreak/>
              <w:t>Сущность</w:t>
            </w:r>
          </w:p>
        </w:tc>
        <w:tc>
          <w:tcPr>
            <w:tcW w:w="3202" w:type="dxa"/>
            <w:vAlign w:val="center"/>
          </w:tcPr>
          <w:p w14:paraId="3ED21ABA" w14:textId="66233D6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Поле</w:t>
            </w:r>
          </w:p>
        </w:tc>
        <w:tc>
          <w:tcPr>
            <w:tcW w:w="3092" w:type="dxa"/>
            <w:vAlign w:val="center"/>
          </w:tcPr>
          <w:p w14:paraId="1D5827E4" w14:textId="70F8901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Правила проверки (</w:t>
            </w:r>
            <w:proofErr w:type="spellStart"/>
            <w:r w:rsidRPr="001C2D3A">
              <w:rPr>
                <w:color w:val="0F1115"/>
                <w:szCs w:val="24"/>
              </w:rPr>
              <w:t>Валидация</w:t>
            </w:r>
            <w:proofErr w:type="spellEnd"/>
            <w:r w:rsidRPr="001C2D3A">
              <w:rPr>
                <w:color w:val="0F1115"/>
                <w:szCs w:val="24"/>
              </w:rPr>
              <w:t>)</w:t>
            </w:r>
          </w:p>
        </w:tc>
      </w:tr>
      <w:tr w:rsidR="001C2D3A" w:rsidRPr="001C2D3A" w14:paraId="2774F89C" w14:textId="77777777" w:rsidTr="001C2D3A">
        <w:tc>
          <w:tcPr>
            <w:tcW w:w="3051" w:type="dxa"/>
            <w:vMerge w:val="restart"/>
            <w:vAlign w:val="center"/>
          </w:tcPr>
          <w:p w14:paraId="2984B675" w14:textId="0ABD524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Товар</w:t>
            </w:r>
          </w:p>
        </w:tc>
        <w:tc>
          <w:tcPr>
            <w:tcW w:w="3202" w:type="dxa"/>
            <w:vAlign w:val="center"/>
          </w:tcPr>
          <w:p w14:paraId="6358631E" w14:textId="1C0A01A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3092" w:type="dxa"/>
            <w:vAlign w:val="center"/>
          </w:tcPr>
          <w:p w14:paraId="50DF7414" w14:textId="46EE1C50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Длина от 3 до 120 символов.</w:t>
            </w:r>
          </w:p>
        </w:tc>
      </w:tr>
      <w:tr w:rsidR="001C2D3A" w:rsidRPr="001C2D3A" w14:paraId="13DA549B" w14:textId="77777777" w:rsidTr="001C2D3A">
        <w:tc>
          <w:tcPr>
            <w:tcW w:w="3051" w:type="dxa"/>
            <w:vMerge/>
            <w:vAlign w:val="center"/>
          </w:tcPr>
          <w:p w14:paraId="4D724E3D" w14:textId="05B3FD73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353064A2" w14:textId="04709462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sku</w:t>
            </w:r>
            <w:proofErr w:type="spellEnd"/>
          </w:p>
        </w:tc>
        <w:tc>
          <w:tcPr>
            <w:tcW w:w="3092" w:type="dxa"/>
            <w:vAlign w:val="center"/>
          </w:tcPr>
          <w:p w14:paraId="1C9178F7" w14:textId="6DF9355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Соответствие формату. Ограничение длины. Уникальность в базе.</w:t>
            </w:r>
          </w:p>
        </w:tc>
      </w:tr>
      <w:tr w:rsidR="001C2D3A" w:rsidRPr="001C2D3A" w14:paraId="01C9DE8A" w14:textId="77777777" w:rsidTr="001C2D3A">
        <w:tc>
          <w:tcPr>
            <w:tcW w:w="3051" w:type="dxa"/>
            <w:vMerge/>
            <w:vAlign w:val="center"/>
          </w:tcPr>
          <w:p w14:paraId="39EC6C9D" w14:textId="650EDBB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3E0FA69E" w14:textId="047C96C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supplierId</w:t>
            </w:r>
            <w:proofErr w:type="spellEnd"/>
          </w:p>
        </w:tc>
        <w:tc>
          <w:tcPr>
            <w:tcW w:w="3092" w:type="dxa"/>
            <w:vAlign w:val="center"/>
          </w:tcPr>
          <w:p w14:paraId="7977BE3B" w14:textId="3AB22584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существующий поставщик.</w:t>
            </w:r>
          </w:p>
        </w:tc>
      </w:tr>
      <w:tr w:rsidR="001C2D3A" w:rsidRPr="001C2D3A" w14:paraId="7277B6B2" w14:textId="77777777" w:rsidTr="001C2D3A">
        <w:tc>
          <w:tcPr>
            <w:tcW w:w="3051" w:type="dxa"/>
            <w:vMerge/>
            <w:vAlign w:val="center"/>
          </w:tcPr>
          <w:p w14:paraId="386B0669" w14:textId="060F4157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7CE1BF69" w14:textId="05357AB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categoryIds</w:t>
            </w:r>
            <w:proofErr w:type="spellEnd"/>
          </w:p>
        </w:tc>
        <w:tc>
          <w:tcPr>
            <w:tcW w:w="3092" w:type="dxa"/>
            <w:vAlign w:val="center"/>
          </w:tcPr>
          <w:p w14:paraId="7B792B1B" w14:textId="6FB2B68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Должна быть выбрана хотя бы одна категория.</w:t>
            </w:r>
          </w:p>
        </w:tc>
      </w:tr>
      <w:tr w:rsidR="001C2D3A" w:rsidRPr="001C2D3A" w14:paraId="5F4DF8AC" w14:textId="77777777" w:rsidTr="001C2D3A">
        <w:tc>
          <w:tcPr>
            <w:tcW w:w="3051" w:type="dxa"/>
            <w:vMerge/>
            <w:vAlign w:val="center"/>
          </w:tcPr>
          <w:p w14:paraId="75A8CFA9" w14:textId="124A5BE2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6833701E" w14:textId="679BC5B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brandIds</w:t>
            </w:r>
            <w:proofErr w:type="spellEnd"/>
          </w:p>
        </w:tc>
        <w:tc>
          <w:tcPr>
            <w:tcW w:w="3092" w:type="dxa"/>
            <w:vAlign w:val="center"/>
          </w:tcPr>
          <w:p w14:paraId="18611421" w14:textId="5DFDCB82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хотя бы один бренд.</w:t>
            </w:r>
          </w:p>
        </w:tc>
      </w:tr>
      <w:tr w:rsidR="001C2D3A" w:rsidRPr="001C2D3A" w14:paraId="1BC991C2" w14:textId="77777777" w:rsidTr="001C2D3A">
        <w:tc>
          <w:tcPr>
            <w:tcW w:w="3051" w:type="dxa"/>
            <w:vMerge/>
            <w:vAlign w:val="center"/>
          </w:tcPr>
          <w:p w14:paraId="4D49D1A6" w14:textId="49B3A632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23FCAE1D" w14:textId="66E52FE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3092" w:type="dxa"/>
            <w:vAlign w:val="center"/>
          </w:tcPr>
          <w:p w14:paraId="2FB05C16" w14:textId="016C850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Число строго больше 0 (&gt; 0).</w:t>
            </w:r>
          </w:p>
        </w:tc>
      </w:tr>
      <w:tr w:rsidR="001C2D3A" w:rsidRPr="001C2D3A" w14:paraId="0010393B" w14:textId="77777777" w:rsidTr="001C2D3A">
        <w:tc>
          <w:tcPr>
            <w:tcW w:w="3051" w:type="dxa"/>
            <w:vMerge/>
            <w:vAlign w:val="center"/>
          </w:tcPr>
          <w:p w14:paraId="1EE98A2F" w14:textId="0BFBB5B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0066E43A" w14:textId="68214402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stock</w:t>
            </w:r>
            <w:proofErr w:type="spellEnd"/>
          </w:p>
        </w:tc>
        <w:tc>
          <w:tcPr>
            <w:tcW w:w="3092" w:type="dxa"/>
            <w:vAlign w:val="center"/>
          </w:tcPr>
          <w:p w14:paraId="064E2C90" w14:textId="5F3AF217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Целое число больше или равно 0 (≥ 0).</w:t>
            </w:r>
          </w:p>
        </w:tc>
      </w:tr>
      <w:tr w:rsidR="001C2D3A" w:rsidRPr="001C2D3A" w14:paraId="2334D7EB" w14:textId="77777777" w:rsidTr="001C2D3A">
        <w:tc>
          <w:tcPr>
            <w:tcW w:w="3051" w:type="dxa"/>
            <w:vMerge/>
            <w:vAlign w:val="center"/>
          </w:tcPr>
          <w:p w14:paraId="09702EAA" w14:textId="5277EAE0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2FBAF317" w14:textId="37F41764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rating</w:t>
            </w:r>
            <w:proofErr w:type="spellEnd"/>
          </w:p>
        </w:tc>
        <w:tc>
          <w:tcPr>
            <w:tcW w:w="3092" w:type="dxa"/>
            <w:vAlign w:val="center"/>
          </w:tcPr>
          <w:p w14:paraId="320C76C3" w14:textId="2A32282D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Число в диапазоне от 1 до 5.</w:t>
            </w:r>
          </w:p>
        </w:tc>
      </w:tr>
      <w:tr w:rsidR="001C2D3A" w:rsidRPr="001C2D3A" w14:paraId="597E333C" w14:textId="77777777" w:rsidTr="001C2D3A">
        <w:tc>
          <w:tcPr>
            <w:tcW w:w="3051" w:type="dxa"/>
            <w:vMerge w:val="restart"/>
            <w:vAlign w:val="center"/>
          </w:tcPr>
          <w:p w14:paraId="3D4C0FA0" w14:textId="613C1FC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Поставщик</w:t>
            </w:r>
          </w:p>
        </w:tc>
        <w:tc>
          <w:tcPr>
            <w:tcW w:w="3202" w:type="dxa"/>
            <w:vAlign w:val="center"/>
          </w:tcPr>
          <w:p w14:paraId="2A0046A1" w14:textId="5A9D43C1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country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contact</w:t>
            </w:r>
            <w:proofErr w:type="spellEnd"/>
          </w:p>
        </w:tc>
        <w:tc>
          <w:tcPr>
            <w:tcW w:w="3092" w:type="dxa"/>
            <w:vAlign w:val="center"/>
          </w:tcPr>
          <w:p w14:paraId="67A25405" w14:textId="5E3D311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2C2B6720" w14:textId="77777777" w:rsidTr="001C2D3A">
        <w:tc>
          <w:tcPr>
            <w:tcW w:w="3051" w:type="dxa"/>
            <w:vMerge/>
            <w:vAlign w:val="center"/>
          </w:tcPr>
          <w:p w14:paraId="59806275" w14:textId="1E1E5C8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2D4DFE4B" w14:textId="3039B10B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phone</w:t>
            </w:r>
            <w:proofErr w:type="spellEnd"/>
          </w:p>
        </w:tc>
        <w:tc>
          <w:tcPr>
            <w:tcW w:w="3092" w:type="dxa"/>
            <w:vAlign w:val="center"/>
          </w:tcPr>
          <w:p w14:paraId="24214A48" w14:textId="3049B31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Минимум 10 цифр.</w:t>
            </w:r>
          </w:p>
        </w:tc>
      </w:tr>
      <w:tr w:rsidR="001C2D3A" w:rsidRPr="001C2D3A" w14:paraId="2F4BB0DB" w14:textId="77777777" w:rsidTr="001C2D3A">
        <w:tc>
          <w:tcPr>
            <w:tcW w:w="3051" w:type="dxa"/>
            <w:vMerge/>
            <w:vAlign w:val="center"/>
          </w:tcPr>
          <w:p w14:paraId="18200E98" w14:textId="0DCFCCA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20DC9A23" w14:textId="0F0C148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email</w:t>
            </w:r>
            <w:proofErr w:type="spellEnd"/>
          </w:p>
        </w:tc>
        <w:tc>
          <w:tcPr>
            <w:tcW w:w="3092" w:type="dxa"/>
            <w:vAlign w:val="center"/>
          </w:tcPr>
          <w:p w14:paraId="4A11FE0A" w14:textId="5D7BA6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 xml:space="preserve">Обязательно. Соответствие формату </w:t>
            </w:r>
            <w:proofErr w:type="spellStart"/>
            <w:r w:rsidRPr="001C2D3A">
              <w:rPr>
                <w:color w:val="0F1115"/>
                <w:szCs w:val="24"/>
              </w:rPr>
              <w:t>email</w:t>
            </w:r>
            <w:proofErr w:type="spellEnd"/>
            <w:r w:rsidRPr="001C2D3A">
              <w:rPr>
                <w:color w:val="0F1115"/>
                <w:szCs w:val="24"/>
              </w:rPr>
              <w:t>.</w:t>
            </w:r>
          </w:p>
        </w:tc>
      </w:tr>
      <w:tr w:rsidR="001C2D3A" w:rsidRPr="001C2D3A" w14:paraId="2F9E5D17" w14:textId="77777777" w:rsidTr="001C2D3A">
        <w:tc>
          <w:tcPr>
            <w:tcW w:w="3051" w:type="dxa"/>
            <w:vMerge/>
            <w:vAlign w:val="center"/>
          </w:tcPr>
          <w:p w14:paraId="05CC98A1" w14:textId="77EC06C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15080E84" w14:textId="0A25D74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rating</w:t>
            </w:r>
            <w:proofErr w:type="spellEnd"/>
          </w:p>
        </w:tc>
        <w:tc>
          <w:tcPr>
            <w:tcW w:w="3092" w:type="dxa"/>
            <w:vAlign w:val="center"/>
          </w:tcPr>
          <w:p w14:paraId="71219001" w14:textId="68C1B429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Число в диапазоне от 1 до 5.</w:t>
            </w:r>
          </w:p>
        </w:tc>
      </w:tr>
      <w:tr w:rsidR="001C2D3A" w:rsidRPr="001C2D3A" w14:paraId="2AB5B8D3" w14:textId="77777777" w:rsidTr="001C2D3A">
        <w:tc>
          <w:tcPr>
            <w:tcW w:w="3051" w:type="dxa"/>
            <w:vMerge w:val="restart"/>
            <w:vAlign w:val="center"/>
          </w:tcPr>
          <w:p w14:paraId="69661664" w14:textId="6A29672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Бренд</w:t>
            </w:r>
          </w:p>
        </w:tc>
        <w:tc>
          <w:tcPr>
            <w:tcW w:w="3202" w:type="dxa"/>
            <w:vAlign w:val="center"/>
          </w:tcPr>
          <w:p w14:paraId="0C75EEC5" w14:textId="5167305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country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description</w:t>
            </w:r>
            <w:proofErr w:type="spellEnd"/>
          </w:p>
        </w:tc>
        <w:tc>
          <w:tcPr>
            <w:tcW w:w="3092" w:type="dxa"/>
            <w:vAlign w:val="center"/>
          </w:tcPr>
          <w:p w14:paraId="2355B962" w14:textId="7EB646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4BD52747" w14:textId="77777777" w:rsidTr="001C2D3A">
        <w:tc>
          <w:tcPr>
            <w:tcW w:w="3051" w:type="dxa"/>
            <w:vMerge/>
            <w:vAlign w:val="center"/>
          </w:tcPr>
          <w:p w14:paraId="1880306D" w14:textId="79D43298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08CE7ACD" w14:textId="4F69310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supplierIds</w:t>
            </w:r>
            <w:proofErr w:type="spellEnd"/>
          </w:p>
        </w:tc>
        <w:tc>
          <w:tcPr>
            <w:tcW w:w="3092" w:type="dxa"/>
            <w:vAlign w:val="center"/>
          </w:tcPr>
          <w:p w14:paraId="7449BC99" w14:textId="118AB868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Должен быть выбран хотя бы один поставщик.</w:t>
            </w:r>
          </w:p>
        </w:tc>
      </w:tr>
      <w:tr w:rsidR="001C2D3A" w:rsidRPr="001C2D3A" w14:paraId="64188EBA" w14:textId="77777777" w:rsidTr="001C2D3A">
        <w:tc>
          <w:tcPr>
            <w:tcW w:w="3051" w:type="dxa"/>
            <w:vAlign w:val="center"/>
          </w:tcPr>
          <w:p w14:paraId="4B50A5A2" w14:textId="11D11F9D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lastRenderedPageBreak/>
              <w:t>Категория</w:t>
            </w:r>
          </w:p>
        </w:tc>
        <w:tc>
          <w:tcPr>
            <w:tcW w:w="3202" w:type="dxa"/>
            <w:vAlign w:val="center"/>
          </w:tcPr>
          <w:p w14:paraId="6FEF25B2" w14:textId="1EB6757F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name</w:t>
            </w:r>
            <w:proofErr w:type="spellEnd"/>
            <w:r w:rsidRPr="001C2D3A">
              <w:rPr>
                <w:color w:val="0F1115"/>
                <w:szCs w:val="24"/>
              </w:rPr>
              <w:t>, </w:t>
            </w: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description</w:t>
            </w:r>
            <w:proofErr w:type="spellEnd"/>
          </w:p>
        </w:tc>
        <w:tc>
          <w:tcPr>
            <w:tcW w:w="3092" w:type="dxa"/>
            <w:vAlign w:val="center"/>
          </w:tcPr>
          <w:p w14:paraId="44860271" w14:textId="58C64A19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Обязательны для заполнения.</w:t>
            </w:r>
          </w:p>
        </w:tc>
      </w:tr>
      <w:tr w:rsidR="001C2D3A" w:rsidRPr="001C2D3A" w14:paraId="7AC5D323" w14:textId="77777777" w:rsidTr="001C2D3A">
        <w:tc>
          <w:tcPr>
            <w:tcW w:w="3051" w:type="dxa"/>
            <w:vMerge w:val="restart"/>
            <w:vAlign w:val="center"/>
          </w:tcPr>
          <w:p w14:paraId="1D286212" w14:textId="4A158D6E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Клиент</w:t>
            </w:r>
          </w:p>
        </w:tc>
        <w:tc>
          <w:tcPr>
            <w:tcW w:w="3202" w:type="dxa"/>
            <w:vAlign w:val="center"/>
          </w:tcPr>
          <w:p w14:paraId="3147009E" w14:textId="37DF8177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fullName</w:t>
            </w:r>
            <w:proofErr w:type="spellEnd"/>
          </w:p>
        </w:tc>
        <w:tc>
          <w:tcPr>
            <w:tcW w:w="3092" w:type="dxa"/>
            <w:vAlign w:val="center"/>
          </w:tcPr>
          <w:p w14:paraId="0BEF6A18" w14:textId="1476772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Длина от 3 до 100 символов.</w:t>
            </w:r>
          </w:p>
        </w:tc>
      </w:tr>
      <w:tr w:rsidR="001C2D3A" w:rsidRPr="001C2D3A" w14:paraId="367F49DF" w14:textId="77777777" w:rsidTr="001C2D3A">
        <w:tc>
          <w:tcPr>
            <w:tcW w:w="3051" w:type="dxa"/>
            <w:vMerge/>
            <w:vAlign w:val="center"/>
          </w:tcPr>
          <w:p w14:paraId="1241DD4E" w14:textId="27EB44F7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03D3A8EB" w14:textId="19026984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email</w:t>
            </w:r>
            <w:proofErr w:type="spellEnd"/>
          </w:p>
        </w:tc>
        <w:tc>
          <w:tcPr>
            <w:tcW w:w="3092" w:type="dxa"/>
            <w:vAlign w:val="center"/>
          </w:tcPr>
          <w:p w14:paraId="6A03FFF5" w14:textId="0C969F62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 xml:space="preserve">Обязательно. Соответствие формату </w:t>
            </w:r>
            <w:proofErr w:type="spellStart"/>
            <w:r w:rsidRPr="001C2D3A">
              <w:rPr>
                <w:color w:val="0F1115"/>
                <w:szCs w:val="24"/>
              </w:rPr>
              <w:t>email</w:t>
            </w:r>
            <w:proofErr w:type="spellEnd"/>
            <w:r w:rsidRPr="001C2D3A">
              <w:rPr>
                <w:color w:val="0F1115"/>
                <w:szCs w:val="24"/>
              </w:rPr>
              <w:t>. Уникальность в базе.</w:t>
            </w:r>
          </w:p>
        </w:tc>
      </w:tr>
      <w:tr w:rsidR="001C2D3A" w:rsidRPr="001C2D3A" w14:paraId="0FC0E088" w14:textId="77777777" w:rsidTr="001C2D3A">
        <w:tc>
          <w:tcPr>
            <w:tcW w:w="3051" w:type="dxa"/>
            <w:vMerge/>
            <w:vAlign w:val="center"/>
          </w:tcPr>
          <w:p w14:paraId="4C41D11E" w14:textId="07C17D7E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14005553" w14:textId="3CC1EEC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phone</w:t>
            </w:r>
            <w:proofErr w:type="spellEnd"/>
          </w:p>
        </w:tc>
        <w:tc>
          <w:tcPr>
            <w:tcW w:w="3092" w:type="dxa"/>
            <w:vAlign w:val="center"/>
          </w:tcPr>
          <w:p w14:paraId="6BD61A6E" w14:textId="76F1EAE8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Обязательно. Минимум 10 цифр.</w:t>
            </w:r>
          </w:p>
        </w:tc>
      </w:tr>
      <w:tr w:rsidR="001C2D3A" w:rsidRPr="001C2D3A" w14:paraId="33DCD809" w14:textId="77777777" w:rsidTr="001C2D3A">
        <w:tc>
          <w:tcPr>
            <w:tcW w:w="3051" w:type="dxa"/>
            <w:vMerge w:val="restart"/>
            <w:vAlign w:val="center"/>
          </w:tcPr>
          <w:p w14:paraId="75726A8A" w14:textId="39CDC35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rStyle w:val="af8"/>
                <w:b w:val="0"/>
                <w:bCs w:val="0"/>
                <w:color w:val="0F1115"/>
                <w:szCs w:val="24"/>
              </w:rPr>
              <w:t>Карта</w:t>
            </w:r>
          </w:p>
        </w:tc>
        <w:tc>
          <w:tcPr>
            <w:tcW w:w="3202" w:type="dxa"/>
            <w:vAlign w:val="center"/>
          </w:tcPr>
          <w:p w14:paraId="416E259F" w14:textId="25CB9A3A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number</w:t>
            </w:r>
            <w:proofErr w:type="spellEnd"/>
          </w:p>
        </w:tc>
        <w:tc>
          <w:tcPr>
            <w:tcW w:w="3092" w:type="dxa"/>
            <w:vAlign w:val="center"/>
          </w:tcPr>
          <w:p w14:paraId="39A61769" w14:textId="0EE870B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r w:rsidRPr="001C2D3A">
              <w:rPr>
                <w:color w:val="0F1115"/>
                <w:szCs w:val="24"/>
              </w:rPr>
              <w:t>Обязательно для заполнения.</w:t>
            </w:r>
          </w:p>
        </w:tc>
      </w:tr>
      <w:tr w:rsidR="001C2D3A" w:rsidRPr="001C2D3A" w14:paraId="7AF24AA1" w14:textId="77777777" w:rsidTr="001C2D3A">
        <w:tc>
          <w:tcPr>
            <w:tcW w:w="3051" w:type="dxa"/>
            <w:vMerge/>
            <w:vAlign w:val="center"/>
          </w:tcPr>
          <w:p w14:paraId="3A589049" w14:textId="4E4E4830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</w:p>
        </w:tc>
        <w:tc>
          <w:tcPr>
            <w:tcW w:w="3202" w:type="dxa"/>
            <w:vAlign w:val="center"/>
          </w:tcPr>
          <w:p w14:paraId="72A41124" w14:textId="369838A3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points</w:t>
            </w:r>
            <w:proofErr w:type="spellEnd"/>
          </w:p>
        </w:tc>
        <w:tc>
          <w:tcPr>
            <w:tcW w:w="3092" w:type="dxa"/>
            <w:vAlign w:val="center"/>
          </w:tcPr>
          <w:p w14:paraId="1B327D01" w14:textId="08C1A31B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Целое число больше или равно 0 (≥ 0).</w:t>
            </w:r>
          </w:p>
        </w:tc>
      </w:tr>
      <w:tr w:rsidR="001C2D3A" w:rsidRPr="001C2D3A" w14:paraId="7545B361" w14:textId="77777777" w:rsidTr="001C2D3A">
        <w:tc>
          <w:tcPr>
            <w:tcW w:w="3051" w:type="dxa"/>
            <w:vMerge/>
            <w:vAlign w:val="center"/>
          </w:tcPr>
          <w:p w14:paraId="3C25F654" w14:textId="2C344AF5" w:rsidR="001C2D3A" w:rsidRPr="00F05A63" w:rsidRDefault="001C2D3A" w:rsidP="001C2D3A">
            <w:pPr>
              <w:pStyle w:val="af1"/>
              <w:rPr>
                <w:szCs w:val="24"/>
              </w:rPr>
            </w:pPr>
          </w:p>
        </w:tc>
        <w:tc>
          <w:tcPr>
            <w:tcW w:w="3202" w:type="dxa"/>
            <w:vAlign w:val="center"/>
          </w:tcPr>
          <w:p w14:paraId="1767C777" w14:textId="5C941AF6" w:rsidR="001C2D3A" w:rsidRPr="001C2D3A" w:rsidRDefault="001C2D3A" w:rsidP="001C2D3A">
            <w:pPr>
              <w:pStyle w:val="af1"/>
              <w:rPr>
                <w:szCs w:val="24"/>
                <w:lang w:val="en-US"/>
              </w:rPr>
            </w:pPr>
            <w:proofErr w:type="spellStart"/>
            <w:r w:rsidRPr="001C2D3A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level</w:t>
            </w:r>
            <w:proofErr w:type="spellEnd"/>
          </w:p>
        </w:tc>
        <w:tc>
          <w:tcPr>
            <w:tcW w:w="3092" w:type="dxa"/>
            <w:vAlign w:val="center"/>
          </w:tcPr>
          <w:p w14:paraId="035BD6A2" w14:textId="38DB31D3" w:rsidR="001C2D3A" w:rsidRPr="001C2D3A" w:rsidRDefault="001C2D3A" w:rsidP="001C2D3A">
            <w:pPr>
              <w:pStyle w:val="af1"/>
              <w:rPr>
                <w:szCs w:val="24"/>
              </w:rPr>
            </w:pPr>
            <w:r w:rsidRPr="001C2D3A">
              <w:rPr>
                <w:color w:val="0F1115"/>
                <w:szCs w:val="24"/>
              </w:rPr>
              <w:t>Обязательно. Значение должно быть выбрано из предопределенного списка уровней.</w:t>
            </w:r>
          </w:p>
        </w:tc>
      </w:tr>
    </w:tbl>
    <w:p w14:paraId="092053AF" w14:textId="77777777" w:rsidR="001C2D3A" w:rsidRDefault="001C2D3A" w:rsidP="00F00677">
      <w:pPr>
        <w:pStyle w:val="af1"/>
        <w:rPr>
          <w:sz w:val="28"/>
        </w:rPr>
      </w:pPr>
    </w:p>
    <w:p w14:paraId="6AED8D7A" w14:textId="77777777" w:rsidR="00063DB0" w:rsidRDefault="00063DB0" w:rsidP="00063DB0">
      <w:pPr>
        <w:pStyle w:val="a5"/>
        <w:keepNext/>
      </w:pPr>
    </w:p>
    <w:p w14:paraId="230FC053" w14:textId="77777777" w:rsidR="00063DB0" w:rsidRDefault="00063DB0" w:rsidP="00063DB0">
      <w:pPr>
        <w:pStyle w:val="a5"/>
        <w:keepNext/>
      </w:pPr>
    </w:p>
    <w:p w14:paraId="19FD61FA" w14:textId="77777777" w:rsidR="00063DB0" w:rsidRDefault="00063DB0" w:rsidP="00063DB0">
      <w:pPr>
        <w:pStyle w:val="a5"/>
        <w:keepNext/>
      </w:pPr>
    </w:p>
    <w:p w14:paraId="48A2632F" w14:textId="77777777" w:rsidR="00063DB0" w:rsidRDefault="00063DB0" w:rsidP="00063DB0">
      <w:pPr>
        <w:pStyle w:val="a5"/>
        <w:keepNext/>
      </w:pPr>
    </w:p>
    <w:p w14:paraId="2BCD1DB5" w14:textId="77777777" w:rsidR="00063DB0" w:rsidRDefault="00063DB0" w:rsidP="00063DB0">
      <w:pPr>
        <w:pStyle w:val="a5"/>
        <w:keepNext/>
      </w:pPr>
    </w:p>
    <w:p w14:paraId="5CF43450" w14:textId="77777777" w:rsidR="00063DB0" w:rsidRDefault="00063DB0" w:rsidP="00063DB0">
      <w:pPr>
        <w:pStyle w:val="a5"/>
        <w:keepNext/>
      </w:pPr>
    </w:p>
    <w:p w14:paraId="3616F636" w14:textId="77777777" w:rsidR="00063DB0" w:rsidRDefault="00063DB0" w:rsidP="00063DB0">
      <w:pPr>
        <w:pStyle w:val="a5"/>
        <w:keepNext/>
      </w:pPr>
    </w:p>
    <w:p w14:paraId="0078EBF6" w14:textId="77777777" w:rsidR="00063DB0" w:rsidRDefault="00063DB0" w:rsidP="00063DB0">
      <w:pPr>
        <w:pStyle w:val="a5"/>
        <w:keepNext/>
      </w:pPr>
    </w:p>
    <w:p w14:paraId="4E6EA0A1" w14:textId="77777777" w:rsidR="00063DB0" w:rsidRDefault="00063DB0" w:rsidP="00063DB0">
      <w:pPr>
        <w:pStyle w:val="a5"/>
        <w:keepNext/>
      </w:pPr>
    </w:p>
    <w:p w14:paraId="4DDC9A67" w14:textId="6ABCF497" w:rsidR="00063DB0" w:rsidRPr="00063DB0" w:rsidRDefault="00063DB0" w:rsidP="00063DB0">
      <w:pPr>
        <w:pStyle w:val="a5"/>
        <w:keepNext/>
        <w:ind w:firstLine="0"/>
        <w:rPr>
          <w:b w:val="0"/>
          <w:bCs/>
          <w:sz w:val="24"/>
          <w:szCs w:val="24"/>
        </w:rPr>
      </w:pPr>
      <w:r w:rsidRPr="00063DB0">
        <w:rPr>
          <w:b w:val="0"/>
          <w:bCs/>
          <w:sz w:val="24"/>
          <w:szCs w:val="24"/>
        </w:rPr>
        <w:t xml:space="preserve">Таблица </w:t>
      </w:r>
      <w:r w:rsidRPr="00063DB0">
        <w:rPr>
          <w:b w:val="0"/>
          <w:bCs/>
          <w:sz w:val="24"/>
          <w:szCs w:val="24"/>
        </w:rPr>
        <w:fldChar w:fldCharType="begin"/>
      </w:r>
      <w:r w:rsidRPr="00063DB0">
        <w:rPr>
          <w:b w:val="0"/>
          <w:bCs/>
          <w:sz w:val="24"/>
          <w:szCs w:val="24"/>
        </w:rPr>
        <w:instrText xml:space="preserve"> SEQ Таблица \* ARABIC </w:instrText>
      </w:r>
      <w:r w:rsidRPr="00063DB0">
        <w:rPr>
          <w:b w:val="0"/>
          <w:bCs/>
          <w:sz w:val="24"/>
          <w:szCs w:val="24"/>
        </w:rPr>
        <w:fldChar w:fldCharType="separate"/>
      </w:r>
      <w:r w:rsidR="00FF6594">
        <w:rPr>
          <w:b w:val="0"/>
          <w:bCs/>
          <w:noProof/>
          <w:sz w:val="24"/>
          <w:szCs w:val="24"/>
        </w:rPr>
        <w:t>2</w:t>
      </w:r>
      <w:r w:rsidRPr="00063DB0">
        <w:rPr>
          <w:b w:val="0"/>
          <w:bCs/>
          <w:sz w:val="24"/>
          <w:szCs w:val="24"/>
        </w:rPr>
        <w:fldChar w:fldCharType="end"/>
      </w:r>
      <w:r w:rsidRPr="00063DB0">
        <w:rPr>
          <w:b w:val="0"/>
          <w:bCs/>
          <w:sz w:val="24"/>
          <w:szCs w:val="24"/>
        </w:rPr>
        <w:t xml:space="preserve"> - Словарь данных.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780"/>
        <w:gridCol w:w="1885"/>
        <w:gridCol w:w="1722"/>
        <w:gridCol w:w="3958"/>
      </w:tblGrid>
      <w:tr w:rsidR="00063DB0" w14:paraId="0CDE6C5A" w14:textId="77777777" w:rsidTr="00063DB0">
        <w:trPr>
          <w:tblHeader/>
        </w:trPr>
        <w:tc>
          <w:tcPr>
            <w:tcW w:w="1780" w:type="dxa"/>
            <w:vAlign w:val="center"/>
          </w:tcPr>
          <w:p w14:paraId="6591D778" w14:textId="6220A6E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lastRenderedPageBreak/>
              <w:t>Сущность</w:t>
            </w:r>
          </w:p>
        </w:tc>
        <w:tc>
          <w:tcPr>
            <w:tcW w:w="1885" w:type="dxa"/>
            <w:vAlign w:val="center"/>
          </w:tcPr>
          <w:p w14:paraId="2704106E" w14:textId="19B0E43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Поле</w:t>
            </w:r>
          </w:p>
        </w:tc>
        <w:tc>
          <w:tcPr>
            <w:tcW w:w="1722" w:type="dxa"/>
            <w:vAlign w:val="center"/>
          </w:tcPr>
          <w:p w14:paraId="61F70CC6" w14:textId="322FA6B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Тип</w:t>
            </w:r>
          </w:p>
        </w:tc>
        <w:tc>
          <w:tcPr>
            <w:tcW w:w="3958" w:type="dxa"/>
            <w:vAlign w:val="center"/>
          </w:tcPr>
          <w:p w14:paraId="5DB1E656" w14:textId="691C603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b/>
                <w:bCs/>
                <w:szCs w:val="24"/>
              </w:rPr>
              <w:t>Описание</w:t>
            </w:r>
          </w:p>
        </w:tc>
      </w:tr>
      <w:tr w:rsidR="00063DB0" w14:paraId="74ECEDE7" w14:textId="77777777" w:rsidTr="00063DB0">
        <w:tc>
          <w:tcPr>
            <w:tcW w:w="1780" w:type="dxa"/>
            <w:vMerge w:val="restart"/>
            <w:vAlign w:val="center"/>
          </w:tcPr>
          <w:p w14:paraId="4BEF7CE1" w14:textId="00A35F9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Товар</w:t>
            </w:r>
          </w:p>
        </w:tc>
        <w:tc>
          <w:tcPr>
            <w:tcW w:w="1885" w:type="dxa"/>
            <w:vAlign w:val="center"/>
          </w:tcPr>
          <w:p w14:paraId="3D96A8D1" w14:textId="16960BC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57D7350A" w14:textId="154DA8E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761A95AC" w14:textId="5F56922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4A29631E" w14:textId="77777777" w:rsidTr="00063DB0">
        <w:tc>
          <w:tcPr>
            <w:tcW w:w="1780" w:type="dxa"/>
            <w:vMerge/>
            <w:vAlign w:val="center"/>
          </w:tcPr>
          <w:p w14:paraId="406FB207" w14:textId="704F967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80D7ACE" w14:textId="156806C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582CF685" w14:textId="52D928F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FFA234F" w14:textId="700513F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товара</w:t>
            </w:r>
          </w:p>
        </w:tc>
      </w:tr>
      <w:tr w:rsidR="00063DB0" w14:paraId="27F4BC49" w14:textId="77777777" w:rsidTr="00063DB0">
        <w:tc>
          <w:tcPr>
            <w:tcW w:w="1780" w:type="dxa"/>
            <w:vMerge/>
            <w:vAlign w:val="center"/>
          </w:tcPr>
          <w:p w14:paraId="30CC5270" w14:textId="384BA2D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98352AE" w14:textId="4E73A3A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sku</w:t>
            </w:r>
            <w:proofErr w:type="spellEnd"/>
          </w:p>
        </w:tc>
        <w:tc>
          <w:tcPr>
            <w:tcW w:w="1722" w:type="dxa"/>
            <w:vAlign w:val="center"/>
          </w:tcPr>
          <w:p w14:paraId="2E079555" w14:textId="4559FA8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73F8B997" w14:textId="27EC39F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Артикул (уникальный)</w:t>
            </w:r>
          </w:p>
        </w:tc>
      </w:tr>
      <w:tr w:rsidR="00063DB0" w14:paraId="0F2EE83B" w14:textId="77777777" w:rsidTr="00063DB0">
        <w:tc>
          <w:tcPr>
            <w:tcW w:w="1780" w:type="dxa"/>
            <w:vMerge/>
            <w:vAlign w:val="center"/>
          </w:tcPr>
          <w:p w14:paraId="72E7FBAE" w14:textId="48B26BF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8AF4722" w14:textId="0F1602AC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supplierId</w:t>
            </w:r>
            <w:proofErr w:type="spellEnd"/>
          </w:p>
        </w:tc>
        <w:tc>
          <w:tcPr>
            <w:tcW w:w="1722" w:type="dxa"/>
            <w:vAlign w:val="center"/>
          </w:tcPr>
          <w:p w14:paraId="0748C630" w14:textId="5A713A0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0DE7C2F5" w14:textId="44CC0B9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Ссылка на поставщика</w:t>
            </w:r>
          </w:p>
        </w:tc>
      </w:tr>
      <w:tr w:rsidR="00063DB0" w14:paraId="0622E047" w14:textId="77777777" w:rsidTr="00063DB0">
        <w:tc>
          <w:tcPr>
            <w:tcW w:w="1780" w:type="dxa"/>
            <w:vMerge/>
            <w:vAlign w:val="center"/>
          </w:tcPr>
          <w:p w14:paraId="158FCDE4" w14:textId="7FE4D179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8DA6EFB" w14:textId="71E2CFD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categoryIds</w:t>
            </w:r>
            <w:proofErr w:type="spellEnd"/>
          </w:p>
        </w:tc>
        <w:tc>
          <w:tcPr>
            <w:tcW w:w="1722" w:type="dxa"/>
            <w:vAlign w:val="center"/>
          </w:tcPr>
          <w:p w14:paraId="7EE07423" w14:textId="254BD96D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Listint</w:t>
            </w:r>
            <w:proofErr w:type="spellEnd"/>
          </w:p>
        </w:tc>
        <w:tc>
          <w:tcPr>
            <w:tcW w:w="3958" w:type="dxa"/>
            <w:vAlign w:val="center"/>
          </w:tcPr>
          <w:p w14:paraId="03D46492" w14:textId="69E0E32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Список категорий (M:N)</w:t>
            </w:r>
          </w:p>
        </w:tc>
      </w:tr>
      <w:tr w:rsidR="00063DB0" w14:paraId="23A7DFCC" w14:textId="77777777" w:rsidTr="00063DB0">
        <w:tc>
          <w:tcPr>
            <w:tcW w:w="1780" w:type="dxa"/>
            <w:vMerge/>
            <w:vAlign w:val="center"/>
          </w:tcPr>
          <w:p w14:paraId="0302AFDB" w14:textId="0844FAA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921108B" w14:textId="5538115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brandIds</w:t>
            </w:r>
            <w:proofErr w:type="spellEnd"/>
          </w:p>
        </w:tc>
        <w:tc>
          <w:tcPr>
            <w:tcW w:w="1722" w:type="dxa"/>
            <w:vAlign w:val="center"/>
          </w:tcPr>
          <w:p w14:paraId="24846FE1" w14:textId="62FEB7D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Listint</w:t>
            </w:r>
            <w:proofErr w:type="spellEnd"/>
          </w:p>
        </w:tc>
        <w:tc>
          <w:tcPr>
            <w:tcW w:w="3958" w:type="dxa"/>
            <w:vAlign w:val="center"/>
          </w:tcPr>
          <w:p w14:paraId="07C4CAE1" w14:textId="60DF562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Список брендов (M:N)</w:t>
            </w:r>
          </w:p>
        </w:tc>
      </w:tr>
      <w:tr w:rsidR="00063DB0" w14:paraId="1E228F9D" w14:textId="77777777" w:rsidTr="00063DB0">
        <w:tc>
          <w:tcPr>
            <w:tcW w:w="1780" w:type="dxa"/>
            <w:vMerge/>
            <w:vAlign w:val="center"/>
          </w:tcPr>
          <w:p w14:paraId="7A416894" w14:textId="594FCD1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A55DCF1" w14:textId="6FE682C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price</w:t>
            </w:r>
            <w:proofErr w:type="spellEnd"/>
          </w:p>
        </w:tc>
        <w:tc>
          <w:tcPr>
            <w:tcW w:w="1722" w:type="dxa"/>
            <w:vAlign w:val="center"/>
          </w:tcPr>
          <w:p w14:paraId="0B09E80A" w14:textId="79350840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double</w:t>
            </w:r>
            <w:proofErr w:type="spellEnd"/>
          </w:p>
        </w:tc>
        <w:tc>
          <w:tcPr>
            <w:tcW w:w="3958" w:type="dxa"/>
            <w:vAlign w:val="center"/>
          </w:tcPr>
          <w:p w14:paraId="16177CFC" w14:textId="028A835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Цена, ₽</w:t>
            </w:r>
          </w:p>
        </w:tc>
      </w:tr>
      <w:tr w:rsidR="00063DB0" w14:paraId="32B791D8" w14:textId="77777777" w:rsidTr="00063DB0">
        <w:tc>
          <w:tcPr>
            <w:tcW w:w="1780" w:type="dxa"/>
            <w:vMerge/>
            <w:vAlign w:val="center"/>
          </w:tcPr>
          <w:p w14:paraId="2EEC3920" w14:textId="657B42E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7585838" w14:textId="5687A52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stock</w:t>
            </w:r>
            <w:proofErr w:type="spellEnd"/>
          </w:p>
        </w:tc>
        <w:tc>
          <w:tcPr>
            <w:tcW w:w="1722" w:type="dxa"/>
            <w:vAlign w:val="center"/>
          </w:tcPr>
          <w:p w14:paraId="533D1CC8" w14:textId="2CD7244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6A860696" w14:textId="5498901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Остаток на складе</w:t>
            </w:r>
          </w:p>
        </w:tc>
      </w:tr>
      <w:tr w:rsidR="00063DB0" w14:paraId="4A6C2354" w14:textId="77777777" w:rsidTr="00063DB0">
        <w:tc>
          <w:tcPr>
            <w:tcW w:w="1780" w:type="dxa"/>
            <w:vMerge/>
            <w:vAlign w:val="center"/>
          </w:tcPr>
          <w:p w14:paraId="4762CDC8" w14:textId="44C221BC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47D41FB" w14:textId="574D33C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rating</w:t>
            </w:r>
            <w:proofErr w:type="spellEnd"/>
          </w:p>
        </w:tc>
        <w:tc>
          <w:tcPr>
            <w:tcW w:w="1722" w:type="dxa"/>
            <w:vAlign w:val="center"/>
          </w:tcPr>
          <w:p w14:paraId="4459093C" w14:textId="47C7946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double</w:t>
            </w:r>
            <w:proofErr w:type="spellEnd"/>
          </w:p>
        </w:tc>
        <w:tc>
          <w:tcPr>
            <w:tcW w:w="3958" w:type="dxa"/>
            <w:vAlign w:val="center"/>
          </w:tcPr>
          <w:p w14:paraId="26C40E7A" w14:textId="4E9642E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Рейтинг 1–5</w:t>
            </w:r>
          </w:p>
        </w:tc>
      </w:tr>
      <w:tr w:rsidR="00063DB0" w14:paraId="329B670C" w14:textId="77777777" w:rsidTr="00063DB0">
        <w:tc>
          <w:tcPr>
            <w:tcW w:w="1780" w:type="dxa"/>
            <w:vMerge/>
            <w:vAlign w:val="center"/>
          </w:tcPr>
          <w:p w14:paraId="31943285" w14:textId="6694FB4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D62EC77" w14:textId="18AF3DC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77164407" w14:textId="15E2E41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2C3CC697" w14:textId="3C547762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7A569997" w14:textId="77777777" w:rsidTr="00063DB0">
        <w:tc>
          <w:tcPr>
            <w:tcW w:w="1780" w:type="dxa"/>
            <w:vMerge w:val="restart"/>
            <w:vAlign w:val="center"/>
          </w:tcPr>
          <w:p w14:paraId="0ECD092F" w14:textId="0F74B33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Бренд</w:t>
            </w:r>
          </w:p>
        </w:tc>
        <w:tc>
          <w:tcPr>
            <w:tcW w:w="1885" w:type="dxa"/>
            <w:vAlign w:val="center"/>
          </w:tcPr>
          <w:p w14:paraId="6AE61109" w14:textId="0B0BD279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1728729E" w14:textId="5F9613B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05C1E40E" w14:textId="1B804B2C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257E5C39" w14:textId="77777777" w:rsidTr="00063DB0">
        <w:tc>
          <w:tcPr>
            <w:tcW w:w="1780" w:type="dxa"/>
            <w:vMerge/>
            <w:vAlign w:val="center"/>
          </w:tcPr>
          <w:p w14:paraId="674F3202" w14:textId="6E156459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643E762D" w14:textId="16A6B12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4B489B6D" w14:textId="13E663C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B7F80D6" w14:textId="088DCD5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бренда</w:t>
            </w:r>
          </w:p>
        </w:tc>
      </w:tr>
      <w:tr w:rsidR="00063DB0" w14:paraId="64CC45FF" w14:textId="77777777" w:rsidTr="00063DB0">
        <w:tc>
          <w:tcPr>
            <w:tcW w:w="1780" w:type="dxa"/>
            <w:vMerge/>
            <w:vAlign w:val="center"/>
          </w:tcPr>
          <w:p w14:paraId="7BA4BF4F" w14:textId="45B7AAD6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A4C3A46" w14:textId="45E6A28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country</w:t>
            </w:r>
            <w:proofErr w:type="spellEnd"/>
          </w:p>
        </w:tc>
        <w:tc>
          <w:tcPr>
            <w:tcW w:w="1722" w:type="dxa"/>
            <w:vAlign w:val="center"/>
          </w:tcPr>
          <w:p w14:paraId="596483F1" w14:textId="3BF528C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00269FC7" w14:textId="4729FBB6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Страна</w:t>
            </w:r>
          </w:p>
        </w:tc>
      </w:tr>
      <w:tr w:rsidR="00063DB0" w14:paraId="31495AA6" w14:textId="77777777" w:rsidTr="00063DB0">
        <w:tc>
          <w:tcPr>
            <w:tcW w:w="1780" w:type="dxa"/>
            <w:vMerge/>
            <w:vAlign w:val="center"/>
          </w:tcPr>
          <w:p w14:paraId="0BA62407" w14:textId="32219B0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FC0E0FA" w14:textId="10B51DE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description</w:t>
            </w:r>
            <w:proofErr w:type="spellEnd"/>
          </w:p>
        </w:tc>
        <w:tc>
          <w:tcPr>
            <w:tcW w:w="1722" w:type="dxa"/>
            <w:vAlign w:val="center"/>
          </w:tcPr>
          <w:p w14:paraId="2583DF1E" w14:textId="0F48E79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F1344F5" w14:textId="7AE90F99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Описание</w:t>
            </w:r>
          </w:p>
        </w:tc>
      </w:tr>
      <w:tr w:rsidR="00063DB0" w14:paraId="3BCD5EC0" w14:textId="77777777" w:rsidTr="00063DB0">
        <w:tc>
          <w:tcPr>
            <w:tcW w:w="1780" w:type="dxa"/>
            <w:vMerge/>
            <w:vAlign w:val="center"/>
          </w:tcPr>
          <w:p w14:paraId="66275E81" w14:textId="4E441EDF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F6170A7" w14:textId="0EEE8B5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supplierIds</w:t>
            </w:r>
            <w:proofErr w:type="spellEnd"/>
          </w:p>
        </w:tc>
        <w:tc>
          <w:tcPr>
            <w:tcW w:w="1722" w:type="dxa"/>
            <w:vAlign w:val="center"/>
          </w:tcPr>
          <w:p w14:paraId="282B7ED3" w14:textId="70642EF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Listint</w:t>
            </w:r>
            <w:proofErr w:type="spellEnd"/>
          </w:p>
        </w:tc>
        <w:tc>
          <w:tcPr>
            <w:tcW w:w="3958" w:type="dxa"/>
            <w:vAlign w:val="center"/>
          </w:tcPr>
          <w:p w14:paraId="27AD3B6C" w14:textId="4E6AB9E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Поставщики бренда</w:t>
            </w:r>
          </w:p>
        </w:tc>
      </w:tr>
      <w:tr w:rsidR="00063DB0" w14:paraId="77A7BC37" w14:textId="77777777" w:rsidTr="00063DB0">
        <w:tc>
          <w:tcPr>
            <w:tcW w:w="1780" w:type="dxa"/>
            <w:vMerge/>
            <w:vAlign w:val="center"/>
          </w:tcPr>
          <w:p w14:paraId="50B8AE49" w14:textId="266142FB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8030BBF" w14:textId="1739DC6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07E68771" w14:textId="21C8FF50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31E6A07D" w14:textId="36F753C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7CF2C9A5" w14:textId="77777777" w:rsidTr="00063DB0">
        <w:tc>
          <w:tcPr>
            <w:tcW w:w="1780" w:type="dxa"/>
            <w:vMerge w:val="restart"/>
            <w:vAlign w:val="center"/>
          </w:tcPr>
          <w:p w14:paraId="78EC7DE4" w14:textId="4955466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Категория</w:t>
            </w:r>
          </w:p>
        </w:tc>
        <w:tc>
          <w:tcPr>
            <w:tcW w:w="1885" w:type="dxa"/>
            <w:vAlign w:val="center"/>
          </w:tcPr>
          <w:p w14:paraId="23A69408" w14:textId="677B43E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4889C8A7" w14:textId="7EE89DE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68E38F06" w14:textId="3CFE8E7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208C4A62" w14:textId="77777777" w:rsidTr="00063DB0">
        <w:tc>
          <w:tcPr>
            <w:tcW w:w="1780" w:type="dxa"/>
            <w:vMerge/>
            <w:vAlign w:val="center"/>
          </w:tcPr>
          <w:p w14:paraId="092EB16F" w14:textId="696DAA5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F59B7C7" w14:textId="4DD050ED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0FEC3FF0" w14:textId="4BBD784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755D8A37" w14:textId="3EBC100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категории</w:t>
            </w:r>
          </w:p>
        </w:tc>
      </w:tr>
      <w:tr w:rsidR="00063DB0" w14:paraId="18A776BF" w14:textId="77777777" w:rsidTr="00063DB0">
        <w:tc>
          <w:tcPr>
            <w:tcW w:w="1780" w:type="dxa"/>
            <w:vMerge/>
            <w:vAlign w:val="center"/>
          </w:tcPr>
          <w:p w14:paraId="410E4261" w14:textId="2F2BA72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B156698" w14:textId="72B71D4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description</w:t>
            </w:r>
            <w:proofErr w:type="spellEnd"/>
          </w:p>
        </w:tc>
        <w:tc>
          <w:tcPr>
            <w:tcW w:w="1722" w:type="dxa"/>
            <w:vAlign w:val="center"/>
          </w:tcPr>
          <w:p w14:paraId="5F0DA983" w14:textId="75EAB88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2A2CEDB1" w14:textId="48B70D5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Описание</w:t>
            </w:r>
          </w:p>
        </w:tc>
      </w:tr>
      <w:tr w:rsidR="00063DB0" w14:paraId="09539839" w14:textId="77777777" w:rsidTr="00063DB0">
        <w:tc>
          <w:tcPr>
            <w:tcW w:w="1780" w:type="dxa"/>
            <w:vMerge/>
            <w:vAlign w:val="center"/>
          </w:tcPr>
          <w:p w14:paraId="6B832FE3" w14:textId="38B7CF05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2D101A4" w14:textId="5223C33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iconName</w:t>
            </w:r>
            <w:proofErr w:type="spellEnd"/>
          </w:p>
        </w:tc>
        <w:tc>
          <w:tcPr>
            <w:tcW w:w="1722" w:type="dxa"/>
            <w:vAlign w:val="center"/>
          </w:tcPr>
          <w:p w14:paraId="4738B2E4" w14:textId="4106028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6533A526" w14:textId="1E9CE40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Имя иконки</w:t>
            </w:r>
          </w:p>
        </w:tc>
      </w:tr>
      <w:tr w:rsidR="00063DB0" w14:paraId="7F55B366" w14:textId="77777777" w:rsidTr="00063DB0">
        <w:tc>
          <w:tcPr>
            <w:tcW w:w="1780" w:type="dxa"/>
            <w:vMerge/>
            <w:vAlign w:val="center"/>
          </w:tcPr>
          <w:p w14:paraId="67036805" w14:textId="7E8DBC78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08BA7331" w14:textId="0DF0DFE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73E1DD70" w14:textId="6CC9B40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3AF90C32" w14:textId="110D0D2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CFE9ED4" w14:textId="77777777" w:rsidTr="00063DB0">
        <w:tc>
          <w:tcPr>
            <w:tcW w:w="1780" w:type="dxa"/>
            <w:vMerge w:val="restart"/>
            <w:vAlign w:val="center"/>
          </w:tcPr>
          <w:p w14:paraId="15D05D13" w14:textId="3CBD334E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Поставщик</w:t>
            </w:r>
          </w:p>
        </w:tc>
        <w:tc>
          <w:tcPr>
            <w:tcW w:w="1885" w:type="dxa"/>
            <w:vAlign w:val="center"/>
          </w:tcPr>
          <w:p w14:paraId="758F4FAE" w14:textId="41661765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15F0C5BE" w14:textId="049C524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50DEC37E" w14:textId="7C0D9721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75879619" w14:textId="77777777" w:rsidTr="00063DB0">
        <w:tc>
          <w:tcPr>
            <w:tcW w:w="1780" w:type="dxa"/>
            <w:vMerge/>
            <w:vAlign w:val="center"/>
          </w:tcPr>
          <w:p w14:paraId="1F1FEDA1" w14:textId="7324B378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6EBFF53" w14:textId="2FD7432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name</w:t>
            </w:r>
            <w:proofErr w:type="spellEnd"/>
          </w:p>
        </w:tc>
        <w:tc>
          <w:tcPr>
            <w:tcW w:w="1722" w:type="dxa"/>
            <w:vAlign w:val="center"/>
          </w:tcPr>
          <w:p w14:paraId="46AED1B8" w14:textId="703778C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BB04D05" w14:textId="1B20FC5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Название компании</w:t>
            </w:r>
          </w:p>
        </w:tc>
      </w:tr>
      <w:tr w:rsidR="00063DB0" w14:paraId="02688A20" w14:textId="77777777" w:rsidTr="00063DB0">
        <w:tc>
          <w:tcPr>
            <w:tcW w:w="1780" w:type="dxa"/>
            <w:vMerge/>
            <w:vAlign w:val="center"/>
          </w:tcPr>
          <w:p w14:paraId="6D9642C0" w14:textId="6205E83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88BC1C0" w14:textId="0620C230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country</w:t>
            </w:r>
            <w:proofErr w:type="spellEnd"/>
          </w:p>
        </w:tc>
        <w:tc>
          <w:tcPr>
            <w:tcW w:w="1722" w:type="dxa"/>
            <w:vAlign w:val="center"/>
          </w:tcPr>
          <w:p w14:paraId="6494C248" w14:textId="31C667E8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9EE34B3" w14:textId="238CF92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Страна</w:t>
            </w:r>
          </w:p>
        </w:tc>
      </w:tr>
      <w:tr w:rsidR="00063DB0" w14:paraId="01EE9163" w14:textId="77777777" w:rsidTr="00063DB0">
        <w:tc>
          <w:tcPr>
            <w:tcW w:w="1780" w:type="dxa"/>
            <w:vMerge/>
            <w:vAlign w:val="center"/>
          </w:tcPr>
          <w:p w14:paraId="7F87B1F5" w14:textId="17A9ABB2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3C2F706" w14:textId="07D77E82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contactPerson</w:t>
            </w:r>
            <w:proofErr w:type="spellEnd"/>
          </w:p>
        </w:tc>
        <w:tc>
          <w:tcPr>
            <w:tcW w:w="1722" w:type="dxa"/>
            <w:vAlign w:val="center"/>
          </w:tcPr>
          <w:p w14:paraId="398B64B1" w14:textId="711CE60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3A2A707" w14:textId="7CB1086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Контактное лицо</w:t>
            </w:r>
          </w:p>
        </w:tc>
      </w:tr>
      <w:tr w:rsidR="00063DB0" w14:paraId="4B09812A" w14:textId="77777777" w:rsidTr="00063DB0">
        <w:tc>
          <w:tcPr>
            <w:tcW w:w="1780" w:type="dxa"/>
            <w:vMerge/>
            <w:vAlign w:val="center"/>
          </w:tcPr>
          <w:p w14:paraId="384C2E46" w14:textId="632C83DC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D980CD2" w14:textId="44DEFB3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phone</w:t>
            </w:r>
            <w:proofErr w:type="spellEnd"/>
          </w:p>
        </w:tc>
        <w:tc>
          <w:tcPr>
            <w:tcW w:w="1722" w:type="dxa"/>
            <w:vAlign w:val="center"/>
          </w:tcPr>
          <w:p w14:paraId="2D30B985" w14:textId="395750F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149E601" w14:textId="65CA804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Телефон</w:t>
            </w:r>
          </w:p>
        </w:tc>
      </w:tr>
      <w:tr w:rsidR="00063DB0" w14:paraId="7F7F112A" w14:textId="77777777" w:rsidTr="00063DB0">
        <w:tc>
          <w:tcPr>
            <w:tcW w:w="1780" w:type="dxa"/>
            <w:vMerge/>
            <w:vAlign w:val="center"/>
          </w:tcPr>
          <w:p w14:paraId="46AD0911" w14:textId="3DCB719A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7419EB9" w14:textId="5E40C46C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email</w:t>
            </w:r>
            <w:proofErr w:type="spellEnd"/>
          </w:p>
        </w:tc>
        <w:tc>
          <w:tcPr>
            <w:tcW w:w="1722" w:type="dxa"/>
            <w:vAlign w:val="center"/>
          </w:tcPr>
          <w:p w14:paraId="2B731F56" w14:textId="75BC5C7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7A85F118" w14:textId="56343D63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Электронная почта</w:t>
            </w:r>
          </w:p>
        </w:tc>
      </w:tr>
      <w:tr w:rsidR="00063DB0" w14:paraId="323AFA59" w14:textId="77777777" w:rsidTr="00063DB0">
        <w:tc>
          <w:tcPr>
            <w:tcW w:w="1780" w:type="dxa"/>
            <w:vMerge/>
            <w:vAlign w:val="center"/>
          </w:tcPr>
          <w:p w14:paraId="48C26461" w14:textId="40D2034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6491BB45" w14:textId="532469CD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rating</w:t>
            </w:r>
            <w:proofErr w:type="spellEnd"/>
          </w:p>
        </w:tc>
        <w:tc>
          <w:tcPr>
            <w:tcW w:w="1722" w:type="dxa"/>
            <w:vAlign w:val="center"/>
          </w:tcPr>
          <w:p w14:paraId="45CA44B2" w14:textId="36FBB9B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double</w:t>
            </w:r>
            <w:proofErr w:type="spellEnd"/>
          </w:p>
        </w:tc>
        <w:tc>
          <w:tcPr>
            <w:tcW w:w="3958" w:type="dxa"/>
            <w:vAlign w:val="center"/>
          </w:tcPr>
          <w:p w14:paraId="7BBA3973" w14:textId="7210459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Рейтинг надёжности</w:t>
            </w:r>
          </w:p>
        </w:tc>
      </w:tr>
      <w:tr w:rsidR="00063DB0" w14:paraId="066E0CAF" w14:textId="77777777" w:rsidTr="00063DB0">
        <w:tc>
          <w:tcPr>
            <w:tcW w:w="1780" w:type="dxa"/>
            <w:vMerge/>
            <w:vAlign w:val="center"/>
          </w:tcPr>
          <w:p w14:paraId="1BA2EEB1" w14:textId="53D39414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4ABC548" w14:textId="50C856B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5CBC31D9" w14:textId="30B3F2C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3AD131BE" w14:textId="027510D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FA8E6F1" w14:textId="77777777" w:rsidTr="00063DB0">
        <w:tc>
          <w:tcPr>
            <w:tcW w:w="1780" w:type="dxa"/>
            <w:vMerge w:val="restart"/>
            <w:vAlign w:val="center"/>
          </w:tcPr>
          <w:p w14:paraId="46E95410" w14:textId="6013AE18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Клиент</w:t>
            </w:r>
          </w:p>
        </w:tc>
        <w:tc>
          <w:tcPr>
            <w:tcW w:w="1885" w:type="dxa"/>
            <w:vAlign w:val="center"/>
          </w:tcPr>
          <w:p w14:paraId="004AD663" w14:textId="6E0AAC14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id</w:t>
            </w:r>
            <w:proofErr w:type="spellEnd"/>
          </w:p>
        </w:tc>
        <w:tc>
          <w:tcPr>
            <w:tcW w:w="1722" w:type="dxa"/>
            <w:vAlign w:val="center"/>
          </w:tcPr>
          <w:p w14:paraId="520F4F02" w14:textId="2A78788C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3056DEAA" w14:textId="6AB5614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Идентификатор</w:t>
            </w:r>
          </w:p>
        </w:tc>
      </w:tr>
      <w:tr w:rsidR="00063DB0" w14:paraId="079E4FF3" w14:textId="77777777" w:rsidTr="00063DB0">
        <w:tc>
          <w:tcPr>
            <w:tcW w:w="1780" w:type="dxa"/>
            <w:vMerge/>
            <w:vAlign w:val="center"/>
          </w:tcPr>
          <w:p w14:paraId="5DB07474" w14:textId="6564800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5707C3A" w14:textId="2E452D0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fullName</w:t>
            </w:r>
            <w:proofErr w:type="spellEnd"/>
          </w:p>
        </w:tc>
        <w:tc>
          <w:tcPr>
            <w:tcW w:w="1722" w:type="dxa"/>
            <w:vAlign w:val="center"/>
          </w:tcPr>
          <w:p w14:paraId="575AA119" w14:textId="2EDD944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AE328BA" w14:textId="058E31C0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ФИО</w:t>
            </w:r>
          </w:p>
        </w:tc>
      </w:tr>
      <w:tr w:rsidR="00063DB0" w14:paraId="1EC45323" w14:textId="77777777" w:rsidTr="00063DB0">
        <w:tc>
          <w:tcPr>
            <w:tcW w:w="1780" w:type="dxa"/>
            <w:vMerge/>
            <w:vAlign w:val="center"/>
          </w:tcPr>
          <w:p w14:paraId="5F6DD1BA" w14:textId="5B908660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313AC1B" w14:textId="0888FE4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email</w:t>
            </w:r>
            <w:proofErr w:type="spellEnd"/>
          </w:p>
        </w:tc>
        <w:tc>
          <w:tcPr>
            <w:tcW w:w="1722" w:type="dxa"/>
            <w:vAlign w:val="center"/>
          </w:tcPr>
          <w:p w14:paraId="74BE51FC" w14:textId="0A8EA8C8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45C2A01" w14:textId="1DEDB7BB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Email</w:t>
            </w:r>
            <w:proofErr w:type="spellEnd"/>
            <w:r w:rsidRPr="00063DB0">
              <w:rPr>
                <w:szCs w:val="24"/>
              </w:rPr>
              <w:t xml:space="preserve"> (уникальный)</w:t>
            </w:r>
          </w:p>
        </w:tc>
      </w:tr>
      <w:tr w:rsidR="00063DB0" w14:paraId="0590E9E5" w14:textId="77777777" w:rsidTr="00063DB0">
        <w:tc>
          <w:tcPr>
            <w:tcW w:w="1780" w:type="dxa"/>
            <w:vMerge/>
            <w:vAlign w:val="center"/>
          </w:tcPr>
          <w:p w14:paraId="6CB63955" w14:textId="527FF80D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5C266FE" w14:textId="1005F05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phone</w:t>
            </w:r>
            <w:proofErr w:type="spellEnd"/>
          </w:p>
        </w:tc>
        <w:tc>
          <w:tcPr>
            <w:tcW w:w="1722" w:type="dxa"/>
            <w:vAlign w:val="center"/>
          </w:tcPr>
          <w:p w14:paraId="2DF5F484" w14:textId="4EE159FF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4FB2486A" w14:textId="36466E2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Телефон</w:t>
            </w:r>
          </w:p>
        </w:tc>
      </w:tr>
      <w:tr w:rsidR="00063DB0" w14:paraId="273E0E8D" w14:textId="77777777" w:rsidTr="00063DB0">
        <w:tc>
          <w:tcPr>
            <w:tcW w:w="1780" w:type="dxa"/>
            <w:vMerge/>
            <w:vAlign w:val="center"/>
          </w:tcPr>
          <w:p w14:paraId="2369B270" w14:textId="125BE923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8EF27AA" w14:textId="7BF346FA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deletedAt</w:t>
            </w:r>
            <w:proofErr w:type="spellEnd"/>
          </w:p>
        </w:tc>
        <w:tc>
          <w:tcPr>
            <w:tcW w:w="1722" w:type="dxa"/>
            <w:vAlign w:val="center"/>
          </w:tcPr>
          <w:p w14:paraId="79D16857" w14:textId="3EF6DE81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  <w:r w:rsidRPr="00063DB0">
              <w:rPr>
                <w:szCs w:val="24"/>
              </w:rPr>
              <w:t>?</w:t>
            </w:r>
          </w:p>
        </w:tc>
        <w:tc>
          <w:tcPr>
            <w:tcW w:w="3958" w:type="dxa"/>
            <w:vAlign w:val="center"/>
          </w:tcPr>
          <w:p w14:paraId="719CCBA9" w14:textId="1FC2D41B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мягкого удаления</w:t>
            </w:r>
          </w:p>
        </w:tc>
      </w:tr>
      <w:tr w:rsidR="00063DB0" w14:paraId="05884313" w14:textId="77777777" w:rsidTr="00063DB0">
        <w:tc>
          <w:tcPr>
            <w:tcW w:w="1780" w:type="dxa"/>
            <w:vMerge w:val="restart"/>
            <w:vAlign w:val="center"/>
          </w:tcPr>
          <w:p w14:paraId="12C11051" w14:textId="104FD01A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lastRenderedPageBreak/>
              <w:t>Карта лояльности</w:t>
            </w:r>
          </w:p>
        </w:tc>
        <w:tc>
          <w:tcPr>
            <w:tcW w:w="1885" w:type="dxa"/>
            <w:vAlign w:val="center"/>
          </w:tcPr>
          <w:p w14:paraId="139BA5C8" w14:textId="60EF2313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number</w:t>
            </w:r>
            <w:proofErr w:type="spellEnd"/>
          </w:p>
        </w:tc>
        <w:tc>
          <w:tcPr>
            <w:tcW w:w="1722" w:type="dxa"/>
            <w:vAlign w:val="center"/>
          </w:tcPr>
          <w:p w14:paraId="55339F87" w14:textId="5121817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387BEEE3" w14:textId="0D71A6B4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Номер карты</w:t>
            </w:r>
          </w:p>
        </w:tc>
      </w:tr>
      <w:tr w:rsidR="00063DB0" w14:paraId="299F2CBC" w14:textId="77777777" w:rsidTr="00063DB0">
        <w:tc>
          <w:tcPr>
            <w:tcW w:w="1780" w:type="dxa"/>
            <w:vMerge/>
            <w:vAlign w:val="center"/>
          </w:tcPr>
          <w:p w14:paraId="5781E3C0" w14:textId="348FE30F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D0B3144" w14:textId="2B8A0C97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issuedAt</w:t>
            </w:r>
            <w:proofErr w:type="spellEnd"/>
          </w:p>
        </w:tc>
        <w:tc>
          <w:tcPr>
            <w:tcW w:w="1722" w:type="dxa"/>
            <w:vAlign w:val="center"/>
          </w:tcPr>
          <w:p w14:paraId="216DC27D" w14:textId="6A11C4C9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DateTime</w:t>
            </w:r>
            <w:proofErr w:type="spellEnd"/>
          </w:p>
        </w:tc>
        <w:tc>
          <w:tcPr>
            <w:tcW w:w="3958" w:type="dxa"/>
            <w:vAlign w:val="center"/>
          </w:tcPr>
          <w:p w14:paraId="0ACB0583" w14:textId="46B73B3F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Дата выдачи</w:t>
            </w:r>
          </w:p>
        </w:tc>
      </w:tr>
      <w:tr w:rsidR="00063DB0" w14:paraId="21C1F16B" w14:textId="77777777" w:rsidTr="00063DB0">
        <w:tc>
          <w:tcPr>
            <w:tcW w:w="1780" w:type="dxa"/>
            <w:vMerge/>
            <w:vAlign w:val="center"/>
          </w:tcPr>
          <w:p w14:paraId="5A840056" w14:textId="0F0682BB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50DCD7E" w14:textId="10B89C9E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points</w:t>
            </w:r>
            <w:proofErr w:type="spellEnd"/>
          </w:p>
        </w:tc>
        <w:tc>
          <w:tcPr>
            <w:tcW w:w="1722" w:type="dxa"/>
            <w:vAlign w:val="center"/>
          </w:tcPr>
          <w:p w14:paraId="4D9123FA" w14:textId="155D22E8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int</w:t>
            </w:r>
            <w:proofErr w:type="spellEnd"/>
          </w:p>
        </w:tc>
        <w:tc>
          <w:tcPr>
            <w:tcW w:w="3958" w:type="dxa"/>
            <w:vAlign w:val="center"/>
          </w:tcPr>
          <w:p w14:paraId="541E196B" w14:textId="3110D907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Баллы</w:t>
            </w:r>
          </w:p>
        </w:tc>
      </w:tr>
      <w:tr w:rsidR="00063DB0" w14:paraId="61FDFC5B" w14:textId="77777777" w:rsidTr="00063DB0">
        <w:tc>
          <w:tcPr>
            <w:tcW w:w="1780" w:type="dxa"/>
            <w:vMerge/>
            <w:vAlign w:val="center"/>
          </w:tcPr>
          <w:p w14:paraId="28575DA7" w14:textId="07D1EFF7" w:rsidR="00063DB0" w:rsidRPr="00063DB0" w:rsidRDefault="00063DB0" w:rsidP="00063DB0">
            <w:pPr>
              <w:pStyle w:val="af1"/>
              <w:rPr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AB0A9F5" w14:textId="5951979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level</w:t>
            </w:r>
            <w:proofErr w:type="spellEnd"/>
          </w:p>
        </w:tc>
        <w:tc>
          <w:tcPr>
            <w:tcW w:w="1722" w:type="dxa"/>
            <w:vAlign w:val="center"/>
          </w:tcPr>
          <w:p w14:paraId="2674F120" w14:textId="2A314836" w:rsidR="00063DB0" w:rsidRPr="00063DB0" w:rsidRDefault="00063DB0" w:rsidP="00063DB0">
            <w:pPr>
              <w:pStyle w:val="af1"/>
              <w:rPr>
                <w:szCs w:val="24"/>
              </w:rPr>
            </w:pPr>
            <w:proofErr w:type="spellStart"/>
            <w:r w:rsidRPr="00063DB0">
              <w:rPr>
                <w:szCs w:val="24"/>
              </w:rPr>
              <w:t>string</w:t>
            </w:r>
            <w:proofErr w:type="spellEnd"/>
          </w:p>
        </w:tc>
        <w:tc>
          <w:tcPr>
            <w:tcW w:w="3958" w:type="dxa"/>
            <w:vAlign w:val="center"/>
          </w:tcPr>
          <w:p w14:paraId="6F531949" w14:textId="3FABF69D" w:rsidR="00063DB0" w:rsidRPr="00063DB0" w:rsidRDefault="00063DB0" w:rsidP="00063DB0">
            <w:pPr>
              <w:pStyle w:val="af1"/>
              <w:rPr>
                <w:szCs w:val="24"/>
              </w:rPr>
            </w:pPr>
            <w:r w:rsidRPr="00063DB0">
              <w:rPr>
                <w:szCs w:val="24"/>
              </w:rPr>
              <w:t>Уровень (Стандарт/Серебро/Золото/Платина)</w:t>
            </w:r>
          </w:p>
        </w:tc>
      </w:tr>
    </w:tbl>
    <w:p w14:paraId="28173453" w14:textId="77777777" w:rsidR="001C2D3A" w:rsidRPr="001C2D3A" w:rsidRDefault="001C2D3A" w:rsidP="00F00677">
      <w:pPr>
        <w:pStyle w:val="af1"/>
        <w:rPr>
          <w:sz w:val="28"/>
        </w:rPr>
      </w:pPr>
    </w:p>
    <w:p w14:paraId="5CA1F453" w14:textId="77777777" w:rsidR="00F00677" w:rsidRDefault="00C85355" w:rsidP="00F00677">
      <w:pPr>
        <w:pStyle w:val="af1"/>
      </w:pPr>
      <w:r w:rsidRPr="0053412E">
        <w:rPr>
          <w:noProof/>
        </w:rPr>
        <w:drawing>
          <wp:inline distT="0" distB="0" distL="0" distR="0" wp14:anchorId="52772D79" wp14:editId="4BFE1315">
            <wp:extent cx="4227095" cy="3546603"/>
            <wp:effectExtent l="0" t="0" r="2540" b="0"/>
            <wp:docPr id="148208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3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619" cy="35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12B7" w14:textId="0273EF9E" w:rsidR="00C85355" w:rsidRPr="00F00677" w:rsidRDefault="00F00677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29</w:t>
      </w:r>
      <w:r>
        <w:fldChar w:fldCharType="end"/>
      </w:r>
      <w:r>
        <w:t xml:space="preserve"> - Ошибки при создании товара без заполнения обязательных полей.</w:t>
      </w:r>
    </w:p>
    <w:p w14:paraId="67A9F89B" w14:textId="77777777" w:rsidR="00F00677" w:rsidRDefault="00C85355" w:rsidP="00F00677">
      <w:pPr>
        <w:pStyle w:val="af1"/>
      </w:pPr>
      <w:r w:rsidRPr="00C85355">
        <w:rPr>
          <w:noProof/>
        </w:rPr>
        <w:lastRenderedPageBreak/>
        <w:drawing>
          <wp:inline distT="0" distB="0" distL="0" distR="0" wp14:anchorId="4B925B0F" wp14:editId="468C63FB">
            <wp:extent cx="3728231" cy="3440892"/>
            <wp:effectExtent l="0" t="0" r="5715" b="7620"/>
            <wp:docPr id="199840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55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5665" cy="34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CC1" w14:textId="27872F2A" w:rsidR="003B1B0C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30</w:t>
      </w:r>
      <w:r>
        <w:fldChar w:fldCharType="end"/>
      </w:r>
      <w:r>
        <w:t xml:space="preserve"> - Добавляем товар.</w:t>
      </w:r>
    </w:p>
    <w:p w14:paraId="09EE431B" w14:textId="77777777" w:rsidR="00F00677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1914AA91" wp14:editId="087DB767">
            <wp:extent cx="2559638" cy="3276501"/>
            <wp:effectExtent l="0" t="0" r="0" b="635"/>
            <wp:docPr id="67130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48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6908" cy="328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4D8" w14:textId="2991C623" w:rsidR="00C85355" w:rsidRPr="00F00677" w:rsidRDefault="00F00677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31</w:t>
      </w:r>
      <w:r>
        <w:fldChar w:fldCharType="end"/>
      </w:r>
      <w:r>
        <w:t xml:space="preserve"> - Моментальное отображение в каталоге.</w:t>
      </w:r>
    </w:p>
    <w:p w14:paraId="2F606CE6" w14:textId="1B869399" w:rsidR="0053412E" w:rsidRPr="00F00677" w:rsidRDefault="0053412E" w:rsidP="00F00677">
      <w:pPr>
        <w:pStyle w:val="af1"/>
      </w:pPr>
    </w:p>
    <w:p w14:paraId="29ACC6F5" w14:textId="77777777" w:rsidR="00F00677" w:rsidRDefault="0053412E" w:rsidP="00F00677">
      <w:pPr>
        <w:pStyle w:val="af1"/>
      </w:pPr>
      <w:r w:rsidRPr="0053412E">
        <w:rPr>
          <w:noProof/>
        </w:rPr>
        <w:lastRenderedPageBreak/>
        <w:drawing>
          <wp:inline distT="0" distB="0" distL="0" distR="0" wp14:anchorId="2E1258B0" wp14:editId="4E55FE5C">
            <wp:extent cx="3254131" cy="2711486"/>
            <wp:effectExtent l="0" t="0" r="3810" b="0"/>
            <wp:docPr id="190272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9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6293" cy="27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A809" w14:textId="230173FD" w:rsidR="0053412E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32</w:t>
      </w:r>
      <w:r>
        <w:fldChar w:fldCharType="end"/>
      </w:r>
      <w:r>
        <w:t xml:space="preserve"> - Каскадное удаление.</w:t>
      </w:r>
    </w:p>
    <w:p w14:paraId="67A3335F" w14:textId="77777777" w:rsidR="00F00677" w:rsidRDefault="0053412E" w:rsidP="00F00677">
      <w:pPr>
        <w:pStyle w:val="af1"/>
      </w:pPr>
      <w:r w:rsidRPr="0053412E">
        <w:rPr>
          <w:noProof/>
        </w:rPr>
        <w:drawing>
          <wp:inline distT="0" distB="0" distL="0" distR="0" wp14:anchorId="23071363" wp14:editId="4A17CC95">
            <wp:extent cx="3201604" cy="2700915"/>
            <wp:effectExtent l="0" t="0" r="0" b="4445"/>
            <wp:docPr id="138889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00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4131" cy="270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1FB3" w14:textId="79E16381" w:rsidR="0053412E" w:rsidRDefault="00F00677" w:rsidP="00F00677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33</w:t>
      </w:r>
      <w:r>
        <w:fldChar w:fldCharType="end"/>
      </w:r>
      <w:r>
        <w:t xml:space="preserve"> - Создание клиента.</w:t>
      </w:r>
    </w:p>
    <w:p w14:paraId="65288856" w14:textId="77777777" w:rsidR="00F00677" w:rsidRDefault="00C85355" w:rsidP="00F00677">
      <w:pPr>
        <w:pStyle w:val="af1"/>
      </w:pPr>
      <w:r w:rsidRPr="00C85355">
        <w:rPr>
          <w:noProof/>
        </w:rPr>
        <w:drawing>
          <wp:inline distT="0" distB="0" distL="0" distR="0" wp14:anchorId="64BE85BB" wp14:editId="5684D36F">
            <wp:extent cx="3944775" cy="2441923"/>
            <wp:effectExtent l="0" t="0" r="0" b="0"/>
            <wp:docPr id="156328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86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7948" cy="244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C9EC" w14:textId="06539D65" w:rsidR="0053412E" w:rsidRPr="00B66299" w:rsidRDefault="00F00677" w:rsidP="00F00677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34</w:t>
      </w:r>
      <w:r>
        <w:fldChar w:fldCharType="end"/>
      </w:r>
      <w:r>
        <w:t xml:space="preserve"> - Предупреждение.</w:t>
      </w:r>
    </w:p>
    <w:p w14:paraId="2C4BE340" w14:textId="77777777" w:rsidR="003B1B0C" w:rsidRDefault="003B1B0C" w:rsidP="001C2D3A">
      <w:pPr>
        <w:ind w:firstLine="0"/>
      </w:pPr>
    </w:p>
    <w:p w14:paraId="30F7CE5D" w14:textId="76CDD571" w:rsidR="00F05A63" w:rsidRDefault="003B1B0C" w:rsidP="003B1B0C">
      <w:r>
        <w:lastRenderedPageBreak/>
        <w:t xml:space="preserve">Вывод: в данной практической работе освоили </w:t>
      </w:r>
      <w:r w:rsidR="00121106" w:rsidRPr="0053412E">
        <w:t xml:space="preserve">создание и изменение записей с проверкой полей, </w:t>
      </w:r>
      <w:r w:rsidR="00121106">
        <w:t>также показали</w:t>
      </w:r>
      <w:r w:rsidR="00121106" w:rsidRPr="0053412E">
        <w:t xml:space="preserve"> связи между сущностями в формах и сохрани</w:t>
      </w:r>
      <w:r w:rsidR="00121106">
        <w:t>ли</w:t>
      </w:r>
      <w:r w:rsidR="00121106" w:rsidRPr="0053412E">
        <w:t xml:space="preserve"> данные после перезагрузки страницы.</w:t>
      </w:r>
    </w:p>
    <w:p w14:paraId="51824563" w14:textId="77777777" w:rsidR="00F05A63" w:rsidRDefault="00F05A63">
      <w:pPr>
        <w:spacing w:before="0" w:after="0" w:line="240" w:lineRule="auto"/>
        <w:ind w:firstLine="0"/>
        <w:jc w:val="left"/>
      </w:pPr>
      <w:r>
        <w:br w:type="page"/>
      </w:r>
    </w:p>
    <w:p w14:paraId="582C1713" w14:textId="365A92C1" w:rsidR="00F05A63" w:rsidRDefault="00F05A63" w:rsidP="00F05A63">
      <w:pPr>
        <w:pStyle w:val="af4"/>
      </w:pPr>
      <w:bookmarkStart w:id="3" w:name="_Toc242197478"/>
      <w:r w:rsidRPr="00925405">
        <w:lastRenderedPageBreak/>
        <w:t>Практическая работа №</w:t>
      </w:r>
      <w:r>
        <w:t>4</w:t>
      </w:r>
      <w:bookmarkEnd w:id="3"/>
    </w:p>
    <w:p w14:paraId="5B3AB8BB" w14:textId="530B4B6B" w:rsidR="003B1B0C" w:rsidRDefault="00F05A63" w:rsidP="00F05A63">
      <w:r>
        <w:t>Цель работы:</w:t>
      </w:r>
      <w:r w:rsidRPr="00F05A63">
        <w:t xml:space="preserve"> </w:t>
      </w:r>
      <w:r>
        <w:t xml:space="preserve">Заменить хранилище в памяти на настоящий сервер, освоить работу с </w:t>
      </w:r>
      <w:proofErr w:type="spellStart"/>
      <w:r>
        <w:t>Dio</w:t>
      </w:r>
      <w:proofErr w:type="spellEnd"/>
      <w:r>
        <w:t xml:space="preserve"> в условиях </w:t>
      </w:r>
      <w:proofErr w:type="spellStart"/>
      <w:r>
        <w:t>web</w:t>
      </w:r>
      <w:proofErr w:type="spellEnd"/>
      <w:r>
        <w:t>-платформы, научиться диагностировать CORS и корректно обрабатывать все состояния сетевого слоя.</w:t>
      </w:r>
    </w:p>
    <w:p w14:paraId="09565F6C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151CDCFC" wp14:editId="338CCCFD">
            <wp:extent cx="5940425" cy="2872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9248" w14:textId="1B81CFEC" w:rsidR="00D31900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35</w:t>
      </w:r>
      <w:r>
        <w:fldChar w:fldCharType="end"/>
      </w:r>
      <w:r>
        <w:t xml:space="preserve"> - Работа страницы.</w:t>
      </w:r>
    </w:p>
    <w:p w14:paraId="21217F65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13203FB5" wp14:editId="5738B7E1">
            <wp:extent cx="5020376" cy="72400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AD0C" w14:textId="1A0EEE96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36</w:t>
      </w:r>
      <w:r>
        <w:fldChar w:fldCharType="end"/>
      </w:r>
      <w:r>
        <w:t xml:space="preserve"> - Всё отвечает.</w:t>
      </w:r>
    </w:p>
    <w:p w14:paraId="5FE94B10" w14:textId="77777777" w:rsidR="00D31900" w:rsidRDefault="00D31900" w:rsidP="00D31900"/>
    <w:p w14:paraId="39A260B3" w14:textId="77777777" w:rsidR="00A02466" w:rsidRDefault="00A02466" w:rsidP="00D31900">
      <w:pPr>
        <w:pStyle w:val="af1"/>
      </w:pPr>
      <w:r w:rsidRPr="00A02466">
        <w:rPr>
          <w:noProof/>
        </w:rPr>
        <w:lastRenderedPageBreak/>
        <w:drawing>
          <wp:inline distT="0" distB="0" distL="0" distR="0" wp14:anchorId="5D7696C6" wp14:editId="65DEAF2A">
            <wp:extent cx="5940425" cy="2961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9CB" w14:textId="3CC1FC71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37</w:t>
      </w:r>
      <w:r>
        <w:fldChar w:fldCharType="end"/>
      </w:r>
      <w:r>
        <w:t xml:space="preserve"> - Ошибка подключения к серверу.</w:t>
      </w:r>
    </w:p>
    <w:p w14:paraId="3F9907BC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27DAE3DB" wp14:editId="68934D0C">
            <wp:extent cx="5940425" cy="4180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5B5C" w14:textId="4AFAA0A0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38</w:t>
      </w:r>
      <w:r>
        <w:fldChar w:fldCharType="end"/>
      </w:r>
      <w:r>
        <w:t xml:space="preserve"> - Товар не найден.</w:t>
      </w:r>
    </w:p>
    <w:p w14:paraId="1CAADDA2" w14:textId="77777777" w:rsidR="00A02466" w:rsidRDefault="00A02466" w:rsidP="00D31900">
      <w:pPr>
        <w:pStyle w:val="af1"/>
      </w:pPr>
      <w:r w:rsidRPr="00A02466">
        <w:rPr>
          <w:noProof/>
        </w:rPr>
        <w:lastRenderedPageBreak/>
        <w:drawing>
          <wp:inline distT="0" distB="0" distL="0" distR="0" wp14:anchorId="42BC7B14" wp14:editId="25E334CB">
            <wp:extent cx="5940425" cy="2647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9698" w14:textId="52E7DD78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39</w:t>
      </w:r>
      <w:r>
        <w:fldChar w:fldCharType="end"/>
      </w:r>
      <w:r>
        <w:t xml:space="preserve"> - Ошибка 409.</w:t>
      </w:r>
    </w:p>
    <w:p w14:paraId="4768E3F0" w14:textId="77777777" w:rsidR="00A02466" w:rsidRDefault="00A02466" w:rsidP="00D31900">
      <w:pPr>
        <w:pStyle w:val="af1"/>
      </w:pPr>
      <w:r w:rsidRPr="00A02466">
        <w:rPr>
          <w:noProof/>
        </w:rPr>
        <w:drawing>
          <wp:inline distT="0" distB="0" distL="0" distR="0" wp14:anchorId="30A5C904" wp14:editId="631D73B8">
            <wp:extent cx="5572903" cy="1571844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B4F0" w14:textId="32A6F383" w:rsidR="00A02466" w:rsidRDefault="00A02466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40</w:t>
      </w:r>
      <w:r>
        <w:fldChar w:fldCharType="end"/>
      </w:r>
      <w:r>
        <w:t xml:space="preserve"> - Ошибка 422.</w:t>
      </w:r>
    </w:p>
    <w:p w14:paraId="0F302CCF" w14:textId="77777777" w:rsidR="00D31900" w:rsidRDefault="00D31900" w:rsidP="00D31900">
      <w:pPr>
        <w:pStyle w:val="af1"/>
      </w:pPr>
      <w:r>
        <w:rPr>
          <w:noProof/>
        </w:rPr>
        <w:drawing>
          <wp:inline distT="0" distB="0" distL="0" distR="0" wp14:anchorId="01858F67" wp14:editId="4C1D31DA">
            <wp:extent cx="3427448" cy="268605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1461" cy="26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D779" w14:textId="291F5271" w:rsidR="00D31900" w:rsidRDefault="00D31900" w:rsidP="00D3190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1EA2">
        <w:rPr>
          <w:noProof/>
        </w:rPr>
        <w:t>41</w:t>
      </w:r>
      <w:r>
        <w:fldChar w:fldCharType="end"/>
      </w:r>
      <w:r>
        <w:t xml:space="preserve"> - </w:t>
      </w:r>
      <w:r w:rsidRPr="004571BC">
        <w:t xml:space="preserve">Вкладка </w:t>
      </w:r>
      <w:proofErr w:type="spellStart"/>
      <w:r w:rsidRPr="004571BC">
        <w:t>Network</w:t>
      </w:r>
      <w:proofErr w:type="spellEnd"/>
      <w:r>
        <w:t>.</w:t>
      </w:r>
    </w:p>
    <w:p w14:paraId="5BD0CCD8" w14:textId="669BA859" w:rsid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t xml:space="preserve">Вкладка </w:t>
      </w:r>
      <w:proofErr w:type="spellStart"/>
      <w:r w:rsidRPr="00D31900">
        <w:rPr>
          <w:szCs w:val="28"/>
        </w:rPr>
        <w:t>Network</w:t>
      </w:r>
      <w:proofErr w:type="spellEnd"/>
      <w:r w:rsidRPr="00D31900">
        <w:rPr>
          <w:szCs w:val="28"/>
        </w:rPr>
        <w:t>: при переходе на 2-ю страницу каталога товаров уходит новый запрос к серверу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GET /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31900">
        <w:rPr>
          <w:szCs w:val="28"/>
        </w:rPr>
        <w:t> с параметрами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page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=2</w:t>
      </w:r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size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=10</w:t>
      </w:r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sort</w:t>
      </w:r>
      <w:proofErr w:type="spellEnd"/>
      <w:r w:rsidRPr="00D31900">
        <w:rPr>
          <w:rStyle w:val="HTML"/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name,asc</w:t>
      </w:r>
      <w:proofErr w:type="spellEnd"/>
      <w:proofErr w:type="gramEnd"/>
      <w:r w:rsidRPr="00D31900">
        <w:rPr>
          <w:szCs w:val="28"/>
        </w:rPr>
        <w:t>. Статус ответа — 200. Это подтверждает, что пагинация выполняется на сервере, а не на клиенте.</w:t>
      </w:r>
    </w:p>
    <w:p w14:paraId="1E859B41" w14:textId="48C8A1A0" w:rsidR="00D31900" w:rsidRP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lastRenderedPageBreak/>
        <w:t>Приложение ходит на учебный сервер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http://localhost:8080/api</w:t>
      </w:r>
      <w:r w:rsidRPr="00D31900">
        <w:rPr>
          <w:szCs w:val="28"/>
        </w:rPr>
        <w:t>. Списки и CRUD идут через обычные REST-запросы: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POST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PUT</w:t>
      </w:r>
      <w:r w:rsidRPr="00D31900">
        <w:rPr>
          <w:szCs w:val="28"/>
        </w:rPr>
        <w:t>,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DELETE</w:t>
      </w:r>
      <w:r w:rsidRPr="00D31900">
        <w:rPr>
          <w:szCs w:val="28"/>
        </w:rPr>
        <w:t xml:space="preserve"> для товаров, брендов, категорий, поставщиков и клиентов. Продажа для проверки </w:t>
      </w:r>
      <w:r w:rsidR="005C234D">
        <w:rPr>
          <w:szCs w:val="28"/>
        </w:rPr>
        <w:t>ошибки 409</w:t>
      </w:r>
      <w:r w:rsidRPr="00D31900">
        <w:rPr>
          <w:szCs w:val="28"/>
        </w:rPr>
        <w:t xml:space="preserve"> — </w:t>
      </w:r>
      <w:r w:rsidRPr="00D31900">
        <w:rPr>
          <w:rStyle w:val="HTML"/>
          <w:rFonts w:ascii="Times New Roman" w:hAnsi="Times New Roman" w:cs="Times New Roman"/>
          <w:sz w:val="28"/>
          <w:szCs w:val="28"/>
        </w:rPr>
        <w:t>POST /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sales</w:t>
      </w:r>
      <w:proofErr w:type="spellEnd"/>
      <w:r w:rsidRPr="00D31900">
        <w:rPr>
          <w:szCs w:val="28"/>
        </w:rPr>
        <w:t>. Поиск, сортировка и страницы передаются параметрами (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page</w:t>
      </w:r>
      <w:proofErr w:type="spellEnd"/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size</w:t>
      </w:r>
      <w:proofErr w:type="spellEnd"/>
      <w:r w:rsidRPr="00D31900">
        <w:rPr>
          <w:szCs w:val="28"/>
        </w:rPr>
        <w:t>,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sort</w:t>
      </w:r>
      <w:proofErr w:type="spellEnd"/>
      <w:r w:rsidRPr="00D31900">
        <w:rPr>
          <w:szCs w:val="28"/>
        </w:rPr>
        <w:t> и т.д.).</w:t>
      </w:r>
    </w:p>
    <w:p w14:paraId="06A1DAB1" w14:textId="026AF266" w:rsidR="00D31900" w:rsidRPr="00D31900" w:rsidRDefault="00D31900" w:rsidP="001A567A">
      <w:pPr>
        <w:spacing w:before="0" w:after="0"/>
        <w:rPr>
          <w:szCs w:val="28"/>
        </w:rPr>
      </w:pPr>
      <w:r w:rsidRPr="00D31900">
        <w:rPr>
          <w:szCs w:val="28"/>
        </w:rPr>
        <w:t>Ошибки сети не показывают</w:t>
      </w:r>
      <w:r w:rsidR="005C234D">
        <w:rPr>
          <w:szCs w:val="28"/>
        </w:rPr>
        <w:t xml:space="preserve">ся как </w:t>
      </w:r>
      <w:proofErr w:type="spellStart"/>
      <w:r w:rsidR="005C234D">
        <w:rPr>
          <w:szCs w:val="28"/>
        </w:rPr>
        <w:t>Dio</w:t>
      </w:r>
      <w:proofErr w:type="spellEnd"/>
      <w:r w:rsidR="005C234D">
        <w:rPr>
          <w:szCs w:val="28"/>
        </w:rPr>
        <w:t>. Нет связи или CORS, после</w:t>
      </w:r>
      <w:r w:rsidRPr="00D31900">
        <w:rPr>
          <w:szCs w:val="28"/>
        </w:rPr>
        <w:t> </w:t>
      </w:r>
      <w:proofErr w:type="spellStart"/>
      <w:r w:rsidRPr="00D31900">
        <w:rPr>
          <w:rStyle w:val="HTML"/>
          <w:rFonts w:ascii="Times New Roman" w:hAnsi="Times New Roman" w:cs="Times New Roman"/>
          <w:sz w:val="28"/>
          <w:szCs w:val="28"/>
        </w:rPr>
        <w:t>NetworkException</w:t>
      </w:r>
      <w:proofErr w:type="spellEnd"/>
      <w:r w:rsidR="005C234D">
        <w:rPr>
          <w:szCs w:val="28"/>
        </w:rPr>
        <w:t>. 401 - вход нужен, 403 - нет прав, 404 - не найдено, 409 –</w:t>
      </w:r>
      <w:r w:rsidRPr="00D31900">
        <w:rPr>
          <w:szCs w:val="28"/>
        </w:rPr>
        <w:t xml:space="preserve"> конфликт</w:t>
      </w:r>
      <w:r w:rsidR="005C234D">
        <w:rPr>
          <w:szCs w:val="28"/>
        </w:rPr>
        <w:t xml:space="preserve"> по продажам</w:t>
      </w:r>
      <w:r w:rsidR="00FA1FB7">
        <w:rPr>
          <w:szCs w:val="28"/>
        </w:rPr>
        <w:t>, 422 -</w:t>
      </w:r>
      <w:r w:rsidRPr="00D31900">
        <w:rPr>
          <w:szCs w:val="28"/>
        </w:rPr>
        <w:t xml:space="preserve"> ошибки полей формы</w:t>
      </w:r>
      <w:r w:rsidR="005C234D">
        <w:rPr>
          <w:szCs w:val="28"/>
        </w:rPr>
        <w:t>, когда код артикула не уникален или что-то такое.</w:t>
      </w:r>
    </w:p>
    <w:p w14:paraId="7C9641FC" w14:textId="52C9FDE1" w:rsidR="00D31900" w:rsidRPr="00D31900" w:rsidRDefault="005C234D" w:rsidP="001A567A">
      <w:pPr>
        <w:spacing w:before="0" w:after="0"/>
        <w:rPr>
          <w:szCs w:val="28"/>
        </w:rPr>
      </w:pPr>
      <w:r>
        <w:t>Ошибка CORS появилась, потому что сайт открылся на одном порту, а сервер разрешал запросы только с другого. Браузер запрос заблокировал. Исправили запуском клиента и сервера с одним источником: </w:t>
      </w:r>
      <w:r w:rsidRPr="005C234D">
        <w:rPr>
          <w:rStyle w:val="HTML"/>
          <w:rFonts w:ascii="Times New Roman" w:hAnsi="Times New Roman" w:cs="Times New Roman"/>
          <w:sz w:val="28"/>
        </w:rPr>
        <w:t>http://localhost:5555</w:t>
      </w:r>
      <w:r w:rsidRPr="005C234D">
        <w:rPr>
          <w:sz w:val="40"/>
        </w:rPr>
        <w:t>.</w:t>
      </w:r>
    </w:p>
    <w:p w14:paraId="40A482E0" w14:textId="3371165F" w:rsidR="003540D4" w:rsidRDefault="00F05A63" w:rsidP="001A567A">
      <w:pPr>
        <w:spacing w:before="0" w:after="0"/>
      </w:pPr>
      <w:r>
        <w:t xml:space="preserve">Вывод: в данной практической работе сумели заменить хранилище в памяти на настоящий сервер, освоили работу с </w:t>
      </w:r>
      <w:proofErr w:type="spellStart"/>
      <w:r>
        <w:t>Dio</w:t>
      </w:r>
      <w:proofErr w:type="spellEnd"/>
      <w:r>
        <w:t xml:space="preserve"> в условиях </w:t>
      </w:r>
      <w:proofErr w:type="spellStart"/>
      <w:r>
        <w:t>web</w:t>
      </w:r>
      <w:proofErr w:type="spellEnd"/>
      <w:r>
        <w:t>-платформы, научились диагностировать CORS и корректно обрабатывать все состояния сетевого слоя.</w:t>
      </w:r>
    </w:p>
    <w:p w14:paraId="14741ADF" w14:textId="77777777" w:rsidR="003540D4" w:rsidRDefault="003540D4">
      <w:pPr>
        <w:spacing w:before="0" w:after="0" w:line="240" w:lineRule="auto"/>
        <w:ind w:firstLine="0"/>
        <w:jc w:val="left"/>
      </w:pPr>
      <w:r>
        <w:br w:type="page"/>
      </w:r>
    </w:p>
    <w:p w14:paraId="4537A71E" w14:textId="70325347" w:rsidR="003540D4" w:rsidRDefault="003540D4" w:rsidP="003540D4">
      <w:pPr>
        <w:pStyle w:val="af4"/>
      </w:pPr>
      <w:bookmarkStart w:id="4" w:name="_Toc242197479"/>
      <w:r w:rsidRPr="00925405">
        <w:lastRenderedPageBreak/>
        <w:t>Практическая работа №</w:t>
      </w:r>
      <w:r>
        <w:t>5</w:t>
      </w:r>
      <w:bookmarkEnd w:id="4"/>
    </w:p>
    <w:p w14:paraId="7FD7DD71" w14:textId="06B45732" w:rsidR="002D1EA2" w:rsidRDefault="003540D4" w:rsidP="002D1EA2">
      <w:r>
        <w:t>Цель работы:</w:t>
      </w:r>
      <w:r w:rsidRPr="003540D4">
        <w:t xml:space="preserve"> </w:t>
      </w:r>
      <w:r>
        <w:t>Реализовать вход в систему, разграничение прав по ролям и защиту маршрутов на клиенте</w:t>
      </w:r>
      <w:r w:rsidR="001A567A">
        <w:t xml:space="preserve">, также </w:t>
      </w:r>
      <w:r>
        <w:t>понять, где проходит граница между удобством интерфейса и настоящей защитой.</w:t>
      </w:r>
    </w:p>
    <w:p w14:paraId="1712B26D" w14:textId="77777777" w:rsidR="002D1EA2" w:rsidRDefault="002D1EA2" w:rsidP="002D1EA2">
      <w:pPr>
        <w:pStyle w:val="af1"/>
      </w:pPr>
    </w:p>
    <w:p w14:paraId="54322B5C" w14:textId="77777777" w:rsidR="002D1EA2" w:rsidRDefault="00B66299" w:rsidP="002D1EA2">
      <w:pPr>
        <w:pStyle w:val="af1"/>
      </w:pPr>
      <w:r w:rsidRPr="00B66299">
        <w:drawing>
          <wp:inline distT="0" distB="0" distL="0" distR="0" wp14:anchorId="5019C764" wp14:editId="7ED3CB27">
            <wp:extent cx="3329305" cy="316489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59472" cy="31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82C1" w14:textId="2E73C8A8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rPr>
          <w:lang w:val="en-US"/>
        </w:rPr>
        <w:t xml:space="preserve"> - </w:t>
      </w:r>
      <w:r>
        <w:t>Вход.</w:t>
      </w:r>
    </w:p>
    <w:p w14:paraId="42BC93EE" w14:textId="77777777" w:rsidR="002D1EA2" w:rsidRDefault="002D1EA2" w:rsidP="002D1EA2"/>
    <w:p w14:paraId="42A10199" w14:textId="77777777" w:rsidR="002D1EA2" w:rsidRDefault="00B66299" w:rsidP="002D1EA2">
      <w:pPr>
        <w:pStyle w:val="af1"/>
      </w:pPr>
      <w:r w:rsidRPr="00B66299">
        <w:rPr>
          <w:lang w:val="en-US"/>
        </w:rPr>
        <w:lastRenderedPageBreak/>
        <w:drawing>
          <wp:inline distT="0" distB="0" distL="0" distR="0" wp14:anchorId="20F75094" wp14:editId="38EBA038">
            <wp:extent cx="3106488" cy="366903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6689" cy="36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58EC" w14:textId="01F29C3F" w:rsidR="00B66299" w:rsidRPr="002D1EA2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43</w:t>
      </w:r>
      <w:r>
        <w:fldChar w:fldCharType="end"/>
      </w:r>
      <w:r>
        <w:t xml:space="preserve"> - Регистрация с проверкой пароля.</w:t>
      </w:r>
    </w:p>
    <w:p w14:paraId="43FE17FD" w14:textId="77777777" w:rsidR="002D1EA2" w:rsidRDefault="00B66299" w:rsidP="002D1EA2">
      <w:pPr>
        <w:pStyle w:val="af1"/>
      </w:pPr>
      <w:r w:rsidRPr="00B66299">
        <w:rPr>
          <w:lang w:val="en-US"/>
        </w:rPr>
        <w:drawing>
          <wp:inline distT="0" distB="0" distL="0" distR="0" wp14:anchorId="1E83635B" wp14:editId="363EA3BD">
            <wp:extent cx="5940425" cy="48031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7A24" w14:textId="400396FC" w:rsidR="00B66299" w:rsidRDefault="002D1EA2" w:rsidP="002D1EA2">
      <w:pPr>
        <w:pStyle w:val="af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44</w:t>
      </w:r>
      <w:r>
        <w:fldChar w:fldCharType="end"/>
      </w:r>
      <w:r>
        <w:t xml:space="preserve"> - Аккаунт клиента.</w:t>
      </w:r>
    </w:p>
    <w:p w14:paraId="336F7503" w14:textId="77777777" w:rsidR="002D1EA2" w:rsidRDefault="00B66299" w:rsidP="002D1EA2">
      <w:pPr>
        <w:pStyle w:val="af1"/>
      </w:pPr>
      <w:r w:rsidRPr="00B66299">
        <w:rPr>
          <w:b/>
          <w:lang w:val="en-US"/>
        </w:rPr>
        <w:lastRenderedPageBreak/>
        <w:drawing>
          <wp:inline distT="0" distB="0" distL="0" distR="0" wp14:anchorId="50EE442A" wp14:editId="5710FB6D">
            <wp:extent cx="4662339" cy="382905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6653" cy="38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862D" w14:textId="769E2FFF" w:rsidR="00B66299" w:rsidRDefault="002D1EA2" w:rsidP="002D1EA2">
      <w:pPr>
        <w:pStyle w:val="af1"/>
        <w:rPr>
          <w:b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45</w:t>
      </w:r>
      <w:r>
        <w:fldChar w:fldCharType="end"/>
      </w:r>
      <w:r>
        <w:t xml:space="preserve"> - Аккаунт админа.</w:t>
      </w:r>
    </w:p>
    <w:p w14:paraId="1168598F" w14:textId="77777777" w:rsidR="002D1EA2" w:rsidRDefault="00B66299" w:rsidP="002D1EA2">
      <w:pPr>
        <w:pStyle w:val="af1"/>
      </w:pPr>
      <w:r w:rsidRPr="00B66299">
        <w:rPr>
          <w:b/>
          <w:lang w:val="en-US"/>
        </w:rPr>
        <w:drawing>
          <wp:inline distT="0" distB="0" distL="0" distR="0" wp14:anchorId="2CF4AE6A" wp14:editId="05642280">
            <wp:extent cx="5562600" cy="4509541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65349" cy="45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3B3D" w14:textId="43213C09" w:rsidR="00B66299" w:rsidRDefault="002D1EA2" w:rsidP="002D1EA2">
      <w:pPr>
        <w:pStyle w:val="af1"/>
        <w:rPr>
          <w:b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46</w:t>
      </w:r>
      <w:r>
        <w:fldChar w:fldCharType="end"/>
      </w:r>
      <w:r>
        <w:t xml:space="preserve"> - Аккаунт менеджера.</w:t>
      </w:r>
    </w:p>
    <w:p w14:paraId="1275191E" w14:textId="4A8BA27E" w:rsidR="00B66299" w:rsidRPr="00B66299" w:rsidRDefault="00B66299" w:rsidP="002D1EA2">
      <w:pPr>
        <w:pStyle w:val="af1"/>
        <w:rPr>
          <w:b/>
          <w:lang w:val="en-US"/>
        </w:rPr>
      </w:pPr>
    </w:p>
    <w:p w14:paraId="0E37071A" w14:textId="77777777" w:rsidR="002D1EA2" w:rsidRDefault="00B66299" w:rsidP="002D1EA2">
      <w:pPr>
        <w:pStyle w:val="af1"/>
      </w:pPr>
      <w:r>
        <w:rPr>
          <w:noProof/>
        </w:rPr>
        <w:lastRenderedPageBreak/>
        <w:drawing>
          <wp:inline distT="0" distB="0" distL="0" distR="0" wp14:anchorId="1D135EDA" wp14:editId="46CC2B09">
            <wp:extent cx="5940425" cy="32632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F4B8" w14:textId="27291025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47</w:t>
      </w:r>
      <w:r>
        <w:fldChar w:fldCharType="end"/>
      </w:r>
      <w:r>
        <w:t xml:space="preserve"> - Изменение роли через </w:t>
      </w:r>
      <w:proofErr w:type="spellStart"/>
      <w:r>
        <w:rPr>
          <w:lang w:val="en-US"/>
        </w:rPr>
        <w:t>DevTools</w:t>
      </w:r>
      <w:proofErr w:type="spellEnd"/>
      <w:r w:rsidRPr="002D1EA2">
        <w:t>.</w:t>
      </w:r>
    </w:p>
    <w:p w14:paraId="7A496EDC" w14:textId="77777777" w:rsidR="002D1EA2" w:rsidRDefault="00B66299" w:rsidP="002D1EA2">
      <w:pPr>
        <w:pStyle w:val="af1"/>
      </w:pPr>
      <w:r>
        <w:rPr>
          <w:noProof/>
        </w:rPr>
        <w:drawing>
          <wp:inline distT="0" distB="0" distL="0" distR="0" wp14:anchorId="7C8C9386" wp14:editId="7F7AD7FB">
            <wp:extent cx="5940425" cy="45002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9A22" w14:textId="168E6727" w:rsidR="00B159D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48</w:t>
      </w:r>
      <w:r>
        <w:fldChar w:fldCharType="end"/>
      </w:r>
      <w:r>
        <w:rPr>
          <w:lang w:val="en-US"/>
        </w:rPr>
        <w:t xml:space="preserve"> - </w:t>
      </w:r>
      <w:r>
        <w:t>Зашло на админа.</w:t>
      </w:r>
    </w:p>
    <w:p w14:paraId="6C26EE7A" w14:textId="77777777" w:rsidR="002D1EA2" w:rsidRDefault="00B66299" w:rsidP="002D1EA2">
      <w:pPr>
        <w:pStyle w:val="af1"/>
      </w:pPr>
      <w:r>
        <w:rPr>
          <w:noProof/>
        </w:rPr>
        <w:lastRenderedPageBreak/>
        <w:drawing>
          <wp:inline distT="0" distB="0" distL="0" distR="0" wp14:anchorId="70043B16" wp14:editId="3CAC31A3">
            <wp:extent cx="4210050" cy="307596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17241" cy="30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F86" w14:textId="5D0B5E26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 xml:space="preserve"> - Нет доступа.</w:t>
      </w:r>
    </w:p>
    <w:p w14:paraId="04886FD9" w14:textId="77777777" w:rsidR="002D1EA2" w:rsidRDefault="00B66299" w:rsidP="002D1EA2">
      <w:pPr>
        <w:pStyle w:val="af1"/>
      </w:pPr>
      <w:r w:rsidRPr="00B66299">
        <w:drawing>
          <wp:inline distT="0" distB="0" distL="0" distR="0" wp14:anchorId="006CA23B" wp14:editId="69DF60A3">
            <wp:extent cx="5940425" cy="10020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7858" w14:textId="5085B2DF" w:rsidR="00B66299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 xml:space="preserve"> - Ошибка 403</w:t>
      </w:r>
      <w:r w:rsidR="00B23BB9">
        <w:t>(права доступа) и 401(истекла сессия)</w:t>
      </w:r>
      <w:r>
        <w:t>.</w:t>
      </w:r>
    </w:p>
    <w:p w14:paraId="47A7FA85" w14:textId="77777777" w:rsidR="002D1EA2" w:rsidRDefault="002D1EA2" w:rsidP="002D1EA2">
      <w:pPr>
        <w:pStyle w:val="af1"/>
      </w:pPr>
      <w:r w:rsidRPr="002D1EA2">
        <w:drawing>
          <wp:inline distT="0" distB="0" distL="0" distR="0" wp14:anchorId="47380FAD" wp14:editId="4CBE3A23">
            <wp:extent cx="3534268" cy="1314633"/>
            <wp:effectExtent l="0" t="0" r="9525" b="0"/>
            <wp:docPr id="1414241792" name="Рисунок 141424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0414" w14:textId="101EC615" w:rsidR="002D1EA2" w:rsidRDefault="002D1EA2" w:rsidP="002D1EA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 xml:space="preserve"> - Ограничение сессии в приложении.</w:t>
      </w:r>
    </w:p>
    <w:p w14:paraId="1B309D80" w14:textId="709CA711" w:rsidR="00FF6594" w:rsidRPr="00FF6594" w:rsidRDefault="00FF6594" w:rsidP="009E549B">
      <w:pPr>
        <w:pStyle w:val="a5"/>
        <w:keepNext/>
        <w:spacing w:line="240" w:lineRule="auto"/>
        <w:ind w:firstLine="0"/>
        <w:rPr>
          <w:b w:val="0"/>
          <w:sz w:val="24"/>
        </w:rPr>
      </w:pPr>
      <w:r w:rsidRPr="00FF6594">
        <w:rPr>
          <w:b w:val="0"/>
          <w:sz w:val="24"/>
        </w:rPr>
        <w:t xml:space="preserve">Таблица </w:t>
      </w:r>
      <w:r w:rsidRPr="00FF6594">
        <w:rPr>
          <w:b w:val="0"/>
          <w:sz w:val="24"/>
        </w:rPr>
        <w:fldChar w:fldCharType="begin"/>
      </w:r>
      <w:r w:rsidRPr="00FF6594">
        <w:rPr>
          <w:b w:val="0"/>
          <w:sz w:val="24"/>
        </w:rPr>
        <w:instrText xml:space="preserve"> SEQ Таблица \* ARABIC </w:instrText>
      </w:r>
      <w:r w:rsidRPr="00FF6594">
        <w:rPr>
          <w:b w:val="0"/>
          <w:sz w:val="24"/>
        </w:rPr>
        <w:fldChar w:fldCharType="separate"/>
      </w:r>
      <w:r w:rsidRPr="00FF6594">
        <w:rPr>
          <w:b w:val="0"/>
          <w:noProof/>
          <w:sz w:val="24"/>
        </w:rPr>
        <w:t>3</w:t>
      </w:r>
      <w:r w:rsidRPr="00FF6594">
        <w:rPr>
          <w:b w:val="0"/>
          <w:sz w:val="24"/>
        </w:rPr>
        <w:fldChar w:fldCharType="end"/>
      </w:r>
      <w:r w:rsidRPr="00FF6594">
        <w:rPr>
          <w:b w:val="0"/>
          <w:sz w:val="24"/>
        </w:rPr>
        <w:t xml:space="preserve"> - Права по ролям.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1EA2" w:rsidRPr="009E549B" w14:paraId="38B52E88" w14:textId="77777777" w:rsidTr="002D1EA2">
        <w:tc>
          <w:tcPr>
            <w:tcW w:w="2336" w:type="dxa"/>
            <w:vAlign w:val="center"/>
          </w:tcPr>
          <w:p w14:paraId="24D31EEB" w14:textId="1367E0D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Операция</w:t>
            </w:r>
          </w:p>
        </w:tc>
        <w:tc>
          <w:tcPr>
            <w:tcW w:w="2336" w:type="dxa"/>
            <w:vAlign w:val="center"/>
          </w:tcPr>
          <w:p w14:paraId="5255D352" w14:textId="13289D9A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4198C23D" w14:textId="1832D11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Менеджер</w:t>
            </w:r>
          </w:p>
        </w:tc>
        <w:tc>
          <w:tcPr>
            <w:tcW w:w="2337" w:type="dxa"/>
            <w:vAlign w:val="center"/>
          </w:tcPr>
          <w:p w14:paraId="1C6062A6" w14:textId="708C6FBD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bCs/>
                <w:sz w:val="24"/>
                <w:szCs w:val="24"/>
              </w:rPr>
              <w:t>Администратор</w:t>
            </w:r>
          </w:p>
        </w:tc>
      </w:tr>
      <w:tr w:rsidR="002D1EA2" w:rsidRPr="009E549B" w14:paraId="24AA93F8" w14:textId="77777777" w:rsidTr="002D1EA2">
        <w:tc>
          <w:tcPr>
            <w:tcW w:w="2336" w:type="dxa"/>
            <w:vAlign w:val="center"/>
          </w:tcPr>
          <w:p w14:paraId="19C6E20A" w14:textId="56A7A6B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каталог товаров</w:t>
            </w:r>
          </w:p>
        </w:tc>
        <w:tc>
          <w:tcPr>
            <w:tcW w:w="2336" w:type="dxa"/>
            <w:vAlign w:val="center"/>
          </w:tcPr>
          <w:p w14:paraId="7DDA49CF" w14:textId="78B27FA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6" w:type="dxa"/>
            <w:vAlign w:val="center"/>
          </w:tcPr>
          <w:p w14:paraId="3A4E8289" w14:textId="72D93CE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70F290D1" w14:textId="1303671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4B9492FA" w14:textId="77777777" w:rsidTr="002D1EA2">
        <w:tc>
          <w:tcPr>
            <w:tcW w:w="2336" w:type="dxa"/>
            <w:vAlign w:val="center"/>
          </w:tcPr>
          <w:p w14:paraId="3EFB5641" w14:textId="0496446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свои покупки</w:t>
            </w:r>
          </w:p>
        </w:tc>
        <w:tc>
          <w:tcPr>
            <w:tcW w:w="2336" w:type="dxa"/>
            <w:vAlign w:val="center"/>
          </w:tcPr>
          <w:p w14:paraId="4B28C831" w14:textId="13CB10F7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6" w:type="dxa"/>
            <w:vAlign w:val="center"/>
          </w:tcPr>
          <w:p w14:paraId="7694CBB3" w14:textId="70569CA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4557924E" w14:textId="45C3E8F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</w:tr>
      <w:tr w:rsidR="002D1EA2" w:rsidRPr="009E549B" w14:paraId="0FEC003D" w14:textId="77777777" w:rsidTr="002D1EA2">
        <w:tc>
          <w:tcPr>
            <w:tcW w:w="2336" w:type="dxa"/>
            <w:vAlign w:val="center"/>
          </w:tcPr>
          <w:p w14:paraId="1DD75617" w14:textId="07CC233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Добавлять и менять товары, бренды, категории, поставщиков</w:t>
            </w:r>
          </w:p>
        </w:tc>
        <w:tc>
          <w:tcPr>
            <w:tcW w:w="2336" w:type="dxa"/>
            <w:vAlign w:val="center"/>
          </w:tcPr>
          <w:p w14:paraId="690E7EF4" w14:textId="3D6FE1A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6C29453B" w14:textId="082F9F8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0651EC89" w14:textId="2606CC5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4E6CC4DD" w14:textId="77777777" w:rsidTr="002D1EA2">
        <w:tc>
          <w:tcPr>
            <w:tcW w:w="2336" w:type="dxa"/>
            <w:vAlign w:val="center"/>
          </w:tcPr>
          <w:p w14:paraId="6BD1EE09" w14:textId="6DD8F89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lastRenderedPageBreak/>
              <w:t>Работать с клиентами</w:t>
            </w:r>
          </w:p>
        </w:tc>
        <w:tc>
          <w:tcPr>
            <w:tcW w:w="2336" w:type="dxa"/>
            <w:vAlign w:val="center"/>
          </w:tcPr>
          <w:p w14:paraId="6FA5D337" w14:textId="37C5CFC3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7A4E03D" w14:textId="3AC03F1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1B3B565C" w14:textId="7C410143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5CBAA67D" w14:textId="77777777" w:rsidTr="002D1EA2">
        <w:tc>
          <w:tcPr>
            <w:tcW w:w="2336" w:type="dxa"/>
            <w:vAlign w:val="center"/>
          </w:tcPr>
          <w:p w14:paraId="3DC92A07" w14:textId="64DA521C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Оформлять продажи</w:t>
            </w:r>
          </w:p>
        </w:tc>
        <w:tc>
          <w:tcPr>
            <w:tcW w:w="2336" w:type="dxa"/>
            <w:vAlign w:val="center"/>
          </w:tcPr>
          <w:p w14:paraId="695E1CEA" w14:textId="268CF63B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5A883D0F" w14:textId="08CF0B2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379B528C" w14:textId="09EBA93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B27ECE1" w14:textId="77777777" w:rsidTr="002D1EA2">
        <w:tc>
          <w:tcPr>
            <w:tcW w:w="2336" w:type="dxa"/>
            <w:vAlign w:val="center"/>
          </w:tcPr>
          <w:p w14:paraId="7F91FD3F" w14:textId="30C778D9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Логически удалять записи</w:t>
            </w:r>
          </w:p>
        </w:tc>
        <w:tc>
          <w:tcPr>
            <w:tcW w:w="2336" w:type="dxa"/>
            <w:vAlign w:val="center"/>
          </w:tcPr>
          <w:p w14:paraId="1EAD530C" w14:textId="6F73FCD0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7A57C241" w14:textId="4FB6AB8D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  <w:tc>
          <w:tcPr>
            <w:tcW w:w="2337" w:type="dxa"/>
            <w:vAlign w:val="center"/>
          </w:tcPr>
          <w:p w14:paraId="13C44215" w14:textId="2DE020F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5E52B1C" w14:textId="77777777" w:rsidTr="002D1EA2">
        <w:tc>
          <w:tcPr>
            <w:tcW w:w="2336" w:type="dxa"/>
            <w:vAlign w:val="center"/>
          </w:tcPr>
          <w:p w14:paraId="75B757FD" w14:textId="0A5D1D97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Удалять записи навсегда</w:t>
            </w:r>
          </w:p>
        </w:tc>
        <w:tc>
          <w:tcPr>
            <w:tcW w:w="2336" w:type="dxa"/>
            <w:vAlign w:val="center"/>
          </w:tcPr>
          <w:p w14:paraId="15B7869D" w14:textId="3144E16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3CB3F8B2" w14:textId="3A87109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5F589F53" w14:textId="6A936BB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B2C948A" w14:textId="77777777" w:rsidTr="002D1EA2">
        <w:tc>
          <w:tcPr>
            <w:tcW w:w="2336" w:type="dxa"/>
            <w:vAlign w:val="center"/>
          </w:tcPr>
          <w:p w14:paraId="23B3C9F5" w14:textId="3497E13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Восстанавливать удалённые записи</w:t>
            </w:r>
          </w:p>
        </w:tc>
        <w:tc>
          <w:tcPr>
            <w:tcW w:w="2336" w:type="dxa"/>
            <w:vAlign w:val="center"/>
          </w:tcPr>
          <w:p w14:paraId="43578E5A" w14:textId="41A7A20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10FCDE14" w14:textId="56FF65A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4FE04E67" w14:textId="1EEB3DE4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6DAE8D6D" w14:textId="77777777" w:rsidTr="002D1EA2">
        <w:tc>
          <w:tcPr>
            <w:tcW w:w="2336" w:type="dxa"/>
            <w:vAlign w:val="center"/>
          </w:tcPr>
          <w:p w14:paraId="284B6B25" w14:textId="41B20A3A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Управлять пользователями</w:t>
            </w:r>
          </w:p>
        </w:tc>
        <w:tc>
          <w:tcPr>
            <w:tcW w:w="2336" w:type="dxa"/>
            <w:vAlign w:val="center"/>
          </w:tcPr>
          <w:p w14:paraId="705A2B67" w14:textId="663F27F6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E3FFAC4" w14:textId="1FED00DB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0783FDDC" w14:textId="62468808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  <w:tr w:rsidR="002D1EA2" w:rsidRPr="009E549B" w14:paraId="16704157" w14:textId="77777777" w:rsidTr="002D1EA2">
        <w:tc>
          <w:tcPr>
            <w:tcW w:w="2336" w:type="dxa"/>
            <w:vAlign w:val="center"/>
          </w:tcPr>
          <w:p w14:paraId="5C748AC1" w14:textId="46DD76C5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Смотреть статистику</w:t>
            </w:r>
          </w:p>
        </w:tc>
        <w:tc>
          <w:tcPr>
            <w:tcW w:w="2336" w:type="dxa"/>
            <w:vAlign w:val="center"/>
          </w:tcPr>
          <w:p w14:paraId="7DFBE733" w14:textId="39223191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6" w:type="dxa"/>
            <w:vAlign w:val="center"/>
          </w:tcPr>
          <w:p w14:paraId="43E18E9B" w14:textId="6FD464E2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vAlign w:val="center"/>
          </w:tcPr>
          <w:p w14:paraId="3F28AC8C" w14:textId="422F30CE" w:rsidR="002D1EA2" w:rsidRPr="009E549B" w:rsidRDefault="002D1EA2" w:rsidP="002D1EA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9E549B">
              <w:rPr>
                <w:sz w:val="24"/>
                <w:szCs w:val="24"/>
              </w:rPr>
              <w:t>да</w:t>
            </w:r>
          </w:p>
        </w:tc>
      </w:tr>
    </w:tbl>
    <w:p w14:paraId="788146D8" w14:textId="6EBADDD7" w:rsidR="00B23BB9" w:rsidRPr="00B23BB9" w:rsidRDefault="00B23BB9" w:rsidP="00B23BB9">
      <w:pPr>
        <w:spacing w:before="0" w:after="0"/>
        <w:rPr>
          <w:szCs w:val="28"/>
        </w:rPr>
      </w:pPr>
      <w:r w:rsidRPr="00B23BB9">
        <w:rPr>
          <w:szCs w:val="28"/>
        </w:rPr>
        <w:t>Различия ролей видно по меню. У покупателя есть экран «Мои покупки» и нет управления каталогом. У менеджера есть «Продажи», работа с клиентами и редактирование справочников. У администратора дополнительно есть «Пользователи» и «Статистика», а также полное удаление и восстановление записей.</w:t>
      </w:r>
    </w:p>
    <w:p w14:paraId="1287D358" w14:textId="77777777" w:rsidR="00B23BB9" w:rsidRPr="00B23BB9" w:rsidRDefault="00B23BB9" w:rsidP="00B23BB9">
      <w:pPr>
        <w:spacing w:before="0" w:after="0"/>
        <w:rPr>
          <w:color w:val="auto"/>
          <w:szCs w:val="28"/>
        </w:rPr>
      </w:pPr>
      <w:r w:rsidRPr="00B23BB9">
        <w:rPr>
          <w:color w:val="auto"/>
          <w:szCs w:val="28"/>
        </w:rPr>
        <w:t xml:space="preserve">При регистрации создаётся и </w:t>
      </w:r>
      <w:proofErr w:type="spellStart"/>
      <w:r w:rsidRPr="00B23BB9">
        <w:rPr>
          <w:color w:val="auto"/>
          <w:szCs w:val="28"/>
        </w:rPr>
        <w:t>учётка</w:t>
      </w:r>
      <w:proofErr w:type="spellEnd"/>
      <w:r w:rsidRPr="00B23BB9">
        <w:rPr>
          <w:color w:val="auto"/>
          <w:szCs w:val="28"/>
        </w:rPr>
        <w:t xml:space="preserve"> покупателя, и карточка клиента. Они связаны через </w:t>
      </w:r>
      <w:proofErr w:type="spellStart"/>
      <w:r w:rsidRPr="00B23BB9">
        <w:rPr>
          <w:color w:val="auto"/>
          <w:szCs w:val="28"/>
        </w:rPr>
        <w:t>customerId</w:t>
      </w:r>
      <w:proofErr w:type="spellEnd"/>
      <w:r w:rsidRPr="00B23BB9">
        <w:rPr>
          <w:color w:val="auto"/>
          <w:szCs w:val="28"/>
        </w:rPr>
        <w:t>, поэтому на экране «Мои покупки» человек видит только свои продажи.</w:t>
      </w:r>
    </w:p>
    <w:p w14:paraId="3EAD34E5" w14:textId="1B672F0C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 xml:space="preserve">Жизненный цикл </w:t>
      </w:r>
      <w:proofErr w:type="spellStart"/>
      <w:r w:rsidRPr="00B23BB9">
        <w:rPr>
          <w:szCs w:val="28"/>
        </w:rPr>
        <w:t>токена</w:t>
      </w:r>
      <w:proofErr w:type="spellEnd"/>
      <w:r w:rsidRPr="00B23BB9">
        <w:rPr>
          <w:szCs w:val="28"/>
        </w:rPr>
        <w:t>:</w:t>
      </w:r>
    </w:p>
    <w:p w14:paraId="15D2FC3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 xml:space="preserve">Пользователь вводит логин и пароль. </w:t>
      </w:r>
      <w:proofErr w:type="spellStart"/>
      <w:r w:rsidRPr="00B23BB9">
        <w:rPr>
          <w:szCs w:val="28"/>
        </w:rPr>
        <w:t>Хеш</w:t>
      </w:r>
      <w:proofErr w:type="spellEnd"/>
      <w:r w:rsidRPr="00B23BB9">
        <w:rPr>
          <w:szCs w:val="28"/>
        </w:rPr>
        <w:t xml:space="preserve"> пароля считает только сервер. Если данные верные, сервер отдаёт </w:t>
      </w:r>
      <w:proofErr w:type="spellStart"/>
      <w:r w:rsidRPr="00B23BB9">
        <w:rPr>
          <w:szCs w:val="28"/>
        </w:rPr>
        <w:t>access-токен</w:t>
      </w:r>
      <w:proofErr w:type="spellEnd"/>
      <w:r w:rsidRPr="00B23BB9">
        <w:rPr>
          <w:szCs w:val="28"/>
        </w:rPr>
        <w:t xml:space="preserve"> для обычных запросов, </w:t>
      </w:r>
      <w:proofErr w:type="spellStart"/>
      <w:r w:rsidRPr="00B23BB9">
        <w:rPr>
          <w:szCs w:val="28"/>
        </w:rPr>
        <w:t>refresh-токен</w:t>
      </w:r>
      <w:proofErr w:type="spellEnd"/>
      <w:r w:rsidRPr="00B23BB9">
        <w:rPr>
          <w:szCs w:val="28"/>
        </w:rPr>
        <w:t xml:space="preserve"> для обновления пары и сведения о пользователе. Обычно </w:t>
      </w:r>
      <w:proofErr w:type="spellStart"/>
      <w:r w:rsidRPr="00B23BB9">
        <w:rPr>
          <w:szCs w:val="28"/>
        </w:rPr>
        <w:t>access</w:t>
      </w:r>
      <w:proofErr w:type="spellEnd"/>
      <w:r w:rsidRPr="00B23BB9">
        <w:rPr>
          <w:szCs w:val="28"/>
        </w:rPr>
        <w:t xml:space="preserve"> живёт около 15 минут, при </w:t>
      </w:r>
      <w:r w:rsidRPr="00B23BB9">
        <w:rPr>
          <w:rStyle w:val="HTML"/>
          <w:rFonts w:ascii="Times New Roman" w:hAnsi="Times New Roman" w:cs="Times New Roman"/>
          <w:sz w:val="28"/>
          <w:szCs w:val="28"/>
        </w:rPr>
        <w:t>--</w:t>
      </w:r>
      <w:proofErr w:type="spellStart"/>
      <w:r w:rsidRPr="00B23BB9">
        <w:rPr>
          <w:rStyle w:val="HTML"/>
          <w:rFonts w:ascii="Times New Roman" w:hAnsi="Times New Roman" w:cs="Times New Roman"/>
          <w:sz w:val="28"/>
          <w:szCs w:val="28"/>
        </w:rPr>
        <w:t>ttl</w:t>
      </w:r>
      <w:proofErr w:type="spellEnd"/>
      <w:r w:rsidRPr="00B23BB9">
        <w:rPr>
          <w:rStyle w:val="HTML"/>
          <w:rFonts w:ascii="Times New Roman" w:hAnsi="Times New Roman" w:cs="Times New Roman"/>
          <w:sz w:val="28"/>
          <w:szCs w:val="28"/>
        </w:rPr>
        <w:t xml:space="preserve"> 60</w:t>
      </w:r>
      <w:r w:rsidRPr="00B23BB9">
        <w:rPr>
          <w:szCs w:val="28"/>
        </w:rPr>
        <w:t xml:space="preserve"> — 60 секунд. </w:t>
      </w:r>
      <w:proofErr w:type="spellStart"/>
      <w:r w:rsidRPr="00B23BB9">
        <w:rPr>
          <w:szCs w:val="28"/>
        </w:rPr>
        <w:t>Токены</w:t>
      </w:r>
      <w:proofErr w:type="spellEnd"/>
      <w:r w:rsidRPr="00B23BB9">
        <w:rPr>
          <w:szCs w:val="28"/>
        </w:rPr>
        <w:t xml:space="preserve"> и профиль сохраняются в </w:t>
      </w:r>
      <w:proofErr w:type="spellStart"/>
      <w:r w:rsidRPr="00B23BB9">
        <w:rPr>
          <w:szCs w:val="28"/>
        </w:rPr>
        <w:t>localStorage</w:t>
      </w:r>
      <w:proofErr w:type="spellEnd"/>
      <w:r w:rsidRPr="00B23BB9">
        <w:rPr>
          <w:szCs w:val="28"/>
        </w:rPr>
        <w:t>, поэтому сессия переживает обновление страницы.</w:t>
      </w:r>
    </w:p>
    <w:p w14:paraId="5A22F80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 xml:space="preserve">Каждый запрос к API идёт с </w:t>
      </w:r>
      <w:proofErr w:type="spellStart"/>
      <w:r w:rsidRPr="00B23BB9">
        <w:rPr>
          <w:szCs w:val="28"/>
        </w:rPr>
        <w:t>Authorization</w:t>
      </w:r>
      <w:proofErr w:type="spellEnd"/>
      <w:r w:rsidRPr="00B23BB9">
        <w:rPr>
          <w:szCs w:val="28"/>
        </w:rPr>
        <w:t xml:space="preserve"> и </w:t>
      </w:r>
      <w:proofErr w:type="spellStart"/>
      <w:r w:rsidRPr="00B23BB9">
        <w:rPr>
          <w:szCs w:val="28"/>
        </w:rPr>
        <w:t>access-токеном</w:t>
      </w:r>
      <w:proofErr w:type="spellEnd"/>
      <w:r w:rsidRPr="00B23BB9">
        <w:rPr>
          <w:szCs w:val="28"/>
        </w:rPr>
        <w:t xml:space="preserve">. Если </w:t>
      </w:r>
      <w:proofErr w:type="spellStart"/>
      <w:r w:rsidRPr="00B23BB9">
        <w:rPr>
          <w:szCs w:val="28"/>
        </w:rPr>
        <w:t>access</w:t>
      </w:r>
      <w:proofErr w:type="spellEnd"/>
      <w:r w:rsidRPr="00B23BB9">
        <w:rPr>
          <w:szCs w:val="28"/>
        </w:rPr>
        <w:t xml:space="preserve"> истёк, сервер отвечает 401, клиент один раз обновляет пару через </w:t>
      </w:r>
      <w:proofErr w:type="spellStart"/>
      <w:r w:rsidRPr="00B23BB9">
        <w:rPr>
          <w:szCs w:val="28"/>
        </w:rPr>
        <w:t>refresh</w:t>
      </w:r>
      <w:proofErr w:type="spellEnd"/>
      <w:r w:rsidRPr="00B23BB9">
        <w:rPr>
          <w:szCs w:val="28"/>
        </w:rPr>
        <w:t xml:space="preserve"> и повторяет запрос. Если </w:t>
      </w:r>
      <w:proofErr w:type="spellStart"/>
      <w:r w:rsidRPr="00B23BB9">
        <w:rPr>
          <w:szCs w:val="28"/>
        </w:rPr>
        <w:t>refresh</w:t>
      </w:r>
      <w:proofErr w:type="spellEnd"/>
      <w:r w:rsidRPr="00B23BB9">
        <w:rPr>
          <w:szCs w:val="28"/>
        </w:rPr>
        <w:t xml:space="preserve"> не сработал, происходит выход. Зацикливания нет: </w:t>
      </w:r>
      <w:r w:rsidRPr="00B23BB9">
        <w:rPr>
          <w:rStyle w:val="ui-markdowninline-path-prefix"/>
          <w:szCs w:val="28"/>
        </w:rPr>
        <w:t>/</w:t>
      </w:r>
      <w:proofErr w:type="spellStart"/>
      <w:r w:rsidRPr="00B23BB9">
        <w:rPr>
          <w:rStyle w:val="ui-markdowninline-path-prefix"/>
          <w:szCs w:val="28"/>
        </w:rPr>
        <w:t>auth</w:t>
      </w:r>
      <w:proofErr w:type="spellEnd"/>
      <w:r w:rsidRPr="00B23BB9">
        <w:rPr>
          <w:rStyle w:val="ui-markdowninline-path-prefix"/>
          <w:szCs w:val="28"/>
        </w:rPr>
        <w:t>/</w:t>
      </w:r>
      <w:r w:rsidRPr="00B23BB9">
        <w:rPr>
          <w:rStyle w:val="ui-markdowninline-path-filename"/>
          <w:szCs w:val="28"/>
        </w:rPr>
        <w:t>...</w:t>
      </w:r>
      <w:r w:rsidRPr="00B23BB9">
        <w:rPr>
          <w:szCs w:val="28"/>
        </w:rPr>
        <w:t> не обновляется, повтор запроса один раз.</w:t>
      </w:r>
    </w:p>
    <w:p w14:paraId="0A926F9A" w14:textId="77777777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lastRenderedPageBreak/>
        <w:t xml:space="preserve">Бездействие 3 минуты завершает сессию (предупреждение за 30 секунд). Через 2 часа от входа сессия заканчивается даже при активности. При выходе </w:t>
      </w:r>
      <w:proofErr w:type="spellStart"/>
      <w:r w:rsidRPr="00B23BB9">
        <w:rPr>
          <w:szCs w:val="28"/>
        </w:rPr>
        <w:t>токены</w:t>
      </w:r>
      <w:proofErr w:type="spellEnd"/>
      <w:r w:rsidRPr="00B23BB9">
        <w:rPr>
          <w:szCs w:val="28"/>
        </w:rPr>
        <w:t xml:space="preserve"> удаляются, </w:t>
      </w:r>
      <w:proofErr w:type="spellStart"/>
      <w:r w:rsidRPr="00B23BB9">
        <w:rPr>
          <w:szCs w:val="28"/>
        </w:rPr>
        <w:t>refresh</w:t>
      </w:r>
      <w:proofErr w:type="spellEnd"/>
      <w:r w:rsidRPr="00B23BB9">
        <w:rPr>
          <w:szCs w:val="28"/>
        </w:rPr>
        <w:t xml:space="preserve"> аннулируется на сервере.</w:t>
      </w:r>
    </w:p>
    <w:p w14:paraId="2ED023DD" w14:textId="212BC488" w:rsidR="00B23BB9" w:rsidRPr="00B23BB9" w:rsidRDefault="00B23BB9" w:rsidP="00B23BB9">
      <w:pPr>
        <w:rPr>
          <w:szCs w:val="28"/>
        </w:rPr>
      </w:pPr>
      <w:r w:rsidRPr="00B23BB9">
        <w:rPr>
          <w:szCs w:val="28"/>
        </w:rPr>
        <w:t>Почему клиентская проверка прав не защита</w:t>
      </w:r>
      <w:r w:rsidR="004D3E6D">
        <w:rPr>
          <w:szCs w:val="28"/>
        </w:rPr>
        <w:t>:</w:t>
      </w:r>
    </w:p>
    <w:p w14:paraId="4D9170AA" w14:textId="557C6B43" w:rsidR="00B23BB9" w:rsidRPr="004D3E6D" w:rsidRDefault="00B23BB9" w:rsidP="004D3E6D">
      <w:pPr>
        <w:rPr>
          <w:szCs w:val="28"/>
        </w:rPr>
      </w:pPr>
      <w:r w:rsidRPr="00B23BB9">
        <w:rPr>
          <w:szCs w:val="28"/>
        </w:rPr>
        <w:t xml:space="preserve">Скрытие кнопок и проверка роли на клиенте удобны, но не защищают данные: </w:t>
      </w:r>
      <w:proofErr w:type="spellStart"/>
      <w:r w:rsidRPr="00B23BB9">
        <w:rPr>
          <w:szCs w:val="28"/>
        </w:rPr>
        <w:t>localStorage</w:t>
      </w:r>
      <w:proofErr w:type="spellEnd"/>
      <w:r w:rsidRPr="00B23BB9">
        <w:rPr>
          <w:szCs w:val="28"/>
        </w:rPr>
        <w:t xml:space="preserve"> можно изменить в </w:t>
      </w:r>
      <w:proofErr w:type="spellStart"/>
      <w:r w:rsidRPr="00B23BB9">
        <w:rPr>
          <w:szCs w:val="28"/>
        </w:rPr>
        <w:t>DevTools</w:t>
      </w:r>
      <w:proofErr w:type="spellEnd"/>
      <w:r w:rsidRPr="00B23BB9">
        <w:rPr>
          <w:szCs w:val="28"/>
        </w:rPr>
        <w:t xml:space="preserve">, и интерфейс покажет чужие пункты. </w:t>
      </w:r>
      <w:proofErr w:type="spellStart"/>
      <w:r w:rsidRPr="00B23BB9">
        <w:rPr>
          <w:szCs w:val="28"/>
        </w:rPr>
        <w:t>Access-токен</w:t>
      </w:r>
      <w:proofErr w:type="spellEnd"/>
      <w:r w:rsidRPr="00B23BB9">
        <w:rPr>
          <w:szCs w:val="28"/>
        </w:rPr>
        <w:t xml:space="preserve"> при этом остаётся прежним. Сервер смотрит на </w:t>
      </w:r>
      <w:proofErr w:type="spellStart"/>
      <w:r w:rsidRPr="00B23BB9">
        <w:rPr>
          <w:szCs w:val="28"/>
        </w:rPr>
        <w:t>токен</w:t>
      </w:r>
      <w:proofErr w:type="spellEnd"/>
      <w:r w:rsidRPr="00B23BB9">
        <w:rPr>
          <w:szCs w:val="28"/>
        </w:rPr>
        <w:t xml:space="preserve"> и роль в своей базе и при запрете отвечает 403. Наст</w:t>
      </w:r>
      <w:r w:rsidR="004D3E6D">
        <w:rPr>
          <w:szCs w:val="28"/>
        </w:rPr>
        <w:t>оящая защита только на сервере.</w:t>
      </w:r>
    </w:p>
    <w:p w14:paraId="4D13D6D8" w14:textId="758D6CBC" w:rsidR="001A567A" w:rsidRDefault="003540D4" w:rsidP="00B159D9">
      <w:pPr>
        <w:spacing w:before="0" w:after="0"/>
      </w:pPr>
      <w:r>
        <w:t>Вывод:</w:t>
      </w:r>
      <w:r w:rsidR="001A567A">
        <w:t xml:space="preserve"> в данной практической работе реализовали вход в систему, разграничение прав по ролям и защиту маршрутов на клиенте. Поняли, где проходит граница между удобством интерфейса и настоящей защитой.</w:t>
      </w:r>
    </w:p>
    <w:p w14:paraId="77ED4009" w14:textId="49BE8099" w:rsidR="003540D4" w:rsidRPr="003540D4" w:rsidRDefault="003540D4" w:rsidP="00F05A63">
      <w:bookmarkStart w:id="5" w:name="_GoBack"/>
      <w:bookmarkEnd w:id="5"/>
    </w:p>
    <w:p w14:paraId="6BD5F51A" w14:textId="6E5BCE6E" w:rsidR="003C7A6B" w:rsidRPr="00925405" w:rsidRDefault="003C7A6B" w:rsidP="00F05A63">
      <w:pPr>
        <w:ind w:firstLine="0"/>
      </w:pPr>
    </w:p>
    <w:sectPr w:rsidR="003C7A6B" w:rsidRPr="0092540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746"/>
    <w:rsid w:val="000210F1"/>
    <w:rsid w:val="00034D51"/>
    <w:rsid w:val="000449E8"/>
    <w:rsid w:val="00063DB0"/>
    <w:rsid w:val="00065F18"/>
    <w:rsid w:val="00121106"/>
    <w:rsid w:val="001220EA"/>
    <w:rsid w:val="001A567A"/>
    <w:rsid w:val="001C2D3A"/>
    <w:rsid w:val="002A5746"/>
    <w:rsid w:val="002D1EA2"/>
    <w:rsid w:val="0032540F"/>
    <w:rsid w:val="003540D4"/>
    <w:rsid w:val="00367CA7"/>
    <w:rsid w:val="00373126"/>
    <w:rsid w:val="00381FB1"/>
    <w:rsid w:val="003B1B0C"/>
    <w:rsid w:val="003C7A6B"/>
    <w:rsid w:val="004D3E6D"/>
    <w:rsid w:val="0053412E"/>
    <w:rsid w:val="005B0971"/>
    <w:rsid w:val="005C234D"/>
    <w:rsid w:val="00804ECF"/>
    <w:rsid w:val="008B60F4"/>
    <w:rsid w:val="008E45E6"/>
    <w:rsid w:val="00925405"/>
    <w:rsid w:val="009E549B"/>
    <w:rsid w:val="00A02466"/>
    <w:rsid w:val="00A04776"/>
    <w:rsid w:val="00A82E1D"/>
    <w:rsid w:val="00A906DC"/>
    <w:rsid w:val="00AB198F"/>
    <w:rsid w:val="00B159D9"/>
    <w:rsid w:val="00B23BB9"/>
    <w:rsid w:val="00B356D1"/>
    <w:rsid w:val="00B65493"/>
    <w:rsid w:val="00B66299"/>
    <w:rsid w:val="00C03787"/>
    <w:rsid w:val="00C66940"/>
    <w:rsid w:val="00C85355"/>
    <w:rsid w:val="00D31900"/>
    <w:rsid w:val="00D47792"/>
    <w:rsid w:val="00E80BB3"/>
    <w:rsid w:val="00ED1D1C"/>
    <w:rsid w:val="00EE189F"/>
    <w:rsid w:val="00F00677"/>
    <w:rsid w:val="00F05A63"/>
    <w:rsid w:val="00F84C64"/>
    <w:rsid w:val="00FA1FB7"/>
    <w:rsid w:val="00FA65C4"/>
    <w:rsid w:val="00FD1B92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3E6E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B0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  <w:style w:type="paragraph" w:styleId="af3">
    <w:name w:val="TOC Heading"/>
    <w:basedOn w:val="1"/>
    <w:next w:val="a"/>
    <w:uiPriority w:val="39"/>
    <w:unhideWhenUsed/>
    <w:qFormat/>
    <w:rsid w:val="00925405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f4">
    <w:name w:val="Оглавление моё"/>
    <w:basedOn w:val="1"/>
    <w:link w:val="af5"/>
    <w:qFormat/>
    <w:rsid w:val="00925405"/>
    <w:pPr>
      <w:ind w:firstLine="0"/>
    </w:pPr>
    <w:rPr>
      <w:b/>
      <w:sz w:val="32"/>
    </w:rPr>
  </w:style>
  <w:style w:type="paragraph" w:customStyle="1" w:styleId="ds-markdown-paragraph">
    <w:name w:val="ds-markdown-paragraph"/>
    <w:basedOn w:val="a"/>
    <w:rsid w:val="003C7A6B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af5">
    <w:name w:val="Оглавление моё Знак"/>
    <w:basedOn w:val="10"/>
    <w:link w:val="af4"/>
    <w:rsid w:val="00925405"/>
    <w:rPr>
      <w:rFonts w:ascii="Times New Roman" w:hAnsi="Times New Roman"/>
      <w:b/>
      <w:sz w:val="32"/>
    </w:rPr>
  </w:style>
  <w:style w:type="character" w:styleId="HTML">
    <w:name w:val="HTML Code"/>
    <w:basedOn w:val="a0"/>
    <w:uiPriority w:val="99"/>
    <w:semiHidden/>
    <w:unhideWhenUsed/>
    <w:rsid w:val="003C7A6B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53412E"/>
    <w:rPr>
      <w:sz w:val="24"/>
      <w:szCs w:val="24"/>
    </w:rPr>
  </w:style>
  <w:style w:type="table" w:styleId="af7">
    <w:name w:val="Table Grid"/>
    <w:basedOn w:val="a1"/>
    <w:uiPriority w:val="39"/>
    <w:rsid w:val="001C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0"/>
    <w:uiPriority w:val="22"/>
    <w:qFormat/>
    <w:rsid w:val="001C2D3A"/>
    <w:rPr>
      <w:b/>
      <w:bCs/>
    </w:rPr>
  </w:style>
  <w:style w:type="paragraph" w:customStyle="1" w:styleId="ui-markdownparagraph">
    <w:name w:val="ui-markdown__paragraph"/>
    <w:basedOn w:val="a"/>
    <w:rsid w:val="00D31900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ui-markdowninline-path-prefix">
    <w:name w:val="ui-markdown__inline-path-prefix"/>
    <w:basedOn w:val="a0"/>
    <w:rsid w:val="00B23BB9"/>
  </w:style>
  <w:style w:type="character" w:customStyle="1" w:styleId="ui-markdowninline-path-filename">
    <w:name w:val="ui-markdown__inline-path-filename"/>
    <w:basedOn w:val="a0"/>
    <w:rsid w:val="00B2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4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1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092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FD060-3454-4924-8FC7-287541069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40</Pages>
  <Words>2419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ПК</cp:lastModifiedBy>
  <cp:revision>24</cp:revision>
  <dcterms:created xsi:type="dcterms:W3CDTF">2026-09-22T15:35:00Z</dcterms:created>
  <dcterms:modified xsi:type="dcterms:W3CDTF">2026-10-06T21:12:00Z</dcterms:modified>
</cp:coreProperties>
</file>