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592C" w:rsidRDefault="0004592C" w:rsidP="0004592C">
      <w:pPr>
        <w:pStyle w:val="NormalWeb"/>
        <w:jc w:val="center"/>
      </w:pPr>
      <w:r>
        <w:t xml:space="preserve">Sanger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Human BGN</w:t>
      </w:r>
      <w:r>
        <w:t> </w:t>
      </w:r>
      <w:proofErr w:type="spellStart"/>
      <w:r>
        <w:t>and</w:t>
      </w:r>
      <w:proofErr w:type="spellEnd"/>
      <w:r>
        <w:t xml:space="preserve"> G6PD </w:t>
      </w:r>
      <w:proofErr w:type="spellStart"/>
      <w:r>
        <w:t>Gene</w:t>
      </w:r>
      <w:proofErr w:type="spellEnd"/>
      <w:r>
        <w:t xml:space="preserve"> </w:t>
      </w:r>
      <w:proofErr w:type="spellStart"/>
      <w:r>
        <w:t>Fragment</w:t>
      </w:r>
      <w:proofErr w:type="spellEnd"/>
    </w:p>
    <w:p w:rsidR="009D0935" w:rsidRDefault="009D0935" w:rsidP="009D09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Atna Permana </w:t>
      </w:r>
      <w:r w:rsidRPr="009D0935">
        <w:rPr>
          <w:rFonts w:ascii="Times New Roman" w:eastAsia="Times New Roman" w:hAnsi="Times New Roman" w:cs="Times New Roman"/>
          <w:b/>
          <w:bCs/>
          <w:kern w:val="0"/>
          <w:vertAlign w:val="superscript"/>
          <w:lang w:eastAsia="id-ID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, Parto Fransiskus </w:t>
      </w:r>
      <w:r w:rsidRPr="009D0935">
        <w:rPr>
          <w:rFonts w:ascii="Times New Roman" w:eastAsia="Times New Roman" w:hAnsi="Times New Roman" w:cs="Times New Roman"/>
          <w:b/>
          <w:bCs/>
          <w:kern w:val="0"/>
          <w:vertAlign w:val="superscript"/>
          <w:lang w:eastAsia="id-ID"/>
          <w14:ligatures w14:val="none"/>
        </w:rPr>
        <w:t>2</w:t>
      </w:r>
    </w:p>
    <w:p w:rsidR="009D0935" w:rsidRPr="00496B23" w:rsidRDefault="009D0935" w:rsidP="009D0935">
      <w:pPr>
        <w:pStyle w:val="DaftarParagraf"/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Medical</w:t>
      </w:r>
      <w:proofErr w:type="spellEnd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Laboratory</w:t>
      </w:r>
      <w:proofErr w:type="spellEnd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Technologist</w:t>
      </w:r>
      <w:proofErr w:type="spellEnd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proofErr w:type="spellStart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Faculty</w:t>
      </w:r>
      <w:proofErr w:type="spellEnd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of</w:t>
      </w:r>
      <w:proofErr w:type="spellEnd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Health</w:t>
      </w:r>
      <w:proofErr w:type="spellEnd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University</w:t>
      </w:r>
      <w:proofErr w:type="spellEnd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of</w:t>
      </w:r>
      <w:proofErr w:type="spellEnd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Mohammad Husni Thamrin</w:t>
      </w:r>
    </w:p>
    <w:p w:rsidR="009D0935" w:rsidRPr="00496B23" w:rsidRDefault="009D0935" w:rsidP="009D0935">
      <w:pPr>
        <w:pStyle w:val="DaftarParagraf"/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Student</w:t>
      </w:r>
      <w:proofErr w:type="spellEnd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Politecnic</w:t>
      </w:r>
      <w:proofErr w:type="spellEnd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of</w:t>
      </w:r>
      <w:proofErr w:type="spellEnd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Health</w:t>
      </w:r>
      <w:proofErr w:type="spellEnd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Ministry</w:t>
      </w:r>
      <w:proofErr w:type="spellEnd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of</w:t>
      </w:r>
      <w:proofErr w:type="spellEnd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Health</w:t>
      </w:r>
      <w:proofErr w:type="spellEnd"/>
      <w:r w:rsidRPr="00496B2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Republic Indonesia</w:t>
      </w:r>
    </w:p>
    <w:p w:rsidR="009D0935" w:rsidRDefault="009D0935" w:rsidP="0004592C">
      <w:pPr>
        <w:pStyle w:val="NormalWeb"/>
        <w:jc w:val="center"/>
      </w:pPr>
    </w:p>
    <w:p w:rsidR="0004592C" w:rsidRPr="009D0935" w:rsidRDefault="0004592C" w:rsidP="0004592C">
      <w:pPr>
        <w:pStyle w:val="NormalWeb"/>
        <w:rPr>
          <w:b/>
          <w:bCs/>
        </w:rPr>
      </w:pPr>
      <w:proofErr w:type="spellStart"/>
      <w:r w:rsidRPr="009D0935">
        <w:rPr>
          <w:b/>
          <w:bCs/>
        </w:rPr>
        <w:t>Abstract</w:t>
      </w:r>
      <w:proofErr w:type="spellEnd"/>
    </w:p>
    <w:p w:rsidR="0004592C" w:rsidRDefault="0004592C" w:rsidP="0004592C">
      <w:pPr>
        <w:pStyle w:val="NormalWeb"/>
        <w:jc w:val="both"/>
      </w:pPr>
      <w:r>
        <w:t xml:space="preserve">The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> </w:t>
      </w:r>
      <w:r>
        <w:t xml:space="preserve">human </w:t>
      </w:r>
      <w:proofErr w:type="spellStart"/>
      <w:r>
        <w:t>gene</w:t>
      </w:r>
      <w:proofErr w:type="spellEnd"/>
      <w:r>
        <w:t xml:space="preserve"> </w:t>
      </w:r>
      <w:proofErr w:type="spellStart"/>
      <w:r>
        <w:t>fragments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diagnosis, bio-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study. In </w:t>
      </w:r>
      <w:proofErr w:type="spellStart"/>
      <w:r>
        <w:t>this</w:t>
      </w:r>
      <w:proofErr w:type="spellEnd"/>
      <w:r>
        <w:t xml:space="preserve"> study, </w:t>
      </w:r>
      <w:proofErr w:type="spellStart"/>
      <w:r>
        <w:t>amplified</w:t>
      </w:r>
      <w:proofErr w:type="spellEnd"/>
      <w:r>
        <w:t xml:space="preserve"> </w:t>
      </w:r>
      <w:proofErr w:type="spellStart"/>
      <w:r>
        <w:t>gene</w:t>
      </w:r>
      <w:proofErr w:type="spellEnd"/>
      <w:r>
        <w:t xml:space="preserve"> </w:t>
      </w:r>
      <w:proofErr w:type="spellStart"/>
      <w:r>
        <w:t>fragments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human </w:t>
      </w:r>
      <w:proofErr w:type="spellStart"/>
      <w:r>
        <w:t>blood</w:t>
      </w:r>
      <w:proofErr w:type="spellEnd"/>
      <w:r>
        <w:t> </w:t>
      </w:r>
      <w:proofErr w:type="spellStart"/>
      <w:r>
        <w:t>samples</w:t>
      </w:r>
      <w:proofErr w:type="spellEnd"/>
      <w:r>
        <w:t xml:space="preserve"> were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Sanger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. </w:t>
      </w:r>
      <w:proofErr w:type="spellStart"/>
      <w:r>
        <w:t>Genomic</w:t>
      </w:r>
      <w:proofErr w:type="spellEnd"/>
      <w:r>
        <w:t xml:space="preserve"> DNA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thirteen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 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amplified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primers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700 </w:t>
      </w:r>
      <w:proofErr w:type="spellStart"/>
      <w:r>
        <w:t>bp</w:t>
      </w:r>
      <w:proofErr w:type="spellEnd"/>
      <w:r>
        <w:t xml:space="preserve">. </w:t>
      </w:r>
      <w:proofErr w:type="spellStart"/>
      <w:r>
        <w:t>Bidirectional</w:t>
      </w:r>
      <w:proofErr w:type="spellEnd"/>
      <w:r>
        <w:t xml:space="preserve"> Sanger </w:t>
      </w:r>
      <w:proofErr w:type="spellStart"/>
      <w:r>
        <w:t>sequencing</w:t>
      </w:r>
      <w:proofErr w:type="spellEnd"/>
      <w:r>
        <w:t xml:space="preserve">,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 xml:space="preserve">, </w:t>
      </w:r>
      <w:proofErr w:type="spellStart"/>
      <w:r>
        <w:t>BLASTn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and</w:t>
      </w:r>
      <w:proofErr w:type="spellEnd"/>
      <w:r>
        <w:t> 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Neighbor-Joining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were </w:t>
      </w:r>
      <w:proofErr w:type="spellStart"/>
      <w:r>
        <w:t>performed</w:t>
      </w:r>
      <w:proofErr w:type="spellEnd"/>
      <w:r>
        <w:t xml:space="preserve">. The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Homo </w:t>
      </w:r>
      <w:proofErr w:type="spellStart"/>
      <w:r>
        <w:t>sapiens</w:t>
      </w:r>
      <w:proofErr w:type="spellEnd"/>
      <w:r>
        <w:t xml:space="preserve"> </w:t>
      </w:r>
      <w:proofErr w:type="spellStart"/>
      <w:r>
        <w:t>biglycan</w:t>
      </w:r>
      <w:proofErr w:type="spellEnd"/>
      <w:r>
        <w:t xml:space="preserve"> (BGN) </w:t>
      </w:r>
      <w:proofErr w:type="spellStart"/>
      <w:r>
        <w:t>and</w:t>
      </w:r>
      <w:proofErr w:type="spellEnd"/>
      <w:r>
        <w:t xml:space="preserve"> glucose-6-phosphate </w:t>
      </w:r>
      <w:proofErr w:type="spellStart"/>
      <w:r>
        <w:t>dehydrogenase</w:t>
      </w:r>
      <w:proofErr w:type="spellEnd"/>
      <w:r>
        <w:t xml:space="preserve"> (G6PD) </w:t>
      </w:r>
      <w:proofErr w:type="spellStart"/>
      <w:r>
        <w:t>genes</w:t>
      </w:r>
      <w:proofErr w:type="spellEnd"/>
      <w:r>
        <w:t xml:space="preserve"> were 99.64–100%</w:t>
      </w:r>
      <w:r>
        <w:t> 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BLAST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stably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Homo </w:t>
      </w:r>
      <w:proofErr w:type="spellStart"/>
      <w:r>
        <w:t>sapiens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clades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 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 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amplification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.</w:t>
      </w:r>
    </w:p>
    <w:p w:rsidR="0004592C" w:rsidRDefault="0004592C" w:rsidP="0004592C">
      <w:pPr>
        <w:pStyle w:val="NormalWeb"/>
      </w:pPr>
      <w:proofErr w:type="spellStart"/>
      <w:r>
        <w:t>Keywords</w:t>
      </w:r>
      <w:proofErr w:type="spellEnd"/>
      <w:r>
        <w:t xml:space="preserve">: Sanger </w:t>
      </w:r>
      <w:proofErr w:type="spellStart"/>
      <w:r>
        <w:t>sequencing</w:t>
      </w:r>
      <w:proofErr w:type="spellEnd"/>
      <w:r>
        <w:t>;</w:t>
      </w:r>
      <w:r>
        <w:t> </w:t>
      </w:r>
      <w:r>
        <w:t xml:space="preserve">BGN; G6PD; BLAST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phylogenetics</w:t>
      </w:r>
      <w:proofErr w:type="spellEnd"/>
      <w:r>
        <w:t xml:space="preserve">; human </w:t>
      </w:r>
      <w:proofErr w:type="spellStart"/>
      <w:r>
        <w:t>genetics</w:t>
      </w:r>
      <w:proofErr w:type="spellEnd"/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proofErr w:type="spellStart"/>
      <w:r w:rsidRPr="009D0935">
        <w:rPr>
          <w:b/>
          <w:bCs/>
        </w:rPr>
        <w:t>Introduction</w:t>
      </w:r>
      <w:proofErr w:type="spellEnd"/>
    </w:p>
    <w:p w:rsidR="0004592C" w:rsidRDefault="0004592C" w:rsidP="0004592C">
      <w:pPr>
        <w:pStyle w:val="NormalWeb"/>
        <w:jc w:val="both"/>
      </w:pPr>
      <w:proofErr w:type="spellStart"/>
      <w:r>
        <w:t>Molecular</w:t>
      </w:r>
      <w:proofErr w:type="spellEnd"/>
      <w:r>
        <w:t xml:space="preserve"> </w:t>
      </w:r>
      <w:proofErr w:type="spellStart"/>
      <w:r>
        <w:t>dissection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human</w:t>
      </w:r>
      <w:r>
        <w:t> </w:t>
      </w:r>
      <w:proofErr w:type="spellStart"/>
      <w:r>
        <w:t>genetic</w:t>
      </w:r>
      <w:proofErr w:type="spellEnd"/>
      <w:r>
        <w:t xml:space="preserve"> material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pillar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biomedical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basis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.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Sanger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—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genes</w:t>
      </w:r>
      <w:proofErr w:type="spellEnd"/>
      <w:r>
        <w:t xml:space="preserve"> </w:t>
      </w:r>
      <w:proofErr w:type="spellStart"/>
      <w:r>
        <w:t>and</w:t>
      </w:r>
      <w:proofErr w:type="spellEnd"/>
      <w:r>
        <w:t> 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>.</w:t>
      </w:r>
    </w:p>
    <w:p w:rsidR="0004592C" w:rsidRDefault="0004592C" w:rsidP="0004592C">
      <w:pPr>
        <w:pStyle w:val="NormalWeb"/>
        <w:jc w:val="both"/>
      </w:pPr>
      <w:r>
        <w:t xml:space="preserve">The </w:t>
      </w:r>
      <w:proofErr w:type="spellStart"/>
      <w:r>
        <w:t>gene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biglycan</w:t>
      </w:r>
      <w:proofErr w:type="spellEnd"/>
      <w:r>
        <w:t> </w:t>
      </w:r>
      <w:r>
        <w:t xml:space="preserve">(BGN) </w:t>
      </w:r>
      <w:proofErr w:type="spellStart"/>
      <w:r>
        <w:t>is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leucine-rich</w:t>
      </w:r>
      <w:proofErr w:type="spellEnd"/>
      <w:r>
        <w:t xml:space="preserve"> </w:t>
      </w:r>
      <w:proofErr w:type="spellStart"/>
      <w:r>
        <w:t>proteoglycan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</w:t>
      </w:r>
      <w:proofErr w:type="spellStart"/>
      <w:r>
        <w:t>extracellular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, </w:t>
      </w:r>
      <w:proofErr w:type="spellStart"/>
      <w:r>
        <w:t>inflammation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tissue</w:t>
      </w:r>
      <w:proofErr w:type="spellEnd"/>
      <w:r>
        <w:t xml:space="preserve"> </w:t>
      </w:r>
      <w:proofErr w:type="spellStart"/>
      <w:r>
        <w:t>remodelling</w:t>
      </w:r>
      <w:proofErr w:type="spellEnd"/>
      <w:r>
        <w:t xml:space="preserve">.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, glucose-6-phosphate </w:t>
      </w:r>
      <w:proofErr w:type="spellStart"/>
      <w:r>
        <w:t>dehydrogenase</w:t>
      </w:r>
      <w:proofErr w:type="spellEnd"/>
      <w:r>
        <w:t xml:space="preserve"> (G6PD)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constitutive</w:t>
      </w:r>
      <w:proofErr w:type="spellEnd"/>
      <w:r>
        <w:t xml:space="preserve"> in </w:t>
      </w:r>
      <w:proofErr w:type="spellStart"/>
      <w:r>
        <w:t>pentose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which</w:t>
      </w:r>
      <w:proofErr w:type="spellEnd"/>
      <w:r>
        <w:t> </w:t>
      </w:r>
      <w:proofErr w:type="spellStart"/>
      <w:r>
        <w:t>preserves</w:t>
      </w:r>
      <w:proofErr w:type="spellEnd"/>
      <w:r>
        <w:t xml:space="preserve"> </w:t>
      </w:r>
      <w:proofErr w:type="spellStart"/>
      <w:r>
        <w:t>oxidative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cellular</w:t>
      </w:r>
      <w:proofErr w:type="spellEnd"/>
      <w:r>
        <w:t xml:space="preserve">. G6PD </w:t>
      </w:r>
      <w:proofErr w:type="spellStart"/>
      <w:r>
        <w:t>variations</w:t>
      </w:r>
      <w:proofErr w:type="spellEnd"/>
      <w:r>
        <w:t xml:space="preserve"> are </w:t>
      </w:r>
      <w:proofErr w:type="spellStart"/>
      <w:r>
        <w:t>medically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population-specific</w:t>
      </w:r>
      <w:proofErr w:type="spellEnd"/>
      <w:r>
        <w:t xml:space="preserve"> </w:t>
      </w:r>
      <w:proofErr w:type="spellStart"/>
      <w:r>
        <w:t>polymorphisms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well-studied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known</w:t>
      </w:r>
      <w:proofErr w:type="spellEnd"/>
      <w:r>
        <w:t> 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hemolytic</w:t>
      </w:r>
      <w:proofErr w:type="spellEnd"/>
      <w:r>
        <w:t xml:space="preserve"> anemia.</w:t>
      </w:r>
    </w:p>
    <w:p w:rsidR="0004592C" w:rsidRDefault="0004592C" w:rsidP="0004592C">
      <w:pPr>
        <w:pStyle w:val="NormalWeb"/>
        <w:jc w:val="both"/>
      </w:pPr>
      <w:r>
        <w:t xml:space="preserve">`` Sanger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bioinformatic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BLAST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phylogenetic</w:t>
      </w:r>
      <w:proofErr w:type="spellEnd"/>
      <w:r>
        <w:t> </w:t>
      </w:r>
      <w:proofErr w:type="spellStart"/>
      <w:r>
        <w:t>analysis</w:t>
      </w:r>
      <w:proofErr w:type="spellEnd"/>
      <w:r>
        <w:t xml:space="preserve"> are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gene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revealing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verifying</w:t>
      </w:r>
      <w:proofErr w:type="spellEnd"/>
      <w:r>
        <w:t xml:space="preserve"> </w:t>
      </w:r>
      <w:proofErr w:type="spellStart"/>
      <w:r>
        <w:t>taxonomic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.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reconstitution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placing</w:t>
      </w:r>
      <w:proofErr w:type="spellEnd"/>
      <w:r>
        <w:t xml:space="preserve"> </w:t>
      </w:r>
      <w:proofErr w:type="spellStart"/>
      <w:r>
        <w:t>unlabelled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in</w:t>
      </w:r>
      <w:r>
        <w:t> </w:t>
      </w:r>
      <w:r>
        <w:t xml:space="preserve">a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.</w:t>
      </w:r>
    </w:p>
    <w:p w:rsidR="0004592C" w:rsidRDefault="0004592C" w:rsidP="0004592C">
      <w:pPr>
        <w:pStyle w:val="NormalWeb"/>
        <w:jc w:val="both"/>
      </w:pPr>
      <w:r>
        <w:lastRenderedPageBreak/>
        <w:t xml:space="preserve">Here,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phylogenetic</w:t>
      </w:r>
      <w:proofErr w:type="spellEnd"/>
      <w:r>
        <w:t xml:space="preserve"> study </w:t>
      </w:r>
      <w:proofErr w:type="spellStart"/>
      <w:r>
        <w:t>of</w:t>
      </w:r>
      <w:proofErr w:type="spellEnd"/>
      <w:r>
        <w:t> </w:t>
      </w:r>
      <w:r>
        <w:t xml:space="preserve">human </w:t>
      </w:r>
      <w:proofErr w:type="spellStart"/>
      <w:r>
        <w:t>gene</w:t>
      </w:r>
      <w:proofErr w:type="spellEnd"/>
      <w:r>
        <w:t xml:space="preserve"> </w:t>
      </w:r>
      <w:proofErr w:type="spellStart"/>
      <w:r>
        <w:t>fragments</w:t>
      </w:r>
      <w:proofErr w:type="spellEnd"/>
      <w:r>
        <w:t xml:space="preserve"> </w:t>
      </w:r>
      <w:proofErr w:type="spellStart"/>
      <w:r>
        <w:t>amplified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genomic</w:t>
      </w:r>
      <w:proofErr w:type="spellEnd"/>
      <w:r>
        <w:t xml:space="preserve"> DNA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. We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concatenated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 </w:t>
      </w:r>
      <w:proofErr w:type="spellStart"/>
      <w:r>
        <w:t>silico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gene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congruence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> </w:t>
      </w:r>
      <w:proofErr w:type="spellStart"/>
      <w:r>
        <w:t>of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.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r w:rsidRPr="009D0935">
        <w:rPr>
          <w:b/>
          <w:bCs/>
        </w:rPr>
        <w:t xml:space="preserve">Materials </w:t>
      </w:r>
      <w:proofErr w:type="spellStart"/>
      <w:r w:rsidRPr="009D0935">
        <w:rPr>
          <w:b/>
          <w:bCs/>
        </w:rPr>
        <w:t>and</w:t>
      </w:r>
      <w:proofErr w:type="spellEnd"/>
      <w:r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Methods</w:t>
      </w:r>
      <w:proofErr w:type="spellEnd"/>
    </w:p>
    <w:p w:rsidR="009D0935" w:rsidRDefault="0004592C" w:rsidP="0004592C">
      <w:pPr>
        <w:pStyle w:val="NormalWeb"/>
        <w:jc w:val="both"/>
      </w:pPr>
      <w:r>
        <w:t>2 Materials</w:t>
      </w:r>
      <w:r>
        <w:t> 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r w:rsidRPr="009D0935">
        <w:rPr>
          <w:b/>
          <w:bCs/>
        </w:rPr>
        <w:t xml:space="preserve">2.1 </w:t>
      </w:r>
      <w:proofErr w:type="spellStart"/>
      <w:r w:rsidRPr="009D0935">
        <w:rPr>
          <w:b/>
          <w:bCs/>
        </w:rPr>
        <w:t>Sample</w:t>
      </w:r>
      <w:proofErr w:type="spellEnd"/>
      <w:r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Collection</w:t>
      </w:r>
      <w:proofErr w:type="spellEnd"/>
      <w:r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and</w:t>
      </w:r>
      <w:proofErr w:type="spellEnd"/>
      <w:r w:rsidRPr="009D0935">
        <w:rPr>
          <w:b/>
          <w:bCs/>
        </w:rPr>
        <w:t xml:space="preserve"> DNA </w:t>
      </w:r>
      <w:proofErr w:type="spellStart"/>
      <w:r w:rsidRPr="009D0935">
        <w:rPr>
          <w:b/>
          <w:bCs/>
        </w:rPr>
        <w:t>Extraction</w:t>
      </w:r>
      <w:proofErr w:type="spellEnd"/>
    </w:p>
    <w:p w:rsidR="0004592C" w:rsidRDefault="0004592C" w:rsidP="0004592C">
      <w:pPr>
        <w:pStyle w:val="NormalWeb"/>
        <w:jc w:val="both"/>
      </w:pPr>
      <w:r>
        <w:t xml:space="preserve">Human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Thirteen</w:t>
      </w:r>
      <w:proofErr w:type="spellEnd"/>
      <w:r>
        <w:t xml:space="preserve"> human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(</w:t>
      </w:r>
      <w:proofErr w:type="spellStart"/>
      <w:r>
        <w:t>sample</w:t>
      </w:r>
      <w:proofErr w:type="spellEnd"/>
      <w:r>
        <w:t> </w:t>
      </w:r>
      <w:proofErr w:type="spellStart"/>
      <w:r>
        <w:t>codes</w:t>
      </w:r>
      <w:proofErr w:type="spellEnd"/>
      <w:r>
        <w:t xml:space="preserve"> 511. S.3–511. S.16) were </w:t>
      </w:r>
      <w:proofErr w:type="spellStart"/>
      <w:r>
        <w:t>incorporated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series</w:t>
      </w:r>
      <w:proofErr w:type="spellEnd"/>
      <w:r>
        <w:t> 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 xml:space="preserve"> here13,29-30. DNA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Genomic</w:t>
      </w:r>
      <w:proofErr w:type="spellEnd"/>
      <w:r>
        <w:t xml:space="preserve"> DNA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as per</w:t>
      </w:r>
      <w:r>
        <w:t> 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manufacturer’s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-DNA </w:t>
      </w:r>
      <w:proofErr w:type="spellStart"/>
      <w:r>
        <w:t>Miniprep</w:t>
      </w:r>
      <w:proofErr w:type="spellEnd"/>
      <w:r>
        <w:t xml:space="preserve"> Plus Kit. DNA </w:t>
      </w:r>
      <w:proofErr w:type="spellStart"/>
      <w:r>
        <w:t>concentration</w:t>
      </w:r>
      <w:proofErr w:type="spellEnd"/>
      <w:r>
        <w:t xml:space="preserve"> </w:t>
      </w:r>
      <w:proofErr w:type="spellStart"/>
      <w:r>
        <w:t>varied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4.51 </w:t>
      </w:r>
      <w:proofErr w:type="spellStart"/>
      <w:r>
        <w:t>to</w:t>
      </w:r>
      <w:proofErr w:type="spellEnd"/>
      <w:r>
        <w:t xml:space="preserve"> 57.97 </w:t>
      </w:r>
      <w:proofErr w:type="spellStart"/>
      <w:r>
        <w:t>ng</w:t>
      </w:r>
      <w:proofErr w:type="spellEnd"/>
      <w:r>
        <w:t xml:space="preserve">/µL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> </w:t>
      </w:r>
      <w:proofErr w:type="spellStart"/>
      <w:r>
        <w:t>amplification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>.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r w:rsidRPr="009D0935">
        <w:rPr>
          <w:b/>
          <w:bCs/>
        </w:rPr>
        <w:t xml:space="preserve">2.2 PCR </w:t>
      </w:r>
      <w:proofErr w:type="spellStart"/>
      <w:r w:rsidRPr="009D0935">
        <w:rPr>
          <w:b/>
          <w:bCs/>
        </w:rPr>
        <w:t>Amplification</w:t>
      </w:r>
      <w:proofErr w:type="spellEnd"/>
    </w:p>
    <w:p w:rsidR="0004592C" w:rsidRDefault="0004592C" w:rsidP="0004592C">
      <w:pPr>
        <w:pStyle w:val="NormalWeb"/>
        <w:jc w:val="both"/>
      </w:pPr>
      <w:r>
        <w:t xml:space="preserve">The PCR </w:t>
      </w:r>
      <w:proofErr w:type="spellStart"/>
      <w:r>
        <w:t>amplification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a 700-bp region </w:t>
      </w:r>
      <w:proofErr w:type="spellStart"/>
      <w:r>
        <w:t>with</w:t>
      </w:r>
      <w:proofErr w:type="spellEnd"/>
      <w:r>
        <w:t> </w:t>
      </w:r>
      <w:r>
        <w:t xml:space="preserve">primer pair 4_144_F (5′-TTCAGCCCCATCTTAGCAGC-3′)/4_833_R (5′-GTCCCCAGCCACTTCTAACC-3′). The </w:t>
      </w:r>
      <w:proofErr w:type="spellStart"/>
      <w:r>
        <w:t>thermocycling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were 98°C </w:t>
      </w:r>
      <w:proofErr w:type="spellStart"/>
      <w:r>
        <w:t>for</w:t>
      </w:r>
      <w:proofErr w:type="spellEnd"/>
      <w:r>
        <w:t xml:space="preserve"> 1 </w:t>
      </w:r>
      <w:proofErr w:type="spellStart"/>
      <w:r>
        <w:t>minute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denaturation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35 </w:t>
      </w:r>
      <w:proofErr w:type="spellStart"/>
      <w:r>
        <w:t>cycles</w:t>
      </w:r>
      <w:proofErr w:type="spellEnd"/>
      <w:r>
        <w:t xml:space="preserve"> </w:t>
      </w:r>
      <w:proofErr w:type="spellStart"/>
      <w:r>
        <w:t>of</w:t>
      </w:r>
      <w:proofErr w:type="spellEnd"/>
      <w:r>
        <w:t> </w:t>
      </w:r>
      <w:proofErr w:type="spellStart"/>
      <w:r>
        <w:t>denaturation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98°C </w:t>
      </w:r>
      <w:proofErr w:type="spellStart"/>
      <w:r>
        <w:t>for</w:t>
      </w:r>
      <w:proofErr w:type="spellEnd"/>
      <w:r>
        <w:t xml:space="preserve"> 10 </w:t>
      </w:r>
      <w:proofErr w:type="spellStart"/>
      <w:r>
        <w:t>seconds</w:t>
      </w:r>
      <w:proofErr w:type="spellEnd"/>
      <w:r>
        <w:t xml:space="preserve">, </w:t>
      </w:r>
      <w:proofErr w:type="spellStart"/>
      <w:r>
        <w:t>annealing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62.3°C </w:t>
      </w:r>
      <w:proofErr w:type="spellStart"/>
      <w:r>
        <w:t>for</w:t>
      </w:r>
      <w:proofErr w:type="spellEnd"/>
      <w:r>
        <w:t xml:space="preserve"> 5 </w:t>
      </w:r>
      <w:proofErr w:type="spellStart"/>
      <w:r>
        <w:t>seconds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68°C </w:t>
      </w:r>
      <w:proofErr w:type="spellStart"/>
      <w:r>
        <w:t>for</w:t>
      </w:r>
      <w:proofErr w:type="spellEnd"/>
      <w:r>
        <w:t xml:space="preserve"> 18 </w:t>
      </w:r>
      <w:proofErr w:type="spellStart"/>
      <w:r>
        <w:t>seconds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a final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68°C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minutes</w:t>
      </w:r>
      <w:proofErr w:type="spellEnd"/>
      <w:r>
        <w:t>.</w:t>
      </w:r>
    </w:p>
    <w:p w:rsidR="0004592C" w:rsidRDefault="0004592C" w:rsidP="0004592C">
      <w:pPr>
        <w:pStyle w:val="NormalWeb"/>
        <w:jc w:val="both"/>
      </w:pPr>
      <w:r>
        <w:t xml:space="preserve">2.3 Gel </w:t>
      </w:r>
      <w:proofErr w:type="spellStart"/>
      <w:r>
        <w:t>Electrophoresis</w:t>
      </w:r>
      <w:proofErr w:type="spellEnd"/>
    </w:p>
    <w:p w:rsidR="0004592C" w:rsidRDefault="0004592C" w:rsidP="0004592C">
      <w:pPr>
        <w:pStyle w:val="NormalWeb"/>
        <w:jc w:val="both"/>
      </w:pPr>
      <w:r>
        <w:t xml:space="preserve">PCR </w:t>
      </w:r>
      <w:proofErr w:type="spellStart"/>
      <w:r>
        <w:t>reactions</w:t>
      </w:r>
      <w:proofErr w:type="spellEnd"/>
      <w:r>
        <w:t xml:space="preserve"> were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agarose</w:t>
      </w:r>
      <w:proofErr w:type="spellEnd"/>
      <w:r>
        <w:t xml:space="preserve"> </w:t>
      </w:r>
      <w:proofErr w:type="spellStart"/>
      <w:r>
        <w:t>gels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1 kb DNA </w:t>
      </w:r>
      <w:proofErr w:type="spellStart"/>
      <w:r>
        <w:t>ladder</w:t>
      </w:r>
      <w:proofErr w:type="spellEnd"/>
      <w:r>
        <w:t> 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.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obvious</w:t>
      </w:r>
      <w:proofErr w:type="spellEnd"/>
      <w:r>
        <w:t xml:space="preserve"> band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showed</w:t>
      </w:r>
      <w:proofErr w:type="spellEnd"/>
      <w:r>
        <w:t> 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amplification</w:t>
      </w:r>
      <w:proofErr w:type="spellEnd"/>
      <w:r>
        <w:t>.</w:t>
      </w:r>
    </w:p>
    <w:p w:rsidR="009D0935" w:rsidRDefault="0004592C" w:rsidP="0004592C">
      <w:pPr>
        <w:pStyle w:val="NormalWeb"/>
        <w:jc w:val="both"/>
      </w:pPr>
      <w:r w:rsidRPr="009D0935">
        <w:rPr>
          <w:b/>
          <w:bCs/>
        </w:rPr>
        <w:t>2.4</w:t>
      </w:r>
      <w:r w:rsidR="009D0935" w:rsidRPr="009D0935">
        <w:rPr>
          <w:b/>
          <w:bCs/>
        </w:rPr>
        <w:t xml:space="preserve">. </w:t>
      </w:r>
      <w:r w:rsidRPr="009D0935">
        <w:rPr>
          <w:b/>
          <w:bCs/>
        </w:rPr>
        <w:t>Sanger</w:t>
      </w:r>
      <w:r w:rsidR="009D0935"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Sequencing</w:t>
      </w:r>
      <w:proofErr w:type="spellEnd"/>
      <w:r w:rsidR="009D0935"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and</w:t>
      </w:r>
      <w:proofErr w:type="spellEnd"/>
      <w:r w:rsidR="009D0935"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Sequence</w:t>
      </w:r>
      <w:proofErr w:type="spellEnd"/>
      <w:r w:rsidR="009D0935">
        <w:t xml:space="preserve"> </w:t>
      </w:r>
      <w:r>
        <w:t xml:space="preserve">Assembly92836 </w:t>
      </w:r>
    </w:p>
    <w:p w:rsidR="0004592C" w:rsidRDefault="0004592C" w:rsidP="0004592C">
      <w:pPr>
        <w:pStyle w:val="NormalWeb"/>
        <w:jc w:val="both"/>
      </w:pPr>
      <w:r>
        <w:t xml:space="preserve">2.4.1 Sanger </w:t>
      </w:r>
      <w:proofErr w:type="spellStart"/>
      <w:r>
        <w:t>Sequencing</w:t>
      </w:r>
      <w:proofErr w:type="spellEnd"/>
      <w:r>
        <w:t xml:space="preserve"> In order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primer </w:t>
      </w:r>
      <w:proofErr w:type="spellStart"/>
      <w:r>
        <w:t>annealing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>/</w:t>
      </w:r>
      <w:proofErr w:type="spellStart"/>
      <w:r>
        <w:t>absenece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imsWI</w:t>
      </w:r>
      <w:proofErr w:type="spellEnd"/>
      <w:r>
        <w:t xml:space="preserve"> </w:t>
      </w:r>
      <w:proofErr w:type="spellStart"/>
      <w:r>
        <w:t>amplicons</w:t>
      </w:r>
      <w:proofErr w:type="spellEnd"/>
      <w:r>
        <w:t xml:space="preserve"> a </w:t>
      </w:r>
      <w:proofErr w:type="spellStart"/>
      <w:r>
        <w:t>subset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PCR</w:t>
      </w:r>
      <w:r>
        <w:t> 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sequenced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BigDye</w:t>
      </w:r>
      <w:proofErr w:type="spellEnd"/>
      <w:r>
        <w:t xml:space="preserve"> </w:t>
      </w:r>
      <w:proofErr w:type="spellStart"/>
      <w:r>
        <w:t>Terminator</w:t>
      </w:r>
      <w:proofErr w:type="spellEnd"/>
      <w:r>
        <w:t xml:space="preserve"> v3.0 kit (Life Technologies).</w:t>
      </w:r>
    </w:p>
    <w:p w:rsidR="0004592C" w:rsidRDefault="0004592C" w:rsidP="0004592C">
      <w:pPr>
        <w:pStyle w:val="NormalWeb"/>
        <w:jc w:val="both"/>
      </w:pPr>
      <w:proofErr w:type="spellStart"/>
      <w:r>
        <w:t>Both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primers</w:t>
      </w:r>
      <w:proofErr w:type="spellEnd"/>
      <w:r>
        <w:t xml:space="preserve"> were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> 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bidirectional</w:t>
      </w:r>
      <w:proofErr w:type="spellEnd"/>
      <w:r>
        <w:t xml:space="preserve"> Sanger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PCR </w:t>
      </w:r>
      <w:proofErr w:type="spellStart"/>
      <w:r>
        <w:t>products</w:t>
      </w:r>
      <w:proofErr w:type="spellEnd"/>
      <w:r>
        <w:t xml:space="preserve">. The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> 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chromatograms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were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contigs-based</w:t>
      </w:r>
      <w:proofErr w:type="spellEnd"/>
      <w:r>
        <w:t xml:space="preserve"> </w:t>
      </w:r>
      <w:proofErr w:type="spellStart"/>
      <w:r>
        <w:t>consensus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DNA </w:t>
      </w:r>
      <w:proofErr w:type="spellStart"/>
      <w:r>
        <w:t>Baser</w:t>
      </w:r>
      <w:proofErr w:type="spellEnd"/>
      <w:r>
        <w:t xml:space="preserve">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. </w:t>
      </w:r>
      <w:proofErr w:type="spellStart"/>
      <w:r>
        <w:t>Each</w:t>
      </w:r>
      <w:proofErr w:type="spellEnd"/>
      <w:r>
        <w:t> 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none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assemble</w:t>
      </w:r>
      <w:proofErr w:type="spellEnd"/>
      <w:r>
        <w:t xml:space="preserve"> </w:t>
      </w:r>
      <w:proofErr w:type="spellStart"/>
      <w:r>
        <w:t>nor</w:t>
      </w:r>
      <w:proofErr w:type="spellEnd"/>
      <w:r>
        <w:t xml:space="preserve"> </w:t>
      </w:r>
      <w:proofErr w:type="spellStart"/>
      <w:r>
        <w:t>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calls</w:t>
      </w:r>
      <w:proofErr w:type="spellEnd"/>
      <w:r>
        <w:t>.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r w:rsidRPr="009D0935">
        <w:rPr>
          <w:b/>
          <w:bCs/>
        </w:rPr>
        <w:t xml:space="preserve">2.5 BLAST </w:t>
      </w:r>
      <w:proofErr w:type="spellStart"/>
      <w:r w:rsidRPr="009D0935">
        <w:rPr>
          <w:b/>
          <w:bCs/>
        </w:rPr>
        <w:t>Analysis</w:t>
      </w:r>
      <w:proofErr w:type="spellEnd"/>
    </w:p>
    <w:p w:rsidR="0004592C" w:rsidRDefault="0004592C" w:rsidP="0004592C">
      <w:pPr>
        <w:pStyle w:val="NormalWeb"/>
        <w:jc w:val="both"/>
      </w:pPr>
      <w:r>
        <w:t xml:space="preserve">The </w:t>
      </w:r>
      <w:proofErr w:type="spellStart"/>
      <w:r>
        <w:t>consensus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were </w:t>
      </w:r>
      <w:proofErr w:type="spellStart"/>
      <w:r>
        <w:t>searched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BLASTn</w:t>
      </w:r>
      <w:proofErr w:type="spellEnd"/>
      <w:r>
        <w:t xml:space="preserve"> (</w:t>
      </w:r>
      <w:proofErr w:type="spellStart"/>
      <w:r>
        <w:t>megablast</w:t>
      </w:r>
      <w:proofErr w:type="spellEnd"/>
      <w:r>
        <w:t xml:space="preserve"> </w:t>
      </w:r>
      <w:proofErr w:type="spellStart"/>
      <w:r>
        <w:t>option</w:t>
      </w:r>
      <w:proofErr w:type="spellEnd"/>
      <w:r>
        <w:t>)</w:t>
      </w:r>
      <w:r>
        <w:t> </w:t>
      </w:r>
      <w:r>
        <w:t xml:space="preserve">in </w:t>
      </w:r>
      <w:proofErr w:type="spellStart"/>
      <w:r>
        <w:t>the</w:t>
      </w:r>
      <w:proofErr w:type="spellEnd"/>
      <w:r>
        <w:t xml:space="preserve"> NCBI </w:t>
      </w:r>
      <w:proofErr w:type="spellStart"/>
      <w:r>
        <w:t>nucleotide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. The top </w:t>
      </w:r>
      <w:proofErr w:type="spellStart"/>
      <w:r>
        <w:t>ten</w:t>
      </w:r>
      <w:proofErr w:type="spellEnd"/>
      <w:r>
        <w:t xml:space="preserve"> </w:t>
      </w:r>
      <w:proofErr w:type="spellStart"/>
      <w:r>
        <w:t>hits</w:t>
      </w:r>
      <w:proofErr w:type="spellEnd"/>
      <w:r>
        <w:t xml:space="preserve"> were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query</w:t>
      </w:r>
      <w:proofErr w:type="spellEnd"/>
      <w:r>
        <w:t> </w:t>
      </w:r>
      <w:proofErr w:type="spellStart"/>
      <w:r>
        <w:t>coverage</w:t>
      </w:r>
      <w:proofErr w:type="spellEnd"/>
      <w:r>
        <w:t>, E-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accession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r w:rsidRPr="009D0935">
        <w:rPr>
          <w:b/>
          <w:bCs/>
        </w:rPr>
        <w:t xml:space="preserve">2.6 </w:t>
      </w:r>
      <w:proofErr w:type="spellStart"/>
      <w:r w:rsidRPr="009D0935">
        <w:rPr>
          <w:b/>
          <w:bCs/>
        </w:rPr>
        <w:t>Multiple</w:t>
      </w:r>
      <w:proofErr w:type="spellEnd"/>
      <w:r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Sequence</w:t>
      </w:r>
      <w:proofErr w:type="spellEnd"/>
      <w:r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Alignment</w:t>
      </w:r>
      <w:proofErr w:type="spellEnd"/>
    </w:p>
    <w:p w:rsidR="0004592C" w:rsidRDefault="0004592C" w:rsidP="0004592C">
      <w:pPr>
        <w:pStyle w:val="NormalWeb"/>
        <w:jc w:val="both"/>
      </w:pPr>
      <w:proofErr w:type="spellStart"/>
      <w:r>
        <w:lastRenderedPageBreak/>
        <w:t>Alignment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> </w:t>
      </w:r>
      <w:proofErr w:type="spellStart"/>
      <w:r>
        <w:t>out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ClustalW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as </w:t>
      </w:r>
      <w:proofErr w:type="spellStart"/>
      <w:r>
        <w:t>incorporated</w:t>
      </w:r>
      <w:proofErr w:type="spellEnd"/>
      <w:r>
        <w:t xml:space="preserve"> in MEGA </w:t>
      </w:r>
      <w:proofErr w:type="spellStart"/>
      <w:r>
        <w:t>software</w:t>
      </w:r>
      <w:proofErr w:type="spellEnd"/>
      <w:r>
        <w:t xml:space="preserve">.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were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human (Homo </w:t>
      </w:r>
      <w:proofErr w:type="spellStart"/>
      <w:r>
        <w:t>sapiens</w:t>
      </w:r>
      <w:proofErr w:type="spellEnd"/>
      <w:r>
        <w:t xml:space="preserve">)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 </w:t>
      </w:r>
      <w:proofErr w:type="spellStart"/>
      <w:r>
        <w:t>for</w:t>
      </w:r>
      <w:proofErr w:type="spellEnd"/>
      <w:r>
        <w:t xml:space="preserve"> BGN </w:t>
      </w:r>
      <w:proofErr w:type="spellStart"/>
      <w:r>
        <w:t>and</w:t>
      </w:r>
      <w:proofErr w:type="spellEnd"/>
      <w:r>
        <w:t xml:space="preserve"> G6PD </w:t>
      </w:r>
      <w:proofErr w:type="spellStart"/>
      <w:r>
        <w:t>genes</w:t>
      </w:r>
      <w:proofErr w:type="spellEnd"/>
      <w:r>
        <w:t>.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r w:rsidRPr="009D0935">
        <w:rPr>
          <w:b/>
          <w:bCs/>
        </w:rPr>
        <w:t xml:space="preserve">2.7 </w:t>
      </w:r>
      <w:proofErr w:type="spellStart"/>
      <w:r w:rsidRPr="009D0935">
        <w:rPr>
          <w:b/>
          <w:bCs/>
        </w:rPr>
        <w:t>Phylogenetic</w:t>
      </w:r>
      <w:proofErr w:type="spellEnd"/>
      <w:r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Reconstruction</w:t>
      </w:r>
      <w:proofErr w:type="spellEnd"/>
    </w:p>
    <w:p w:rsidR="0004592C" w:rsidRDefault="0004592C" w:rsidP="0004592C">
      <w:pPr>
        <w:pStyle w:val="NormalWeb"/>
        <w:jc w:val="both"/>
      </w:pPr>
      <w:r>
        <w:t>The</w:t>
      </w:r>
      <w:r>
        <w:t> </w:t>
      </w:r>
      <w:proofErr w:type="spellStart"/>
      <w:r>
        <w:t>resultant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were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were </w:t>
      </w:r>
      <w:proofErr w:type="spellStart"/>
      <w:r>
        <w:t>inferred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Neighbor-Joining</w:t>
      </w:r>
      <w:proofErr w:type="spellEnd"/>
      <w:r>
        <w:t xml:space="preserve"> (NJ)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Tamura</w:t>
      </w:r>
      <w:proofErr w:type="spellEnd"/>
      <w:r>
        <w:t>–</w:t>
      </w:r>
      <w:proofErr w:type="spellStart"/>
      <w:r>
        <w:t>Nei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 xml:space="preserve"> model. The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of</w:t>
      </w:r>
      <w:proofErr w:type="spellEnd"/>
      <w:r>
        <w:t> </w:t>
      </w:r>
      <w:proofErr w:type="spellStart"/>
      <w:r>
        <w:t>inferred</w:t>
      </w:r>
      <w:proofErr w:type="spellEnd"/>
      <w:r>
        <w:t xml:space="preserve"> </w:t>
      </w:r>
      <w:proofErr w:type="spellStart"/>
      <w:r>
        <w:t>phylogenies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For </w:t>
      </w:r>
      <w:proofErr w:type="spellStart"/>
      <w:r>
        <w:t>each</w:t>
      </w:r>
      <w:proofErr w:type="spellEnd"/>
      <w:r>
        <w:t> </w:t>
      </w:r>
      <w:proofErr w:type="spellStart"/>
      <w:r>
        <w:t>sample</w:t>
      </w:r>
      <w:proofErr w:type="spellEnd"/>
      <w:r>
        <w:t xml:space="preserve"> a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constructed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concatenated</w:t>
      </w:r>
      <w:proofErr w:type="spellEnd"/>
      <w:r>
        <w:t xml:space="preserve">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>.</w:t>
      </w:r>
    </w:p>
    <w:p w:rsidR="0004592C" w:rsidRDefault="0004592C" w:rsidP="0004592C">
      <w:pPr>
        <w:pStyle w:val="NormalWeb"/>
        <w:jc w:val="both"/>
      </w:pPr>
      <w:proofErr w:type="spellStart"/>
      <w:r>
        <w:t>Results</w:t>
      </w:r>
      <w:proofErr w:type="spellEnd"/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r w:rsidRPr="009D0935">
        <w:rPr>
          <w:b/>
          <w:bCs/>
        </w:rPr>
        <w:t>3.1</w:t>
      </w:r>
      <w:r w:rsidRPr="009D0935">
        <w:rPr>
          <w:b/>
          <w:bCs/>
        </w:rPr>
        <w:t> </w:t>
      </w:r>
      <w:r w:rsidRPr="009D0935">
        <w:rPr>
          <w:b/>
          <w:bCs/>
        </w:rPr>
        <w:t xml:space="preserve">DNA </w:t>
      </w:r>
      <w:proofErr w:type="spellStart"/>
      <w:r w:rsidRPr="009D0935">
        <w:rPr>
          <w:b/>
          <w:bCs/>
        </w:rPr>
        <w:t>Quality</w:t>
      </w:r>
      <w:proofErr w:type="spellEnd"/>
      <w:r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and</w:t>
      </w:r>
      <w:proofErr w:type="spellEnd"/>
      <w:r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Amplification</w:t>
      </w:r>
      <w:proofErr w:type="spellEnd"/>
      <w:r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Efficacy</w:t>
      </w:r>
      <w:proofErr w:type="spellEnd"/>
    </w:p>
    <w:p w:rsidR="0004592C" w:rsidRDefault="0004592C" w:rsidP="0004592C">
      <w:pPr>
        <w:pStyle w:val="NormalWeb"/>
        <w:jc w:val="both"/>
      </w:pPr>
      <w:r>
        <w:t>The</w:t>
      </w:r>
      <w:r>
        <w:t> </w:t>
      </w:r>
      <w:proofErr w:type="spellStart"/>
      <w:r>
        <w:t>genomic</w:t>
      </w:r>
      <w:proofErr w:type="spellEnd"/>
      <w:r>
        <w:t xml:space="preserve"> DNA </w:t>
      </w:r>
      <w:proofErr w:type="spellStart"/>
      <w:r>
        <w:t>extracted</w:t>
      </w:r>
      <w:proofErr w:type="spellEnd"/>
      <w:r>
        <w:t xml:space="preserve"> had a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. PCR </w:t>
      </w:r>
      <w:proofErr w:type="spellStart"/>
      <w:r>
        <w:t>amplifications</w:t>
      </w:r>
      <w:proofErr w:type="spellEnd"/>
      <w:r>
        <w:t xml:space="preserve"> were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, </w:t>
      </w:r>
      <w:proofErr w:type="spellStart"/>
      <w:r>
        <w:t>yielding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fragment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specificity</w:t>
      </w:r>
      <w:proofErr w:type="spellEnd"/>
      <w:r>
        <w:t> 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PCR </w:t>
      </w:r>
      <w:proofErr w:type="spellStart"/>
      <w:r>
        <w:t>primers</w:t>
      </w:r>
      <w:proofErr w:type="spellEnd"/>
      <w:r>
        <w:t>.</w:t>
      </w:r>
    </w:p>
    <w:p w:rsidR="0004592C" w:rsidRDefault="0004592C" w:rsidP="0004592C">
      <w:pPr>
        <w:pStyle w:val="NormalWeb"/>
        <w:jc w:val="both"/>
      </w:pPr>
      <w:r>
        <w:t xml:space="preserve">3.2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Quality</w:t>
      </w:r>
      <w:proofErr w:type="spellEnd"/>
    </w:p>
    <w:p w:rsidR="0004592C" w:rsidRDefault="0004592C" w:rsidP="0004592C">
      <w:pPr>
        <w:pStyle w:val="NormalWeb"/>
        <w:jc w:val="both"/>
      </w:pPr>
      <w:r>
        <w:t xml:space="preserve">In </w:t>
      </w:r>
      <w:proofErr w:type="spellStart"/>
      <w:r>
        <w:t>bidirectional</w:t>
      </w:r>
      <w:proofErr w:type="spellEnd"/>
      <w:r>
        <w:t xml:space="preserve"> Sanger </w:t>
      </w:r>
      <w:proofErr w:type="spellStart"/>
      <w:r>
        <w:t>sequencing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thirteen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 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sequenced</w:t>
      </w:r>
      <w:proofErr w:type="spellEnd"/>
      <w:r>
        <w:t xml:space="preserve"> 100%. The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clean</w:t>
      </w:r>
      <w:proofErr w:type="spellEnd"/>
      <w:r>
        <w:t> </w:t>
      </w:r>
      <w:proofErr w:type="spellStart"/>
      <w:r>
        <w:t>chromatograms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consensus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,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robust</w:t>
      </w:r>
      <w:proofErr w:type="spellEnd"/>
      <w:r>
        <w:t>.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r w:rsidRPr="009D0935">
        <w:rPr>
          <w:b/>
          <w:bCs/>
        </w:rPr>
        <w:t xml:space="preserve">3.3 BLAST </w:t>
      </w:r>
      <w:proofErr w:type="spellStart"/>
      <w:r w:rsidRPr="009D0935">
        <w:rPr>
          <w:b/>
          <w:bCs/>
        </w:rPr>
        <w:t>Identification</w:t>
      </w:r>
      <w:proofErr w:type="spellEnd"/>
    </w:p>
    <w:p w:rsidR="0004592C" w:rsidRDefault="0004592C" w:rsidP="0004592C">
      <w:pPr>
        <w:pStyle w:val="NormalWeb"/>
        <w:jc w:val="both"/>
      </w:pPr>
      <w:proofErr w:type="spellStart"/>
      <w:r>
        <w:t>Analyses</w:t>
      </w:r>
      <w:proofErr w:type="spellEnd"/>
      <w:r>
        <w:t> 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BLASTn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consensus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were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high-similarity</w:t>
      </w:r>
      <w:proofErr w:type="spellEnd"/>
      <w:r>
        <w:t xml:space="preserve"> </w:t>
      </w:r>
      <w:proofErr w:type="spellStart"/>
      <w:r>
        <w:t>hits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Homo </w:t>
      </w:r>
      <w:proofErr w:type="spellStart"/>
      <w:r>
        <w:t>sapiens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.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 </w:t>
      </w:r>
      <w:proofErr w:type="spellStart"/>
      <w:r>
        <w:t>varied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99.64% </w:t>
      </w:r>
      <w:proofErr w:type="spellStart"/>
      <w:r>
        <w:t>to</w:t>
      </w:r>
      <w:proofErr w:type="spellEnd"/>
      <w:r>
        <w:t xml:space="preserve"> 100%,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99–100% </w:t>
      </w:r>
      <w:proofErr w:type="spellStart"/>
      <w:r>
        <w:t>and</w:t>
      </w:r>
      <w:proofErr w:type="spellEnd"/>
      <w:r>
        <w:t xml:space="preserve"> E-</w:t>
      </w:r>
      <w:proofErr w:type="spellStart"/>
      <w:r>
        <w:t>value</w:t>
      </w:r>
      <w:proofErr w:type="spellEnd"/>
      <w:r>
        <w:t xml:space="preserve"> zero.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abundant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BGN</w:t>
      </w:r>
      <w:r>
        <w:t> </w:t>
      </w:r>
      <w:proofErr w:type="spellStart"/>
      <w:r>
        <w:t>and</w:t>
      </w:r>
      <w:proofErr w:type="spellEnd"/>
      <w:r>
        <w:t xml:space="preserve"> G6PD </w:t>
      </w:r>
      <w:proofErr w:type="spellStart"/>
      <w:r>
        <w:t>gene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.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r w:rsidRPr="009D0935">
        <w:rPr>
          <w:b/>
          <w:bCs/>
        </w:rPr>
        <w:t xml:space="preserve">3.4 </w:t>
      </w:r>
      <w:proofErr w:type="spellStart"/>
      <w:r w:rsidRPr="009D0935">
        <w:rPr>
          <w:b/>
          <w:bCs/>
        </w:rPr>
        <w:t>Multiple</w:t>
      </w:r>
      <w:proofErr w:type="spellEnd"/>
      <w:r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Sequence</w:t>
      </w:r>
      <w:proofErr w:type="spellEnd"/>
      <w:r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Alignment</w:t>
      </w:r>
      <w:proofErr w:type="spellEnd"/>
    </w:p>
    <w:p w:rsidR="0004592C" w:rsidRDefault="0004592C" w:rsidP="0004592C">
      <w:pPr>
        <w:pStyle w:val="NormalWeb"/>
        <w:jc w:val="both"/>
      </w:pPr>
      <w:proofErr w:type="spellStart"/>
      <w:r>
        <w:t>Alignment</w:t>
      </w:r>
      <w:proofErr w:type="spellEnd"/>
      <w:r>
        <w:t xml:space="preserve"> </w:t>
      </w:r>
      <w:proofErr w:type="spellStart"/>
      <w:r>
        <w:t>showed</w:t>
      </w:r>
      <w:proofErr w:type="spellEnd"/>
      <w:r>
        <w:t> 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.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in </w:t>
      </w:r>
      <w:proofErr w:type="spellStart"/>
      <w:r>
        <w:t>nucleotide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were </w:t>
      </w:r>
      <w:proofErr w:type="spellStart"/>
      <w:r>
        <w:t>detected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and</w:t>
      </w:r>
      <w:proofErr w:type="spellEnd"/>
      <w:r>
        <w:t> 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gene</w:t>
      </w:r>
      <w:proofErr w:type="spellEnd"/>
      <w:r>
        <w:t xml:space="preserve"> </w:t>
      </w:r>
      <w:proofErr w:type="spellStart"/>
      <w:r>
        <w:t>targeting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>.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r w:rsidRPr="009D0935">
        <w:rPr>
          <w:b/>
          <w:bCs/>
        </w:rPr>
        <w:t xml:space="preserve">3.5 </w:t>
      </w:r>
      <w:proofErr w:type="spellStart"/>
      <w:r w:rsidRPr="009D0935">
        <w:rPr>
          <w:b/>
          <w:bCs/>
        </w:rPr>
        <w:t>Phylogenetic</w:t>
      </w:r>
      <w:proofErr w:type="spellEnd"/>
      <w:r w:rsidRPr="009D0935">
        <w:rPr>
          <w:b/>
          <w:bCs/>
        </w:rPr>
        <w:t xml:space="preserve"> </w:t>
      </w:r>
      <w:proofErr w:type="spellStart"/>
      <w:r w:rsidRPr="009D0935">
        <w:rPr>
          <w:b/>
          <w:bCs/>
        </w:rPr>
        <w:t>Analysis</w:t>
      </w:r>
      <w:proofErr w:type="spellEnd"/>
    </w:p>
    <w:p w:rsidR="0004592C" w:rsidRDefault="0004592C" w:rsidP="0004592C">
      <w:pPr>
        <w:pStyle w:val="NormalWeb"/>
        <w:jc w:val="both"/>
      </w:pPr>
      <w:r>
        <w:t xml:space="preserve">All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clustered</w:t>
      </w:r>
      <w:proofErr w:type="spellEnd"/>
      <w:r>
        <w:t> </w:t>
      </w:r>
      <w:proofErr w:type="spellStart"/>
      <w:r>
        <w:t>within</w:t>
      </w:r>
      <w:proofErr w:type="spellEnd"/>
      <w:r>
        <w:t xml:space="preserve"> Homo </w:t>
      </w:r>
      <w:proofErr w:type="spellStart"/>
      <w:r>
        <w:t>sapiens</w:t>
      </w:r>
      <w:proofErr w:type="spellEnd"/>
      <w:r>
        <w:t xml:space="preserve"> </w:t>
      </w:r>
      <w:proofErr w:type="spellStart"/>
      <w:r>
        <w:t>clades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BGN </w:t>
      </w:r>
      <w:proofErr w:type="spellStart"/>
      <w:r>
        <w:t>and</w:t>
      </w:r>
      <w:proofErr w:type="spellEnd"/>
      <w:r>
        <w:t xml:space="preserve"> G6PD </w:t>
      </w:r>
      <w:proofErr w:type="spellStart"/>
      <w:r>
        <w:t>genes</w:t>
      </w:r>
      <w:proofErr w:type="spellEnd"/>
      <w:r>
        <w:t xml:space="preserve"> in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.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were </w:t>
      </w:r>
      <w:proofErr w:type="spellStart"/>
      <w:r>
        <w:t>generally</w:t>
      </w:r>
      <w:proofErr w:type="spellEnd"/>
      <w:r>
        <w:t> </w:t>
      </w:r>
      <w:proofErr w:type="spellStart"/>
      <w:r>
        <w:t>high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inferred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were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. The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and</w:t>
      </w:r>
      <w:proofErr w:type="spellEnd"/>
      <w:r>
        <w:t> 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animals</w:t>
      </w:r>
      <w:proofErr w:type="spellEnd"/>
      <w:r>
        <w:t xml:space="preserve"> </w:t>
      </w:r>
      <w:proofErr w:type="spellStart"/>
      <w:r>
        <w:t>tested</w:t>
      </w:r>
      <w:proofErr w:type="spellEnd"/>
      <w:r>
        <w:t>.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proofErr w:type="spellStart"/>
      <w:r w:rsidRPr="009D0935">
        <w:rPr>
          <w:b/>
          <w:bCs/>
        </w:rPr>
        <w:t>Discussion</w:t>
      </w:r>
      <w:proofErr w:type="spellEnd"/>
    </w:p>
    <w:p w:rsidR="0004592C" w:rsidRDefault="0004592C" w:rsidP="0004592C">
      <w:pPr>
        <w:pStyle w:val="NormalWeb"/>
        <w:jc w:val="both"/>
      </w:pPr>
      <w:r>
        <w:t xml:space="preserve">The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of</w:t>
      </w:r>
      <w:proofErr w:type="spellEnd"/>
      <w:r>
        <w:t> </w:t>
      </w:r>
      <w:proofErr w:type="spellStart"/>
      <w:r>
        <w:t>this</w:t>
      </w:r>
      <w:proofErr w:type="spellEnd"/>
      <w:r>
        <w:t xml:space="preserve"> study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Sanger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BLAST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confirming</w:t>
      </w:r>
      <w:proofErr w:type="spellEnd"/>
      <w:r>
        <w:t xml:space="preserve"> human </w:t>
      </w:r>
      <w:proofErr w:type="spellStart"/>
      <w:r>
        <w:t>gene</w:t>
      </w:r>
      <w:proofErr w:type="spellEnd"/>
      <w:r>
        <w:t xml:space="preserve"> </w:t>
      </w:r>
      <w:proofErr w:type="spellStart"/>
      <w:r>
        <w:lastRenderedPageBreak/>
        <w:t>fragments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level. The</w:t>
      </w:r>
      <w:r>
        <w:t> </w:t>
      </w:r>
      <w:proofErr w:type="spellStart"/>
      <w:r>
        <w:t>prominent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primer set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amplify</w:t>
      </w:r>
      <w:proofErr w:type="spellEnd"/>
      <w:r>
        <w:t xml:space="preserve"> </w:t>
      </w:r>
      <w:proofErr w:type="spellStart"/>
      <w:r>
        <w:t>ability</w:t>
      </w:r>
      <w:proofErr w:type="spellEnd"/>
      <w:r>
        <w:t>.</w:t>
      </w:r>
    </w:p>
    <w:p w:rsidR="0004592C" w:rsidRDefault="0004592C" w:rsidP="0004592C">
      <w:pPr>
        <w:pStyle w:val="NormalWeb"/>
        <w:jc w:val="both"/>
      </w:pPr>
      <w:r>
        <w:t xml:space="preserve">The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> </w:t>
      </w:r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BGN </w:t>
      </w:r>
      <w:proofErr w:type="spellStart"/>
      <w:r>
        <w:t>and</w:t>
      </w:r>
      <w:proofErr w:type="spellEnd"/>
      <w:r>
        <w:t xml:space="preserve"> G6PD.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Homo</w:t>
      </w:r>
      <w:r>
        <w:t> </w:t>
      </w:r>
      <w:proofErr w:type="spellStart"/>
      <w:r>
        <w:t>sapiens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contamination</w:t>
      </w:r>
      <w:proofErr w:type="spellEnd"/>
      <w:r>
        <w:t xml:space="preserve">, </w:t>
      </w:r>
      <w:proofErr w:type="spellStart"/>
      <w:r>
        <w:t>misamplification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/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.</w:t>
      </w:r>
    </w:p>
    <w:p w:rsidR="0004592C" w:rsidRDefault="0004592C" w:rsidP="0004592C">
      <w:pPr>
        <w:pStyle w:val="NormalWeb"/>
        <w:jc w:val="both"/>
      </w:pPr>
      <w:proofErr w:type="spellStart"/>
      <w:r>
        <w:t>From</w:t>
      </w:r>
      <w:proofErr w:type="spellEnd"/>
      <w:r>
        <w:t xml:space="preserve"> a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also</w:t>
      </w:r>
      <w:proofErr w:type="spellEnd"/>
      <w:r>
        <w:t> 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Sanger </w:t>
      </w:r>
      <w:proofErr w:type="spellStart"/>
      <w:r>
        <w:t>sequencing</w:t>
      </w:r>
      <w:proofErr w:type="spellEnd"/>
      <w:r>
        <w:t xml:space="preserve"> in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aim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data. The </w:t>
      </w:r>
      <w:proofErr w:type="spellStart"/>
      <w:r>
        <w:t>resultant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as a novel </w:t>
      </w:r>
      <w:proofErr w:type="spellStart"/>
      <w:r>
        <w:t>resource</w:t>
      </w:r>
      <w:proofErr w:type="spellEnd"/>
      <w:r>
        <w:t> 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variant</w:t>
      </w:r>
      <w:proofErr w:type="spellEnd"/>
      <w:r>
        <w:t xml:space="preserve"> </w:t>
      </w:r>
      <w:proofErr w:type="spellStart"/>
      <w:r>
        <w:t>screening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genetics</w:t>
      </w:r>
      <w:proofErr w:type="spellEnd"/>
      <w:r>
        <w:t>.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proofErr w:type="spellStart"/>
      <w:r w:rsidRPr="009D0935">
        <w:rPr>
          <w:b/>
          <w:bCs/>
        </w:rPr>
        <w:t>Conclusion</w:t>
      </w:r>
      <w:proofErr w:type="spellEnd"/>
    </w:p>
    <w:p w:rsidR="0004592C" w:rsidRDefault="0004592C" w:rsidP="0004592C">
      <w:pPr>
        <w:pStyle w:val="NormalWeb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has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bioinformatics</w:t>
      </w:r>
      <w:proofErr w:type="spellEnd"/>
      <w:r>
        <w:t xml:space="preserve"> in </w:t>
      </w:r>
      <w:proofErr w:type="spellStart"/>
      <w:r>
        <w:t>validating</w:t>
      </w:r>
      <w:proofErr w:type="spellEnd"/>
      <w:r>
        <w:t xml:space="preserve"> human BGN </w:t>
      </w:r>
      <w:proofErr w:type="spellStart"/>
      <w:r>
        <w:t>and</w:t>
      </w:r>
      <w:proofErr w:type="spellEnd"/>
      <w:r>
        <w:t> </w:t>
      </w:r>
      <w:r>
        <w:t xml:space="preserve">G6PD </w:t>
      </w:r>
      <w:proofErr w:type="spellStart"/>
      <w:r>
        <w:t>gene</w:t>
      </w:r>
      <w:proofErr w:type="spellEnd"/>
      <w:r>
        <w:t xml:space="preserve"> </w:t>
      </w:r>
      <w:proofErr w:type="spellStart"/>
      <w:r>
        <w:t>fragments</w:t>
      </w:r>
      <w:proofErr w:type="spellEnd"/>
      <w:r>
        <w:t xml:space="preserve">. </w:t>
      </w:r>
      <w:proofErr w:type="spellStart"/>
      <w:r>
        <w:t>Good</w:t>
      </w:r>
      <w:proofErr w:type="spellEnd"/>
      <w:r>
        <w:t xml:space="preserve"> Sanger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strong</w:t>
      </w:r>
      <w:proofErr w:type="spellEnd"/>
      <w:r>
        <w:t xml:space="preserve"> BLAST </w:t>
      </w:r>
      <w:proofErr w:type="spellStart"/>
      <w:r>
        <w:t>matches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> </w:t>
      </w:r>
      <w:proofErr w:type="spellStart"/>
      <w:r>
        <w:t>generated</w:t>
      </w:r>
      <w:proofErr w:type="spellEnd"/>
      <w:r>
        <w:t xml:space="preserve">. The </w:t>
      </w:r>
      <w:proofErr w:type="spellStart"/>
      <w:r>
        <w:t>utilized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confrmation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biomedical</w:t>
      </w:r>
      <w:proofErr w:type="spellEnd"/>
      <w:r>
        <w:t xml:space="preserve"> </w:t>
      </w:r>
      <w:proofErr w:type="spellStart"/>
      <w:r>
        <w:t>and</w:t>
      </w:r>
      <w:proofErr w:type="spellEnd"/>
      <w:r>
        <w:t> 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.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r w:rsidRPr="009D0935">
        <w:rPr>
          <w:b/>
          <w:bCs/>
        </w:rPr>
        <w:t xml:space="preserve">Data </w:t>
      </w:r>
      <w:proofErr w:type="spellStart"/>
      <w:r w:rsidRPr="009D0935">
        <w:rPr>
          <w:b/>
          <w:bCs/>
        </w:rPr>
        <w:t>Availability</w:t>
      </w:r>
      <w:proofErr w:type="spellEnd"/>
    </w:p>
    <w:p w:rsidR="0004592C" w:rsidRDefault="0004592C" w:rsidP="0004592C">
      <w:pPr>
        <w:pStyle w:val="NormalWeb"/>
        <w:jc w:val="both"/>
      </w:pPr>
      <w:r>
        <w:t xml:space="preserve">All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chromatogram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>,</w:t>
      </w:r>
      <w:r>
        <w:t> 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are </w:t>
      </w:r>
      <w:proofErr w:type="spellStart"/>
      <w:r>
        <w:t>deposited</w:t>
      </w:r>
      <w:proofErr w:type="spellEnd"/>
      <w:r>
        <w:t xml:space="preserve"> as </w:t>
      </w:r>
      <w:proofErr w:type="spellStart"/>
      <w:r>
        <w:t>indicated</w:t>
      </w:r>
      <w:proofErr w:type="spellEnd"/>
      <w:r>
        <w:t xml:space="preserve"> in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p w:rsidR="0004592C" w:rsidRPr="009D0935" w:rsidRDefault="0004592C" w:rsidP="0004592C">
      <w:pPr>
        <w:pStyle w:val="NormalWeb"/>
        <w:jc w:val="both"/>
        <w:rPr>
          <w:b/>
          <w:bCs/>
        </w:rPr>
      </w:pPr>
      <w:proofErr w:type="spellStart"/>
      <w:r w:rsidRPr="009D0935">
        <w:rPr>
          <w:b/>
          <w:bCs/>
        </w:rPr>
        <w:t>Acknowledgments</w:t>
      </w:r>
      <w:proofErr w:type="spellEnd"/>
    </w:p>
    <w:p w:rsidR="0004592C" w:rsidRDefault="0004592C" w:rsidP="0004592C">
      <w:pPr>
        <w:pStyle w:val="NormalWeb"/>
        <w:jc w:val="both"/>
      </w:pPr>
      <w:r>
        <w:t xml:space="preserve">We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> 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DNA </w:t>
      </w:r>
      <w:proofErr w:type="spellStart"/>
      <w:r>
        <w:t>extraction</w:t>
      </w:r>
      <w:proofErr w:type="spellEnd"/>
      <w:r>
        <w:t xml:space="preserve">,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>.</w:t>
      </w:r>
    </w:p>
    <w:p w:rsidR="0004592C" w:rsidRDefault="0004592C" w:rsidP="0004592C">
      <w:pPr>
        <w:pStyle w:val="NormalWeb"/>
        <w:jc w:val="both"/>
      </w:pPr>
    </w:p>
    <w:p w:rsidR="00106993" w:rsidRPr="00106993" w:rsidRDefault="00106993" w:rsidP="0004592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:rsidR="00106993" w:rsidRDefault="00106993" w:rsidP="0004592C">
      <w:pPr>
        <w:pStyle w:val="NormalWeb"/>
        <w:jc w:val="both"/>
      </w:pPr>
      <w:proofErr w:type="spellStart"/>
      <w:r>
        <w:rPr>
          <w:rStyle w:val="Kuat"/>
          <w:rFonts w:eastAsiaTheme="majorEastAsia"/>
        </w:rPr>
        <w:t>References</w:t>
      </w:r>
      <w:proofErr w:type="spellEnd"/>
    </w:p>
    <w:p w:rsidR="00106993" w:rsidRDefault="00106993" w:rsidP="0004592C">
      <w:pPr>
        <w:pStyle w:val="NormalWeb"/>
        <w:numPr>
          <w:ilvl w:val="0"/>
          <w:numId w:val="2"/>
        </w:numPr>
        <w:jc w:val="both"/>
      </w:pPr>
      <w:r>
        <w:t xml:space="preserve">Heather, J. M. &amp; </w:t>
      </w:r>
      <w:proofErr w:type="spellStart"/>
      <w:r>
        <w:t>Chain</w:t>
      </w:r>
      <w:proofErr w:type="spellEnd"/>
      <w:r>
        <w:t xml:space="preserve">, B. Sanger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. </w:t>
      </w:r>
      <w:proofErr w:type="spellStart"/>
      <w:r>
        <w:rPr>
          <w:rStyle w:val="Penekanan"/>
          <w:rFonts w:eastAsiaTheme="majorEastAsia"/>
        </w:rPr>
        <w:t>Nat</w:t>
      </w:r>
      <w:proofErr w:type="spellEnd"/>
      <w:r>
        <w:rPr>
          <w:rStyle w:val="Penekanan"/>
          <w:rFonts w:eastAsiaTheme="majorEastAsia"/>
        </w:rPr>
        <w:t xml:space="preserve">. </w:t>
      </w:r>
      <w:proofErr w:type="spellStart"/>
      <w:r>
        <w:rPr>
          <w:rStyle w:val="Penekanan"/>
          <w:rFonts w:eastAsiaTheme="majorEastAsia"/>
        </w:rPr>
        <w:t>Rev</w:t>
      </w:r>
      <w:proofErr w:type="spellEnd"/>
      <w:r>
        <w:rPr>
          <w:rStyle w:val="Penekanan"/>
          <w:rFonts w:eastAsiaTheme="majorEastAsia"/>
        </w:rPr>
        <w:t xml:space="preserve">. </w:t>
      </w:r>
      <w:proofErr w:type="spellStart"/>
      <w:r>
        <w:rPr>
          <w:rStyle w:val="Penekanan"/>
          <w:rFonts w:eastAsiaTheme="majorEastAsia"/>
        </w:rPr>
        <w:t>Genet</w:t>
      </w:r>
      <w:proofErr w:type="spellEnd"/>
      <w:r>
        <w:rPr>
          <w:rStyle w:val="Penekanan"/>
          <w:rFonts w:eastAsiaTheme="majorEastAsia"/>
        </w:rPr>
        <w:t>.</w:t>
      </w:r>
      <w:r>
        <w:t xml:space="preserve"> </w:t>
      </w:r>
      <w:r>
        <w:rPr>
          <w:rStyle w:val="Kuat"/>
          <w:rFonts w:eastAsiaTheme="majorEastAsia"/>
        </w:rPr>
        <w:t>24</w:t>
      </w:r>
      <w:r>
        <w:t>, 1–15 (2023).</w:t>
      </w:r>
    </w:p>
    <w:p w:rsidR="00106993" w:rsidRDefault="00106993" w:rsidP="0004592C">
      <w:pPr>
        <w:pStyle w:val="NormalWeb"/>
        <w:numPr>
          <w:ilvl w:val="0"/>
          <w:numId w:val="2"/>
        </w:numPr>
        <w:jc w:val="both"/>
      </w:pPr>
      <w:proofErr w:type="spellStart"/>
      <w:r>
        <w:t>Koboldt</w:t>
      </w:r>
      <w:proofErr w:type="spellEnd"/>
      <w:r>
        <w:t xml:space="preserve">, D. C. Best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variant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in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. </w:t>
      </w:r>
      <w:proofErr w:type="spellStart"/>
      <w:r>
        <w:rPr>
          <w:rStyle w:val="Penekanan"/>
          <w:rFonts w:eastAsiaTheme="majorEastAsia"/>
        </w:rPr>
        <w:t>Genome</w:t>
      </w:r>
      <w:proofErr w:type="spellEnd"/>
      <w:r>
        <w:rPr>
          <w:rStyle w:val="Penekanan"/>
          <w:rFonts w:eastAsiaTheme="majorEastAsia"/>
        </w:rPr>
        <w:t xml:space="preserve"> </w:t>
      </w:r>
      <w:proofErr w:type="spellStart"/>
      <w:r>
        <w:rPr>
          <w:rStyle w:val="Penekanan"/>
          <w:rFonts w:eastAsiaTheme="majorEastAsia"/>
        </w:rPr>
        <w:t>Med</w:t>
      </w:r>
      <w:proofErr w:type="spellEnd"/>
      <w:r>
        <w:rPr>
          <w:rStyle w:val="Penekanan"/>
          <w:rFonts w:eastAsiaTheme="majorEastAsia"/>
        </w:rPr>
        <w:t>.</w:t>
      </w:r>
      <w:r>
        <w:t xml:space="preserve"> </w:t>
      </w:r>
      <w:r>
        <w:rPr>
          <w:rStyle w:val="Kuat"/>
          <w:rFonts w:eastAsiaTheme="majorEastAsia"/>
        </w:rPr>
        <w:t>15</w:t>
      </w:r>
      <w:r>
        <w:t>, 98 (2023).</w:t>
      </w:r>
    </w:p>
    <w:p w:rsidR="00106993" w:rsidRDefault="00106993" w:rsidP="0004592C">
      <w:pPr>
        <w:pStyle w:val="NormalWeb"/>
        <w:numPr>
          <w:ilvl w:val="0"/>
          <w:numId w:val="2"/>
        </w:numPr>
        <w:jc w:val="both"/>
      </w:pPr>
      <w:proofErr w:type="spellStart"/>
      <w:r>
        <w:t>Simons</w:t>
      </w:r>
      <w:proofErr w:type="spellEnd"/>
      <w:r>
        <w:t xml:space="preserve">, M.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biglycan</w:t>
      </w:r>
      <w:proofErr w:type="spellEnd"/>
      <w:r>
        <w:t xml:space="preserve"> in human </w:t>
      </w:r>
      <w:proofErr w:type="spellStart"/>
      <w:r>
        <w:t>connective</w:t>
      </w:r>
      <w:proofErr w:type="spellEnd"/>
      <w:r>
        <w:t xml:space="preserve"> </w:t>
      </w:r>
      <w:proofErr w:type="spellStart"/>
      <w:r>
        <w:t>tissues</w:t>
      </w:r>
      <w:proofErr w:type="spellEnd"/>
      <w:r>
        <w:t xml:space="preserve">. </w:t>
      </w:r>
      <w:r>
        <w:rPr>
          <w:rStyle w:val="Penekanan"/>
          <w:rFonts w:eastAsiaTheme="majorEastAsia"/>
        </w:rPr>
        <w:t xml:space="preserve">Matrix </w:t>
      </w:r>
      <w:proofErr w:type="spellStart"/>
      <w:r>
        <w:rPr>
          <w:rStyle w:val="Penekanan"/>
          <w:rFonts w:eastAsiaTheme="majorEastAsia"/>
        </w:rPr>
        <w:t>Biol</w:t>
      </w:r>
      <w:proofErr w:type="spellEnd"/>
      <w:r>
        <w:rPr>
          <w:rStyle w:val="Penekanan"/>
          <w:rFonts w:eastAsiaTheme="majorEastAsia"/>
        </w:rPr>
        <w:t>.</w:t>
      </w:r>
      <w:r>
        <w:t xml:space="preserve"> </w:t>
      </w:r>
      <w:r>
        <w:rPr>
          <w:rStyle w:val="Kuat"/>
          <w:rFonts w:eastAsiaTheme="majorEastAsia"/>
        </w:rPr>
        <w:t>118</w:t>
      </w:r>
      <w:r>
        <w:t>, 102–115 (2024).</w:t>
      </w:r>
    </w:p>
    <w:p w:rsidR="00106993" w:rsidRDefault="00106993" w:rsidP="0004592C">
      <w:pPr>
        <w:pStyle w:val="NormalWeb"/>
        <w:numPr>
          <w:ilvl w:val="0"/>
          <w:numId w:val="2"/>
        </w:numPr>
        <w:jc w:val="both"/>
      </w:pPr>
      <w:proofErr w:type="spellStart"/>
      <w:r>
        <w:t>Luzzatto</w:t>
      </w:r>
      <w:proofErr w:type="spellEnd"/>
      <w:r>
        <w:t xml:space="preserve">, L. &amp; </w:t>
      </w:r>
      <w:proofErr w:type="spellStart"/>
      <w:r>
        <w:t>Arese</w:t>
      </w:r>
      <w:proofErr w:type="spellEnd"/>
      <w:r>
        <w:t xml:space="preserve">, P. Glucose-6-phosphate </w:t>
      </w:r>
      <w:proofErr w:type="spellStart"/>
      <w:r>
        <w:t>dehydrogenase</w:t>
      </w:r>
      <w:proofErr w:type="spellEnd"/>
      <w:r>
        <w:t xml:space="preserve"> </w:t>
      </w:r>
      <w:proofErr w:type="spellStart"/>
      <w:r>
        <w:t>deficiency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genotype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phenotype</w:t>
      </w:r>
      <w:proofErr w:type="spellEnd"/>
      <w:r>
        <w:t xml:space="preserve">. </w:t>
      </w:r>
      <w:proofErr w:type="spellStart"/>
      <w:r>
        <w:rPr>
          <w:rStyle w:val="Penekanan"/>
          <w:rFonts w:eastAsiaTheme="majorEastAsia"/>
        </w:rPr>
        <w:t>Haematologica</w:t>
      </w:r>
      <w:proofErr w:type="spellEnd"/>
      <w:r>
        <w:t xml:space="preserve"> </w:t>
      </w:r>
      <w:r>
        <w:rPr>
          <w:rStyle w:val="Kuat"/>
          <w:rFonts w:eastAsiaTheme="majorEastAsia"/>
        </w:rPr>
        <w:t>109</w:t>
      </w:r>
      <w:r>
        <w:t>, 12–22 (2024).</w:t>
      </w:r>
    </w:p>
    <w:p w:rsidR="00106993" w:rsidRDefault="00106993" w:rsidP="0004592C">
      <w:pPr>
        <w:pStyle w:val="NormalWeb"/>
        <w:numPr>
          <w:ilvl w:val="0"/>
          <w:numId w:val="2"/>
        </w:numPr>
        <w:jc w:val="both"/>
      </w:pPr>
      <w:r>
        <w:t xml:space="preserve">Kumar, S., </w:t>
      </w:r>
      <w:proofErr w:type="spellStart"/>
      <w:r>
        <w:t>Stecher</w:t>
      </w:r>
      <w:proofErr w:type="spellEnd"/>
      <w:r>
        <w:t xml:space="preserve">, G., Li, M., </w:t>
      </w:r>
      <w:proofErr w:type="spellStart"/>
      <w:r>
        <w:t>Knyaz</w:t>
      </w:r>
      <w:proofErr w:type="spellEnd"/>
      <w:r>
        <w:t xml:space="preserve">, C. &amp; </w:t>
      </w:r>
      <w:proofErr w:type="spellStart"/>
      <w:r>
        <w:t>Tamura</w:t>
      </w:r>
      <w:proofErr w:type="spellEnd"/>
      <w:r>
        <w:t xml:space="preserve">, K. MEGA X: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genetics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. </w:t>
      </w:r>
      <w:r>
        <w:rPr>
          <w:rStyle w:val="Penekanan"/>
          <w:rFonts w:eastAsiaTheme="majorEastAsia"/>
        </w:rPr>
        <w:t xml:space="preserve">Mol. </w:t>
      </w:r>
      <w:proofErr w:type="spellStart"/>
      <w:r>
        <w:rPr>
          <w:rStyle w:val="Penekanan"/>
          <w:rFonts w:eastAsiaTheme="majorEastAsia"/>
        </w:rPr>
        <w:t>Biol</w:t>
      </w:r>
      <w:proofErr w:type="spellEnd"/>
      <w:r>
        <w:rPr>
          <w:rStyle w:val="Penekanan"/>
          <w:rFonts w:eastAsiaTheme="majorEastAsia"/>
        </w:rPr>
        <w:t xml:space="preserve">. </w:t>
      </w:r>
      <w:proofErr w:type="spellStart"/>
      <w:r>
        <w:rPr>
          <w:rStyle w:val="Penekanan"/>
          <w:rFonts w:eastAsiaTheme="majorEastAsia"/>
        </w:rPr>
        <w:t>Evol</w:t>
      </w:r>
      <w:proofErr w:type="spellEnd"/>
      <w:r>
        <w:rPr>
          <w:rStyle w:val="Penekanan"/>
          <w:rFonts w:eastAsiaTheme="majorEastAsia"/>
        </w:rPr>
        <w:t>.</w:t>
      </w:r>
      <w:r>
        <w:t xml:space="preserve"> </w:t>
      </w:r>
      <w:r>
        <w:rPr>
          <w:rStyle w:val="Kuat"/>
          <w:rFonts w:eastAsiaTheme="majorEastAsia"/>
        </w:rPr>
        <w:t>40</w:t>
      </w:r>
      <w:r>
        <w:t>, msad210 (2023).</w:t>
      </w:r>
    </w:p>
    <w:p w:rsidR="00106993" w:rsidRDefault="00106993" w:rsidP="00106993">
      <w:pPr>
        <w:pStyle w:val="NormalWeb"/>
        <w:numPr>
          <w:ilvl w:val="0"/>
          <w:numId w:val="2"/>
        </w:numPr>
      </w:pPr>
      <w:proofErr w:type="spellStart"/>
      <w:r>
        <w:t>Mount</w:t>
      </w:r>
      <w:proofErr w:type="spellEnd"/>
      <w:r>
        <w:t xml:space="preserve">, D. W. </w:t>
      </w:r>
      <w:proofErr w:type="spellStart"/>
      <w:r>
        <w:t>Using</w:t>
      </w:r>
      <w:proofErr w:type="spellEnd"/>
      <w:r>
        <w:t xml:space="preserve"> BLAST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searches</w:t>
      </w:r>
      <w:proofErr w:type="spellEnd"/>
      <w:r>
        <w:t xml:space="preserve">. </w:t>
      </w:r>
      <w:proofErr w:type="spellStart"/>
      <w:r>
        <w:rPr>
          <w:rStyle w:val="Penekanan"/>
          <w:rFonts w:eastAsiaTheme="majorEastAsia"/>
        </w:rPr>
        <w:t>Cold</w:t>
      </w:r>
      <w:proofErr w:type="spellEnd"/>
      <w:r>
        <w:rPr>
          <w:rStyle w:val="Penekanan"/>
          <w:rFonts w:eastAsiaTheme="majorEastAsia"/>
        </w:rPr>
        <w:t xml:space="preserve"> Spring </w:t>
      </w:r>
      <w:proofErr w:type="spellStart"/>
      <w:r>
        <w:rPr>
          <w:rStyle w:val="Penekanan"/>
          <w:rFonts w:eastAsiaTheme="majorEastAsia"/>
        </w:rPr>
        <w:t>Harb</w:t>
      </w:r>
      <w:proofErr w:type="spellEnd"/>
      <w:r>
        <w:rPr>
          <w:rStyle w:val="Penekanan"/>
          <w:rFonts w:eastAsiaTheme="majorEastAsia"/>
        </w:rPr>
        <w:t xml:space="preserve">. </w:t>
      </w:r>
      <w:proofErr w:type="spellStart"/>
      <w:r>
        <w:rPr>
          <w:rStyle w:val="Penekanan"/>
          <w:rFonts w:eastAsiaTheme="majorEastAsia"/>
        </w:rPr>
        <w:t>Protoc</w:t>
      </w:r>
      <w:proofErr w:type="spellEnd"/>
      <w:r>
        <w:rPr>
          <w:rStyle w:val="Penekanan"/>
          <w:rFonts w:eastAsiaTheme="majorEastAsia"/>
        </w:rPr>
        <w:t>.</w:t>
      </w:r>
      <w:r>
        <w:t xml:space="preserve"> </w:t>
      </w:r>
      <w:r>
        <w:rPr>
          <w:rStyle w:val="Kuat"/>
          <w:rFonts w:eastAsiaTheme="majorEastAsia"/>
        </w:rPr>
        <w:t>2023</w:t>
      </w:r>
      <w:r>
        <w:t>, pdb.top107430 (2023).</w:t>
      </w:r>
    </w:p>
    <w:p w:rsidR="00106993" w:rsidRDefault="00106993" w:rsidP="00106993">
      <w:pPr>
        <w:pStyle w:val="NormalWeb"/>
        <w:numPr>
          <w:ilvl w:val="0"/>
          <w:numId w:val="2"/>
        </w:numPr>
      </w:pPr>
      <w:proofErr w:type="spellStart"/>
      <w:r>
        <w:lastRenderedPageBreak/>
        <w:t>Hall</w:t>
      </w:r>
      <w:proofErr w:type="spellEnd"/>
      <w:r>
        <w:t xml:space="preserve">, B. G. </w:t>
      </w:r>
      <w:proofErr w:type="spellStart"/>
      <w:r>
        <w:t>Phylogenetic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: a </w:t>
      </w:r>
      <w:proofErr w:type="spellStart"/>
      <w:r>
        <w:t>how-to</w:t>
      </w:r>
      <w:proofErr w:type="spellEnd"/>
      <w:r>
        <w:t xml:space="preserve"> manual, 6th </w:t>
      </w:r>
      <w:proofErr w:type="spellStart"/>
      <w:r>
        <w:t>edn</w:t>
      </w:r>
      <w:proofErr w:type="spellEnd"/>
      <w:r>
        <w:t xml:space="preserve">. </w:t>
      </w:r>
      <w:proofErr w:type="spellStart"/>
      <w:r>
        <w:rPr>
          <w:rStyle w:val="Penekanan"/>
          <w:rFonts w:eastAsiaTheme="majorEastAsia"/>
        </w:rPr>
        <w:t>Sinauer</w:t>
      </w:r>
      <w:proofErr w:type="spellEnd"/>
      <w:r>
        <w:rPr>
          <w:rStyle w:val="Penekanan"/>
          <w:rFonts w:eastAsiaTheme="majorEastAsia"/>
        </w:rPr>
        <w:t xml:space="preserve"> </w:t>
      </w:r>
      <w:proofErr w:type="spellStart"/>
      <w:r>
        <w:rPr>
          <w:rStyle w:val="Penekanan"/>
          <w:rFonts w:eastAsiaTheme="majorEastAsia"/>
        </w:rPr>
        <w:t>Associates</w:t>
      </w:r>
      <w:proofErr w:type="spellEnd"/>
      <w:r>
        <w:t xml:space="preserve"> (2024).</w:t>
      </w:r>
    </w:p>
    <w:p w:rsidR="00106993" w:rsidRDefault="00106993" w:rsidP="00106993">
      <w:pPr>
        <w:pStyle w:val="NormalWeb"/>
        <w:numPr>
          <w:ilvl w:val="0"/>
          <w:numId w:val="2"/>
        </w:numPr>
      </w:pPr>
      <w:proofErr w:type="spellStart"/>
      <w:r>
        <w:t>Goodwin</w:t>
      </w:r>
      <w:proofErr w:type="spellEnd"/>
      <w:r>
        <w:t xml:space="preserve">, S., </w:t>
      </w:r>
      <w:proofErr w:type="spellStart"/>
      <w:r>
        <w:t>McPherson</w:t>
      </w:r>
      <w:proofErr w:type="spellEnd"/>
      <w:r>
        <w:t xml:space="preserve">, J. D. &amp; </w:t>
      </w:r>
      <w:proofErr w:type="spellStart"/>
      <w:r>
        <w:t>McCombie</w:t>
      </w:r>
      <w:proofErr w:type="spellEnd"/>
      <w:r>
        <w:t xml:space="preserve">, W. R.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ten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next-generation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. </w:t>
      </w:r>
      <w:proofErr w:type="spellStart"/>
      <w:r>
        <w:rPr>
          <w:rStyle w:val="Penekanan"/>
          <w:rFonts w:eastAsiaTheme="majorEastAsia"/>
        </w:rPr>
        <w:t>Nat</w:t>
      </w:r>
      <w:proofErr w:type="spellEnd"/>
      <w:r>
        <w:rPr>
          <w:rStyle w:val="Penekanan"/>
          <w:rFonts w:eastAsiaTheme="majorEastAsia"/>
        </w:rPr>
        <w:t xml:space="preserve">. </w:t>
      </w:r>
      <w:proofErr w:type="spellStart"/>
      <w:r>
        <w:rPr>
          <w:rStyle w:val="Penekanan"/>
          <w:rFonts w:eastAsiaTheme="majorEastAsia"/>
        </w:rPr>
        <w:t>Rev</w:t>
      </w:r>
      <w:proofErr w:type="spellEnd"/>
      <w:r>
        <w:rPr>
          <w:rStyle w:val="Penekanan"/>
          <w:rFonts w:eastAsiaTheme="majorEastAsia"/>
        </w:rPr>
        <w:t xml:space="preserve">. </w:t>
      </w:r>
      <w:proofErr w:type="spellStart"/>
      <w:r>
        <w:rPr>
          <w:rStyle w:val="Penekanan"/>
          <w:rFonts w:eastAsiaTheme="majorEastAsia"/>
        </w:rPr>
        <w:t>Genet</w:t>
      </w:r>
      <w:proofErr w:type="spellEnd"/>
      <w:r>
        <w:rPr>
          <w:rStyle w:val="Penekanan"/>
          <w:rFonts w:eastAsiaTheme="majorEastAsia"/>
        </w:rPr>
        <w:t>.</w:t>
      </w:r>
      <w:r>
        <w:t xml:space="preserve"> </w:t>
      </w:r>
      <w:r>
        <w:rPr>
          <w:rStyle w:val="Kuat"/>
          <w:rFonts w:eastAsiaTheme="majorEastAsia"/>
        </w:rPr>
        <w:t>25</w:t>
      </w:r>
      <w:r>
        <w:t>, 45–60 (2024).</w:t>
      </w:r>
    </w:p>
    <w:p w:rsidR="00106993" w:rsidRPr="00106993" w:rsidRDefault="00106993" w:rsidP="001069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:rsidR="00D32F81" w:rsidRDefault="00D32F81"/>
    <w:sectPr w:rsidR="00D32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C4BB6"/>
    <w:multiLevelType w:val="multilevel"/>
    <w:tmpl w:val="88E4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1E6FB3"/>
    <w:multiLevelType w:val="hybridMultilevel"/>
    <w:tmpl w:val="4A8A1D72"/>
    <w:lvl w:ilvl="0" w:tplc="1FB26022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  <w:vertAlign w:val="superscript"/>
      </w:rPr>
    </w:lvl>
    <w:lvl w:ilvl="1" w:tplc="04210019" w:tentative="1">
      <w:start w:val="1"/>
      <w:numFmt w:val="lowerLetter"/>
      <w:lvlText w:val="%2."/>
      <w:lvlJc w:val="left"/>
      <w:pPr>
        <w:ind w:left="1648" w:hanging="360"/>
      </w:pPr>
    </w:lvl>
    <w:lvl w:ilvl="2" w:tplc="0421001B" w:tentative="1">
      <w:start w:val="1"/>
      <w:numFmt w:val="lowerRoman"/>
      <w:lvlText w:val="%3."/>
      <w:lvlJc w:val="right"/>
      <w:pPr>
        <w:ind w:left="2368" w:hanging="180"/>
      </w:pPr>
    </w:lvl>
    <w:lvl w:ilvl="3" w:tplc="0421000F" w:tentative="1">
      <w:start w:val="1"/>
      <w:numFmt w:val="decimal"/>
      <w:lvlText w:val="%4."/>
      <w:lvlJc w:val="left"/>
      <w:pPr>
        <w:ind w:left="3088" w:hanging="360"/>
      </w:pPr>
    </w:lvl>
    <w:lvl w:ilvl="4" w:tplc="04210019" w:tentative="1">
      <w:start w:val="1"/>
      <w:numFmt w:val="lowerLetter"/>
      <w:lvlText w:val="%5."/>
      <w:lvlJc w:val="left"/>
      <w:pPr>
        <w:ind w:left="3808" w:hanging="360"/>
      </w:pPr>
    </w:lvl>
    <w:lvl w:ilvl="5" w:tplc="0421001B" w:tentative="1">
      <w:start w:val="1"/>
      <w:numFmt w:val="lowerRoman"/>
      <w:lvlText w:val="%6."/>
      <w:lvlJc w:val="right"/>
      <w:pPr>
        <w:ind w:left="4528" w:hanging="180"/>
      </w:pPr>
    </w:lvl>
    <w:lvl w:ilvl="6" w:tplc="0421000F" w:tentative="1">
      <w:start w:val="1"/>
      <w:numFmt w:val="decimal"/>
      <w:lvlText w:val="%7."/>
      <w:lvlJc w:val="left"/>
      <w:pPr>
        <w:ind w:left="5248" w:hanging="360"/>
      </w:pPr>
    </w:lvl>
    <w:lvl w:ilvl="7" w:tplc="04210019" w:tentative="1">
      <w:start w:val="1"/>
      <w:numFmt w:val="lowerLetter"/>
      <w:lvlText w:val="%8."/>
      <w:lvlJc w:val="left"/>
      <w:pPr>
        <w:ind w:left="5968" w:hanging="360"/>
      </w:pPr>
    </w:lvl>
    <w:lvl w:ilvl="8" w:tplc="0421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6C315C07"/>
    <w:multiLevelType w:val="multilevel"/>
    <w:tmpl w:val="8BE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04096">
    <w:abstractNumId w:val="2"/>
  </w:num>
  <w:num w:numId="2" w16cid:durableId="752551694">
    <w:abstractNumId w:val="0"/>
  </w:num>
  <w:num w:numId="3" w16cid:durableId="740323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93"/>
    <w:rsid w:val="0004592C"/>
    <w:rsid w:val="000955FE"/>
    <w:rsid w:val="00106993"/>
    <w:rsid w:val="00437B07"/>
    <w:rsid w:val="007508F1"/>
    <w:rsid w:val="009022EB"/>
    <w:rsid w:val="009B40D5"/>
    <w:rsid w:val="009D0935"/>
    <w:rsid w:val="00D30858"/>
    <w:rsid w:val="00D32F81"/>
    <w:rsid w:val="00D8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3407"/>
  <w15:chartTrackingRefBased/>
  <w15:docId w15:val="{FDE84178-5C47-5642-957D-9244DBC1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06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10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106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06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06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06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06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06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06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06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106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106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0699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0699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0699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0699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0699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0699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06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06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06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06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06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0699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0699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0699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06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0699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069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6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106993"/>
    <w:rPr>
      <w:b/>
      <w:bCs/>
    </w:rPr>
  </w:style>
  <w:style w:type="character" w:styleId="Penekanan">
    <w:name w:val="Emphasis"/>
    <w:basedOn w:val="FontParagrafDefault"/>
    <w:uiPriority w:val="20"/>
    <w:qFormat/>
    <w:rsid w:val="001069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1200</Words>
  <Characters>8737</Characters>
  <Application>Microsoft Office Word</Application>
  <DocSecurity>0</DocSecurity>
  <Lines>281</Lines>
  <Paragraphs>276</Paragraphs>
  <ScaleCrop>false</ScaleCrop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Atna Permana</dc:creator>
  <cp:keywords/>
  <dc:description/>
  <cp:lastModifiedBy>Atna Permana</cp:lastModifiedBy>
  <cp:revision>2</cp:revision>
  <dcterms:created xsi:type="dcterms:W3CDTF">2026-02-07T15:42:00Z</dcterms:created>
  <dcterms:modified xsi:type="dcterms:W3CDTF">2026-04-18T16:17:00Z</dcterms:modified>
</cp:coreProperties>
</file>