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ED1F56" w:rsidRDefault="000172F0">
      <w:pPr>
        <w:ind w:left="420" w:hanging="420"/>
        <w:jc w:val="center"/>
        <w:rPr>
          <w:sz w:val="44"/>
        </w:rPr>
      </w:pPr>
      <w:r>
        <w:rPr>
          <w:noProof/>
          <w:lang w:eastAsia="es-MX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5293995</wp:posOffset>
            </wp:positionH>
            <wp:positionV relativeFrom="paragraph">
              <wp:posOffset>-222250</wp:posOffset>
            </wp:positionV>
            <wp:extent cx="691515" cy="807720"/>
            <wp:effectExtent l="0" t="0" r="13335" b="11430"/>
            <wp:wrapNone/>
            <wp:docPr id="2" name="Imagen 2" descr="E:\Archivos en la Nube\Dropbox\Escuela\Programacion de Sistemas\Tarea 1 - Tutorial de Instalacion de DevC\MarcaF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:\Archivos en la Nube\Dropbox\Escuela\Programacion de Sistemas\Tarea 1 - Tutorial de Instalacion de DevC\MarcaFEI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288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-634365</wp:posOffset>
            </wp:positionH>
            <wp:positionV relativeFrom="paragraph">
              <wp:posOffset>-222250</wp:posOffset>
            </wp:positionV>
            <wp:extent cx="929640" cy="807720"/>
            <wp:effectExtent l="0" t="0" r="3810" b="11430"/>
            <wp:wrapNone/>
            <wp:docPr id="1" name="Imagen 1" descr="E:\Archivos en la Nube\Dropbox\Escuela\Programacion de Sistemas\Tarea 1 - Tutorial de Instalacion de DevC\Logo-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:\Archivos en la Nube\Dropbox\Escuela\Programacion de Sistemas\Tarea 1 - Tutorial de Instalacion de DevC\Logo-UV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363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44"/>
        </w:rPr>
        <w:t>UNIVERSIDAD VERACRUZANA</w:t>
      </w:r>
    </w:p>
    <w:p w:rsidR="00ED1F56" w:rsidRDefault="00ED1F56">
      <w:pPr>
        <w:jc w:val="center"/>
      </w:pPr>
    </w:p>
    <w:p w:rsidR="00ED1F56" w:rsidRDefault="000172F0">
      <w:pPr>
        <w:jc w:val="center"/>
        <w:rPr>
          <w:sz w:val="32"/>
        </w:rPr>
      </w:pPr>
      <w:r>
        <w:rPr>
          <w:sz w:val="32"/>
        </w:rPr>
        <w:t>FACULTAD DE ESTADÍSTICA E INFORMÁTICA</w:t>
      </w:r>
    </w:p>
    <w:p w:rsidR="00ED1F56" w:rsidRDefault="000172F0">
      <w:pPr>
        <w:jc w:val="center"/>
        <w:rPr>
          <w:sz w:val="28"/>
        </w:rPr>
      </w:pPr>
      <w:r>
        <w:rPr>
          <w:sz w:val="28"/>
        </w:rPr>
        <w:t>LICENCIATURA EN INGENIERÍA DE SOFTWARE</w:t>
      </w:r>
    </w:p>
    <w:p w:rsidR="00ED1F56" w:rsidRDefault="00ED1F56">
      <w:pPr>
        <w:jc w:val="both"/>
        <w:rPr>
          <w:sz w:val="28"/>
        </w:rPr>
      </w:pPr>
    </w:p>
    <w:p w:rsidR="00ED1F56" w:rsidRDefault="000172F0">
      <w:pPr>
        <w:jc w:val="center"/>
        <w:rPr>
          <w:b/>
          <w:sz w:val="28"/>
        </w:rPr>
      </w:pPr>
      <w:r>
        <w:rPr>
          <w:b/>
          <w:sz w:val="28"/>
        </w:rPr>
        <w:t xml:space="preserve">DOCUMENTO ANÁLISIS DE </w:t>
      </w:r>
    </w:p>
    <w:p w:rsidR="00ED1F56" w:rsidRDefault="000172F0">
      <w:pPr>
        <w:jc w:val="center"/>
        <w:rPr>
          <w:b/>
          <w:sz w:val="28"/>
        </w:rPr>
      </w:pPr>
      <w:r>
        <w:rPr>
          <w:b/>
          <w:sz w:val="28"/>
        </w:rPr>
        <w:t>REQUERIMIENTOS PARA UN SISTEMAL DE CONTROL DE ACTIVIDADES DE LA BIBLIOTECA “LIC. JAVIER JUÁREZ SÁNCHEZ”</w:t>
      </w:r>
    </w:p>
    <w:p w:rsidR="00ED1F56" w:rsidRDefault="00ED1F56">
      <w:pPr>
        <w:rPr>
          <w:sz w:val="28"/>
        </w:rPr>
      </w:pPr>
    </w:p>
    <w:p w:rsidR="00ED1F56" w:rsidRDefault="000172F0">
      <w:pPr>
        <w:jc w:val="center"/>
        <w:rPr>
          <w:sz w:val="32"/>
        </w:rPr>
      </w:pPr>
      <w:r>
        <w:rPr>
          <w:sz w:val="32"/>
        </w:rPr>
        <w:t>EQUIPO:</w:t>
      </w:r>
    </w:p>
    <w:p w:rsidR="00ED1F56" w:rsidRDefault="000172F0">
      <w:pPr>
        <w:jc w:val="center"/>
        <w:rPr>
          <w:sz w:val="32"/>
        </w:rPr>
      </w:pPr>
      <w:r>
        <w:rPr>
          <w:sz w:val="32"/>
        </w:rPr>
        <w:t>SUSANA GONZÁLEZ PORTILLA</w:t>
      </w:r>
    </w:p>
    <w:p w:rsidR="00ED1F56" w:rsidRDefault="00BA175C">
      <w:pPr>
        <w:jc w:val="center"/>
        <w:rPr>
          <w:sz w:val="32"/>
        </w:rPr>
      </w:pPr>
      <w:r>
        <w:rPr>
          <w:sz w:val="32"/>
        </w:rPr>
        <w:t>ERASMO CARLOS TORRES SANROMA</w:t>
      </w:r>
      <w:r w:rsidR="000172F0">
        <w:rPr>
          <w:sz w:val="32"/>
        </w:rPr>
        <w:t>N</w:t>
      </w:r>
    </w:p>
    <w:p w:rsidR="00ED1F56" w:rsidRDefault="000172F0">
      <w:pPr>
        <w:jc w:val="center"/>
        <w:rPr>
          <w:sz w:val="32"/>
        </w:rPr>
      </w:pPr>
      <w:r>
        <w:rPr>
          <w:sz w:val="32"/>
        </w:rPr>
        <w:t>JORGE ALAN BARRERA ARCOS</w:t>
      </w:r>
    </w:p>
    <w:p w:rsidR="00ED1F56" w:rsidRDefault="000172F0">
      <w:pPr>
        <w:jc w:val="center"/>
      </w:pPr>
      <w:r>
        <w:rPr>
          <w:sz w:val="32"/>
        </w:rPr>
        <w:t>OMAR CORNELIO MUNGUÍA</w:t>
      </w:r>
    </w:p>
    <w:p w:rsidR="00ED1F56" w:rsidRDefault="00ED1F56"/>
    <w:p w:rsidR="00ED1F56" w:rsidRDefault="00ED1F56">
      <w:pPr>
        <w:jc w:val="center"/>
      </w:pPr>
    </w:p>
    <w:p w:rsidR="00ED1F56" w:rsidRDefault="00ED1F56">
      <w:pPr>
        <w:jc w:val="center"/>
      </w:pPr>
    </w:p>
    <w:p w:rsidR="00ED1F56" w:rsidRDefault="00BA175C">
      <w:pPr>
        <w:wordWrap w:val="0"/>
        <w:jc w:val="right"/>
      </w:pPr>
      <w:r>
        <w:t>XALAPA, VER. MAYO</w:t>
      </w:r>
      <w:r w:rsidR="000172F0">
        <w:t xml:space="preserve"> 2016</w:t>
      </w:r>
    </w:p>
    <w:p w:rsidR="002D43E6" w:rsidRDefault="002D43E6" w:rsidP="002D43E6">
      <w:pPr>
        <w:wordWrap w:val="0"/>
      </w:pPr>
    </w:p>
    <w:p w:rsidR="002D43E6" w:rsidRDefault="002D43E6" w:rsidP="000F6B69">
      <w:pPr>
        <w:pStyle w:val="Ttulo1"/>
        <w:numPr>
          <w:ilvl w:val="0"/>
          <w:numId w:val="48"/>
        </w:numPr>
      </w:pPr>
      <w:r>
        <w:lastRenderedPageBreak/>
        <w:t>Diagrama de paquetes</w:t>
      </w:r>
    </w:p>
    <w:p w:rsidR="002D43E6" w:rsidRDefault="002D43E6" w:rsidP="002D43E6">
      <w:pPr>
        <w:wordWrap w:val="0"/>
      </w:pPr>
      <w:r>
        <w:rPr>
          <w:noProof/>
          <w:lang w:eastAsia="es-MX"/>
        </w:rPr>
        <w:drawing>
          <wp:inline distT="0" distB="0" distL="0" distR="0">
            <wp:extent cx="5702964" cy="3633849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quet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763" cy="36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56" w:rsidRDefault="00ED1F5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 w:rsidP="000F6B69">
      <w:pPr>
        <w:pStyle w:val="Ttulo1"/>
        <w:numPr>
          <w:ilvl w:val="0"/>
          <w:numId w:val="48"/>
        </w:numPr>
      </w:pPr>
      <w:r>
        <w:lastRenderedPageBreak/>
        <w:t>Diagrama de casos de uso por paquetes</w:t>
      </w:r>
    </w:p>
    <w:p w:rsidR="002D43E6" w:rsidRPr="002D43E6" w:rsidRDefault="002D43E6" w:rsidP="002D43E6"/>
    <w:p w:rsidR="002D43E6" w:rsidRDefault="002D43E6" w:rsidP="002D43E6">
      <w:r>
        <w:rPr>
          <w:noProof/>
          <w:lang w:eastAsia="es-MX"/>
        </w:rPr>
        <w:drawing>
          <wp:inline distT="0" distB="0" distL="0" distR="0">
            <wp:extent cx="5737692" cy="381197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stion de prestamo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823" cy="381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Default="002D43E6" w:rsidP="002D43E6"/>
    <w:p w:rsidR="002D43E6" w:rsidRDefault="002D43E6" w:rsidP="002D43E6"/>
    <w:p w:rsidR="002D43E6" w:rsidRDefault="002D43E6" w:rsidP="002D43E6">
      <w:r>
        <w:rPr>
          <w:noProof/>
          <w:lang w:eastAsia="es-MX"/>
        </w:rPr>
        <w:drawing>
          <wp:inline distT="0" distB="0" distL="0" distR="0">
            <wp:extent cx="5967920" cy="299258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stion de material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44" cy="299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Default="002D43E6" w:rsidP="002D43E6">
      <w:pPr>
        <w:rPr>
          <w:noProof/>
          <w:lang w:val="es-ES" w:eastAsia="es-ES"/>
        </w:rPr>
      </w:pPr>
    </w:p>
    <w:p w:rsidR="002D43E6" w:rsidRDefault="002D43E6" w:rsidP="002D43E6">
      <w:r>
        <w:rPr>
          <w:noProof/>
          <w:lang w:eastAsia="es-MX"/>
        </w:rPr>
        <w:drawing>
          <wp:inline distT="0" distB="0" distL="0" distR="0">
            <wp:extent cx="5916295" cy="3064279"/>
            <wp:effectExtent l="0" t="0" r="825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stion de adquicision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850" cy="30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Default="002D43E6" w:rsidP="002D43E6"/>
    <w:p w:rsidR="002D43E6" w:rsidRDefault="002D43E6" w:rsidP="002D43E6">
      <w:r>
        <w:rPr>
          <w:noProof/>
          <w:lang w:eastAsia="es-MX"/>
        </w:rPr>
        <w:drawing>
          <wp:inline distT="0" distB="0" distL="0" distR="0">
            <wp:extent cx="5902037" cy="3699254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cion de document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581" cy="370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Default="002D43E6" w:rsidP="002D43E6"/>
    <w:p w:rsidR="002D43E6" w:rsidRDefault="002D43E6" w:rsidP="002D43E6"/>
    <w:p w:rsidR="002D43E6" w:rsidRDefault="002D43E6" w:rsidP="002D43E6"/>
    <w:p w:rsidR="002D43E6" w:rsidRDefault="002D43E6" w:rsidP="000F6B69">
      <w:pPr>
        <w:pStyle w:val="Ttulo1"/>
        <w:numPr>
          <w:ilvl w:val="0"/>
          <w:numId w:val="48"/>
        </w:numPr>
      </w:pPr>
      <w:r>
        <w:lastRenderedPageBreak/>
        <w:t>Descripciones de casos de uso</w:t>
      </w:r>
    </w:p>
    <w:p w:rsidR="002D43E6" w:rsidRPr="002D43E6" w:rsidRDefault="002D43E6" w:rsidP="002D43E6"/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2131"/>
        <w:gridCol w:w="6697"/>
      </w:tblGrid>
      <w:tr w:rsidR="000172F0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0172F0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F0" w:rsidRPr="00614E54" w:rsidRDefault="000172F0">
            <w:pPr>
              <w:spacing w:after="0" w:line="240" w:lineRule="auto"/>
              <w:rPr>
                <w:b/>
                <w:sz w:val="28"/>
              </w:rPr>
            </w:pPr>
            <w:r w:rsidRPr="00614E54">
              <w:rPr>
                <w:b/>
                <w:sz w:val="28"/>
              </w:rPr>
              <w:t>CU1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614E54" w:rsidRDefault="00621E79">
            <w:pPr>
              <w:spacing w:after="0" w:line="240" w:lineRule="auto"/>
              <w:rPr>
                <w:b/>
              </w:rPr>
            </w:pPr>
            <w:r w:rsidRPr="00614E54">
              <w:rPr>
                <w:b/>
                <w:sz w:val="28"/>
              </w:rPr>
              <w:t>Buscar USUARIO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El bibliotecario ingresará matrícula o número de personal de un USUARIO para buscarlo.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6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ED1F56">
            <w:pPr>
              <w:spacing w:after="0" w:line="240" w:lineRule="auto"/>
            </w:pPr>
          </w:p>
        </w:tc>
      </w:tr>
      <w:tr w:rsidR="00614E54" w:rsidTr="00614E54">
        <w:trPr>
          <w:trHeight w:val="3744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Default="00614E54" w:rsidP="000172F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Default="00614E54">
            <w:pPr>
              <w:pStyle w:val="Prrafodelista1"/>
              <w:numPr>
                <w:ilvl w:val="0"/>
                <w:numId w:val="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ingresa matrícula o número de personal del USUARIO que desea buscar.</w:t>
            </w:r>
          </w:p>
          <w:p w:rsidR="00614E54" w:rsidRDefault="00614E54">
            <w:pPr>
              <w:pStyle w:val="Prrafodelista1"/>
              <w:numPr>
                <w:ilvl w:val="0"/>
                <w:numId w:val="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da clic en buscar.</w:t>
            </w:r>
          </w:p>
          <w:p w:rsidR="00614E54" w:rsidRDefault="00614E54">
            <w:pPr>
              <w:pStyle w:val="Prrafodelista1"/>
              <w:numPr>
                <w:ilvl w:val="0"/>
                <w:numId w:val="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los datos del USUARIO: nombre, dirección, teléfono, tipo de USUARIO y correo electrónico, en campos editables.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3.1 Sistema no encuentra al USUARIO y muestra campos vacíos. 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 excepción: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Si el sistema no pudiera conectarse con la base de  datos, se desplegará el mensaje de error “Error de conexión, intente más tarde”.</w:t>
            </w:r>
          </w:p>
        </w:tc>
      </w:tr>
    </w:tbl>
    <w:p w:rsidR="00ED1F56" w:rsidRDefault="00ED1F56">
      <w:pPr>
        <w:rPr>
          <w:noProof/>
          <w:lang w:val="es-ES" w:eastAsia="es-ES"/>
        </w:rPr>
      </w:pPr>
    </w:p>
    <w:p w:rsidR="00614E54" w:rsidRDefault="00614E54"/>
    <w:p w:rsidR="00614E54" w:rsidRDefault="00614E54"/>
    <w:p w:rsidR="005E7D2D" w:rsidRDefault="005E7D2D">
      <w:pPr>
        <w:spacing w:after="160" w:line="259" w:lineRule="auto"/>
      </w:pPr>
      <w:r>
        <w:rPr>
          <w:noProof/>
          <w:lang w:eastAsia="es-MX"/>
        </w:rPr>
        <w:lastRenderedPageBreak/>
        <w:drawing>
          <wp:anchor distT="0" distB="127000" distL="0" distR="0" simplePos="0" relativeHeight="251659264" behindDoc="0" locked="0" layoutInCell="1" allowOverlap="1" wp14:anchorId="29C80261" wp14:editId="791007DF">
            <wp:simplePos x="0" y="0"/>
            <wp:positionH relativeFrom="column">
              <wp:posOffset>-496570</wp:posOffset>
            </wp:positionH>
            <wp:positionV relativeFrom="paragraph">
              <wp:posOffset>-199390</wp:posOffset>
            </wp:positionV>
            <wp:extent cx="6332220" cy="4027170"/>
            <wp:effectExtent l="0" t="0" r="0" b="0"/>
            <wp:wrapSquare wrapText="largest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838"/>
        <w:gridCol w:w="6990"/>
      </w:tblGrid>
      <w:tr w:rsidR="00614E54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Pr="00614E54" w:rsidRDefault="00614E54" w:rsidP="00614E54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614E54"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Pr="00614E54" w:rsidRDefault="00614E54">
            <w:pPr>
              <w:spacing w:after="0" w:line="240" w:lineRule="auto"/>
              <w:rPr>
                <w:b/>
                <w:sz w:val="28"/>
              </w:rPr>
            </w:pPr>
            <w:r w:rsidRPr="00614E54">
              <w:rPr>
                <w:b/>
                <w:sz w:val="28"/>
              </w:rPr>
              <w:t>CU2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614E54" w:rsidRDefault="000172F0">
            <w:pPr>
              <w:spacing w:after="0" w:line="240" w:lineRule="auto"/>
              <w:rPr>
                <w:b/>
              </w:rPr>
            </w:pPr>
            <w:r w:rsidRPr="00614E54">
              <w:rPr>
                <w:b/>
                <w:sz w:val="28"/>
              </w:rPr>
              <w:t>Registrar nuevo USUARIO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Bibliotecario podrá ingresar nuevos USUARIOS al sistema ingresando sus datos tales como: Nombre, dirección, teléfono, tipo de USUARIO y correo electrónico.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sz w:val="28"/>
              </w:rPr>
              <w:t>Que el USUARIO no esté registrado en el sistema.</w:t>
            </w:r>
          </w:p>
        </w:tc>
      </w:tr>
      <w:tr w:rsidR="00614E54" w:rsidTr="00CE051E">
        <w:trPr>
          <w:trHeight w:val="7488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</w:pPr>
            <w:r>
              <w:t>Incluye al caso de uso Buscar USUARIO.</w:t>
            </w:r>
          </w:p>
          <w:p w:rsidR="00614E54" w:rsidRDefault="00614E54">
            <w:pPr>
              <w:pStyle w:val="Prrafodelista1"/>
              <w:numPr>
                <w:ilvl w:val="255"/>
                <w:numId w:val="0"/>
              </w:numPr>
              <w:spacing w:after="0" w:line="240" w:lineRule="auto"/>
              <w:ind w:left="360"/>
            </w:pPr>
          </w:p>
          <w:p w:rsidR="00614E54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Sistema muestra campos para ingresar datos del USUARIO.</w:t>
            </w:r>
          </w:p>
          <w:p w:rsidR="00614E54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</w:pPr>
            <w:r>
              <w:rPr>
                <w:sz w:val="28"/>
              </w:rPr>
              <w:t xml:space="preserve">Bibliotecario ingresa los siguientes datos del USUARIO: </w:t>
            </w:r>
            <w:bookmarkStart w:id="0" w:name="__DdeLink__704_1242590994"/>
            <w:bookmarkEnd w:id="0"/>
            <w:r>
              <w:rPr>
                <w:sz w:val="28"/>
              </w:rPr>
              <w:t>Nombre, dirección, teléfono, tipo de USUARIO y correo electrónico.</w:t>
            </w:r>
          </w:p>
          <w:p w:rsidR="00614E54" w:rsidRDefault="00614E54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  <w:p w:rsidR="00614E54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</w:pPr>
            <w:r>
              <w:rPr>
                <w:sz w:val="28"/>
              </w:rPr>
              <w:t>Bibliotecario da clic en guardar cambios.</w:t>
            </w:r>
          </w:p>
          <w:p w:rsidR="00614E54" w:rsidRDefault="00614E54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  <w:p w:rsidR="00614E54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</w:pPr>
            <w:r>
              <w:rPr>
                <w:sz w:val="28"/>
              </w:rPr>
              <w:t>Sistema muestra el mensaje de éxito “Registro guardado correctamente”.</w:t>
            </w:r>
          </w:p>
          <w:p w:rsidR="00614E54" w:rsidRDefault="00614E54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ED1F56" w:rsidTr="00614E54">
        <w:trPr>
          <w:trHeight w:val="133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614E54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    3.  Si f</w:t>
            </w:r>
            <w:r w:rsidR="000172F0">
              <w:rPr>
                <w:sz w:val="28"/>
              </w:rPr>
              <w:t>altan campos para poder registrar un nuevo USUARIO, el sistema desplegará un mensaje de error, “No se podrá continuar hasta que todos los campos estén completos”.</w:t>
            </w:r>
          </w:p>
        </w:tc>
      </w:tr>
      <w:tr w:rsidR="00614E54" w:rsidTr="00CE051E">
        <w:trPr>
          <w:trHeight w:val="2496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Default="00614E54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>1.1 Si el usuario está dado de alta en el sistema, extiende al caso de uso actualizar registro de USUARIO.</w:t>
            </w:r>
          </w:p>
          <w:p w:rsidR="00614E54" w:rsidRDefault="00614E54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Bibliotecario da clic en cancelar.</w:t>
            </w:r>
          </w:p>
          <w:p w:rsidR="00614E54" w:rsidRDefault="00614E54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excepciones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4.1 Si el sistema no pudiera conectarse con la base de datos se desplegará el mensaje de error, “Error de conexión, intente más tarde”.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Incluye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 w:rsidP="00614E54">
            <w:pPr>
              <w:spacing w:after="0" w:line="240" w:lineRule="auto"/>
            </w:pPr>
            <w:r>
              <w:rPr>
                <w:sz w:val="28"/>
              </w:rPr>
              <w:t xml:space="preserve">Buscar </w:t>
            </w:r>
            <w:r w:rsidR="00614E54">
              <w:rPr>
                <w:sz w:val="28"/>
              </w:rPr>
              <w:t>USUARIO.</w:t>
            </w:r>
          </w:p>
        </w:tc>
      </w:tr>
    </w:tbl>
    <w:p w:rsidR="00ED1F56" w:rsidRDefault="00ED1F56"/>
    <w:p w:rsidR="00ED1F56" w:rsidRDefault="00ED1F56"/>
    <w:p w:rsidR="005E7D2D" w:rsidRDefault="005E7D2D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ED1F56" w:rsidRDefault="005E7D2D">
      <w:pPr>
        <w:rPr>
          <w:lang w:val="en-US"/>
        </w:rPr>
      </w:pPr>
      <w:r>
        <w:rPr>
          <w:noProof/>
          <w:lang w:eastAsia="es-MX"/>
        </w:rPr>
        <w:lastRenderedPageBreak/>
        <w:drawing>
          <wp:anchor distT="0" distB="127000" distL="0" distR="0" simplePos="0" relativeHeight="251661312" behindDoc="0" locked="0" layoutInCell="1" allowOverlap="1" wp14:anchorId="69A6E680" wp14:editId="42E5AE64">
            <wp:simplePos x="0" y="0"/>
            <wp:positionH relativeFrom="column">
              <wp:posOffset>-236855</wp:posOffset>
            </wp:positionH>
            <wp:positionV relativeFrom="paragraph">
              <wp:posOffset>400050</wp:posOffset>
            </wp:positionV>
            <wp:extent cx="5908675" cy="3769995"/>
            <wp:effectExtent l="0" t="0" r="0" b="1905"/>
            <wp:wrapSquare wrapText="largest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76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127000" distL="0" distR="0" simplePos="0" relativeHeight="251662336" behindDoc="0" locked="0" layoutInCell="1" allowOverlap="1" wp14:anchorId="793CF388" wp14:editId="3257B426">
            <wp:simplePos x="0" y="0"/>
            <wp:positionH relativeFrom="column">
              <wp:posOffset>-243205</wp:posOffset>
            </wp:positionH>
            <wp:positionV relativeFrom="paragraph">
              <wp:posOffset>4540250</wp:posOffset>
            </wp:positionV>
            <wp:extent cx="5833745" cy="3717290"/>
            <wp:effectExtent l="0" t="0" r="0" b="0"/>
            <wp:wrapSquare wrapText="largest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371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7D2D" w:rsidRDefault="005E7D2D">
      <w:pPr>
        <w:spacing w:after="160" w:line="259" w:lineRule="auto"/>
      </w:pPr>
      <w: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955"/>
        <w:gridCol w:w="6873"/>
      </w:tblGrid>
      <w:tr w:rsidR="00F66109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Pr="00F66109" w:rsidRDefault="00F66109">
            <w:pPr>
              <w:spacing w:after="0" w:line="240" w:lineRule="auto"/>
              <w:rPr>
                <w:b/>
                <w:sz w:val="28"/>
              </w:rPr>
            </w:pPr>
            <w:r w:rsidRPr="00F66109">
              <w:rPr>
                <w:b/>
                <w:sz w:val="28"/>
              </w:rPr>
              <w:t>CU3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F66109" w:rsidRDefault="000172F0">
            <w:pPr>
              <w:spacing w:after="0" w:line="240" w:lineRule="auto"/>
              <w:rPr>
                <w:b/>
              </w:rPr>
            </w:pPr>
            <w:r w:rsidRPr="00F66109">
              <w:rPr>
                <w:b/>
                <w:sz w:val="28"/>
              </w:rPr>
              <w:t>Actualizar registro de USUARIO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Bibliotecario podrá actualizar los datos de los USUARIOS que ya estén dados de alta en el sistema.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8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5"/>
              </w:numPr>
              <w:spacing w:after="0" w:line="240" w:lineRule="auto"/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5"/>
              </w:numPr>
              <w:spacing w:after="0" w:line="240" w:lineRule="auto"/>
            </w:pPr>
            <w:r>
              <w:rPr>
                <w:sz w:val="28"/>
              </w:rPr>
              <w:t>Que el USUARIO esté registrado en el sistema.</w:t>
            </w:r>
          </w:p>
        </w:tc>
      </w:tr>
      <w:tr w:rsidR="00F66109" w:rsidTr="00CE051E">
        <w:trPr>
          <w:trHeight w:val="6552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Default="00F66109">
            <w:pPr>
              <w:pStyle w:val="Prrafodelista1"/>
              <w:numPr>
                <w:ilvl w:val="255"/>
                <w:numId w:val="0"/>
              </w:numPr>
              <w:spacing w:after="0" w:line="240" w:lineRule="auto"/>
              <w:ind w:left="360"/>
            </w:pPr>
          </w:p>
          <w:p w:rsidR="00F66109" w:rsidRDefault="00F66109">
            <w:pPr>
              <w:pStyle w:val="Prrafodelista1"/>
              <w:numPr>
                <w:ilvl w:val="0"/>
                <w:numId w:val="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Sistema muestra campos con los datos del USUARIO: Nombre, dirección, teléfono, tipo de USUARIO y correo electrónico.</w:t>
            </w:r>
          </w:p>
          <w:p w:rsidR="00F66109" w:rsidRDefault="00F66109">
            <w:pPr>
              <w:pStyle w:val="Prrafodelista1"/>
              <w:numPr>
                <w:ilvl w:val="0"/>
                <w:numId w:val="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puede editar los datos del USUARIO.</w:t>
            </w:r>
          </w:p>
          <w:p w:rsidR="00F66109" w:rsidRDefault="00F66109">
            <w:pPr>
              <w:pStyle w:val="Prrafodelista1"/>
              <w:spacing w:after="0" w:line="240" w:lineRule="auto"/>
              <w:ind w:left="360"/>
              <w:rPr>
                <w:sz w:val="28"/>
              </w:rPr>
            </w:pPr>
          </w:p>
          <w:p w:rsidR="00F66109" w:rsidRDefault="00F66109">
            <w:pPr>
              <w:pStyle w:val="Prrafodelista1"/>
              <w:numPr>
                <w:ilvl w:val="0"/>
                <w:numId w:val="6"/>
              </w:numPr>
              <w:spacing w:after="0" w:line="240" w:lineRule="auto"/>
            </w:pPr>
            <w:r>
              <w:rPr>
                <w:sz w:val="28"/>
              </w:rPr>
              <w:t>Bibliotecario da clic en guardar cambios.</w:t>
            </w:r>
          </w:p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  <w:p w:rsidR="00F66109" w:rsidRDefault="00F66109">
            <w:pPr>
              <w:pStyle w:val="Prrafodelista1"/>
              <w:numPr>
                <w:ilvl w:val="0"/>
                <w:numId w:val="6"/>
              </w:numPr>
              <w:spacing w:after="0" w:line="240" w:lineRule="auto"/>
            </w:pPr>
            <w:r>
              <w:rPr>
                <w:sz w:val="28"/>
              </w:rPr>
              <w:t>Sistema muestra el mensaje de éxito “registro guardado correctamente”.</w:t>
            </w:r>
          </w:p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F66109" w:rsidTr="00CE051E">
        <w:trPr>
          <w:trHeight w:val="1872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Default="00F66109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2.1 Bibliotecario da clic en cancelar.</w:t>
            </w:r>
          </w:p>
          <w:p w:rsidR="00F66109" w:rsidRDefault="00F66109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2.2 volver al paso 1 del flujo normal.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3.1 Si el bibliotecario deja vacío algún campo el sistema mostrará un mensaje de error, “no se podrá continuar hasta que los campos estén completos”. 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</w:t>
            </w:r>
            <w:r w:rsidR="00F66109">
              <w:rPr>
                <w:b/>
                <w:sz w:val="28"/>
              </w:rPr>
              <w:t>cepción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2.1 Si el sistema no pudiera conectarse con la base de datos se desplegará un mensaje de error, “error de conexión, intente más tarde”.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Incluye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Buscar USUARIO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Extiende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Registrar USUARIO.</w:t>
            </w:r>
          </w:p>
        </w:tc>
      </w:tr>
    </w:tbl>
    <w:p w:rsidR="00ED1F56" w:rsidRDefault="00ED1F56"/>
    <w:p w:rsidR="005E7D2D" w:rsidRDefault="005E7D2D">
      <w:pPr>
        <w:spacing w:after="160" w:line="259" w:lineRule="auto"/>
      </w:pPr>
      <w:r>
        <w:br w:type="page"/>
      </w:r>
    </w:p>
    <w:p w:rsidR="005E7D2D" w:rsidRDefault="005E7D2D">
      <w:pPr>
        <w:spacing w:after="160" w:line="259" w:lineRule="auto"/>
      </w:pPr>
      <w:r>
        <w:rPr>
          <w:noProof/>
          <w:lang w:eastAsia="es-MX"/>
        </w:rPr>
        <w:lastRenderedPageBreak/>
        <w:drawing>
          <wp:anchor distT="0" distB="127000" distL="0" distR="0" simplePos="0" relativeHeight="251664384" behindDoc="0" locked="0" layoutInCell="1" allowOverlap="1" wp14:anchorId="1B141F64" wp14:editId="6E05077B">
            <wp:simplePos x="0" y="0"/>
            <wp:positionH relativeFrom="column">
              <wp:posOffset>-389890</wp:posOffset>
            </wp:positionH>
            <wp:positionV relativeFrom="paragraph">
              <wp:posOffset>-266065</wp:posOffset>
            </wp:positionV>
            <wp:extent cx="6332220" cy="4040505"/>
            <wp:effectExtent l="0" t="0" r="0" b="0"/>
            <wp:wrapSquare wrapText="largest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4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tbl>
      <w:tblPr>
        <w:tblStyle w:val="Tablaconcuadrcula"/>
        <w:tblW w:w="9042" w:type="dxa"/>
        <w:tblLayout w:type="fixed"/>
        <w:tblLook w:val="04A0" w:firstRow="1" w:lastRow="0" w:firstColumn="1" w:lastColumn="0" w:noHBand="0" w:noVBand="1"/>
      </w:tblPr>
      <w:tblGrid>
        <w:gridCol w:w="2060"/>
        <w:gridCol w:w="6982"/>
      </w:tblGrid>
      <w:tr w:rsidR="00F66109" w:rsidTr="00F66109">
        <w:trPr>
          <w:trHeight w:val="735"/>
        </w:trPr>
        <w:tc>
          <w:tcPr>
            <w:tcW w:w="2060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F66109" w:rsidRPr="00F66109" w:rsidRDefault="00F66109">
            <w:pPr>
              <w:spacing w:after="0" w:line="240" w:lineRule="auto"/>
              <w:rPr>
                <w:b/>
                <w:sz w:val="28"/>
              </w:rPr>
            </w:pPr>
            <w:r w:rsidRPr="00F66109">
              <w:rPr>
                <w:b/>
                <w:sz w:val="28"/>
              </w:rPr>
              <w:t>CU4</w:t>
            </w:r>
          </w:p>
        </w:tc>
      </w:tr>
      <w:tr w:rsidR="00ED1F56" w:rsidTr="00F66109">
        <w:trPr>
          <w:trHeight w:val="735"/>
        </w:trPr>
        <w:tc>
          <w:tcPr>
            <w:tcW w:w="2060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F66109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F66109">
              <w:rPr>
                <w:b/>
                <w:sz w:val="28"/>
              </w:rPr>
              <w:t>Registrar PRÉSTAMO</w:t>
            </w:r>
          </w:p>
        </w:tc>
      </w:tr>
      <w:tr w:rsidR="00ED1F56" w:rsidTr="00F66109">
        <w:trPr>
          <w:trHeight w:val="735"/>
        </w:trPr>
        <w:tc>
          <w:tcPr>
            <w:tcW w:w="206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</w:t>
            </w:r>
            <w:r w:rsidR="00F66109">
              <w:rPr>
                <w:b/>
                <w:sz w:val="28"/>
              </w:rPr>
              <w:t>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podrá registrar uno o varios PRÉSTAMOS a un lector. </w:t>
            </w:r>
          </w:p>
        </w:tc>
      </w:tr>
      <w:tr w:rsidR="00ED1F56" w:rsidTr="00F66109">
        <w:trPr>
          <w:trHeight w:val="657"/>
        </w:trPr>
        <w:tc>
          <w:tcPr>
            <w:tcW w:w="2060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de circulación.</w:t>
            </w:r>
          </w:p>
        </w:tc>
      </w:tr>
      <w:tr w:rsidR="00ED1F56" w:rsidTr="00F66109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7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7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el USUARIO que solicita el préstamo exista en el sistema.</w:t>
            </w:r>
          </w:p>
        </w:tc>
      </w:tr>
      <w:tr w:rsidR="00F66109" w:rsidTr="00CE051E">
        <w:trPr>
          <w:trHeight w:val="6240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</w:tcPr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Incluye el caso de uso buscar USUARIO.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El actor selecciona la pestaña registrar PRÉSTAMO.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 xml:space="preserve">El actor escanea el folio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 xml:space="preserve">El sistema muestra en pantalla la información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que se está solicitando, la fecha en que se presta y la fecha en la que se tiene que devolver.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El actor selecciona la opción “registrar PRÉSTAMO.”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El sistema muestra un mensaje de éxito “Préstamo registrado”.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 xml:space="preserve">El estado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cambia a no disponible.</w:t>
            </w:r>
          </w:p>
        </w:tc>
      </w:tr>
      <w:tr w:rsidR="00F66109" w:rsidTr="00CE051E">
        <w:trPr>
          <w:trHeight w:val="1480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alterno</w:t>
            </w:r>
          </w:p>
        </w:tc>
        <w:tc>
          <w:tcPr>
            <w:tcW w:w="6982" w:type="dxa"/>
          </w:tcPr>
          <w:p w:rsidR="00F66109" w:rsidRDefault="00F66109">
            <w:pPr>
              <w:pStyle w:val="Prrafodelista1"/>
              <w:numPr>
                <w:ilvl w:val="0"/>
                <w:numId w:val="9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El actor da clic en cancelar.</w:t>
            </w:r>
          </w:p>
          <w:p w:rsidR="00F66109" w:rsidRDefault="00F66109">
            <w:pPr>
              <w:pStyle w:val="Prrafodelista1"/>
              <w:numPr>
                <w:ilvl w:val="0"/>
                <w:numId w:val="9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Volver al paso 1 del flujo normal.</w:t>
            </w:r>
          </w:p>
        </w:tc>
      </w:tr>
      <w:tr w:rsidR="00ED1F56" w:rsidTr="00F66109">
        <w:trPr>
          <w:trHeight w:val="735"/>
        </w:trPr>
        <w:tc>
          <w:tcPr>
            <w:tcW w:w="2060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</w:t>
            </w:r>
            <w:r w:rsidR="00F66109">
              <w:rPr>
                <w:b/>
                <w:sz w:val="28"/>
              </w:rPr>
              <w:t>lujo fallido</w:t>
            </w:r>
          </w:p>
        </w:tc>
        <w:tc>
          <w:tcPr>
            <w:tcW w:w="6982" w:type="dxa"/>
          </w:tcPr>
          <w:p w:rsidR="00ED1F56" w:rsidRDefault="000172F0">
            <w:pPr>
              <w:pStyle w:val="Prrafodelista1"/>
              <w:numPr>
                <w:ilvl w:val="0"/>
                <w:numId w:val="10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El sistema no encontró ninguna coincidencia de la </w:t>
            </w:r>
            <w:r>
              <w:rPr>
                <w:sz w:val="28"/>
              </w:rPr>
              <w:lastRenderedPageBreak/>
              <w:t xml:space="preserve">búsqueda con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de la biblioteca, el sistema mostrará un mensaje de que ningún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coincide con esos criterios.</w:t>
            </w:r>
          </w:p>
          <w:p w:rsidR="00ED1F56" w:rsidRDefault="00ED1F56">
            <w:pPr>
              <w:spacing w:after="0" w:line="240" w:lineRule="auto"/>
              <w:rPr>
                <w:sz w:val="28"/>
              </w:rPr>
            </w:pPr>
          </w:p>
        </w:tc>
      </w:tr>
      <w:tr w:rsidR="00F66109" w:rsidTr="00CE051E">
        <w:trPr>
          <w:trHeight w:val="2021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de  excepción</w:t>
            </w:r>
          </w:p>
        </w:tc>
        <w:tc>
          <w:tcPr>
            <w:tcW w:w="6982" w:type="dxa"/>
          </w:tcPr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>5.1 Si el sistema no pudiera conectarse con la base de datos se desplegará un mensaje de error, “error de conexión, intente más tarde”.</w:t>
            </w:r>
          </w:p>
        </w:tc>
      </w:tr>
      <w:tr w:rsidR="00ED1F56" w:rsidTr="00F66109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registra uno o varios PRÉSTAMOS a un lector.    </w:t>
            </w:r>
          </w:p>
        </w:tc>
      </w:tr>
    </w:tbl>
    <w:p w:rsidR="00ED1F56" w:rsidRDefault="00ED1F56"/>
    <w:p w:rsidR="005E7D2D" w:rsidRDefault="005E7D2D">
      <w:pPr>
        <w:spacing w:after="160" w:line="259" w:lineRule="auto"/>
      </w:pPr>
      <w:r>
        <w:br w:type="page"/>
      </w:r>
    </w:p>
    <w:p w:rsidR="005E7D2D" w:rsidRDefault="005E7D2D">
      <w:pPr>
        <w:spacing w:after="160" w:line="259" w:lineRule="auto"/>
      </w:pPr>
      <w:r>
        <w:rPr>
          <w:noProof/>
          <w:sz w:val="28"/>
          <w:lang w:eastAsia="es-MX"/>
        </w:rPr>
        <w:lastRenderedPageBreak/>
        <w:drawing>
          <wp:inline distT="0" distB="0" distL="0" distR="0" wp14:anchorId="479CFB0E" wp14:editId="6C583135">
            <wp:extent cx="5274310" cy="3364687"/>
            <wp:effectExtent l="0" t="0" r="2540" b="7620"/>
            <wp:docPr id="4" name="Imagen 4" descr="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stam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F66109" w:rsidTr="00F66109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F66109" w:rsidRPr="00F66109" w:rsidRDefault="00F66109">
            <w:pPr>
              <w:spacing w:after="0" w:line="240" w:lineRule="auto"/>
              <w:rPr>
                <w:b/>
                <w:sz w:val="28"/>
              </w:rPr>
            </w:pPr>
            <w:r w:rsidRPr="00F66109">
              <w:rPr>
                <w:b/>
                <w:sz w:val="28"/>
              </w:rPr>
              <w:t>CU5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F66109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F66109">
              <w:rPr>
                <w:b/>
                <w:sz w:val="28"/>
              </w:rPr>
              <w:t>Registrar devolución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Bibliotecario de circulación podrá registrar la devolución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prestado a un lector.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de circulación.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1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</w:tc>
      </w:tr>
      <w:tr w:rsidR="00F66109" w:rsidTr="00CE051E">
        <w:trPr>
          <w:trHeight w:val="561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</w:tcPr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actor seleccionara la opción devolución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desplegará en pantalla un cuadro de búsqueda.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escanea o digita el folio del libro.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muestra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que fue prestado y el nombre de la persona a quien fue prestado.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selecciona la opción Devolver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 mensaje de éxito.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estado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cambia a disponible.</w:t>
            </w:r>
          </w:p>
        </w:tc>
      </w:tr>
      <w:tr w:rsidR="00F66109" w:rsidTr="00CE051E">
        <w:trPr>
          <w:trHeight w:val="1369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</w:tcPr>
          <w:p w:rsidR="00F66109" w:rsidRDefault="00F66109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4.1 El usuario da clic en cancelar.</w:t>
            </w:r>
          </w:p>
          <w:p w:rsidR="00F66109" w:rsidRDefault="00F66109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4.2 Volver al paso 2 del flujo normal.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5.1 El sistema no encuentra ninguna coincidencia en el sistema con el código introducido.  </w:t>
            </w:r>
          </w:p>
        </w:tc>
      </w:tr>
      <w:tr w:rsidR="00F66109" w:rsidTr="00CE051E">
        <w:trPr>
          <w:trHeight w:val="2021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de  excepción:</w:t>
            </w:r>
          </w:p>
        </w:tc>
        <w:tc>
          <w:tcPr>
            <w:tcW w:w="6982" w:type="dxa"/>
          </w:tcPr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>5.1 Si el sistema no pudiera conectarse con la base de datos se desplegará el mensaje de error, “error de conexión, intente más tarde”.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Postcondición</w:t>
            </w:r>
            <w:proofErr w:type="spellEnd"/>
            <w:r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registra la devolución de un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. </w:t>
            </w:r>
          </w:p>
        </w:tc>
      </w:tr>
    </w:tbl>
    <w:p w:rsidR="00ED1F56" w:rsidRPr="005E7D2D" w:rsidRDefault="00ED1F56" w:rsidP="005E7D2D">
      <w:pPr>
        <w:spacing w:after="0"/>
        <w:rPr>
          <w:sz w:val="28"/>
        </w:rPr>
      </w:pPr>
    </w:p>
    <w:p w:rsidR="005E7D2D" w:rsidRDefault="005E7D2D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5E7D2D" w:rsidRDefault="005E7D2D">
      <w:pPr>
        <w:spacing w:after="160" w:line="259" w:lineRule="auto"/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 wp14:anchorId="6F4068B9" wp14:editId="14FE7187">
            <wp:extent cx="5274310" cy="3364687"/>
            <wp:effectExtent l="0" t="0" r="2540" b="7620"/>
            <wp:docPr id="3" name="Imagen 3" descr="Devolu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volució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876"/>
        <w:gridCol w:w="6952"/>
      </w:tblGrid>
      <w:tr w:rsidR="00F822B2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F822B2" w:rsidRDefault="00F822B2">
            <w:pPr>
              <w:spacing w:after="0" w:line="240" w:lineRule="auto"/>
              <w:rPr>
                <w:b/>
                <w:sz w:val="28"/>
              </w:rPr>
            </w:pPr>
            <w:r w:rsidRPr="00F822B2">
              <w:rPr>
                <w:b/>
                <w:sz w:val="28"/>
              </w:rPr>
              <w:t>CU6</w:t>
            </w:r>
          </w:p>
        </w:tc>
      </w:tr>
      <w:tr w:rsidR="00ED1F56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F822B2" w:rsidRDefault="000172F0">
            <w:pPr>
              <w:spacing w:after="0" w:line="240" w:lineRule="auto"/>
              <w:rPr>
                <w:b/>
              </w:rPr>
            </w:pPr>
            <w:r w:rsidRPr="00F822B2">
              <w:rPr>
                <w:b/>
                <w:sz w:val="28"/>
              </w:rPr>
              <w:t>Ver historial de PRÉSTAMOS</w:t>
            </w:r>
          </w:p>
        </w:tc>
      </w:tr>
      <w:tr w:rsidR="00ED1F56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Bibliotecario podrá visualizar el registro de los PRÉSTAMOS de cada USUARIO.</w:t>
            </w:r>
          </w:p>
        </w:tc>
      </w:tr>
      <w:tr w:rsidR="00ED1F56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F66109">
        <w:trPr>
          <w:trHeight w:val="735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numPr>
                <w:ilvl w:val="0"/>
                <w:numId w:val="1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numPr>
                <w:ilvl w:val="0"/>
                <w:numId w:val="13"/>
              </w:numPr>
              <w:spacing w:after="0" w:line="240" w:lineRule="auto"/>
            </w:pPr>
            <w:r>
              <w:rPr>
                <w:sz w:val="28"/>
              </w:rPr>
              <w:t>Que el USUARIO esté en el sistema.</w:t>
            </w:r>
          </w:p>
        </w:tc>
      </w:tr>
      <w:tr w:rsidR="00F66109" w:rsidTr="00CE051E">
        <w:trPr>
          <w:trHeight w:val="6552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</w:pPr>
            <w:r>
              <w:t>Incluye al caso de uso Buscar usuario.</w:t>
            </w:r>
          </w:p>
          <w:p w:rsidR="00F66109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selecciona la pestaña ver historial de PRÉSTAMOS.</w:t>
            </w:r>
          </w:p>
          <w:p w:rsidR="00F66109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</w:pPr>
            <w:r>
              <w:rPr>
                <w:sz w:val="28"/>
              </w:rPr>
              <w:t xml:space="preserve">Bibliotecario elige el tipo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del cual quiere visualizar los PRÉSTAMOS.</w:t>
            </w:r>
          </w:p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  <w:p w:rsidR="00F66109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</w:pPr>
            <w:r>
              <w:rPr>
                <w:sz w:val="28"/>
              </w:rPr>
              <w:t xml:space="preserve">Sistema muestra una tabla con los siguientes datos de cada PRÉSTAMO: Título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, autor, fecha PRÉSTAMO, fecha devolución, estado y la opción de extender PRÉSTAMO.</w:t>
            </w:r>
          </w:p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ED1F56" w:rsidTr="00F66109">
        <w:trPr>
          <w:trHeight w:val="133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alterno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El USUARIO no cuenta aún con préstamos, el sistema mostrará un mensaje de “Aún no hay registro de préstamos”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lastRenderedPageBreak/>
              <w:t>4.1 Actor da clic en extender tiempo de PRÉSTAMO.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4.2 Extiende al caso de uso extender tiempo de PRÉSTAMO.</w:t>
            </w:r>
          </w:p>
        </w:tc>
      </w:tr>
      <w:tr w:rsidR="00ED1F56" w:rsidTr="00F66109">
        <w:trPr>
          <w:trHeight w:val="133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pStyle w:val="Prrafodelista1"/>
              <w:numPr>
                <w:ilvl w:val="1"/>
                <w:numId w:val="1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no encontró ninguna coincidencia con la búsqueda del USUARIO.</w:t>
            </w:r>
          </w:p>
        </w:tc>
      </w:tr>
      <w:tr w:rsidR="00ED1F56" w:rsidTr="00F66109">
        <w:trPr>
          <w:trHeight w:val="133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proofErr w:type="gramStart"/>
            <w:r>
              <w:rPr>
                <w:sz w:val="28"/>
              </w:rPr>
              <w:t>1.Si</w:t>
            </w:r>
            <w:proofErr w:type="gramEnd"/>
            <w:r>
              <w:rPr>
                <w:sz w:val="28"/>
              </w:rPr>
              <w:t xml:space="preserve"> el sistema no pudiera conectarse con la base de datos se desplegará el mensaje de error, “error de conexión, intente más tarde”.</w:t>
            </w:r>
          </w:p>
        </w:tc>
      </w:tr>
      <w:tr w:rsidR="00ED1F56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Incluye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Buscar USUARIO</w:t>
            </w:r>
          </w:p>
        </w:tc>
      </w:tr>
    </w:tbl>
    <w:p w:rsidR="005E7D2D" w:rsidRDefault="005E7D2D">
      <w:pPr>
        <w:rPr>
          <w:b/>
          <w:bCs/>
          <w:sz w:val="28"/>
          <w:lang w:val="en-US"/>
        </w:rPr>
      </w:pPr>
    </w:p>
    <w:p w:rsidR="005E7D2D" w:rsidRDefault="00195515">
      <w:pPr>
        <w:spacing w:after="160" w:line="259" w:lineRule="auto"/>
        <w:rPr>
          <w:b/>
          <w:bCs/>
          <w:sz w:val="28"/>
          <w:lang w:val="en-US"/>
        </w:rPr>
      </w:pPr>
      <w:r>
        <w:rPr>
          <w:noProof/>
          <w:lang w:eastAsia="es-MX"/>
        </w:rPr>
        <w:drawing>
          <wp:anchor distT="0" distB="127000" distL="0" distR="0" simplePos="0" relativeHeight="251666432" behindDoc="0" locked="0" layoutInCell="1" allowOverlap="1" wp14:anchorId="0144279C" wp14:editId="2EB02BBE">
            <wp:simplePos x="0" y="0"/>
            <wp:positionH relativeFrom="margin">
              <wp:posOffset>-426085</wp:posOffset>
            </wp:positionH>
            <wp:positionV relativeFrom="paragraph">
              <wp:posOffset>542290</wp:posOffset>
            </wp:positionV>
            <wp:extent cx="6332220" cy="4025265"/>
            <wp:effectExtent l="0" t="0" r="0" b="0"/>
            <wp:wrapSquare wrapText="largest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992"/>
        <w:gridCol w:w="6836"/>
      </w:tblGrid>
      <w:tr w:rsidR="00F822B2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F822B2" w:rsidRDefault="00F822B2">
            <w:pPr>
              <w:spacing w:after="0" w:line="240" w:lineRule="auto"/>
              <w:rPr>
                <w:b/>
                <w:sz w:val="28"/>
              </w:rPr>
            </w:pPr>
            <w:r w:rsidRPr="00F822B2">
              <w:rPr>
                <w:b/>
                <w:sz w:val="28"/>
              </w:rPr>
              <w:t>CU7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F822B2" w:rsidRDefault="000172F0">
            <w:pPr>
              <w:spacing w:after="0" w:line="240" w:lineRule="auto"/>
              <w:rPr>
                <w:b/>
              </w:rPr>
            </w:pPr>
            <w:r w:rsidRPr="00F822B2">
              <w:rPr>
                <w:b/>
                <w:sz w:val="28"/>
              </w:rPr>
              <w:t>Extender tiempo de PRÉSTAMO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Bibliotecario podrá agregar más tiempo al PRÉSTAMO de un lector.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1"/>
                <w:numId w:val="1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1"/>
                <w:numId w:val="1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el USUARIO esté en el sistema.</w:t>
            </w:r>
          </w:p>
        </w:tc>
      </w:tr>
      <w:tr w:rsidR="00F66109" w:rsidTr="00CE051E">
        <w:trPr>
          <w:trHeight w:val="6240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Default="00F66109">
            <w:pPr>
              <w:spacing w:after="0" w:line="240" w:lineRule="auto"/>
            </w:pPr>
          </w:p>
          <w:p w:rsidR="00F66109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</w:pPr>
            <w:r>
              <w:t>Incluye caso de uso Buscar usuario.</w:t>
            </w:r>
          </w:p>
          <w:p w:rsidR="00F66109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</w:pPr>
            <w:r>
              <w:rPr>
                <w:sz w:val="28"/>
              </w:rPr>
              <w:t>El actor selecciona la opción de extender PRÉSTAMO.</w:t>
            </w:r>
          </w:p>
          <w:p w:rsidR="00F66109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</w:pPr>
            <w:r>
              <w:rPr>
                <w:sz w:val="28"/>
              </w:rPr>
              <w:t>El sistema despliega una ventana con el mensaje “Desea extender el tiempo de PRÉSTAMO” con dos opciones.</w:t>
            </w:r>
          </w:p>
          <w:p w:rsidR="00F66109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</w:pPr>
            <w:r>
              <w:rPr>
                <w:sz w:val="28"/>
              </w:rPr>
              <w:t>El USUARIO selecciona la opción la opción aceptar.</w:t>
            </w:r>
          </w:p>
          <w:p w:rsidR="00F66109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</w:pPr>
            <w:r>
              <w:rPr>
                <w:sz w:val="28"/>
              </w:rPr>
              <w:t xml:space="preserve">El sistema muestra en mensaje un mensaje de éxito con la nueva fecha de entrega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ED1F56" w:rsidTr="00F66109">
        <w:trPr>
          <w:trHeight w:val="133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alterno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El lector no tiene ningún préstamo activo, por lo cual la opción de extender préstamo no está disponible.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3.1 El USUARIO selecciona la opción cancelar, el sistema no extenderá el tiempo de préstamo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del </w:t>
            </w:r>
            <w:r>
              <w:rPr>
                <w:sz w:val="28"/>
              </w:rPr>
              <w:lastRenderedPageBreak/>
              <w:t xml:space="preserve">lector. </w:t>
            </w:r>
          </w:p>
        </w:tc>
      </w:tr>
      <w:tr w:rsidR="00ED1F56" w:rsidTr="00F66109">
        <w:trPr>
          <w:trHeight w:val="133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El sistema no encuentra coincidencia con la búsqueda hecha por el USUARIO, el sistema muestra un mensaje de error.</w:t>
            </w:r>
          </w:p>
        </w:tc>
      </w:tr>
      <w:tr w:rsidR="00ED1F56" w:rsidTr="00F66109">
        <w:trPr>
          <w:trHeight w:val="133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Si el sistema no pudiera conectarse con la base de datos se desplegará un mensaje de error.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Si el sistema tuviera un problema con la   conexión se desplegará un mensaje de error y se terminará el caso de uso.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Extiende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Ver historial de PRÉSTAMOS.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Incluye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Buscar USUARIO</w:t>
            </w:r>
          </w:p>
        </w:tc>
      </w:tr>
    </w:tbl>
    <w:p w:rsidR="00ED1F56" w:rsidRDefault="00ED1F56">
      <w:pPr>
        <w:rPr>
          <w:b/>
          <w:bCs/>
          <w:sz w:val="28"/>
          <w:lang w:val="en-US"/>
        </w:rPr>
      </w:pPr>
    </w:p>
    <w:p w:rsidR="005E7D2D" w:rsidRDefault="005E7D2D">
      <w:pPr>
        <w:spacing w:after="160" w:line="259" w:lineRule="auto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br w:type="page"/>
      </w:r>
    </w:p>
    <w:p w:rsidR="00ED1F56" w:rsidRDefault="00195515" w:rsidP="005E7D2D">
      <w:pPr>
        <w:spacing w:after="160" w:line="259" w:lineRule="auto"/>
        <w:rPr>
          <w:b/>
          <w:bCs/>
          <w:sz w:val="28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6823E9D0" wp14:editId="44CDCFB7">
            <wp:extent cx="5274310" cy="3355727"/>
            <wp:effectExtent l="0" t="0" r="2540" b="0"/>
            <wp:docPr id="20" name="Imagen 20" descr="extender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tenderPrestamo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D2D">
        <w:rPr>
          <w:b/>
          <w:bCs/>
          <w:sz w:val="28"/>
          <w:lang w:val="en-US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879"/>
        <w:gridCol w:w="6949"/>
      </w:tblGrid>
      <w:tr w:rsidR="00F822B2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CE051E" w:rsidRDefault="00F822B2">
            <w:pPr>
              <w:spacing w:after="0" w:line="240" w:lineRule="auto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CU8</w:t>
            </w:r>
          </w:p>
        </w:tc>
      </w:tr>
      <w:tr w:rsidR="00ED1F56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Pr="00F822B2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CE051E" w:rsidRDefault="000172F0">
            <w:pPr>
              <w:spacing w:after="0" w:line="240" w:lineRule="auto"/>
              <w:rPr>
                <w:b/>
              </w:rPr>
            </w:pPr>
            <w:r w:rsidRPr="00CE051E">
              <w:rPr>
                <w:b/>
                <w:sz w:val="28"/>
              </w:rPr>
              <w:t>Ver adeudos</w:t>
            </w:r>
          </w:p>
        </w:tc>
      </w:tr>
      <w:tr w:rsidR="00ED1F56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Bibliotecario podrá visualizar los adeudos de cada USUARIO.</w:t>
            </w:r>
          </w:p>
        </w:tc>
      </w:tr>
      <w:tr w:rsidR="00ED1F56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F822B2">
        <w:trPr>
          <w:trHeight w:val="735"/>
        </w:trPr>
        <w:tc>
          <w:tcPr>
            <w:tcW w:w="1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</w:t>
            </w:r>
            <w:r w:rsidR="00F822B2">
              <w:rPr>
                <w:b/>
                <w:sz w:val="28"/>
              </w:rPr>
              <w:t>recondición</w:t>
            </w:r>
          </w:p>
        </w:tc>
        <w:tc>
          <w:tcPr>
            <w:tcW w:w="6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numPr>
                <w:ilvl w:val="0"/>
                <w:numId w:val="18"/>
              </w:numPr>
              <w:spacing w:after="0" w:line="240" w:lineRule="auto"/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numPr>
                <w:ilvl w:val="0"/>
                <w:numId w:val="18"/>
              </w:numPr>
              <w:spacing w:after="0" w:line="240" w:lineRule="auto"/>
            </w:pPr>
            <w:r>
              <w:rPr>
                <w:sz w:val="28"/>
              </w:rPr>
              <w:t>Que el USUARIO esté en el sistema.</w:t>
            </w:r>
          </w:p>
        </w:tc>
      </w:tr>
      <w:tr w:rsidR="00F822B2" w:rsidTr="00CE051E">
        <w:trPr>
          <w:trHeight w:val="4368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Default="00F822B2">
            <w:pPr>
              <w:pStyle w:val="Prrafodelista1"/>
              <w:numPr>
                <w:ilvl w:val="0"/>
                <w:numId w:val="19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Incluye al caso de uso Buscar usuario.</w:t>
            </w:r>
          </w:p>
          <w:p w:rsidR="00F822B2" w:rsidRDefault="00F822B2">
            <w:pPr>
              <w:pStyle w:val="Prrafodelista1"/>
              <w:numPr>
                <w:ilvl w:val="0"/>
                <w:numId w:val="19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selecciona la pestaña ver adeudos.</w:t>
            </w:r>
          </w:p>
          <w:p w:rsidR="00F822B2" w:rsidRDefault="00F822B2">
            <w:pPr>
              <w:pStyle w:val="Prrafodelista1"/>
              <w:numPr>
                <w:ilvl w:val="0"/>
                <w:numId w:val="19"/>
              </w:numPr>
              <w:spacing w:after="0" w:line="240" w:lineRule="auto"/>
            </w:pPr>
            <w:r>
              <w:rPr>
                <w:sz w:val="28"/>
              </w:rPr>
              <w:t xml:space="preserve">Sistema muestra una tabla con los datos del adeudo: título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, autor, días de atraso, monto y el estado. También mostrará el total de todos los adeudos.</w:t>
            </w:r>
          </w:p>
          <w:p w:rsidR="00F822B2" w:rsidRDefault="00F822B2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ED1F56" w:rsidTr="00F822B2">
        <w:trPr>
          <w:trHeight w:val="133"/>
        </w:trPr>
        <w:tc>
          <w:tcPr>
            <w:tcW w:w="1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alterno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numPr>
                <w:ilvl w:val="0"/>
                <w:numId w:val="20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 el USUARIO no tiene adeudos, el sistema desplegará un mensaje “El USUARIO no tiene adeudos”.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actor da clic en registrar pago de adeudos.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3.2 Extiende al caso de uso registrar pago de adeudo.</w:t>
            </w:r>
          </w:p>
        </w:tc>
      </w:tr>
      <w:tr w:rsidR="00ED1F56" w:rsidTr="00CE051E">
        <w:trPr>
          <w:trHeight w:val="133"/>
        </w:trPr>
        <w:tc>
          <w:tcPr>
            <w:tcW w:w="1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1.1Si el sistema no pudiera conectarse con la base de datos se desplegará el mensaje de error, “error de </w:t>
            </w:r>
            <w:r>
              <w:rPr>
                <w:sz w:val="28"/>
              </w:rPr>
              <w:lastRenderedPageBreak/>
              <w:t>conexión, intente más tarde”.</w:t>
            </w:r>
          </w:p>
        </w:tc>
      </w:tr>
      <w:tr w:rsidR="00ED1F56" w:rsidTr="00CE051E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lastRenderedPageBreak/>
              <w:t>Incluye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Buscar USUARIO.</w:t>
            </w:r>
          </w:p>
        </w:tc>
      </w:tr>
    </w:tbl>
    <w:p w:rsidR="00ED1F56" w:rsidRDefault="00ED1F56">
      <w:pPr>
        <w:jc w:val="both"/>
        <w:rPr>
          <w:b/>
          <w:bCs/>
          <w:sz w:val="28"/>
          <w:lang w:val="en-US"/>
        </w:rPr>
      </w:pPr>
    </w:p>
    <w:p w:rsidR="00195515" w:rsidRDefault="00195515">
      <w:pPr>
        <w:spacing w:after="160" w:line="259" w:lineRule="auto"/>
        <w:rPr>
          <w:b/>
          <w:bCs/>
          <w:sz w:val="28"/>
          <w:lang w:val="en-US"/>
        </w:rPr>
      </w:pPr>
      <w:r>
        <w:rPr>
          <w:noProof/>
          <w:lang w:eastAsia="es-MX"/>
        </w:rPr>
        <w:drawing>
          <wp:anchor distT="0" distB="127000" distL="0" distR="0" simplePos="0" relativeHeight="251668480" behindDoc="0" locked="0" layoutInCell="1" allowOverlap="1" wp14:anchorId="7BB7F08A" wp14:editId="5A93C72E">
            <wp:simplePos x="0" y="0"/>
            <wp:positionH relativeFrom="column">
              <wp:posOffset>-379095</wp:posOffset>
            </wp:positionH>
            <wp:positionV relativeFrom="paragraph">
              <wp:posOffset>88265</wp:posOffset>
            </wp:positionV>
            <wp:extent cx="6332220" cy="4025265"/>
            <wp:effectExtent l="0" t="0" r="0" b="0"/>
            <wp:wrapSquare wrapText="largest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lang w:val="en-US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2024"/>
        <w:gridCol w:w="6804"/>
      </w:tblGrid>
      <w:tr w:rsidR="00F822B2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F822B2" w:rsidRDefault="00F822B2">
            <w:pPr>
              <w:spacing w:after="0" w:line="240" w:lineRule="auto"/>
              <w:rPr>
                <w:b/>
                <w:sz w:val="28"/>
              </w:rPr>
            </w:pPr>
            <w:r w:rsidRPr="00F822B2">
              <w:rPr>
                <w:b/>
                <w:sz w:val="28"/>
              </w:rPr>
              <w:t>CU9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F822B2" w:rsidRDefault="000172F0">
            <w:pPr>
              <w:spacing w:after="0" w:line="240" w:lineRule="auto"/>
              <w:rPr>
                <w:b/>
              </w:rPr>
            </w:pPr>
            <w:r w:rsidRPr="00F822B2">
              <w:rPr>
                <w:b/>
                <w:sz w:val="28"/>
              </w:rPr>
              <w:t>Registrar pago de adeudo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podrá visualizar el pago </w:t>
            </w:r>
            <w:r w:rsidR="00CE051E">
              <w:rPr>
                <w:sz w:val="28"/>
              </w:rPr>
              <w:t>de los adeudos, que los USUARIOS</w:t>
            </w:r>
            <w:r>
              <w:rPr>
                <w:sz w:val="28"/>
              </w:rPr>
              <w:t xml:space="preserve"> realizan en las cajas de la biblioteca.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2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21"/>
              </w:numPr>
              <w:spacing w:after="0" w:line="240" w:lineRule="auto"/>
            </w:pPr>
            <w:r>
              <w:rPr>
                <w:sz w:val="28"/>
              </w:rPr>
              <w:t>Que el USUARIO esté en el sistema.</w:t>
            </w:r>
          </w:p>
        </w:tc>
      </w:tr>
      <w:tr w:rsidR="00F822B2" w:rsidTr="00CE051E">
        <w:trPr>
          <w:trHeight w:val="4992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Da clic en registrar pago de adeudos.</w:t>
            </w:r>
          </w:p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Sistema solicita el folio del pago.</w:t>
            </w:r>
          </w:p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ingresa el folio del pago.</w:t>
            </w:r>
          </w:p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da clic en aceptar.</w:t>
            </w:r>
          </w:p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Sistema muestra el mensaje de éxito: el pago por cantidad ha sido registrado.</w:t>
            </w:r>
          </w:p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estado del adeudo cambia a pagado y el total cambia a $0.</w:t>
            </w:r>
          </w:p>
        </w:tc>
      </w:tr>
      <w:tr w:rsidR="00ED1F56" w:rsidTr="00F822B2">
        <w:trPr>
          <w:trHeight w:val="133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alterno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Actor da clic en cancelar.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ED1F56" w:rsidTr="00F822B2">
        <w:trPr>
          <w:trHeight w:val="133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El folio ingresado no es válido.</w:t>
            </w:r>
          </w:p>
        </w:tc>
      </w:tr>
      <w:tr w:rsidR="00ED1F56" w:rsidTr="00F822B2">
        <w:trPr>
          <w:trHeight w:val="133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4.1 Si el sistema no pudiera conectarse con la base de datos se desplegará el mensaje de error, “error de conexión, intente más tarde”.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lastRenderedPageBreak/>
              <w:t>Incluye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Buscar USUARIO.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Extiende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Ver adeudos.</w:t>
            </w:r>
          </w:p>
        </w:tc>
      </w:tr>
    </w:tbl>
    <w:p w:rsidR="00ED1F56" w:rsidRDefault="00ED1F56">
      <w:pPr>
        <w:jc w:val="both"/>
        <w:rPr>
          <w:lang w:val="en-US"/>
        </w:rPr>
      </w:pPr>
    </w:p>
    <w:p w:rsidR="00195515" w:rsidRDefault="00195515">
      <w:pPr>
        <w:spacing w:after="160" w:line="259" w:lineRule="auto"/>
        <w:rPr>
          <w:lang w:val="en-US"/>
        </w:rPr>
      </w:pPr>
      <w:r>
        <w:rPr>
          <w:noProof/>
          <w:lang w:eastAsia="es-MX"/>
        </w:rPr>
        <w:drawing>
          <wp:anchor distT="0" distB="127000" distL="0" distR="0" simplePos="0" relativeHeight="251670528" behindDoc="0" locked="0" layoutInCell="1" allowOverlap="1" wp14:anchorId="49849C5B" wp14:editId="7F6F24B3">
            <wp:simplePos x="0" y="0"/>
            <wp:positionH relativeFrom="column">
              <wp:posOffset>-361950</wp:posOffset>
            </wp:positionH>
            <wp:positionV relativeFrom="paragraph">
              <wp:posOffset>343535</wp:posOffset>
            </wp:positionV>
            <wp:extent cx="6031230" cy="3857625"/>
            <wp:effectExtent l="0" t="0" r="7620" b="9525"/>
            <wp:wrapSquare wrapText="largest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85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 w:type="page"/>
      </w:r>
    </w:p>
    <w:p w:rsidR="00195515" w:rsidRDefault="00195515">
      <w:pPr>
        <w:spacing w:after="160" w:line="259" w:lineRule="auto"/>
        <w:rPr>
          <w:lang w:val="en-US"/>
        </w:rPr>
      </w:pPr>
      <w:r>
        <w:rPr>
          <w:noProof/>
          <w:lang w:eastAsia="es-MX"/>
        </w:rPr>
        <w:lastRenderedPageBreak/>
        <w:drawing>
          <wp:anchor distT="0" distB="127000" distL="0" distR="0" simplePos="0" relativeHeight="251671552" behindDoc="0" locked="0" layoutInCell="1" allowOverlap="1" wp14:anchorId="67AE942A" wp14:editId="2F76F277">
            <wp:simplePos x="0" y="0"/>
            <wp:positionH relativeFrom="column">
              <wp:posOffset>-369570</wp:posOffset>
            </wp:positionH>
            <wp:positionV relativeFrom="paragraph">
              <wp:posOffset>-75565</wp:posOffset>
            </wp:positionV>
            <wp:extent cx="6019800" cy="3829685"/>
            <wp:effectExtent l="0" t="0" r="0" b="0"/>
            <wp:wrapSquare wrapText="largest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82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127000" distL="0" distR="0" simplePos="0" relativeHeight="251673600" behindDoc="0" locked="0" layoutInCell="1" allowOverlap="1" wp14:anchorId="33E074B6" wp14:editId="44EA32E0">
            <wp:simplePos x="0" y="0"/>
            <wp:positionH relativeFrom="column">
              <wp:posOffset>-439420</wp:posOffset>
            </wp:positionH>
            <wp:positionV relativeFrom="paragraph">
              <wp:posOffset>4184650</wp:posOffset>
            </wp:positionV>
            <wp:extent cx="6332220" cy="4027805"/>
            <wp:effectExtent l="0" t="0" r="0" b="0"/>
            <wp:wrapSquare wrapText="largest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CE051E" w:rsidRDefault="00CE051E">
            <w:pPr>
              <w:spacing w:after="0" w:line="240" w:lineRule="auto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CU10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CE051E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CE051E">
              <w:rPr>
                <w:b/>
                <w:sz w:val="28"/>
              </w:rPr>
              <w:t xml:space="preserve">Buscar </w:t>
            </w:r>
            <w:r w:rsidR="00B81D2E">
              <w:rPr>
                <w:b/>
                <w:sz w:val="28"/>
              </w:rPr>
              <w:t>MATERIAL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podrá obtener una lista con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 que coincidan con la búsqueda.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de circulación, lector.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2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Que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esté en el sistema.</w:t>
            </w:r>
          </w:p>
        </w:tc>
      </w:tr>
      <w:tr w:rsidR="00CE051E" w:rsidTr="00CE051E">
        <w:trPr>
          <w:trHeight w:val="374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numPr>
                <w:ilvl w:val="0"/>
                <w:numId w:val="2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seleccionará que palabra clave desea buscar y sobre que atributo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como autor, editorial, título y dará clic en la opción Ir.</w:t>
            </w:r>
          </w:p>
          <w:p w:rsidR="00CE051E" w:rsidRDefault="00CE051E">
            <w:pPr>
              <w:pStyle w:val="Prrafodelista1"/>
              <w:numPr>
                <w:ilvl w:val="0"/>
                <w:numId w:val="2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mostrará las coincidencias de la búsqueda del USUARIO, mostrará el título, el autor, el tipo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, la editorial, su clasificación y su estado.</w:t>
            </w:r>
          </w:p>
        </w:tc>
      </w:tr>
      <w:tr w:rsidR="00CE051E" w:rsidTr="00CE051E">
        <w:trPr>
          <w:trHeight w:val="1872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982" w:type="dxa"/>
          </w:tcPr>
          <w:p w:rsidR="00CE051E" w:rsidRDefault="00CE051E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1.1 Si el USUARIO no selecciona ningún filtro de búsqueda, el sistema hará una búsqueda más extensa dentro de todos los </w:t>
            </w:r>
            <w:proofErr w:type="spellStart"/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</w:t>
            </w:r>
            <w:proofErr w:type="spellEnd"/>
            <w:r>
              <w:rPr>
                <w:sz w:val="28"/>
              </w:rPr>
              <w:t xml:space="preserve"> que coincidan con los criterios de búsqueda.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2.1 El sistema no encontró ninguna coincidencia de la búsqueda con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de la biblioteca, el sistema mostrará un mensaje de que ningún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coincide con esos criterios.</w:t>
            </w:r>
          </w:p>
        </w:tc>
      </w:tr>
      <w:tr w:rsidR="00CE051E" w:rsidTr="00CE051E">
        <w:trPr>
          <w:trHeight w:val="3130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de excepción</w:t>
            </w:r>
          </w:p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2.1 Si el sistema no pudiera conectarse con la base de datos se desplegará el mensaje de error, “error de conexión, intente más tarde”.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obtiene la información de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 que desea buscar.  </w:t>
            </w:r>
          </w:p>
        </w:tc>
      </w:tr>
    </w:tbl>
    <w:p w:rsidR="00ED1F56" w:rsidRPr="005E7D2D" w:rsidRDefault="00ED1F56">
      <w:pPr>
        <w:jc w:val="both"/>
      </w:pPr>
    </w:p>
    <w:p w:rsidR="00ED1F56" w:rsidRPr="005E7D2D" w:rsidRDefault="00195515" w:rsidP="00195515">
      <w:pPr>
        <w:spacing w:after="160" w:line="259" w:lineRule="auto"/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 wp14:anchorId="674C73D1" wp14:editId="7B0410F5">
            <wp:extent cx="5274310" cy="3364687"/>
            <wp:effectExtent l="0" t="0" r="2540" b="7620"/>
            <wp:docPr id="5" name="Imagen 5" descr="BuscarMate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scarMaterial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CE051E" w:rsidRDefault="00CE051E">
            <w:pPr>
              <w:spacing w:after="0" w:line="240" w:lineRule="auto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CU11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CE051E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CE051E">
              <w:rPr>
                <w:b/>
                <w:sz w:val="28"/>
              </w:rPr>
              <w:t xml:space="preserve">Solicitar cotización de </w:t>
            </w:r>
            <w:r w:rsidR="00B81D2E">
              <w:rPr>
                <w:b/>
                <w:sz w:val="28"/>
              </w:rPr>
              <w:t>MATERIAL</w:t>
            </w:r>
            <w:r w:rsidRPr="00CE051E">
              <w:rPr>
                <w:b/>
                <w:sz w:val="28"/>
              </w:rPr>
              <w:t>ES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obtendrá una cotización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 en base al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que solicite, la cantidad y a que PROVEEDOR se le solicitara.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2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2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Existan solicitudes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ES.</w:t>
            </w:r>
          </w:p>
        </w:tc>
      </w:tr>
      <w:tr w:rsidR="00CE051E" w:rsidTr="00CE051E">
        <w:trPr>
          <w:trHeight w:val="873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normal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En la pantalla en la que se visualizan las solicitudes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 del jefe de biblioteca, el PROVEEDOR selecciona la cantidad de ejemplares que desea cotizar.</w:t>
            </w:r>
          </w:p>
          <w:p w:rsidR="00CE051E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“solicitar cotización”.</w:t>
            </w:r>
          </w:p>
          <w:p w:rsidR="00CE051E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realiza la consulta al PROVEEDOR enviándole un correo con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 solicitados y la cantidad, además de un formulario para que envíe el costo por los </w:t>
            </w:r>
            <w:proofErr w:type="spellStart"/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</w:t>
            </w:r>
            <w:proofErr w:type="spellEnd"/>
            <w:r>
              <w:rPr>
                <w:sz w:val="28"/>
              </w:rPr>
              <w:t>.</w:t>
            </w:r>
          </w:p>
          <w:p w:rsidR="00CE051E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Cuando el sistema recibe respuesta del PROVEEDOR, el sistema despliega una lista con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 que han sido cotizados e información de ellos (Nombre, edición, nombre del autor, el tipo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, el PROVEEDOR, su número de solicitud y el precio resultante de la cotización).</w:t>
            </w:r>
          </w:p>
        </w:tc>
      </w:tr>
      <w:tr w:rsidR="00CE051E" w:rsidTr="00CE051E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 xml:space="preserve">4.1 El sistema recibe la notificación de que no existe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solicitado </w:t>
            </w:r>
            <w:r w:rsidR="00BA175C">
              <w:rPr>
                <w:sz w:val="28"/>
              </w:rPr>
              <w:t>o la</w:t>
            </w:r>
            <w:r>
              <w:rPr>
                <w:sz w:val="28"/>
              </w:rPr>
              <w:t xml:space="preserve"> cantidad de ejemplares es insuficiente.</w:t>
            </w:r>
          </w:p>
          <w:p w:rsidR="00CE051E" w:rsidRDefault="00CE051E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CE051E" w:rsidTr="00CE051E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 excepción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numPr>
                <w:ilvl w:val="1"/>
                <w:numId w:val="27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 se pierde la conexión, el sistema notifica al USUARIO mediante un mensaje.</w:t>
            </w:r>
          </w:p>
          <w:p w:rsidR="00CE051E" w:rsidRDefault="00CE051E">
            <w:pPr>
              <w:pStyle w:val="Prrafodelista1"/>
              <w:numPr>
                <w:ilvl w:val="1"/>
                <w:numId w:val="27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 no puede conectar con la base de datos, el sistema notifica al USUARIO mediante un mensaje.</w:t>
            </w:r>
          </w:p>
        </w:tc>
      </w:tr>
      <w:tr w:rsidR="00ED1F56" w:rsidTr="00CE051E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 xml:space="preserve">Flujo </w:t>
            </w:r>
            <w:r w:rsidR="00CE051E">
              <w:rPr>
                <w:b/>
                <w:sz w:val="28"/>
              </w:rPr>
              <w:t>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4.1 El sistema no recibe respuesta del PROVEEDOR.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obtiene la cotización de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 que desea adquirir.  </w:t>
            </w:r>
          </w:p>
        </w:tc>
      </w:tr>
    </w:tbl>
    <w:p w:rsidR="00ED1F56" w:rsidRDefault="00ED1F56">
      <w:pPr>
        <w:jc w:val="both"/>
        <w:rPr>
          <w:sz w:val="28"/>
        </w:rPr>
      </w:pPr>
    </w:p>
    <w:p w:rsidR="00195515" w:rsidRDefault="00195515">
      <w:pPr>
        <w:spacing w:after="160" w:line="259" w:lineRule="auto"/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 wp14:anchorId="1E8017BA" wp14:editId="331AEA9A">
            <wp:extent cx="5274310" cy="3356867"/>
            <wp:effectExtent l="0" t="0" r="254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cotizacion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p w:rsidR="00195515" w:rsidRPr="005E7D2D" w:rsidRDefault="00195515">
      <w:pPr>
        <w:jc w:val="both"/>
        <w:rPr>
          <w:sz w:val="28"/>
        </w:rPr>
      </w:pP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CE051E" w:rsidRDefault="00CE051E">
            <w:pPr>
              <w:spacing w:after="0" w:line="240" w:lineRule="auto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CU12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CE051E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CE051E">
              <w:rPr>
                <w:b/>
                <w:sz w:val="28"/>
              </w:rPr>
              <w:t>Ver presupuesto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puede visualizar su presupuesto actual y añadir fondos a este.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2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2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exista presupuesto registrado en el sistema.</w:t>
            </w:r>
          </w:p>
        </w:tc>
      </w:tr>
      <w:tr w:rsidR="00CE051E" w:rsidTr="00CE051E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numPr>
                <w:ilvl w:val="0"/>
                <w:numId w:val="29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el presupuesto actual.</w:t>
            </w:r>
          </w:p>
          <w:p w:rsidR="00CE051E" w:rsidRDefault="00CE051E">
            <w:pPr>
              <w:pStyle w:val="Prrafodelista1"/>
              <w:numPr>
                <w:ilvl w:val="0"/>
                <w:numId w:val="29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los campos para añadir fondos, procedencia y cantidad a añadir.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</w:p>
        </w:tc>
      </w:tr>
      <w:tr w:rsidR="00CE051E" w:rsidTr="00CE051E">
        <w:trPr>
          <w:trHeight w:val="374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982" w:type="dxa"/>
          </w:tcPr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 Si el USUARIO quiere añadir fondos, ingresa el nombre de la instrucción o persona que realizo la donación a los fondos de la biblioteca y la cantidad.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El USUARIO selecciona la opción “añadir fondos”.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3.2 El sistema actualiza los fondos que se tienen registrados en el sistema.</w:t>
            </w:r>
          </w:p>
        </w:tc>
      </w:tr>
      <w:tr w:rsidR="00CE051E" w:rsidTr="00CE051E">
        <w:trPr>
          <w:trHeight w:val="374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de  excepción</w:t>
            </w:r>
          </w:p>
        </w:tc>
        <w:tc>
          <w:tcPr>
            <w:tcW w:w="6982" w:type="dxa"/>
          </w:tcPr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Si se pierde la conexión, el sistema notifica al USUARIO mediante un mensaje.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2.1 Si no puede conectar con la base de datos, el sistema notifica al USUARIO mediante un mensaje.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Si se pierde la conexión, el sistema notifica al USUARIO mediante un mensaje.</w:t>
            </w:r>
          </w:p>
        </w:tc>
      </w:tr>
      <w:tr w:rsidR="00ED1F56" w:rsidTr="00CE051E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 El sistema no muestra fondos.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obtiene visualiza el presupuesto actual.  </w:t>
            </w:r>
          </w:p>
        </w:tc>
      </w:tr>
    </w:tbl>
    <w:p w:rsidR="00ED1F56" w:rsidRPr="005E7D2D" w:rsidRDefault="00ED1F56">
      <w:pPr>
        <w:jc w:val="both"/>
        <w:rPr>
          <w:sz w:val="28"/>
        </w:rPr>
      </w:pPr>
    </w:p>
    <w:p w:rsidR="00195515" w:rsidRDefault="00195515">
      <w:pPr>
        <w:spacing w:after="160" w:line="259" w:lineRule="auto"/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 wp14:anchorId="7CD7AABA" wp14:editId="78BD9BA0">
            <wp:extent cx="5274310" cy="3391480"/>
            <wp:effectExtent l="0" t="0" r="254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presupuest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CE051E" w:rsidRDefault="00CE051E">
            <w:pPr>
              <w:spacing w:after="0" w:line="240" w:lineRule="auto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CU13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CE051E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CE051E">
              <w:rPr>
                <w:b/>
                <w:sz w:val="28"/>
              </w:rPr>
              <w:t xml:space="preserve">Ver solicitud de </w:t>
            </w:r>
            <w:r w:rsidR="00B81D2E">
              <w:rPr>
                <w:b/>
                <w:sz w:val="28"/>
              </w:rPr>
              <w:t>MATERIAL</w:t>
            </w:r>
            <w:r w:rsidRPr="00CE051E">
              <w:rPr>
                <w:b/>
                <w:sz w:val="28"/>
              </w:rPr>
              <w:t>ES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podrá obtener una lista con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 que han sido solicitados.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30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30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Que existan solicitudes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ES.</w:t>
            </w:r>
          </w:p>
        </w:tc>
      </w:tr>
      <w:tr w:rsidR="00CE051E" w:rsidTr="00CE051E">
        <w:trPr>
          <w:trHeight w:val="4992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numPr>
                <w:ilvl w:val="0"/>
                <w:numId w:val="3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En la página principal del jefe de la biblioteca, el jefe de biblioteca selecciona la opción “Ver solicitud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ES”</w:t>
            </w:r>
          </w:p>
          <w:p w:rsidR="00CE051E" w:rsidRDefault="00CE051E">
            <w:pPr>
              <w:pStyle w:val="Prrafodelista1"/>
              <w:numPr>
                <w:ilvl w:val="0"/>
                <w:numId w:val="3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despliega una lista con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 que han sido solicitados e información de ellos (nombre, edición, nombre del autor, el tipo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, el PROVEEDOR al que se le desea hacer el pedido y su número de solicitud).</w:t>
            </w:r>
          </w:p>
        </w:tc>
      </w:tr>
      <w:tr w:rsidR="0017686F" w:rsidTr="0017686F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Default="0017686F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 excepción</w:t>
            </w:r>
          </w:p>
        </w:tc>
        <w:tc>
          <w:tcPr>
            <w:tcW w:w="6982" w:type="dxa"/>
          </w:tcPr>
          <w:p w:rsidR="0017686F" w:rsidRDefault="0017686F">
            <w:pPr>
              <w:pStyle w:val="Prrafodelista1"/>
              <w:numPr>
                <w:ilvl w:val="1"/>
                <w:numId w:val="3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Si se pierde la conexión, el sistema notifica al USUARIO mediante un mensaje.</w:t>
            </w:r>
          </w:p>
          <w:p w:rsidR="0017686F" w:rsidRDefault="0017686F">
            <w:pPr>
              <w:pStyle w:val="Prrafodelista1"/>
              <w:numPr>
                <w:ilvl w:val="1"/>
                <w:numId w:val="3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Si no puede conectar con la base de datos, el sistema notifica al USUARIO mediante un mensaje.</w:t>
            </w:r>
          </w:p>
        </w:tc>
      </w:tr>
      <w:tr w:rsidR="00ED1F56" w:rsidTr="0017686F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2.1 El sistema no muestra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 solicitados.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lastRenderedPageBreak/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obtiene la información de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 que han sido solicitados.  </w:t>
            </w:r>
          </w:p>
        </w:tc>
      </w:tr>
    </w:tbl>
    <w:p w:rsidR="00195515" w:rsidRDefault="00195515">
      <w:pPr>
        <w:jc w:val="both"/>
        <w:rPr>
          <w:sz w:val="28"/>
        </w:rPr>
      </w:pPr>
    </w:p>
    <w:p w:rsidR="00195515" w:rsidRDefault="00195515">
      <w:pPr>
        <w:spacing w:after="160" w:line="259" w:lineRule="auto"/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 wp14:anchorId="0A4C3CCC" wp14:editId="29C52392">
            <wp:extent cx="5274310" cy="3389690"/>
            <wp:effectExtent l="0" t="0" r="2540" b="127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solicitudes de materiale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17686F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17686F" w:rsidRPr="0017686F" w:rsidRDefault="0017686F">
            <w:pPr>
              <w:spacing w:after="0" w:line="240" w:lineRule="auto"/>
              <w:rPr>
                <w:b/>
                <w:sz w:val="28"/>
              </w:rPr>
            </w:pPr>
            <w:r w:rsidRPr="0017686F">
              <w:rPr>
                <w:b/>
                <w:sz w:val="28"/>
              </w:rPr>
              <w:t>CU14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7686F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17686F">
              <w:rPr>
                <w:b/>
                <w:sz w:val="28"/>
              </w:rPr>
              <w:t xml:space="preserve">Confirmar solicitud de </w:t>
            </w:r>
            <w:r w:rsidR="00B81D2E">
              <w:rPr>
                <w:b/>
                <w:sz w:val="28"/>
              </w:rPr>
              <w:t>MATERIAL</w:t>
            </w:r>
            <w:r w:rsidRPr="0017686F">
              <w:rPr>
                <w:b/>
                <w:sz w:val="28"/>
              </w:rPr>
              <w:t>ES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confirma la solicitud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3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3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Que exista en el sistema la cotización por el costo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ED1F56" w:rsidRDefault="000172F0">
            <w:pPr>
              <w:pStyle w:val="Prrafodelista1"/>
              <w:numPr>
                <w:ilvl w:val="0"/>
                <w:numId w:val="3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el presupuesto sea suficiente.</w:t>
            </w:r>
          </w:p>
        </w:tc>
      </w:tr>
      <w:tr w:rsidR="0017686F" w:rsidTr="00195515">
        <w:trPr>
          <w:trHeight w:val="686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</w:tcPr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En la pantalla de solicita</w:t>
            </w:r>
            <w:r w:rsidR="00B4269F">
              <w:rPr>
                <w:sz w:val="28"/>
              </w:rPr>
              <w:t>r</w:t>
            </w:r>
            <w:r>
              <w:rPr>
                <w:sz w:val="28"/>
              </w:rPr>
              <w:t xml:space="preserve"> cotización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ES, el sistema muestra la opción “verificar presupuesto”.</w:t>
            </w:r>
          </w:p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“verificar presupuesto”.</w:t>
            </w:r>
            <w:bookmarkStart w:id="1" w:name="_GoBack"/>
            <w:bookmarkEnd w:id="1"/>
          </w:p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verifica que exista presupuesto registrado en el sistema suficiente para pagar la adquisición.</w:t>
            </w:r>
          </w:p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muestra el mensaje “Dentro del presupuesto, ¿desea confirmar la solicitud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?”.</w:t>
            </w:r>
          </w:p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“si”.</w:t>
            </w:r>
          </w:p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notifica al PROVEEDOR de la adquisición que se desea realizar mediante un correo electrónico.</w:t>
            </w:r>
          </w:p>
        </w:tc>
      </w:tr>
      <w:tr w:rsidR="0017686F" w:rsidTr="00195515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Flujos alterno</w:t>
            </w:r>
          </w:p>
        </w:tc>
        <w:tc>
          <w:tcPr>
            <w:tcW w:w="6982" w:type="dxa"/>
          </w:tcPr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4.1 El sistema muestra el mensaje “¡No es posible         adquirir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con el presupuesto actual!”.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5.1 El USUARIO selecciona la opción “No”.</w:t>
            </w:r>
          </w:p>
          <w:p w:rsidR="0017686F" w:rsidRDefault="001768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sz w:val="28"/>
              </w:rPr>
              <w:t>5.2 El sistema cancela la adquisición.</w:t>
            </w:r>
          </w:p>
        </w:tc>
      </w:tr>
      <w:tr w:rsidR="0017686F" w:rsidTr="00195515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 excepción</w:t>
            </w:r>
          </w:p>
        </w:tc>
        <w:tc>
          <w:tcPr>
            <w:tcW w:w="6982" w:type="dxa"/>
          </w:tcPr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Si se pierde la conexión, el sistema notifica al USUARIO mediante un mensaje.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Si no puede conectar con la base de datos, el sistema notifica al USUARIO mediante un mensaje.</w:t>
            </w:r>
          </w:p>
        </w:tc>
      </w:tr>
      <w:tr w:rsidR="00ED1F56" w:rsidTr="0017686F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 No existen solicitudes por confirmar.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confirma la compra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ES.  </w:t>
            </w:r>
          </w:p>
        </w:tc>
      </w:tr>
    </w:tbl>
    <w:p w:rsidR="00ED1F56" w:rsidRDefault="00ED1F56">
      <w:pPr>
        <w:jc w:val="both"/>
        <w:rPr>
          <w:sz w:val="28"/>
        </w:rPr>
      </w:pPr>
    </w:p>
    <w:p w:rsidR="00195515" w:rsidRDefault="00195515">
      <w:pPr>
        <w:spacing w:after="160" w:line="259" w:lineRule="auto"/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 wp14:anchorId="10598501" wp14:editId="55503D6C">
            <wp:extent cx="5274310" cy="3369996"/>
            <wp:effectExtent l="0" t="0" r="2540" b="1905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es-MX"/>
        </w:rPr>
        <w:drawing>
          <wp:inline distT="0" distB="0" distL="0" distR="0" wp14:anchorId="203C0D6D" wp14:editId="3ADBD927">
            <wp:extent cx="5274310" cy="3362835"/>
            <wp:effectExtent l="0" t="0" r="2540" b="952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17686F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17686F" w:rsidRPr="0017686F" w:rsidRDefault="0017686F">
            <w:pPr>
              <w:spacing w:after="0" w:line="240" w:lineRule="auto"/>
              <w:rPr>
                <w:b/>
                <w:sz w:val="28"/>
              </w:rPr>
            </w:pPr>
            <w:r w:rsidRPr="0017686F">
              <w:rPr>
                <w:b/>
                <w:sz w:val="28"/>
              </w:rPr>
              <w:t>CU15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7686F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17686F">
              <w:rPr>
                <w:b/>
                <w:sz w:val="28"/>
              </w:rPr>
              <w:t xml:space="preserve">Registrar compra de </w:t>
            </w:r>
            <w:r w:rsidR="00B81D2E">
              <w:rPr>
                <w:b/>
                <w:sz w:val="28"/>
              </w:rPr>
              <w:t>MATERIAL</w:t>
            </w:r>
            <w:r w:rsidRPr="0017686F">
              <w:rPr>
                <w:b/>
                <w:sz w:val="28"/>
              </w:rPr>
              <w:t>ES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registra en el sistema la compra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3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3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Que exista en el sistema la confirmación de adquisición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ES.</w:t>
            </w:r>
          </w:p>
        </w:tc>
      </w:tr>
      <w:tr w:rsidR="0017686F" w:rsidTr="00195515">
        <w:trPr>
          <w:trHeight w:val="7488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Flujo normal</w:t>
            </w:r>
          </w:p>
        </w:tc>
        <w:tc>
          <w:tcPr>
            <w:tcW w:w="6982" w:type="dxa"/>
          </w:tcPr>
          <w:p w:rsidR="0017686F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 formulario en donde aparecen los campos, número de solicitud, PROVEEDOR y número de FACTURA.</w:t>
            </w:r>
          </w:p>
          <w:p w:rsidR="0017686F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ingresa el número de solicitud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, el PROVEEDOR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y el número de FACTURA como comprobante de pago.</w:t>
            </w:r>
          </w:p>
          <w:p w:rsidR="0017686F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“Registrar compra”.</w:t>
            </w:r>
          </w:p>
          <w:p w:rsidR="0017686F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verifica que el número de solicitud corresponda con la demás información.</w:t>
            </w:r>
          </w:p>
          <w:p w:rsidR="0017686F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en pantalla el mensaje de notificación “compra registrada.”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</w:p>
        </w:tc>
      </w:tr>
      <w:tr w:rsidR="0017686F" w:rsidTr="00195515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lastRenderedPageBreak/>
              <w:t>Flujos alterno</w:t>
            </w:r>
          </w:p>
        </w:tc>
        <w:tc>
          <w:tcPr>
            <w:tcW w:w="6982" w:type="dxa"/>
          </w:tcPr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5. El sistema no encuentra coincidencias con la información ingresada.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5.1 El sistema muestra en pantalla el mensaje “Información errónea”</w:t>
            </w:r>
          </w:p>
        </w:tc>
      </w:tr>
      <w:tr w:rsidR="0017686F" w:rsidTr="00195515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Flujo de  excepción</w:t>
            </w:r>
          </w:p>
        </w:tc>
        <w:tc>
          <w:tcPr>
            <w:tcW w:w="6982" w:type="dxa"/>
          </w:tcPr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Si se pierde la conexión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  <w:proofErr w:type="gramStart"/>
            <w:r>
              <w:rPr>
                <w:sz w:val="28"/>
              </w:rPr>
              <w:t>n</w:t>
            </w:r>
            <w:proofErr w:type="gramEnd"/>
            <w:r>
              <w:rPr>
                <w:sz w:val="28"/>
              </w:rPr>
              <w:t>, el sistema notifica al USUARIO mediante un mensaje.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4.1 Si no puede conectar con la base de datos, el sistema notifica al USUARIO mediante un mensaje.</w:t>
            </w:r>
          </w:p>
        </w:tc>
      </w:tr>
      <w:tr w:rsidR="00ED1F56" w:rsidTr="0017686F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1. No existe una solicitud de compra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con ese número.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proofErr w:type="spellStart"/>
            <w:r w:rsidRPr="00195515">
              <w:rPr>
                <w:sz w:val="28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registra en el sistema la compra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ES.  </w:t>
            </w:r>
          </w:p>
        </w:tc>
      </w:tr>
    </w:tbl>
    <w:p w:rsidR="00ED1F56" w:rsidRPr="005E7D2D" w:rsidRDefault="00ED1F56">
      <w:pPr>
        <w:jc w:val="both"/>
        <w:rPr>
          <w:sz w:val="28"/>
        </w:rPr>
      </w:pPr>
    </w:p>
    <w:p w:rsidR="00195515" w:rsidRDefault="0019551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195515" w:rsidRDefault="00195515">
      <w:pPr>
        <w:spacing w:after="160" w:line="259" w:lineRule="auto"/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 wp14:anchorId="7D29D903" wp14:editId="49775495">
            <wp:extent cx="5274310" cy="3391480"/>
            <wp:effectExtent l="0" t="0" r="2540" b="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compr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17686F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 xml:space="preserve">ID 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Pr="0017686F" w:rsidRDefault="0017686F">
            <w:pPr>
              <w:spacing w:after="0" w:line="240" w:lineRule="auto"/>
              <w:rPr>
                <w:b/>
                <w:sz w:val="28"/>
              </w:rPr>
            </w:pPr>
            <w:r w:rsidRPr="0017686F">
              <w:rPr>
                <w:b/>
                <w:sz w:val="28"/>
              </w:rPr>
              <w:t>CU16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7686F" w:rsidRDefault="0017686F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17686F">
              <w:rPr>
                <w:b/>
                <w:sz w:val="28"/>
              </w:rPr>
              <w:t>Generar constancia de</w:t>
            </w:r>
            <w:r w:rsidR="000172F0" w:rsidRPr="0017686F">
              <w:rPr>
                <w:b/>
                <w:sz w:val="28"/>
              </w:rPr>
              <w:t xml:space="preserve"> no adeudos.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La secretaria visualiza las opciones que brinda</w:t>
            </w:r>
            <w:r w:rsidR="0017686F">
              <w:rPr>
                <w:sz w:val="28"/>
              </w:rPr>
              <w:t xml:space="preserve"> el sistema para buscar USUARIOS</w:t>
            </w:r>
            <w:r>
              <w:rPr>
                <w:sz w:val="28"/>
              </w:rPr>
              <w:t>, verificar y generar constancia de adeudos de los PRÉSTAMOS.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Secretaria.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37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</w:tc>
      </w:tr>
      <w:tr w:rsidR="0017686F" w:rsidRPr="00E03E36" w:rsidTr="00195515">
        <w:trPr>
          <w:trHeight w:val="8112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actor selecciona la opción adeudos en el menú principal.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muestra en pantalla un cuadro de búsqueda. 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actor introduce la matricula del USUARIO que desea buscar.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la información básica de USUARIO con esa matricula.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actor selecciona la opción verificar adeudos.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 mensaje notificando que no hay adeudo y una opción para generar constancia.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actor selecciona la opción de generar constancia.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genera una constancia impresa de que no hay ningún adeudo</w:t>
            </w:r>
          </w:p>
        </w:tc>
      </w:tr>
      <w:tr w:rsidR="0017686F" w:rsidTr="00195515">
        <w:trPr>
          <w:trHeight w:val="148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Flujos alterno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Default="0017686F">
            <w:pPr>
              <w:pStyle w:val="Prrafodelista1"/>
              <w:numPr>
                <w:ilvl w:val="0"/>
                <w:numId w:val="39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El sistema muestra un mensaje que el USUARIO tiene un adeudo.         </w:t>
            </w:r>
          </w:p>
        </w:tc>
      </w:tr>
      <w:tr w:rsidR="0017686F" w:rsidTr="00195515">
        <w:trPr>
          <w:trHeight w:val="202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 excepción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Default="0017686F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 xml:space="preserve">3.1 Si el sistema no pudiera conectarse con la base de datos se desplegará el mensaje de error, “error de conexión, intente más tarde”. </w:t>
            </w:r>
          </w:p>
        </w:tc>
      </w:tr>
      <w:tr w:rsidR="00ED1F56" w:rsidTr="0017686F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 No existen alumnos registrados en el sistema.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 No existen préstamos registrados en el sistema.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puede generar una constancia de que no hay ningún adeudo de un USUARIO determinado.</w:t>
            </w:r>
          </w:p>
        </w:tc>
      </w:tr>
    </w:tbl>
    <w:p w:rsidR="00DF6705" w:rsidRDefault="00DF6705">
      <w:pPr>
        <w:jc w:val="both"/>
        <w:rPr>
          <w:sz w:val="28"/>
        </w:rPr>
      </w:pPr>
    </w:p>
    <w:p w:rsidR="00DF6705" w:rsidRDefault="00DF670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49"/>
      </w:tblGrid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C7443E" w:rsidRDefault="00C7443E" w:rsidP="00195515">
            <w:pPr>
              <w:rPr>
                <w:b/>
                <w:sz w:val="28"/>
              </w:rPr>
            </w:pPr>
            <w:r w:rsidRPr="00C7443E">
              <w:rPr>
                <w:b/>
                <w:sz w:val="28"/>
              </w:rPr>
              <w:t>CU17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C7443E" w:rsidRDefault="00C7443E" w:rsidP="00195515">
            <w:pPr>
              <w:rPr>
                <w:b/>
                <w:sz w:val="28"/>
                <w:lang w:val="es-ES"/>
              </w:rPr>
            </w:pPr>
            <w:r w:rsidRPr="00C7443E">
              <w:rPr>
                <w:b/>
                <w:sz w:val="28"/>
              </w:rPr>
              <w:t xml:space="preserve">Enviar </w:t>
            </w:r>
            <w:r w:rsidR="00B81D2E">
              <w:rPr>
                <w:b/>
                <w:sz w:val="28"/>
              </w:rPr>
              <w:t>MATERIAL</w:t>
            </w:r>
            <w:r w:rsidRPr="00C7443E">
              <w:rPr>
                <w:b/>
                <w:sz w:val="28"/>
              </w:rPr>
              <w:t xml:space="preserve"> a reparación.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349" w:type="dxa"/>
            <w:tcBorders>
              <w:left w:val="single" w:sz="4" w:space="0" w:color="auto"/>
              <w:bottom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ingresar el folio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para verificar su información y enviarlo a reparación. 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Default="00C7443E" w:rsidP="00195515">
            <w:pPr>
              <w:rPr>
                <w:sz w:val="28"/>
              </w:rPr>
            </w:pPr>
            <w:r>
              <w:rPr>
                <w:sz w:val="28"/>
              </w:rPr>
              <w:t>Bibliotecario de sala.</w:t>
            </w:r>
          </w:p>
          <w:p w:rsidR="00C7443E" w:rsidRPr="00A11948" w:rsidRDefault="00C7443E" w:rsidP="00195515">
            <w:pPr>
              <w:rPr>
                <w:sz w:val="28"/>
              </w:rPr>
            </w:pP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Precondición.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B04976" w:rsidRDefault="00C7443E" w:rsidP="00C7443E">
            <w:pPr>
              <w:pStyle w:val="Prrafodelista"/>
              <w:numPr>
                <w:ilvl w:val="0"/>
                <w:numId w:val="4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Que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esté registrado en el sistema.</w:t>
            </w:r>
          </w:p>
        </w:tc>
      </w:tr>
      <w:tr w:rsidR="007063A2" w:rsidRPr="00A11948" w:rsidTr="007063A2">
        <w:trPr>
          <w:trHeight w:val="9984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063A2" w:rsidRPr="00A62B72" w:rsidRDefault="007063A2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normal:</w:t>
            </w:r>
          </w:p>
        </w:tc>
        <w:tc>
          <w:tcPr>
            <w:tcW w:w="6349" w:type="dxa"/>
          </w:tcPr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>El sistema mostrará un cuadro de búsqueda.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 xml:space="preserve">El USUARIO escanea el folio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>El sistema verificará en los registros si existe una coincidencia con el folio de búsqueda.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 xml:space="preserve">El sistema mostrará título, autor, editorial y estado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>El USUARIO seleccionara la opción de enviar a reparación.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 xml:space="preserve">El sistema cambiará el estado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de disponible a en reparación.</w:t>
            </w:r>
          </w:p>
          <w:p w:rsidR="007063A2" w:rsidRPr="00026ED7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 xml:space="preserve">El sistema enviará un mensaje en pantalla de </w:t>
            </w:r>
            <w:proofErr w:type="gramStart"/>
            <w:r>
              <w:rPr>
                <w:sz w:val="28"/>
              </w:rPr>
              <w:t xml:space="preserve">“ </w:t>
            </w:r>
            <w:r w:rsidR="00B81D2E">
              <w:rPr>
                <w:sz w:val="28"/>
              </w:rPr>
              <w:t>MATERIAL</w:t>
            </w:r>
            <w:proofErr w:type="gramEnd"/>
            <w:r>
              <w:rPr>
                <w:sz w:val="28"/>
              </w:rPr>
              <w:t xml:space="preserve"> enviado a reparación”.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349" w:type="dxa"/>
            <w:vMerge w:val="restart"/>
          </w:tcPr>
          <w:p w:rsidR="00C7443E" w:rsidRPr="002A29E1" w:rsidRDefault="00C7443E" w:rsidP="00C7443E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ind w:left="720"/>
              <w:rPr>
                <w:sz w:val="28"/>
              </w:rPr>
            </w:pPr>
            <w:r>
              <w:rPr>
                <w:sz w:val="28"/>
              </w:rPr>
              <w:t xml:space="preserve"> El USUARIO ingresa de manera manual el folio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en el cuadro de búsqueda.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</w:p>
        </w:tc>
        <w:tc>
          <w:tcPr>
            <w:tcW w:w="6349" w:type="dxa"/>
            <w:vMerge/>
          </w:tcPr>
          <w:p w:rsidR="00C7443E" w:rsidRPr="00A11948" w:rsidRDefault="00C7443E" w:rsidP="00195515">
            <w:pPr>
              <w:rPr>
                <w:sz w:val="28"/>
              </w:rPr>
            </w:pP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349" w:type="dxa"/>
          </w:tcPr>
          <w:p w:rsidR="00C7443E" w:rsidRPr="00B04976" w:rsidRDefault="00C7443E" w:rsidP="00C7443E">
            <w:pPr>
              <w:pStyle w:val="Prrafodelista"/>
              <w:numPr>
                <w:ilvl w:val="0"/>
                <w:numId w:val="42"/>
              </w:numPr>
              <w:spacing w:after="0" w:line="240" w:lineRule="auto"/>
              <w:rPr>
                <w:sz w:val="28"/>
              </w:rPr>
            </w:pPr>
            <w:r w:rsidRPr="00B04976">
              <w:rPr>
                <w:sz w:val="28"/>
              </w:rPr>
              <w:t xml:space="preserve">El sistema no encontró ninguna coincidencia de la búsqueda con el </w:t>
            </w:r>
            <w:r w:rsidR="00B81D2E">
              <w:rPr>
                <w:sz w:val="28"/>
              </w:rPr>
              <w:t>MATERIAL</w:t>
            </w:r>
            <w:r w:rsidRPr="00B04976">
              <w:rPr>
                <w:sz w:val="28"/>
              </w:rPr>
              <w:t xml:space="preserve"> de la biblioteca, el sistema </w:t>
            </w:r>
            <w:r w:rsidRPr="00B04976">
              <w:rPr>
                <w:sz w:val="28"/>
              </w:rPr>
              <w:lastRenderedPageBreak/>
              <w:t xml:space="preserve">mostrará un mensaje de que </w:t>
            </w:r>
            <w:r>
              <w:rPr>
                <w:sz w:val="28"/>
              </w:rPr>
              <w:t>“</w:t>
            </w:r>
            <w:r w:rsidRPr="00B04976">
              <w:rPr>
                <w:sz w:val="28"/>
              </w:rPr>
              <w:t xml:space="preserve">ningún </w:t>
            </w:r>
            <w:r w:rsidR="00B81D2E">
              <w:rPr>
                <w:sz w:val="28"/>
              </w:rPr>
              <w:t>MATERIAL</w:t>
            </w:r>
            <w:r w:rsidRPr="00B04976">
              <w:rPr>
                <w:sz w:val="28"/>
              </w:rPr>
              <w:t xml:space="preserve"> coincide con esos criterios</w:t>
            </w:r>
            <w:r>
              <w:rPr>
                <w:sz w:val="28"/>
              </w:rPr>
              <w:t>”</w:t>
            </w:r>
            <w:r w:rsidRPr="00B04976">
              <w:rPr>
                <w:sz w:val="28"/>
              </w:rPr>
              <w:t>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de  excepción:</w:t>
            </w:r>
          </w:p>
        </w:tc>
        <w:tc>
          <w:tcPr>
            <w:tcW w:w="6349" w:type="dxa"/>
            <w:vMerge w:val="restart"/>
          </w:tcPr>
          <w:p w:rsidR="00C7443E" w:rsidRDefault="00C7443E" w:rsidP="00C7443E">
            <w:pPr>
              <w:pStyle w:val="Prrafodelista"/>
              <w:numPr>
                <w:ilvl w:val="0"/>
                <w:numId w:val="40"/>
              </w:numPr>
              <w:spacing w:after="0" w:line="240" w:lineRule="auto"/>
              <w:rPr>
                <w:sz w:val="28"/>
              </w:rPr>
            </w:pPr>
            <w:r w:rsidRPr="006A09B4">
              <w:rPr>
                <w:sz w:val="28"/>
              </w:rPr>
              <w:t>El si</w:t>
            </w:r>
            <w:r>
              <w:rPr>
                <w:sz w:val="28"/>
              </w:rPr>
              <w:t>stema no puede conectarse a la base de datos.</w:t>
            </w:r>
          </w:p>
          <w:p w:rsidR="00C7443E" w:rsidRPr="00FB6111" w:rsidRDefault="00C7443E" w:rsidP="00C7443E">
            <w:pPr>
              <w:pStyle w:val="Prrafodelista"/>
              <w:numPr>
                <w:ilvl w:val="0"/>
                <w:numId w:val="40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mostrará un mensaje en pantalla de “No hay conexión”. </w:t>
            </w:r>
          </w:p>
        </w:tc>
      </w:tr>
      <w:tr w:rsidR="00C7443E" w:rsidRPr="00A11948" w:rsidTr="007063A2">
        <w:trPr>
          <w:trHeight w:val="763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</w:p>
        </w:tc>
        <w:tc>
          <w:tcPr>
            <w:tcW w:w="6349" w:type="dxa"/>
            <w:vMerge/>
            <w:tcBorders>
              <w:bottom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registra él envió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 dañados a reparación.</w:t>
            </w:r>
          </w:p>
        </w:tc>
      </w:tr>
    </w:tbl>
    <w:p w:rsidR="00DF6705" w:rsidRDefault="00DF6705">
      <w:pPr>
        <w:jc w:val="both"/>
        <w:rPr>
          <w:sz w:val="28"/>
        </w:rPr>
      </w:pPr>
    </w:p>
    <w:p w:rsidR="00DF6705" w:rsidRDefault="00DF670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49"/>
      </w:tblGrid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7063A2" w:rsidRDefault="00C7443E" w:rsidP="00195515">
            <w:pPr>
              <w:rPr>
                <w:b/>
                <w:sz w:val="28"/>
              </w:rPr>
            </w:pPr>
            <w:r w:rsidRPr="007063A2">
              <w:rPr>
                <w:b/>
                <w:sz w:val="28"/>
              </w:rPr>
              <w:t>CU18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7063A2" w:rsidRDefault="00C7443E" w:rsidP="00195515">
            <w:pPr>
              <w:rPr>
                <w:b/>
                <w:sz w:val="28"/>
                <w:lang w:val="es-ES"/>
              </w:rPr>
            </w:pPr>
            <w:r w:rsidRPr="007063A2">
              <w:rPr>
                <w:b/>
                <w:sz w:val="28"/>
              </w:rPr>
              <w:t xml:space="preserve">Registrar reparación de </w:t>
            </w:r>
            <w:r w:rsidR="00B81D2E">
              <w:rPr>
                <w:b/>
                <w:sz w:val="28"/>
              </w:rPr>
              <w:t>MATERIAL</w:t>
            </w:r>
            <w:r w:rsidRPr="007063A2">
              <w:rPr>
                <w:b/>
                <w:sz w:val="28"/>
              </w:rPr>
              <w:t>ES.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349" w:type="dxa"/>
            <w:tcBorders>
              <w:left w:val="single" w:sz="4" w:space="0" w:color="auto"/>
              <w:bottom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ingresar el folio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reparado para verificar su información y guardar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. 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  <w:r>
              <w:rPr>
                <w:sz w:val="28"/>
              </w:rPr>
              <w:t>Bibliotecario de sala.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Precondición.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B04976" w:rsidRDefault="00C7443E" w:rsidP="00C7443E">
            <w:pPr>
              <w:pStyle w:val="Prrafodelista"/>
              <w:numPr>
                <w:ilvl w:val="0"/>
                <w:numId w:val="4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Que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esté registrado en el sistema.</w:t>
            </w:r>
          </w:p>
        </w:tc>
      </w:tr>
      <w:tr w:rsidR="007063A2" w:rsidRPr="00A11948" w:rsidTr="007063A2">
        <w:trPr>
          <w:trHeight w:val="9984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063A2" w:rsidRPr="00A62B72" w:rsidRDefault="007063A2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normal:</w:t>
            </w:r>
          </w:p>
        </w:tc>
        <w:tc>
          <w:tcPr>
            <w:tcW w:w="6349" w:type="dxa"/>
          </w:tcPr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mostrará la pantalla un cuadro de búsqueda.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escanea el folio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verificará en los registros si existe una coincidencia con el folio de búsqueda.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mostrará título, autor, editorial y estado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seleccionará la opción de guardar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reparado.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cambiará el estado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de en reparación a disponible.</w:t>
            </w:r>
          </w:p>
          <w:p w:rsidR="007063A2" w:rsidRPr="00026ED7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enviará un mensaje en pantalla de </w:t>
            </w:r>
            <w:proofErr w:type="gramStart"/>
            <w:r>
              <w:rPr>
                <w:sz w:val="28"/>
              </w:rPr>
              <w:t>“ se</w:t>
            </w:r>
            <w:proofErr w:type="gramEnd"/>
            <w:r>
              <w:rPr>
                <w:sz w:val="28"/>
              </w:rPr>
              <w:t xml:space="preserve"> ha guardado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reparado”.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349" w:type="dxa"/>
            <w:vMerge w:val="restart"/>
          </w:tcPr>
          <w:p w:rsidR="00C7443E" w:rsidRPr="006A09B4" w:rsidRDefault="00C7443E" w:rsidP="00C7443E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El USUARIO ingresa de manera manual el folio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reparado.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</w:p>
        </w:tc>
        <w:tc>
          <w:tcPr>
            <w:tcW w:w="6349" w:type="dxa"/>
            <w:vMerge/>
          </w:tcPr>
          <w:p w:rsidR="00C7443E" w:rsidRPr="00A11948" w:rsidRDefault="00C7443E" w:rsidP="00195515">
            <w:pPr>
              <w:rPr>
                <w:sz w:val="28"/>
              </w:rPr>
            </w:pP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349" w:type="dxa"/>
          </w:tcPr>
          <w:p w:rsidR="00C7443E" w:rsidRPr="00846380" w:rsidRDefault="00C7443E" w:rsidP="00C7443E">
            <w:pPr>
              <w:pStyle w:val="Prrafodelista"/>
              <w:numPr>
                <w:ilvl w:val="0"/>
                <w:numId w:val="47"/>
              </w:numPr>
              <w:spacing w:after="0" w:line="240" w:lineRule="auto"/>
              <w:rPr>
                <w:sz w:val="28"/>
              </w:rPr>
            </w:pPr>
            <w:r w:rsidRPr="00846380">
              <w:rPr>
                <w:sz w:val="28"/>
              </w:rPr>
              <w:t xml:space="preserve">El sistema no encontró ninguna coincidencia de la búsqueda con el </w:t>
            </w:r>
            <w:r w:rsidR="00B81D2E">
              <w:rPr>
                <w:sz w:val="28"/>
              </w:rPr>
              <w:t>MATERIAL</w:t>
            </w:r>
            <w:r w:rsidRPr="00846380">
              <w:rPr>
                <w:sz w:val="28"/>
              </w:rPr>
              <w:t xml:space="preserve"> de la biblioteca, el sistema </w:t>
            </w:r>
            <w:r w:rsidRPr="00846380">
              <w:rPr>
                <w:sz w:val="28"/>
              </w:rPr>
              <w:lastRenderedPageBreak/>
              <w:t xml:space="preserve">mostrará un mensaje de que ningún </w:t>
            </w:r>
            <w:r w:rsidR="00B81D2E">
              <w:rPr>
                <w:sz w:val="28"/>
              </w:rPr>
              <w:t>MATERIAL</w:t>
            </w:r>
            <w:r w:rsidRPr="00846380">
              <w:rPr>
                <w:sz w:val="28"/>
              </w:rPr>
              <w:t xml:space="preserve"> coincide con esos criterios.</w:t>
            </w:r>
          </w:p>
        </w:tc>
      </w:tr>
      <w:tr w:rsidR="000F6B69" w:rsidRPr="00A11948" w:rsidTr="00195515">
        <w:trPr>
          <w:trHeight w:val="2496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0F6B69" w:rsidRPr="00A62B72" w:rsidRDefault="000F6B69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de  excepción:</w:t>
            </w:r>
          </w:p>
        </w:tc>
        <w:tc>
          <w:tcPr>
            <w:tcW w:w="6349" w:type="dxa"/>
          </w:tcPr>
          <w:p w:rsidR="000F6B69" w:rsidRDefault="000F6B69" w:rsidP="00C7443E">
            <w:pPr>
              <w:pStyle w:val="Prrafodelista"/>
              <w:numPr>
                <w:ilvl w:val="0"/>
                <w:numId w:val="4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no puede tener acceso a la base de datos.</w:t>
            </w:r>
          </w:p>
          <w:p w:rsidR="000F6B69" w:rsidRPr="006A09B4" w:rsidRDefault="000F6B69" w:rsidP="00C7443E">
            <w:pPr>
              <w:pStyle w:val="Prrafodelista"/>
              <w:numPr>
                <w:ilvl w:val="0"/>
                <w:numId w:val="4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 mensaje en pantalla de “No hay conexión”.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registra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  reparados.</w:t>
            </w:r>
          </w:p>
        </w:tc>
      </w:tr>
    </w:tbl>
    <w:p w:rsidR="00C7443E" w:rsidRDefault="00C7443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Pr="005E7D2D" w:rsidRDefault="00B81D2E">
      <w:pPr>
        <w:jc w:val="both"/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49"/>
      </w:tblGrid>
      <w:tr w:rsidR="00B81D2E" w:rsidRPr="007063A2" w:rsidTr="00B81D2E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B81D2E" w:rsidRPr="007063A2" w:rsidRDefault="00B81D2E" w:rsidP="00B81D2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CU19</w:t>
            </w:r>
          </w:p>
        </w:tc>
      </w:tr>
      <w:tr w:rsidR="00B81D2E" w:rsidRPr="007063A2" w:rsidTr="00B81D2E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B81D2E" w:rsidRPr="007063A2" w:rsidRDefault="00B81D2E" w:rsidP="00B81D2E">
            <w:pPr>
              <w:rPr>
                <w:b/>
                <w:sz w:val="28"/>
                <w:lang w:val="es-ES"/>
              </w:rPr>
            </w:pPr>
            <w:r w:rsidRPr="007063A2">
              <w:rPr>
                <w:b/>
                <w:sz w:val="28"/>
              </w:rPr>
              <w:t xml:space="preserve">Registrar </w:t>
            </w:r>
            <w:r>
              <w:rPr>
                <w:b/>
                <w:sz w:val="28"/>
              </w:rPr>
              <w:t>MATERIAL.</w:t>
            </w:r>
          </w:p>
        </w:tc>
      </w:tr>
      <w:tr w:rsidR="00B81D2E" w:rsidRPr="00A11948" w:rsidTr="00B81D2E">
        <w:trPr>
          <w:trHeight w:val="735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Descripción:</w:t>
            </w:r>
          </w:p>
        </w:tc>
        <w:tc>
          <w:tcPr>
            <w:tcW w:w="6349" w:type="dxa"/>
            <w:tcBorders>
              <w:left w:val="single" w:sz="4" w:space="0" w:color="auto"/>
              <w:bottom w:val="single" w:sz="4" w:space="0" w:color="auto"/>
            </w:tcBorders>
          </w:tcPr>
          <w:p w:rsidR="00B81D2E" w:rsidRPr="00A11948" w:rsidRDefault="00B81D2E" w:rsidP="00B81D2E">
            <w:pPr>
              <w:rPr>
                <w:sz w:val="28"/>
              </w:rPr>
            </w:pPr>
            <w:r>
              <w:rPr>
                <w:sz w:val="28"/>
              </w:rPr>
              <w:t>El USUARIO podrá registrar un nuevo MATERIAL.</w:t>
            </w:r>
          </w:p>
        </w:tc>
      </w:tr>
      <w:tr w:rsidR="00B81D2E" w:rsidRPr="00A11948" w:rsidTr="00B81D2E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B81D2E" w:rsidRPr="00A11948" w:rsidRDefault="00B81D2E" w:rsidP="00B81D2E">
            <w:pPr>
              <w:rPr>
                <w:sz w:val="28"/>
              </w:rPr>
            </w:pPr>
            <w:r>
              <w:rPr>
                <w:sz w:val="28"/>
              </w:rPr>
              <w:t>Bibliotecario de procesos.</w:t>
            </w:r>
          </w:p>
        </w:tc>
      </w:tr>
      <w:tr w:rsidR="00B81D2E" w:rsidRPr="00B04976" w:rsidTr="00B81D2E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Precondición.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B81D2E" w:rsidRPr="00B81D2E" w:rsidRDefault="00B81D2E" w:rsidP="00B81D2E">
            <w:pPr>
              <w:spacing w:after="0" w:line="240" w:lineRule="auto"/>
              <w:ind w:left="360"/>
              <w:rPr>
                <w:sz w:val="28"/>
              </w:rPr>
            </w:pPr>
            <w:r>
              <w:rPr>
                <w:sz w:val="28"/>
              </w:rPr>
              <w:t xml:space="preserve">1. </w:t>
            </w:r>
            <w:r w:rsidRPr="00B81D2E">
              <w:rPr>
                <w:sz w:val="28"/>
              </w:rPr>
              <w:t xml:space="preserve">Que el </w:t>
            </w:r>
            <w:r>
              <w:rPr>
                <w:sz w:val="28"/>
              </w:rPr>
              <w:t>MATERIAL</w:t>
            </w:r>
            <w:r w:rsidRPr="00B81D2E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no </w:t>
            </w:r>
            <w:r w:rsidRPr="00B81D2E">
              <w:rPr>
                <w:sz w:val="28"/>
              </w:rPr>
              <w:t>esté registrado en el sistema.</w:t>
            </w:r>
          </w:p>
        </w:tc>
      </w:tr>
      <w:tr w:rsidR="00B81D2E" w:rsidRPr="00026ED7" w:rsidTr="00B81D2E">
        <w:trPr>
          <w:trHeight w:val="5007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349" w:type="dxa"/>
          </w:tcPr>
          <w:p w:rsidR="00B81D2E" w:rsidRDefault="00B81D2E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desplegará un cuadro de búsqueda y un botón para agregar nuevo MATERIAL.</w:t>
            </w:r>
          </w:p>
          <w:p w:rsidR="00B81D2E" w:rsidRDefault="00B81D2E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agregar nuevo MATERIAL.</w:t>
            </w:r>
          </w:p>
          <w:p w:rsidR="00B81D2E" w:rsidRDefault="00B81D2E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despliega un formulario para saber qué tipo de MATERIAL se va a registrar.</w:t>
            </w:r>
          </w:p>
          <w:p w:rsidR="00B81D2E" w:rsidRDefault="00B81D2E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el tipo de MATERIAL.</w:t>
            </w:r>
          </w:p>
          <w:p w:rsidR="00117D60" w:rsidRPr="00117D60" w:rsidRDefault="00B81D2E" w:rsidP="00117D60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despliega un nuevo formulario con los datos propios de cada tipo de dato y los datos básicos</w:t>
            </w:r>
            <w:r w:rsidR="00117D60">
              <w:rPr>
                <w:sz w:val="28"/>
              </w:rPr>
              <w:t>:</w:t>
            </w:r>
            <w:r>
              <w:rPr>
                <w:sz w:val="28"/>
              </w:rPr>
              <w:t xml:space="preserve"> título del MATERIAL,</w:t>
            </w:r>
            <w:r w:rsidR="00117D60">
              <w:rPr>
                <w:sz w:val="28"/>
              </w:rPr>
              <w:t xml:space="preserve"> autor del MATERIAL, editorial del Material y fecha de publicación del MATERIAL.</w:t>
            </w:r>
          </w:p>
          <w:p w:rsidR="00117D60" w:rsidRDefault="00117D60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llena todos los campos y también selecciona la cantidad de ejemplares del MATERIAL que va a registrar.</w:t>
            </w:r>
          </w:p>
          <w:p w:rsidR="00117D60" w:rsidRDefault="00117D60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una ventana para confirmar o cancelar el registro.</w:t>
            </w:r>
          </w:p>
          <w:p w:rsidR="00117D60" w:rsidRDefault="00117D60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lastRenderedPageBreak/>
              <w:t>El usuario selecciona la opción confirmar registro.</w:t>
            </w:r>
          </w:p>
          <w:p w:rsidR="00117D60" w:rsidRDefault="00117D60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en pantalla los folios o folio del nuevo MATERIAL.</w:t>
            </w:r>
          </w:p>
          <w:p w:rsidR="00B81D2E" w:rsidRDefault="00117D60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manda un mensaje de MATERIAL registrado exitosamente.</w:t>
            </w:r>
            <w:r w:rsidR="00B81D2E">
              <w:rPr>
                <w:sz w:val="28"/>
              </w:rPr>
              <w:t xml:space="preserve"> </w:t>
            </w:r>
          </w:p>
          <w:p w:rsidR="00B81D2E" w:rsidRPr="00B81D2E" w:rsidRDefault="00B81D2E" w:rsidP="00B81D2E">
            <w:pPr>
              <w:spacing w:after="0" w:line="240" w:lineRule="auto"/>
              <w:rPr>
                <w:sz w:val="28"/>
              </w:rPr>
            </w:pPr>
          </w:p>
        </w:tc>
      </w:tr>
      <w:tr w:rsidR="00B81D2E" w:rsidRPr="006A09B4" w:rsidTr="00B81D2E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Flujos alterno:</w:t>
            </w:r>
          </w:p>
        </w:tc>
        <w:tc>
          <w:tcPr>
            <w:tcW w:w="6349" w:type="dxa"/>
            <w:vMerge w:val="restart"/>
          </w:tcPr>
          <w:p w:rsidR="00117D60" w:rsidRDefault="00117D60" w:rsidP="00117D60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2.1</w:t>
            </w:r>
            <w:r w:rsidRPr="00117D60">
              <w:rPr>
                <w:sz w:val="28"/>
              </w:rPr>
              <w:t xml:space="preserve"> El USUARIO busca por algún criterio cómo: Título del MATERIAL, autor del MA</w:t>
            </w:r>
            <w:r>
              <w:rPr>
                <w:sz w:val="28"/>
              </w:rPr>
              <w:t>TERIAL o editorial del MATERIAL, si hay alguna coincidencia incluye al caso de uso Actualizar material o al caso de uso Agregar ejemplares.</w:t>
            </w:r>
          </w:p>
          <w:p w:rsidR="00117D60" w:rsidRDefault="00117D60" w:rsidP="00117D60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2.2 El usuario uso el cuadro de búsqueda y no encontró coincidencias, el caso de uso desarrollo de forma normal.</w:t>
            </w:r>
          </w:p>
          <w:p w:rsidR="00117D60" w:rsidRPr="00117D60" w:rsidRDefault="00117D60" w:rsidP="00117D60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8.1 El usuario selecciona la opción cancelar registro, el sistema vuelve a iniciar este caso de uso.</w:t>
            </w:r>
          </w:p>
        </w:tc>
      </w:tr>
      <w:tr w:rsidR="00B81D2E" w:rsidRPr="00A11948" w:rsidTr="00B81D2E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</w:p>
        </w:tc>
        <w:tc>
          <w:tcPr>
            <w:tcW w:w="6349" w:type="dxa"/>
            <w:vMerge/>
          </w:tcPr>
          <w:p w:rsidR="00B81D2E" w:rsidRPr="00A11948" w:rsidRDefault="00B81D2E" w:rsidP="00B81D2E">
            <w:pPr>
              <w:rPr>
                <w:sz w:val="28"/>
              </w:rPr>
            </w:pPr>
          </w:p>
        </w:tc>
      </w:tr>
      <w:tr w:rsidR="00B81D2E" w:rsidRPr="00846380" w:rsidTr="00B81D2E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349" w:type="dxa"/>
          </w:tcPr>
          <w:p w:rsidR="00B81D2E" w:rsidRPr="00117D60" w:rsidRDefault="00117D60" w:rsidP="00117D6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6.1 El usuario dejó campos vacíos, el sistema desplegará un mensaje de “No se puede dejar campos vacíos”.</w:t>
            </w:r>
          </w:p>
        </w:tc>
      </w:tr>
      <w:tr w:rsidR="00B81D2E" w:rsidRPr="006A09B4" w:rsidTr="00B81D2E">
        <w:trPr>
          <w:trHeight w:val="2496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de  excepción:</w:t>
            </w:r>
          </w:p>
        </w:tc>
        <w:tc>
          <w:tcPr>
            <w:tcW w:w="6349" w:type="dxa"/>
          </w:tcPr>
          <w:p w:rsidR="00B81D2E" w:rsidRPr="007A0E12" w:rsidRDefault="007A0E12" w:rsidP="007A0E12">
            <w:pPr>
              <w:spacing w:after="0" w:line="240" w:lineRule="auto"/>
              <w:ind w:left="720"/>
              <w:rPr>
                <w:sz w:val="28"/>
              </w:rPr>
            </w:pPr>
            <w:r>
              <w:rPr>
                <w:sz w:val="28"/>
              </w:rPr>
              <w:t xml:space="preserve">6.- </w:t>
            </w:r>
            <w:r w:rsidR="00B81D2E" w:rsidRPr="007A0E12">
              <w:rPr>
                <w:sz w:val="28"/>
              </w:rPr>
              <w:t>El sistema no puede tener acceso a la base de datos.</w:t>
            </w:r>
            <w:r>
              <w:rPr>
                <w:sz w:val="28"/>
              </w:rPr>
              <w:t xml:space="preserve"> </w:t>
            </w:r>
            <w:r w:rsidR="00B81D2E" w:rsidRPr="007A0E12">
              <w:rPr>
                <w:sz w:val="28"/>
              </w:rPr>
              <w:t>El sistema muestra un mensaje en pantalla de “No hay conexión”.</w:t>
            </w:r>
          </w:p>
        </w:tc>
      </w:tr>
      <w:tr w:rsidR="00B81D2E" w:rsidRPr="00A11948" w:rsidTr="00B81D2E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B81D2E" w:rsidRPr="00A11948" w:rsidRDefault="00B81D2E" w:rsidP="007A0E12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 w:rsidR="007A0E12">
              <w:rPr>
                <w:sz w:val="28"/>
              </w:rPr>
              <w:t>registra el nuevo MATERIAL</w:t>
            </w:r>
          </w:p>
        </w:tc>
      </w:tr>
    </w:tbl>
    <w:p w:rsidR="000F6B69" w:rsidRPr="005E7D2D" w:rsidRDefault="000F6B69">
      <w:pPr>
        <w:jc w:val="both"/>
        <w:rPr>
          <w:sz w:val="28"/>
        </w:rPr>
      </w:pPr>
    </w:p>
    <w:p w:rsidR="007A0E12" w:rsidRPr="005E7D2D" w:rsidRDefault="007A0E12" w:rsidP="007A0E12">
      <w:pPr>
        <w:jc w:val="both"/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49"/>
      </w:tblGrid>
      <w:tr w:rsidR="007A0E12" w:rsidRPr="007063A2" w:rsidTr="00BA7C0A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7A0E12" w:rsidRPr="007063A2" w:rsidRDefault="007A0E12" w:rsidP="00BA7C0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CU20</w:t>
            </w:r>
          </w:p>
        </w:tc>
      </w:tr>
      <w:tr w:rsidR="007A0E12" w:rsidRPr="007063A2" w:rsidTr="00BA7C0A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7A0E12" w:rsidRPr="007063A2" w:rsidRDefault="007A0E12" w:rsidP="007A0E12">
            <w:pPr>
              <w:rPr>
                <w:b/>
                <w:sz w:val="28"/>
                <w:lang w:val="es-ES"/>
              </w:rPr>
            </w:pPr>
            <w:r>
              <w:rPr>
                <w:b/>
                <w:sz w:val="28"/>
              </w:rPr>
              <w:t>Actualizar MATERIAL</w:t>
            </w:r>
          </w:p>
        </w:tc>
      </w:tr>
      <w:tr w:rsidR="007A0E12" w:rsidRPr="00A11948" w:rsidTr="00BA7C0A">
        <w:trPr>
          <w:trHeight w:val="735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349" w:type="dxa"/>
            <w:tcBorders>
              <w:left w:val="single" w:sz="4" w:space="0" w:color="auto"/>
              <w:bottom w:val="single" w:sz="4" w:space="0" w:color="auto"/>
            </w:tcBorders>
          </w:tcPr>
          <w:p w:rsidR="007A0E12" w:rsidRPr="00A11948" w:rsidRDefault="007A0E12" w:rsidP="007A0E12">
            <w:pPr>
              <w:rPr>
                <w:sz w:val="28"/>
              </w:rPr>
            </w:pPr>
            <w:r>
              <w:rPr>
                <w:sz w:val="28"/>
              </w:rPr>
              <w:t>El USUARIO podrá actualizar los datos de un MATERIAL.</w:t>
            </w:r>
          </w:p>
        </w:tc>
      </w:tr>
      <w:tr w:rsidR="007A0E12" w:rsidRPr="00A11948" w:rsidTr="00BA7C0A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7A0E12" w:rsidRPr="00A11948" w:rsidRDefault="007A0E12" w:rsidP="00BA7C0A">
            <w:pPr>
              <w:rPr>
                <w:sz w:val="28"/>
              </w:rPr>
            </w:pPr>
            <w:r>
              <w:rPr>
                <w:sz w:val="28"/>
              </w:rPr>
              <w:t>Bibliotecario de procesos.</w:t>
            </w:r>
          </w:p>
        </w:tc>
      </w:tr>
      <w:tr w:rsidR="007A0E12" w:rsidRPr="00B04976" w:rsidTr="00BA7C0A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Precondición.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7A0E12" w:rsidRPr="00B81D2E" w:rsidRDefault="007A0E12" w:rsidP="00BA7C0A">
            <w:pPr>
              <w:spacing w:after="0" w:line="240" w:lineRule="auto"/>
              <w:ind w:left="360"/>
              <w:rPr>
                <w:sz w:val="28"/>
              </w:rPr>
            </w:pPr>
            <w:r>
              <w:rPr>
                <w:sz w:val="28"/>
              </w:rPr>
              <w:t xml:space="preserve">1. </w:t>
            </w:r>
            <w:r w:rsidRPr="00B81D2E">
              <w:rPr>
                <w:sz w:val="28"/>
              </w:rPr>
              <w:t xml:space="preserve">Que el </w:t>
            </w:r>
            <w:r>
              <w:rPr>
                <w:sz w:val="28"/>
              </w:rPr>
              <w:t>MATERIAL</w:t>
            </w:r>
            <w:r w:rsidRPr="00B81D2E">
              <w:rPr>
                <w:sz w:val="28"/>
              </w:rPr>
              <w:t xml:space="preserve"> esté registrado en el sistema.</w:t>
            </w:r>
          </w:p>
        </w:tc>
      </w:tr>
      <w:tr w:rsidR="007A0E12" w:rsidRPr="00026ED7" w:rsidTr="00BA7C0A">
        <w:trPr>
          <w:trHeight w:val="5007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normal:</w:t>
            </w:r>
          </w:p>
        </w:tc>
        <w:tc>
          <w:tcPr>
            <w:tcW w:w="6349" w:type="dxa"/>
          </w:tcPr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desplegará un cuadro de búsqueda y un botón para agregar nuevo MATERIAL.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hace la búsqueda del MATERIAL que va a actualizar.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despliega la información del MATERIAL que coincidió con la búsqueda.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“Actualizar MATERIAL” que está junto a la información del material.</w:t>
            </w:r>
          </w:p>
          <w:p w:rsidR="007A0E12" w:rsidRDefault="007A0E12" w:rsidP="00BE0230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 w:rsidRPr="007A0E12">
              <w:rPr>
                <w:sz w:val="28"/>
              </w:rPr>
              <w:t>El sistema despliega</w:t>
            </w:r>
            <w:r w:rsidR="008B6751">
              <w:rPr>
                <w:sz w:val="28"/>
              </w:rPr>
              <w:t xml:space="preserve"> un</w:t>
            </w:r>
            <w:r w:rsidRPr="007A0E12">
              <w:rPr>
                <w:sz w:val="28"/>
              </w:rPr>
              <w:t xml:space="preserve"> formulario con los datos del MATERIAL en campos editables</w:t>
            </w:r>
            <w:r>
              <w:rPr>
                <w:sz w:val="28"/>
              </w:rPr>
              <w:t>.</w:t>
            </w:r>
          </w:p>
          <w:p w:rsidR="007A0E12" w:rsidRPr="007A0E12" w:rsidRDefault="007A0E12" w:rsidP="00BE0230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 w:rsidRPr="007A0E12">
              <w:rPr>
                <w:sz w:val="28"/>
              </w:rPr>
              <w:t xml:space="preserve">El usuario </w:t>
            </w:r>
            <w:r>
              <w:rPr>
                <w:sz w:val="28"/>
              </w:rPr>
              <w:t>edita</w:t>
            </w:r>
            <w:r w:rsidRPr="007A0E12">
              <w:rPr>
                <w:sz w:val="28"/>
              </w:rPr>
              <w:t xml:space="preserve"> los campos </w:t>
            </w:r>
            <w:r>
              <w:rPr>
                <w:sz w:val="28"/>
              </w:rPr>
              <w:t>que requiera y selecciona la opción actualizar MATERIAL.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una ventana para confirmar o cancelar la actualización del MATERIAL.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confirmar actualización.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en pantalla la información del MATERIAL después de haber sido actualizada.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manda un mensaje de MATERIAL actualizado exitosamente. </w:t>
            </w:r>
          </w:p>
          <w:p w:rsidR="007A0E12" w:rsidRPr="00B81D2E" w:rsidRDefault="007A0E12" w:rsidP="00BA7C0A">
            <w:pPr>
              <w:spacing w:after="0" w:line="240" w:lineRule="auto"/>
              <w:rPr>
                <w:sz w:val="28"/>
              </w:rPr>
            </w:pPr>
          </w:p>
        </w:tc>
      </w:tr>
      <w:tr w:rsidR="007A0E12" w:rsidRPr="006A09B4" w:rsidTr="00BA7C0A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Flujos alterno:</w:t>
            </w:r>
          </w:p>
        </w:tc>
        <w:tc>
          <w:tcPr>
            <w:tcW w:w="6349" w:type="dxa"/>
            <w:vMerge w:val="restart"/>
          </w:tcPr>
          <w:p w:rsidR="007A0E12" w:rsidRDefault="007A0E12" w:rsidP="007A0E12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2.1</w:t>
            </w:r>
            <w:r w:rsidRPr="00117D60">
              <w:rPr>
                <w:sz w:val="28"/>
              </w:rPr>
              <w:t xml:space="preserve"> El USUARIO busca por algún criterio cómo: Título del MATERIAL, autor del MA</w:t>
            </w:r>
            <w:r>
              <w:rPr>
                <w:sz w:val="28"/>
              </w:rPr>
              <w:t>TERIAL o editorial del MATERIAL, si el sistema no encuentra coincidencias el usuario podrá seleccionar la opción Registrar material, esto extiende al caso de uso Registrar MATERIAL.</w:t>
            </w:r>
          </w:p>
          <w:p w:rsidR="007A0E12" w:rsidRDefault="007A0E12" w:rsidP="00BA7C0A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6.1 El usuario deja campos vacíos, el sistema mostrará mensaje que no se pueden dejar campos vacíos.</w:t>
            </w:r>
          </w:p>
          <w:p w:rsidR="007A0E12" w:rsidRPr="00117D60" w:rsidRDefault="007A0E12" w:rsidP="00BA7C0A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7.1 El usuario selecciona la opción cancelar actualización, el sistema vuelve a iniciar este caso de uso.</w:t>
            </w:r>
          </w:p>
        </w:tc>
      </w:tr>
      <w:tr w:rsidR="007A0E12" w:rsidRPr="00A11948" w:rsidTr="00BA7C0A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</w:p>
        </w:tc>
        <w:tc>
          <w:tcPr>
            <w:tcW w:w="6349" w:type="dxa"/>
            <w:vMerge/>
          </w:tcPr>
          <w:p w:rsidR="007A0E12" w:rsidRPr="00A11948" w:rsidRDefault="007A0E12" w:rsidP="00BA7C0A">
            <w:pPr>
              <w:rPr>
                <w:sz w:val="28"/>
              </w:rPr>
            </w:pPr>
          </w:p>
        </w:tc>
      </w:tr>
      <w:tr w:rsidR="007A0E12" w:rsidRPr="00846380" w:rsidTr="00BA7C0A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349" w:type="dxa"/>
          </w:tcPr>
          <w:p w:rsidR="007A0E12" w:rsidRPr="00117D60" w:rsidRDefault="007A0E12" w:rsidP="00BA7C0A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6.1 El usuario dejó campos vacíos, el sistema desplegará un mensaje de “No se puede dejar </w:t>
            </w:r>
            <w:r>
              <w:rPr>
                <w:sz w:val="28"/>
              </w:rPr>
              <w:lastRenderedPageBreak/>
              <w:t>campos vacíos”.</w:t>
            </w:r>
          </w:p>
        </w:tc>
      </w:tr>
      <w:tr w:rsidR="007A0E12" w:rsidRPr="006A09B4" w:rsidTr="00BA7C0A">
        <w:trPr>
          <w:trHeight w:val="2496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de  excepción:</w:t>
            </w:r>
          </w:p>
        </w:tc>
        <w:tc>
          <w:tcPr>
            <w:tcW w:w="6349" w:type="dxa"/>
          </w:tcPr>
          <w:p w:rsidR="007A0E12" w:rsidRPr="007A0E12" w:rsidRDefault="007A0E12" w:rsidP="00BA7C0A">
            <w:pPr>
              <w:spacing w:after="0" w:line="240" w:lineRule="auto"/>
              <w:ind w:left="720"/>
              <w:rPr>
                <w:sz w:val="28"/>
              </w:rPr>
            </w:pPr>
            <w:r>
              <w:rPr>
                <w:sz w:val="28"/>
              </w:rPr>
              <w:t xml:space="preserve">6.- </w:t>
            </w:r>
            <w:r w:rsidRPr="007A0E12">
              <w:rPr>
                <w:sz w:val="28"/>
              </w:rPr>
              <w:t>El sistema no puede tener acceso a la base de datos.</w:t>
            </w:r>
            <w:r>
              <w:rPr>
                <w:sz w:val="28"/>
              </w:rPr>
              <w:t xml:space="preserve"> </w:t>
            </w:r>
            <w:r w:rsidRPr="007A0E12">
              <w:rPr>
                <w:sz w:val="28"/>
              </w:rPr>
              <w:t>El sistema muestra un mensaje en pantalla de “No hay conexión”.</w:t>
            </w:r>
          </w:p>
        </w:tc>
      </w:tr>
      <w:tr w:rsidR="007A0E12" w:rsidRPr="00A11948" w:rsidTr="00BA7C0A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7A0E12" w:rsidRPr="00A11948" w:rsidRDefault="007A0E12" w:rsidP="007A0E12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>actualiza un MATERIAL existente.</w:t>
            </w:r>
          </w:p>
        </w:tc>
      </w:tr>
    </w:tbl>
    <w:p w:rsidR="000F6B69" w:rsidRPr="005E7D2D" w:rsidRDefault="000F6B69">
      <w:pPr>
        <w:jc w:val="both"/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49"/>
      </w:tblGrid>
      <w:tr w:rsidR="007A0E12" w:rsidRPr="007063A2" w:rsidTr="00BA7C0A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7A0E12" w:rsidRPr="007063A2" w:rsidRDefault="007A0E12" w:rsidP="00BA7C0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CU21</w:t>
            </w:r>
          </w:p>
        </w:tc>
      </w:tr>
      <w:tr w:rsidR="007A0E12" w:rsidRPr="007063A2" w:rsidTr="00BA7C0A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7A0E12" w:rsidRPr="007063A2" w:rsidRDefault="007A0E12" w:rsidP="00BA7C0A">
            <w:pPr>
              <w:rPr>
                <w:b/>
                <w:sz w:val="28"/>
                <w:lang w:val="es-ES"/>
              </w:rPr>
            </w:pPr>
            <w:r>
              <w:rPr>
                <w:b/>
                <w:sz w:val="28"/>
              </w:rPr>
              <w:t>Agregar ejemplares</w:t>
            </w:r>
          </w:p>
        </w:tc>
      </w:tr>
      <w:tr w:rsidR="007A0E12" w:rsidRPr="00A11948" w:rsidTr="00BA7C0A">
        <w:trPr>
          <w:trHeight w:val="735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349" w:type="dxa"/>
            <w:tcBorders>
              <w:left w:val="single" w:sz="4" w:space="0" w:color="auto"/>
              <w:bottom w:val="single" w:sz="4" w:space="0" w:color="auto"/>
            </w:tcBorders>
          </w:tcPr>
          <w:p w:rsidR="007A0E12" w:rsidRPr="00A11948" w:rsidRDefault="007A0E12" w:rsidP="007A0E12">
            <w:pPr>
              <w:rPr>
                <w:sz w:val="28"/>
              </w:rPr>
            </w:pPr>
            <w:r>
              <w:rPr>
                <w:sz w:val="28"/>
              </w:rPr>
              <w:t>El USUARIO podrá agregar ejemplares a un MATERIAL registrado.</w:t>
            </w:r>
          </w:p>
        </w:tc>
      </w:tr>
      <w:tr w:rsidR="007A0E12" w:rsidRPr="00A11948" w:rsidTr="00BA7C0A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7A0E12" w:rsidRPr="00A11948" w:rsidRDefault="007A0E12" w:rsidP="00BA7C0A">
            <w:pPr>
              <w:rPr>
                <w:sz w:val="28"/>
              </w:rPr>
            </w:pPr>
            <w:r>
              <w:rPr>
                <w:sz w:val="28"/>
              </w:rPr>
              <w:t>Bibliotecario de procesos.</w:t>
            </w:r>
          </w:p>
        </w:tc>
      </w:tr>
      <w:tr w:rsidR="007A0E12" w:rsidRPr="00B04976" w:rsidTr="00BA7C0A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Precondición.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7A0E12" w:rsidRPr="00B81D2E" w:rsidRDefault="007A0E12" w:rsidP="00BA7C0A">
            <w:pPr>
              <w:spacing w:after="0" w:line="240" w:lineRule="auto"/>
              <w:ind w:left="360"/>
              <w:rPr>
                <w:sz w:val="28"/>
              </w:rPr>
            </w:pPr>
            <w:r>
              <w:rPr>
                <w:sz w:val="28"/>
              </w:rPr>
              <w:t xml:space="preserve">1. </w:t>
            </w:r>
            <w:r w:rsidRPr="00B81D2E">
              <w:rPr>
                <w:sz w:val="28"/>
              </w:rPr>
              <w:t xml:space="preserve">Que el </w:t>
            </w:r>
            <w:r>
              <w:rPr>
                <w:sz w:val="28"/>
              </w:rPr>
              <w:t>MATERIAL</w:t>
            </w:r>
            <w:r w:rsidRPr="00B81D2E">
              <w:rPr>
                <w:sz w:val="28"/>
              </w:rPr>
              <w:t xml:space="preserve"> esté registrado en el sistema.</w:t>
            </w:r>
          </w:p>
        </w:tc>
      </w:tr>
      <w:tr w:rsidR="007A0E12" w:rsidRPr="00026ED7" w:rsidTr="00BA7C0A">
        <w:trPr>
          <w:trHeight w:val="5007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normal:</w:t>
            </w:r>
          </w:p>
        </w:tc>
        <w:tc>
          <w:tcPr>
            <w:tcW w:w="6349" w:type="dxa"/>
          </w:tcPr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desplegará un cuadro de búsqueda y un botón para agregar nuevo MATERIAL.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hace la búsqueda del MATERIAL al que desea agregar ejemplares.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despliega la información del MATERIAL que coincidió con la búsqueda.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</w:t>
            </w:r>
            <w:r w:rsidR="008B6751">
              <w:rPr>
                <w:sz w:val="28"/>
              </w:rPr>
              <w:t>Agregar ejemplares</w:t>
            </w:r>
            <w:r>
              <w:rPr>
                <w:sz w:val="28"/>
              </w:rPr>
              <w:t>” que está junto a la información del material.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 w:rsidRPr="007A0E12">
              <w:rPr>
                <w:sz w:val="28"/>
              </w:rPr>
              <w:t xml:space="preserve">El sistema despliega </w:t>
            </w:r>
            <w:r w:rsidR="008B6751">
              <w:rPr>
                <w:sz w:val="28"/>
              </w:rPr>
              <w:t>una ventana con la opción para escoger cuantos ejemplares más deseo agregar.</w:t>
            </w:r>
          </w:p>
          <w:p w:rsidR="007A0E12" w:rsidRP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 w:rsidRPr="007A0E12">
              <w:rPr>
                <w:sz w:val="28"/>
              </w:rPr>
              <w:t xml:space="preserve">El usuario </w:t>
            </w:r>
            <w:r w:rsidR="008B6751">
              <w:rPr>
                <w:sz w:val="28"/>
              </w:rPr>
              <w:t>selecciona el número de ejemplares que va a agregar y selecciona la opción Agregar ejemplares</w:t>
            </w:r>
            <w:r>
              <w:rPr>
                <w:sz w:val="28"/>
              </w:rPr>
              <w:t>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una ventana para confirmar o cancelar la</w:t>
            </w:r>
            <w:r w:rsidR="008B6751">
              <w:rPr>
                <w:sz w:val="28"/>
              </w:rPr>
              <w:t xml:space="preserve"> Agregación de ejemplares</w:t>
            </w:r>
            <w:r>
              <w:rPr>
                <w:sz w:val="28"/>
              </w:rPr>
              <w:t>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</w:t>
            </w:r>
            <w:r w:rsidR="008B6751">
              <w:rPr>
                <w:sz w:val="28"/>
              </w:rPr>
              <w:t>ión confirmar.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muestra en pantalla </w:t>
            </w:r>
            <w:r w:rsidR="008B6751">
              <w:rPr>
                <w:sz w:val="28"/>
              </w:rPr>
              <w:t>los nuevos folios de los ejemplares que fueron agregados.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manda un mensaje de </w:t>
            </w:r>
            <w:r w:rsidR="008B6751">
              <w:rPr>
                <w:sz w:val="28"/>
              </w:rPr>
              <w:t>ejemplares agregados</w:t>
            </w:r>
            <w:r>
              <w:rPr>
                <w:sz w:val="28"/>
              </w:rPr>
              <w:t xml:space="preserve"> exitosamente. </w:t>
            </w:r>
          </w:p>
          <w:p w:rsidR="007A0E12" w:rsidRPr="00B81D2E" w:rsidRDefault="007A0E12" w:rsidP="00BA7C0A">
            <w:pPr>
              <w:spacing w:after="0" w:line="240" w:lineRule="auto"/>
              <w:rPr>
                <w:sz w:val="28"/>
              </w:rPr>
            </w:pPr>
          </w:p>
        </w:tc>
      </w:tr>
      <w:tr w:rsidR="007A0E12" w:rsidRPr="006A09B4" w:rsidTr="00BA7C0A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Flujos alterno:</w:t>
            </w:r>
          </w:p>
        </w:tc>
        <w:tc>
          <w:tcPr>
            <w:tcW w:w="6349" w:type="dxa"/>
            <w:vMerge w:val="restart"/>
          </w:tcPr>
          <w:p w:rsidR="007A0E12" w:rsidRDefault="007A0E12" w:rsidP="00BA7C0A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2.1</w:t>
            </w:r>
            <w:r w:rsidRPr="00117D60">
              <w:rPr>
                <w:sz w:val="28"/>
              </w:rPr>
              <w:t xml:space="preserve"> El USUARIO busca por algún criterio cómo: Título del MATERIAL, autor del MA</w:t>
            </w:r>
            <w:r>
              <w:rPr>
                <w:sz w:val="28"/>
              </w:rPr>
              <w:t>TERIAL o editorial del MATERIAL, si el sistema no encuentra coincidencias el usuario podrá seleccionar la opción Registrar material, esto extiende al caso de uso Registrar MATERIAL.</w:t>
            </w:r>
          </w:p>
          <w:p w:rsidR="007A0E12" w:rsidRDefault="007A0E12" w:rsidP="00BA7C0A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6.1 El usuari</w:t>
            </w:r>
            <w:r w:rsidR="008B6751">
              <w:rPr>
                <w:sz w:val="28"/>
              </w:rPr>
              <w:t>o no selecciona cuantos ejemplares va a agregar, el sistema muestra un mensa “Para continuar debe seleccionar al menos un ejemplar”.</w:t>
            </w:r>
          </w:p>
          <w:p w:rsidR="007A0E12" w:rsidRPr="00117D60" w:rsidRDefault="007A0E12" w:rsidP="00BA7C0A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7.1 El usuario selecciona la opción cancelar actualización, el sistema vuelve a iniciar este caso de uso.</w:t>
            </w:r>
          </w:p>
        </w:tc>
      </w:tr>
      <w:tr w:rsidR="007A0E12" w:rsidRPr="00A11948" w:rsidTr="00BA7C0A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</w:p>
        </w:tc>
        <w:tc>
          <w:tcPr>
            <w:tcW w:w="6349" w:type="dxa"/>
            <w:vMerge/>
          </w:tcPr>
          <w:p w:rsidR="007A0E12" w:rsidRPr="00A11948" w:rsidRDefault="007A0E12" w:rsidP="00BA7C0A">
            <w:pPr>
              <w:rPr>
                <w:sz w:val="28"/>
              </w:rPr>
            </w:pPr>
          </w:p>
        </w:tc>
      </w:tr>
      <w:tr w:rsidR="007A0E12" w:rsidRPr="00846380" w:rsidTr="00BA7C0A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fallido:</w:t>
            </w:r>
          </w:p>
        </w:tc>
        <w:tc>
          <w:tcPr>
            <w:tcW w:w="6349" w:type="dxa"/>
          </w:tcPr>
          <w:p w:rsidR="007A0E12" w:rsidRPr="00117D60" w:rsidRDefault="007A0E12" w:rsidP="00BA7C0A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6.1 El usuario dejó campos vacíos, el sistema desplegará un mensaje de “No se puede dejar campos vacíos”.</w:t>
            </w:r>
          </w:p>
        </w:tc>
      </w:tr>
      <w:tr w:rsidR="007A0E12" w:rsidRPr="006A09B4" w:rsidTr="00BA7C0A">
        <w:trPr>
          <w:trHeight w:val="2496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349" w:type="dxa"/>
          </w:tcPr>
          <w:p w:rsidR="007A0E12" w:rsidRPr="007A0E12" w:rsidRDefault="007A0E12" w:rsidP="00BA7C0A">
            <w:pPr>
              <w:spacing w:after="0" w:line="240" w:lineRule="auto"/>
              <w:ind w:left="720"/>
              <w:rPr>
                <w:sz w:val="28"/>
              </w:rPr>
            </w:pPr>
            <w:r>
              <w:rPr>
                <w:sz w:val="28"/>
              </w:rPr>
              <w:t xml:space="preserve">6.- </w:t>
            </w:r>
            <w:r w:rsidRPr="007A0E12">
              <w:rPr>
                <w:sz w:val="28"/>
              </w:rPr>
              <w:t>El sistema no puede tener acceso a la base de datos.</w:t>
            </w:r>
            <w:r>
              <w:rPr>
                <w:sz w:val="28"/>
              </w:rPr>
              <w:t xml:space="preserve"> </w:t>
            </w:r>
            <w:r w:rsidRPr="007A0E12">
              <w:rPr>
                <w:sz w:val="28"/>
              </w:rPr>
              <w:t>El sistema muestra un mensaje en pantalla de “No hay conexión”.</w:t>
            </w:r>
          </w:p>
        </w:tc>
      </w:tr>
      <w:tr w:rsidR="007A0E12" w:rsidRPr="00A11948" w:rsidTr="00BA7C0A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7A0E12" w:rsidRPr="00A11948" w:rsidRDefault="007A0E12" w:rsidP="00BA7C0A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>actualiza un MATERIAL existente.</w:t>
            </w:r>
          </w:p>
        </w:tc>
      </w:tr>
    </w:tbl>
    <w:p w:rsidR="007A0E12" w:rsidRPr="005E7D2D" w:rsidRDefault="007A0E12" w:rsidP="007A0E12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sectPr w:rsidR="000F6B69" w:rsidRPr="005E7D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74DB" w:rsidRDefault="00D074DB" w:rsidP="00614E54">
      <w:pPr>
        <w:spacing w:after="0" w:line="240" w:lineRule="auto"/>
      </w:pPr>
      <w:r>
        <w:separator/>
      </w:r>
    </w:p>
  </w:endnote>
  <w:endnote w:type="continuationSeparator" w:id="0">
    <w:p w:rsidR="00D074DB" w:rsidRDefault="00D074DB" w:rsidP="00614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jaVu Sans Mono">
    <w:altName w:val="Times New Roman"/>
    <w:charset w:val="01"/>
    <w:family w:val="modern"/>
    <w:pitch w:val="default"/>
    <w:sig w:usb0="00000000" w:usb1="D200F9FB" w:usb2="02000028" w:usb3="00000000" w:csb0="600001DF" w:csb1="FFDF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74DB" w:rsidRDefault="00D074DB" w:rsidP="00614E54">
      <w:pPr>
        <w:spacing w:after="0" w:line="240" w:lineRule="auto"/>
      </w:pPr>
      <w:r>
        <w:separator/>
      </w:r>
    </w:p>
  </w:footnote>
  <w:footnote w:type="continuationSeparator" w:id="0">
    <w:p w:rsidR="00D074DB" w:rsidRDefault="00D074DB" w:rsidP="00614E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361E3"/>
    <w:multiLevelType w:val="hybridMultilevel"/>
    <w:tmpl w:val="A5287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3553F9"/>
    <w:multiLevelType w:val="hybridMultilevel"/>
    <w:tmpl w:val="8264C4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7A2F09"/>
    <w:multiLevelType w:val="multilevel"/>
    <w:tmpl w:val="157A2F0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167961FA"/>
    <w:multiLevelType w:val="multilevel"/>
    <w:tmpl w:val="167961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4">
    <w:nsid w:val="17A37C03"/>
    <w:multiLevelType w:val="hybridMultilevel"/>
    <w:tmpl w:val="8C2631B2"/>
    <w:lvl w:ilvl="0" w:tplc="421A2A4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F996E63"/>
    <w:multiLevelType w:val="multilevel"/>
    <w:tmpl w:val="1F996E6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6">
    <w:nsid w:val="1FD84FD4"/>
    <w:multiLevelType w:val="hybridMultilevel"/>
    <w:tmpl w:val="A5287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7E2EC1"/>
    <w:multiLevelType w:val="hybridMultilevel"/>
    <w:tmpl w:val="07D262E0"/>
    <w:lvl w:ilvl="0" w:tplc="0C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DD4BD4C">
      <w:start w:val="1"/>
      <w:numFmt w:val="decimal"/>
      <w:lvlText w:val="3.%2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0B923A6"/>
    <w:multiLevelType w:val="hybridMultilevel"/>
    <w:tmpl w:val="806649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97195E"/>
    <w:multiLevelType w:val="multilevel"/>
    <w:tmpl w:val="2397195E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0">
    <w:nsid w:val="24DD751C"/>
    <w:multiLevelType w:val="hybridMultilevel"/>
    <w:tmpl w:val="A5287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1A6098"/>
    <w:multiLevelType w:val="hybridMultilevel"/>
    <w:tmpl w:val="8264C4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3364EF"/>
    <w:multiLevelType w:val="multilevel"/>
    <w:tmpl w:val="230E2E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3">
    <w:nsid w:val="2B0405B3"/>
    <w:multiLevelType w:val="multilevel"/>
    <w:tmpl w:val="2B0405B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4">
    <w:nsid w:val="33FE63DD"/>
    <w:multiLevelType w:val="multilevel"/>
    <w:tmpl w:val="33FE63DD"/>
    <w:lvl w:ilvl="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8CF1A7B"/>
    <w:multiLevelType w:val="multilevel"/>
    <w:tmpl w:val="38CF1A7B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6">
    <w:nsid w:val="3E406550"/>
    <w:multiLevelType w:val="multilevel"/>
    <w:tmpl w:val="3E4065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17">
    <w:nsid w:val="40AB2244"/>
    <w:multiLevelType w:val="multilevel"/>
    <w:tmpl w:val="40AB22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>
    <w:nsid w:val="442B5B9A"/>
    <w:multiLevelType w:val="multilevel"/>
    <w:tmpl w:val="442B5B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19">
    <w:nsid w:val="49A62AEA"/>
    <w:multiLevelType w:val="multilevel"/>
    <w:tmpl w:val="49A62A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4A9D3E04"/>
    <w:multiLevelType w:val="multilevel"/>
    <w:tmpl w:val="4A9D3E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21">
    <w:nsid w:val="4B7055C8"/>
    <w:multiLevelType w:val="multilevel"/>
    <w:tmpl w:val="4B7055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4DC42A5C"/>
    <w:multiLevelType w:val="hybridMultilevel"/>
    <w:tmpl w:val="6F6049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DC3073"/>
    <w:multiLevelType w:val="multilevel"/>
    <w:tmpl w:val="4DDC3073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4">
    <w:nsid w:val="50A93270"/>
    <w:multiLevelType w:val="multilevel"/>
    <w:tmpl w:val="50A93270"/>
    <w:lvl w:ilvl="0" w:tentative="1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20"/>
      </w:pPr>
      <w:rPr>
        <w:rFonts w:hint="default"/>
      </w:rPr>
    </w:lvl>
    <w:lvl w:ilvl="2" w:tentative="1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25">
    <w:nsid w:val="51991D35"/>
    <w:multiLevelType w:val="multilevel"/>
    <w:tmpl w:val="51991D35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25425F5"/>
    <w:multiLevelType w:val="multilevel"/>
    <w:tmpl w:val="525425F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7">
    <w:nsid w:val="52DE5E0B"/>
    <w:multiLevelType w:val="multilevel"/>
    <w:tmpl w:val="52DE5E0B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8">
    <w:nsid w:val="564D1AAC"/>
    <w:multiLevelType w:val="hybridMultilevel"/>
    <w:tmpl w:val="ECF05A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72BEAD6"/>
    <w:multiLevelType w:val="multilevel"/>
    <w:tmpl w:val="572BEAD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0">
    <w:nsid w:val="572C11EC"/>
    <w:multiLevelType w:val="singleLevel"/>
    <w:tmpl w:val="572C11EC"/>
    <w:lvl w:ilvl="0">
      <w:start w:val="2"/>
      <w:numFmt w:val="decimal"/>
      <w:suff w:val="space"/>
      <w:lvlText w:val="%1."/>
      <w:lvlJc w:val="left"/>
    </w:lvl>
  </w:abstractNum>
  <w:abstractNum w:abstractNumId="31">
    <w:nsid w:val="572C180A"/>
    <w:multiLevelType w:val="multilevel"/>
    <w:tmpl w:val="572C18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2">
    <w:nsid w:val="572C1815"/>
    <w:multiLevelType w:val="multilevel"/>
    <w:tmpl w:val="572C181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3">
    <w:nsid w:val="572C1820"/>
    <w:multiLevelType w:val="multilevel"/>
    <w:tmpl w:val="572C182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4">
    <w:nsid w:val="572C182B"/>
    <w:multiLevelType w:val="multilevel"/>
    <w:tmpl w:val="572C182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5">
    <w:nsid w:val="572C1836"/>
    <w:multiLevelType w:val="multilevel"/>
    <w:tmpl w:val="572C183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6">
    <w:nsid w:val="572C1841"/>
    <w:multiLevelType w:val="multilevel"/>
    <w:tmpl w:val="572C184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7">
    <w:nsid w:val="572C184C"/>
    <w:multiLevelType w:val="multilevel"/>
    <w:tmpl w:val="572C184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8">
    <w:nsid w:val="572C1857"/>
    <w:multiLevelType w:val="multilevel"/>
    <w:tmpl w:val="572C1857"/>
    <w:lvl w:ilvl="0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572C1862"/>
    <w:multiLevelType w:val="multilevel"/>
    <w:tmpl w:val="572C1862"/>
    <w:lvl w:ilvl="0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5E5644C6"/>
    <w:multiLevelType w:val="multilevel"/>
    <w:tmpl w:val="5E5644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41">
    <w:nsid w:val="5F784516"/>
    <w:multiLevelType w:val="multilevel"/>
    <w:tmpl w:val="5F784516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42">
    <w:nsid w:val="60E50A07"/>
    <w:multiLevelType w:val="hybridMultilevel"/>
    <w:tmpl w:val="07D262E0"/>
    <w:lvl w:ilvl="0" w:tplc="0C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DD4BD4C">
      <w:start w:val="1"/>
      <w:numFmt w:val="decimal"/>
      <w:lvlText w:val="3.%2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62132E57"/>
    <w:multiLevelType w:val="hybridMultilevel"/>
    <w:tmpl w:val="D122AF7C"/>
    <w:lvl w:ilvl="0" w:tplc="E5E8AC4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40903D9"/>
    <w:multiLevelType w:val="multilevel"/>
    <w:tmpl w:val="640903D9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56510A7"/>
    <w:multiLevelType w:val="multilevel"/>
    <w:tmpl w:val="656510A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46">
    <w:nsid w:val="67CB1553"/>
    <w:multiLevelType w:val="multilevel"/>
    <w:tmpl w:val="67CB155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47">
    <w:nsid w:val="6E46370A"/>
    <w:multiLevelType w:val="multilevel"/>
    <w:tmpl w:val="6E46370A"/>
    <w:lvl w:ilvl="0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>
    <w:nsid w:val="70454561"/>
    <w:multiLevelType w:val="multilevel"/>
    <w:tmpl w:val="7045456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9">
    <w:nsid w:val="76FF74C0"/>
    <w:multiLevelType w:val="hybridMultilevel"/>
    <w:tmpl w:val="8C2631B2"/>
    <w:lvl w:ilvl="0" w:tplc="421A2A4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>
    <w:nsid w:val="7A2B1725"/>
    <w:multiLevelType w:val="hybridMultilevel"/>
    <w:tmpl w:val="A5287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D3126C7"/>
    <w:multiLevelType w:val="multilevel"/>
    <w:tmpl w:val="7D3126C7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52">
    <w:nsid w:val="7EF96F2C"/>
    <w:multiLevelType w:val="multilevel"/>
    <w:tmpl w:val="7EF96F2C"/>
    <w:lvl w:ilvl="0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31"/>
    <w:lvlOverride w:ilvl="0">
      <w:startOverride w:val="1"/>
    </w:lvlOverride>
  </w:num>
  <w:num w:numId="4">
    <w:abstractNumId w:val="32"/>
    <w:lvlOverride w:ilvl="0">
      <w:startOverride w:val="1"/>
    </w:lvlOverride>
  </w:num>
  <w:num w:numId="5">
    <w:abstractNumId w:val="45"/>
  </w:num>
  <w:num w:numId="6">
    <w:abstractNumId w:val="29"/>
  </w:num>
  <w:num w:numId="7">
    <w:abstractNumId w:val="23"/>
  </w:num>
  <w:num w:numId="8">
    <w:abstractNumId w:val="25"/>
  </w:num>
  <w:num w:numId="9">
    <w:abstractNumId w:val="14"/>
  </w:num>
  <w:num w:numId="10">
    <w:abstractNumId w:val="47"/>
  </w:num>
  <w:num w:numId="11">
    <w:abstractNumId w:val="51"/>
  </w:num>
  <w:num w:numId="12">
    <w:abstractNumId w:val="52"/>
  </w:num>
  <w:num w:numId="13">
    <w:abstractNumId w:val="33"/>
    <w:lvlOverride w:ilvl="0">
      <w:startOverride w:val="1"/>
    </w:lvlOverride>
  </w:num>
  <w:num w:numId="14">
    <w:abstractNumId w:val="34"/>
    <w:lvlOverride w:ilvl="0">
      <w:startOverride w:val="1"/>
    </w:lvlOverride>
  </w:num>
  <w:num w:numId="15">
    <w:abstractNumId w:val="34"/>
    <w:lvlOverride w:ilvl="1">
      <w:startOverride w:val="1"/>
    </w:lvlOverride>
  </w:num>
  <w:num w:numId="16">
    <w:abstractNumId w:val="35"/>
    <w:lvlOverride w:ilvl="1">
      <w:startOverride w:val="1"/>
    </w:lvlOverride>
  </w:num>
  <w:num w:numId="17">
    <w:abstractNumId w:val="44"/>
  </w:num>
  <w:num w:numId="18">
    <w:abstractNumId w:val="36"/>
    <w:lvlOverride w:ilvl="0">
      <w:startOverride w:val="1"/>
    </w:lvlOverride>
  </w:num>
  <w:num w:numId="19">
    <w:abstractNumId w:val="37"/>
    <w:lvlOverride w:ilvl="0">
      <w:startOverride w:val="1"/>
    </w:lvlOverride>
  </w:num>
  <w:num w:numId="20">
    <w:abstractNumId w:val="30"/>
  </w:num>
  <w:num w:numId="21">
    <w:abstractNumId w:val="19"/>
  </w:num>
  <w:num w:numId="22">
    <w:abstractNumId w:val="48"/>
  </w:num>
  <w:num w:numId="23">
    <w:abstractNumId w:val="15"/>
  </w:num>
  <w:num w:numId="24">
    <w:abstractNumId w:val="41"/>
  </w:num>
  <w:num w:numId="25">
    <w:abstractNumId w:val="5"/>
  </w:num>
  <w:num w:numId="26">
    <w:abstractNumId w:val="13"/>
  </w:num>
  <w:num w:numId="27">
    <w:abstractNumId w:val="24"/>
  </w:num>
  <w:num w:numId="28">
    <w:abstractNumId w:val="3"/>
  </w:num>
  <w:num w:numId="29">
    <w:abstractNumId w:val="2"/>
  </w:num>
  <w:num w:numId="30">
    <w:abstractNumId w:val="20"/>
  </w:num>
  <w:num w:numId="31">
    <w:abstractNumId w:val="21"/>
  </w:num>
  <w:num w:numId="32">
    <w:abstractNumId w:val="40"/>
  </w:num>
  <w:num w:numId="33">
    <w:abstractNumId w:val="16"/>
  </w:num>
  <w:num w:numId="34">
    <w:abstractNumId w:val="26"/>
  </w:num>
  <w:num w:numId="35">
    <w:abstractNumId w:val="18"/>
  </w:num>
  <w:num w:numId="36">
    <w:abstractNumId w:val="17"/>
  </w:num>
  <w:num w:numId="37">
    <w:abstractNumId w:val="46"/>
  </w:num>
  <w:num w:numId="38">
    <w:abstractNumId w:val="38"/>
    <w:lvlOverride w:ilvl="0">
      <w:startOverride w:val="1"/>
    </w:lvlOverride>
  </w:num>
  <w:num w:numId="39">
    <w:abstractNumId w:val="39"/>
    <w:lvlOverride w:ilvl="0">
      <w:startOverride w:val="1"/>
    </w:lvlOverride>
  </w:num>
  <w:num w:numId="40">
    <w:abstractNumId w:val="42"/>
  </w:num>
  <w:num w:numId="41">
    <w:abstractNumId w:val="1"/>
  </w:num>
  <w:num w:numId="42">
    <w:abstractNumId w:val="49"/>
  </w:num>
  <w:num w:numId="43">
    <w:abstractNumId w:val="12"/>
  </w:num>
  <w:num w:numId="44">
    <w:abstractNumId w:val="43"/>
  </w:num>
  <w:num w:numId="45">
    <w:abstractNumId w:val="7"/>
  </w:num>
  <w:num w:numId="46">
    <w:abstractNumId w:val="11"/>
  </w:num>
  <w:num w:numId="47">
    <w:abstractNumId w:val="4"/>
  </w:num>
  <w:num w:numId="48">
    <w:abstractNumId w:val="28"/>
  </w:num>
  <w:num w:numId="49">
    <w:abstractNumId w:val="22"/>
  </w:num>
  <w:num w:numId="50">
    <w:abstractNumId w:val="8"/>
  </w:num>
  <w:num w:numId="51">
    <w:abstractNumId w:val="50"/>
  </w:num>
  <w:num w:numId="52">
    <w:abstractNumId w:val="0"/>
  </w:num>
  <w:num w:numId="53">
    <w:abstractNumId w:val="6"/>
  </w:num>
  <w:num w:numId="54">
    <w:abstractNumId w:val="10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proofState w:spelling="clean" w:grammar="clean"/>
  <w:defaultTabStop w:val="420"/>
  <w:hyphenationZone w:val="42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B910E7"/>
    <w:rsid w:val="FDB910E7"/>
    <w:rsid w:val="000172F0"/>
    <w:rsid w:val="000A4B01"/>
    <w:rsid w:val="000F6B69"/>
    <w:rsid w:val="00117D60"/>
    <w:rsid w:val="0017686F"/>
    <w:rsid w:val="00195515"/>
    <w:rsid w:val="002D43E6"/>
    <w:rsid w:val="005E7D2D"/>
    <w:rsid w:val="00614E54"/>
    <w:rsid w:val="00621E79"/>
    <w:rsid w:val="007063A2"/>
    <w:rsid w:val="007A0E12"/>
    <w:rsid w:val="008B6751"/>
    <w:rsid w:val="00B4269F"/>
    <w:rsid w:val="00B81D2E"/>
    <w:rsid w:val="00BA175C"/>
    <w:rsid w:val="00C7443E"/>
    <w:rsid w:val="00CE051E"/>
    <w:rsid w:val="00D074DB"/>
    <w:rsid w:val="00D3732C"/>
    <w:rsid w:val="00DF6705"/>
    <w:rsid w:val="00E03E36"/>
    <w:rsid w:val="00ED1F56"/>
    <w:rsid w:val="00F53124"/>
    <w:rsid w:val="00F66109"/>
    <w:rsid w:val="00F822B2"/>
    <w:rsid w:val="1FF7AD92"/>
    <w:rsid w:val="5DD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iPriority="59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qFormat/>
    <w:rsid w:val="002D43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iedepgina">
    <w:name w:val="footer"/>
    <w:basedOn w:val="Normal"/>
    <w:link w:val="PiedepginaCar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rrafodelista">
    <w:name w:val="List Paragraph"/>
    <w:basedOn w:val="Normal"/>
    <w:uiPriority w:val="34"/>
    <w:qFormat/>
    <w:rsid w:val="00BA175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2D43E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 w:eastAsia="en-US"/>
    </w:rPr>
  </w:style>
  <w:style w:type="paragraph" w:styleId="Textodeglobo">
    <w:name w:val="Balloon Text"/>
    <w:basedOn w:val="Normal"/>
    <w:link w:val="TextodegloboCar"/>
    <w:rsid w:val="005E7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5E7D2D"/>
    <w:rPr>
      <w:rFonts w:ascii="Tahoma" w:eastAsiaTheme="minorHAnsi" w:hAnsi="Tahoma" w:cs="Tahoma"/>
      <w:sz w:val="16"/>
      <w:szCs w:val="16"/>
      <w:lang w:val="es-MX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iPriority="59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qFormat/>
    <w:rsid w:val="002D43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iedepgina">
    <w:name w:val="footer"/>
    <w:basedOn w:val="Normal"/>
    <w:link w:val="PiedepginaCar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rrafodelista">
    <w:name w:val="List Paragraph"/>
    <w:basedOn w:val="Normal"/>
    <w:uiPriority w:val="34"/>
    <w:qFormat/>
    <w:rsid w:val="00BA175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2D43E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 w:eastAsia="en-US"/>
    </w:rPr>
  </w:style>
  <w:style w:type="paragraph" w:styleId="Textodeglobo">
    <w:name w:val="Balloon Text"/>
    <w:basedOn w:val="Normal"/>
    <w:link w:val="TextodegloboCar"/>
    <w:rsid w:val="005E7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5E7D2D"/>
    <w:rPr>
      <w:rFonts w:ascii="Tahoma" w:eastAsiaTheme="minorHAnsi" w:hAnsi="Tahoma" w:cs="Tahoma"/>
      <w:sz w:val="16"/>
      <w:szCs w:val="16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6A01FF-8D21-4836-98DD-D269B93BF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61</Pages>
  <Words>4154</Words>
  <Characters>22849</Characters>
  <Application>Microsoft Office Word</Application>
  <DocSecurity>0</DocSecurity>
  <Lines>190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</dc:creator>
  <cp:lastModifiedBy>Alan Barrera</cp:lastModifiedBy>
  <cp:revision>5</cp:revision>
  <dcterms:created xsi:type="dcterms:W3CDTF">2016-05-06T16:27:00Z</dcterms:created>
  <dcterms:modified xsi:type="dcterms:W3CDTF">2016-05-16T02:38:00Z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2058-10.1.0.5503</vt:lpwstr>
  </property>
</Properties>
</file>