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0D" w:rsidRPr="00031A0D" w:rsidRDefault="00031A0D" w:rsidP="00031A0D">
      <w:pPr>
        <w:shd w:val="clear" w:color="auto" w:fill="FFFFFF"/>
        <w:spacing w:after="0" w:line="525" w:lineRule="atLeast"/>
        <w:outlineLvl w:val="0"/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</w:pPr>
      <w:proofErr w:type="spellStart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>Согласие</w:t>
      </w:r>
      <w:proofErr w:type="spellEnd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 xml:space="preserve"> </w:t>
      </w:r>
      <w:proofErr w:type="spellStart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>на</w:t>
      </w:r>
      <w:proofErr w:type="spellEnd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 xml:space="preserve"> </w:t>
      </w:r>
      <w:proofErr w:type="spellStart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>обработку</w:t>
      </w:r>
      <w:proofErr w:type="spellEnd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 xml:space="preserve"> </w:t>
      </w:r>
      <w:proofErr w:type="spellStart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>персональных</w:t>
      </w:r>
      <w:proofErr w:type="spellEnd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 xml:space="preserve"> </w:t>
      </w:r>
      <w:proofErr w:type="spellStart"/>
      <w:r w:rsidRPr="00031A0D">
        <w:rPr>
          <w:rFonts w:ascii="Akrobat" w:eastAsia="Times New Roman" w:hAnsi="Akrobat" w:cs="Times New Roman"/>
          <w:b/>
          <w:bCs/>
          <w:color w:val="000000" w:themeColor="text1"/>
          <w:kern w:val="36"/>
          <w:sz w:val="53"/>
          <w:szCs w:val="53"/>
        </w:rPr>
        <w:t>данных</w:t>
      </w:r>
      <w:proofErr w:type="spellEnd"/>
    </w:p>
    <w:p w:rsidR="00031A0D" w:rsidRPr="00031A0D" w:rsidRDefault="00031A0D" w:rsidP="00031A0D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Конфиденциальность и обработка персональной информации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1. Предоставление информации Клиентом: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1.1. Предоставляя свои </w:t>
      </w:r>
      <w:bookmarkStart w:id="0" w:name="_GoBack"/>
      <w:bookmarkEnd w:id="0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персональные данные Клиент соглашается на их обработку (вплоть до отзыва Клиентом своего согласия на обработку его персональных данных) компанией ООО "Дэу </w:t>
      </w:r>
      <w:proofErr w:type="spellStart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Энертек</w:t>
      </w:r>
      <w:proofErr w:type="spellEnd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Групп" (далее - "Продавец"), в целях исполнения Продавцом и/или его партнерами своих обязательств перед клиентом, продажи товаров и предоставления услуг, предоставления справочной информации, а также в целях продвижения товаров, работ и услуг, а также соглашается на получение сообщений рекламно-информационного характера и сервисных сообщений по электронной почте или СМС. При обработке персональных данных Клиента Продавец руководствуется Федеральным законом "О персональных данных", Федеральным законом "О рекламе" и локальными нормативными документами.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1.2. При регистрации на сайте </w:t>
      </w:r>
      <w:proofErr w:type="spellStart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переко.рф</w:t>
      </w:r>
      <w:proofErr w:type="spellEnd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(далее - "Сайт") Клиент предоставляет следующую информацию: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Фамилия, Имя, адрес электронной почты, телефон. При оформлении Заказа Клиент может предоставить следующую информацию: фамилия, имя, отчество получателя Заказа, адрес для доставки Заказа, номер контактного телефона.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1.2.1. Если Клиент желает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либо в случае желания клиента отозвать свое согласие на обработку персональных данных или устранения неправомерных действий ООО "Дэу </w:t>
      </w:r>
      <w:proofErr w:type="spellStart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Энертек</w:t>
      </w:r>
      <w:proofErr w:type="spellEnd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Групп" в отношении его персональных данных, то он должен направить официальный запрос Продавцу в порядке, предусмотренном Политикой ООО "Дэу </w:t>
      </w:r>
      <w:proofErr w:type="spellStart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Энертек</w:t>
      </w:r>
      <w:proofErr w:type="spellEnd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Групп" в отношении обработки персональных данных.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Если Клиент желает удалить свою учетную запись на Сайте, Клиент обращается к нам по адресу</w:t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4" w:history="1"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zakaz</w:t>
        </w:r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  <w:lang w:val="ru-RU"/>
          </w:rPr>
          <w:t>-</w:t>
        </w:r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na</w:t>
        </w:r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  <w:lang w:val="ru-RU"/>
          </w:rPr>
          <w:t>-</w:t>
        </w:r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pol</w:t>
        </w:r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  <w:lang w:val="ru-RU"/>
          </w:rPr>
          <w:t>@</w:t>
        </w:r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yandex</w:t>
        </w:r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  <w:lang w:val="ru-RU"/>
          </w:rPr>
          <w:t>.</w:t>
        </w:r>
        <w:proofErr w:type="spellStart"/>
        <w:r w:rsidRPr="00031A0D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ru</w:t>
        </w:r>
        <w:proofErr w:type="spellEnd"/>
      </w:hyperlink>
      <w:r w:rsidRPr="00031A0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или по телефону 8-800-700-80-40 с 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соответствующей просьбой. Данное действие не подразумевает отзыв согласия Клиента на обработку его персональных данных, который согласно действующему законодательству происходит в порядке, предусмотренном абзацем 1 настоящего пункта.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1.3. Использование информации предоставленной Клиентом и получаемой Продавцом.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1.3.1 Продавец использует предоставленные Клиентом данные в течение всего срока регистрации Клиента на Сайте в целях: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 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регистрации/авторизации Клиента на Сайте;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 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обработки Заказов Клиента и для выполнения своих обязательств перед Клиентом;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 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для осуществления деятельности по продвижению товаров и услуг;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 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оценки и анализа работы Сайта;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 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определения победителя в акциях, проводимых Продавцом;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 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анализа покупательских особенностей Клиента и предоставления персональных рекомендаций;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   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информирования клиента об акциях, скидках и специальных предложениях посредством электронных и СМС-рассылок.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1.3.2. Продавец вправе направлять Клиенту сообщения рекламно-информационного характера. Если Клиент не желает получать сообщения рекламно-информационного характера от Продавца, он должен отписаться от рассылки или сообщить о своем нежелании получать информацию Продавцу. С момента изменения указанных настроек получение рассылок Продавца возможно в течение 3 дней, что обусловлено особенностями работы и взаимодействия информационных систем, а так же условиями договоров с контрагентами, осуществляющими в интересах Продавца рассылки сообщений рекламно-информационного характера.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2. Предоставление и передача информации, полученной Продавцом: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2.1. Продавец обязуется не передавать полученную от Клиента информацию третьим лицам. Не считается нарушением предоставление Продавцом информации агентам и третьим лицам, действующим на основании договора с Продавцом, для исполнения обязательств перед Клиентом и только в рамках договоров. Не считается нарушением настоящего пункта передача Продавцом 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lastRenderedPageBreak/>
        <w:t>третьим лицам данных о Клиенте в обезличенной форме в целях оценки и анализа работы Сайта, анализа покупательских особенностей Клиента и предоставления персональных рекомендаций.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2.2. Не считается нарушением обязательств передача информации в соответствии с обоснованными и применимыми требованиями законодательства Российской Федерации.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2.3. Продавец вправе использовать технологию "</w:t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cookies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". "</w:t>
      </w:r>
      <w:r w:rsidRPr="00031A0D">
        <w:rPr>
          <w:rFonts w:ascii="Arial" w:eastAsia="Times New Roman" w:hAnsi="Arial" w:cs="Arial"/>
          <w:color w:val="333333"/>
          <w:sz w:val="24"/>
          <w:szCs w:val="24"/>
        </w:rPr>
        <w:t>Cookies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" не содержат конфиденциальную информацию и не передаются третьим лицам.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2.4. Продавец получает информацию об </w:t>
      </w:r>
      <w:proofErr w:type="spellStart"/>
      <w:r w:rsidRPr="00031A0D">
        <w:rPr>
          <w:rFonts w:ascii="Arial" w:eastAsia="Times New Roman" w:hAnsi="Arial" w:cs="Arial"/>
          <w:color w:val="333333"/>
          <w:sz w:val="24"/>
          <w:szCs w:val="24"/>
        </w:rPr>
        <w:t>ip</w:t>
      </w:r>
      <w:proofErr w:type="spellEnd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-адресе посетителя Сайта </w:t>
      </w:r>
      <w:proofErr w:type="spellStart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переко.рф</w:t>
      </w:r>
      <w:proofErr w:type="spellEnd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и сведения о том, по ссылке с какого интернет-сайта посетитель пришел. Данная информация не используется для установления личности посетителя.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2.5. Продавец не несет ответственности за сведения, предоставленные Клиентом на Сайте в общедоступной форме.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>2.6. Продавец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</w:r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br/>
        <w:t xml:space="preserve">2.7. Более полная информация о политике ООО "Дэу </w:t>
      </w:r>
      <w:proofErr w:type="spellStart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>Энертек</w:t>
      </w:r>
      <w:proofErr w:type="spellEnd"/>
      <w:r w:rsidRPr="00031A0D">
        <w:rPr>
          <w:rFonts w:ascii="Arial" w:eastAsia="Times New Roman" w:hAnsi="Arial" w:cs="Arial"/>
          <w:color w:val="333333"/>
          <w:sz w:val="24"/>
          <w:szCs w:val="24"/>
          <w:lang w:val="ru-RU"/>
        </w:rPr>
        <w:t xml:space="preserve"> Групп" в отношении обработки персональных данных приведена здесь.</w:t>
      </w:r>
    </w:p>
    <w:p w:rsidR="003B49AE" w:rsidRPr="00031A0D" w:rsidRDefault="003B49AE">
      <w:pPr>
        <w:rPr>
          <w:lang w:val="ru-RU"/>
        </w:rPr>
      </w:pPr>
    </w:p>
    <w:sectPr w:rsidR="003B49AE" w:rsidRPr="0003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90"/>
    <w:rsid w:val="00031A0D"/>
    <w:rsid w:val="003B49AE"/>
    <w:rsid w:val="00CA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6AA7D-1A54-4B56-BD69-94391859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3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1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kaz-na-pol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Третьяков</dc:creator>
  <cp:keywords/>
  <dc:description/>
  <cp:lastModifiedBy>Михаил Третьяков</cp:lastModifiedBy>
  <cp:revision>2</cp:revision>
  <dcterms:created xsi:type="dcterms:W3CDTF">2022-11-25T06:03:00Z</dcterms:created>
  <dcterms:modified xsi:type="dcterms:W3CDTF">2022-11-25T06:03:00Z</dcterms:modified>
</cp:coreProperties>
</file>