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"https://nvherrera.github.io/WebDesign1/Lab4/index.html"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de-DE"/>
        </w:rPr>
        <w:t>https://nvherrera.github.io/WebDesign1/Lab4/index.html</w:t>
      </w:r>
      <w:r>
        <w:rPr/>
        <w:fldChar w:fldCharType="end" w:fldLock="0"/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152205</wp:posOffset>
            </wp:positionV>
            <wp:extent cx="5609673" cy="35060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73" cy="3506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1081363</wp:posOffset>
            </wp:positionH>
            <wp:positionV relativeFrom="page">
              <wp:posOffset>7464441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1081363</wp:posOffset>
            </wp:positionH>
            <wp:positionV relativeFrom="page">
              <wp:posOffset>4420251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452120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4568225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4981666</wp:posOffset>
            </wp:positionH>
            <wp:positionV relativeFrom="line">
              <wp:posOffset>4600380</wp:posOffset>
            </wp:positionV>
            <wp:extent cx="38100" cy="12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