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459" w:type="dxa"/>
        <w:tblLook w:val="01E0" w:firstRow="1" w:lastRow="1" w:firstColumn="1" w:lastColumn="1" w:noHBand="0" w:noVBand="0"/>
      </w:tblPr>
      <w:tblGrid>
        <w:gridCol w:w="4536"/>
        <w:gridCol w:w="5954"/>
      </w:tblGrid>
      <w:tr w:rsidR="00562ED2" w:rsidRPr="00562ED2" w14:paraId="24DBC292" w14:textId="77777777" w:rsidTr="005F5D63">
        <w:tc>
          <w:tcPr>
            <w:tcW w:w="4536" w:type="dxa"/>
          </w:tcPr>
          <w:p w14:paraId="144ED29C" w14:textId="35115300" w:rsidR="00562ED2" w:rsidRPr="00562ED2" w:rsidRDefault="00562ED2" w:rsidP="005F5D63">
            <w:pPr>
              <w:ind w:left="-1101" w:firstLine="1101"/>
              <w:jc w:val="center"/>
              <w:rPr>
                <w:sz w:val="24"/>
                <w:szCs w:val="24"/>
                <w:lang w:val="en-US"/>
              </w:rPr>
            </w:pPr>
            <w:r w:rsidRPr="00562ED2">
              <w:rPr>
                <w:sz w:val="24"/>
                <w:szCs w:val="24"/>
                <w:lang w:val="en-US"/>
              </w:rPr>
              <w:t xml:space="preserve">        CÔNG AN </w:t>
            </w:r>
            <w:r w:rsidR="00B86283" w:rsidRPr="009B4339">
              <w:rPr>
                <w:sz w:val="24"/>
                <w:szCs w:val="24"/>
              </w:rPr>
              <w:t>${LOAI} ${HUYEN}</w:t>
            </w:r>
          </w:p>
        </w:tc>
        <w:tc>
          <w:tcPr>
            <w:tcW w:w="5954" w:type="dxa"/>
            <w:tcBorders>
              <w:left w:val="nil"/>
            </w:tcBorders>
          </w:tcPr>
          <w:p w14:paraId="2EF26A10" w14:textId="77777777" w:rsidR="00562ED2" w:rsidRPr="00562ED2" w:rsidRDefault="00562ED2" w:rsidP="005F5D6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562ED2">
              <w:rPr>
                <w:b/>
                <w:sz w:val="24"/>
                <w:szCs w:val="24"/>
                <w:lang w:val="en-US"/>
              </w:rPr>
              <w:t>CỘNG HOÀ XÃ HỘI CHỦ NGHĨA VIỆT NAM</w:t>
            </w:r>
          </w:p>
        </w:tc>
      </w:tr>
      <w:tr w:rsidR="00562ED2" w:rsidRPr="00562ED2" w14:paraId="140842B9" w14:textId="77777777" w:rsidTr="005F5D63">
        <w:tc>
          <w:tcPr>
            <w:tcW w:w="4536" w:type="dxa"/>
          </w:tcPr>
          <w:p w14:paraId="1DC42BBD" w14:textId="42773C3F" w:rsidR="00562ED2" w:rsidRPr="00562ED2" w:rsidRDefault="00562ED2" w:rsidP="005F5D63">
            <w:pPr>
              <w:ind w:left="-250" w:right="-837"/>
              <w:jc w:val="center"/>
              <w:rPr>
                <w:b/>
                <w:sz w:val="24"/>
                <w:szCs w:val="24"/>
                <w:lang w:val="fr-FR"/>
              </w:rPr>
            </w:pPr>
            <w:r w:rsidRPr="00562ED2">
              <w:rPr>
                <w:b/>
                <w:sz w:val="24"/>
                <w:szCs w:val="24"/>
                <w:lang w:val="fr-FR"/>
              </w:rPr>
              <w:t xml:space="preserve">CƠ QUAN </w:t>
            </w:r>
            <w:r w:rsidR="00B86283" w:rsidRPr="00E36230">
              <w:rPr>
                <w:b/>
                <w:bCs/>
                <w:sz w:val="24"/>
                <w:szCs w:val="24"/>
              </w:rPr>
              <w:t>${LOAICQDT}</w:t>
            </w:r>
          </w:p>
          <w:p w14:paraId="09CEBD31" w14:textId="5F640EF4" w:rsidR="00562ED2" w:rsidRPr="00562ED2" w:rsidRDefault="00A04BB7" w:rsidP="005F5D63">
            <w:pPr>
              <w:jc w:val="center"/>
              <w:rPr>
                <w:b/>
                <w:lang w:val="fr-FR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5C23F1" wp14:editId="57E09FEC">
                      <wp:simplePos x="0" y="0"/>
                      <wp:positionH relativeFrom="column">
                        <wp:posOffset>662940</wp:posOffset>
                      </wp:positionH>
                      <wp:positionV relativeFrom="paragraph">
                        <wp:posOffset>12065</wp:posOffset>
                      </wp:positionV>
                      <wp:extent cx="1990725" cy="0"/>
                      <wp:effectExtent l="13335" t="6350" r="5715" b="1270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E6C4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52.2pt;margin-top:.95pt;width:156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"/>
                  </w:pict>
                </mc:Fallback>
              </mc:AlternateContent>
            </w:r>
          </w:p>
        </w:tc>
        <w:tc>
          <w:tcPr>
            <w:tcW w:w="5954" w:type="dxa"/>
            <w:tcBorders>
              <w:left w:val="nil"/>
            </w:tcBorders>
          </w:tcPr>
          <w:p w14:paraId="5B3CB7DF" w14:textId="77777777" w:rsidR="00562ED2" w:rsidRPr="00562ED2" w:rsidRDefault="00562ED2" w:rsidP="005F5D63">
            <w:pPr>
              <w:ind w:right="-334"/>
              <w:jc w:val="center"/>
              <w:rPr>
                <w:b/>
                <w:lang w:val="en-US"/>
              </w:rPr>
            </w:pPr>
            <w:r w:rsidRPr="00562ED2">
              <w:rPr>
                <w:b/>
                <w:lang w:val="en-US"/>
              </w:rPr>
              <w:t>Độc lập- Tự do- Hạnh phúc</w:t>
            </w:r>
          </w:p>
          <w:p w14:paraId="4366D342" w14:textId="0CA00791" w:rsidR="00562ED2" w:rsidRPr="00562ED2" w:rsidRDefault="00A04BB7" w:rsidP="005F5D63">
            <w:pPr>
              <w:jc w:val="right"/>
              <w:rPr>
                <w:b/>
                <w:u w:val="single"/>
                <w:lang w:val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DBAF85" wp14:editId="13B11C86">
                      <wp:simplePos x="0" y="0"/>
                      <wp:positionH relativeFrom="column">
                        <wp:posOffset>1064895</wp:posOffset>
                      </wp:positionH>
                      <wp:positionV relativeFrom="paragraph">
                        <wp:posOffset>635</wp:posOffset>
                      </wp:positionV>
                      <wp:extent cx="1647825" cy="0"/>
                      <wp:effectExtent l="9525" t="5080" r="9525" b="1397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7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563B4" id="AutoShape 5" o:spid="_x0000_s1026" type="#_x0000_t32" style="position:absolute;margin-left:83.85pt;margin-top:.05pt;width:129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"/>
                  </w:pict>
                </mc:Fallback>
              </mc:AlternateContent>
            </w:r>
          </w:p>
          <w:p w14:paraId="5AC35E5F" w14:textId="03582BA4" w:rsidR="00562ED2" w:rsidRPr="00562ED2" w:rsidRDefault="00A51D46" w:rsidP="00830CC5">
            <w:pPr>
              <w:ind w:right="317"/>
              <w:jc w:val="right"/>
              <w:rPr>
                <w:i/>
                <w:lang w:val="en-US"/>
              </w:rPr>
            </w:pPr>
            <w:r>
              <w:rPr>
                <w:i/>
                <w:iCs/>
                <w:sz w:val="26"/>
                <w:szCs w:val="26"/>
              </w:rPr>
              <w:t>${Huyen}</w:t>
            </w:r>
            <w:r w:rsidR="00562ED2">
              <w:rPr>
                <w:i/>
                <w:lang w:val="en-US"/>
              </w:rPr>
              <w:t>, ngày</w:t>
            </w:r>
            <w:r w:rsidR="00830CC5">
              <w:rPr>
                <w:i/>
                <w:lang w:val="en-US"/>
              </w:rPr>
              <w:t xml:space="preserve">    </w:t>
            </w:r>
            <w:r w:rsidR="00562ED2" w:rsidRPr="00562ED2">
              <w:rPr>
                <w:i/>
                <w:lang w:val="en-US"/>
              </w:rPr>
              <w:t xml:space="preserve"> tháng </w:t>
            </w:r>
            <w:r w:rsidR="006841B7">
              <w:rPr>
                <w:i/>
                <w:lang w:val="en-US"/>
              </w:rPr>
              <w:t xml:space="preserve"> </w:t>
            </w:r>
            <w:r w:rsidR="00830CC5">
              <w:rPr>
                <w:i/>
                <w:lang w:val="en-US"/>
              </w:rPr>
              <w:t xml:space="preserve">   </w:t>
            </w:r>
            <w:r w:rsidR="006841B7">
              <w:rPr>
                <w:i/>
                <w:lang w:val="en-US"/>
              </w:rPr>
              <w:t xml:space="preserve"> </w:t>
            </w:r>
            <w:r w:rsidR="008B15B7">
              <w:rPr>
                <w:i/>
                <w:lang w:val="en-US"/>
              </w:rPr>
              <w:t xml:space="preserve"> năm 20</w:t>
            </w:r>
            <w:r w:rsidR="008B15B7" w:rsidRPr="00CB73F6">
              <w:rPr>
                <w:i/>
                <w:color w:val="FFFFFF" w:themeColor="background1"/>
                <w:lang w:val="en-US"/>
              </w:rPr>
              <w:t>20</w:t>
            </w:r>
          </w:p>
        </w:tc>
      </w:tr>
    </w:tbl>
    <w:p w14:paraId="1BF46F61" w14:textId="77777777" w:rsidR="00562ED2" w:rsidRPr="009F2F36" w:rsidRDefault="00562ED2" w:rsidP="00562ED2">
      <w:pPr>
        <w:rPr>
          <w:sz w:val="24"/>
          <w:szCs w:val="24"/>
        </w:rPr>
      </w:pPr>
      <w:r w:rsidRPr="009F2F36">
        <w:rPr>
          <w:i/>
        </w:rPr>
        <w:t xml:space="preserve">                           </w:t>
      </w:r>
    </w:p>
    <w:p w14:paraId="0B618A3F" w14:textId="6DEC574E" w:rsidR="00562ED2" w:rsidRDefault="00562ED2" w:rsidP="008269BF">
      <w:pPr>
        <w:jc w:val="center"/>
        <w:rPr>
          <w:b/>
        </w:rPr>
      </w:pPr>
      <w:r w:rsidRPr="009F2F36">
        <w:rPr>
          <w:b/>
        </w:rPr>
        <w:t>BÁO CÁO SƠ KẾT</w:t>
      </w:r>
      <w:r w:rsidR="00BF5E34" w:rsidRPr="009F2F36">
        <w:rPr>
          <w:b/>
        </w:rPr>
        <w:t xml:space="preserve"> VỤ ÁN</w:t>
      </w:r>
    </w:p>
    <w:p w14:paraId="1EDE4C5D" w14:textId="5CE6DF88" w:rsidR="00094E4F" w:rsidRPr="008269BF" w:rsidRDefault="00094E4F" w:rsidP="008269BF">
      <w:pPr>
        <w:jc w:val="center"/>
        <w:rPr>
          <w:bCs/>
          <w:i/>
          <w:iCs/>
          <w:lang w:val="en-US"/>
        </w:rPr>
      </w:pPr>
      <w:r w:rsidRPr="008269BF">
        <w:rPr>
          <w:bCs/>
          <w:i/>
          <w:iCs/>
          <w:lang w:val="en-US"/>
        </w:rPr>
        <w:t>(Về việc tạm đình chỉ điều tra vụ án</w:t>
      </w:r>
      <w:r w:rsidR="003F5EC4" w:rsidRPr="008269BF">
        <w:rPr>
          <w:bCs/>
          <w:i/>
          <w:iCs/>
          <w:lang w:val="en-US"/>
        </w:rPr>
        <w:t>)</w:t>
      </w:r>
    </w:p>
    <w:p w14:paraId="7E4A8D57" w14:textId="77777777" w:rsidR="00EA62AA" w:rsidRDefault="00EA62AA" w:rsidP="001F0021">
      <w:pPr>
        <w:spacing w:line="288" w:lineRule="auto"/>
        <w:contextualSpacing/>
      </w:pPr>
    </w:p>
    <w:p w14:paraId="1244E9B7" w14:textId="77777777" w:rsidR="00EA62AA" w:rsidRDefault="00562ED2" w:rsidP="00EA62AA">
      <w:pPr>
        <w:spacing w:line="288" w:lineRule="auto"/>
        <w:ind w:firstLine="1843"/>
        <w:contextualSpacing/>
      </w:pPr>
      <w:r w:rsidRPr="00277881">
        <w:t xml:space="preserve">Kính gửi: </w:t>
      </w:r>
      <w:r w:rsidRPr="00562ED2">
        <w:t xml:space="preserve">- Đ/c </w:t>
      </w:r>
      <w:r w:rsidR="00933694" w:rsidRPr="008B16CD">
        <w:t xml:space="preserve">Phó </w:t>
      </w:r>
      <w:r w:rsidR="00225DFD" w:rsidRPr="00277881">
        <w:t xml:space="preserve">Thủ trưởng </w:t>
      </w:r>
      <w:r w:rsidRPr="00562ED2">
        <w:t>Cơ quan</w:t>
      </w:r>
      <w:r w:rsidR="00933694" w:rsidRPr="008B16CD">
        <w:t xml:space="preserve"> </w:t>
      </w:r>
      <w:r w:rsidR="00225DFD" w:rsidRPr="00277881">
        <w:t xml:space="preserve">điều tra </w:t>
      </w:r>
    </w:p>
    <w:p w14:paraId="26FD4C8A" w14:textId="46B0BE0F" w:rsidR="00562ED2" w:rsidRPr="00EA62AA" w:rsidRDefault="00EA62AA" w:rsidP="00EA62AA">
      <w:pPr>
        <w:spacing w:line="288" w:lineRule="auto"/>
        <w:ind w:firstLine="1843"/>
        <w:contextualSpacing/>
      </w:pPr>
      <w:r w:rsidRPr="00EA62AA">
        <w:rPr>
          <w:color w:val="FFFFFF" w:themeColor="background1"/>
        </w:rPr>
        <w:t>Kính gửi:</w:t>
      </w:r>
      <w:r w:rsidRPr="00277881">
        <w:t xml:space="preserve"> </w:t>
      </w:r>
      <w:r w:rsidRPr="00562ED2">
        <w:t xml:space="preserve">- </w:t>
      </w:r>
      <w:r w:rsidR="00562ED2" w:rsidRPr="00277881">
        <w:t xml:space="preserve">BCH Đội </w:t>
      </w:r>
      <w:r w:rsidR="00734F37">
        <w:rPr>
          <w:lang w:val="en-US"/>
        </w:rPr>
        <w:t>${TenDonVi}</w:t>
      </w:r>
    </w:p>
    <w:p w14:paraId="5BDD1654" w14:textId="77777777" w:rsidR="00B45FEF" w:rsidRDefault="00B45FEF" w:rsidP="001F0021">
      <w:pPr>
        <w:spacing w:line="288" w:lineRule="auto"/>
        <w:ind w:firstLine="567"/>
        <w:contextualSpacing/>
        <w:jc w:val="both"/>
      </w:pPr>
    </w:p>
    <w:p w14:paraId="5E6E235F" w14:textId="389233E1" w:rsidR="00830CC5" w:rsidRPr="00830CC5" w:rsidRDefault="00562ED2" w:rsidP="001F0021">
      <w:pPr>
        <w:spacing w:line="288" w:lineRule="auto"/>
        <w:ind w:firstLine="567"/>
        <w:contextualSpacing/>
        <w:jc w:val="both"/>
      </w:pPr>
      <w:r w:rsidRPr="00562ED2">
        <w:t xml:space="preserve">Tôi: </w:t>
      </w:r>
      <w:r w:rsidR="004C22E6">
        <w:rPr>
          <w:lang w:val="en-US"/>
        </w:rPr>
        <w:t>${DTVChinh}</w:t>
      </w:r>
      <w:r w:rsidR="008B16CD">
        <w:tab/>
      </w:r>
      <w:r w:rsidR="00830CC5" w:rsidRPr="00830CC5">
        <w:t xml:space="preserve"> – Điều tra viên </w:t>
      </w:r>
    </w:p>
    <w:p w14:paraId="424FDA2A" w14:textId="493D0A99" w:rsidR="00562ED2" w:rsidRPr="00277881" w:rsidRDefault="00830CC5" w:rsidP="001F0021">
      <w:pPr>
        <w:spacing w:line="288" w:lineRule="auto"/>
        <w:ind w:firstLine="567"/>
        <w:contextualSpacing/>
        <w:jc w:val="both"/>
      </w:pPr>
      <w:r w:rsidRPr="00830CC5">
        <w:t xml:space="preserve">Cùng cán bộ: </w:t>
      </w:r>
      <w:r w:rsidR="000A0F18">
        <w:rPr>
          <w:lang w:val="en-US"/>
        </w:rPr>
        <w:t>${CBChinh}</w:t>
      </w:r>
      <w:r>
        <w:tab/>
      </w:r>
    </w:p>
    <w:p w14:paraId="0C715142" w14:textId="1DEBE8DF" w:rsidR="00562ED2" w:rsidRPr="00225DFD" w:rsidRDefault="00562ED2" w:rsidP="001F0021">
      <w:pPr>
        <w:spacing w:line="288" w:lineRule="auto"/>
        <w:ind w:firstLine="567"/>
        <w:contextualSpacing/>
        <w:jc w:val="both"/>
      </w:pPr>
      <w:r w:rsidRPr="00562ED2">
        <w:t xml:space="preserve">Hiện công tác tại </w:t>
      </w:r>
      <w:r w:rsidR="007A72AC">
        <w:rPr>
          <w:lang w:val="en-US"/>
        </w:rPr>
        <w:t xml:space="preserve">${TenDonVi} </w:t>
      </w:r>
      <w:r w:rsidR="00417A93" w:rsidRPr="00225DFD">
        <w:t>xin báo cáo như sau:</w:t>
      </w:r>
    </w:p>
    <w:p w14:paraId="7246F5D7" w14:textId="77777777" w:rsidR="00BF5E34" w:rsidRPr="00AE0C64" w:rsidRDefault="00BF5E34" w:rsidP="00053F11">
      <w:pPr>
        <w:spacing w:line="360" w:lineRule="auto"/>
        <w:ind w:firstLine="567"/>
        <w:contextualSpacing/>
        <w:jc w:val="center"/>
        <w:rPr>
          <w:b/>
          <w:bCs/>
        </w:rPr>
      </w:pPr>
      <w:r w:rsidRPr="00AE0C64">
        <w:rPr>
          <w:b/>
          <w:bCs/>
        </w:rPr>
        <w:t>I. NỘI DUNG</w:t>
      </w:r>
    </w:p>
    <w:p w14:paraId="1A289427" w14:textId="186C6042" w:rsidR="00BC0A5F" w:rsidRPr="0035369D" w:rsidRDefault="00CF1405" w:rsidP="00BC0A5F">
      <w:pPr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color w:val="000000"/>
          <w:sz w:val="16"/>
          <w:szCs w:val="20"/>
        </w:rPr>
      </w:pPr>
      <w:r w:rsidRPr="00CF1405">
        <w:t xml:space="preserve">Cơ quan </w:t>
      </w:r>
      <w:r w:rsidR="00724FF7">
        <w:rPr>
          <w:lang w:val="en-US"/>
        </w:rPr>
        <w:t>${LoaiCQDT}</w:t>
      </w:r>
      <w:r w:rsidRPr="00CF1405">
        <w:t xml:space="preserve"> Công an </w:t>
      </w:r>
      <w:bookmarkStart w:id="0" w:name="_Hlk107254398"/>
      <w:r w:rsidR="00D178A3">
        <w:rPr>
          <w:spacing w:val="-2"/>
          <w:sz w:val="26"/>
        </w:rPr>
        <w:t>${Loai} ${Huyen}, ${Tinh}</w:t>
      </w:r>
      <w:bookmarkEnd w:id="0"/>
      <w:r w:rsidR="00D178A3">
        <w:rPr>
          <w:color w:val="000000"/>
          <w:sz w:val="26"/>
          <w:szCs w:val="20"/>
          <w:lang w:val="en-US"/>
        </w:rPr>
        <w:t xml:space="preserve"> </w:t>
      </w:r>
      <w:r w:rsidRPr="00CF1405">
        <w:t>đang tiến hành điều tra vụ án</w:t>
      </w:r>
      <w:r w:rsidR="00365C08">
        <w:rPr>
          <w:lang w:val="en-US"/>
        </w:rPr>
        <w:t xml:space="preserve"> </w:t>
      </w:r>
      <w:bookmarkStart w:id="1" w:name="_Hlk107254357"/>
      <w:r w:rsidR="00BC0A5F">
        <w:rPr>
          <w:sz w:val="26"/>
          <w:szCs w:val="26"/>
        </w:rPr>
        <w:t xml:space="preserve">${ToiDanh} </w:t>
      </w:r>
      <w:r w:rsidR="00BC0A5F">
        <w:rPr>
          <w:sz w:val="26"/>
          <w:szCs w:val="20"/>
        </w:rPr>
        <w:t xml:space="preserve">tại </w:t>
      </w:r>
      <w:r w:rsidR="00BC0A5F">
        <w:t xml:space="preserve">${NoiXayRa} ${DPXayRa} </w:t>
      </w:r>
      <w:r w:rsidR="00BC0A5F">
        <w:rPr>
          <w:spacing w:val="-2"/>
          <w:sz w:val="26"/>
        </w:rPr>
        <w:t xml:space="preserve">ngày </w:t>
      </w:r>
      <w:r w:rsidR="00BC0A5F">
        <w:t>${NgayXayRa}</w:t>
      </w:r>
      <w:bookmarkEnd w:id="1"/>
      <w:r w:rsidR="00BC0A5F">
        <w:rPr>
          <w:sz w:val="26"/>
          <w:szCs w:val="26"/>
        </w:rPr>
        <w:t>.</w:t>
      </w:r>
    </w:p>
    <w:p w14:paraId="14CA075A" w14:textId="09880155" w:rsidR="001F0021" w:rsidRPr="00CC1A45" w:rsidRDefault="001F0021" w:rsidP="00705A40">
      <w:pPr>
        <w:tabs>
          <w:tab w:val="right" w:pos="0"/>
          <w:tab w:val="left" w:leader="dot" w:pos="9356"/>
        </w:tabs>
        <w:adjustRightInd w:val="0"/>
        <w:snapToGrid w:val="0"/>
        <w:spacing w:line="276" w:lineRule="auto"/>
        <w:ind w:firstLine="567"/>
        <w:jc w:val="both"/>
        <w:rPr>
          <w:color w:val="FF0000"/>
        </w:rPr>
      </w:pPr>
      <w:r w:rsidRPr="00CC1A45">
        <w:rPr>
          <w:color w:val="FF0000"/>
        </w:rPr>
        <w:t>Nội dung vụ án:</w:t>
      </w:r>
    </w:p>
    <w:p w14:paraId="12309891" w14:textId="1E6ED70F" w:rsidR="00BF5E34" w:rsidRDefault="00BF5E34" w:rsidP="00933694">
      <w:pPr>
        <w:adjustRightInd w:val="0"/>
        <w:snapToGrid w:val="0"/>
        <w:spacing w:line="276" w:lineRule="auto"/>
        <w:ind w:firstLine="567"/>
        <w:jc w:val="center"/>
        <w:rPr>
          <w:b/>
          <w:bCs/>
          <w:lang w:val="en-US"/>
        </w:rPr>
      </w:pPr>
      <w:r w:rsidRPr="00AE0C64">
        <w:rPr>
          <w:b/>
          <w:bCs/>
        </w:rPr>
        <w:t xml:space="preserve">II. </w:t>
      </w:r>
      <w:r w:rsidR="00AE0C64">
        <w:rPr>
          <w:b/>
          <w:bCs/>
          <w:lang w:val="en-US"/>
        </w:rPr>
        <w:t>NHỮNG VIỆC ĐÃ THỰC HIỆN</w:t>
      </w:r>
    </w:p>
    <w:p w14:paraId="1D3D1425" w14:textId="77777777" w:rsidR="00DC4DC4" w:rsidRPr="00AE0C64" w:rsidRDefault="00DC4DC4" w:rsidP="00DC4DC4">
      <w:pPr>
        <w:adjustRightInd w:val="0"/>
        <w:snapToGrid w:val="0"/>
        <w:spacing w:line="276" w:lineRule="auto"/>
        <w:ind w:firstLine="567"/>
        <w:rPr>
          <w:b/>
          <w:bCs/>
          <w:lang w:val="en-US"/>
        </w:rPr>
      </w:pPr>
    </w:p>
    <w:p w14:paraId="547B5208" w14:textId="3A0875CD" w:rsidR="00BF5E34" w:rsidRPr="007909C5" w:rsidRDefault="00BF5E34" w:rsidP="00933694">
      <w:pPr>
        <w:adjustRightInd w:val="0"/>
        <w:snapToGrid w:val="0"/>
        <w:spacing w:line="276" w:lineRule="auto"/>
        <w:ind w:firstLine="567"/>
        <w:jc w:val="center"/>
        <w:rPr>
          <w:b/>
          <w:bCs/>
          <w:lang w:val="en-US"/>
        </w:rPr>
      </w:pPr>
      <w:r w:rsidRPr="007909C5">
        <w:rPr>
          <w:b/>
          <w:bCs/>
        </w:rPr>
        <w:t xml:space="preserve">III. </w:t>
      </w:r>
      <w:r w:rsidR="00DC4DC4" w:rsidRPr="007909C5">
        <w:rPr>
          <w:b/>
          <w:bCs/>
          <w:lang w:val="en-US"/>
        </w:rPr>
        <w:t>NHẬN XÉT VÀ ĐỀ XUẤT</w:t>
      </w:r>
    </w:p>
    <w:p w14:paraId="1A06CF68" w14:textId="429DB208" w:rsidR="00562ED2" w:rsidRPr="00225DFD" w:rsidRDefault="00562ED2" w:rsidP="00933694">
      <w:pPr>
        <w:pStyle w:val="BodyTextIndent"/>
        <w:adjustRightInd w:val="0"/>
        <w:snapToGrid w:val="0"/>
        <w:spacing w:after="0" w:line="276" w:lineRule="auto"/>
        <w:ind w:left="0" w:firstLine="567"/>
        <w:jc w:val="both"/>
        <w:rPr>
          <w:rFonts w:ascii="Times New Roman" w:hAnsi="Times New Roman"/>
          <w:sz w:val="28"/>
          <w:szCs w:val="28"/>
          <w:lang w:val="vi-VN"/>
        </w:rPr>
      </w:pPr>
      <w:r w:rsidRPr="00225DFD">
        <w:rPr>
          <w:rFonts w:ascii="Times New Roman" w:hAnsi="Times New Roman"/>
          <w:lang w:val="vi-VN"/>
        </w:rPr>
        <w:t xml:space="preserve">- </w:t>
      </w:r>
      <w:r w:rsidRPr="00225DFD">
        <w:rPr>
          <w:rFonts w:ascii="Times New Roman" w:hAnsi="Times New Roman"/>
          <w:sz w:val="28"/>
          <w:szCs w:val="28"/>
          <w:lang w:val="vi-VN"/>
        </w:rPr>
        <w:t xml:space="preserve">Ra Quyết định tạm đình chỉ điều tra vụ án </w:t>
      </w:r>
      <w:r w:rsidR="00596AA2" w:rsidRPr="00596AA2">
        <w:rPr>
          <w:rFonts w:ascii="Times New Roman" w:hAnsi="Times New Roman"/>
          <w:szCs w:val="26"/>
        </w:rPr>
        <w:t xml:space="preserve">${ToiDanh} </w:t>
      </w:r>
      <w:r w:rsidR="00596AA2" w:rsidRPr="00596AA2">
        <w:rPr>
          <w:rFonts w:ascii="Times New Roman" w:hAnsi="Times New Roman"/>
        </w:rPr>
        <w:t xml:space="preserve">tại ${NoiXayRa} ${DPXayRa} </w:t>
      </w:r>
      <w:r w:rsidR="00596AA2" w:rsidRPr="00596AA2">
        <w:rPr>
          <w:rFonts w:ascii="Times New Roman" w:hAnsi="Times New Roman"/>
          <w:spacing w:val="-2"/>
        </w:rPr>
        <w:t xml:space="preserve">ngày </w:t>
      </w:r>
      <w:r w:rsidR="00596AA2" w:rsidRPr="00596AA2">
        <w:rPr>
          <w:rFonts w:ascii="Times New Roman" w:hAnsi="Times New Roman"/>
        </w:rPr>
        <w:t>${NgayXayRa}</w:t>
      </w:r>
      <w:r w:rsidR="00596AA2">
        <w:rPr>
          <w:rFonts w:ascii="Times New Roman" w:hAnsi="Times New Roman"/>
          <w:szCs w:val="26"/>
        </w:rPr>
        <w:t xml:space="preserve"> </w:t>
      </w:r>
      <w:r w:rsidRPr="00225DFD">
        <w:rPr>
          <w:rFonts w:ascii="Times New Roman" w:hAnsi="Times New Roman"/>
          <w:sz w:val="28"/>
          <w:szCs w:val="28"/>
          <w:lang w:val="vi-VN"/>
        </w:rPr>
        <w:t>và thông báo cho bị hại theo quy định của pháp luật.</w:t>
      </w:r>
    </w:p>
    <w:p w14:paraId="124F7BBC" w14:textId="77777777" w:rsidR="00562ED2" w:rsidRPr="00225DFD" w:rsidRDefault="00562ED2" w:rsidP="00933694">
      <w:pPr>
        <w:adjustRightInd w:val="0"/>
        <w:snapToGrid w:val="0"/>
        <w:spacing w:line="276" w:lineRule="auto"/>
        <w:ind w:firstLine="567"/>
        <w:jc w:val="both"/>
        <w:rPr>
          <w:spacing w:val="-6"/>
        </w:rPr>
      </w:pPr>
      <w:r w:rsidRPr="00562ED2">
        <w:t xml:space="preserve">-  Áp dụng các biện pháp nghiệp vụ để tiếp tục điều tra, xác minh </w:t>
      </w:r>
      <w:r w:rsidRPr="00225DFD">
        <w:t>làm rõ đối tượng trộm cắp tài sản</w:t>
      </w:r>
      <w:r w:rsidRPr="00562ED2">
        <w:t>.</w:t>
      </w:r>
      <w:r w:rsidR="006A511B" w:rsidRPr="00225DFD">
        <w:t xml:space="preserve"> </w:t>
      </w:r>
      <w:r w:rsidRPr="00562ED2">
        <w:t>Nếu c</w:t>
      </w:r>
      <w:r w:rsidRPr="00225DFD">
        <w:t>ó</w:t>
      </w:r>
      <w:r w:rsidRPr="00562ED2">
        <w:t xml:space="preserve"> th</w:t>
      </w:r>
      <w:r w:rsidR="006A511B" w:rsidRPr="00225DFD">
        <w:t>ô</w:t>
      </w:r>
      <w:r w:rsidRPr="00562ED2">
        <w:t xml:space="preserve">ng tin mới sẽ </w:t>
      </w:r>
      <w:r w:rsidR="006A511B" w:rsidRPr="00225DFD">
        <w:t>kịp thời báo cáo.</w:t>
      </w:r>
    </w:p>
    <w:p w14:paraId="0E4AA28F" w14:textId="58526607" w:rsidR="00562ED2" w:rsidRPr="00225DFD" w:rsidRDefault="00562ED2" w:rsidP="00933694">
      <w:pPr>
        <w:adjustRightInd w:val="0"/>
        <w:snapToGrid w:val="0"/>
        <w:spacing w:line="276" w:lineRule="auto"/>
        <w:ind w:firstLine="567"/>
        <w:jc w:val="both"/>
        <w:rPr>
          <w:spacing w:val="-6"/>
        </w:rPr>
      </w:pPr>
      <w:r w:rsidRPr="00225DFD">
        <w:rPr>
          <w:spacing w:val="-6"/>
        </w:rPr>
        <w:t xml:space="preserve">Kính báo cáo </w:t>
      </w:r>
      <w:r w:rsidR="006A511B" w:rsidRPr="00225DFD">
        <w:rPr>
          <w:spacing w:val="-6"/>
        </w:rPr>
        <w:t>đồng chí</w:t>
      </w:r>
      <w:r w:rsidRPr="00225DFD">
        <w:rPr>
          <w:spacing w:val="-6"/>
        </w:rPr>
        <w:t xml:space="preserve"> </w:t>
      </w:r>
      <w:r w:rsidR="008E0CAC">
        <w:rPr>
          <w:spacing w:val="-6"/>
          <w:lang w:val="en-US"/>
        </w:rPr>
        <w:t>${ChucDanhLanhDao}</w:t>
      </w:r>
      <w:r w:rsidRPr="00225DFD">
        <w:rPr>
          <w:spacing w:val="-6"/>
        </w:rPr>
        <w:t xml:space="preserve"> và BCH </w:t>
      </w:r>
      <w:r w:rsidR="00951EC4">
        <w:rPr>
          <w:lang w:val="en-US"/>
        </w:rPr>
        <w:t>${TenDonVi}</w:t>
      </w:r>
      <w:r w:rsidRPr="00225DFD">
        <w:rPr>
          <w:spacing w:val="-6"/>
        </w:rPr>
        <w:t xml:space="preserve"> duyệt./.</w:t>
      </w:r>
    </w:p>
    <w:p w14:paraId="604AF175" w14:textId="77777777" w:rsidR="00830CC5" w:rsidRPr="00225DFD" w:rsidRDefault="00562ED2" w:rsidP="00933694">
      <w:pPr>
        <w:adjustRightInd w:val="0"/>
        <w:snapToGrid w:val="0"/>
        <w:spacing w:line="276" w:lineRule="auto"/>
        <w:ind w:left="-851" w:right="-568"/>
        <w:rPr>
          <w:b/>
          <w:sz w:val="24"/>
          <w:szCs w:val="24"/>
        </w:rPr>
      </w:pPr>
      <w:r w:rsidRPr="00225DFD">
        <w:rPr>
          <w:b/>
        </w:rPr>
        <w:t xml:space="preserve">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7"/>
        <w:gridCol w:w="2714"/>
      </w:tblGrid>
      <w:tr w:rsidR="00830CC5" w14:paraId="6EE42989" w14:textId="77777777" w:rsidTr="00830CC5">
        <w:trPr>
          <w:jc w:val="center"/>
        </w:trPr>
        <w:tc>
          <w:tcPr>
            <w:tcW w:w="6487" w:type="dxa"/>
          </w:tcPr>
          <w:p w14:paraId="1F4DFB83" w14:textId="77777777" w:rsidR="00EC4BF4" w:rsidRPr="000E17BD" w:rsidRDefault="00EC4BF4" w:rsidP="00EC4BF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pacing w:val="-2"/>
              </w:rPr>
            </w:pPr>
            <w:r w:rsidRPr="000E17BD">
              <w:rPr>
                <w:b/>
                <w:bCs/>
                <w:spacing w:val="-2"/>
                <w:sz w:val="26"/>
              </w:rPr>
              <w:t>${CHUCDANHLANHDAO}</w:t>
            </w:r>
          </w:p>
          <w:p w14:paraId="0DB68D96" w14:textId="77777777" w:rsidR="00EC4BF4" w:rsidRPr="000E17BD" w:rsidRDefault="00EC4BF4" w:rsidP="00EC4BF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pacing w:val="-2"/>
              </w:rPr>
            </w:pPr>
          </w:p>
          <w:p w14:paraId="2F62616D" w14:textId="262E5317" w:rsidR="00EC4BF4" w:rsidRDefault="00EC4BF4" w:rsidP="00EC4BF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pacing w:val="-2"/>
              </w:rPr>
            </w:pPr>
          </w:p>
          <w:p w14:paraId="5A365380" w14:textId="77777777" w:rsidR="00EC4BF4" w:rsidRPr="000E17BD" w:rsidRDefault="00EC4BF4" w:rsidP="00EC4BF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pacing w:val="-2"/>
              </w:rPr>
            </w:pPr>
          </w:p>
          <w:p w14:paraId="6C405355" w14:textId="77777777" w:rsidR="00EC4BF4" w:rsidRPr="000E17BD" w:rsidRDefault="00EC4BF4" w:rsidP="00EC4BF4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b/>
                <w:bCs/>
                <w:spacing w:val="-2"/>
              </w:rPr>
            </w:pPr>
          </w:p>
          <w:p w14:paraId="3B911945" w14:textId="0BDBD68F" w:rsidR="00830CC5" w:rsidRPr="00830CC5" w:rsidRDefault="00EC4BF4" w:rsidP="00596AA2">
            <w:pPr>
              <w:spacing w:line="276" w:lineRule="auto"/>
              <w:ind w:right="-116"/>
              <w:contextualSpacing/>
              <w:jc w:val="center"/>
              <w:rPr>
                <w:b/>
                <w:sz w:val="24"/>
                <w:szCs w:val="24"/>
              </w:rPr>
            </w:pPr>
            <w:bookmarkStart w:id="2" w:name="_Hlk106226591"/>
            <w:r w:rsidRPr="000E17BD">
              <w:rPr>
                <w:b/>
                <w:bCs/>
                <w:spacing w:val="-2"/>
                <w:sz w:val="26"/>
              </w:rPr>
              <w:t>${CapBacLanhDao} ${TenLanhDao}</w:t>
            </w:r>
            <w:bookmarkEnd w:id="2"/>
          </w:p>
        </w:tc>
        <w:tc>
          <w:tcPr>
            <w:tcW w:w="2800" w:type="dxa"/>
          </w:tcPr>
          <w:p w14:paraId="48834468" w14:textId="77777777" w:rsidR="00830CC5" w:rsidRPr="00830CC5" w:rsidRDefault="00830CC5" w:rsidP="00830CC5">
            <w:pPr>
              <w:spacing w:line="276" w:lineRule="auto"/>
              <w:ind w:right="-568"/>
              <w:contextualSpacing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BAN CHỈ HUY ĐỘI</w:t>
            </w:r>
          </w:p>
        </w:tc>
      </w:tr>
      <w:tr w:rsidR="00830CC5" w14:paraId="1112C599" w14:textId="77777777" w:rsidTr="00830CC5">
        <w:trPr>
          <w:jc w:val="center"/>
        </w:trPr>
        <w:tc>
          <w:tcPr>
            <w:tcW w:w="6487" w:type="dxa"/>
          </w:tcPr>
          <w:p w14:paraId="421A7238" w14:textId="77777777" w:rsidR="00830CC5" w:rsidRPr="00830CC5" w:rsidRDefault="00830CC5" w:rsidP="00830CC5">
            <w:pPr>
              <w:spacing w:line="276" w:lineRule="auto"/>
              <w:ind w:right="-568"/>
              <w:contextualSpacing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ĐIỀU TRA VIÊN</w:t>
            </w:r>
          </w:p>
        </w:tc>
        <w:tc>
          <w:tcPr>
            <w:tcW w:w="2800" w:type="dxa"/>
          </w:tcPr>
          <w:p w14:paraId="0B9C9528" w14:textId="77777777" w:rsidR="00830CC5" w:rsidRPr="00830CC5" w:rsidRDefault="00830CC5" w:rsidP="00830CC5">
            <w:pPr>
              <w:spacing w:line="276" w:lineRule="auto"/>
              <w:ind w:right="-568"/>
              <w:contextualSpacing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CÁN BỘ BÁO CÁO</w:t>
            </w:r>
          </w:p>
        </w:tc>
      </w:tr>
    </w:tbl>
    <w:p w14:paraId="18333C8D" w14:textId="77777777" w:rsidR="00562ED2" w:rsidRPr="00225DFD" w:rsidRDefault="00562ED2" w:rsidP="00830CC5">
      <w:pPr>
        <w:spacing w:line="276" w:lineRule="auto"/>
        <w:ind w:left="-851" w:right="-568"/>
        <w:contextualSpacing/>
        <w:rPr>
          <w:b/>
          <w:sz w:val="24"/>
          <w:szCs w:val="24"/>
        </w:rPr>
      </w:pPr>
    </w:p>
    <w:p w14:paraId="00A6A905" w14:textId="77777777" w:rsidR="00562ED2" w:rsidRPr="00225DFD" w:rsidRDefault="00562ED2" w:rsidP="00277881">
      <w:pPr>
        <w:spacing w:line="276" w:lineRule="auto"/>
        <w:contextualSpacing/>
        <w:rPr>
          <w:b/>
          <w:sz w:val="24"/>
          <w:szCs w:val="24"/>
        </w:rPr>
      </w:pPr>
    </w:p>
    <w:p w14:paraId="14AED659" w14:textId="77777777" w:rsidR="00562ED2" w:rsidRPr="00225DFD" w:rsidRDefault="00562ED2" w:rsidP="00277881">
      <w:pPr>
        <w:spacing w:line="276" w:lineRule="auto"/>
        <w:contextualSpacing/>
        <w:rPr>
          <w:b/>
        </w:rPr>
      </w:pPr>
    </w:p>
    <w:p w14:paraId="1261CA49" w14:textId="77777777" w:rsidR="00562ED2" w:rsidRPr="00225DFD" w:rsidRDefault="00562ED2" w:rsidP="00562ED2"/>
    <w:p w14:paraId="4C9A091B" w14:textId="77777777" w:rsidR="00263708" w:rsidRPr="00562ED2" w:rsidRDefault="00263708" w:rsidP="00562ED2"/>
    <w:sectPr w:rsidR="00263708" w:rsidRPr="00562ED2" w:rsidSect="008E4AE8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EA"/>
    <w:rsid w:val="00002C46"/>
    <w:rsid w:val="00014CE0"/>
    <w:rsid w:val="00023802"/>
    <w:rsid w:val="000275EA"/>
    <w:rsid w:val="000520B2"/>
    <w:rsid w:val="00053F11"/>
    <w:rsid w:val="00094E4F"/>
    <w:rsid w:val="000A0F18"/>
    <w:rsid w:val="000A7151"/>
    <w:rsid w:val="000F204B"/>
    <w:rsid w:val="00134775"/>
    <w:rsid w:val="0017520C"/>
    <w:rsid w:val="0018426E"/>
    <w:rsid w:val="00196A6C"/>
    <w:rsid w:val="001D349A"/>
    <w:rsid w:val="001D6E48"/>
    <w:rsid w:val="001E707A"/>
    <w:rsid w:val="001F0021"/>
    <w:rsid w:val="00212989"/>
    <w:rsid w:val="00220D50"/>
    <w:rsid w:val="00224E79"/>
    <w:rsid w:val="00225DFD"/>
    <w:rsid w:val="00263708"/>
    <w:rsid w:val="002657FF"/>
    <w:rsid w:val="002757A0"/>
    <w:rsid w:val="00277881"/>
    <w:rsid w:val="00284A84"/>
    <w:rsid w:val="002A312A"/>
    <w:rsid w:val="002F26CC"/>
    <w:rsid w:val="0030121B"/>
    <w:rsid w:val="00365C08"/>
    <w:rsid w:val="003D55C5"/>
    <w:rsid w:val="003F5EC4"/>
    <w:rsid w:val="00417A93"/>
    <w:rsid w:val="004250A4"/>
    <w:rsid w:val="00427A75"/>
    <w:rsid w:val="00441892"/>
    <w:rsid w:val="00442FC9"/>
    <w:rsid w:val="004A451E"/>
    <w:rsid w:val="004C22E6"/>
    <w:rsid w:val="004D4A97"/>
    <w:rsid w:val="004E5CF5"/>
    <w:rsid w:val="004E6B5B"/>
    <w:rsid w:val="004F0EA9"/>
    <w:rsid w:val="00512A6E"/>
    <w:rsid w:val="005276A3"/>
    <w:rsid w:val="00550E81"/>
    <w:rsid w:val="00562ED2"/>
    <w:rsid w:val="005729EC"/>
    <w:rsid w:val="00596AA2"/>
    <w:rsid w:val="005A3281"/>
    <w:rsid w:val="005D0BCA"/>
    <w:rsid w:val="006408A0"/>
    <w:rsid w:val="00647507"/>
    <w:rsid w:val="00664BE7"/>
    <w:rsid w:val="006841B7"/>
    <w:rsid w:val="006A511B"/>
    <w:rsid w:val="006C109D"/>
    <w:rsid w:val="006F5F6A"/>
    <w:rsid w:val="00705A40"/>
    <w:rsid w:val="00720D72"/>
    <w:rsid w:val="00724FF7"/>
    <w:rsid w:val="00734F37"/>
    <w:rsid w:val="00752EAB"/>
    <w:rsid w:val="00761E7A"/>
    <w:rsid w:val="007909C5"/>
    <w:rsid w:val="007A35C0"/>
    <w:rsid w:val="007A600F"/>
    <w:rsid w:val="007A72AC"/>
    <w:rsid w:val="007D0765"/>
    <w:rsid w:val="00801427"/>
    <w:rsid w:val="0082199F"/>
    <w:rsid w:val="008269BF"/>
    <w:rsid w:val="00830CC5"/>
    <w:rsid w:val="00845E34"/>
    <w:rsid w:val="0085757A"/>
    <w:rsid w:val="00871AE9"/>
    <w:rsid w:val="00874B56"/>
    <w:rsid w:val="008B15B7"/>
    <w:rsid w:val="008B16CD"/>
    <w:rsid w:val="008D3482"/>
    <w:rsid w:val="008D69E2"/>
    <w:rsid w:val="008E0CAC"/>
    <w:rsid w:val="008E2EE9"/>
    <w:rsid w:val="008E4AE8"/>
    <w:rsid w:val="0090240B"/>
    <w:rsid w:val="00933694"/>
    <w:rsid w:val="00951EC4"/>
    <w:rsid w:val="00954DD6"/>
    <w:rsid w:val="009615F0"/>
    <w:rsid w:val="00985401"/>
    <w:rsid w:val="009F2F36"/>
    <w:rsid w:val="00A04BB7"/>
    <w:rsid w:val="00A2606F"/>
    <w:rsid w:val="00A3630A"/>
    <w:rsid w:val="00A472FE"/>
    <w:rsid w:val="00A51D46"/>
    <w:rsid w:val="00A657D8"/>
    <w:rsid w:val="00A76988"/>
    <w:rsid w:val="00A84E2C"/>
    <w:rsid w:val="00A93EA8"/>
    <w:rsid w:val="00AC295E"/>
    <w:rsid w:val="00AC3F71"/>
    <w:rsid w:val="00AE0C64"/>
    <w:rsid w:val="00B1329E"/>
    <w:rsid w:val="00B45FEF"/>
    <w:rsid w:val="00B646EA"/>
    <w:rsid w:val="00B85937"/>
    <w:rsid w:val="00B86283"/>
    <w:rsid w:val="00B873EC"/>
    <w:rsid w:val="00B90A83"/>
    <w:rsid w:val="00BC0A5F"/>
    <w:rsid w:val="00BF1400"/>
    <w:rsid w:val="00BF5E34"/>
    <w:rsid w:val="00C429C7"/>
    <w:rsid w:val="00C44EBD"/>
    <w:rsid w:val="00C46F1B"/>
    <w:rsid w:val="00C52B6D"/>
    <w:rsid w:val="00CB73F6"/>
    <w:rsid w:val="00CC1A45"/>
    <w:rsid w:val="00CD387A"/>
    <w:rsid w:val="00CF1405"/>
    <w:rsid w:val="00D02813"/>
    <w:rsid w:val="00D04627"/>
    <w:rsid w:val="00D178A3"/>
    <w:rsid w:val="00DA1CA5"/>
    <w:rsid w:val="00DC4DC4"/>
    <w:rsid w:val="00DE5A56"/>
    <w:rsid w:val="00E54386"/>
    <w:rsid w:val="00E56253"/>
    <w:rsid w:val="00E72C47"/>
    <w:rsid w:val="00EA62AA"/>
    <w:rsid w:val="00EC496F"/>
    <w:rsid w:val="00EC4BF4"/>
    <w:rsid w:val="00F63694"/>
    <w:rsid w:val="00F64453"/>
    <w:rsid w:val="00F65ACA"/>
    <w:rsid w:val="00F7065E"/>
    <w:rsid w:val="00F811F7"/>
    <w:rsid w:val="00F8181E"/>
    <w:rsid w:val="00FE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A7699"/>
  <w15:docId w15:val="{50271F00-7EA1-4594-AB16-FF351065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6E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0121B"/>
    <w:pPr>
      <w:spacing w:after="120"/>
      <w:ind w:left="360"/>
    </w:pPr>
    <w:rPr>
      <w:rFonts w:ascii=".VnTime" w:hAnsi=".VnTime"/>
      <w:sz w:val="26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30121B"/>
    <w:rPr>
      <w:rFonts w:ascii=".VnTime" w:eastAsia="Times New Roman" w:hAnsi=".VnTime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A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A97"/>
    <w:rPr>
      <w:rFonts w:ascii="Segoe UI" w:eastAsia="Times New Roman" w:hAnsi="Segoe UI" w:cs="Segoe UI"/>
      <w:sz w:val="18"/>
      <w:szCs w:val="18"/>
      <w:lang w:val="vi-VN" w:eastAsia="vi-VN"/>
    </w:rPr>
  </w:style>
  <w:style w:type="table" w:styleId="TableGrid">
    <w:name w:val="Table Grid"/>
    <w:basedOn w:val="TableNormal"/>
    <w:uiPriority w:val="59"/>
    <w:rsid w:val="0083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2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DD9A0-628D-4A30-96FE-EA27F7AB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Dell</cp:lastModifiedBy>
  <cp:revision>4</cp:revision>
  <cp:lastPrinted>2019-07-05T04:44:00Z</cp:lastPrinted>
  <dcterms:created xsi:type="dcterms:W3CDTF">2022-07-07T14:36:00Z</dcterms:created>
  <dcterms:modified xsi:type="dcterms:W3CDTF">2022-07-07T14:36:00Z</dcterms:modified>
</cp:coreProperties>
</file>