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EBC6" w14:textId="77777777" w:rsidR="00353C80" w:rsidRDefault="00353C80" w:rsidP="00EF557F">
      <w:pPr>
        <w:jc w:val="center"/>
        <w:rPr>
          <w:b/>
          <w:bCs/>
          <w:sz w:val="44"/>
          <w:szCs w:val="44"/>
        </w:rPr>
      </w:pPr>
      <w:bookmarkStart w:id="0" w:name="_Hlk104389581"/>
      <w:bookmarkEnd w:id="0"/>
    </w:p>
    <w:p w14:paraId="77DB442A" w14:textId="77777777" w:rsidR="00EF557F" w:rsidRDefault="00EF557F" w:rsidP="00EF557F">
      <w:pPr>
        <w:jc w:val="center"/>
        <w:rPr>
          <w:b/>
          <w:bCs/>
          <w:sz w:val="44"/>
          <w:szCs w:val="44"/>
        </w:rPr>
      </w:pPr>
    </w:p>
    <w:p w14:paraId="02E4CE8E" w14:textId="77777777" w:rsidR="00EF557F" w:rsidRPr="00EF557F" w:rsidRDefault="00EF557F" w:rsidP="00EF557F">
      <w:pPr>
        <w:jc w:val="center"/>
        <w:rPr>
          <w:b/>
          <w:bCs/>
          <w:sz w:val="44"/>
          <w:szCs w:val="44"/>
        </w:rPr>
      </w:pPr>
    </w:p>
    <w:p w14:paraId="3A113B46" w14:textId="4CFB077E" w:rsidR="00956EB6" w:rsidRPr="00EF557F" w:rsidRDefault="00956EB6" w:rsidP="00EF557F">
      <w:pPr>
        <w:jc w:val="center"/>
        <w:rPr>
          <w:b/>
          <w:bCs/>
          <w:sz w:val="44"/>
          <w:szCs w:val="44"/>
          <w:lang w:eastAsia="zh-CN"/>
        </w:rPr>
      </w:pPr>
      <w:r w:rsidRPr="00EF557F">
        <w:rPr>
          <w:b/>
          <w:bCs/>
          <w:sz w:val="44"/>
          <w:szCs w:val="44"/>
          <w:lang w:eastAsia="zh-CN"/>
        </w:rPr>
        <w:t xml:space="preserve">Software </w:t>
      </w:r>
      <w:r w:rsidR="00AD4E2E">
        <w:rPr>
          <w:b/>
          <w:bCs/>
          <w:sz w:val="44"/>
          <w:szCs w:val="44"/>
          <w:lang w:eastAsia="zh-CN"/>
        </w:rPr>
        <w:t xml:space="preserve">reference manual </w:t>
      </w:r>
      <w:r w:rsidRPr="00EF557F">
        <w:rPr>
          <w:b/>
          <w:bCs/>
          <w:sz w:val="44"/>
          <w:szCs w:val="44"/>
          <w:lang w:eastAsia="zh-CN"/>
        </w:rPr>
        <w:t>for</w:t>
      </w:r>
    </w:p>
    <w:p w14:paraId="2838AF10" w14:textId="77777777" w:rsidR="00956EB6" w:rsidRPr="00EF557F" w:rsidRDefault="00956EB6" w:rsidP="00EF557F">
      <w:pPr>
        <w:jc w:val="center"/>
        <w:rPr>
          <w:b/>
          <w:bCs/>
          <w:sz w:val="44"/>
          <w:szCs w:val="44"/>
          <w:lang w:eastAsia="zh-CN"/>
        </w:rPr>
      </w:pPr>
    </w:p>
    <w:p w14:paraId="421BC3DF" w14:textId="5DCC6292" w:rsidR="00956EB6" w:rsidRPr="00EF557F" w:rsidRDefault="00AD4E2E" w:rsidP="00EF557F">
      <w:pPr>
        <w:jc w:val="center"/>
        <w:rPr>
          <w:b/>
          <w:bCs/>
          <w:sz w:val="44"/>
          <w:szCs w:val="44"/>
          <w:lang w:eastAsia="zh-CN"/>
        </w:rPr>
      </w:pPr>
      <w:r>
        <w:rPr>
          <w:b/>
          <w:bCs/>
          <w:sz w:val="44"/>
          <w:szCs w:val="44"/>
          <w:lang w:eastAsia="zh-CN"/>
        </w:rPr>
        <w:t xml:space="preserve">LA9310 </w:t>
      </w:r>
      <w:r w:rsidR="003F5FD2">
        <w:rPr>
          <w:b/>
          <w:bCs/>
          <w:sz w:val="44"/>
          <w:szCs w:val="44"/>
          <w:lang w:eastAsia="zh-CN"/>
        </w:rPr>
        <w:t xml:space="preserve">IQ </w:t>
      </w:r>
      <w:r w:rsidR="00203477">
        <w:rPr>
          <w:b/>
          <w:bCs/>
          <w:sz w:val="44"/>
          <w:szCs w:val="44"/>
          <w:lang w:eastAsia="zh-CN"/>
        </w:rPr>
        <w:t>player</w:t>
      </w:r>
      <w:r w:rsidR="003F5FD2">
        <w:rPr>
          <w:b/>
          <w:bCs/>
          <w:sz w:val="44"/>
          <w:szCs w:val="44"/>
          <w:lang w:eastAsia="zh-CN"/>
        </w:rPr>
        <w:t xml:space="preserve"> application</w:t>
      </w:r>
    </w:p>
    <w:p w14:paraId="316AC617" w14:textId="683E3E2A" w:rsidR="00956EB6" w:rsidRDefault="00956EB6" w:rsidP="001A0F65">
      <w:pPr>
        <w:rPr>
          <w:lang w:eastAsia="zh-CN"/>
        </w:rPr>
      </w:pPr>
    </w:p>
    <w:p w14:paraId="36E3BAFC" w14:textId="59891456" w:rsidR="00956EB6" w:rsidRDefault="00956EB6" w:rsidP="001A0F65">
      <w:pPr>
        <w:rPr>
          <w:lang w:eastAsia="zh-CN"/>
        </w:rPr>
      </w:pPr>
    </w:p>
    <w:p w14:paraId="7ADE0952" w14:textId="33188613" w:rsidR="00956EB6" w:rsidRDefault="00956EB6" w:rsidP="001A0F65">
      <w:pPr>
        <w:rPr>
          <w:lang w:eastAsia="zh-CN"/>
        </w:rPr>
      </w:pPr>
    </w:p>
    <w:p w14:paraId="4EDC6756" w14:textId="78751F50" w:rsidR="00956EB6" w:rsidRDefault="00956EB6" w:rsidP="001A0F65">
      <w:pPr>
        <w:rPr>
          <w:lang w:eastAsia="zh-CN"/>
        </w:rPr>
      </w:pPr>
    </w:p>
    <w:p w14:paraId="3B38A428" w14:textId="06FE7690" w:rsidR="00956EB6" w:rsidRPr="00AB16FB" w:rsidRDefault="00956EB6" w:rsidP="001A0F65">
      <w:pPr>
        <w:rPr>
          <w:lang w:eastAsia="zh-CN"/>
        </w:rPr>
      </w:pPr>
    </w:p>
    <w:p w14:paraId="6B173898" w14:textId="74E30797" w:rsidR="00956EB6" w:rsidRDefault="00956EB6" w:rsidP="001A0F65">
      <w:pPr>
        <w:rPr>
          <w:lang w:eastAsia="zh-CN"/>
        </w:rPr>
      </w:pPr>
    </w:p>
    <w:p w14:paraId="44A72D1B" w14:textId="5C7A4B62" w:rsidR="00956EB6" w:rsidRDefault="00956EB6" w:rsidP="001A0F65">
      <w:pPr>
        <w:rPr>
          <w:lang w:eastAsia="zh-CN"/>
        </w:rPr>
      </w:pPr>
    </w:p>
    <w:p w14:paraId="5AAAE1FD" w14:textId="68AC9C9F" w:rsidR="00956EB6" w:rsidRDefault="00956EB6" w:rsidP="001A0F65">
      <w:pPr>
        <w:rPr>
          <w:lang w:eastAsia="zh-CN"/>
        </w:rPr>
      </w:pPr>
    </w:p>
    <w:p w14:paraId="41016750" w14:textId="6DE542F3" w:rsidR="00956EB6" w:rsidRDefault="00956EB6" w:rsidP="001A0F65">
      <w:pPr>
        <w:rPr>
          <w:lang w:eastAsia="zh-CN"/>
        </w:rPr>
      </w:pPr>
    </w:p>
    <w:p w14:paraId="0F464AC8" w14:textId="16AFA0B8" w:rsidR="00956EB6" w:rsidRDefault="00956EB6" w:rsidP="001A0F65">
      <w:pPr>
        <w:rPr>
          <w:lang w:eastAsia="zh-CN"/>
        </w:rPr>
      </w:pPr>
    </w:p>
    <w:p w14:paraId="6AB55FF3" w14:textId="4B2ED474" w:rsidR="00956EB6" w:rsidRDefault="00956EB6" w:rsidP="001A0F65">
      <w:pPr>
        <w:rPr>
          <w:lang w:eastAsia="zh-CN"/>
        </w:rPr>
      </w:pPr>
    </w:p>
    <w:p w14:paraId="5E99448C" w14:textId="38E7A9F8" w:rsidR="00956EB6" w:rsidRDefault="00956EB6" w:rsidP="001A0F65">
      <w:pPr>
        <w:rPr>
          <w:lang w:eastAsia="zh-CN"/>
        </w:rPr>
      </w:pPr>
    </w:p>
    <w:p w14:paraId="2A705348" w14:textId="3237AFDF" w:rsidR="00956EB6" w:rsidRDefault="00956EB6" w:rsidP="001A0F65">
      <w:pPr>
        <w:rPr>
          <w:lang w:eastAsia="zh-CN"/>
        </w:rPr>
      </w:pPr>
    </w:p>
    <w:p w14:paraId="1D62D921" w14:textId="743075AA" w:rsidR="00956EB6" w:rsidRDefault="00956EB6" w:rsidP="001A0F65">
      <w:pPr>
        <w:rPr>
          <w:lang w:eastAsia="zh-CN"/>
        </w:rPr>
      </w:pPr>
    </w:p>
    <w:p w14:paraId="021F012F" w14:textId="7A7D1674" w:rsidR="00956EB6" w:rsidRDefault="00956EB6" w:rsidP="001A0F65">
      <w:pPr>
        <w:rPr>
          <w:lang w:eastAsia="zh-CN"/>
        </w:rPr>
      </w:pPr>
    </w:p>
    <w:p w14:paraId="760C0D37" w14:textId="4763FB14" w:rsidR="00956EB6" w:rsidRDefault="00956EB6" w:rsidP="001A0F65">
      <w:pPr>
        <w:rPr>
          <w:lang w:eastAsia="zh-CN"/>
        </w:rPr>
      </w:pPr>
    </w:p>
    <w:p w14:paraId="61A41118" w14:textId="6E30B5F5" w:rsidR="00956EB6" w:rsidRDefault="00956EB6" w:rsidP="001A0F65">
      <w:pPr>
        <w:rPr>
          <w:lang w:eastAsia="zh-CN"/>
        </w:rPr>
      </w:pPr>
    </w:p>
    <w:p w14:paraId="5DC17BF3" w14:textId="62BD1488" w:rsidR="00956EB6" w:rsidRDefault="00956EB6" w:rsidP="001A0F65">
      <w:pPr>
        <w:rPr>
          <w:lang w:eastAsia="zh-CN"/>
        </w:rPr>
      </w:pPr>
    </w:p>
    <w:p w14:paraId="0AC99DE5" w14:textId="73BB10A9" w:rsidR="00956EB6" w:rsidRDefault="00956EB6" w:rsidP="001A0F65">
      <w:pPr>
        <w:rPr>
          <w:lang w:eastAsia="zh-CN"/>
        </w:rPr>
      </w:pPr>
    </w:p>
    <w:p w14:paraId="6A7B259E" w14:textId="115F12EA" w:rsidR="00956EB6" w:rsidRDefault="00956EB6" w:rsidP="001A0F65">
      <w:pPr>
        <w:rPr>
          <w:lang w:eastAsia="zh-CN"/>
        </w:rPr>
      </w:pPr>
    </w:p>
    <w:p w14:paraId="07655FCC" w14:textId="5718BED8" w:rsidR="00956EB6" w:rsidRDefault="00956EB6" w:rsidP="001A0F65">
      <w:pPr>
        <w:rPr>
          <w:lang w:eastAsia="zh-CN"/>
        </w:rPr>
      </w:pPr>
    </w:p>
    <w:p w14:paraId="6B5E44F9" w14:textId="77777777" w:rsidR="00956EB6" w:rsidRPr="00956EB6" w:rsidRDefault="00956EB6" w:rsidP="001A0F65">
      <w:pPr>
        <w:rPr>
          <w:lang w:eastAsia="zh-CN"/>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5"/>
        <w:gridCol w:w="4275"/>
      </w:tblGrid>
      <w:tr w:rsidR="00956EB6" w:rsidRPr="00956EB6" w14:paraId="10F2FC76" w14:textId="77777777" w:rsidTr="00EF557F">
        <w:trPr>
          <w:jc w:val="center"/>
        </w:trPr>
        <w:tc>
          <w:tcPr>
            <w:tcW w:w="4635" w:type="dxa"/>
            <w:tcBorders>
              <w:top w:val="nil"/>
              <w:left w:val="nil"/>
              <w:bottom w:val="nil"/>
              <w:right w:val="nil"/>
            </w:tcBorders>
            <w:shd w:val="clear" w:color="auto" w:fill="auto"/>
            <w:hideMark/>
          </w:tcPr>
          <w:p w14:paraId="3E361AE1" w14:textId="676E3A1B" w:rsidR="00956EB6" w:rsidRPr="00956EB6" w:rsidRDefault="00956EB6" w:rsidP="001A0F65">
            <w:pPr>
              <w:rPr>
                <w:lang w:eastAsia="zh-CN"/>
              </w:rPr>
            </w:pPr>
            <w:r w:rsidRPr="00956EB6">
              <w:rPr>
                <w:lang w:eastAsia="zh-CN"/>
              </w:rPr>
              <w:t>Project Name </w:t>
            </w:r>
          </w:p>
        </w:tc>
        <w:tc>
          <w:tcPr>
            <w:tcW w:w="4635" w:type="dxa"/>
            <w:tcBorders>
              <w:top w:val="nil"/>
              <w:left w:val="nil"/>
              <w:bottom w:val="nil"/>
              <w:right w:val="nil"/>
            </w:tcBorders>
            <w:shd w:val="clear" w:color="auto" w:fill="auto"/>
            <w:hideMark/>
          </w:tcPr>
          <w:p w14:paraId="3CB1ED8D" w14:textId="6D3F0BF2" w:rsidR="00956EB6" w:rsidRPr="00956EB6" w:rsidRDefault="00956EB6" w:rsidP="001A0F65">
            <w:pPr>
              <w:rPr>
                <w:lang w:eastAsia="zh-CN"/>
              </w:rPr>
            </w:pPr>
            <w:r>
              <w:rPr>
                <w:lang w:eastAsia="zh-CN"/>
              </w:rPr>
              <w:t>LA9310</w:t>
            </w:r>
            <w:r w:rsidRPr="00956EB6">
              <w:rPr>
                <w:lang w:eastAsia="zh-CN"/>
              </w:rPr>
              <w:t> </w:t>
            </w:r>
          </w:p>
        </w:tc>
      </w:tr>
      <w:tr w:rsidR="00956EB6" w:rsidRPr="00956EB6" w14:paraId="4CE2700A" w14:textId="77777777" w:rsidTr="00EF557F">
        <w:trPr>
          <w:jc w:val="center"/>
        </w:trPr>
        <w:tc>
          <w:tcPr>
            <w:tcW w:w="4635" w:type="dxa"/>
            <w:tcBorders>
              <w:top w:val="nil"/>
              <w:left w:val="nil"/>
              <w:bottom w:val="nil"/>
              <w:right w:val="nil"/>
            </w:tcBorders>
            <w:shd w:val="clear" w:color="auto" w:fill="auto"/>
            <w:hideMark/>
          </w:tcPr>
          <w:p w14:paraId="54CC0439" w14:textId="77777777" w:rsidR="00956EB6" w:rsidRPr="00956EB6" w:rsidRDefault="00956EB6" w:rsidP="001A0F65">
            <w:pPr>
              <w:rPr>
                <w:lang w:eastAsia="zh-CN"/>
              </w:rPr>
            </w:pPr>
            <w:r w:rsidRPr="00956EB6">
              <w:rPr>
                <w:lang w:eastAsia="zh-CN"/>
              </w:rPr>
              <w:t>Version </w:t>
            </w:r>
          </w:p>
        </w:tc>
        <w:tc>
          <w:tcPr>
            <w:tcW w:w="4635" w:type="dxa"/>
            <w:tcBorders>
              <w:top w:val="nil"/>
              <w:left w:val="nil"/>
              <w:bottom w:val="nil"/>
              <w:right w:val="nil"/>
            </w:tcBorders>
            <w:shd w:val="clear" w:color="auto" w:fill="auto"/>
            <w:hideMark/>
          </w:tcPr>
          <w:p w14:paraId="31CAD1E1" w14:textId="46EC7D5F" w:rsidR="00956EB6" w:rsidRPr="00956EB6" w:rsidRDefault="00956EB6" w:rsidP="001A0F65">
            <w:pPr>
              <w:rPr>
                <w:lang w:eastAsia="zh-CN"/>
              </w:rPr>
            </w:pPr>
            <w:r>
              <w:rPr>
                <w:shd w:val="clear" w:color="auto" w:fill="E6E6E6"/>
                <w:lang w:eastAsia="zh-CN"/>
              </w:rPr>
              <w:t>0.1</w:t>
            </w:r>
            <w:r w:rsidRPr="00956EB6">
              <w:rPr>
                <w:lang w:eastAsia="zh-CN"/>
              </w:rPr>
              <w:t> </w:t>
            </w:r>
          </w:p>
        </w:tc>
      </w:tr>
      <w:tr w:rsidR="00956EB6" w:rsidRPr="00956EB6" w14:paraId="0DA48D28" w14:textId="77777777" w:rsidTr="00EF557F">
        <w:trPr>
          <w:jc w:val="center"/>
        </w:trPr>
        <w:tc>
          <w:tcPr>
            <w:tcW w:w="4635" w:type="dxa"/>
            <w:tcBorders>
              <w:top w:val="nil"/>
              <w:left w:val="nil"/>
              <w:bottom w:val="nil"/>
              <w:right w:val="nil"/>
            </w:tcBorders>
            <w:shd w:val="clear" w:color="auto" w:fill="auto"/>
            <w:hideMark/>
          </w:tcPr>
          <w:p w14:paraId="25F11E87" w14:textId="77777777" w:rsidR="00956EB6" w:rsidRPr="00956EB6" w:rsidRDefault="00956EB6" w:rsidP="001A0F65">
            <w:pPr>
              <w:rPr>
                <w:lang w:eastAsia="zh-CN"/>
              </w:rPr>
            </w:pPr>
            <w:r w:rsidRPr="00956EB6">
              <w:rPr>
                <w:lang w:eastAsia="zh-CN"/>
              </w:rPr>
              <w:t>Date </w:t>
            </w:r>
          </w:p>
        </w:tc>
        <w:tc>
          <w:tcPr>
            <w:tcW w:w="4635" w:type="dxa"/>
            <w:tcBorders>
              <w:top w:val="nil"/>
              <w:left w:val="nil"/>
              <w:bottom w:val="nil"/>
              <w:right w:val="nil"/>
            </w:tcBorders>
            <w:shd w:val="clear" w:color="auto" w:fill="auto"/>
            <w:hideMark/>
          </w:tcPr>
          <w:p w14:paraId="2E2CF44A" w14:textId="65F55A0D" w:rsidR="00956EB6" w:rsidRPr="00956EB6" w:rsidRDefault="006C25B6" w:rsidP="001A0F65">
            <w:pPr>
              <w:rPr>
                <w:lang w:eastAsia="zh-CN"/>
              </w:rPr>
            </w:pPr>
            <w:r>
              <w:rPr>
                <w:shd w:val="clear" w:color="auto" w:fill="E6E6E6"/>
                <w:lang w:eastAsia="zh-CN"/>
              </w:rPr>
              <w:t>1</w:t>
            </w:r>
            <w:r w:rsidR="003F5FD2">
              <w:rPr>
                <w:shd w:val="clear" w:color="auto" w:fill="E6E6E6"/>
                <w:lang w:eastAsia="zh-CN"/>
              </w:rPr>
              <w:t>1</w:t>
            </w:r>
            <w:r w:rsidR="00956EB6" w:rsidRPr="00956EB6">
              <w:rPr>
                <w:shd w:val="clear" w:color="auto" w:fill="E6E6E6"/>
                <w:lang w:eastAsia="zh-CN"/>
              </w:rPr>
              <w:t>/</w:t>
            </w:r>
            <w:r w:rsidR="003F5FD2">
              <w:rPr>
                <w:shd w:val="clear" w:color="auto" w:fill="E6E6E6"/>
                <w:lang w:eastAsia="zh-CN"/>
              </w:rPr>
              <w:t>25</w:t>
            </w:r>
            <w:r>
              <w:rPr>
                <w:shd w:val="clear" w:color="auto" w:fill="E6E6E6"/>
                <w:lang w:eastAsia="zh-CN"/>
              </w:rPr>
              <w:t>/202</w:t>
            </w:r>
            <w:r w:rsidR="003F5FD2">
              <w:rPr>
                <w:shd w:val="clear" w:color="auto" w:fill="E6E6E6"/>
                <w:lang w:eastAsia="zh-CN"/>
              </w:rPr>
              <w:t>4</w:t>
            </w:r>
            <w:r w:rsidR="00956EB6" w:rsidRPr="00956EB6">
              <w:rPr>
                <w:lang w:eastAsia="zh-CN"/>
              </w:rPr>
              <w:t> </w:t>
            </w:r>
          </w:p>
        </w:tc>
      </w:tr>
      <w:tr w:rsidR="00956EB6" w:rsidRPr="00956EB6" w14:paraId="21F406BC" w14:textId="77777777" w:rsidTr="00EF557F">
        <w:trPr>
          <w:jc w:val="center"/>
        </w:trPr>
        <w:tc>
          <w:tcPr>
            <w:tcW w:w="4635" w:type="dxa"/>
            <w:tcBorders>
              <w:top w:val="nil"/>
              <w:left w:val="nil"/>
              <w:bottom w:val="nil"/>
              <w:right w:val="nil"/>
            </w:tcBorders>
            <w:shd w:val="clear" w:color="auto" w:fill="auto"/>
            <w:hideMark/>
          </w:tcPr>
          <w:p w14:paraId="7CC7FBF0" w14:textId="77777777" w:rsidR="00956EB6" w:rsidRPr="00956EB6" w:rsidRDefault="00956EB6" w:rsidP="001A0F65">
            <w:pPr>
              <w:rPr>
                <w:lang w:eastAsia="zh-CN"/>
              </w:rPr>
            </w:pPr>
            <w:r w:rsidRPr="00956EB6">
              <w:rPr>
                <w:lang w:eastAsia="zh-CN"/>
              </w:rPr>
              <w:t>Status </w:t>
            </w:r>
          </w:p>
        </w:tc>
        <w:tc>
          <w:tcPr>
            <w:tcW w:w="4635" w:type="dxa"/>
            <w:tcBorders>
              <w:top w:val="nil"/>
              <w:left w:val="nil"/>
              <w:bottom w:val="nil"/>
              <w:right w:val="nil"/>
            </w:tcBorders>
            <w:shd w:val="clear" w:color="auto" w:fill="auto"/>
            <w:hideMark/>
          </w:tcPr>
          <w:p w14:paraId="1F19202C" w14:textId="23921E18" w:rsidR="00956EB6" w:rsidRPr="00956EB6" w:rsidRDefault="00956EB6" w:rsidP="001A0F65">
            <w:pPr>
              <w:rPr>
                <w:lang w:eastAsia="zh-CN"/>
              </w:rPr>
            </w:pPr>
            <w:r>
              <w:rPr>
                <w:shd w:val="clear" w:color="auto" w:fill="E6E6E6"/>
                <w:lang w:eastAsia="zh-CN"/>
              </w:rPr>
              <w:t>Draft</w:t>
            </w:r>
            <w:r w:rsidRPr="00956EB6">
              <w:rPr>
                <w:shd w:val="clear" w:color="auto" w:fill="E6E6E6"/>
                <w:lang w:eastAsia="zh-CN"/>
              </w:rPr>
              <w:t> </w:t>
            </w:r>
            <w:r w:rsidRPr="00956EB6">
              <w:rPr>
                <w:lang w:eastAsia="zh-CN"/>
              </w:rPr>
              <w:t> </w:t>
            </w:r>
          </w:p>
        </w:tc>
      </w:tr>
      <w:tr w:rsidR="00956EB6" w:rsidRPr="00956EB6" w14:paraId="5AA90EB6" w14:textId="77777777" w:rsidTr="00EF557F">
        <w:trPr>
          <w:jc w:val="center"/>
        </w:trPr>
        <w:tc>
          <w:tcPr>
            <w:tcW w:w="4635" w:type="dxa"/>
            <w:tcBorders>
              <w:top w:val="nil"/>
              <w:left w:val="nil"/>
              <w:bottom w:val="nil"/>
              <w:right w:val="nil"/>
            </w:tcBorders>
            <w:shd w:val="clear" w:color="auto" w:fill="auto"/>
            <w:hideMark/>
          </w:tcPr>
          <w:p w14:paraId="29B33077" w14:textId="77777777" w:rsidR="00956EB6" w:rsidRPr="00956EB6" w:rsidRDefault="00956EB6" w:rsidP="001A0F65">
            <w:pPr>
              <w:rPr>
                <w:lang w:eastAsia="zh-CN"/>
              </w:rPr>
            </w:pPr>
            <w:proofErr w:type="spellStart"/>
            <w:r w:rsidRPr="00956EB6">
              <w:rPr>
                <w:lang w:eastAsia="zh-CN"/>
              </w:rPr>
              <w:t>iCAP</w:t>
            </w:r>
            <w:proofErr w:type="spellEnd"/>
            <w:r w:rsidRPr="00956EB6">
              <w:rPr>
                <w:lang w:eastAsia="zh-CN"/>
              </w:rPr>
              <w:t> Classification </w:t>
            </w:r>
          </w:p>
        </w:tc>
        <w:tc>
          <w:tcPr>
            <w:tcW w:w="4635" w:type="dxa"/>
            <w:tcBorders>
              <w:top w:val="nil"/>
              <w:left w:val="nil"/>
              <w:bottom w:val="nil"/>
              <w:right w:val="nil"/>
            </w:tcBorders>
            <w:shd w:val="clear" w:color="auto" w:fill="auto"/>
            <w:hideMark/>
          </w:tcPr>
          <w:p w14:paraId="5A571AB9" w14:textId="77777777" w:rsidR="00956EB6" w:rsidRPr="00956EB6" w:rsidRDefault="00956EB6" w:rsidP="001A0F65">
            <w:pPr>
              <w:rPr>
                <w:lang w:eastAsia="zh-CN"/>
              </w:rPr>
            </w:pPr>
            <w:r w:rsidRPr="00956EB6">
              <w:rPr>
                <w:lang w:eastAsia="zh-CN"/>
              </w:rPr>
              <w:t> </w:t>
            </w:r>
          </w:p>
        </w:tc>
      </w:tr>
    </w:tbl>
    <w:p w14:paraId="669BD414" w14:textId="1E6F5174" w:rsidR="00BD46C8" w:rsidRDefault="00BD46C8" w:rsidP="001A0F65">
      <w:r>
        <w:br w:type="page"/>
      </w:r>
    </w:p>
    <w:p w14:paraId="2F948803" w14:textId="39231B9C" w:rsidR="00BD46C8" w:rsidRDefault="00BD46C8" w:rsidP="001A0F65"/>
    <w:p w14:paraId="12E70D09" w14:textId="0224AF3C" w:rsidR="00BD46C8" w:rsidRDefault="00BD46C8" w:rsidP="001A0F65">
      <w:r>
        <w:t>Revision history</w:t>
      </w:r>
    </w:p>
    <w:p w14:paraId="546346D2" w14:textId="7FA0BEB4" w:rsidR="00BD46C8" w:rsidRDefault="00BD46C8" w:rsidP="001A0F65"/>
    <w:tbl>
      <w:tblPr>
        <w:tblStyle w:val="TableGrid"/>
        <w:tblW w:w="0" w:type="auto"/>
        <w:tblLook w:val="04A0" w:firstRow="1" w:lastRow="0" w:firstColumn="1" w:lastColumn="0" w:noHBand="0" w:noVBand="1"/>
      </w:tblPr>
      <w:tblGrid>
        <w:gridCol w:w="1369"/>
        <w:gridCol w:w="3036"/>
        <w:gridCol w:w="4225"/>
      </w:tblGrid>
      <w:tr w:rsidR="00BD46C8" w14:paraId="0DCCEC73" w14:textId="77777777" w:rsidTr="00C83970">
        <w:tc>
          <w:tcPr>
            <w:tcW w:w="1369" w:type="dxa"/>
          </w:tcPr>
          <w:p w14:paraId="12A7B835" w14:textId="0B4DCEAF" w:rsidR="00BD46C8" w:rsidRDefault="00BD46C8" w:rsidP="001A0F65">
            <w:r>
              <w:t>Version</w:t>
            </w:r>
          </w:p>
        </w:tc>
        <w:tc>
          <w:tcPr>
            <w:tcW w:w="3036" w:type="dxa"/>
          </w:tcPr>
          <w:p w14:paraId="47527B88" w14:textId="08F35600" w:rsidR="00BD46C8" w:rsidRDefault="00BD46C8" w:rsidP="001A0F65">
            <w:r>
              <w:t>Author</w:t>
            </w:r>
          </w:p>
        </w:tc>
        <w:tc>
          <w:tcPr>
            <w:tcW w:w="4225" w:type="dxa"/>
          </w:tcPr>
          <w:p w14:paraId="4259E5AD" w14:textId="0A5C6465" w:rsidR="00BD46C8" w:rsidRDefault="00BD46C8" w:rsidP="001A0F65">
            <w:r>
              <w:t>Changes</w:t>
            </w:r>
          </w:p>
        </w:tc>
      </w:tr>
      <w:tr w:rsidR="00BD46C8" w14:paraId="48142409" w14:textId="77777777" w:rsidTr="00C83970">
        <w:tc>
          <w:tcPr>
            <w:tcW w:w="1369" w:type="dxa"/>
          </w:tcPr>
          <w:p w14:paraId="0997C003" w14:textId="7BC41D82" w:rsidR="00BD46C8" w:rsidRDefault="00BD46C8" w:rsidP="001A0F65">
            <w:r>
              <w:t>0.1</w:t>
            </w:r>
          </w:p>
        </w:tc>
        <w:tc>
          <w:tcPr>
            <w:tcW w:w="3036" w:type="dxa"/>
          </w:tcPr>
          <w:p w14:paraId="1DADEA77" w14:textId="08266041" w:rsidR="00BD46C8" w:rsidRPr="00BD46C8" w:rsidRDefault="003F5FD2" w:rsidP="001A0F65">
            <w:r>
              <w:t>Francois Massot-Pellet</w:t>
            </w:r>
          </w:p>
        </w:tc>
        <w:tc>
          <w:tcPr>
            <w:tcW w:w="4225" w:type="dxa"/>
          </w:tcPr>
          <w:p w14:paraId="340893A0" w14:textId="69E89354" w:rsidR="00BD46C8" w:rsidRDefault="00BD46C8" w:rsidP="001A0F65">
            <w:r>
              <w:t>Initial draft</w:t>
            </w:r>
          </w:p>
        </w:tc>
      </w:tr>
      <w:tr w:rsidR="00BD46C8" w14:paraId="5E33F7D1" w14:textId="77777777" w:rsidTr="00C83970">
        <w:tc>
          <w:tcPr>
            <w:tcW w:w="1369" w:type="dxa"/>
          </w:tcPr>
          <w:p w14:paraId="5FE9CBAA" w14:textId="75E1D6FB" w:rsidR="00BD46C8" w:rsidRDefault="00BD46C8" w:rsidP="001A0F65"/>
        </w:tc>
        <w:tc>
          <w:tcPr>
            <w:tcW w:w="3036" w:type="dxa"/>
          </w:tcPr>
          <w:p w14:paraId="273734FE" w14:textId="23044543" w:rsidR="00C83970" w:rsidRPr="00C83970" w:rsidRDefault="00C83970" w:rsidP="001A0F65">
            <w:pPr>
              <w:rPr>
                <w:lang w:val="ro-RO"/>
              </w:rPr>
            </w:pPr>
          </w:p>
        </w:tc>
        <w:tc>
          <w:tcPr>
            <w:tcW w:w="4225" w:type="dxa"/>
          </w:tcPr>
          <w:p w14:paraId="0BF8ADE6" w14:textId="434757E8" w:rsidR="00BD46C8" w:rsidRDefault="00BD46C8" w:rsidP="001A0F65"/>
        </w:tc>
      </w:tr>
      <w:tr w:rsidR="00BD46C8" w14:paraId="32B06470" w14:textId="77777777" w:rsidTr="00C83970">
        <w:tc>
          <w:tcPr>
            <w:tcW w:w="1369" w:type="dxa"/>
          </w:tcPr>
          <w:p w14:paraId="47B74EFA" w14:textId="77777777" w:rsidR="00BD46C8" w:rsidRDefault="00BD46C8" w:rsidP="001A0F65"/>
        </w:tc>
        <w:tc>
          <w:tcPr>
            <w:tcW w:w="3036" w:type="dxa"/>
          </w:tcPr>
          <w:p w14:paraId="5E5DA143" w14:textId="77777777" w:rsidR="00BD46C8" w:rsidRDefault="00BD46C8" w:rsidP="001A0F65"/>
        </w:tc>
        <w:tc>
          <w:tcPr>
            <w:tcW w:w="4225" w:type="dxa"/>
          </w:tcPr>
          <w:p w14:paraId="49007C61" w14:textId="77777777" w:rsidR="00BD46C8" w:rsidRDefault="00BD46C8" w:rsidP="001A0F65"/>
        </w:tc>
      </w:tr>
    </w:tbl>
    <w:p w14:paraId="54C0FD1F" w14:textId="77777777" w:rsidR="00BD46C8" w:rsidRDefault="00BD46C8" w:rsidP="001A0F65"/>
    <w:p w14:paraId="2CC956C0" w14:textId="77777777" w:rsidR="00353C80" w:rsidRDefault="00353C80" w:rsidP="001A0F65"/>
    <w:p w14:paraId="3404D7DA" w14:textId="77777777" w:rsidR="00BD46C8" w:rsidRDefault="00BD46C8" w:rsidP="001A0F65">
      <w:pPr>
        <w:rPr>
          <w:rFonts w:asciiTheme="majorHAnsi" w:eastAsiaTheme="majorEastAsia" w:hAnsiTheme="majorHAnsi" w:cstheme="majorBidi"/>
          <w:color w:val="365F91" w:themeColor="accent1" w:themeShade="BF"/>
          <w:sz w:val="32"/>
          <w:szCs w:val="32"/>
        </w:rPr>
      </w:pPr>
      <w:r>
        <w:br w:type="page"/>
      </w:r>
    </w:p>
    <w:sdt>
      <w:sdtPr>
        <w:rPr>
          <w:rFonts w:asciiTheme="minorHAnsi" w:eastAsiaTheme="minorEastAsia" w:hAnsiTheme="minorHAnsi" w:cstheme="minorBidi"/>
          <w:color w:val="auto"/>
          <w:sz w:val="24"/>
          <w:szCs w:val="24"/>
        </w:rPr>
        <w:id w:val="-1062093616"/>
        <w:docPartObj>
          <w:docPartGallery w:val="Table of Contents"/>
          <w:docPartUnique/>
        </w:docPartObj>
      </w:sdtPr>
      <w:sdtEndPr>
        <w:rPr>
          <w:rFonts w:ascii="Times New Roman" w:hAnsi="Times New Roman"/>
          <w:noProof/>
          <w:sz w:val="23"/>
        </w:rPr>
      </w:sdtEndPr>
      <w:sdtContent>
        <w:p w14:paraId="5E7BB0D9" w14:textId="428872E5" w:rsidR="00BD46C8" w:rsidRDefault="00BD46C8" w:rsidP="001A0F65">
          <w:pPr>
            <w:pStyle w:val="TOCHeading"/>
          </w:pPr>
          <w:r>
            <w:t>Table of Contents</w:t>
          </w:r>
        </w:p>
        <w:p w14:paraId="09CDC207" w14:textId="6D3F23AF" w:rsidR="007D0303" w:rsidRDefault="00BD46C8">
          <w:pPr>
            <w:pStyle w:val="TOC1"/>
            <w:rPr>
              <w:rFonts w:asciiTheme="minorHAnsi" w:hAnsiTheme="minorHAnsi"/>
              <w:noProof/>
              <w:kern w:val="2"/>
              <w:sz w:val="24"/>
              <w:lang w:eastAsia="zh-CN"/>
              <w14:ligatures w14:val="standardContextual"/>
            </w:rPr>
          </w:pPr>
          <w:r>
            <w:fldChar w:fldCharType="begin"/>
          </w:r>
          <w:r>
            <w:instrText xml:space="preserve"> TOC \o "1-3" \h \z \u </w:instrText>
          </w:r>
          <w:r>
            <w:fldChar w:fldCharType="separate"/>
          </w:r>
          <w:hyperlink w:anchor="_Toc216707146" w:history="1">
            <w:r w:rsidR="007D0303" w:rsidRPr="00A85C0A">
              <w:rPr>
                <w:rStyle w:val="Hyperlink"/>
                <w:noProof/>
              </w:rPr>
              <w:t>Abbreviations</w:t>
            </w:r>
            <w:r w:rsidR="007D0303">
              <w:rPr>
                <w:noProof/>
                <w:webHidden/>
              </w:rPr>
              <w:tab/>
            </w:r>
            <w:r w:rsidR="007D0303">
              <w:rPr>
                <w:noProof/>
                <w:webHidden/>
              </w:rPr>
              <w:fldChar w:fldCharType="begin"/>
            </w:r>
            <w:r w:rsidR="007D0303">
              <w:rPr>
                <w:noProof/>
                <w:webHidden/>
              </w:rPr>
              <w:instrText xml:space="preserve"> PAGEREF _Toc216707146 \h </w:instrText>
            </w:r>
            <w:r w:rsidR="007D0303">
              <w:rPr>
                <w:noProof/>
                <w:webHidden/>
              </w:rPr>
            </w:r>
            <w:r w:rsidR="007D0303">
              <w:rPr>
                <w:noProof/>
                <w:webHidden/>
              </w:rPr>
              <w:fldChar w:fldCharType="separate"/>
            </w:r>
            <w:r w:rsidR="00D21825">
              <w:rPr>
                <w:noProof/>
                <w:webHidden/>
              </w:rPr>
              <w:t>5</w:t>
            </w:r>
            <w:r w:rsidR="007D0303">
              <w:rPr>
                <w:noProof/>
                <w:webHidden/>
              </w:rPr>
              <w:fldChar w:fldCharType="end"/>
            </w:r>
          </w:hyperlink>
        </w:p>
        <w:p w14:paraId="359939F2" w14:textId="43BE459D"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47" w:history="1">
            <w:r w:rsidRPr="00A85C0A">
              <w:rPr>
                <w:rStyle w:val="Hyperlink"/>
                <w:noProof/>
              </w:rPr>
              <w:t>1.</w:t>
            </w:r>
            <w:r>
              <w:rPr>
                <w:rFonts w:asciiTheme="minorHAnsi" w:hAnsiTheme="minorHAnsi"/>
                <w:noProof/>
                <w:kern w:val="2"/>
                <w:sz w:val="24"/>
                <w:lang w:eastAsia="zh-CN"/>
                <w14:ligatures w14:val="standardContextual"/>
              </w:rPr>
              <w:tab/>
            </w:r>
            <w:r w:rsidRPr="00A85C0A">
              <w:rPr>
                <w:rStyle w:val="Hyperlink"/>
                <w:noProof/>
              </w:rPr>
              <w:t>Introduction</w:t>
            </w:r>
            <w:r>
              <w:rPr>
                <w:noProof/>
                <w:webHidden/>
              </w:rPr>
              <w:tab/>
            </w:r>
            <w:r>
              <w:rPr>
                <w:noProof/>
                <w:webHidden/>
              </w:rPr>
              <w:fldChar w:fldCharType="begin"/>
            </w:r>
            <w:r>
              <w:rPr>
                <w:noProof/>
                <w:webHidden/>
              </w:rPr>
              <w:instrText xml:space="preserve"> PAGEREF _Toc216707147 \h </w:instrText>
            </w:r>
            <w:r>
              <w:rPr>
                <w:noProof/>
                <w:webHidden/>
              </w:rPr>
            </w:r>
            <w:r>
              <w:rPr>
                <w:noProof/>
                <w:webHidden/>
              </w:rPr>
              <w:fldChar w:fldCharType="separate"/>
            </w:r>
            <w:r w:rsidR="00D21825">
              <w:rPr>
                <w:noProof/>
                <w:webHidden/>
              </w:rPr>
              <w:t>6</w:t>
            </w:r>
            <w:r>
              <w:rPr>
                <w:noProof/>
                <w:webHidden/>
              </w:rPr>
              <w:fldChar w:fldCharType="end"/>
            </w:r>
          </w:hyperlink>
        </w:p>
        <w:p w14:paraId="5250C39E" w14:textId="03815E76"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48" w:history="1">
            <w:r w:rsidRPr="00A85C0A">
              <w:rPr>
                <w:rStyle w:val="Hyperlink"/>
                <w:noProof/>
              </w:rPr>
              <w:t>1.1.</w:t>
            </w:r>
            <w:r>
              <w:rPr>
                <w:rFonts w:asciiTheme="minorHAnsi" w:hAnsiTheme="minorHAnsi"/>
                <w:noProof/>
                <w:kern w:val="2"/>
                <w:sz w:val="24"/>
                <w:lang w:eastAsia="zh-CN"/>
                <w14:ligatures w14:val="standardContextual"/>
              </w:rPr>
              <w:tab/>
            </w:r>
            <w:r w:rsidRPr="00A85C0A">
              <w:rPr>
                <w:rStyle w:val="Hyperlink"/>
                <w:noProof/>
              </w:rPr>
              <w:t>Scope of the document</w:t>
            </w:r>
            <w:r>
              <w:rPr>
                <w:noProof/>
                <w:webHidden/>
              </w:rPr>
              <w:tab/>
            </w:r>
            <w:r>
              <w:rPr>
                <w:noProof/>
                <w:webHidden/>
              </w:rPr>
              <w:fldChar w:fldCharType="begin"/>
            </w:r>
            <w:r>
              <w:rPr>
                <w:noProof/>
                <w:webHidden/>
              </w:rPr>
              <w:instrText xml:space="preserve"> PAGEREF _Toc216707148 \h </w:instrText>
            </w:r>
            <w:r>
              <w:rPr>
                <w:noProof/>
                <w:webHidden/>
              </w:rPr>
            </w:r>
            <w:r>
              <w:rPr>
                <w:noProof/>
                <w:webHidden/>
              </w:rPr>
              <w:fldChar w:fldCharType="separate"/>
            </w:r>
            <w:r w:rsidR="00D21825">
              <w:rPr>
                <w:noProof/>
                <w:webHidden/>
              </w:rPr>
              <w:t>6</w:t>
            </w:r>
            <w:r>
              <w:rPr>
                <w:noProof/>
                <w:webHidden/>
              </w:rPr>
              <w:fldChar w:fldCharType="end"/>
            </w:r>
          </w:hyperlink>
        </w:p>
        <w:p w14:paraId="7F6D61E8" w14:textId="5EDBD04B"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49" w:history="1">
            <w:r w:rsidRPr="00A85C0A">
              <w:rPr>
                <w:rStyle w:val="Hyperlink"/>
                <w:noProof/>
              </w:rPr>
              <w:t>1.2.</w:t>
            </w:r>
            <w:r>
              <w:rPr>
                <w:rFonts w:asciiTheme="minorHAnsi" w:hAnsiTheme="minorHAnsi"/>
                <w:noProof/>
                <w:kern w:val="2"/>
                <w:sz w:val="24"/>
                <w:lang w:eastAsia="zh-CN"/>
                <w14:ligatures w14:val="standardContextual"/>
              </w:rPr>
              <w:tab/>
            </w:r>
            <w:r w:rsidRPr="00A85C0A">
              <w:rPr>
                <w:rStyle w:val="Hyperlink"/>
                <w:noProof/>
              </w:rPr>
              <w:t>Related documentation</w:t>
            </w:r>
            <w:r>
              <w:rPr>
                <w:noProof/>
                <w:webHidden/>
              </w:rPr>
              <w:tab/>
            </w:r>
            <w:r>
              <w:rPr>
                <w:noProof/>
                <w:webHidden/>
              </w:rPr>
              <w:fldChar w:fldCharType="begin"/>
            </w:r>
            <w:r>
              <w:rPr>
                <w:noProof/>
                <w:webHidden/>
              </w:rPr>
              <w:instrText xml:space="preserve"> PAGEREF _Toc216707149 \h </w:instrText>
            </w:r>
            <w:r>
              <w:rPr>
                <w:noProof/>
                <w:webHidden/>
              </w:rPr>
            </w:r>
            <w:r>
              <w:rPr>
                <w:noProof/>
                <w:webHidden/>
              </w:rPr>
              <w:fldChar w:fldCharType="separate"/>
            </w:r>
            <w:r w:rsidR="00D21825">
              <w:rPr>
                <w:noProof/>
                <w:webHidden/>
              </w:rPr>
              <w:t>6</w:t>
            </w:r>
            <w:r>
              <w:rPr>
                <w:noProof/>
                <w:webHidden/>
              </w:rPr>
              <w:fldChar w:fldCharType="end"/>
            </w:r>
          </w:hyperlink>
        </w:p>
        <w:p w14:paraId="2251F57F" w14:textId="78FF0D0F"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50" w:history="1">
            <w:r w:rsidRPr="00A85C0A">
              <w:rPr>
                <w:rStyle w:val="Hyperlink"/>
                <w:noProof/>
              </w:rPr>
              <w:t>1.3.</w:t>
            </w:r>
            <w:r>
              <w:rPr>
                <w:rFonts w:asciiTheme="minorHAnsi" w:hAnsiTheme="minorHAnsi"/>
                <w:noProof/>
                <w:kern w:val="2"/>
                <w:sz w:val="24"/>
                <w:lang w:eastAsia="zh-CN"/>
                <w14:ligatures w14:val="standardContextual"/>
              </w:rPr>
              <w:tab/>
            </w:r>
            <w:r w:rsidRPr="00A85C0A">
              <w:rPr>
                <w:rStyle w:val="Hyperlink"/>
                <w:noProof/>
              </w:rPr>
              <w:t>Use-Cases</w:t>
            </w:r>
            <w:r>
              <w:rPr>
                <w:noProof/>
                <w:webHidden/>
              </w:rPr>
              <w:tab/>
            </w:r>
            <w:r>
              <w:rPr>
                <w:noProof/>
                <w:webHidden/>
              </w:rPr>
              <w:fldChar w:fldCharType="begin"/>
            </w:r>
            <w:r>
              <w:rPr>
                <w:noProof/>
                <w:webHidden/>
              </w:rPr>
              <w:instrText xml:space="preserve"> PAGEREF _Toc216707150 \h </w:instrText>
            </w:r>
            <w:r>
              <w:rPr>
                <w:noProof/>
                <w:webHidden/>
              </w:rPr>
            </w:r>
            <w:r>
              <w:rPr>
                <w:noProof/>
                <w:webHidden/>
              </w:rPr>
              <w:fldChar w:fldCharType="separate"/>
            </w:r>
            <w:r w:rsidR="00D21825">
              <w:rPr>
                <w:noProof/>
                <w:webHidden/>
              </w:rPr>
              <w:t>6</w:t>
            </w:r>
            <w:r>
              <w:rPr>
                <w:noProof/>
                <w:webHidden/>
              </w:rPr>
              <w:fldChar w:fldCharType="end"/>
            </w:r>
          </w:hyperlink>
        </w:p>
        <w:p w14:paraId="3D43D87C" w14:textId="30D30836"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51" w:history="1">
            <w:r w:rsidRPr="00A85C0A">
              <w:rPr>
                <w:rStyle w:val="Hyperlink"/>
                <w:noProof/>
              </w:rPr>
              <w:t>1.4.</w:t>
            </w:r>
            <w:r>
              <w:rPr>
                <w:rFonts w:asciiTheme="minorHAnsi" w:hAnsiTheme="minorHAnsi"/>
                <w:noProof/>
                <w:kern w:val="2"/>
                <w:sz w:val="24"/>
                <w:lang w:eastAsia="zh-CN"/>
                <w14:ligatures w14:val="standardContextual"/>
              </w:rPr>
              <w:tab/>
            </w:r>
            <w:r w:rsidRPr="00A85C0A">
              <w:rPr>
                <w:rStyle w:val="Hyperlink"/>
                <w:noProof/>
              </w:rPr>
              <w:t>Software and toolchain</w:t>
            </w:r>
            <w:r>
              <w:rPr>
                <w:noProof/>
                <w:webHidden/>
              </w:rPr>
              <w:tab/>
            </w:r>
            <w:r>
              <w:rPr>
                <w:noProof/>
                <w:webHidden/>
              </w:rPr>
              <w:fldChar w:fldCharType="begin"/>
            </w:r>
            <w:r>
              <w:rPr>
                <w:noProof/>
                <w:webHidden/>
              </w:rPr>
              <w:instrText xml:space="preserve"> PAGEREF _Toc216707151 \h </w:instrText>
            </w:r>
            <w:r>
              <w:rPr>
                <w:noProof/>
                <w:webHidden/>
              </w:rPr>
            </w:r>
            <w:r>
              <w:rPr>
                <w:noProof/>
                <w:webHidden/>
              </w:rPr>
              <w:fldChar w:fldCharType="separate"/>
            </w:r>
            <w:r w:rsidR="00D21825">
              <w:rPr>
                <w:noProof/>
                <w:webHidden/>
              </w:rPr>
              <w:t>7</w:t>
            </w:r>
            <w:r>
              <w:rPr>
                <w:noProof/>
                <w:webHidden/>
              </w:rPr>
              <w:fldChar w:fldCharType="end"/>
            </w:r>
          </w:hyperlink>
        </w:p>
        <w:p w14:paraId="6ED4F498" w14:textId="27BD3351"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52" w:history="1">
            <w:r w:rsidRPr="00A85C0A">
              <w:rPr>
                <w:rStyle w:val="Hyperlink"/>
                <w:noProof/>
              </w:rPr>
              <w:t>1.5.</w:t>
            </w:r>
            <w:r>
              <w:rPr>
                <w:rFonts w:asciiTheme="minorHAnsi" w:hAnsiTheme="minorHAnsi"/>
                <w:noProof/>
                <w:kern w:val="2"/>
                <w:sz w:val="24"/>
                <w:lang w:eastAsia="zh-CN"/>
                <w14:ligatures w14:val="standardContextual"/>
              </w:rPr>
              <w:tab/>
            </w:r>
            <w:r w:rsidRPr="00A85C0A">
              <w:rPr>
                <w:rStyle w:val="Hyperlink"/>
                <w:noProof/>
              </w:rPr>
              <w:t>Content of release package</w:t>
            </w:r>
            <w:r>
              <w:rPr>
                <w:noProof/>
                <w:webHidden/>
              </w:rPr>
              <w:tab/>
            </w:r>
            <w:r>
              <w:rPr>
                <w:noProof/>
                <w:webHidden/>
              </w:rPr>
              <w:fldChar w:fldCharType="begin"/>
            </w:r>
            <w:r>
              <w:rPr>
                <w:noProof/>
                <w:webHidden/>
              </w:rPr>
              <w:instrText xml:space="preserve"> PAGEREF _Toc216707152 \h </w:instrText>
            </w:r>
            <w:r>
              <w:rPr>
                <w:noProof/>
                <w:webHidden/>
              </w:rPr>
            </w:r>
            <w:r>
              <w:rPr>
                <w:noProof/>
                <w:webHidden/>
              </w:rPr>
              <w:fldChar w:fldCharType="separate"/>
            </w:r>
            <w:r w:rsidR="00D21825">
              <w:rPr>
                <w:noProof/>
                <w:webHidden/>
              </w:rPr>
              <w:t>7</w:t>
            </w:r>
            <w:r>
              <w:rPr>
                <w:noProof/>
                <w:webHidden/>
              </w:rPr>
              <w:fldChar w:fldCharType="end"/>
            </w:r>
          </w:hyperlink>
        </w:p>
        <w:p w14:paraId="7AB86C78" w14:textId="149FDC66"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53" w:history="1">
            <w:r w:rsidRPr="00A85C0A">
              <w:rPr>
                <w:rStyle w:val="Hyperlink"/>
                <w:noProof/>
              </w:rPr>
              <w:t>2.</w:t>
            </w:r>
            <w:r>
              <w:rPr>
                <w:rFonts w:asciiTheme="minorHAnsi" w:hAnsiTheme="minorHAnsi"/>
                <w:noProof/>
                <w:kern w:val="2"/>
                <w:sz w:val="24"/>
                <w:lang w:eastAsia="zh-CN"/>
                <w14:ligatures w14:val="standardContextual"/>
              </w:rPr>
              <w:tab/>
            </w:r>
            <w:r w:rsidRPr="00A85C0A">
              <w:rPr>
                <w:rStyle w:val="Hyperlink"/>
                <w:noProof/>
              </w:rPr>
              <w:t>Hardware support</w:t>
            </w:r>
            <w:r>
              <w:rPr>
                <w:noProof/>
                <w:webHidden/>
              </w:rPr>
              <w:tab/>
            </w:r>
            <w:r>
              <w:rPr>
                <w:noProof/>
                <w:webHidden/>
              </w:rPr>
              <w:fldChar w:fldCharType="begin"/>
            </w:r>
            <w:r>
              <w:rPr>
                <w:noProof/>
                <w:webHidden/>
              </w:rPr>
              <w:instrText xml:space="preserve"> PAGEREF _Toc216707153 \h </w:instrText>
            </w:r>
            <w:r>
              <w:rPr>
                <w:noProof/>
                <w:webHidden/>
              </w:rPr>
            </w:r>
            <w:r>
              <w:rPr>
                <w:noProof/>
                <w:webHidden/>
              </w:rPr>
              <w:fldChar w:fldCharType="separate"/>
            </w:r>
            <w:r w:rsidR="00D21825">
              <w:rPr>
                <w:noProof/>
                <w:webHidden/>
              </w:rPr>
              <w:t>8</w:t>
            </w:r>
            <w:r>
              <w:rPr>
                <w:noProof/>
                <w:webHidden/>
              </w:rPr>
              <w:fldChar w:fldCharType="end"/>
            </w:r>
          </w:hyperlink>
        </w:p>
        <w:p w14:paraId="10261E2D" w14:textId="79EAD550"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54" w:history="1">
            <w:r w:rsidRPr="00A85C0A">
              <w:rPr>
                <w:rStyle w:val="Hyperlink"/>
                <w:noProof/>
              </w:rPr>
              <w:t>2.1.</w:t>
            </w:r>
            <w:r>
              <w:rPr>
                <w:rFonts w:asciiTheme="minorHAnsi" w:hAnsiTheme="minorHAnsi"/>
                <w:noProof/>
                <w:kern w:val="2"/>
                <w:sz w:val="24"/>
                <w:lang w:eastAsia="zh-CN"/>
                <w14:ligatures w14:val="standardContextual"/>
              </w:rPr>
              <w:tab/>
            </w:r>
            <w:r w:rsidRPr="00A85C0A">
              <w:rPr>
                <w:rStyle w:val="Hyperlink"/>
                <w:noProof/>
              </w:rPr>
              <w:t>RFNM motherboard and RF modules</w:t>
            </w:r>
            <w:r>
              <w:rPr>
                <w:noProof/>
                <w:webHidden/>
              </w:rPr>
              <w:tab/>
            </w:r>
            <w:r>
              <w:rPr>
                <w:noProof/>
                <w:webHidden/>
              </w:rPr>
              <w:fldChar w:fldCharType="begin"/>
            </w:r>
            <w:r>
              <w:rPr>
                <w:noProof/>
                <w:webHidden/>
              </w:rPr>
              <w:instrText xml:space="preserve"> PAGEREF _Toc216707154 \h </w:instrText>
            </w:r>
            <w:r>
              <w:rPr>
                <w:noProof/>
                <w:webHidden/>
              </w:rPr>
            </w:r>
            <w:r>
              <w:rPr>
                <w:noProof/>
                <w:webHidden/>
              </w:rPr>
              <w:fldChar w:fldCharType="separate"/>
            </w:r>
            <w:r w:rsidR="00D21825">
              <w:rPr>
                <w:noProof/>
                <w:webHidden/>
              </w:rPr>
              <w:t>8</w:t>
            </w:r>
            <w:r>
              <w:rPr>
                <w:noProof/>
                <w:webHidden/>
              </w:rPr>
              <w:fldChar w:fldCharType="end"/>
            </w:r>
          </w:hyperlink>
        </w:p>
        <w:p w14:paraId="21604B16" w14:textId="2A2D818A"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55" w:history="1">
            <w:r w:rsidRPr="00A85C0A">
              <w:rPr>
                <w:rStyle w:val="Hyperlink"/>
                <w:noProof/>
                <w:lang w:val="fr-FR"/>
              </w:rPr>
              <w:t>2.2.</w:t>
            </w:r>
            <w:r>
              <w:rPr>
                <w:rFonts w:asciiTheme="minorHAnsi" w:hAnsiTheme="minorHAnsi"/>
                <w:noProof/>
                <w:kern w:val="2"/>
                <w:sz w:val="24"/>
                <w:lang w:eastAsia="zh-CN"/>
                <w14:ligatures w14:val="standardContextual"/>
              </w:rPr>
              <w:tab/>
            </w:r>
            <w:r w:rsidRPr="00A85C0A">
              <w:rPr>
                <w:rStyle w:val="Hyperlink"/>
                <w:noProof/>
                <w:lang w:val="fr-FR"/>
              </w:rPr>
              <w:t>Harware setup</w:t>
            </w:r>
            <w:r>
              <w:rPr>
                <w:noProof/>
                <w:webHidden/>
              </w:rPr>
              <w:tab/>
            </w:r>
            <w:r>
              <w:rPr>
                <w:noProof/>
                <w:webHidden/>
              </w:rPr>
              <w:fldChar w:fldCharType="begin"/>
            </w:r>
            <w:r>
              <w:rPr>
                <w:noProof/>
                <w:webHidden/>
              </w:rPr>
              <w:instrText xml:space="preserve"> PAGEREF _Toc216707155 \h </w:instrText>
            </w:r>
            <w:r>
              <w:rPr>
                <w:noProof/>
                <w:webHidden/>
              </w:rPr>
            </w:r>
            <w:r>
              <w:rPr>
                <w:noProof/>
                <w:webHidden/>
              </w:rPr>
              <w:fldChar w:fldCharType="separate"/>
            </w:r>
            <w:r w:rsidR="00D21825">
              <w:rPr>
                <w:noProof/>
                <w:webHidden/>
              </w:rPr>
              <w:t>9</w:t>
            </w:r>
            <w:r>
              <w:rPr>
                <w:noProof/>
                <w:webHidden/>
              </w:rPr>
              <w:fldChar w:fldCharType="end"/>
            </w:r>
          </w:hyperlink>
        </w:p>
        <w:p w14:paraId="062D6150" w14:textId="656FD57B"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56" w:history="1">
            <w:r w:rsidRPr="00A85C0A">
              <w:rPr>
                <w:rStyle w:val="Hyperlink"/>
                <w:noProof/>
              </w:rPr>
              <w:t>2.3.</w:t>
            </w:r>
            <w:r>
              <w:rPr>
                <w:rFonts w:asciiTheme="minorHAnsi" w:hAnsiTheme="minorHAnsi"/>
                <w:noProof/>
                <w:kern w:val="2"/>
                <w:sz w:val="24"/>
                <w:lang w:eastAsia="zh-CN"/>
                <w14:ligatures w14:val="standardContextual"/>
              </w:rPr>
              <w:tab/>
            </w:r>
            <w:r w:rsidRPr="00A85C0A">
              <w:rPr>
                <w:rStyle w:val="Hyperlink"/>
                <w:noProof/>
              </w:rPr>
              <w:t>Deployment and usage</w:t>
            </w:r>
            <w:r>
              <w:rPr>
                <w:noProof/>
                <w:webHidden/>
              </w:rPr>
              <w:tab/>
            </w:r>
            <w:r>
              <w:rPr>
                <w:noProof/>
                <w:webHidden/>
              </w:rPr>
              <w:fldChar w:fldCharType="begin"/>
            </w:r>
            <w:r>
              <w:rPr>
                <w:noProof/>
                <w:webHidden/>
              </w:rPr>
              <w:instrText xml:space="preserve"> PAGEREF _Toc216707156 \h </w:instrText>
            </w:r>
            <w:r>
              <w:rPr>
                <w:noProof/>
                <w:webHidden/>
              </w:rPr>
            </w:r>
            <w:r>
              <w:rPr>
                <w:noProof/>
                <w:webHidden/>
              </w:rPr>
              <w:fldChar w:fldCharType="separate"/>
            </w:r>
            <w:r w:rsidR="00D21825">
              <w:rPr>
                <w:noProof/>
                <w:webHidden/>
              </w:rPr>
              <w:t>9</w:t>
            </w:r>
            <w:r>
              <w:rPr>
                <w:noProof/>
                <w:webHidden/>
              </w:rPr>
              <w:fldChar w:fldCharType="end"/>
            </w:r>
          </w:hyperlink>
        </w:p>
        <w:p w14:paraId="15FAF722" w14:textId="3CD54D7A"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57" w:history="1">
            <w:r w:rsidRPr="00A85C0A">
              <w:rPr>
                <w:rStyle w:val="Hyperlink"/>
                <w:noProof/>
              </w:rPr>
              <w:t>3.</w:t>
            </w:r>
            <w:r>
              <w:rPr>
                <w:rFonts w:asciiTheme="minorHAnsi" w:hAnsiTheme="minorHAnsi"/>
                <w:noProof/>
                <w:kern w:val="2"/>
                <w:sz w:val="24"/>
                <w:lang w:eastAsia="zh-CN"/>
                <w14:ligatures w14:val="standardContextual"/>
              </w:rPr>
              <w:tab/>
            </w:r>
            <w:r w:rsidRPr="00A85C0A">
              <w:rPr>
                <w:rStyle w:val="Hyperlink"/>
                <w:noProof/>
              </w:rPr>
              <w:t>iq-replay.sh/iq-capture.sh</w:t>
            </w:r>
            <w:r>
              <w:rPr>
                <w:noProof/>
                <w:webHidden/>
              </w:rPr>
              <w:tab/>
            </w:r>
            <w:r>
              <w:rPr>
                <w:noProof/>
                <w:webHidden/>
              </w:rPr>
              <w:fldChar w:fldCharType="begin"/>
            </w:r>
            <w:r>
              <w:rPr>
                <w:noProof/>
                <w:webHidden/>
              </w:rPr>
              <w:instrText xml:space="preserve"> PAGEREF _Toc216707157 \h </w:instrText>
            </w:r>
            <w:r>
              <w:rPr>
                <w:noProof/>
                <w:webHidden/>
              </w:rPr>
            </w:r>
            <w:r>
              <w:rPr>
                <w:noProof/>
                <w:webHidden/>
              </w:rPr>
              <w:fldChar w:fldCharType="separate"/>
            </w:r>
            <w:r w:rsidR="00D21825">
              <w:rPr>
                <w:noProof/>
                <w:webHidden/>
              </w:rPr>
              <w:t>11</w:t>
            </w:r>
            <w:r>
              <w:rPr>
                <w:noProof/>
                <w:webHidden/>
              </w:rPr>
              <w:fldChar w:fldCharType="end"/>
            </w:r>
          </w:hyperlink>
        </w:p>
        <w:p w14:paraId="57E78840" w14:textId="45C09A0E"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58" w:history="1">
            <w:r w:rsidRPr="00A85C0A">
              <w:rPr>
                <w:rStyle w:val="Hyperlink"/>
                <w:noProof/>
              </w:rPr>
              <w:t>4.</w:t>
            </w:r>
            <w:r>
              <w:rPr>
                <w:rFonts w:asciiTheme="minorHAnsi" w:hAnsiTheme="minorHAnsi"/>
                <w:noProof/>
                <w:kern w:val="2"/>
                <w:sz w:val="24"/>
                <w:lang w:eastAsia="zh-CN"/>
                <w14:ligatures w14:val="standardContextual"/>
              </w:rPr>
              <w:tab/>
            </w:r>
            <w:r w:rsidRPr="00A85C0A">
              <w:rPr>
                <w:rStyle w:val="Hyperlink"/>
                <w:noProof/>
              </w:rPr>
              <w:t>lib_iqplayer/iq_app</w:t>
            </w:r>
            <w:r>
              <w:rPr>
                <w:noProof/>
                <w:webHidden/>
              </w:rPr>
              <w:tab/>
            </w:r>
            <w:r>
              <w:rPr>
                <w:noProof/>
                <w:webHidden/>
              </w:rPr>
              <w:fldChar w:fldCharType="begin"/>
            </w:r>
            <w:r>
              <w:rPr>
                <w:noProof/>
                <w:webHidden/>
              </w:rPr>
              <w:instrText xml:space="preserve"> PAGEREF _Toc216707158 \h </w:instrText>
            </w:r>
            <w:r>
              <w:rPr>
                <w:noProof/>
                <w:webHidden/>
              </w:rPr>
            </w:r>
            <w:r>
              <w:rPr>
                <w:noProof/>
                <w:webHidden/>
              </w:rPr>
              <w:fldChar w:fldCharType="separate"/>
            </w:r>
            <w:r w:rsidR="00D21825">
              <w:rPr>
                <w:noProof/>
                <w:webHidden/>
              </w:rPr>
              <w:t>14</w:t>
            </w:r>
            <w:r>
              <w:rPr>
                <w:noProof/>
                <w:webHidden/>
              </w:rPr>
              <w:fldChar w:fldCharType="end"/>
            </w:r>
          </w:hyperlink>
        </w:p>
        <w:p w14:paraId="6862E23A" w14:textId="05EAAD73"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59" w:history="1">
            <w:r w:rsidRPr="00A85C0A">
              <w:rPr>
                <w:rStyle w:val="Hyperlink"/>
                <w:noProof/>
              </w:rPr>
              <w:t>5.</w:t>
            </w:r>
            <w:r>
              <w:rPr>
                <w:rFonts w:asciiTheme="minorHAnsi" w:hAnsiTheme="minorHAnsi"/>
                <w:noProof/>
                <w:kern w:val="2"/>
                <w:sz w:val="24"/>
                <w:lang w:eastAsia="zh-CN"/>
                <w14:ligatures w14:val="standardContextual"/>
              </w:rPr>
              <w:tab/>
            </w:r>
            <w:r w:rsidRPr="00A85C0A">
              <w:rPr>
                <w:rStyle w:val="Hyperlink"/>
                <w:noProof/>
              </w:rPr>
              <w:t>DMA performance</w:t>
            </w:r>
            <w:r>
              <w:rPr>
                <w:noProof/>
                <w:webHidden/>
              </w:rPr>
              <w:tab/>
            </w:r>
            <w:r>
              <w:rPr>
                <w:noProof/>
                <w:webHidden/>
              </w:rPr>
              <w:fldChar w:fldCharType="begin"/>
            </w:r>
            <w:r>
              <w:rPr>
                <w:noProof/>
                <w:webHidden/>
              </w:rPr>
              <w:instrText xml:space="preserve"> PAGEREF _Toc216707159 \h </w:instrText>
            </w:r>
            <w:r>
              <w:rPr>
                <w:noProof/>
                <w:webHidden/>
              </w:rPr>
            </w:r>
            <w:r>
              <w:rPr>
                <w:noProof/>
                <w:webHidden/>
              </w:rPr>
              <w:fldChar w:fldCharType="separate"/>
            </w:r>
            <w:r w:rsidR="00D21825">
              <w:rPr>
                <w:noProof/>
                <w:webHidden/>
              </w:rPr>
              <w:t>18</w:t>
            </w:r>
            <w:r>
              <w:rPr>
                <w:noProof/>
                <w:webHidden/>
              </w:rPr>
              <w:fldChar w:fldCharType="end"/>
            </w:r>
          </w:hyperlink>
        </w:p>
        <w:p w14:paraId="348DC940" w14:textId="631478A2"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60" w:history="1">
            <w:r w:rsidRPr="00A85C0A">
              <w:rPr>
                <w:rStyle w:val="Hyperlink"/>
                <w:noProof/>
              </w:rPr>
              <w:t>5.1.</w:t>
            </w:r>
            <w:r>
              <w:rPr>
                <w:rFonts w:asciiTheme="minorHAnsi" w:hAnsiTheme="minorHAnsi"/>
                <w:noProof/>
                <w:kern w:val="2"/>
                <w:sz w:val="24"/>
                <w:lang w:eastAsia="zh-CN"/>
                <w14:ligatures w14:val="standardContextual"/>
              </w:rPr>
              <w:tab/>
            </w:r>
            <w:r w:rsidRPr="00A85C0A">
              <w:rPr>
                <w:rStyle w:val="Hyperlink"/>
                <w:noProof/>
              </w:rPr>
              <w:t>VSPA DMA Write to host DDR</w:t>
            </w:r>
            <w:r>
              <w:rPr>
                <w:noProof/>
                <w:webHidden/>
              </w:rPr>
              <w:tab/>
            </w:r>
            <w:r>
              <w:rPr>
                <w:noProof/>
                <w:webHidden/>
              </w:rPr>
              <w:fldChar w:fldCharType="begin"/>
            </w:r>
            <w:r>
              <w:rPr>
                <w:noProof/>
                <w:webHidden/>
              </w:rPr>
              <w:instrText xml:space="preserve"> PAGEREF _Toc216707160 \h </w:instrText>
            </w:r>
            <w:r>
              <w:rPr>
                <w:noProof/>
                <w:webHidden/>
              </w:rPr>
            </w:r>
            <w:r>
              <w:rPr>
                <w:noProof/>
                <w:webHidden/>
              </w:rPr>
              <w:fldChar w:fldCharType="separate"/>
            </w:r>
            <w:r w:rsidR="00D21825">
              <w:rPr>
                <w:noProof/>
                <w:webHidden/>
              </w:rPr>
              <w:t>20</w:t>
            </w:r>
            <w:r>
              <w:rPr>
                <w:noProof/>
                <w:webHidden/>
              </w:rPr>
              <w:fldChar w:fldCharType="end"/>
            </w:r>
          </w:hyperlink>
        </w:p>
        <w:p w14:paraId="3E6E7198" w14:textId="6D192CEC"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61" w:history="1">
            <w:r w:rsidRPr="00A85C0A">
              <w:rPr>
                <w:rStyle w:val="Hyperlink"/>
                <w:noProof/>
              </w:rPr>
              <w:t>5.2.</w:t>
            </w:r>
            <w:r>
              <w:rPr>
                <w:rFonts w:asciiTheme="minorHAnsi" w:hAnsiTheme="minorHAnsi"/>
                <w:noProof/>
                <w:kern w:val="2"/>
                <w:sz w:val="24"/>
                <w:lang w:eastAsia="zh-CN"/>
                <w14:ligatures w14:val="standardContextual"/>
              </w:rPr>
              <w:tab/>
            </w:r>
            <w:r w:rsidRPr="00A85C0A">
              <w:rPr>
                <w:rStyle w:val="Hyperlink"/>
                <w:noProof/>
              </w:rPr>
              <w:t>VSPA DMA Read from host DDR</w:t>
            </w:r>
            <w:r>
              <w:rPr>
                <w:noProof/>
                <w:webHidden/>
              </w:rPr>
              <w:tab/>
            </w:r>
            <w:r>
              <w:rPr>
                <w:noProof/>
                <w:webHidden/>
              </w:rPr>
              <w:fldChar w:fldCharType="begin"/>
            </w:r>
            <w:r>
              <w:rPr>
                <w:noProof/>
                <w:webHidden/>
              </w:rPr>
              <w:instrText xml:space="preserve"> PAGEREF _Toc216707161 \h </w:instrText>
            </w:r>
            <w:r>
              <w:rPr>
                <w:noProof/>
                <w:webHidden/>
              </w:rPr>
            </w:r>
            <w:r>
              <w:rPr>
                <w:noProof/>
                <w:webHidden/>
              </w:rPr>
              <w:fldChar w:fldCharType="separate"/>
            </w:r>
            <w:r w:rsidR="00D21825">
              <w:rPr>
                <w:noProof/>
                <w:webHidden/>
              </w:rPr>
              <w:t>21</w:t>
            </w:r>
            <w:r>
              <w:rPr>
                <w:noProof/>
                <w:webHidden/>
              </w:rPr>
              <w:fldChar w:fldCharType="end"/>
            </w:r>
          </w:hyperlink>
        </w:p>
        <w:p w14:paraId="2E08A9CA" w14:textId="3B1B0602"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62" w:history="1">
            <w:r w:rsidRPr="00A85C0A">
              <w:rPr>
                <w:rStyle w:val="Hyperlink"/>
                <w:noProof/>
              </w:rPr>
              <w:t>5.3.</w:t>
            </w:r>
            <w:r>
              <w:rPr>
                <w:rFonts w:asciiTheme="minorHAnsi" w:hAnsiTheme="minorHAnsi"/>
                <w:noProof/>
                <w:kern w:val="2"/>
                <w:sz w:val="24"/>
                <w:lang w:eastAsia="zh-CN"/>
                <w14:ligatures w14:val="standardContextual"/>
              </w:rPr>
              <w:tab/>
            </w:r>
            <w:r w:rsidRPr="00A85C0A">
              <w:rPr>
                <w:rStyle w:val="Hyperlink"/>
                <w:noProof/>
              </w:rPr>
              <w:t>Host DMA (edma) read and write</w:t>
            </w:r>
            <w:r>
              <w:rPr>
                <w:noProof/>
                <w:webHidden/>
              </w:rPr>
              <w:tab/>
            </w:r>
            <w:r>
              <w:rPr>
                <w:noProof/>
                <w:webHidden/>
              </w:rPr>
              <w:fldChar w:fldCharType="begin"/>
            </w:r>
            <w:r>
              <w:rPr>
                <w:noProof/>
                <w:webHidden/>
              </w:rPr>
              <w:instrText xml:space="preserve"> PAGEREF _Toc216707162 \h </w:instrText>
            </w:r>
            <w:r>
              <w:rPr>
                <w:noProof/>
                <w:webHidden/>
              </w:rPr>
            </w:r>
            <w:r>
              <w:rPr>
                <w:noProof/>
                <w:webHidden/>
              </w:rPr>
              <w:fldChar w:fldCharType="separate"/>
            </w:r>
            <w:r w:rsidR="00D21825">
              <w:rPr>
                <w:noProof/>
                <w:webHidden/>
              </w:rPr>
              <w:t>22</w:t>
            </w:r>
            <w:r>
              <w:rPr>
                <w:noProof/>
                <w:webHidden/>
              </w:rPr>
              <w:fldChar w:fldCharType="end"/>
            </w:r>
          </w:hyperlink>
        </w:p>
        <w:p w14:paraId="1D666E7F" w14:textId="36CEA063"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63" w:history="1">
            <w:r w:rsidRPr="00A85C0A">
              <w:rPr>
                <w:rStyle w:val="Hyperlink"/>
                <w:noProof/>
              </w:rPr>
              <w:t>5.4.</w:t>
            </w:r>
            <w:r>
              <w:rPr>
                <w:rFonts w:asciiTheme="minorHAnsi" w:hAnsiTheme="minorHAnsi"/>
                <w:noProof/>
                <w:kern w:val="2"/>
                <w:sz w:val="24"/>
                <w:lang w:eastAsia="zh-CN"/>
                <w14:ligatures w14:val="standardContextual"/>
              </w:rPr>
              <w:tab/>
            </w:r>
            <w:r w:rsidRPr="00A85C0A">
              <w:rPr>
                <w:rStyle w:val="Hyperlink"/>
                <w:noProof/>
              </w:rPr>
              <w:t>VSPA DMA consideration</w:t>
            </w:r>
            <w:r>
              <w:rPr>
                <w:noProof/>
                <w:webHidden/>
              </w:rPr>
              <w:tab/>
            </w:r>
            <w:r>
              <w:rPr>
                <w:noProof/>
                <w:webHidden/>
              </w:rPr>
              <w:fldChar w:fldCharType="begin"/>
            </w:r>
            <w:r>
              <w:rPr>
                <w:noProof/>
                <w:webHidden/>
              </w:rPr>
              <w:instrText xml:space="preserve"> PAGEREF _Toc216707163 \h </w:instrText>
            </w:r>
            <w:r>
              <w:rPr>
                <w:noProof/>
                <w:webHidden/>
              </w:rPr>
            </w:r>
            <w:r>
              <w:rPr>
                <w:noProof/>
                <w:webHidden/>
              </w:rPr>
              <w:fldChar w:fldCharType="separate"/>
            </w:r>
            <w:r w:rsidR="00D21825">
              <w:rPr>
                <w:noProof/>
                <w:webHidden/>
              </w:rPr>
              <w:t>23</w:t>
            </w:r>
            <w:r>
              <w:rPr>
                <w:noProof/>
                <w:webHidden/>
              </w:rPr>
              <w:fldChar w:fldCharType="end"/>
            </w:r>
          </w:hyperlink>
        </w:p>
        <w:p w14:paraId="7DA9B5E1" w14:textId="0096514B"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64" w:history="1">
            <w:r w:rsidRPr="00A85C0A">
              <w:rPr>
                <w:rStyle w:val="Hyperlink"/>
                <w:noProof/>
              </w:rPr>
              <w:t>5.5.</w:t>
            </w:r>
            <w:r>
              <w:rPr>
                <w:rFonts w:asciiTheme="minorHAnsi" w:hAnsiTheme="minorHAnsi"/>
                <w:noProof/>
                <w:kern w:val="2"/>
                <w:sz w:val="24"/>
                <w:lang w:eastAsia="zh-CN"/>
                <w14:ligatures w14:val="standardContextual"/>
              </w:rPr>
              <w:tab/>
            </w:r>
            <w:r w:rsidRPr="00A85C0A">
              <w:rPr>
                <w:rStyle w:val="Hyperlink"/>
                <w:noProof/>
              </w:rPr>
              <w:t>How to maximize the VSPA AXI and DMEM bandwidths</w:t>
            </w:r>
            <w:r>
              <w:rPr>
                <w:noProof/>
                <w:webHidden/>
              </w:rPr>
              <w:tab/>
            </w:r>
            <w:r>
              <w:rPr>
                <w:noProof/>
                <w:webHidden/>
              </w:rPr>
              <w:fldChar w:fldCharType="begin"/>
            </w:r>
            <w:r>
              <w:rPr>
                <w:noProof/>
                <w:webHidden/>
              </w:rPr>
              <w:instrText xml:space="preserve"> PAGEREF _Toc216707164 \h </w:instrText>
            </w:r>
            <w:r>
              <w:rPr>
                <w:noProof/>
                <w:webHidden/>
              </w:rPr>
            </w:r>
            <w:r>
              <w:rPr>
                <w:noProof/>
                <w:webHidden/>
              </w:rPr>
              <w:fldChar w:fldCharType="separate"/>
            </w:r>
            <w:r w:rsidR="00D21825">
              <w:rPr>
                <w:noProof/>
                <w:webHidden/>
              </w:rPr>
              <w:t>24</w:t>
            </w:r>
            <w:r>
              <w:rPr>
                <w:noProof/>
                <w:webHidden/>
              </w:rPr>
              <w:fldChar w:fldCharType="end"/>
            </w:r>
          </w:hyperlink>
        </w:p>
        <w:p w14:paraId="72B37E55" w14:textId="5F6452D8" w:rsidR="007D0303" w:rsidRDefault="007D0303">
          <w:pPr>
            <w:pStyle w:val="TOC2"/>
            <w:tabs>
              <w:tab w:val="left" w:pos="1200"/>
              <w:tab w:val="right" w:leader="dot" w:pos="8630"/>
            </w:tabs>
            <w:rPr>
              <w:rFonts w:asciiTheme="minorHAnsi" w:hAnsiTheme="minorHAnsi"/>
              <w:noProof/>
              <w:kern w:val="2"/>
              <w:sz w:val="24"/>
              <w:lang w:eastAsia="zh-CN"/>
              <w14:ligatures w14:val="standardContextual"/>
            </w:rPr>
          </w:pPr>
          <w:hyperlink w:anchor="_Toc216707165" w:history="1">
            <w:r w:rsidRPr="00A85C0A">
              <w:rPr>
                <w:rStyle w:val="Hyperlink"/>
                <w:noProof/>
              </w:rPr>
              <w:t>5.6.</w:t>
            </w:r>
            <w:r>
              <w:rPr>
                <w:rFonts w:asciiTheme="minorHAnsi" w:hAnsiTheme="minorHAnsi"/>
                <w:noProof/>
                <w:kern w:val="2"/>
                <w:sz w:val="24"/>
                <w:lang w:eastAsia="zh-CN"/>
                <w14:ligatures w14:val="standardContextual"/>
              </w:rPr>
              <w:tab/>
            </w:r>
            <w:r w:rsidRPr="00A85C0A">
              <w:rPr>
                <w:rStyle w:val="Hyperlink"/>
                <w:noProof/>
              </w:rPr>
              <w:t>Why not using LA9310 TCM memory to extend dmem fifo size</w:t>
            </w:r>
            <w:r>
              <w:rPr>
                <w:noProof/>
                <w:webHidden/>
              </w:rPr>
              <w:tab/>
            </w:r>
            <w:r>
              <w:rPr>
                <w:noProof/>
                <w:webHidden/>
              </w:rPr>
              <w:fldChar w:fldCharType="begin"/>
            </w:r>
            <w:r>
              <w:rPr>
                <w:noProof/>
                <w:webHidden/>
              </w:rPr>
              <w:instrText xml:space="preserve"> PAGEREF _Toc216707165 \h </w:instrText>
            </w:r>
            <w:r>
              <w:rPr>
                <w:noProof/>
                <w:webHidden/>
              </w:rPr>
            </w:r>
            <w:r>
              <w:rPr>
                <w:noProof/>
                <w:webHidden/>
              </w:rPr>
              <w:fldChar w:fldCharType="separate"/>
            </w:r>
            <w:r w:rsidR="00D21825">
              <w:rPr>
                <w:noProof/>
                <w:webHidden/>
              </w:rPr>
              <w:t>25</w:t>
            </w:r>
            <w:r>
              <w:rPr>
                <w:noProof/>
                <w:webHidden/>
              </w:rPr>
              <w:fldChar w:fldCharType="end"/>
            </w:r>
          </w:hyperlink>
        </w:p>
        <w:p w14:paraId="6B027DFC" w14:textId="579B5605"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66" w:history="1">
            <w:r w:rsidRPr="00A85C0A">
              <w:rPr>
                <w:rStyle w:val="Hyperlink"/>
                <w:noProof/>
              </w:rPr>
              <w:t>6.</w:t>
            </w:r>
            <w:r>
              <w:rPr>
                <w:rFonts w:asciiTheme="minorHAnsi" w:hAnsiTheme="minorHAnsi"/>
                <w:noProof/>
                <w:kern w:val="2"/>
                <w:sz w:val="24"/>
                <w:lang w:eastAsia="zh-CN"/>
                <w14:ligatures w14:val="standardContextual"/>
              </w:rPr>
              <w:tab/>
            </w:r>
            <w:r w:rsidRPr="00A85C0A">
              <w:rPr>
                <w:rStyle w:val="Hyperlink"/>
                <w:noProof/>
              </w:rPr>
              <w:t>PCI read/write accesses to LA9310 DMEM</w:t>
            </w:r>
            <w:r>
              <w:rPr>
                <w:noProof/>
                <w:webHidden/>
              </w:rPr>
              <w:tab/>
            </w:r>
            <w:r>
              <w:rPr>
                <w:noProof/>
                <w:webHidden/>
              </w:rPr>
              <w:fldChar w:fldCharType="begin"/>
            </w:r>
            <w:r>
              <w:rPr>
                <w:noProof/>
                <w:webHidden/>
              </w:rPr>
              <w:instrText xml:space="preserve"> PAGEREF _Toc216707166 \h </w:instrText>
            </w:r>
            <w:r>
              <w:rPr>
                <w:noProof/>
                <w:webHidden/>
              </w:rPr>
            </w:r>
            <w:r>
              <w:rPr>
                <w:noProof/>
                <w:webHidden/>
              </w:rPr>
              <w:fldChar w:fldCharType="separate"/>
            </w:r>
            <w:r w:rsidR="00D21825">
              <w:rPr>
                <w:noProof/>
                <w:webHidden/>
              </w:rPr>
              <w:t>26</w:t>
            </w:r>
            <w:r>
              <w:rPr>
                <w:noProof/>
                <w:webHidden/>
              </w:rPr>
              <w:fldChar w:fldCharType="end"/>
            </w:r>
          </w:hyperlink>
        </w:p>
        <w:p w14:paraId="59A8172B" w14:textId="1820F899"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67" w:history="1">
            <w:r w:rsidRPr="00A85C0A">
              <w:rPr>
                <w:rStyle w:val="Hyperlink"/>
                <w:noProof/>
              </w:rPr>
              <w:t>7.</w:t>
            </w:r>
            <w:r>
              <w:rPr>
                <w:rFonts w:asciiTheme="minorHAnsi" w:hAnsiTheme="minorHAnsi"/>
                <w:noProof/>
                <w:kern w:val="2"/>
                <w:sz w:val="24"/>
                <w:lang w:eastAsia="zh-CN"/>
                <w14:ligatures w14:val="standardContextual"/>
              </w:rPr>
              <w:tab/>
            </w:r>
            <w:r w:rsidRPr="00A85C0A">
              <w:rPr>
                <w:rStyle w:val="Hyperlink"/>
                <w:noProof/>
              </w:rPr>
              <w:t>VSPA Firmware API/ABI , the “VSPA dmem proxy”</w:t>
            </w:r>
            <w:r>
              <w:rPr>
                <w:noProof/>
                <w:webHidden/>
              </w:rPr>
              <w:tab/>
            </w:r>
            <w:r>
              <w:rPr>
                <w:noProof/>
                <w:webHidden/>
              </w:rPr>
              <w:fldChar w:fldCharType="begin"/>
            </w:r>
            <w:r>
              <w:rPr>
                <w:noProof/>
                <w:webHidden/>
              </w:rPr>
              <w:instrText xml:space="preserve"> PAGEREF _Toc216707167 \h </w:instrText>
            </w:r>
            <w:r>
              <w:rPr>
                <w:noProof/>
                <w:webHidden/>
              </w:rPr>
            </w:r>
            <w:r>
              <w:rPr>
                <w:noProof/>
                <w:webHidden/>
              </w:rPr>
              <w:fldChar w:fldCharType="separate"/>
            </w:r>
            <w:r w:rsidR="00D21825">
              <w:rPr>
                <w:noProof/>
                <w:webHidden/>
              </w:rPr>
              <w:t>27</w:t>
            </w:r>
            <w:r>
              <w:rPr>
                <w:noProof/>
                <w:webHidden/>
              </w:rPr>
              <w:fldChar w:fldCharType="end"/>
            </w:r>
          </w:hyperlink>
        </w:p>
        <w:p w14:paraId="208DB8BF" w14:textId="14B5A589"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68" w:history="1">
            <w:r w:rsidRPr="00A85C0A">
              <w:rPr>
                <w:rStyle w:val="Hyperlink"/>
                <w:noProof/>
              </w:rPr>
              <w:t>8.</w:t>
            </w:r>
            <w:r>
              <w:rPr>
                <w:rFonts w:asciiTheme="minorHAnsi" w:hAnsiTheme="minorHAnsi"/>
                <w:noProof/>
                <w:kern w:val="2"/>
                <w:sz w:val="24"/>
                <w:lang w:eastAsia="zh-CN"/>
                <w14:ligatures w14:val="standardContextual"/>
              </w:rPr>
              <w:tab/>
            </w:r>
            <w:r w:rsidRPr="00A85C0A">
              <w:rPr>
                <w:rStyle w:val="Hyperlink"/>
                <w:noProof/>
              </w:rPr>
              <w:t>iq_mon : statistics monitoring</w:t>
            </w:r>
            <w:r>
              <w:rPr>
                <w:noProof/>
                <w:webHidden/>
              </w:rPr>
              <w:tab/>
            </w:r>
            <w:r>
              <w:rPr>
                <w:noProof/>
                <w:webHidden/>
              </w:rPr>
              <w:fldChar w:fldCharType="begin"/>
            </w:r>
            <w:r>
              <w:rPr>
                <w:noProof/>
                <w:webHidden/>
              </w:rPr>
              <w:instrText xml:space="preserve"> PAGEREF _Toc216707168 \h </w:instrText>
            </w:r>
            <w:r>
              <w:rPr>
                <w:noProof/>
                <w:webHidden/>
              </w:rPr>
            </w:r>
            <w:r>
              <w:rPr>
                <w:noProof/>
                <w:webHidden/>
              </w:rPr>
              <w:fldChar w:fldCharType="separate"/>
            </w:r>
            <w:r w:rsidR="00D21825">
              <w:rPr>
                <w:noProof/>
                <w:webHidden/>
              </w:rPr>
              <w:t>29</w:t>
            </w:r>
            <w:r>
              <w:rPr>
                <w:noProof/>
                <w:webHidden/>
              </w:rPr>
              <w:fldChar w:fldCharType="end"/>
            </w:r>
          </w:hyperlink>
        </w:p>
        <w:p w14:paraId="77F52EFB" w14:textId="5CE183FD"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69" w:history="1">
            <w:r w:rsidRPr="00A85C0A">
              <w:rPr>
                <w:rStyle w:val="Hyperlink"/>
                <w:noProof/>
              </w:rPr>
              <w:t>9.</w:t>
            </w:r>
            <w:r>
              <w:rPr>
                <w:rFonts w:asciiTheme="minorHAnsi" w:hAnsiTheme="minorHAnsi"/>
                <w:noProof/>
                <w:kern w:val="2"/>
                <w:sz w:val="24"/>
                <w:lang w:eastAsia="zh-CN"/>
                <w14:ligatures w14:val="standardContextual"/>
              </w:rPr>
              <w:tab/>
            </w:r>
            <w:r w:rsidRPr="00A85C0A">
              <w:rPr>
                <w:rStyle w:val="Hyperlink"/>
                <w:noProof/>
              </w:rPr>
              <w:t>IQ data format</w:t>
            </w:r>
            <w:r>
              <w:rPr>
                <w:noProof/>
                <w:webHidden/>
              </w:rPr>
              <w:tab/>
            </w:r>
            <w:r>
              <w:rPr>
                <w:noProof/>
                <w:webHidden/>
              </w:rPr>
              <w:fldChar w:fldCharType="begin"/>
            </w:r>
            <w:r>
              <w:rPr>
                <w:noProof/>
                <w:webHidden/>
              </w:rPr>
              <w:instrText xml:space="preserve"> PAGEREF _Toc216707169 \h </w:instrText>
            </w:r>
            <w:r>
              <w:rPr>
                <w:noProof/>
                <w:webHidden/>
              </w:rPr>
            </w:r>
            <w:r>
              <w:rPr>
                <w:noProof/>
                <w:webHidden/>
              </w:rPr>
              <w:fldChar w:fldCharType="separate"/>
            </w:r>
            <w:r w:rsidR="00D21825">
              <w:rPr>
                <w:noProof/>
                <w:webHidden/>
              </w:rPr>
              <w:t>30</w:t>
            </w:r>
            <w:r>
              <w:rPr>
                <w:noProof/>
                <w:webHidden/>
              </w:rPr>
              <w:fldChar w:fldCharType="end"/>
            </w:r>
          </w:hyperlink>
        </w:p>
        <w:p w14:paraId="14184AD9" w14:textId="30332851"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0" w:history="1">
            <w:r w:rsidRPr="00A85C0A">
              <w:rPr>
                <w:rStyle w:val="Hyperlink"/>
                <w:noProof/>
              </w:rPr>
              <w:t>10.</w:t>
            </w:r>
            <w:r>
              <w:rPr>
                <w:rFonts w:asciiTheme="minorHAnsi" w:hAnsiTheme="minorHAnsi"/>
                <w:noProof/>
                <w:kern w:val="2"/>
                <w:sz w:val="24"/>
                <w:lang w:eastAsia="zh-CN"/>
                <w14:ligatures w14:val="standardContextual"/>
              </w:rPr>
              <w:tab/>
            </w:r>
            <w:r w:rsidRPr="00A85C0A">
              <w:rPr>
                <w:rStyle w:val="Hyperlink"/>
                <w:noProof/>
              </w:rPr>
              <w:t>QEC and DC OFFSET</w:t>
            </w:r>
            <w:r>
              <w:rPr>
                <w:noProof/>
                <w:webHidden/>
              </w:rPr>
              <w:tab/>
            </w:r>
            <w:r>
              <w:rPr>
                <w:noProof/>
                <w:webHidden/>
              </w:rPr>
              <w:fldChar w:fldCharType="begin"/>
            </w:r>
            <w:r>
              <w:rPr>
                <w:noProof/>
                <w:webHidden/>
              </w:rPr>
              <w:instrText xml:space="preserve"> PAGEREF _Toc216707170 \h </w:instrText>
            </w:r>
            <w:r>
              <w:rPr>
                <w:noProof/>
                <w:webHidden/>
              </w:rPr>
            </w:r>
            <w:r>
              <w:rPr>
                <w:noProof/>
                <w:webHidden/>
              </w:rPr>
              <w:fldChar w:fldCharType="separate"/>
            </w:r>
            <w:r w:rsidR="00D21825">
              <w:rPr>
                <w:noProof/>
                <w:webHidden/>
              </w:rPr>
              <w:t>30</w:t>
            </w:r>
            <w:r>
              <w:rPr>
                <w:noProof/>
                <w:webHidden/>
              </w:rPr>
              <w:fldChar w:fldCharType="end"/>
            </w:r>
          </w:hyperlink>
        </w:p>
        <w:p w14:paraId="02FC1D75" w14:textId="1A7A3543"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1" w:history="1">
            <w:r w:rsidRPr="00A85C0A">
              <w:rPr>
                <w:rStyle w:val="Hyperlink"/>
                <w:noProof/>
              </w:rPr>
              <w:t>11.</w:t>
            </w:r>
            <w:r>
              <w:rPr>
                <w:rFonts w:asciiTheme="minorHAnsi" w:hAnsiTheme="minorHAnsi"/>
                <w:noProof/>
                <w:kern w:val="2"/>
                <w:sz w:val="24"/>
                <w:lang w:eastAsia="zh-CN"/>
                <w14:ligatures w14:val="standardContextual"/>
              </w:rPr>
              <w:tab/>
            </w:r>
            <w:r w:rsidRPr="00A85C0A">
              <w:rPr>
                <w:rStyle w:val="Hyperlink"/>
                <w:noProof/>
              </w:rPr>
              <w:t>Decimation</w:t>
            </w:r>
            <w:r>
              <w:rPr>
                <w:noProof/>
                <w:webHidden/>
              </w:rPr>
              <w:tab/>
            </w:r>
            <w:r>
              <w:rPr>
                <w:noProof/>
                <w:webHidden/>
              </w:rPr>
              <w:fldChar w:fldCharType="begin"/>
            </w:r>
            <w:r>
              <w:rPr>
                <w:noProof/>
                <w:webHidden/>
              </w:rPr>
              <w:instrText xml:space="preserve"> PAGEREF _Toc216707171 \h </w:instrText>
            </w:r>
            <w:r>
              <w:rPr>
                <w:noProof/>
                <w:webHidden/>
              </w:rPr>
            </w:r>
            <w:r>
              <w:rPr>
                <w:noProof/>
                <w:webHidden/>
              </w:rPr>
              <w:fldChar w:fldCharType="separate"/>
            </w:r>
            <w:r w:rsidR="00D21825">
              <w:rPr>
                <w:noProof/>
                <w:webHidden/>
              </w:rPr>
              <w:t>32</w:t>
            </w:r>
            <w:r>
              <w:rPr>
                <w:noProof/>
                <w:webHidden/>
              </w:rPr>
              <w:fldChar w:fldCharType="end"/>
            </w:r>
          </w:hyperlink>
        </w:p>
        <w:p w14:paraId="1D02D4F1" w14:textId="6154E0CD"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2" w:history="1">
            <w:r w:rsidRPr="00A85C0A">
              <w:rPr>
                <w:rStyle w:val="Hyperlink"/>
                <w:noProof/>
              </w:rPr>
              <w:t>12.</w:t>
            </w:r>
            <w:r>
              <w:rPr>
                <w:rFonts w:asciiTheme="minorHAnsi" w:hAnsiTheme="minorHAnsi"/>
                <w:noProof/>
                <w:kern w:val="2"/>
                <w:sz w:val="24"/>
                <w:lang w:eastAsia="zh-CN"/>
                <w14:ligatures w14:val="standardContextual"/>
              </w:rPr>
              <w:tab/>
            </w:r>
            <w:r w:rsidRPr="00A85C0A">
              <w:rPr>
                <w:rStyle w:val="Hyperlink"/>
                <w:noProof/>
              </w:rPr>
              <w:t>Debug and trace</w:t>
            </w:r>
            <w:r>
              <w:rPr>
                <w:noProof/>
                <w:webHidden/>
              </w:rPr>
              <w:tab/>
            </w:r>
            <w:r>
              <w:rPr>
                <w:noProof/>
                <w:webHidden/>
              </w:rPr>
              <w:fldChar w:fldCharType="begin"/>
            </w:r>
            <w:r>
              <w:rPr>
                <w:noProof/>
                <w:webHidden/>
              </w:rPr>
              <w:instrText xml:space="preserve"> PAGEREF _Toc216707172 \h </w:instrText>
            </w:r>
            <w:r>
              <w:rPr>
                <w:noProof/>
                <w:webHidden/>
              </w:rPr>
            </w:r>
            <w:r>
              <w:rPr>
                <w:noProof/>
                <w:webHidden/>
              </w:rPr>
              <w:fldChar w:fldCharType="separate"/>
            </w:r>
            <w:r w:rsidR="00D21825">
              <w:rPr>
                <w:noProof/>
                <w:webHidden/>
              </w:rPr>
              <w:t>33</w:t>
            </w:r>
            <w:r>
              <w:rPr>
                <w:noProof/>
                <w:webHidden/>
              </w:rPr>
              <w:fldChar w:fldCharType="end"/>
            </w:r>
          </w:hyperlink>
        </w:p>
        <w:p w14:paraId="10AFE751" w14:textId="2A8ACB79"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3" w:history="1">
            <w:r w:rsidRPr="00A85C0A">
              <w:rPr>
                <w:rStyle w:val="Hyperlink"/>
                <w:noProof/>
              </w:rPr>
              <w:t>13.</w:t>
            </w:r>
            <w:r>
              <w:rPr>
                <w:rFonts w:asciiTheme="minorHAnsi" w:hAnsiTheme="minorHAnsi"/>
                <w:noProof/>
                <w:kern w:val="2"/>
                <w:sz w:val="24"/>
                <w:lang w:eastAsia="zh-CN"/>
                <w14:ligatures w14:val="standardContextual"/>
              </w:rPr>
              <w:tab/>
            </w:r>
            <w:r w:rsidRPr="00A85C0A">
              <w:rPr>
                <w:rStyle w:val="Hyperlink"/>
                <w:noProof/>
              </w:rPr>
              <w:t>Known limitations</w:t>
            </w:r>
            <w:r>
              <w:rPr>
                <w:noProof/>
                <w:webHidden/>
              </w:rPr>
              <w:tab/>
            </w:r>
            <w:r>
              <w:rPr>
                <w:noProof/>
                <w:webHidden/>
              </w:rPr>
              <w:fldChar w:fldCharType="begin"/>
            </w:r>
            <w:r>
              <w:rPr>
                <w:noProof/>
                <w:webHidden/>
              </w:rPr>
              <w:instrText xml:space="preserve"> PAGEREF _Toc216707173 \h </w:instrText>
            </w:r>
            <w:r>
              <w:rPr>
                <w:noProof/>
                <w:webHidden/>
              </w:rPr>
            </w:r>
            <w:r>
              <w:rPr>
                <w:noProof/>
                <w:webHidden/>
              </w:rPr>
              <w:fldChar w:fldCharType="separate"/>
            </w:r>
            <w:r w:rsidR="00D21825">
              <w:rPr>
                <w:noProof/>
                <w:webHidden/>
              </w:rPr>
              <w:t>35</w:t>
            </w:r>
            <w:r>
              <w:rPr>
                <w:noProof/>
                <w:webHidden/>
              </w:rPr>
              <w:fldChar w:fldCharType="end"/>
            </w:r>
          </w:hyperlink>
        </w:p>
        <w:p w14:paraId="4749B6AA" w14:textId="5F061E21" w:rsidR="007D0303" w:rsidRDefault="007D0303">
          <w:pPr>
            <w:pStyle w:val="TOC2"/>
            <w:tabs>
              <w:tab w:val="left" w:pos="1440"/>
              <w:tab w:val="right" w:leader="dot" w:pos="8630"/>
            </w:tabs>
            <w:rPr>
              <w:rFonts w:asciiTheme="minorHAnsi" w:hAnsiTheme="minorHAnsi"/>
              <w:noProof/>
              <w:kern w:val="2"/>
              <w:sz w:val="24"/>
              <w:lang w:eastAsia="zh-CN"/>
              <w14:ligatures w14:val="standardContextual"/>
            </w:rPr>
          </w:pPr>
          <w:hyperlink w:anchor="_Toc216707174" w:history="1">
            <w:r w:rsidRPr="00A85C0A">
              <w:rPr>
                <w:rStyle w:val="Hyperlink"/>
                <w:noProof/>
              </w:rPr>
              <w:t>13.1.</w:t>
            </w:r>
            <w:r>
              <w:rPr>
                <w:rFonts w:asciiTheme="minorHAnsi" w:hAnsiTheme="minorHAnsi"/>
                <w:noProof/>
                <w:kern w:val="2"/>
                <w:sz w:val="24"/>
                <w:lang w:eastAsia="zh-CN"/>
                <w14:ligatures w14:val="standardContextual"/>
              </w:rPr>
              <w:tab/>
            </w:r>
            <w:r w:rsidRPr="00A85C0A">
              <w:rPr>
                <w:rStyle w:val="Hyperlink"/>
                <w:noProof/>
              </w:rPr>
              <w:t>Full duplex 1T1R at 122.88MSPS  limitation</w:t>
            </w:r>
            <w:r>
              <w:rPr>
                <w:noProof/>
                <w:webHidden/>
              </w:rPr>
              <w:tab/>
            </w:r>
            <w:r>
              <w:rPr>
                <w:noProof/>
                <w:webHidden/>
              </w:rPr>
              <w:fldChar w:fldCharType="begin"/>
            </w:r>
            <w:r>
              <w:rPr>
                <w:noProof/>
                <w:webHidden/>
              </w:rPr>
              <w:instrText xml:space="preserve"> PAGEREF _Toc216707174 \h </w:instrText>
            </w:r>
            <w:r>
              <w:rPr>
                <w:noProof/>
                <w:webHidden/>
              </w:rPr>
            </w:r>
            <w:r>
              <w:rPr>
                <w:noProof/>
                <w:webHidden/>
              </w:rPr>
              <w:fldChar w:fldCharType="separate"/>
            </w:r>
            <w:r w:rsidR="00D21825">
              <w:rPr>
                <w:noProof/>
                <w:webHidden/>
              </w:rPr>
              <w:t>35</w:t>
            </w:r>
            <w:r>
              <w:rPr>
                <w:noProof/>
                <w:webHidden/>
              </w:rPr>
              <w:fldChar w:fldCharType="end"/>
            </w:r>
          </w:hyperlink>
        </w:p>
        <w:p w14:paraId="71F15FFC" w14:textId="199E8253" w:rsidR="007D0303" w:rsidRDefault="007D0303">
          <w:pPr>
            <w:pStyle w:val="TOC2"/>
            <w:tabs>
              <w:tab w:val="left" w:pos="1440"/>
              <w:tab w:val="right" w:leader="dot" w:pos="8630"/>
            </w:tabs>
            <w:rPr>
              <w:rFonts w:asciiTheme="minorHAnsi" w:hAnsiTheme="minorHAnsi"/>
              <w:noProof/>
              <w:kern w:val="2"/>
              <w:sz w:val="24"/>
              <w:lang w:eastAsia="zh-CN"/>
              <w14:ligatures w14:val="standardContextual"/>
            </w:rPr>
          </w:pPr>
          <w:hyperlink w:anchor="_Toc216707175" w:history="1">
            <w:r w:rsidRPr="00A85C0A">
              <w:rPr>
                <w:rStyle w:val="Hyperlink"/>
                <w:noProof/>
              </w:rPr>
              <w:t>13.2.</w:t>
            </w:r>
            <w:r>
              <w:rPr>
                <w:rFonts w:asciiTheme="minorHAnsi" w:hAnsiTheme="minorHAnsi"/>
                <w:noProof/>
                <w:kern w:val="2"/>
                <w:sz w:val="24"/>
                <w:lang w:eastAsia="zh-CN"/>
                <w14:ligatures w14:val="standardContextual"/>
              </w:rPr>
              <w:tab/>
            </w:r>
            <w:r w:rsidRPr="00A85C0A">
              <w:rPr>
                <w:rStyle w:val="Hyperlink"/>
                <w:noProof/>
              </w:rPr>
              <w:t>4R channel parallel operation</w:t>
            </w:r>
            <w:r>
              <w:rPr>
                <w:noProof/>
                <w:webHidden/>
              </w:rPr>
              <w:tab/>
            </w:r>
            <w:r>
              <w:rPr>
                <w:noProof/>
                <w:webHidden/>
              </w:rPr>
              <w:fldChar w:fldCharType="begin"/>
            </w:r>
            <w:r>
              <w:rPr>
                <w:noProof/>
                <w:webHidden/>
              </w:rPr>
              <w:instrText xml:space="preserve"> PAGEREF _Toc216707175 \h </w:instrText>
            </w:r>
            <w:r>
              <w:rPr>
                <w:noProof/>
                <w:webHidden/>
              </w:rPr>
            </w:r>
            <w:r>
              <w:rPr>
                <w:noProof/>
                <w:webHidden/>
              </w:rPr>
              <w:fldChar w:fldCharType="separate"/>
            </w:r>
            <w:r w:rsidR="00D21825">
              <w:rPr>
                <w:noProof/>
                <w:webHidden/>
              </w:rPr>
              <w:t>35</w:t>
            </w:r>
            <w:r>
              <w:rPr>
                <w:noProof/>
                <w:webHidden/>
              </w:rPr>
              <w:fldChar w:fldCharType="end"/>
            </w:r>
          </w:hyperlink>
        </w:p>
        <w:p w14:paraId="53FC4AA5" w14:textId="5179290E" w:rsidR="007D0303" w:rsidRDefault="007D0303">
          <w:pPr>
            <w:pStyle w:val="TOC2"/>
            <w:tabs>
              <w:tab w:val="left" w:pos="1440"/>
              <w:tab w:val="right" w:leader="dot" w:pos="8630"/>
            </w:tabs>
            <w:rPr>
              <w:rFonts w:asciiTheme="minorHAnsi" w:hAnsiTheme="minorHAnsi"/>
              <w:noProof/>
              <w:kern w:val="2"/>
              <w:sz w:val="24"/>
              <w:lang w:eastAsia="zh-CN"/>
              <w14:ligatures w14:val="standardContextual"/>
            </w:rPr>
          </w:pPr>
          <w:hyperlink w:anchor="_Toc216707176" w:history="1">
            <w:r w:rsidRPr="00A85C0A">
              <w:rPr>
                <w:rStyle w:val="Hyperlink"/>
                <w:noProof/>
              </w:rPr>
              <w:t>13.3.</w:t>
            </w:r>
            <w:r>
              <w:rPr>
                <w:rFonts w:asciiTheme="minorHAnsi" w:hAnsiTheme="minorHAnsi"/>
                <w:noProof/>
                <w:kern w:val="2"/>
                <w:sz w:val="24"/>
                <w:lang w:eastAsia="zh-CN"/>
                <w14:ligatures w14:val="standardContextual"/>
              </w:rPr>
              <w:tab/>
            </w:r>
            <w:r w:rsidRPr="00A85C0A">
              <w:rPr>
                <w:rStyle w:val="Hyperlink"/>
                <w:noProof/>
              </w:rPr>
              <w:t>liq_iqplayer/iq_app  start and stop sequence</w:t>
            </w:r>
            <w:r>
              <w:rPr>
                <w:noProof/>
                <w:webHidden/>
              </w:rPr>
              <w:tab/>
            </w:r>
            <w:r>
              <w:rPr>
                <w:noProof/>
                <w:webHidden/>
              </w:rPr>
              <w:fldChar w:fldCharType="begin"/>
            </w:r>
            <w:r>
              <w:rPr>
                <w:noProof/>
                <w:webHidden/>
              </w:rPr>
              <w:instrText xml:space="preserve"> PAGEREF _Toc216707176 \h </w:instrText>
            </w:r>
            <w:r>
              <w:rPr>
                <w:noProof/>
                <w:webHidden/>
              </w:rPr>
            </w:r>
            <w:r>
              <w:rPr>
                <w:noProof/>
                <w:webHidden/>
              </w:rPr>
              <w:fldChar w:fldCharType="separate"/>
            </w:r>
            <w:r w:rsidR="00D21825">
              <w:rPr>
                <w:noProof/>
                <w:webHidden/>
              </w:rPr>
              <w:t>35</w:t>
            </w:r>
            <w:r>
              <w:rPr>
                <w:noProof/>
                <w:webHidden/>
              </w:rPr>
              <w:fldChar w:fldCharType="end"/>
            </w:r>
          </w:hyperlink>
        </w:p>
        <w:p w14:paraId="10C87EC6" w14:textId="29AB73E0"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7" w:history="1">
            <w:r w:rsidRPr="00A85C0A">
              <w:rPr>
                <w:rStyle w:val="Hyperlink"/>
                <w:noProof/>
              </w:rPr>
              <w:t>14.</w:t>
            </w:r>
            <w:r>
              <w:rPr>
                <w:rFonts w:asciiTheme="minorHAnsi" w:hAnsiTheme="minorHAnsi"/>
                <w:noProof/>
                <w:kern w:val="2"/>
                <w:sz w:val="24"/>
                <w:lang w:eastAsia="zh-CN"/>
                <w14:ligatures w14:val="standardContextual"/>
              </w:rPr>
              <w:tab/>
            </w:r>
            <w:r w:rsidRPr="00A85C0A">
              <w:rPr>
                <w:rStyle w:val="Hyperlink"/>
                <w:noProof/>
              </w:rPr>
              <w:t>ToDoList</w:t>
            </w:r>
            <w:r>
              <w:rPr>
                <w:noProof/>
                <w:webHidden/>
              </w:rPr>
              <w:tab/>
            </w:r>
            <w:r>
              <w:rPr>
                <w:noProof/>
                <w:webHidden/>
              </w:rPr>
              <w:fldChar w:fldCharType="begin"/>
            </w:r>
            <w:r>
              <w:rPr>
                <w:noProof/>
                <w:webHidden/>
              </w:rPr>
              <w:instrText xml:space="preserve"> PAGEREF _Toc216707177 \h </w:instrText>
            </w:r>
            <w:r>
              <w:rPr>
                <w:noProof/>
                <w:webHidden/>
              </w:rPr>
            </w:r>
            <w:r>
              <w:rPr>
                <w:noProof/>
                <w:webHidden/>
              </w:rPr>
              <w:fldChar w:fldCharType="separate"/>
            </w:r>
            <w:r w:rsidR="00D21825">
              <w:rPr>
                <w:noProof/>
                <w:webHidden/>
              </w:rPr>
              <w:t>36</w:t>
            </w:r>
            <w:r>
              <w:rPr>
                <w:noProof/>
                <w:webHidden/>
              </w:rPr>
              <w:fldChar w:fldCharType="end"/>
            </w:r>
          </w:hyperlink>
        </w:p>
        <w:p w14:paraId="76B43BCE" w14:textId="74DA165C"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8" w:history="1">
            <w:r w:rsidRPr="00A85C0A">
              <w:rPr>
                <w:rStyle w:val="Hyperlink"/>
                <w:noProof/>
              </w:rPr>
              <w:t>15.</w:t>
            </w:r>
            <w:r>
              <w:rPr>
                <w:rFonts w:asciiTheme="minorHAnsi" w:hAnsiTheme="minorHAnsi"/>
                <w:noProof/>
                <w:kern w:val="2"/>
                <w:sz w:val="24"/>
                <w:lang w:eastAsia="zh-CN"/>
                <w14:ligatures w14:val="standardContextual"/>
              </w:rPr>
              <w:tab/>
            </w:r>
            <w:r w:rsidRPr="00A85C0A">
              <w:rPr>
                <w:rStyle w:val="Hyperlink"/>
                <w:noProof/>
              </w:rPr>
              <w:t>Do more with LA9310…</w:t>
            </w:r>
            <w:r>
              <w:rPr>
                <w:noProof/>
                <w:webHidden/>
              </w:rPr>
              <w:tab/>
            </w:r>
            <w:r>
              <w:rPr>
                <w:noProof/>
                <w:webHidden/>
              </w:rPr>
              <w:fldChar w:fldCharType="begin"/>
            </w:r>
            <w:r>
              <w:rPr>
                <w:noProof/>
                <w:webHidden/>
              </w:rPr>
              <w:instrText xml:space="preserve"> PAGEREF _Toc216707178 \h </w:instrText>
            </w:r>
            <w:r>
              <w:rPr>
                <w:noProof/>
                <w:webHidden/>
              </w:rPr>
            </w:r>
            <w:r>
              <w:rPr>
                <w:noProof/>
                <w:webHidden/>
              </w:rPr>
              <w:fldChar w:fldCharType="separate"/>
            </w:r>
            <w:r w:rsidR="00D21825">
              <w:rPr>
                <w:noProof/>
                <w:webHidden/>
              </w:rPr>
              <w:t>36</w:t>
            </w:r>
            <w:r>
              <w:rPr>
                <w:noProof/>
                <w:webHidden/>
              </w:rPr>
              <w:fldChar w:fldCharType="end"/>
            </w:r>
          </w:hyperlink>
        </w:p>
        <w:p w14:paraId="7B6751C8" w14:textId="183DA1BD" w:rsidR="007D0303" w:rsidRDefault="007D0303">
          <w:pPr>
            <w:pStyle w:val="TOC1"/>
            <w:tabs>
              <w:tab w:val="left" w:pos="960"/>
            </w:tabs>
            <w:rPr>
              <w:rFonts w:asciiTheme="minorHAnsi" w:hAnsiTheme="minorHAnsi"/>
              <w:noProof/>
              <w:kern w:val="2"/>
              <w:sz w:val="24"/>
              <w:lang w:eastAsia="zh-CN"/>
              <w14:ligatures w14:val="standardContextual"/>
            </w:rPr>
          </w:pPr>
          <w:hyperlink w:anchor="_Toc216707179" w:history="1">
            <w:r w:rsidRPr="00A85C0A">
              <w:rPr>
                <w:rStyle w:val="Hyperlink"/>
                <w:noProof/>
              </w:rPr>
              <w:t>16.</w:t>
            </w:r>
            <w:r>
              <w:rPr>
                <w:rFonts w:asciiTheme="minorHAnsi" w:hAnsiTheme="minorHAnsi"/>
                <w:noProof/>
                <w:kern w:val="2"/>
                <w:sz w:val="24"/>
                <w:lang w:eastAsia="zh-CN"/>
                <w14:ligatures w14:val="standardContextual"/>
              </w:rPr>
              <w:tab/>
            </w:r>
            <w:r w:rsidRPr="00A85C0A">
              <w:rPr>
                <w:rStyle w:val="Hyperlink"/>
                <w:noProof/>
              </w:rPr>
              <w:t>Figure List</w:t>
            </w:r>
            <w:r>
              <w:rPr>
                <w:noProof/>
                <w:webHidden/>
              </w:rPr>
              <w:tab/>
            </w:r>
            <w:r>
              <w:rPr>
                <w:noProof/>
                <w:webHidden/>
              </w:rPr>
              <w:fldChar w:fldCharType="begin"/>
            </w:r>
            <w:r>
              <w:rPr>
                <w:noProof/>
                <w:webHidden/>
              </w:rPr>
              <w:instrText xml:space="preserve"> PAGEREF _Toc216707179 \h </w:instrText>
            </w:r>
            <w:r>
              <w:rPr>
                <w:noProof/>
                <w:webHidden/>
              </w:rPr>
            </w:r>
            <w:r>
              <w:rPr>
                <w:noProof/>
                <w:webHidden/>
              </w:rPr>
              <w:fldChar w:fldCharType="separate"/>
            </w:r>
            <w:r w:rsidR="00D21825">
              <w:rPr>
                <w:noProof/>
                <w:webHidden/>
              </w:rPr>
              <w:t>37</w:t>
            </w:r>
            <w:r>
              <w:rPr>
                <w:noProof/>
                <w:webHidden/>
              </w:rPr>
              <w:fldChar w:fldCharType="end"/>
            </w:r>
          </w:hyperlink>
        </w:p>
        <w:p w14:paraId="4A3C59C3" w14:textId="45B960EA" w:rsidR="00BD46C8" w:rsidRDefault="00BD46C8" w:rsidP="001A0F65">
          <w:r>
            <w:rPr>
              <w:noProof/>
            </w:rPr>
            <w:fldChar w:fldCharType="end"/>
          </w:r>
        </w:p>
      </w:sdtContent>
    </w:sdt>
    <w:p w14:paraId="0E399DD4" w14:textId="77777777" w:rsidR="00BD46C8" w:rsidRDefault="00BD46C8" w:rsidP="001A0F65">
      <w:pPr>
        <w:rPr>
          <w:rFonts w:asciiTheme="majorHAnsi" w:eastAsiaTheme="majorEastAsia" w:hAnsiTheme="majorHAnsi" w:cstheme="majorBidi"/>
          <w:color w:val="365F91" w:themeColor="accent1" w:themeShade="BF"/>
          <w:sz w:val="32"/>
          <w:szCs w:val="32"/>
        </w:rPr>
      </w:pPr>
      <w:r>
        <w:br w:type="page"/>
      </w:r>
    </w:p>
    <w:p w14:paraId="4F842CD9" w14:textId="0E3725E4" w:rsidR="00BD46C8" w:rsidRDefault="00BD46C8" w:rsidP="001A0F65">
      <w:pPr>
        <w:pStyle w:val="Heading1"/>
      </w:pPr>
      <w:bookmarkStart w:id="1" w:name="_Toc216707146"/>
      <w:r>
        <w:lastRenderedPageBreak/>
        <w:t>Abbreviations</w:t>
      </w:r>
      <w:bookmarkEnd w:id="1"/>
    </w:p>
    <w:p w14:paraId="6D3CB7A6" w14:textId="77777777" w:rsidR="00BD46C8" w:rsidRDefault="00BD46C8" w:rsidP="001A0F65"/>
    <w:tbl>
      <w:tblPr>
        <w:tblStyle w:val="PlainTable4"/>
        <w:tblW w:w="0" w:type="auto"/>
        <w:tblLook w:val="04A0" w:firstRow="1" w:lastRow="0" w:firstColumn="1" w:lastColumn="0" w:noHBand="0" w:noVBand="1"/>
      </w:tblPr>
      <w:tblGrid>
        <w:gridCol w:w="1463"/>
        <w:gridCol w:w="7177"/>
      </w:tblGrid>
      <w:tr w:rsidR="00BD46C8" w14:paraId="54C341DF" w14:textId="77777777" w:rsidTr="00113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0DB7DDD" w14:textId="633FA6C4" w:rsidR="00BD46C8" w:rsidRDefault="00BD46C8" w:rsidP="001A0F65"/>
        </w:tc>
        <w:tc>
          <w:tcPr>
            <w:tcW w:w="7177" w:type="dxa"/>
          </w:tcPr>
          <w:p w14:paraId="4F784A32" w14:textId="59B72CD4" w:rsidR="00BD46C8" w:rsidRDefault="00BD46C8" w:rsidP="001A0F65">
            <w:pPr>
              <w:cnfStyle w:val="100000000000" w:firstRow="1" w:lastRow="0" w:firstColumn="0" w:lastColumn="0" w:oddVBand="0" w:evenVBand="0" w:oddHBand="0" w:evenHBand="0" w:firstRowFirstColumn="0" w:firstRowLastColumn="0" w:lastRowFirstColumn="0" w:lastRowLastColumn="0"/>
            </w:pPr>
          </w:p>
        </w:tc>
      </w:tr>
      <w:tr w:rsidR="00232C89" w14:paraId="0BAA40AF"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6167CC3E" w14:textId="4ED651D6" w:rsidR="00232C89" w:rsidRDefault="00232C89" w:rsidP="001A0F65">
            <w:r>
              <w:t>API</w:t>
            </w:r>
          </w:p>
        </w:tc>
        <w:tc>
          <w:tcPr>
            <w:tcW w:w="7177" w:type="dxa"/>
          </w:tcPr>
          <w:p w14:paraId="661340CF" w14:textId="7C2100D9" w:rsidR="00232C89" w:rsidRDefault="00232C89" w:rsidP="001A0F65">
            <w:pPr>
              <w:cnfStyle w:val="000000100000" w:firstRow="0" w:lastRow="0" w:firstColumn="0" w:lastColumn="0" w:oddVBand="0" w:evenVBand="0" w:oddHBand="1" w:evenHBand="0" w:firstRowFirstColumn="0" w:firstRowLastColumn="0" w:lastRowFirstColumn="0" w:lastRowLastColumn="0"/>
            </w:pPr>
            <w:r>
              <w:t>Application Programming Interface</w:t>
            </w:r>
          </w:p>
        </w:tc>
      </w:tr>
      <w:tr w:rsidR="007F1CF8" w14:paraId="2409AA80"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0CB90F70" w14:textId="08D6F57D" w:rsidR="007F1CF8" w:rsidRDefault="007F1CF8" w:rsidP="001A0F65">
            <w:r>
              <w:t>APP</w:t>
            </w:r>
          </w:p>
        </w:tc>
        <w:tc>
          <w:tcPr>
            <w:tcW w:w="7177" w:type="dxa"/>
          </w:tcPr>
          <w:p w14:paraId="3291F250" w14:textId="4F7821DC" w:rsidR="007F1CF8" w:rsidRDefault="007F1CF8" w:rsidP="001A0F65">
            <w:pPr>
              <w:cnfStyle w:val="000000000000" w:firstRow="0" w:lastRow="0" w:firstColumn="0" w:lastColumn="0" w:oddVBand="0" w:evenVBand="0" w:oddHBand="0" w:evenHBand="0" w:firstRowFirstColumn="0" w:firstRowLastColumn="0" w:lastRowFirstColumn="0" w:lastRowLastColumn="0"/>
            </w:pPr>
            <w:r>
              <w:t>Application</w:t>
            </w:r>
          </w:p>
        </w:tc>
      </w:tr>
      <w:tr w:rsidR="005325F3" w14:paraId="14F7FB52"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25BE7363" w14:textId="35286CA9" w:rsidR="005325F3" w:rsidRDefault="005325F3" w:rsidP="001A0F65">
            <w:r>
              <w:t>BSP</w:t>
            </w:r>
          </w:p>
        </w:tc>
        <w:tc>
          <w:tcPr>
            <w:tcW w:w="7177" w:type="dxa"/>
          </w:tcPr>
          <w:p w14:paraId="165D50F8" w14:textId="5CA80C85" w:rsidR="0088551D" w:rsidRDefault="005325F3" w:rsidP="001A0F65">
            <w:pPr>
              <w:cnfStyle w:val="000000100000" w:firstRow="0" w:lastRow="0" w:firstColumn="0" w:lastColumn="0" w:oddVBand="0" w:evenVBand="0" w:oddHBand="1" w:evenHBand="0" w:firstRowFirstColumn="0" w:firstRowLastColumn="0" w:lastRowFirstColumn="0" w:lastRowLastColumn="0"/>
            </w:pPr>
            <w:r>
              <w:t>Board Support Package</w:t>
            </w:r>
          </w:p>
        </w:tc>
      </w:tr>
      <w:tr w:rsidR="003671CC" w14:paraId="0EC15F6C"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366C5BF9" w14:textId="58D10965" w:rsidR="003671CC" w:rsidRDefault="003671CC" w:rsidP="001A0F65">
            <w:r>
              <w:t>BW</w:t>
            </w:r>
          </w:p>
        </w:tc>
        <w:tc>
          <w:tcPr>
            <w:tcW w:w="7177" w:type="dxa"/>
          </w:tcPr>
          <w:p w14:paraId="76113F96" w14:textId="30749F87" w:rsidR="003671CC" w:rsidRDefault="00E42F9E" w:rsidP="001A0F65">
            <w:pPr>
              <w:cnfStyle w:val="000000000000" w:firstRow="0" w:lastRow="0" w:firstColumn="0" w:lastColumn="0" w:oddVBand="0" w:evenVBand="0" w:oddHBand="0" w:evenHBand="0" w:firstRowFirstColumn="0" w:firstRowLastColumn="0" w:lastRowFirstColumn="0" w:lastRowLastColumn="0"/>
            </w:pPr>
            <w:proofErr w:type="spellStart"/>
            <w:r>
              <w:t>BandWidth</w:t>
            </w:r>
            <w:proofErr w:type="spellEnd"/>
          </w:p>
        </w:tc>
      </w:tr>
      <w:tr w:rsidR="0088551D" w14:paraId="69DA89A4"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3A39D87" w14:textId="51F81089" w:rsidR="0088551D" w:rsidRDefault="0088551D" w:rsidP="001A0F65">
            <w:r>
              <w:t>CLI</w:t>
            </w:r>
          </w:p>
        </w:tc>
        <w:tc>
          <w:tcPr>
            <w:tcW w:w="7177" w:type="dxa"/>
          </w:tcPr>
          <w:p w14:paraId="76DF26A5" w14:textId="4B04D0E1" w:rsidR="0088551D" w:rsidRDefault="0088551D" w:rsidP="001A0F65">
            <w:pPr>
              <w:cnfStyle w:val="000000100000" w:firstRow="0" w:lastRow="0" w:firstColumn="0" w:lastColumn="0" w:oddVBand="0" w:evenVBand="0" w:oddHBand="1" w:evenHBand="0" w:firstRowFirstColumn="0" w:firstRowLastColumn="0" w:lastRowFirstColumn="0" w:lastRowLastColumn="0"/>
            </w:pPr>
            <w:r>
              <w:t xml:space="preserve">Command </w:t>
            </w:r>
            <w:r w:rsidR="005E1B77">
              <w:t>L</w:t>
            </w:r>
            <w:r>
              <w:t xml:space="preserve">ine </w:t>
            </w:r>
            <w:r w:rsidR="005E1B77">
              <w:t>I</w:t>
            </w:r>
            <w:r>
              <w:t>nterface</w:t>
            </w:r>
          </w:p>
        </w:tc>
      </w:tr>
      <w:tr w:rsidR="001F221F" w14:paraId="75A5D0C5"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67CE90E6" w14:textId="5244BC49" w:rsidR="001F221F" w:rsidRDefault="001F221F" w:rsidP="001A0F65">
            <w:r>
              <w:t>CPU</w:t>
            </w:r>
          </w:p>
        </w:tc>
        <w:tc>
          <w:tcPr>
            <w:tcW w:w="7177" w:type="dxa"/>
          </w:tcPr>
          <w:p w14:paraId="7A99B446" w14:textId="48EFD12E" w:rsidR="001F221F" w:rsidRDefault="00173DBE" w:rsidP="001A0F65">
            <w:pPr>
              <w:cnfStyle w:val="000000000000" w:firstRow="0" w:lastRow="0" w:firstColumn="0" w:lastColumn="0" w:oddVBand="0" w:evenVBand="0" w:oddHBand="0" w:evenHBand="0" w:firstRowFirstColumn="0" w:firstRowLastColumn="0" w:lastRowFirstColumn="0" w:lastRowLastColumn="0"/>
            </w:pPr>
            <w:r>
              <w:t>Computer Processing Unit</w:t>
            </w:r>
          </w:p>
        </w:tc>
      </w:tr>
      <w:tr w:rsidR="00900AF4" w14:paraId="06C1986A"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3C874846" w14:textId="6BB44A80" w:rsidR="00900AF4" w:rsidRDefault="00900AF4" w:rsidP="001A0F65">
            <w:r>
              <w:t>DAC</w:t>
            </w:r>
          </w:p>
        </w:tc>
        <w:tc>
          <w:tcPr>
            <w:tcW w:w="7177" w:type="dxa"/>
          </w:tcPr>
          <w:p w14:paraId="2CEC77ED" w14:textId="568B9A26" w:rsidR="00900AF4" w:rsidRDefault="00900AF4" w:rsidP="001A0F65">
            <w:pPr>
              <w:cnfStyle w:val="000000100000" w:firstRow="0" w:lastRow="0" w:firstColumn="0" w:lastColumn="0" w:oddVBand="0" w:evenVBand="0" w:oddHBand="1" w:evenHBand="0" w:firstRowFirstColumn="0" w:firstRowLastColumn="0" w:lastRowFirstColumn="0" w:lastRowLastColumn="0"/>
            </w:pPr>
            <w:r>
              <w:t>Digital Analog Convertor</w:t>
            </w:r>
          </w:p>
        </w:tc>
      </w:tr>
      <w:tr w:rsidR="007179A7" w14:paraId="26328E7F"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3CDB09A1" w14:textId="71DDBA6E" w:rsidR="007179A7" w:rsidRDefault="007179A7" w:rsidP="001A0F65">
            <w:r>
              <w:t>DCS</w:t>
            </w:r>
          </w:p>
        </w:tc>
        <w:tc>
          <w:tcPr>
            <w:tcW w:w="7177" w:type="dxa"/>
          </w:tcPr>
          <w:p w14:paraId="3A0D2ADF" w14:textId="1B324601" w:rsidR="007179A7" w:rsidRDefault="007179A7" w:rsidP="001A0F65">
            <w:pPr>
              <w:cnfStyle w:val="000000000000" w:firstRow="0" w:lastRow="0" w:firstColumn="0" w:lastColumn="0" w:oddVBand="0" w:evenVBand="0" w:oddHBand="0" w:evenHBand="0" w:firstRowFirstColumn="0" w:firstRowLastColumn="0" w:lastRowFirstColumn="0" w:lastRowLastColumn="0"/>
            </w:pPr>
            <w:r>
              <w:t>Digital Convertor System</w:t>
            </w:r>
          </w:p>
        </w:tc>
      </w:tr>
      <w:tr w:rsidR="002433C4" w14:paraId="525188FC"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9C551D9" w14:textId="43EE51B6" w:rsidR="002433C4" w:rsidRDefault="002433C4" w:rsidP="001A0F65">
            <w:r>
              <w:t>DL</w:t>
            </w:r>
          </w:p>
        </w:tc>
        <w:tc>
          <w:tcPr>
            <w:tcW w:w="7177" w:type="dxa"/>
          </w:tcPr>
          <w:p w14:paraId="01E1E66D" w14:textId="2CD73B78" w:rsidR="002433C4" w:rsidRDefault="002433C4" w:rsidP="001A0F65">
            <w:pPr>
              <w:cnfStyle w:val="000000100000" w:firstRow="0" w:lastRow="0" w:firstColumn="0" w:lastColumn="0" w:oddVBand="0" w:evenVBand="0" w:oddHBand="1" w:evenHBand="0" w:firstRowFirstColumn="0" w:firstRowLastColumn="0" w:lastRowFirstColumn="0" w:lastRowLastColumn="0"/>
            </w:pPr>
            <w:proofErr w:type="spellStart"/>
            <w:r>
              <w:t>DownLink</w:t>
            </w:r>
            <w:proofErr w:type="spellEnd"/>
          </w:p>
        </w:tc>
      </w:tr>
      <w:tr w:rsidR="000C5E17" w14:paraId="74199C7F"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0804A57D" w14:textId="4FA0EC4C" w:rsidR="000C5E17" w:rsidRDefault="000C5E17" w:rsidP="001A0F65">
            <w:r>
              <w:t>DMA</w:t>
            </w:r>
          </w:p>
        </w:tc>
        <w:tc>
          <w:tcPr>
            <w:tcW w:w="7177" w:type="dxa"/>
          </w:tcPr>
          <w:p w14:paraId="354D5DF0" w14:textId="0468CC47" w:rsidR="000C5E17" w:rsidRDefault="000C5E17" w:rsidP="001A0F65">
            <w:pPr>
              <w:cnfStyle w:val="000000000000" w:firstRow="0" w:lastRow="0" w:firstColumn="0" w:lastColumn="0" w:oddVBand="0" w:evenVBand="0" w:oddHBand="0" w:evenHBand="0" w:firstRowFirstColumn="0" w:firstRowLastColumn="0" w:lastRowFirstColumn="0" w:lastRowLastColumn="0"/>
            </w:pPr>
            <w:r>
              <w:t>Direct Memory Access</w:t>
            </w:r>
          </w:p>
        </w:tc>
      </w:tr>
      <w:tr w:rsidR="00895173" w14:paraId="6B88962E"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63ABF703" w14:textId="3BBE5D42" w:rsidR="00895173" w:rsidRDefault="00895173" w:rsidP="001A0F65">
            <w:r>
              <w:t>DSP</w:t>
            </w:r>
          </w:p>
        </w:tc>
        <w:tc>
          <w:tcPr>
            <w:tcW w:w="7177" w:type="dxa"/>
          </w:tcPr>
          <w:p w14:paraId="57301AFF" w14:textId="300E7957" w:rsidR="00895173" w:rsidRDefault="00895173" w:rsidP="001A0F65">
            <w:pPr>
              <w:cnfStyle w:val="000000100000" w:firstRow="0" w:lastRow="0" w:firstColumn="0" w:lastColumn="0" w:oddVBand="0" w:evenVBand="0" w:oddHBand="1" w:evenHBand="0" w:firstRowFirstColumn="0" w:firstRowLastColumn="0" w:lastRowFirstColumn="0" w:lastRowLastColumn="0"/>
            </w:pPr>
            <w:r>
              <w:t>Digital Signal Processor</w:t>
            </w:r>
          </w:p>
        </w:tc>
      </w:tr>
      <w:tr w:rsidR="009B32E4" w14:paraId="398FCAFF"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595CD62D" w14:textId="09914AFA" w:rsidR="009B32E4" w:rsidRDefault="009B32E4" w:rsidP="001A0F65">
            <w:r>
              <w:t>IPC</w:t>
            </w:r>
          </w:p>
        </w:tc>
        <w:tc>
          <w:tcPr>
            <w:tcW w:w="7177" w:type="dxa"/>
          </w:tcPr>
          <w:p w14:paraId="59916300" w14:textId="22B0297D" w:rsidR="009B32E4" w:rsidRDefault="009B32E4" w:rsidP="001A0F65">
            <w:pPr>
              <w:cnfStyle w:val="000000000000" w:firstRow="0" w:lastRow="0" w:firstColumn="0" w:lastColumn="0" w:oddVBand="0" w:evenVBand="0" w:oddHBand="0" w:evenHBand="0" w:firstRowFirstColumn="0" w:firstRowLastColumn="0" w:lastRowFirstColumn="0" w:lastRowLastColumn="0"/>
            </w:pPr>
            <w:r>
              <w:t>Inter Process/Processor Communication</w:t>
            </w:r>
          </w:p>
        </w:tc>
      </w:tr>
      <w:tr w:rsidR="00BD46C8" w14:paraId="6C262D19" w14:textId="77777777" w:rsidTr="00113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7FCB0B48" w14:textId="3E2779FA" w:rsidR="00BD46C8" w:rsidRDefault="00232C89" w:rsidP="001A0F65">
            <w:r>
              <w:t>L1</w:t>
            </w:r>
          </w:p>
        </w:tc>
        <w:tc>
          <w:tcPr>
            <w:tcW w:w="7177" w:type="dxa"/>
          </w:tcPr>
          <w:p w14:paraId="2B7CC1DE" w14:textId="40686FE6" w:rsidR="00BD46C8" w:rsidRDefault="00232C89" w:rsidP="001A0F65">
            <w:pPr>
              <w:cnfStyle w:val="000000100000" w:firstRow="0" w:lastRow="0" w:firstColumn="0" w:lastColumn="0" w:oddVBand="0" w:evenVBand="0" w:oddHBand="1" w:evenHBand="0" w:firstRowFirstColumn="0" w:firstRowLastColumn="0" w:lastRowFirstColumn="0" w:lastRowLastColumn="0"/>
            </w:pPr>
            <w:r>
              <w:t>Layer 1, Physical Layer</w:t>
            </w:r>
          </w:p>
        </w:tc>
      </w:tr>
      <w:tr w:rsidR="007179A7" w14:paraId="27DDC781" w14:textId="77777777" w:rsidTr="00113B4E">
        <w:tc>
          <w:tcPr>
            <w:cnfStyle w:val="001000000000" w:firstRow="0" w:lastRow="0" w:firstColumn="1" w:lastColumn="0" w:oddVBand="0" w:evenVBand="0" w:oddHBand="0" w:evenHBand="0" w:firstRowFirstColumn="0" w:firstRowLastColumn="0" w:lastRowFirstColumn="0" w:lastRowLastColumn="0"/>
            <w:tcW w:w="1463" w:type="dxa"/>
          </w:tcPr>
          <w:p w14:paraId="6BD1DF7E" w14:textId="5D8D59E0" w:rsidR="007179A7" w:rsidRDefault="007179A7" w:rsidP="001A0F65">
            <w:r>
              <w:t>VSPA</w:t>
            </w:r>
          </w:p>
        </w:tc>
        <w:tc>
          <w:tcPr>
            <w:tcW w:w="7177" w:type="dxa"/>
          </w:tcPr>
          <w:p w14:paraId="6D77CC19" w14:textId="420BC602" w:rsidR="007179A7" w:rsidRDefault="007179A7" w:rsidP="001A0F65">
            <w:pPr>
              <w:cnfStyle w:val="000000000000" w:firstRow="0" w:lastRow="0" w:firstColumn="0" w:lastColumn="0" w:oddVBand="0" w:evenVBand="0" w:oddHBand="0" w:evenHBand="0" w:firstRowFirstColumn="0" w:firstRowLastColumn="0" w:lastRowFirstColumn="0" w:lastRowLastColumn="0"/>
            </w:pPr>
            <w:r>
              <w:t xml:space="preserve">Vector Signal </w:t>
            </w:r>
            <w:r w:rsidR="00FB7821">
              <w:t>Processing Acceleration</w:t>
            </w:r>
          </w:p>
        </w:tc>
      </w:tr>
    </w:tbl>
    <w:p w14:paraId="0A85842E" w14:textId="41D2C4D6" w:rsidR="00BD46C8" w:rsidRPr="00BD46C8" w:rsidRDefault="00BD46C8" w:rsidP="001A0F65">
      <w:r>
        <w:br w:type="page"/>
      </w:r>
    </w:p>
    <w:p w14:paraId="6070537D" w14:textId="6EA6993D" w:rsidR="00CF554C" w:rsidRDefault="00822693">
      <w:pPr>
        <w:pStyle w:val="Heading1"/>
        <w:numPr>
          <w:ilvl w:val="0"/>
          <w:numId w:val="1"/>
        </w:numPr>
      </w:pPr>
      <w:bookmarkStart w:id="2" w:name="_Toc216707147"/>
      <w:r w:rsidRPr="00822693">
        <w:lastRenderedPageBreak/>
        <w:t>Introduction</w:t>
      </w:r>
      <w:bookmarkEnd w:id="2"/>
    </w:p>
    <w:p w14:paraId="5ECABB7A" w14:textId="77777777" w:rsidR="00CF554C" w:rsidRPr="00CF554C" w:rsidRDefault="00CF554C" w:rsidP="001A0F65"/>
    <w:p w14:paraId="4311CC48" w14:textId="2AC0F56D" w:rsidR="00353C80" w:rsidRDefault="00822693">
      <w:pPr>
        <w:pStyle w:val="Heading2"/>
        <w:numPr>
          <w:ilvl w:val="1"/>
          <w:numId w:val="1"/>
        </w:numPr>
      </w:pPr>
      <w:bookmarkStart w:id="3" w:name="_Toc216707148"/>
      <w:r w:rsidRPr="00822693">
        <w:t>Scope of the document</w:t>
      </w:r>
      <w:bookmarkEnd w:id="3"/>
    </w:p>
    <w:p w14:paraId="631FEB4E" w14:textId="77777777" w:rsidR="00522FC8" w:rsidRDefault="00522FC8" w:rsidP="001A0F65"/>
    <w:p w14:paraId="47B49CC5" w14:textId="2CF15B36" w:rsidR="00282800" w:rsidRDefault="0BC7F5A9" w:rsidP="00822693">
      <w:pPr>
        <w:jc w:val="left"/>
      </w:pPr>
      <w:r>
        <w:t xml:space="preserve">The scope of this document </w:t>
      </w:r>
      <w:r w:rsidR="50B423A0">
        <w:t>is to present the current design of the</w:t>
      </w:r>
      <w:r w:rsidR="001C4E32">
        <w:t xml:space="preserve"> LA9310</w:t>
      </w:r>
      <w:r w:rsidR="50B423A0">
        <w:t xml:space="preserve"> </w:t>
      </w:r>
      <w:proofErr w:type="spellStart"/>
      <w:r w:rsidR="00113B4E">
        <w:t>iq</w:t>
      </w:r>
      <w:proofErr w:type="spellEnd"/>
      <w:r w:rsidR="00113B4E">
        <w:t>-</w:t>
      </w:r>
      <w:r w:rsidR="007843CA">
        <w:t xml:space="preserve">player </w:t>
      </w:r>
      <w:r w:rsidR="50B423A0">
        <w:t xml:space="preserve">software developed and delivered </w:t>
      </w:r>
      <w:r w:rsidR="00113B4E">
        <w:t>as part of NXP LA9310 BSP</w:t>
      </w:r>
      <w:r w:rsidR="3485254E">
        <w:t>.</w:t>
      </w:r>
      <w:r w:rsidR="4EA9E8EB">
        <w:t xml:space="preserve"> </w:t>
      </w:r>
      <w:r w:rsidR="007843CA">
        <w:t xml:space="preserve">The primary </w:t>
      </w:r>
      <w:r w:rsidR="00113B4E">
        <w:t xml:space="preserve">target system is </w:t>
      </w:r>
      <w:r w:rsidR="007843CA">
        <w:t xml:space="preserve">the </w:t>
      </w:r>
      <w:r w:rsidR="00113B4E">
        <w:t xml:space="preserve">RFNM board, </w:t>
      </w:r>
      <w:r w:rsidR="007843CA">
        <w:t xml:space="preserve">and this </w:t>
      </w:r>
      <w:r w:rsidR="001C4E32">
        <w:t xml:space="preserve">code </w:t>
      </w:r>
      <w:r w:rsidR="007843CA">
        <w:t xml:space="preserve">will work on </w:t>
      </w:r>
      <w:r w:rsidR="001C4E32">
        <w:t xml:space="preserve">any LA9310 based setup including NLM module connected to </w:t>
      </w:r>
      <w:r w:rsidR="00113B4E">
        <w:t xml:space="preserve">i.mx8mp-evk and imx8dxl-evk. </w:t>
      </w:r>
    </w:p>
    <w:p w14:paraId="5656895F" w14:textId="77777777" w:rsidR="000B75D6" w:rsidRDefault="000B75D6" w:rsidP="00822693">
      <w:pPr>
        <w:jc w:val="left"/>
      </w:pPr>
    </w:p>
    <w:p w14:paraId="61ACEAEE" w14:textId="739BE0DD" w:rsidR="000B75D6" w:rsidRDefault="000B75D6">
      <w:pPr>
        <w:pStyle w:val="Heading2"/>
        <w:numPr>
          <w:ilvl w:val="1"/>
          <w:numId w:val="1"/>
        </w:numPr>
      </w:pPr>
      <w:bookmarkStart w:id="4" w:name="_Toc216707149"/>
      <w:r>
        <w:t>Related documentation</w:t>
      </w:r>
      <w:bookmarkEnd w:id="4"/>
    </w:p>
    <w:p w14:paraId="59036647" w14:textId="77777777" w:rsidR="00FC496C" w:rsidRDefault="00FC496C" w:rsidP="00822693">
      <w:pPr>
        <w:jc w:val="left"/>
      </w:pPr>
    </w:p>
    <w:p w14:paraId="54DEA3DD" w14:textId="19220E68" w:rsidR="000B75D6" w:rsidRDefault="007843CA" w:rsidP="000B75D6">
      <w:pPr>
        <w:jc w:val="left"/>
      </w:pPr>
      <w:r>
        <w:t xml:space="preserve">Here some </w:t>
      </w:r>
      <w:r w:rsidR="000B75D6">
        <w:t xml:space="preserve">additional documents and resources that you can refer to for more </w:t>
      </w:r>
      <w:r w:rsidR="000B75D6" w:rsidRPr="000B75D6">
        <w:t>information on LA</w:t>
      </w:r>
      <w:r w:rsidR="000B75D6">
        <w:t>9310, i.mx8mp, some of the documents listed may be</w:t>
      </w:r>
      <w:r w:rsidR="00F24B14">
        <w:t xml:space="preserve"> </w:t>
      </w:r>
      <w:r w:rsidR="000B75D6">
        <w:t>available only under a non-disclosure agreement (NDA). To request access to these documents, contact your local NXP field applications engineer (FAE) or sales representative.</w:t>
      </w:r>
    </w:p>
    <w:p w14:paraId="6E183502" w14:textId="77777777" w:rsidR="000B75D6" w:rsidRDefault="000B75D6" w:rsidP="00822693">
      <w:pPr>
        <w:jc w:val="left"/>
      </w:pPr>
    </w:p>
    <w:p w14:paraId="4DFD220E" w14:textId="3DE3B867" w:rsidR="000B75D6" w:rsidRDefault="007807B0">
      <w:pPr>
        <w:pStyle w:val="ListParagraph"/>
        <w:numPr>
          <w:ilvl w:val="0"/>
          <w:numId w:val="11"/>
        </w:numPr>
        <w:jc w:val="left"/>
        <w:rPr>
          <w:lang w:val="fr-FR"/>
        </w:rPr>
      </w:pPr>
      <w:r w:rsidRPr="007807B0">
        <w:rPr>
          <w:lang w:val="fr-FR"/>
        </w:rPr>
        <w:t>LA9310-iMX_</w:t>
      </w:r>
      <w:r w:rsidR="001C031C">
        <w:rPr>
          <w:lang w:val="fr-FR"/>
        </w:rPr>
        <w:t>BSP1.1</w:t>
      </w:r>
      <w:r w:rsidRPr="007807B0">
        <w:rPr>
          <w:lang w:val="fr-FR"/>
        </w:rPr>
        <w:t>_Guide.pdf</w:t>
      </w:r>
    </w:p>
    <w:p w14:paraId="5B196883" w14:textId="33087A07" w:rsidR="007807B0" w:rsidRDefault="007807B0">
      <w:pPr>
        <w:pStyle w:val="ListParagraph"/>
        <w:numPr>
          <w:ilvl w:val="0"/>
          <w:numId w:val="11"/>
        </w:numPr>
        <w:jc w:val="left"/>
        <w:rPr>
          <w:lang w:val="fr-FR"/>
        </w:rPr>
      </w:pPr>
      <w:r w:rsidRPr="007807B0">
        <w:rPr>
          <w:lang w:val="fr-FR"/>
        </w:rPr>
        <w:t>LA9310RM_Rev0RH.pdf</w:t>
      </w:r>
    </w:p>
    <w:p w14:paraId="6F617781" w14:textId="77777777" w:rsidR="007807B0" w:rsidRDefault="007807B0">
      <w:pPr>
        <w:pStyle w:val="ListParagraph"/>
        <w:numPr>
          <w:ilvl w:val="0"/>
          <w:numId w:val="11"/>
        </w:numPr>
        <w:jc w:val="left"/>
        <w:rPr>
          <w:lang w:val="fr-FR"/>
        </w:rPr>
      </w:pPr>
      <w:r w:rsidRPr="007807B0">
        <w:rPr>
          <w:lang w:val="fr-FR"/>
        </w:rPr>
        <w:t>IMX8MPRM.pdf</w:t>
      </w:r>
    </w:p>
    <w:p w14:paraId="24BCE241" w14:textId="77777777" w:rsidR="000B75D6" w:rsidRDefault="000B75D6" w:rsidP="00822693">
      <w:pPr>
        <w:jc w:val="left"/>
        <w:rPr>
          <w:lang w:val="fr-FR"/>
        </w:rPr>
      </w:pPr>
    </w:p>
    <w:p w14:paraId="3E552CFE" w14:textId="71670357" w:rsidR="00BD46C8" w:rsidRDefault="00282800">
      <w:pPr>
        <w:pStyle w:val="Heading2"/>
        <w:numPr>
          <w:ilvl w:val="1"/>
          <w:numId w:val="1"/>
        </w:numPr>
      </w:pPr>
      <w:bookmarkStart w:id="5" w:name="_Toc216707150"/>
      <w:r>
        <w:t>Use-Cases</w:t>
      </w:r>
      <w:bookmarkEnd w:id="5"/>
    </w:p>
    <w:p w14:paraId="461F5DC7" w14:textId="25B22D87" w:rsidR="00BD46C8" w:rsidRDefault="00BD46C8" w:rsidP="001A0F65"/>
    <w:p w14:paraId="7F3BCEA3" w14:textId="702DC0F6" w:rsidR="001C4E32" w:rsidRDefault="00B659AA" w:rsidP="00822693">
      <w:r>
        <w:t>The</w:t>
      </w:r>
      <w:r w:rsidR="001C4E32">
        <w:t xml:space="preserve"> main objective is to provide simple solution to exercise LA9310 baseband </w:t>
      </w:r>
      <w:proofErr w:type="spellStart"/>
      <w:r w:rsidR="001C4E32">
        <w:t>rx</w:t>
      </w:r>
      <w:proofErr w:type="spellEnd"/>
      <w:r w:rsidR="001C4E32">
        <w:t xml:space="preserve"> and </w:t>
      </w:r>
      <w:proofErr w:type="spellStart"/>
      <w:r w:rsidR="001C4E32">
        <w:t>tx</w:t>
      </w:r>
      <w:proofErr w:type="spellEnd"/>
      <w:r w:rsidR="001C4E32">
        <w:t xml:space="preserve"> path, using raw time domain I/Q sample flow. This should enable </w:t>
      </w:r>
      <w:r w:rsidR="00F24B14">
        <w:t>use cases</w:t>
      </w:r>
      <w:r w:rsidR="001C4E32">
        <w:t xml:space="preserve"> such as SDR applications, RF testing and calibration, where LA9310 </w:t>
      </w:r>
      <w:r w:rsidR="001C031C">
        <w:t xml:space="preserve">will do </w:t>
      </w:r>
      <w:r w:rsidR="001C4E32">
        <w:t xml:space="preserve">signal conditioning including </w:t>
      </w:r>
      <w:r w:rsidR="00F24B14">
        <w:t>T</w:t>
      </w:r>
      <w:r w:rsidR="001C4E32">
        <w:t xml:space="preserve">x/Rx QEC and decimation. </w:t>
      </w:r>
      <w:r w:rsidR="001C031C">
        <w:t>It intends</w:t>
      </w:r>
      <w:r w:rsidR="001C4E32">
        <w:t xml:space="preserve"> to reach maximum capacity allowed by LA9310 hardware, in term of sampling rate , PCI throughput and number of channels. </w:t>
      </w:r>
    </w:p>
    <w:p w14:paraId="783F4BEA" w14:textId="77777777" w:rsidR="00FC496C" w:rsidRDefault="00FC496C" w:rsidP="001A0F65"/>
    <w:p w14:paraId="0E29FBAA" w14:textId="7AA2C527" w:rsidR="00536C51" w:rsidRDefault="00536C51" w:rsidP="00536C51">
      <w:pPr>
        <w:ind w:firstLine="0"/>
      </w:pPr>
      <w:r>
        <w:t>Feature list</w:t>
      </w:r>
      <w:r w:rsidR="00F24B14">
        <w:t xml:space="preserve"> :</w:t>
      </w:r>
    </w:p>
    <w:p w14:paraId="04133CFC" w14:textId="7D7ADD66" w:rsidR="004108FF" w:rsidRDefault="00BB5688">
      <w:pPr>
        <w:pStyle w:val="ListParagraph"/>
        <w:numPr>
          <w:ilvl w:val="0"/>
          <w:numId w:val="2"/>
        </w:numPr>
      </w:pPr>
      <w:r>
        <w:t xml:space="preserve">Raw </w:t>
      </w:r>
      <w:r w:rsidR="00F24B14">
        <w:t xml:space="preserve">continuous </w:t>
      </w:r>
      <w:r>
        <w:t xml:space="preserve">time domain </w:t>
      </w:r>
      <w:proofErr w:type="spellStart"/>
      <w:r>
        <w:t>rx</w:t>
      </w:r>
      <w:proofErr w:type="spellEnd"/>
      <w:r>
        <w:t>/</w:t>
      </w:r>
      <w:proofErr w:type="spellStart"/>
      <w:r>
        <w:t>tx</w:t>
      </w:r>
      <w:proofErr w:type="spellEnd"/>
      <w:r>
        <w:t xml:space="preserve"> </w:t>
      </w:r>
      <w:r w:rsidR="00F24B14">
        <w:t>streaming</w:t>
      </w:r>
    </w:p>
    <w:p w14:paraId="16BB5453" w14:textId="20AE29A6" w:rsidR="00BB5688" w:rsidRDefault="00F24B14">
      <w:pPr>
        <w:pStyle w:val="ListParagraph"/>
        <w:numPr>
          <w:ilvl w:val="0"/>
          <w:numId w:val="2"/>
        </w:numPr>
      </w:pPr>
      <w:r>
        <w:t>S</w:t>
      </w:r>
      <w:r w:rsidR="00BB5688">
        <w:t xml:space="preserve">ampling rate, 61.44MSPS, 122.88MSPS and possibly 160MSPS </w:t>
      </w:r>
    </w:p>
    <w:p w14:paraId="00385043" w14:textId="54809614" w:rsidR="00BB5688" w:rsidRPr="00BB5688" w:rsidRDefault="00BB5688">
      <w:pPr>
        <w:pStyle w:val="ListParagraph"/>
        <w:numPr>
          <w:ilvl w:val="0"/>
          <w:numId w:val="2"/>
        </w:numPr>
        <w:rPr>
          <w:lang w:val="fr-FR"/>
        </w:rPr>
      </w:pPr>
      <w:r w:rsidRPr="00BB5688">
        <w:rPr>
          <w:lang w:val="fr-FR"/>
        </w:rPr>
        <w:t xml:space="preserve">Support 1T1R, 1T2R, 1T4R </w:t>
      </w:r>
    </w:p>
    <w:p w14:paraId="0D3415CF" w14:textId="189DFE7A" w:rsidR="004108FF" w:rsidRDefault="495D1339">
      <w:pPr>
        <w:pStyle w:val="ListParagraph"/>
        <w:numPr>
          <w:ilvl w:val="0"/>
          <w:numId w:val="2"/>
        </w:numPr>
      </w:pPr>
      <w:r>
        <w:t xml:space="preserve">Support </w:t>
      </w:r>
      <w:r w:rsidR="00BB5688">
        <w:t>QEC</w:t>
      </w:r>
    </w:p>
    <w:p w14:paraId="7B91D49D" w14:textId="2D52027B" w:rsidR="001C031C" w:rsidRDefault="001C031C" w:rsidP="006F2BEC">
      <w:pPr>
        <w:ind w:firstLine="0"/>
      </w:pPr>
    </w:p>
    <w:p w14:paraId="3D3AA290" w14:textId="77777777" w:rsidR="001C031C" w:rsidRDefault="001C031C" w:rsidP="006F2BEC">
      <w:pPr>
        <w:ind w:firstLine="0"/>
      </w:pPr>
    </w:p>
    <w:p w14:paraId="4692E2A5" w14:textId="74F45593" w:rsidR="00536C51" w:rsidRDefault="00536C51">
      <w:pPr>
        <w:pStyle w:val="Heading2"/>
        <w:pageBreakBefore/>
        <w:numPr>
          <w:ilvl w:val="1"/>
          <w:numId w:val="1"/>
        </w:numPr>
        <w:ind w:left="1077"/>
      </w:pPr>
      <w:bookmarkStart w:id="6" w:name="_Toc216707151"/>
      <w:r>
        <w:lastRenderedPageBreak/>
        <w:t>Software and toolchain</w:t>
      </w:r>
      <w:bookmarkEnd w:id="6"/>
    </w:p>
    <w:p w14:paraId="46DEC0E6" w14:textId="77777777" w:rsidR="007E37E3" w:rsidRPr="007E37E3" w:rsidRDefault="007E37E3" w:rsidP="00F24B14">
      <w:pPr>
        <w:keepNext/>
        <w:keepLines/>
      </w:pPr>
    </w:p>
    <w:p w14:paraId="4175D6B4" w14:textId="77777777" w:rsidR="005F1E47" w:rsidRDefault="005F1E47">
      <w:pPr>
        <w:pStyle w:val="ListParagraph"/>
        <w:keepNext/>
        <w:keepLines/>
        <w:numPr>
          <w:ilvl w:val="0"/>
          <w:numId w:val="3"/>
        </w:numPr>
      </w:pPr>
      <w:r>
        <w:t xml:space="preserve">VSPA toolchain , </w:t>
      </w:r>
      <w:r w:rsidRPr="0014526A">
        <w:t>CW_VSPA_v10.3.10</w:t>
      </w:r>
      <w:r>
        <w:t xml:space="preserve"> </w:t>
      </w:r>
    </w:p>
    <w:p w14:paraId="49828B05" w14:textId="3073E93A" w:rsidR="00536C51" w:rsidRDefault="00072008">
      <w:pPr>
        <w:pStyle w:val="ListParagraph"/>
        <w:numPr>
          <w:ilvl w:val="0"/>
          <w:numId w:val="3"/>
        </w:numPr>
        <w:rPr>
          <w:lang w:val="fr-FR"/>
        </w:rPr>
      </w:pPr>
      <w:r w:rsidRPr="00072008">
        <w:rPr>
          <w:lang w:val="fr-FR"/>
        </w:rPr>
        <w:t xml:space="preserve">LA9310 BSP ( </w:t>
      </w:r>
      <w:r w:rsidR="0014526A" w:rsidRPr="00072008">
        <w:rPr>
          <w:lang w:val="fr-FR"/>
        </w:rPr>
        <w:t>LA9310</w:t>
      </w:r>
      <w:r w:rsidR="007843CA">
        <w:rPr>
          <w:lang w:val="fr-FR"/>
        </w:rPr>
        <w:t xml:space="preserve"> </w:t>
      </w:r>
      <w:proofErr w:type="spellStart"/>
      <w:r w:rsidR="0014526A" w:rsidRPr="00072008">
        <w:rPr>
          <w:lang w:val="fr-FR"/>
        </w:rPr>
        <w:t>iMX</w:t>
      </w:r>
      <w:proofErr w:type="spellEnd"/>
      <w:r w:rsidR="0014526A" w:rsidRPr="00072008">
        <w:rPr>
          <w:lang w:val="fr-FR"/>
        </w:rPr>
        <w:t xml:space="preserve"> </w:t>
      </w:r>
      <w:r w:rsidR="007843CA">
        <w:rPr>
          <w:lang w:val="fr-FR"/>
        </w:rPr>
        <w:t>BSP 1.0</w:t>
      </w:r>
      <w:r w:rsidRPr="00072008">
        <w:rPr>
          <w:lang w:val="fr-FR"/>
        </w:rPr>
        <w:t xml:space="preserve"> )</w:t>
      </w:r>
    </w:p>
    <w:p w14:paraId="661AC543" w14:textId="77777777" w:rsidR="005F1E47" w:rsidRDefault="005F1E47" w:rsidP="005F1E47">
      <w:pPr>
        <w:pStyle w:val="ListParagraph"/>
        <w:ind w:left="1080" w:firstLine="0"/>
        <w:rPr>
          <w:lang w:val="fr-FR"/>
        </w:rPr>
      </w:pPr>
    </w:p>
    <w:p w14:paraId="4A6E19F9" w14:textId="2843C982" w:rsidR="005F1E47" w:rsidRPr="005F1E47" w:rsidRDefault="005F1E47" w:rsidP="005F1E47">
      <w:pPr>
        <w:ind w:left="720" w:firstLine="0"/>
        <w:rPr>
          <w:lang w:val="fr-FR"/>
        </w:rPr>
      </w:pPr>
      <w:hyperlink r:id="rId11" w:history="1">
        <w:r w:rsidRPr="005F1E47">
          <w:rPr>
            <w:rStyle w:val="Hyperlink"/>
            <w:lang w:val="fr-FR"/>
          </w:rPr>
          <w:t>https://github.com/nxp-real-time-edge-sw/yocto-real-time-edge/tree/la93xx</w:t>
        </w:r>
      </w:hyperlink>
    </w:p>
    <w:p w14:paraId="280892FF" w14:textId="77777777" w:rsidR="005F1E47" w:rsidRDefault="005F1E47" w:rsidP="005F1E47">
      <w:pPr>
        <w:ind w:left="720"/>
        <w:rPr>
          <w:lang w:val="fr-FR"/>
        </w:rPr>
      </w:pPr>
    </w:p>
    <w:p w14:paraId="32575794" w14:textId="77777777" w:rsidR="005F1E47" w:rsidRPr="005F1E47" w:rsidRDefault="005F1E47" w:rsidP="005F1E47">
      <w:pPr>
        <w:ind w:left="720"/>
      </w:pPr>
      <w:r w:rsidRPr="005F1E47">
        <w:t>Features:</w:t>
      </w:r>
    </w:p>
    <w:p w14:paraId="5BC7A42D" w14:textId="77777777" w:rsidR="005F1E47" w:rsidRPr="005F1E47" w:rsidRDefault="005F1E47">
      <w:pPr>
        <w:numPr>
          <w:ilvl w:val="0"/>
          <w:numId w:val="4"/>
        </w:numPr>
        <w:tabs>
          <w:tab w:val="clear" w:pos="720"/>
          <w:tab w:val="num" w:pos="1800"/>
        </w:tabs>
        <w:ind w:left="1800"/>
      </w:pPr>
      <w:r w:rsidRPr="005F1E47">
        <w:t>Linux Factory Real Time Edge 2.5 release based</w:t>
      </w:r>
    </w:p>
    <w:p w14:paraId="14F24344" w14:textId="77777777" w:rsidR="005F1E47" w:rsidRPr="005F1E47" w:rsidRDefault="005F1E47">
      <w:pPr>
        <w:numPr>
          <w:ilvl w:val="0"/>
          <w:numId w:val="4"/>
        </w:numPr>
        <w:tabs>
          <w:tab w:val="clear" w:pos="720"/>
          <w:tab w:val="num" w:pos="1800"/>
        </w:tabs>
        <w:ind w:left="1800"/>
      </w:pPr>
      <w:r w:rsidRPr="005F1E47">
        <w:t>Kernel RT 5.15.71</w:t>
      </w:r>
    </w:p>
    <w:p w14:paraId="2D0B5747" w14:textId="77777777" w:rsidR="005F1E47" w:rsidRPr="005F1E47" w:rsidRDefault="005F1E47">
      <w:pPr>
        <w:numPr>
          <w:ilvl w:val="0"/>
          <w:numId w:val="4"/>
        </w:numPr>
        <w:tabs>
          <w:tab w:val="clear" w:pos="720"/>
          <w:tab w:val="num" w:pos="1800"/>
        </w:tabs>
        <w:ind w:left="1800"/>
      </w:pPr>
      <w:r w:rsidRPr="005F1E47">
        <w:t>LA9310 drivers</w:t>
      </w:r>
    </w:p>
    <w:p w14:paraId="272014E3" w14:textId="77777777" w:rsidR="005F1E47" w:rsidRPr="005F1E47" w:rsidRDefault="005F1E47">
      <w:pPr>
        <w:numPr>
          <w:ilvl w:val="1"/>
          <w:numId w:val="4"/>
        </w:numPr>
        <w:tabs>
          <w:tab w:val="clear" w:pos="1440"/>
          <w:tab w:val="num" w:pos="2520"/>
        </w:tabs>
        <w:ind w:left="2520"/>
      </w:pPr>
      <w:r w:rsidRPr="005F1E47">
        <w:rPr>
          <w:lang w:val="fr-FR"/>
        </w:rPr>
        <w:t>LA9310 – Shiva driver (PCI RC driver)</w:t>
      </w:r>
    </w:p>
    <w:p w14:paraId="14CE16FE" w14:textId="77777777" w:rsidR="005F1E47" w:rsidRPr="005F1E47" w:rsidRDefault="005F1E47">
      <w:pPr>
        <w:numPr>
          <w:ilvl w:val="1"/>
          <w:numId w:val="4"/>
        </w:numPr>
        <w:tabs>
          <w:tab w:val="clear" w:pos="1440"/>
          <w:tab w:val="num" w:pos="2520"/>
        </w:tabs>
        <w:ind w:left="2520"/>
        <w:rPr>
          <w:lang w:val="fr-FR"/>
        </w:rPr>
      </w:pPr>
      <w:r w:rsidRPr="005F1E47">
        <w:rPr>
          <w:lang w:val="fr-FR"/>
        </w:rPr>
        <w:t>LA9310 – app/</w:t>
      </w:r>
      <w:proofErr w:type="spellStart"/>
      <w:r w:rsidRPr="005F1E47">
        <w:rPr>
          <w:lang w:val="fr-FR"/>
        </w:rPr>
        <w:t>demo</w:t>
      </w:r>
      <w:proofErr w:type="spellEnd"/>
      <w:r w:rsidRPr="005F1E47">
        <w:rPr>
          <w:lang w:val="fr-FR"/>
        </w:rPr>
        <w:t xml:space="preserve"> ( </w:t>
      </w:r>
      <w:proofErr w:type="spellStart"/>
      <w:r w:rsidRPr="005F1E47">
        <w:rPr>
          <w:lang w:val="fr-FR"/>
        </w:rPr>
        <w:t>tti</w:t>
      </w:r>
      <w:proofErr w:type="spellEnd"/>
      <w:r w:rsidRPr="005F1E47">
        <w:rPr>
          <w:lang w:val="fr-FR"/>
        </w:rPr>
        <w:t xml:space="preserve">, </w:t>
      </w:r>
      <w:proofErr w:type="spellStart"/>
      <w:r w:rsidRPr="005F1E47">
        <w:rPr>
          <w:lang w:val="fr-FR"/>
        </w:rPr>
        <w:t>wdog</w:t>
      </w:r>
      <w:proofErr w:type="spellEnd"/>
      <w:r w:rsidRPr="005F1E47">
        <w:rPr>
          <w:lang w:val="fr-FR"/>
        </w:rPr>
        <w:t>, CDT )</w:t>
      </w:r>
    </w:p>
    <w:p w14:paraId="4154CF89" w14:textId="77777777" w:rsidR="005F1E47" w:rsidRPr="005F1E47" w:rsidRDefault="005F1E47">
      <w:pPr>
        <w:numPr>
          <w:ilvl w:val="1"/>
          <w:numId w:val="4"/>
        </w:numPr>
        <w:tabs>
          <w:tab w:val="clear" w:pos="1440"/>
          <w:tab w:val="num" w:pos="2520"/>
        </w:tabs>
        <w:ind w:left="2520"/>
      </w:pPr>
      <w:r w:rsidRPr="005F1E47">
        <w:t>LA9310 – RFNM (USB-IIO driver)</w:t>
      </w:r>
    </w:p>
    <w:p w14:paraId="6DAA9CA0" w14:textId="77777777" w:rsidR="005F1E47" w:rsidRPr="005F1E47" w:rsidRDefault="005F1E47">
      <w:pPr>
        <w:numPr>
          <w:ilvl w:val="0"/>
          <w:numId w:val="4"/>
        </w:numPr>
        <w:tabs>
          <w:tab w:val="clear" w:pos="720"/>
          <w:tab w:val="num" w:pos="1800"/>
        </w:tabs>
        <w:ind w:left="1800"/>
      </w:pPr>
      <w:proofErr w:type="spellStart"/>
      <w:r w:rsidRPr="005F1E47">
        <w:t>FreeRTOS</w:t>
      </w:r>
      <w:proofErr w:type="spellEnd"/>
    </w:p>
    <w:p w14:paraId="45478881" w14:textId="77777777" w:rsidR="005F1E47" w:rsidRPr="005F1E47" w:rsidRDefault="005F1E47">
      <w:pPr>
        <w:numPr>
          <w:ilvl w:val="1"/>
          <w:numId w:val="4"/>
        </w:numPr>
        <w:tabs>
          <w:tab w:val="clear" w:pos="1440"/>
          <w:tab w:val="num" w:pos="2520"/>
        </w:tabs>
        <w:ind w:left="2520"/>
      </w:pPr>
      <w:r w:rsidRPr="005F1E47">
        <w:t xml:space="preserve">Upgraded to 10.4.6 </w:t>
      </w:r>
    </w:p>
    <w:p w14:paraId="644CA9BB" w14:textId="77777777" w:rsidR="005F1E47" w:rsidRPr="005F1E47" w:rsidRDefault="005F1E47">
      <w:pPr>
        <w:numPr>
          <w:ilvl w:val="1"/>
          <w:numId w:val="4"/>
        </w:numPr>
        <w:tabs>
          <w:tab w:val="clear" w:pos="1440"/>
          <w:tab w:val="num" w:pos="2520"/>
        </w:tabs>
        <w:ind w:left="2520"/>
      </w:pPr>
      <w:r w:rsidRPr="005F1E47">
        <w:t>RFNM V2H and RF driver support</w:t>
      </w:r>
    </w:p>
    <w:p w14:paraId="6C186836" w14:textId="77777777" w:rsidR="005F1E47" w:rsidRPr="005F1E47" w:rsidRDefault="005F1E47">
      <w:pPr>
        <w:numPr>
          <w:ilvl w:val="0"/>
          <w:numId w:val="4"/>
        </w:numPr>
        <w:tabs>
          <w:tab w:val="clear" w:pos="720"/>
          <w:tab w:val="num" w:pos="1800"/>
        </w:tabs>
        <w:ind w:left="1800"/>
      </w:pPr>
      <w:r w:rsidRPr="005F1E47">
        <w:t xml:space="preserve">ARM RAL Library </w:t>
      </w:r>
    </w:p>
    <w:p w14:paraId="7F62D46D" w14:textId="77777777" w:rsidR="005F1E47" w:rsidRPr="005F1E47" w:rsidRDefault="005F1E47">
      <w:pPr>
        <w:numPr>
          <w:ilvl w:val="1"/>
          <w:numId w:val="4"/>
        </w:numPr>
        <w:tabs>
          <w:tab w:val="clear" w:pos="1440"/>
          <w:tab w:val="num" w:pos="2520"/>
        </w:tabs>
        <w:ind w:left="2520"/>
      </w:pPr>
      <w:r w:rsidRPr="005F1E47">
        <w:t>24.01 added for High-</w:t>
      </w:r>
      <w:proofErr w:type="spellStart"/>
      <w:r w:rsidRPr="005F1E47">
        <w:t>phy</w:t>
      </w:r>
      <w:proofErr w:type="spellEnd"/>
      <w:r w:rsidRPr="005F1E47">
        <w:t xml:space="preserve"> development over i.mx </w:t>
      </w:r>
    </w:p>
    <w:p w14:paraId="5D0755A4" w14:textId="77777777" w:rsidR="005F1E47" w:rsidRPr="005F1E47" w:rsidRDefault="005F1E47" w:rsidP="005F1E47">
      <w:pPr>
        <w:ind w:left="1800"/>
      </w:pPr>
      <w:r w:rsidRPr="005F1E47">
        <w:t> </w:t>
      </w:r>
    </w:p>
    <w:p w14:paraId="2655E6D3" w14:textId="77777777" w:rsidR="00536C51" w:rsidRPr="00536C51" w:rsidRDefault="00536C51" w:rsidP="00536C51"/>
    <w:p w14:paraId="6435F25E" w14:textId="7AE60D84" w:rsidR="001C6580" w:rsidRDefault="001C6580">
      <w:pPr>
        <w:pStyle w:val="Heading2"/>
        <w:numPr>
          <w:ilvl w:val="1"/>
          <w:numId w:val="1"/>
        </w:numPr>
      </w:pPr>
      <w:bookmarkStart w:id="7" w:name="_Toc216707152"/>
      <w:r>
        <w:t>Content of release package</w:t>
      </w:r>
      <w:bookmarkEnd w:id="7"/>
    </w:p>
    <w:p w14:paraId="1C488F7C" w14:textId="77777777" w:rsidR="001C6580" w:rsidRDefault="001C6580" w:rsidP="006F2BEC">
      <w:pPr>
        <w:ind w:firstLine="0"/>
        <w:rPr>
          <w:szCs w:val="23"/>
        </w:rPr>
      </w:pPr>
    </w:p>
    <w:p w14:paraId="444FE713" w14:textId="629E56E6" w:rsidR="005F1E47" w:rsidRDefault="005F1E47" w:rsidP="006F2BEC">
      <w:pPr>
        <w:ind w:firstLine="0"/>
        <w:rPr>
          <w:szCs w:val="23"/>
        </w:rPr>
      </w:pPr>
      <w:r>
        <w:rPr>
          <w:szCs w:val="23"/>
        </w:rPr>
        <w:t xml:space="preserve">The </w:t>
      </w:r>
      <w:proofErr w:type="spellStart"/>
      <w:r>
        <w:rPr>
          <w:szCs w:val="23"/>
        </w:rPr>
        <w:t>iq</w:t>
      </w:r>
      <w:proofErr w:type="spellEnd"/>
      <w:r>
        <w:rPr>
          <w:szCs w:val="23"/>
        </w:rPr>
        <w:t xml:space="preserve">-player package includes all source code for VSPA </w:t>
      </w:r>
      <w:proofErr w:type="spellStart"/>
      <w:r>
        <w:rPr>
          <w:szCs w:val="23"/>
        </w:rPr>
        <w:t>firmwares</w:t>
      </w:r>
      <w:proofErr w:type="spellEnd"/>
      <w:r>
        <w:rPr>
          <w:szCs w:val="23"/>
        </w:rPr>
        <w:t xml:space="preserve">, </w:t>
      </w:r>
      <w:proofErr w:type="spellStart"/>
      <w:r>
        <w:rPr>
          <w:szCs w:val="23"/>
        </w:rPr>
        <w:t>linux</w:t>
      </w:r>
      <w:proofErr w:type="spellEnd"/>
      <w:r>
        <w:rPr>
          <w:szCs w:val="23"/>
        </w:rPr>
        <w:t xml:space="preserve"> application</w:t>
      </w:r>
      <w:r w:rsidR="00F24B14">
        <w:rPr>
          <w:szCs w:val="23"/>
        </w:rPr>
        <w:t xml:space="preserve"> and </w:t>
      </w:r>
      <w:r>
        <w:rPr>
          <w:szCs w:val="23"/>
        </w:rPr>
        <w:t>i</w:t>
      </w:r>
      <w:r w:rsidR="00F24B14">
        <w:rPr>
          <w:szCs w:val="23"/>
        </w:rPr>
        <w:t>.mx8mp</w:t>
      </w:r>
      <w:r>
        <w:rPr>
          <w:szCs w:val="23"/>
        </w:rPr>
        <w:t xml:space="preserve"> M7 firmware. </w:t>
      </w:r>
      <w:r w:rsidR="00F24B14">
        <w:rPr>
          <w:szCs w:val="23"/>
        </w:rPr>
        <w:t xml:space="preserve">This application </w:t>
      </w:r>
      <w:proofErr w:type="spellStart"/>
      <w:r w:rsidR="00F24B14">
        <w:rPr>
          <w:szCs w:val="23"/>
        </w:rPr>
        <w:t>si</w:t>
      </w:r>
      <w:proofErr w:type="spellEnd"/>
      <w:r w:rsidR="00F24B14">
        <w:rPr>
          <w:szCs w:val="23"/>
        </w:rPr>
        <w:t xml:space="preserve"> deployed by default in the LA9310 NXP BSP under /home/root/hot-utils</w:t>
      </w:r>
    </w:p>
    <w:p w14:paraId="3B6EBBB5" w14:textId="4A9424FB" w:rsidR="001C6580" w:rsidRDefault="001C6580" w:rsidP="001C6580">
      <w:pPr>
        <w:ind w:firstLine="0"/>
      </w:pPr>
    </w:p>
    <w:p w14:paraId="2223EB71" w14:textId="77777777" w:rsidR="001C6580" w:rsidRDefault="001C6580" w:rsidP="001C6580">
      <w:pPr>
        <w:ind w:firstLine="0"/>
      </w:pPr>
      <w:r>
        <w:rPr>
          <w:rFonts w:hint="eastAsia"/>
        </w:rPr>
        <w:t>├──</w:t>
      </w:r>
      <w:r>
        <w:rPr>
          <w:rFonts w:hint="eastAsia"/>
        </w:rPr>
        <w:t xml:space="preserve"> EULA.txt</w:t>
      </w:r>
    </w:p>
    <w:p w14:paraId="570C1BFA" w14:textId="77777777" w:rsidR="001C6580" w:rsidRDefault="001C6580" w:rsidP="001C6580">
      <w:pPr>
        <w:ind w:firstLine="0"/>
      </w:pPr>
      <w:r>
        <w:rPr>
          <w:rFonts w:hint="eastAsia"/>
        </w:rPr>
        <w:t>└──</w:t>
      </w:r>
      <w:r>
        <w:rPr>
          <w:rFonts w:hint="eastAsia"/>
        </w:rPr>
        <w:t xml:space="preserve"> LA9310_cal</w:t>
      </w:r>
    </w:p>
    <w:p w14:paraId="069A1C11" w14:textId="67C13BD5" w:rsidR="001C6580" w:rsidRDefault="001C6580" w:rsidP="001C6580">
      <w:pPr>
        <w:ind w:firstLine="0"/>
      </w:pPr>
      <w:r>
        <w:rPr>
          <w:rFonts w:hint="eastAsia"/>
        </w:rPr>
        <w:t xml:space="preserve">    </w:t>
      </w:r>
      <w:r>
        <w:rPr>
          <w:rFonts w:hint="eastAsia"/>
        </w:rPr>
        <w:t>├──</w:t>
      </w:r>
      <w:r>
        <w:rPr>
          <w:rFonts w:hint="eastAsia"/>
        </w:rPr>
        <w:t xml:space="preserve"> </w:t>
      </w:r>
      <w:proofErr w:type="spellStart"/>
      <w:r>
        <w:rPr>
          <w:rFonts w:hint="eastAsia"/>
        </w:rPr>
        <w:t>Debug_IQPLAYER</w:t>
      </w:r>
      <w:proofErr w:type="spellEnd"/>
      <w:r>
        <w:t>*</w:t>
      </w:r>
    </w:p>
    <w:p w14:paraId="61336E46" w14:textId="77777777" w:rsidR="001C6580" w:rsidRDefault="001C6580" w:rsidP="001C6580">
      <w:pPr>
        <w:ind w:firstLine="0"/>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apm-iqplayer.eld</w:t>
      </w:r>
      <w:proofErr w:type="spellEnd"/>
    </w:p>
    <w:p w14:paraId="45E7D82B" w14:textId="77777777" w:rsidR="001C6580" w:rsidRDefault="001C6580" w:rsidP="001C6580">
      <w:pPr>
        <w:ind w:firstLine="0"/>
      </w:pPr>
      <w:r>
        <w:rPr>
          <w:rFonts w:hint="eastAsia"/>
        </w:rPr>
        <w:t xml:space="preserve">    </w:t>
      </w:r>
      <w:r>
        <w:rPr>
          <w:rFonts w:hint="eastAsia"/>
        </w:rPr>
        <w:t>│</w:t>
      </w:r>
      <w:r>
        <w:rPr>
          <w:rFonts w:hint="eastAsia"/>
        </w:rPr>
        <w:t xml:space="preserve">   </w:t>
      </w:r>
      <w:r>
        <w:rPr>
          <w:rFonts w:hint="eastAsia"/>
        </w:rPr>
        <w:t>└──</w:t>
      </w:r>
      <w:r>
        <w:rPr>
          <w:rFonts w:hint="eastAsia"/>
        </w:rPr>
        <w:t xml:space="preserve"> apm-iqplayer-2R.eld</w:t>
      </w:r>
    </w:p>
    <w:p w14:paraId="03FCD4F5" w14:textId="77777777" w:rsidR="001C6580" w:rsidRDefault="001C6580" w:rsidP="001C6580">
      <w:pPr>
        <w:ind w:firstLine="0"/>
      </w:pPr>
      <w:r>
        <w:rPr>
          <w:rFonts w:hint="eastAsia"/>
        </w:rPr>
        <w:t xml:space="preserve">    </w:t>
      </w:r>
      <w:r>
        <w:rPr>
          <w:rFonts w:hint="eastAsia"/>
        </w:rPr>
        <w:t>│</w:t>
      </w:r>
      <w:r>
        <w:rPr>
          <w:rFonts w:hint="eastAsia"/>
        </w:rPr>
        <w:t xml:space="preserve">   </w:t>
      </w:r>
      <w:r>
        <w:rPr>
          <w:rFonts w:hint="eastAsia"/>
        </w:rPr>
        <w:t>└──</w:t>
      </w:r>
      <w:r>
        <w:rPr>
          <w:rFonts w:hint="eastAsia"/>
        </w:rPr>
        <w:t xml:space="preserve"> apm-iqplayer-4R.eld</w:t>
      </w:r>
    </w:p>
    <w:p w14:paraId="3C981577" w14:textId="6F4290FD" w:rsidR="001C6580" w:rsidRDefault="001C6580" w:rsidP="001C6580">
      <w:pPr>
        <w:ind w:firstLine="0"/>
      </w:pPr>
      <w:r>
        <w:rPr>
          <w:rFonts w:hint="eastAsia"/>
        </w:rPr>
        <w:t xml:space="preserve">    </w:t>
      </w:r>
      <w:r w:rsidRPr="001C6580">
        <w:rPr>
          <w:rFonts w:hint="eastAsia"/>
        </w:rPr>
        <w:t>├──</w:t>
      </w:r>
      <w:r w:rsidRPr="001C6580">
        <w:rPr>
          <w:rFonts w:hint="eastAsia"/>
        </w:rPr>
        <w:t xml:space="preserve"> doc</w:t>
      </w:r>
    </w:p>
    <w:p w14:paraId="120DDA35" w14:textId="0B703861" w:rsidR="00D17A35" w:rsidRPr="001C6580" w:rsidRDefault="00D17A35" w:rsidP="00D17A35">
      <w:pPr>
        <w:ind w:firstLine="0"/>
      </w:pPr>
      <w:r w:rsidRPr="001C6580">
        <w:rPr>
          <w:rFonts w:hint="eastAsia"/>
        </w:rPr>
        <w:t xml:space="preserve">    </w:t>
      </w:r>
      <w:r w:rsidRPr="001C6580">
        <w:rPr>
          <w:rFonts w:hint="eastAsia"/>
        </w:rPr>
        <w:t>│</w:t>
      </w:r>
      <w:r w:rsidRPr="001C6580">
        <w:rPr>
          <w:rFonts w:hint="eastAsia"/>
        </w:rPr>
        <w:t xml:space="preserve">   </w:t>
      </w:r>
      <w:r w:rsidRPr="001C6580">
        <w:rPr>
          <w:rFonts w:hint="eastAsia"/>
        </w:rPr>
        <w:t>├──</w:t>
      </w:r>
      <w:r w:rsidRPr="001C6580">
        <w:rPr>
          <w:rFonts w:hint="eastAsia"/>
        </w:rPr>
        <w:t xml:space="preserve"> </w:t>
      </w:r>
      <w:r w:rsidRPr="00D17A35">
        <w:t xml:space="preserve">Host(CM4 or </w:t>
      </w:r>
      <w:r w:rsidR="0065279D">
        <w:t>host</w:t>
      </w:r>
      <w:r w:rsidRPr="00D17A35">
        <w:t>)_VSPA_Mailbox_Communication.xlsx</w:t>
      </w:r>
    </w:p>
    <w:p w14:paraId="39D9C2DC" w14:textId="77777777" w:rsidR="001C6580" w:rsidRPr="001C6580" w:rsidRDefault="001C6580" w:rsidP="001C6580">
      <w:pPr>
        <w:ind w:firstLine="0"/>
      </w:pPr>
      <w:r w:rsidRPr="001C6580">
        <w:rPr>
          <w:rFonts w:hint="eastAsia"/>
        </w:rPr>
        <w:t xml:space="preserve">    </w:t>
      </w:r>
      <w:r w:rsidRPr="001C6580">
        <w:rPr>
          <w:rFonts w:hint="eastAsia"/>
        </w:rPr>
        <w:t>├──</w:t>
      </w:r>
      <w:r w:rsidRPr="001C6580">
        <w:rPr>
          <w:rFonts w:hint="eastAsia"/>
        </w:rPr>
        <w:t xml:space="preserve"> host-utils</w:t>
      </w:r>
    </w:p>
    <w:p w14:paraId="25704ABB" w14:textId="4429C6C0"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w:t>
      </w:r>
      <w:proofErr w:type="spellStart"/>
      <w:r w:rsidRPr="00203477">
        <w:rPr>
          <w:rFonts w:hint="eastAsia"/>
        </w:rPr>
        <w:t>iq_app</w:t>
      </w:r>
      <w:proofErr w:type="spellEnd"/>
    </w:p>
    <w:p w14:paraId="6C5C02C1" w14:textId="77777777"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w:t>
      </w:r>
      <w:proofErr w:type="spellStart"/>
      <w:r w:rsidRPr="00203477">
        <w:rPr>
          <w:rFonts w:hint="eastAsia"/>
        </w:rPr>
        <w:t>iq_monitor</w:t>
      </w:r>
      <w:proofErr w:type="spellEnd"/>
    </w:p>
    <w:p w14:paraId="5C7D7378" w14:textId="20E2A0EC"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iq-capture-ddr.sh</w:t>
      </w:r>
    </w:p>
    <w:p w14:paraId="53C3B65B" w14:textId="77777777"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iq-capture.sh</w:t>
      </w:r>
    </w:p>
    <w:p w14:paraId="394B084F" w14:textId="31444C7C"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iq-replay.sh</w:t>
      </w:r>
    </w:p>
    <w:p w14:paraId="72ADEB11" w14:textId="77777777" w:rsidR="001C6580" w:rsidRPr="00203477" w:rsidRDefault="001C6580" w:rsidP="001C6580">
      <w:pPr>
        <w:ind w:firstLine="0"/>
      </w:pPr>
      <w:r w:rsidRPr="00203477">
        <w:rPr>
          <w:rFonts w:hint="eastAsia"/>
        </w:rPr>
        <w:lastRenderedPageBreak/>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iq-stop.sh</w:t>
      </w:r>
    </w:p>
    <w:p w14:paraId="63CC1CF5" w14:textId="073F701A"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w:t>
      </w:r>
      <w:proofErr w:type="spellStart"/>
      <w:r w:rsidRPr="00203477">
        <w:rPr>
          <w:rFonts w:hint="eastAsia"/>
        </w:rPr>
        <w:t>lib_iqplayer</w:t>
      </w:r>
      <w:proofErr w:type="spellEnd"/>
    </w:p>
    <w:p w14:paraId="4E4C3C49" w14:textId="3D5005CC"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load-nlm.sh</w:t>
      </w:r>
    </w:p>
    <w:p w14:paraId="2403E6A6" w14:textId="21498ED1"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readme.txt</w:t>
      </w:r>
    </w:p>
    <w:p w14:paraId="52FB8837" w14:textId="47B0D6A4"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r w:rsidRPr="00203477">
        <w:rPr>
          <w:rFonts w:hint="eastAsia"/>
        </w:rPr>
        <w:t>├──</w:t>
      </w:r>
      <w:r w:rsidRPr="00203477">
        <w:rPr>
          <w:rFonts w:hint="eastAsia"/>
        </w:rPr>
        <w:t xml:space="preserve"> singleTone.sh</w:t>
      </w:r>
    </w:p>
    <w:p w14:paraId="6936D9CF" w14:textId="76DBD610"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include</w:t>
      </w:r>
    </w:p>
    <w:p w14:paraId="237E4BF7" w14:textId="7F099A72" w:rsidR="001C6580" w:rsidRPr="00203477" w:rsidRDefault="001C6580" w:rsidP="001C6580">
      <w:pPr>
        <w:ind w:firstLine="0"/>
      </w:pPr>
      <w:r w:rsidRPr="00203477">
        <w:rPr>
          <w:rFonts w:hint="eastAsia"/>
        </w:rPr>
        <w:t xml:space="preserve">    </w:t>
      </w:r>
      <w:r w:rsidRPr="00203477">
        <w:rPr>
          <w:rFonts w:hint="eastAsia"/>
        </w:rPr>
        <w:t>├──</w:t>
      </w:r>
      <w:r w:rsidRPr="00203477">
        <w:rPr>
          <w:rFonts w:hint="eastAsia"/>
        </w:rPr>
        <w:t xml:space="preserve"> </w:t>
      </w:r>
      <w:proofErr w:type="spellStart"/>
      <w:r w:rsidRPr="00203477">
        <w:rPr>
          <w:rFonts w:hint="eastAsia"/>
        </w:rPr>
        <w:t>matlab</w:t>
      </w:r>
      <w:proofErr w:type="spellEnd"/>
    </w:p>
    <w:p w14:paraId="0975C6EE" w14:textId="2CA4835C" w:rsidR="001C6580" w:rsidRPr="00DB2D9C" w:rsidRDefault="001C6580" w:rsidP="001C6580">
      <w:pPr>
        <w:ind w:firstLine="0"/>
        <w:rPr>
          <w:lang w:val="fr-FR"/>
        </w:rPr>
      </w:pPr>
      <w:r w:rsidRPr="00203477">
        <w:rPr>
          <w:rFonts w:hint="eastAsia"/>
        </w:rPr>
        <w:t xml:space="preserve">    </w:t>
      </w:r>
      <w:r w:rsidRPr="00DB2D9C">
        <w:rPr>
          <w:rFonts w:hint="eastAsia"/>
          <w:lang w:val="fr-FR"/>
        </w:rPr>
        <w:t>├──</w:t>
      </w:r>
      <w:r w:rsidRPr="00DB2D9C">
        <w:rPr>
          <w:rFonts w:hint="eastAsia"/>
          <w:lang w:val="fr-FR"/>
        </w:rPr>
        <w:t xml:space="preserve"> Sources</w:t>
      </w:r>
    </w:p>
    <w:p w14:paraId="5569E55E" w14:textId="12D3526A" w:rsidR="001C6580" w:rsidRPr="00DB2D9C" w:rsidRDefault="001C6580" w:rsidP="001C6580">
      <w:pPr>
        <w:ind w:firstLine="0"/>
        <w:rPr>
          <w:lang w:val="fr-FR"/>
        </w:rPr>
      </w:pPr>
      <w:r w:rsidRPr="00DB2D9C">
        <w:rPr>
          <w:rFonts w:hint="eastAsia"/>
          <w:lang w:val="fr-FR"/>
        </w:rPr>
        <w:t xml:space="preserve">    </w:t>
      </w:r>
      <w:r w:rsidRPr="00DB2D9C">
        <w:rPr>
          <w:rFonts w:hint="eastAsia"/>
          <w:lang w:val="fr-FR"/>
        </w:rPr>
        <w:t>├──</w:t>
      </w:r>
      <w:r w:rsidRPr="00DB2D9C">
        <w:rPr>
          <w:rFonts w:hint="eastAsia"/>
          <w:lang w:val="fr-FR"/>
        </w:rPr>
        <w:t xml:space="preserve"> </w:t>
      </w:r>
      <w:proofErr w:type="spellStart"/>
      <w:r w:rsidRPr="00DB2D9C">
        <w:rPr>
          <w:rFonts w:hint="eastAsia"/>
          <w:lang w:val="fr-FR"/>
        </w:rPr>
        <w:t>vspa</w:t>
      </w:r>
      <w:proofErr w:type="spellEnd"/>
      <w:r w:rsidRPr="00DB2D9C">
        <w:rPr>
          <w:rFonts w:hint="eastAsia"/>
          <w:lang w:val="fr-FR"/>
        </w:rPr>
        <w:t>-lib</w:t>
      </w:r>
    </w:p>
    <w:p w14:paraId="10773AF1" w14:textId="4DFA0BBE" w:rsidR="001C6580" w:rsidRPr="00DB2D9C" w:rsidRDefault="001C6580" w:rsidP="001C6580">
      <w:pPr>
        <w:ind w:firstLine="0"/>
        <w:rPr>
          <w:lang w:val="fr-FR"/>
        </w:rPr>
      </w:pPr>
      <w:r w:rsidRPr="00DB2D9C">
        <w:rPr>
          <w:rFonts w:hint="eastAsia"/>
          <w:lang w:val="fr-FR"/>
        </w:rPr>
        <w:t xml:space="preserve">    </w:t>
      </w:r>
      <w:r w:rsidRPr="00DB2D9C">
        <w:rPr>
          <w:rFonts w:hint="eastAsia"/>
          <w:lang w:val="fr-FR"/>
        </w:rPr>
        <w:t>└──</w:t>
      </w:r>
      <w:r w:rsidRPr="00DB2D9C">
        <w:rPr>
          <w:rFonts w:hint="eastAsia"/>
          <w:lang w:val="fr-FR"/>
        </w:rPr>
        <w:t xml:space="preserve"> </w:t>
      </w:r>
      <w:proofErr w:type="spellStart"/>
      <w:r w:rsidRPr="00DB2D9C">
        <w:rPr>
          <w:rFonts w:hint="eastAsia"/>
          <w:lang w:val="fr-FR"/>
        </w:rPr>
        <w:t>vspa-sdk</w:t>
      </w:r>
      <w:proofErr w:type="spellEnd"/>
    </w:p>
    <w:p w14:paraId="267C273E" w14:textId="0CA15CF5" w:rsidR="001C6580" w:rsidRPr="00DB2D9C" w:rsidRDefault="001C6580" w:rsidP="001C6580">
      <w:pPr>
        <w:ind w:firstLine="0"/>
        <w:rPr>
          <w:lang w:val="fr-FR"/>
        </w:rPr>
      </w:pPr>
      <w:r w:rsidRPr="00DB2D9C">
        <w:rPr>
          <w:rFonts w:hint="eastAsia"/>
          <w:lang w:val="fr-FR"/>
        </w:rPr>
        <w:t xml:space="preserve"> </w:t>
      </w:r>
    </w:p>
    <w:p w14:paraId="03FA3F1B" w14:textId="77777777" w:rsidR="001C6580" w:rsidRPr="00DB2D9C" w:rsidRDefault="001C6580" w:rsidP="001C6580">
      <w:pPr>
        <w:ind w:firstLine="0"/>
        <w:rPr>
          <w:lang w:val="fr-FR"/>
        </w:rPr>
      </w:pPr>
      <w:r w:rsidRPr="00DB2D9C">
        <w:rPr>
          <w:lang w:val="fr-FR"/>
        </w:rPr>
        <w:t>30 directories, 167 files</w:t>
      </w:r>
    </w:p>
    <w:p w14:paraId="0DE7038F" w14:textId="77777777" w:rsidR="001C6580" w:rsidRPr="00DB2D9C" w:rsidRDefault="001C6580" w:rsidP="001C6580">
      <w:pPr>
        <w:ind w:firstLine="0"/>
        <w:rPr>
          <w:lang w:val="fr-FR"/>
        </w:rPr>
      </w:pPr>
    </w:p>
    <w:p w14:paraId="2C2E5AA5" w14:textId="611B73EF" w:rsidR="00314885" w:rsidRPr="00314885" w:rsidRDefault="00BD46C8">
      <w:pPr>
        <w:pStyle w:val="Heading1"/>
        <w:numPr>
          <w:ilvl w:val="0"/>
          <w:numId w:val="1"/>
        </w:numPr>
      </w:pPr>
      <w:bookmarkStart w:id="8" w:name="_Toc216707153"/>
      <w:r>
        <w:t>Hardware support</w:t>
      </w:r>
      <w:bookmarkEnd w:id="8"/>
    </w:p>
    <w:p w14:paraId="7FA6B7C7" w14:textId="77777777" w:rsidR="00314885" w:rsidRDefault="00314885" w:rsidP="001A0F65"/>
    <w:p w14:paraId="58F632A7" w14:textId="6DF337E7" w:rsidR="007E4144" w:rsidRDefault="005F1E47">
      <w:pPr>
        <w:pStyle w:val="Heading2"/>
        <w:numPr>
          <w:ilvl w:val="1"/>
          <w:numId w:val="1"/>
        </w:numPr>
      </w:pPr>
      <w:bookmarkStart w:id="9" w:name="_Toc216707154"/>
      <w:r>
        <w:t>RFNM motherboard and RF modules</w:t>
      </w:r>
      <w:bookmarkEnd w:id="9"/>
    </w:p>
    <w:p w14:paraId="5DAB6B56" w14:textId="77777777" w:rsidR="002E1071" w:rsidRDefault="002E1071" w:rsidP="001A0F65"/>
    <w:p w14:paraId="40B3B10E" w14:textId="525C42E3" w:rsidR="00405AD1" w:rsidRDefault="00073481" w:rsidP="00073481">
      <w:r>
        <w:t xml:space="preserve">This software has </w:t>
      </w:r>
      <w:r w:rsidR="008B6E11">
        <w:t>been tested on RFNM hardware and i</w:t>
      </w:r>
      <w:r w:rsidR="004414E7">
        <w:t>s</w:t>
      </w:r>
      <w:r w:rsidR="008B6E11">
        <w:t xml:space="preserve"> mostly dealing with baseband traffic. For RF configuration, users should refer to LA9310 BSP which enables various RF modules such as </w:t>
      </w:r>
      <w:proofErr w:type="spellStart"/>
      <w:r w:rsidR="008B6E11">
        <w:t>limeRF</w:t>
      </w:r>
      <w:proofErr w:type="spellEnd"/>
      <w:r w:rsidR="008B6E11">
        <w:t>, Granita , Yucca.</w:t>
      </w:r>
    </w:p>
    <w:p w14:paraId="4C86E647" w14:textId="77777777" w:rsidR="008B6E11" w:rsidRDefault="008B6E11" w:rsidP="00073481"/>
    <w:p w14:paraId="38726653" w14:textId="10ECC872" w:rsidR="008B6E11" w:rsidRDefault="008B6E11" w:rsidP="00073481">
      <w:r>
        <w:rPr>
          <w:noProof/>
        </w:rPr>
        <w:drawing>
          <wp:inline distT="0" distB="0" distL="0" distR="0" wp14:anchorId="66D284D2" wp14:editId="61B2A3F8">
            <wp:extent cx="5486400" cy="2856230"/>
            <wp:effectExtent l="0" t="0" r="0" b="1270"/>
            <wp:docPr id="8" name="Picture 7">
              <a:extLst xmlns:a="http://schemas.openxmlformats.org/drawingml/2006/main">
                <a:ext uri="{FF2B5EF4-FFF2-40B4-BE49-F238E27FC236}">
                  <a16:creationId xmlns:a16="http://schemas.microsoft.com/office/drawing/2014/main" id="{62308AB9-EF8F-B0C4-A320-2BCB0261A9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2308AB9-EF8F-B0C4-A320-2BCB0261A9B3}"/>
                        </a:ext>
                      </a:extLst>
                    </pic:cNvPr>
                    <pic:cNvPicPr>
                      <a:picLocks noChangeAspect="1"/>
                    </pic:cNvPicPr>
                  </pic:nvPicPr>
                  <pic:blipFill>
                    <a:blip r:embed="rId12"/>
                    <a:stretch>
                      <a:fillRect/>
                    </a:stretch>
                  </pic:blipFill>
                  <pic:spPr>
                    <a:xfrm>
                      <a:off x="0" y="0"/>
                      <a:ext cx="5486400" cy="2856230"/>
                    </a:xfrm>
                    <a:prstGeom prst="rect">
                      <a:avLst/>
                    </a:prstGeom>
                  </pic:spPr>
                </pic:pic>
              </a:graphicData>
            </a:graphic>
          </wp:inline>
        </w:drawing>
      </w:r>
    </w:p>
    <w:p w14:paraId="042A33A9" w14:textId="77777777" w:rsidR="00073481" w:rsidRDefault="00073481" w:rsidP="00073481"/>
    <w:p w14:paraId="3C3705DB" w14:textId="77777777" w:rsidR="00DF57D7" w:rsidRPr="00DF57D7" w:rsidRDefault="00DF57D7" w:rsidP="00DF57D7"/>
    <w:p w14:paraId="6EB79C16" w14:textId="5FBFBFAA" w:rsidR="00052235" w:rsidRPr="00CD4A34" w:rsidRDefault="008B6E11">
      <w:pPr>
        <w:pStyle w:val="Heading2"/>
        <w:numPr>
          <w:ilvl w:val="1"/>
          <w:numId w:val="1"/>
        </w:numPr>
        <w:rPr>
          <w:lang w:val="fr-FR"/>
        </w:rPr>
      </w:pPr>
      <w:bookmarkStart w:id="10" w:name="_Toc216707155"/>
      <w:proofErr w:type="spellStart"/>
      <w:r>
        <w:rPr>
          <w:lang w:val="fr-FR"/>
        </w:rPr>
        <w:lastRenderedPageBreak/>
        <w:t>Harware</w:t>
      </w:r>
      <w:proofErr w:type="spellEnd"/>
      <w:r>
        <w:rPr>
          <w:lang w:val="fr-FR"/>
        </w:rPr>
        <w:t xml:space="preserve"> setup</w:t>
      </w:r>
      <w:bookmarkEnd w:id="10"/>
    </w:p>
    <w:p w14:paraId="2DEA8757" w14:textId="77777777" w:rsidR="00052235" w:rsidRDefault="00052235" w:rsidP="001A0F65">
      <w:pPr>
        <w:rPr>
          <w:lang w:val="fr-FR"/>
        </w:rPr>
      </w:pPr>
    </w:p>
    <w:p w14:paraId="159554E1" w14:textId="7EE8471B" w:rsidR="008B6E11" w:rsidRPr="008B6E11" w:rsidRDefault="008B6E11" w:rsidP="008B6E11">
      <w:r w:rsidRPr="008B6E11">
        <w:t>How to power-up RFNM/LTI SDR :</w:t>
      </w:r>
      <w:r w:rsidR="00D44F56">
        <w:t xml:space="preserve"> </w:t>
      </w:r>
      <w:r w:rsidRPr="008B6E11">
        <w:t>Need to connect an external power supply on the jack. Could be anything between 5-22 Volt , center positive. I’m using in general 12V 5A.</w:t>
      </w:r>
    </w:p>
    <w:p w14:paraId="03E82F1B" w14:textId="77777777" w:rsidR="008B6E11" w:rsidRPr="008B6E11" w:rsidRDefault="008B6E11" w:rsidP="008B6E11"/>
    <w:p w14:paraId="3DB1F029" w14:textId="13BCE9CD" w:rsidR="008B6E11" w:rsidRPr="008B6E11" w:rsidRDefault="008B6E11" w:rsidP="008B6E11">
      <w:r w:rsidRPr="008B6E11">
        <w:t xml:space="preserve">How to connect </w:t>
      </w:r>
      <w:proofErr w:type="spellStart"/>
      <w:r w:rsidRPr="008B6E11">
        <w:t>linux</w:t>
      </w:r>
      <w:proofErr w:type="spellEnd"/>
      <w:r w:rsidRPr="008B6E11">
        <w:t xml:space="preserve"> console :</w:t>
      </w:r>
      <w:r w:rsidR="00D44F56">
        <w:t xml:space="preserve"> </w:t>
      </w:r>
      <w:r w:rsidRPr="008B6E11">
        <w:t xml:space="preserve">If you want to see more what happen on the board.. you can connect an </w:t>
      </w:r>
      <w:proofErr w:type="spellStart"/>
      <w:r w:rsidRPr="008B6E11">
        <w:t>uart</w:t>
      </w:r>
      <w:proofErr w:type="spellEnd"/>
      <w:r w:rsidRPr="008B6E11">
        <w:t xml:space="preserve"> console. You need to connect uart2 , you’ll need a TTL adapter such as TTL-232R-RPI . On </w:t>
      </w:r>
      <w:proofErr w:type="spellStart"/>
      <w:r w:rsidRPr="008B6E11">
        <w:t>uart</w:t>
      </w:r>
      <w:proofErr w:type="spellEnd"/>
      <w:r w:rsidRPr="008B6E11">
        <w:t xml:space="preserve"> console you’ll be able to connect to </w:t>
      </w:r>
      <w:proofErr w:type="spellStart"/>
      <w:r w:rsidRPr="008B6E11">
        <w:t>linux</w:t>
      </w:r>
      <w:proofErr w:type="spellEnd"/>
      <w:r w:rsidRPr="008B6E11">
        <w:t xml:space="preserve"> prompt root/root.</w:t>
      </w:r>
    </w:p>
    <w:p w14:paraId="7C2A8DCC" w14:textId="77777777" w:rsidR="008B6E11" w:rsidRPr="008B6E11" w:rsidRDefault="008B6E11" w:rsidP="008B6E11"/>
    <w:p w14:paraId="3C515EB5" w14:textId="77777777" w:rsidR="00BE5378" w:rsidRDefault="00BE5378" w:rsidP="001A0F65"/>
    <w:p w14:paraId="0957160C" w14:textId="3BE3DC4B" w:rsidR="00BE5378" w:rsidRPr="00BE5378" w:rsidRDefault="00BE5378">
      <w:pPr>
        <w:pStyle w:val="Heading2"/>
        <w:numPr>
          <w:ilvl w:val="1"/>
          <w:numId w:val="1"/>
        </w:numPr>
      </w:pPr>
      <w:bookmarkStart w:id="11" w:name="_Toc216707156"/>
      <w:r>
        <w:t>D</w:t>
      </w:r>
      <w:r w:rsidRPr="00BE5378">
        <w:t>eployment and usage</w:t>
      </w:r>
      <w:bookmarkEnd w:id="11"/>
    </w:p>
    <w:p w14:paraId="7455C503" w14:textId="77777777" w:rsidR="00BE5378" w:rsidRDefault="00BE5378" w:rsidP="00BE5378">
      <w:pPr>
        <w:keepNext/>
        <w:keepLines/>
      </w:pPr>
    </w:p>
    <w:p w14:paraId="5BED80A7" w14:textId="03D60E4A" w:rsidR="00416B45" w:rsidRDefault="00416B45" w:rsidP="00BE5378">
      <w:pPr>
        <w:keepNext/>
        <w:keepLines/>
      </w:pPr>
      <w:proofErr w:type="spellStart"/>
      <w:r>
        <w:t>iq</w:t>
      </w:r>
      <w:proofErr w:type="spellEnd"/>
      <w:r>
        <w:t xml:space="preserve">-player </w:t>
      </w:r>
      <w:r w:rsidR="004414E7">
        <w:t>components are</w:t>
      </w:r>
      <w:r>
        <w:t xml:space="preserve"> deployed by default on NXP LA9310 BSP. NXP provide prebuilt </w:t>
      </w:r>
      <w:proofErr w:type="spellStart"/>
      <w:r>
        <w:t>sdcard</w:t>
      </w:r>
      <w:proofErr w:type="spellEnd"/>
      <w:r>
        <w:t xml:space="preserve"> images downloadable from nxp.com </w:t>
      </w:r>
    </w:p>
    <w:p w14:paraId="727CE5FC" w14:textId="77777777" w:rsidR="00416B45" w:rsidRDefault="00416B45" w:rsidP="001A0F65"/>
    <w:bookmarkStart w:id="12" w:name="_MON_1794320863"/>
    <w:bookmarkEnd w:id="12"/>
    <w:p w14:paraId="761564E1" w14:textId="75831EDB" w:rsidR="00416B45" w:rsidRDefault="008F4078" w:rsidP="008F4078">
      <w:r w:rsidRPr="00C717C7">
        <w:rPr>
          <w:bdr w:val="single" w:sz="18" w:space="0" w:color="auto"/>
        </w:rPr>
        <w:object w:dxaOrig="9072" w:dyaOrig="1171" w14:anchorId="4A132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25pt;height:55.9pt" o:ole="" o:bordertopcolor="this" o:borderleftcolor="this" o:borderbottomcolor="this" o:borderrightcolor="this">
            <v:imagedata r:id="rId13" o:title=""/>
            <w10:bordertop type="wave" width="6" shadow="t"/>
            <w10:borderleft type="wave" width="6" shadow="t"/>
            <w10:borderbottom type="wave" width="6" shadow="t"/>
            <w10:borderright type="wave" width="6" shadow="t"/>
          </v:shape>
          <o:OLEObject Type="Embed" ProgID="Word.OpenDocumentText.12" ShapeID="_x0000_i1025" DrawAspect="Content" ObjectID="_1827320186" r:id="rId14"/>
        </w:object>
      </w:r>
    </w:p>
    <w:p w14:paraId="59411F26" w14:textId="71801AC0" w:rsidR="00416B45" w:rsidRDefault="00416B45" w:rsidP="00416B45">
      <w:pPr>
        <w:ind w:firstLine="0"/>
      </w:pPr>
      <w:r>
        <w:t xml:space="preserve">Then </w:t>
      </w:r>
      <w:proofErr w:type="spellStart"/>
      <w:r>
        <w:t>iq</w:t>
      </w:r>
      <w:proofErr w:type="spellEnd"/>
      <w:r>
        <w:t>-player component</w:t>
      </w:r>
      <w:r w:rsidR="008F4078">
        <w:t>s</w:t>
      </w:r>
      <w:r>
        <w:t xml:space="preserve"> ar</w:t>
      </w:r>
      <w:r w:rsidR="008F4078">
        <w:t>e</w:t>
      </w:r>
      <w:r>
        <w:t xml:space="preserve"> located under</w:t>
      </w:r>
    </w:p>
    <w:p w14:paraId="5E1A0789" w14:textId="77777777" w:rsidR="00416B45" w:rsidRDefault="00416B45" w:rsidP="00416B45">
      <w:pPr>
        <w:ind w:firstLine="0"/>
      </w:pPr>
    </w:p>
    <w:bookmarkStart w:id="13" w:name="_MON_1794321045"/>
    <w:bookmarkEnd w:id="13"/>
    <w:p w14:paraId="5A20BCA8" w14:textId="398355E2" w:rsidR="00416B45" w:rsidRDefault="008F4078" w:rsidP="008F4078">
      <w:pPr>
        <w:ind w:left="360" w:firstLine="0"/>
      </w:pPr>
      <w:r w:rsidRPr="00C717C7">
        <w:rPr>
          <w:bdr w:val="single" w:sz="18" w:space="0" w:color="auto"/>
        </w:rPr>
        <w:object w:dxaOrig="9072" w:dyaOrig="2447" w14:anchorId="34F25F76">
          <v:shape id="_x0000_i1026" type="#_x0000_t75" style="width:466.95pt;height:126.25pt" o:ole="" o:bordertopcolor="this" o:borderleftcolor="this" o:borderbottomcolor="this" o:borderrightcolor="this">
            <v:imagedata r:id="rId15" o:title=""/>
            <w10:bordertop type="wave" width="6" shadow="t"/>
            <w10:borderleft type="wave" width="6" shadow="t"/>
            <w10:borderbottom type="wave" width="6" shadow="t"/>
            <w10:borderright type="wave" width="6" shadow="t"/>
          </v:shape>
          <o:OLEObject Type="Embed" ProgID="Word.OpenDocumentText.12" ShapeID="_x0000_i1026" DrawAspect="Content" ObjectID="_1827320187" r:id="rId16"/>
        </w:object>
      </w:r>
    </w:p>
    <w:p w14:paraId="7BFE10CC" w14:textId="77777777" w:rsidR="00416B45" w:rsidRDefault="00416B45" w:rsidP="00416B45">
      <w:pPr>
        <w:ind w:firstLine="0"/>
      </w:pPr>
    </w:p>
    <w:p w14:paraId="1BC7B192" w14:textId="32FDC1BB" w:rsidR="00E42704" w:rsidRDefault="00E42704" w:rsidP="004414E7">
      <w:pPr>
        <w:keepNext/>
        <w:keepLines/>
        <w:pageBreakBefore/>
        <w:ind w:firstLine="0"/>
      </w:pPr>
      <w:r>
        <w:lastRenderedPageBreak/>
        <w:t xml:space="preserve">Here the sequence to start traffic </w:t>
      </w:r>
      <w:r w:rsidR="008F4078">
        <w:t xml:space="preserve">and capture </w:t>
      </w:r>
      <w:proofErr w:type="spellStart"/>
      <w:r w:rsidR="008F4078">
        <w:t>iq</w:t>
      </w:r>
      <w:proofErr w:type="spellEnd"/>
      <w:r w:rsidR="008F4078">
        <w:t xml:space="preserve"> samples</w:t>
      </w:r>
    </w:p>
    <w:p w14:paraId="6586D1F8" w14:textId="77777777" w:rsidR="00E42704" w:rsidRDefault="00E42704" w:rsidP="008B6E11"/>
    <w:bookmarkStart w:id="14" w:name="_MON_1794303452"/>
    <w:bookmarkEnd w:id="14"/>
    <w:p w14:paraId="4A8B1257" w14:textId="732FF136" w:rsidR="00C717C7" w:rsidRDefault="00C717C7" w:rsidP="008B6E11">
      <w:r w:rsidRPr="00C717C7">
        <w:rPr>
          <w:bdr w:val="single" w:sz="18" w:space="0" w:color="auto"/>
        </w:rPr>
        <w:object w:dxaOrig="9072" w:dyaOrig="10035" w14:anchorId="51F620AA">
          <v:shape id="_x0000_i1027" type="#_x0000_t75" style="width:453.5pt;height:501.85pt" o:ole="" o:bordertopcolor="this" o:borderleftcolor="this" o:borderbottomcolor="this" o:borderrightcolor="this">
            <v:imagedata r:id="rId17" o:title=""/>
            <w10:bordertop type="wave" width="6" shadow="t"/>
            <w10:borderleft type="wave" width="6" shadow="t"/>
            <w10:borderbottom type="wave" width="6" shadow="t"/>
            <w10:borderright type="wave" width="6" shadow="t"/>
          </v:shape>
          <o:OLEObject Type="Embed" ProgID="Word.OpenDocumentText.12" ShapeID="_x0000_i1027" DrawAspect="Content" ObjectID="_1827320188" r:id="rId18"/>
        </w:object>
      </w:r>
    </w:p>
    <w:p w14:paraId="6F36631D" w14:textId="77777777" w:rsidR="00C717C7" w:rsidRDefault="00C717C7" w:rsidP="008B6E11"/>
    <w:p w14:paraId="66B22DD0" w14:textId="360E7DA9" w:rsidR="00574E41" w:rsidRDefault="00574E41" w:rsidP="008B6E11">
      <w:r>
        <w:lastRenderedPageBreak/>
        <w:t>By default ADC/DAC are configured at 61.44MSPS, in order to enable 122.88MSPS one can pass “1” as parameter to load-nlm.sh. One can also edit the script and modify “</w:t>
      </w:r>
      <w:proofErr w:type="spellStart"/>
      <w:r w:rsidRPr="00574E41">
        <w:t>adc_mask</w:t>
      </w:r>
      <w:proofErr w:type="spellEnd"/>
      <w:r w:rsidRPr="00574E41">
        <w:t>=0xf</w:t>
      </w:r>
      <w:r>
        <w:t>” and “</w:t>
      </w:r>
      <w:proofErr w:type="spellStart"/>
      <w:r w:rsidRPr="00574E41">
        <w:t>adc_rate_mask</w:t>
      </w:r>
      <w:proofErr w:type="spellEnd"/>
      <w:r w:rsidRPr="00574E41">
        <w:t>=</w:t>
      </w:r>
      <w:r>
        <w:t xml:space="preserve">0x1” where each bit select sampling rate </w:t>
      </w:r>
      <w:proofErr w:type="spellStart"/>
      <w:r>
        <w:t>dcs</w:t>
      </w:r>
      <w:proofErr w:type="spellEnd"/>
      <w:r>
        <w:t xml:space="preserve"> clock 122.88Mhz /2 divider.  </w:t>
      </w:r>
    </w:p>
    <w:p w14:paraId="0A473113" w14:textId="77777777" w:rsidR="00BE5378" w:rsidRDefault="00BE5378" w:rsidP="008B6E11">
      <w:pPr>
        <w:ind w:firstLine="0"/>
      </w:pPr>
    </w:p>
    <w:p w14:paraId="675D923E" w14:textId="77777777" w:rsidR="00A11819" w:rsidRDefault="00A11819">
      <w:pPr>
        <w:pStyle w:val="Heading1"/>
        <w:numPr>
          <w:ilvl w:val="0"/>
          <w:numId w:val="1"/>
        </w:numPr>
      </w:pPr>
      <w:bookmarkStart w:id="15" w:name="_Toc216707157"/>
      <w:r>
        <w:t>iq-</w:t>
      </w:r>
      <w:r w:rsidRPr="00DC6458">
        <w:t>replay</w:t>
      </w:r>
      <w:r>
        <w:t>.sh/iq-capture.sh</w:t>
      </w:r>
      <w:bookmarkEnd w:id="15"/>
      <w:r>
        <w:t xml:space="preserve"> </w:t>
      </w:r>
    </w:p>
    <w:p w14:paraId="12231807" w14:textId="77777777" w:rsidR="00A11819" w:rsidRDefault="00A11819" w:rsidP="008B6E11">
      <w:pPr>
        <w:ind w:firstLine="0"/>
      </w:pPr>
    </w:p>
    <w:p w14:paraId="08B32DAC" w14:textId="77777777" w:rsidR="00532596" w:rsidRDefault="00532596" w:rsidP="00532596">
      <w:pPr>
        <w:keepNext/>
        <w:keepLines/>
      </w:pPr>
    </w:p>
    <w:p w14:paraId="5A37A55C" w14:textId="77777777" w:rsidR="00A11819" w:rsidRDefault="00A11819" w:rsidP="00532596">
      <w:pPr>
        <w:keepNext/>
        <w:keepLines/>
      </w:pPr>
    </w:p>
    <w:p w14:paraId="5CEBD20F" w14:textId="77777777" w:rsidR="00532596" w:rsidRDefault="00532596" w:rsidP="00532596">
      <w:pPr>
        <w:pStyle w:val="ListParagraph"/>
        <w:keepNext/>
        <w:keepLines/>
        <w:ind w:left="0" w:firstLine="0"/>
      </w:pPr>
      <w:r>
        <w:t xml:space="preserve">The primary function of </w:t>
      </w:r>
      <w:proofErr w:type="spellStart"/>
      <w:r>
        <w:t>iq</w:t>
      </w:r>
      <w:proofErr w:type="spellEnd"/>
      <w:r>
        <w:t>-player is to play/capture waveforms and provides the first following scripts:</w:t>
      </w:r>
    </w:p>
    <w:p w14:paraId="5DE67A97" w14:textId="77777777" w:rsidR="00532596" w:rsidRDefault="00532596">
      <w:pPr>
        <w:pStyle w:val="ListParagraph"/>
        <w:keepNext/>
        <w:keepLines/>
        <w:numPr>
          <w:ilvl w:val="0"/>
          <w:numId w:val="13"/>
        </w:numPr>
      </w:pPr>
      <w:r>
        <w:t xml:space="preserve">iq-replay.sh : play in loop a </w:t>
      </w:r>
      <w:proofErr w:type="spellStart"/>
      <w:r>
        <w:t>tx</w:t>
      </w:r>
      <w:proofErr w:type="spellEnd"/>
      <w:r>
        <w:t xml:space="preserve"> waveform from a binary file</w:t>
      </w:r>
    </w:p>
    <w:p w14:paraId="6DF9D755" w14:textId="77777777" w:rsidR="00532596" w:rsidRDefault="00532596">
      <w:pPr>
        <w:pStyle w:val="ListParagraph"/>
        <w:keepNext/>
        <w:keepLines/>
        <w:numPr>
          <w:ilvl w:val="0"/>
          <w:numId w:val="13"/>
        </w:numPr>
      </w:pPr>
      <w:r>
        <w:t xml:space="preserve">iq-capture.sh : single shot capture of a </w:t>
      </w:r>
      <w:proofErr w:type="spellStart"/>
      <w:r>
        <w:t>rx</w:t>
      </w:r>
      <w:proofErr w:type="spellEnd"/>
      <w:r>
        <w:t xml:space="preserve"> waveform into a file </w:t>
      </w:r>
    </w:p>
    <w:p w14:paraId="24C6C7F9" w14:textId="77777777" w:rsidR="00532596" w:rsidRDefault="00532596">
      <w:pPr>
        <w:pStyle w:val="ListParagraph"/>
        <w:keepNext/>
        <w:keepLines/>
        <w:numPr>
          <w:ilvl w:val="0"/>
          <w:numId w:val="13"/>
        </w:numPr>
      </w:pPr>
      <w:r>
        <w:t xml:space="preserve">iq-capture-ddr.sh : continuous capture of </w:t>
      </w:r>
      <w:proofErr w:type="spellStart"/>
      <w:r>
        <w:t>rx</w:t>
      </w:r>
      <w:proofErr w:type="spellEnd"/>
      <w:r>
        <w:t xml:space="preserve"> flow into DDR buffer</w:t>
      </w:r>
    </w:p>
    <w:p w14:paraId="78F26B1A" w14:textId="77777777" w:rsidR="00532596" w:rsidRDefault="00532596">
      <w:pPr>
        <w:pStyle w:val="ListParagraph"/>
        <w:keepNext/>
        <w:keepLines/>
        <w:numPr>
          <w:ilvl w:val="0"/>
          <w:numId w:val="13"/>
        </w:numPr>
      </w:pPr>
      <w:r>
        <w:t>iq-stop.sh : stop traffic</w:t>
      </w:r>
    </w:p>
    <w:p w14:paraId="0703C7E0" w14:textId="77777777" w:rsidR="00532596" w:rsidRDefault="00532596" w:rsidP="00532596">
      <w:pPr>
        <w:keepNext/>
        <w:keepLines/>
        <w:ind w:firstLine="0"/>
      </w:pPr>
    </w:p>
    <w:p w14:paraId="37178091" w14:textId="77777777" w:rsidR="00532596" w:rsidRDefault="00532596" w:rsidP="00532596">
      <w:pPr>
        <w:keepNext/>
        <w:keepLines/>
        <w:ind w:firstLine="0"/>
      </w:pPr>
      <w:r>
        <w:t xml:space="preserve">The basic principle is to send </w:t>
      </w:r>
      <w:proofErr w:type="spellStart"/>
      <w:r>
        <w:t>vspa</w:t>
      </w:r>
      <w:proofErr w:type="spellEnd"/>
      <w:r>
        <w:t xml:space="preserve"> mailbox message to start streaming from a buffer in DDR in the DDR </w:t>
      </w:r>
      <w:proofErr w:type="spellStart"/>
      <w:r>
        <w:t>iqflood</w:t>
      </w:r>
      <w:proofErr w:type="spellEnd"/>
      <w:r>
        <w:t xml:space="preserve"> region. This region is declared in device tree and LA9310 PCI driver will map it over PCI by configuring the la9310 end point outbound windows so we can access that region from LA9310 and VSPA.  Configuration incl host physical address (</w:t>
      </w:r>
      <w:r w:rsidRPr="009B2FE6">
        <w:t>0x96400000</w:t>
      </w:r>
      <w:r>
        <w:t xml:space="preserve">) and </w:t>
      </w:r>
      <w:proofErr w:type="spellStart"/>
      <w:r>
        <w:t>associted</w:t>
      </w:r>
      <w:proofErr w:type="spellEnd"/>
      <w:r>
        <w:t xml:space="preserve"> LA9310 physical address (</w:t>
      </w:r>
      <w:r w:rsidRPr="009B2FE6">
        <w:t>0xb0001000</w:t>
      </w:r>
      <w:r>
        <w:t xml:space="preserve">) can be retrieved in </w:t>
      </w:r>
      <w:proofErr w:type="spellStart"/>
      <w:r>
        <w:t>dmesg</w:t>
      </w:r>
      <w:proofErr w:type="spellEnd"/>
      <w:r>
        <w:t xml:space="preserve"> :</w:t>
      </w:r>
    </w:p>
    <w:p w14:paraId="1BAC0A41" w14:textId="77777777" w:rsidR="00532596" w:rsidRDefault="00532596" w:rsidP="00532596">
      <w:pPr>
        <w:pStyle w:val="ListParagraph"/>
        <w:ind w:left="0" w:firstLine="0"/>
        <w:rPr>
          <w:rFonts w:ascii="Courier New" w:eastAsiaTheme="majorEastAsia" w:hAnsi="Courier New" w:cs="Courier New"/>
          <w:sz w:val="16"/>
          <w:szCs w:val="16"/>
        </w:rPr>
      </w:pPr>
      <w:r>
        <w:rPr>
          <w:rFonts w:ascii="Courier New" w:eastAsiaTheme="majorEastAsia" w:hAnsi="Courier New" w:cs="Courier New"/>
          <w:sz w:val="16"/>
          <w:szCs w:val="16"/>
        </w:rPr>
        <w:br/>
      </w:r>
    </w:p>
    <w:bookmarkStart w:id="16" w:name="_MON_1794303808"/>
    <w:bookmarkEnd w:id="16"/>
    <w:p w14:paraId="32120F58" w14:textId="77777777" w:rsidR="00532596" w:rsidRDefault="00532596" w:rsidP="00532596">
      <w:pPr>
        <w:pStyle w:val="ListParagraph"/>
        <w:ind w:left="0" w:firstLine="0"/>
        <w:rPr>
          <w:rFonts w:ascii="Courier New" w:eastAsiaTheme="majorEastAsia" w:hAnsi="Courier New" w:cs="Courier New"/>
          <w:sz w:val="16"/>
          <w:szCs w:val="16"/>
        </w:rPr>
      </w:pPr>
      <w:r w:rsidRPr="00C717C7">
        <w:rPr>
          <w:bdr w:val="single" w:sz="18" w:space="0" w:color="auto"/>
        </w:rPr>
        <w:object w:dxaOrig="9072" w:dyaOrig="655" w14:anchorId="08AF2900">
          <v:shape id="_x0000_i1028" type="#_x0000_t75" style="width:6in;height:31.15pt" o:ole="" o:bordertopcolor="this" o:borderleftcolor="this" o:borderbottomcolor="this" o:borderrightcolor="this">
            <v:imagedata r:id="rId19" o:title=""/>
            <w10:bordertop type="wave" width="6" shadow="t"/>
            <w10:borderleft type="wave" width="6" shadow="t"/>
            <w10:borderbottom type="wave" width="6" shadow="t"/>
            <w10:borderright type="wave" width="6" shadow="t"/>
          </v:shape>
          <o:OLEObject Type="Embed" ProgID="Word.OpenDocumentText.12" ShapeID="_x0000_i1028" DrawAspect="Content" ObjectID="_1827320189" r:id="rId20"/>
        </w:object>
      </w:r>
    </w:p>
    <w:p w14:paraId="79E3717E" w14:textId="77777777" w:rsidR="00532596" w:rsidRDefault="00532596" w:rsidP="00532596">
      <w:pPr>
        <w:pStyle w:val="ListParagraph"/>
        <w:ind w:left="0" w:firstLine="0"/>
      </w:pPr>
    </w:p>
    <w:p w14:paraId="2585D667" w14:textId="77777777" w:rsidR="00532596" w:rsidRDefault="00532596" w:rsidP="00532596">
      <w:pPr>
        <w:pStyle w:val="ListParagraph"/>
        <w:ind w:left="0" w:firstLine="0"/>
      </w:pPr>
      <w:r>
        <w:t xml:space="preserve">So LA9310 DMA reading at </w:t>
      </w:r>
      <w:r w:rsidRPr="009B2FE6">
        <w:t>0xb0001000</w:t>
      </w:r>
      <w:r>
        <w:t xml:space="preserve"> will reach i.MX DDR at </w:t>
      </w:r>
      <w:r w:rsidRPr="009B2FE6">
        <w:t>0x96400000</w:t>
      </w:r>
    </w:p>
    <w:p w14:paraId="1A7EE8FD" w14:textId="77777777" w:rsidR="00532596" w:rsidRDefault="00532596" w:rsidP="00532596">
      <w:pPr>
        <w:pStyle w:val="ListParagraph"/>
        <w:ind w:left="0" w:firstLine="0"/>
      </w:pPr>
    </w:p>
    <w:p w14:paraId="11BCF4E6" w14:textId="77777777" w:rsidR="00532596" w:rsidRDefault="00532596" w:rsidP="00532596">
      <w:pPr>
        <w:pStyle w:val="ListParagraph"/>
        <w:ind w:left="0" w:firstLine="0"/>
      </w:pPr>
      <w:r>
        <w:t xml:space="preserve">This is what iq-replay.sh script is using. It retrieves </w:t>
      </w:r>
      <w:proofErr w:type="spellStart"/>
      <w:r>
        <w:t>iqflood</w:t>
      </w:r>
      <w:proofErr w:type="spellEnd"/>
      <w:r>
        <w:t xml:space="preserve"> region from </w:t>
      </w:r>
      <w:proofErr w:type="spellStart"/>
      <w:r>
        <w:t>dmesg</w:t>
      </w:r>
      <w:proofErr w:type="spellEnd"/>
      <w:r>
        <w:t xml:space="preserve">, and by convention is using bottom it as Tx buffer. It loads the binary waveform at beginning of </w:t>
      </w:r>
      <w:proofErr w:type="spellStart"/>
      <w:r>
        <w:t>iqflood</w:t>
      </w:r>
      <w:proofErr w:type="spellEnd"/>
      <w:r>
        <w:t xml:space="preserve"> , then build and issue a </w:t>
      </w:r>
      <w:proofErr w:type="spellStart"/>
      <w:r>
        <w:t>vspa</w:t>
      </w:r>
      <w:proofErr w:type="spellEnd"/>
      <w:r>
        <w:t xml:space="preserve"> mailbox command to VSPA to start streaming this buffer at EP side address  </w:t>
      </w:r>
      <w:r w:rsidRPr="009B2FE6">
        <w:t>0xb0001000</w:t>
      </w:r>
      <w:r>
        <w:t xml:space="preserve">. </w:t>
      </w:r>
    </w:p>
    <w:p w14:paraId="190BDDDE" w14:textId="77777777" w:rsidR="00532596" w:rsidRDefault="00532596" w:rsidP="00532596">
      <w:pPr>
        <w:pStyle w:val="ListParagraph"/>
        <w:keepNext/>
        <w:keepLines/>
        <w:ind w:left="0" w:firstLine="0"/>
      </w:pPr>
    </w:p>
    <w:p w14:paraId="774B5DF8" w14:textId="77777777" w:rsidR="00532596" w:rsidRPr="009B2FE6" w:rsidRDefault="00532596" w:rsidP="00532596">
      <w:pPr>
        <w:pStyle w:val="ListParagraph"/>
        <w:keepNext/>
        <w:keepLines/>
        <w:ind w:left="0" w:firstLine="0"/>
      </w:pPr>
      <w:r>
        <w:t xml:space="preserve">From that point VSPA will fill its </w:t>
      </w:r>
      <w:proofErr w:type="spellStart"/>
      <w:r>
        <w:t>tx</w:t>
      </w:r>
      <w:proofErr w:type="spellEnd"/>
      <w:r>
        <w:t xml:space="preserve"> DMEM FIFO which is </w:t>
      </w:r>
      <w:proofErr w:type="spellStart"/>
      <w:r>
        <w:t>devided</w:t>
      </w:r>
      <w:proofErr w:type="spellEnd"/>
      <w:r>
        <w:t xml:space="preserve"> in 2 parts. QEC operation is taking input in part1 in IPPU DMEM and output FIFO part 2 in VCPU DMEM. We use 2 different banks for performance reason. All this will be paced by the availability of a next command into the DAC DMA </w:t>
      </w:r>
      <w:proofErr w:type="spellStart"/>
      <w:r>
        <w:t>fifo</w:t>
      </w:r>
      <w:proofErr w:type="spellEnd"/>
      <w:r>
        <w:t xml:space="preserve"> command. So DAC is triggering progress of the Tx FIFO and VSPA DMA read toward DDR. DDR TX Buffer is read in loop until user issue a stop command.</w:t>
      </w:r>
    </w:p>
    <w:p w14:paraId="2160E882" w14:textId="77777777" w:rsidR="00532596" w:rsidRDefault="00532596" w:rsidP="00532596">
      <w:pPr>
        <w:pStyle w:val="ListParagraph"/>
        <w:keepNext/>
        <w:keepLines/>
        <w:ind w:firstLine="0"/>
        <w:rPr>
          <w:rFonts w:asciiTheme="majorHAnsi" w:eastAsiaTheme="majorEastAsia" w:hAnsiTheme="majorHAnsi" w:cstheme="majorBidi"/>
          <w:color w:val="365F91" w:themeColor="accent1" w:themeShade="BF"/>
          <w:sz w:val="32"/>
          <w:szCs w:val="32"/>
        </w:rPr>
      </w:pPr>
    </w:p>
    <w:p w14:paraId="1DC48EFB" w14:textId="77777777" w:rsidR="00532596" w:rsidRDefault="00532596" w:rsidP="00532596">
      <w:pPr>
        <w:pStyle w:val="ListParagraph"/>
        <w:keepNext/>
        <w:keepLines/>
        <w:ind w:left="0" w:firstLine="0"/>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noProof/>
          <w:color w:val="365F91" w:themeColor="accent1" w:themeShade="BF"/>
          <w:sz w:val="32"/>
          <w:szCs w:val="32"/>
        </w:rPr>
        <w:drawing>
          <wp:anchor distT="0" distB="0" distL="114300" distR="114300" simplePos="0" relativeHeight="251667456" behindDoc="0" locked="0" layoutInCell="1" allowOverlap="1" wp14:anchorId="24DA873C" wp14:editId="6E82D047">
            <wp:simplePos x="0" y="0"/>
            <wp:positionH relativeFrom="column">
              <wp:posOffset>-528785</wp:posOffset>
            </wp:positionH>
            <wp:positionV relativeFrom="paragraph">
              <wp:posOffset>319300</wp:posOffset>
            </wp:positionV>
            <wp:extent cx="6745273" cy="3467234"/>
            <wp:effectExtent l="19050" t="19050" r="17780" b="19050"/>
            <wp:wrapTopAndBottom/>
            <wp:docPr id="129088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5273" cy="3467234"/>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18ADFF2A" w14:textId="6B4CBAF2" w:rsidR="00532596" w:rsidRDefault="00532596" w:rsidP="00532596">
      <w:pPr>
        <w:pStyle w:val="Caption"/>
        <w:keepNext/>
        <w:keepLines/>
        <w:jc w:val="center"/>
        <w:rPr>
          <w:rFonts w:asciiTheme="majorHAnsi" w:eastAsiaTheme="majorEastAsia" w:hAnsiTheme="majorHAnsi" w:cstheme="majorBidi"/>
          <w:color w:val="365F91" w:themeColor="accent1" w:themeShade="BF"/>
          <w:sz w:val="32"/>
          <w:szCs w:val="32"/>
        </w:rPr>
      </w:pPr>
      <w:bookmarkStart w:id="17" w:name="_Toc183709514"/>
      <w:r>
        <w:t xml:space="preserve">Figure </w:t>
      </w:r>
      <w:r>
        <w:fldChar w:fldCharType="begin"/>
      </w:r>
      <w:r>
        <w:instrText xml:space="preserve"> SEQ Figure \* ARABIC </w:instrText>
      </w:r>
      <w:r>
        <w:fldChar w:fldCharType="separate"/>
      </w:r>
      <w:r w:rsidR="00D21825">
        <w:rPr>
          <w:noProof/>
        </w:rPr>
        <w:t>1</w:t>
      </w:r>
      <w:r>
        <w:fldChar w:fldCharType="end"/>
      </w:r>
      <w:r>
        <w:t xml:space="preserve"> : </w:t>
      </w:r>
      <w:proofErr w:type="spellStart"/>
      <w:r>
        <w:t>iq</w:t>
      </w:r>
      <w:proofErr w:type="spellEnd"/>
      <w:r>
        <w:t>-replay Tx life of a packet</w:t>
      </w:r>
      <w:bookmarkEnd w:id="17"/>
    </w:p>
    <w:p w14:paraId="6622A8C6" w14:textId="77777777" w:rsidR="00532596" w:rsidRDefault="00532596" w:rsidP="00532596">
      <w:pPr>
        <w:pStyle w:val="ListParagraph"/>
        <w:ind w:left="0" w:firstLine="0"/>
      </w:pPr>
    </w:p>
    <w:p w14:paraId="5AB1AED0" w14:textId="77777777" w:rsidR="00532596" w:rsidRPr="001D469C" w:rsidRDefault="00532596" w:rsidP="00532596">
      <w:pPr>
        <w:pStyle w:val="ListParagraph"/>
        <w:keepNext/>
        <w:keepLines/>
        <w:ind w:left="0" w:firstLine="0"/>
      </w:pPr>
      <w:r w:rsidRPr="001D469C">
        <w:lastRenderedPageBreak/>
        <w:t xml:space="preserve">Same </w:t>
      </w:r>
      <w:r>
        <w:t xml:space="preserve">principle is used for reception by iq-capture.sh (one shot capture) and iq-capture-ddr.sh (free running until stop). By convention </w:t>
      </w:r>
      <w:proofErr w:type="spellStart"/>
      <w:r>
        <w:t>iq</w:t>
      </w:r>
      <w:proofErr w:type="spellEnd"/>
      <w:r>
        <w:t xml:space="preserve">-capture script will use the second half of the </w:t>
      </w:r>
      <w:proofErr w:type="spellStart"/>
      <w:r>
        <w:t>iqflood</w:t>
      </w:r>
      <w:proofErr w:type="spellEnd"/>
      <w:r>
        <w:t xml:space="preserve"> region, first half is reserved for </w:t>
      </w:r>
      <w:proofErr w:type="spellStart"/>
      <w:r>
        <w:t>tx</w:t>
      </w:r>
      <w:proofErr w:type="spellEnd"/>
      <w:r>
        <w:t xml:space="preserve"> buffer, so we can run Rx and Tx in parallel.</w:t>
      </w:r>
    </w:p>
    <w:p w14:paraId="6D8C3734" w14:textId="77777777" w:rsidR="00532596" w:rsidRDefault="00532596" w:rsidP="00532596">
      <w:pPr>
        <w:pStyle w:val="ListParagraph"/>
        <w:keepNext/>
        <w:keepLines/>
        <w:ind w:firstLine="0"/>
        <w:rPr>
          <w:rFonts w:asciiTheme="majorHAnsi" w:eastAsiaTheme="majorEastAsia" w:hAnsiTheme="majorHAnsi" w:cstheme="majorBidi"/>
          <w:color w:val="365F91" w:themeColor="accent1" w:themeShade="BF"/>
          <w:sz w:val="32"/>
          <w:szCs w:val="32"/>
        </w:rPr>
      </w:pPr>
    </w:p>
    <w:p w14:paraId="372EB755" w14:textId="77777777" w:rsidR="00532596" w:rsidRDefault="00532596" w:rsidP="00532596">
      <w:pPr>
        <w:pStyle w:val="ListParagraph"/>
        <w:keepNext/>
        <w:keepLines/>
        <w:ind w:left="0" w:firstLine="0"/>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noProof/>
          <w:color w:val="365F91" w:themeColor="accent1" w:themeShade="BF"/>
          <w:sz w:val="32"/>
          <w:szCs w:val="32"/>
        </w:rPr>
        <w:drawing>
          <wp:anchor distT="0" distB="0" distL="114300" distR="114300" simplePos="0" relativeHeight="251668480" behindDoc="0" locked="0" layoutInCell="1" allowOverlap="1" wp14:anchorId="2B7D1893" wp14:editId="79247EB7">
            <wp:simplePos x="0" y="0"/>
            <wp:positionH relativeFrom="margin">
              <wp:posOffset>-463606</wp:posOffset>
            </wp:positionH>
            <wp:positionV relativeFrom="paragraph">
              <wp:posOffset>294536</wp:posOffset>
            </wp:positionV>
            <wp:extent cx="6426911" cy="3320720"/>
            <wp:effectExtent l="19050" t="19050" r="12065" b="13335"/>
            <wp:wrapTopAndBottom/>
            <wp:docPr id="1891120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26911" cy="332072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163C1205" w14:textId="1D848906" w:rsidR="00532596" w:rsidRDefault="00532596" w:rsidP="00532596">
      <w:pPr>
        <w:pStyle w:val="Caption"/>
        <w:jc w:val="center"/>
      </w:pPr>
      <w:bookmarkStart w:id="18" w:name="_Toc183709515"/>
      <w:r>
        <w:t xml:space="preserve">Figure </w:t>
      </w:r>
      <w:r>
        <w:fldChar w:fldCharType="begin"/>
      </w:r>
      <w:r>
        <w:instrText xml:space="preserve"> SEQ Figure \* ARABIC </w:instrText>
      </w:r>
      <w:r>
        <w:fldChar w:fldCharType="separate"/>
      </w:r>
      <w:r w:rsidR="00D21825">
        <w:rPr>
          <w:noProof/>
        </w:rPr>
        <w:t>2</w:t>
      </w:r>
      <w:r>
        <w:fldChar w:fldCharType="end"/>
      </w:r>
      <w:r>
        <w:t xml:space="preserve"> :</w:t>
      </w:r>
      <w:r w:rsidRPr="00DD2B7D">
        <w:t xml:space="preserve"> </w:t>
      </w:r>
      <w:proofErr w:type="spellStart"/>
      <w:r w:rsidRPr="00DD2B7D">
        <w:t>iq</w:t>
      </w:r>
      <w:proofErr w:type="spellEnd"/>
      <w:r w:rsidRPr="00DD2B7D">
        <w:t>-</w:t>
      </w:r>
      <w:r>
        <w:t>capture</w:t>
      </w:r>
      <w:r w:rsidRPr="00DD2B7D">
        <w:t xml:space="preserve"> </w:t>
      </w:r>
      <w:r>
        <w:t>R</w:t>
      </w:r>
      <w:r w:rsidRPr="00DD2B7D">
        <w:t>x life of a packet</w:t>
      </w:r>
      <w:bookmarkEnd w:id="18"/>
    </w:p>
    <w:p w14:paraId="198C1100" w14:textId="77777777" w:rsidR="00532596" w:rsidRPr="00316358" w:rsidRDefault="00532596" w:rsidP="00532596"/>
    <w:p w14:paraId="2D74F5E8" w14:textId="77777777" w:rsidR="00532596" w:rsidRDefault="00532596" w:rsidP="00532596">
      <w:pPr>
        <w:pStyle w:val="ListParagraph"/>
        <w:keepNext/>
        <w:keepLines/>
        <w:ind w:left="0" w:firstLine="0"/>
        <w:rPr>
          <w:rFonts w:asciiTheme="majorHAnsi" w:eastAsiaTheme="majorEastAsia" w:hAnsiTheme="majorHAnsi" w:cstheme="majorBidi"/>
          <w:color w:val="365F91" w:themeColor="accent1" w:themeShade="BF"/>
          <w:sz w:val="32"/>
          <w:szCs w:val="32"/>
        </w:rPr>
      </w:pPr>
      <w:r w:rsidRPr="001D469C">
        <w:lastRenderedPageBreak/>
        <w:t>Same</w:t>
      </w:r>
      <w:r>
        <w:t xml:space="preserve"> principle applies to multi channel RX. When running VSPA firmware implementing 2R or 4R, user will use the exact same iq-replay.sh or iq-capture.sh scripts, and VSPA will start all channels together and will split the DDR buffer passed across channels :  </w:t>
      </w:r>
    </w:p>
    <w:p w14:paraId="7B0A9500" w14:textId="77777777" w:rsidR="00532596" w:rsidRDefault="00532596" w:rsidP="00532596">
      <w:pPr>
        <w:pStyle w:val="ListParagraph"/>
        <w:keepNext/>
        <w:keepLines/>
        <w:ind w:left="0" w:firstLine="0"/>
        <w:rPr>
          <w:rFonts w:asciiTheme="majorHAnsi" w:eastAsiaTheme="majorEastAsia" w:hAnsiTheme="majorHAnsi" w:cstheme="majorBidi"/>
          <w:color w:val="365F91" w:themeColor="accent1" w:themeShade="BF"/>
          <w:sz w:val="32"/>
          <w:szCs w:val="32"/>
        </w:rPr>
      </w:pPr>
    </w:p>
    <w:p w14:paraId="60032B64" w14:textId="77777777" w:rsidR="00532596" w:rsidRDefault="00532596" w:rsidP="00532596">
      <w:pPr>
        <w:pStyle w:val="ListParagraph"/>
        <w:keepNext/>
        <w:keepLines/>
        <w:ind w:left="0" w:firstLine="0"/>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noProof/>
          <w:color w:val="365F91" w:themeColor="accent1" w:themeShade="BF"/>
          <w:sz w:val="32"/>
          <w:szCs w:val="32"/>
        </w:rPr>
        <w:drawing>
          <wp:anchor distT="0" distB="0" distL="114300" distR="114300" simplePos="0" relativeHeight="251669504" behindDoc="0" locked="0" layoutInCell="1" allowOverlap="1" wp14:anchorId="081E1EFB" wp14:editId="06973743">
            <wp:simplePos x="0" y="0"/>
            <wp:positionH relativeFrom="column">
              <wp:posOffset>-133132</wp:posOffset>
            </wp:positionH>
            <wp:positionV relativeFrom="paragraph">
              <wp:posOffset>310155</wp:posOffset>
            </wp:positionV>
            <wp:extent cx="6099175" cy="3461385"/>
            <wp:effectExtent l="19050" t="19050" r="15875" b="24765"/>
            <wp:wrapTopAndBottom/>
            <wp:docPr id="1327255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9175" cy="3461385"/>
                    </a:xfrm>
                    <a:prstGeom prst="rect">
                      <a:avLst/>
                    </a:prstGeom>
                    <a:noFill/>
                    <a:ln>
                      <a:solidFill>
                        <a:schemeClr val="accent1"/>
                      </a:solidFill>
                    </a:ln>
                  </pic:spPr>
                </pic:pic>
              </a:graphicData>
            </a:graphic>
          </wp:anchor>
        </w:drawing>
      </w:r>
    </w:p>
    <w:p w14:paraId="74A4880C" w14:textId="509E3EFA" w:rsidR="00532596" w:rsidRDefault="00532596" w:rsidP="00532596">
      <w:pPr>
        <w:pStyle w:val="Caption"/>
        <w:keepNext/>
        <w:keepLines/>
        <w:ind w:firstLine="357"/>
        <w:jc w:val="center"/>
        <w:rPr>
          <w:noProof/>
        </w:rPr>
      </w:pPr>
      <w:bookmarkStart w:id="19" w:name="_Toc183709516"/>
      <w:r>
        <w:t xml:space="preserve">Figure </w:t>
      </w:r>
      <w:r>
        <w:fldChar w:fldCharType="begin"/>
      </w:r>
      <w:r>
        <w:instrText xml:space="preserve"> SEQ Figure \* ARABIC </w:instrText>
      </w:r>
      <w:r>
        <w:fldChar w:fldCharType="separate"/>
      </w:r>
      <w:r w:rsidR="00D21825">
        <w:rPr>
          <w:noProof/>
        </w:rPr>
        <w:t>3</w:t>
      </w:r>
      <w:r>
        <w:fldChar w:fldCharType="end"/>
      </w:r>
      <w:r>
        <w:t xml:space="preserve"> </w:t>
      </w:r>
      <w:r w:rsidRPr="009F262B">
        <w:t xml:space="preserve">: </w:t>
      </w:r>
      <w:proofErr w:type="spellStart"/>
      <w:r w:rsidRPr="009F262B">
        <w:t>iq</w:t>
      </w:r>
      <w:proofErr w:type="spellEnd"/>
      <w:r w:rsidRPr="009F262B">
        <w:t>-</w:t>
      </w:r>
      <w:r>
        <w:t>capture</w:t>
      </w:r>
      <w:r w:rsidRPr="009F262B">
        <w:t xml:space="preserve"> </w:t>
      </w:r>
      <w:r>
        <w:t>R</w:t>
      </w:r>
      <w:r w:rsidRPr="009F262B">
        <w:t>x life of a packet</w:t>
      </w:r>
      <w:r>
        <w:rPr>
          <w:noProof/>
        </w:rPr>
        <w:t xml:space="preserve"> 2ch</w:t>
      </w:r>
      <w:bookmarkEnd w:id="19"/>
    </w:p>
    <w:p w14:paraId="327BCEA7" w14:textId="77777777" w:rsidR="00925DC3" w:rsidRDefault="00925DC3" w:rsidP="00925DC3"/>
    <w:p w14:paraId="4F9C16DE" w14:textId="77777777" w:rsidR="00925DC3" w:rsidRPr="00925DC3" w:rsidRDefault="00925DC3" w:rsidP="00925DC3"/>
    <w:p w14:paraId="31B60A21" w14:textId="696E0A76" w:rsidR="00A11819" w:rsidRDefault="00A11819">
      <w:pPr>
        <w:pStyle w:val="Heading1"/>
        <w:numPr>
          <w:ilvl w:val="0"/>
          <w:numId w:val="1"/>
        </w:numPr>
      </w:pPr>
      <w:bookmarkStart w:id="20" w:name="_Toc216707158"/>
      <w:proofErr w:type="spellStart"/>
      <w:r>
        <w:t>lib_iqplayer</w:t>
      </w:r>
      <w:proofErr w:type="spellEnd"/>
      <w:r>
        <w:t>/</w:t>
      </w:r>
      <w:proofErr w:type="spellStart"/>
      <w:r>
        <w:t>iq_app</w:t>
      </w:r>
      <w:bookmarkEnd w:id="20"/>
      <w:proofErr w:type="spellEnd"/>
      <w:r>
        <w:t xml:space="preserve"> </w:t>
      </w:r>
    </w:p>
    <w:p w14:paraId="3472943F" w14:textId="77777777" w:rsidR="00532596" w:rsidRPr="00A11819" w:rsidRDefault="00532596" w:rsidP="00A11819">
      <w:pPr>
        <w:ind w:left="360" w:firstLine="0"/>
        <w:rPr>
          <w:rFonts w:asciiTheme="majorHAnsi" w:eastAsiaTheme="majorEastAsia" w:hAnsiTheme="majorHAnsi" w:cstheme="majorBidi"/>
          <w:color w:val="365F91" w:themeColor="accent1" w:themeShade="BF"/>
          <w:sz w:val="32"/>
          <w:szCs w:val="32"/>
        </w:rPr>
      </w:pPr>
    </w:p>
    <w:p w14:paraId="2AAE09DB" w14:textId="77777777" w:rsidR="00532596" w:rsidRDefault="00532596" w:rsidP="00532596">
      <w:proofErr w:type="spellStart"/>
      <w:r>
        <w:t>iq</w:t>
      </w:r>
      <w:proofErr w:type="spellEnd"/>
      <w:r>
        <w:t xml:space="preserve">-player is providing an application example how to send and receive data as needed to connect an upper stack or an SDR framework. </w:t>
      </w:r>
    </w:p>
    <w:p w14:paraId="71BCEFA5" w14:textId="77777777" w:rsidR="00532596" w:rsidRDefault="00532596" w:rsidP="00532596"/>
    <w:p w14:paraId="78428C04" w14:textId="77777777" w:rsidR="00532596" w:rsidRDefault="00532596" w:rsidP="00532596">
      <w:r w:rsidRPr="004C64DC">
        <w:t xml:space="preserve">The way it works, we are using same </w:t>
      </w:r>
      <w:r>
        <w:t xml:space="preserve">mechanism as the single buffer replay/capture and the buffer in DDR will now play role of Rx and Tx FIFO, where app will push/pull data and VSPA firmware sill pull/push data. </w:t>
      </w:r>
    </w:p>
    <w:p w14:paraId="2C02780E" w14:textId="77777777" w:rsidR="00532596" w:rsidRDefault="00532596" w:rsidP="00532596"/>
    <w:p w14:paraId="75C47BA3" w14:textId="77777777" w:rsidR="00532596" w:rsidRDefault="00532596" w:rsidP="00532596">
      <w:r>
        <w:t xml:space="preserve">Using DDR </w:t>
      </w:r>
      <w:proofErr w:type="spellStart"/>
      <w:r>
        <w:t>fifo</w:t>
      </w:r>
      <w:proofErr w:type="spellEnd"/>
      <w:r>
        <w:t xml:space="preserve"> allow to size the </w:t>
      </w:r>
      <w:proofErr w:type="spellStart"/>
      <w:r>
        <w:t>fifo</w:t>
      </w:r>
      <w:proofErr w:type="spellEnd"/>
      <w:r>
        <w:t xml:space="preserve"> according to the application real time and latency constraint. By default documented examples are using 32KB </w:t>
      </w:r>
      <w:proofErr w:type="spellStart"/>
      <w:r>
        <w:t>fifos</w:t>
      </w:r>
      <w:proofErr w:type="spellEnd"/>
      <w:r>
        <w:t xml:space="preserve"> which turns to be enough to </w:t>
      </w:r>
      <w:r>
        <w:lastRenderedPageBreak/>
        <w:t xml:space="preserve">sustain all use cases as far as the </w:t>
      </w:r>
      <w:proofErr w:type="spellStart"/>
      <w:r>
        <w:t>linux</w:t>
      </w:r>
      <w:proofErr w:type="spellEnd"/>
      <w:r>
        <w:t xml:space="preserve"> application is ran in isolated CPU with </w:t>
      </w:r>
      <w:proofErr w:type="spellStart"/>
      <w:r>
        <w:t>kenrel</w:t>
      </w:r>
      <w:proofErr w:type="spellEnd"/>
      <w:r>
        <w:t xml:space="preserve"> configuration reducing arch timer interrupt. </w:t>
      </w:r>
    </w:p>
    <w:p w14:paraId="0DC81228" w14:textId="77777777" w:rsidR="00532596" w:rsidRDefault="00532596" w:rsidP="00532596"/>
    <w:p w14:paraId="4F6D3869" w14:textId="77777777" w:rsidR="00532596" w:rsidRDefault="00532596" w:rsidP="00532596">
      <w:r>
        <w:t xml:space="preserve">By default 2 out 4 </w:t>
      </w:r>
      <w:proofErr w:type="spellStart"/>
      <w:r>
        <w:t>cpu</w:t>
      </w:r>
      <w:proofErr w:type="spellEnd"/>
      <w:r>
        <w:t xml:space="preserve"> of the i.mx8mp are isolated with following </w:t>
      </w:r>
      <w:proofErr w:type="spellStart"/>
      <w:r>
        <w:t>linux</w:t>
      </w:r>
      <w:proofErr w:type="spellEnd"/>
      <w:r>
        <w:t xml:space="preserve"> boot </w:t>
      </w:r>
      <w:proofErr w:type="spellStart"/>
      <w:r>
        <w:t>arg</w:t>
      </w:r>
      <w:proofErr w:type="spellEnd"/>
      <w:r>
        <w:t xml:space="preserve"> configuration and kernel config:</w:t>
      </w:r>
    </w:p>
    <w:p w14:paraId="2C19F09C" w14:textId="77777777" w:rsidR="00532596" w:rsidRDefault="00532596" w:rsidP="00532596"/>
    <w:bookmarkStart w:id="21" w:name="_MON_1794303849"/>
    <w:bookmarkEnd w:id="21"/>
    <w:p w14:paraId="7A3049B0" w14:textId="77777777" w:rsidR="00532596" w:rsidRDefault="00532596" w:rsidP="00532596">
      <w:pPr>
        <w:autoSpaceDE w:val="0"/>
        <w:autoSpaceDN w:val="0"/>
        <w:adjustRightInd w:val="0"/>
        <w:ind w:firstLine="0"/>
        <w:jc w:val="left"/>
        <w:rPr>
          <w:rFonts w:ascii="Courier New" w:hAnsi="Courier New" w:cs="Courier New"/>
          <w:sz w:val="20"/>
          <w:szCs w:val="20"/>
        </w:rPr>
      </w:pPr>
      <w:r w:rsidRPr="00C717C7">
        <w:rPr>
          <w:bdr w:val="single" w:sz="18" w:space="0" w:color="auto"/>
        </w:rPr>
        <w:object w:dxaOrig="9072" w:dyaOrig="2039" w14:anchorId="26AD62D4">
          <v:shape id="_x0000_i1029" type="#_x0000_t75" style="width:6in;height:97.25pt" o:ole="" o:bordertopcolor="this" o:borderleftcolor="this" o:borderbottomcolor="this" o:borderrightcolor="this">
            <v:imagedata r:id="rId24" o:title=""/>
            <w10:bordertop type="wave" width="6" shadow="t"/>
            <w10:borderleft type="wave" width="6" shadow="t"/>
            <w10:borderbottom type="wave" width="6" shadow="t"/>
            <w10:borderright type="wave" width="6" shadow="t"/>
          </v:shape>
          <o:OLEObject Type="Embed" ProgID="Word.OpenDocumentText.12" ShapeID="_x0000_i1029" DrawAspect="Content" ObjectID="_1827320190" r:id="rId25"/>
        </w:object>
      </w:r>
    </w:p>
    <w:p w14:paraId="2987EDE8" w14:textId="77777777" w:rsidR="00532596" w:rsidRDefault="00532596" w:rsidP="00532596"/>
    <w:p w14:paraId="5EBEB89E" w14:textId="77777777" w:rsidR="00532596" w:rsidRDefault="00532596" w:rsidP="00532596">
      <w:r>
        <w:t xml:space="preserve">The way to configure and start/stop such </w:t>
      </w:r>
      <w:proofErr w:type="spellStart"/>
      <w:r>
        <w:t>fifo</w:t>
      </w:r>
      <w:proofErr w:type="spellEnd"/>
      <w:r>
        <w:t xml:space="preserve"> is similar as the iq-replay.sh and iq-capture-ddr.sh i.e. simple </w:t>
      </w:r>
      <w:proofErr w:type="spellStart"/>
      <w:r>
        <w:t>vspa_mbox</w:t>
      </w:r>
      <w:proofErr w:type="spellEnd"/>
      <w:r>
        <w:t xml:space="preserve"> message passing address and size of the </w:t>
      </w:r>
      <w:proofErr w:type="spellStart"/>
      <w:r>
        <w:t>Fifo</w:t>
      </w:r>
      <w:proofErr w:type="spellEnd"/>
      <w:r>
        <w:t xml:space="preserve"> to VSPA firmware and let VSPA firmware to perform transfer from/to DDR </w:t>
      </w:r>
      <w:proofErr w:type="spellStart"/>
      <w:r>
        <w:t>fifo</w:t>
      </w:r>
      <w:proofErr w:type="spellEnd"/>
      <w:r>
        <w:t xml:space="preserve"> to/from DMEM </w:t>
      </w:r>
      <w:proofErr w:type="spellStart"/>
      <w:r>
        <w:t>fifo</w:t>
      </w:r>
      <w:proofErr w:type="spellEnd"/>
      <w:r>
        <w:t xml:space="preserve">. The </w:t>
      </w:r>
      <w:r w:rsidRPr="004C64DC">
        <w:t xml:space="preserve">script to start continuous Tx or Rx from/to a </w:t>
      </w:r>
      <w:proofErr w:type="spellStart"/>
      <w:r>
        <w:t>fifo</w:t>
      </w:r>
      <w:proofErr w:type="spellEnd"/>
      <w:r w:rsidRPr="004C64DC">
        <w:t xml:space="preserve"> in DDR </w:t>
      </w:r>
      <w:r>
        <w:t xml:space="preserve">are </w:t>
      </w:r>
      <w:r w:rsidRPr="00BF723D">
        <w:t>./iq-start-rxfifo.sh</w:t>
      </w:r>
      <w:r>
        <w:t xml:space="preserve"> and </w:t>
      </w:r>
      <w:r w:rsidRPr="00BF723D">
        <w:t>./iq-start-</w:t>
      </w:r>
      <w:r>
        <w:t>t</w:t>
      </w:r>
      <w:r w:rsidRPr="00BF723D">
        <w:t>xfifo.sh</w:t>
      </w:r>
      <w:r w:rsidRPr="004C64DC">
        <w:t>.</w:t>
      </w:r>
    </w:p>
    <w:p w14:paraId="55BD6F59" w14:textId="77777777" w:rsidR="00532596" w:rsidRDefault="00532596" w:rsidP="00532596"/>
    <w:p w14:paraId="5F657D06" w14:textId="77777777" w:rsidR="00532596" w:rsidRDefault="00532596" w:rsidP="00532596">
      <w:r>
        <w:t xml:space="preserve">In order to use DDR buffer as a TX/RX </w:t>
      </w:r>
      <w:proofErr w:type="spellStart"/>
      <w:r>
        <w:t>Fifo</w:t>
      </w:r>
      <w:proofErr w:type="spellEnd"/>
      <w:r>
        <w:t xml:space="preserve">, the VSPA Firmware has an option to enable an additional handshake called “host flow control”. By default the flow control is disabled in </w:t>
      </w:r>
      <w:proofErr w:type="spellStart"/>
      <w:r>
        <w:t>iq</w:t>
      </w:r>
      <w:proofErr w:type="spellEnd"/>
      <w:r>
        <w:t>-replay/</w:t>
      </w:r>
      <w:proofErr w:type="spellStart"/>
      <w:r>
        <w:t>iq</w:t>
      </w:r>
      <w:proofErr w:type="spellEnd"/>
      <w:r>
        <w:t xml:space="preserve">-capture, so VSPA assume data is always ready in host DDR buffer. For streaming, </w:t>
      </w:r>
      <w:proofErr w:type="spellStart"/>
      <w:r>
        <w:t>lib_iqplayer</w:t>
      </w:r>
      <w:proofErr w:type="spellEnd"/>
      <w:r>
        <w:t xml:space="preserve"> is maintaining the size of samples produced or </w:t>
      </w:r>
      <w:proofErr w:type="spellStart"/>
      <w:r>
        <w:t>concumed</w:t>
      </w:r>
      <w:proofErr w:type="spellEnd"/>
      <w:r>
        <w:t xml:space="preserve"> by the app into the DDR FIFO. This control the amount of data VSPA is allowed to read or write in the DDR </w:t>
      </w:r>
      <w:proofErr w:type="spellStart"/>
      <w:r>
        <w:t>Fifo</w:t>
      </w:r>
      <w:proofErr w:type="spellEnd"/>
      <w:r>
        <w:t xml:space="preserve">. This is control using the </w:t>
      </w:r>
      <w:proofErr w:type="spellStart"/>
      <w:r w:rsidRPr="000B5C22">
        <w:t>host_flow_control_disable</w:t>
      </w:r>
      <w:proofErr w:type="spellEnd"/>
      <w:r>
        <w:t xml:space="preserve"> bit in the command passed to </w:t>
      </w:r>
      <w:proofErr w:type="spellStart"/>
      <w:r>
        <w:t>vspa_mbox</w:t>
      </w:r>
      <w:proofErr w:type="spellEnd"/>
      <w:r>
        <w:t xml:space="preserve"> (bit </w:t>
      </w:r>
      <w:r w:rsidRPr="000B5C22">
        <w:t>0x00400000</w:t>
      </w:r>
      <w:r>
        <w:t xml:space="preserve">) in the opcode, hence command used in </w:t>
      </w:r>
      <w:r w:rsidRPr="000B5C22">
        <w:t>iq-start-rxfifo.sh</w:t>
      </w:r>
      <w:r>
        <w:t xml:space="preserve"> and </w:t>
      </w:r>
      <w:r w:rsidRPr="000B5C22">
        <w:t>iq-start-</w:t>
      </w:r>
      <w:r>
        <w:t>t</w:t>
      </w:r>
      <w:r w:rsidRPr="000B5C22">
        <w:t>xfifo.sh</w:t>
      </w:r>
      <w:r>
        <w:t xml:space="preserve"> are changed from opcode 0x0550 to 0x0510 as  shown below :</w:t>
      </w:r>
    </w:p>
    <w:p w14:paraId="537A4B43" w14:textId="77777777" w:rsidR="00532596" w:rsidRDefault="00532596" w:rsidP="00532596"/>
    <w:p w14:paraId="15A61B64" w14:textId="77777777" w:rsidR="00532596" w:rsidRDefault="00532596" w:rsidP="00532596">
      <w:pPr>
        <w:jc w:val="left"/>
      </w:pPr>
      <w:r>
        <w:rPr>
          <w:noProof/>
        </w:rPr>
        <w:lastRenderedPageBreak/>
        <w:drawing>
          <wp:anchor distT="0" distB="0" distL="114300" distR="114300" simplePos="0" relativeHeight="251671552" behindDoc="0" locked="0" layoutInCell="1" allowOverlap="1" wp14:anchorId="774FC0B1" wp14:editId="49A03A11">
            <wp:simplePos x="0" y="0"/>
            <wp:positionH relativeFrom="column">
              <wp:posOffset>-542925</wp:posOffset>
            </wp:positionH>
            <wp:positionV relativeFrom="paragraph">
              <wp:posOffset>231775</wp:posOffset>
            </wp:positionV>
            <wp:extent cx="7021195" cy="3534410"/>
            <wp:effectExtent l="19050" t="19050" r="27305" b="27940"/>
            <wp:wrapTopAndBottom/>
            <wp:docPr id="128281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21195" cy="353441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20757AD6" w14:textId="77777777" w:rsidR="00532596" w:rsidRDefault="00532596" w:rsidP="00532596">
      <w:pPr>
        <w:ind w:firstLine="0"/>
      </w:pPr>
    </w:p>
    <w:p w14:paraId="55F61D5C" w14:textId="77777777" w:rsidR="00532596" w:rsidRDefault="00532596" w:rsidP="00532596">
      <w:pPr>
        <w:ind w:firstLine="0"/>
      </w:pPr>
      <w:r>
        <w:t xml:space="preserve">The </w:t>
      </w:r>
      <w:proofErr w:type="spellStart"/>
      <w:r>
        <w:t>iq_app</w:t>
      </w:r>
      <w:proofErr w:type="spellEnd"/>
      <w:r>
        <w:t xml:space="preserve"> example is a basic application streaming a large file of </w:t>
      </w:r>
      <w:proofErr w:type="spellStart"/>
      <w:r>
        <w:t>iq_samples</w:t>
      </w:r>
      <w:proofErr w:type="spellEnd"/>
      <w:r>
        <w:t xml:space="preserve"> loaded in </w:t>
      </w:r>
      <w:proofErr w:type="spellStart"/>
      <w:r>
        <w:t>iqflood</w:t>
      </w:r>
      <w:proofErr w:type="spellEnd"/>
      <w:r>
        <w:t xml:space="preserve"> DDR region and sending it using </w:t>
      </w:r>
      <w:proofErr w:type="spellStart"/>
      <w:r>
        <w:t>lib_iqplayer</w:t>
      </w:r>
      <w:proofErr w:type="spellEnd"/>
      <w:r>
        <w:t xml:space="preserve"> using </w:t>
      </w:r>
      <w:proofErr w:type="spellStart"/>
      <w:r>
        <w:t>iq_player_send_data</w:t>
      </w:r>
      <w:proofErr w:type="spellEnd"/>
      <w:r>
        <w:t xml:space="preserve">() function. Same </w:t>
      </w:r>
      <w:proofErr w:type="spellStart"/>
      <w:r>
        <w:t>iq_app</w:t>
      </w:r>
      <w:proofErr w:type="spellEnd"/>
      <w:r>
        <w:t xml:space="preserve"> can receive large file of </w:t>
      </w:r>
      <w:proofErr w:type="spellStart"/>
      <w:r>
        <w:t>iq</w:t>
      </w:r>
      <w:proofErr w:type="spellEnd"/>
      <w:r>
        <w:t xml:space="preserve"> samples into </w:t>
      </w:r>
      <w:proofErr w:type="spellStart"/>
      <w:r>
        <w:t>iq_flood</w:t>
      </w:r>
      <w:proofErr w:type="spellEnd"/>
      <w:r>
        <w:t xml:space="preserve"> DDR region by using </w:t>
      </w:r>
      <w:proofErr w:type="spellStart"/>
      <w:r>
        <w:t>iq_player_receive_data</w:t>
      </w:r>
      <w:proofErr w:type="spellEnd"/>
      <w:r>
        <w:t>() function.</w:t>
      </w:r>
    </w:p>
    <w:p w14:paraId="5DD14669" w14:textId="77777777" w:rsidR="00532596" w:rsidRDefault="00532596" w:rsidP="00532596">
      <w:pPr>
        <w:pStyle w:val="ListParagraph"/>
        <w:ind w:left="0" w:firstLine="0"/>
        <w:rPr>
          <w:rFonts w:asciiTheme="majorHAnsi" w:eastAsiaTheme="majorEastAsia" w:hAnsiTheme="majorHAnsi" w:cstheme="majorBidi"/>
          <w:color w:val="365F91" w:themeColor="accent1" w:themeShade="BF"/>
          <w:sz w:val="32"/>
          <w:szCs w:val="32"/>
        </w:rPr>
      </w:pPr>
    </w:p>
    <w:bookmarkStart w:id="22" w:name="_MON_1794303887"/>
    <w:bookmarkEnd w:id="22"/>
    <w:p w14:paraId="17B92053" w14:textId="0D2EDEEB" w:rsidR="00532596" w:rsidRDefault="00532596" w:rsidP="00AF056D">
      <w:pPr>
        <w:pStyle w:val="ListParagraph"/>
        <w:ind w:left="0" w:firstLine="0"/>
      </w:pPr>
      <w:r w:rsidRPr="00C717C7">
        <w:rPr>
          <w:bdr w:val="single" w:sz="18" w:space="0" w:color="auto"/>
        </w:rPr>
        <w:object w:dxaOrig="9072" w:dyaOrig="12336" w14:anchorId="64B51CE8">
          <v:shape id="_x0000_i1030" type="#_x0000_t75" style="width:6in;height:587.3pt" o:ole="" o:bordertopcolor="this" o:borderleftcolor="this" o:borderbottomcolor="this" o:borderrightcolor="this">
            <v:imagedata r:id="rId27" o:title=""/>
            <w10:bordertop type="wave" width="6" shadow="t"/>
            <w10:borderleft type="wave" width="6" shadow="t"/>
            <w10:borderbottom type="wave" width="6" shadow="t"/>
            <w10:borderright type="wave" width="6" shadow="t"/>
          </v:shape>
          <o:OLEObject Type="Embed" ProgID="Word.OpenDocumentText.12" ShapeID="_x0000_i1030" DrawAspect="Content" ObjectID="_1827320191" r:id="rId28"/>
        </w:object>
      </w:r>
      <w:r>
        <w:t xml:space="preserve">Here how </w:t>
      </w:r>
      <w:proofErr w:type="spellStart"/>
      <w:r>
        <w:t>iq_app</w:t>
      </w:r>
      <w:proofErr w:type="spellEnd"/>
      <w:r>
        <w:t xml:space="preserve"> </w:t>
      </w:r>
      <w:r w:rsidR="00AF056D">
        <w:t xml:space="preserve">code </w:t>
      </w:r>
      <w:r>
        <w:t>looks like</w:t>
      </w:r>
      <w:r w:rsidR="00AF056D">
        <w:t xml:space="preserve"> :</w:t>
      </w:r>
    </w:p>
    <w:p w14:paraId="3419C7AD" w14:textId="77777777" w:rsidR="00532596" w:rsidRDefault="00532596" w:rsidP="00532596"/>
    <w:bookmarkStart w:id="23" w:name="_Hlk183763231"/>
    <w:bookmarkStart w:id="24" w:name="_MON_1794309439"/>
    <w:bookmarkEnd w:id="24"/>
    <w:p w14:paraId="5C0E022D" w14:textId="77777777" w:rsidR="00532596" w:rsidRDefault="00532596" w:rsidP="00532596">
      <w:r w:rsidRPr="00C717C7">
        <w:rPr>
          <w:bdr w:val="single" w:sz="18" w:space="0" w:color="auto"/>
        </w:rPr>
        <w:object w:dxaOrig="9072" w:dyaOrig="8609" w14:anchorId="1322CB79">
          <v:shape id="_x0000_i1031" type="#_x0000_t75" style="width:6in;height:409.95pt" o:ole="" o:bordertopcolor="this" o:borderleftcolor="this" o:borderbottomcolor="this" o:borderrightcolor="this">
            <v:imagedata r:id="rId29" o:title=""/>
            <w10:bordertop type="wave" width="6" shadow="t"/>
            <w10:borderleft type="wave" width="6" shadow="t"/>
            <w10:borderbottom type="wave" width="6" shadow="t"/>
            <w10:borderright type="wave" width="6" shadow="t"/>
          </v:shape>
          <o:OLEObject Type="Embed" ProgID="Word.OpenDocumentText.12" ShapeID="_x0000_i1031" DrawAspect="Content" ObjectID="_1827320192" r:id="rId30"/>
        </w:object>
      </w:r>
      <w:bookmarkEnd w:id="23"/>
    </w:p>
    <w:p w14:paraId="20765962" w14:textId="77777777" w:rsidR="00532596" w:rsidRPr="001D469C" w:rsidRDefault="00532596" w:rsidP="00532596">
      <w:pPr>
        <w:pStyle w:val="ListParagraph"/>
        <w:ind w:left="0" w:firstLine="0"/>
        <w:rPr>
          <w:rFonts w:asciiTheme="majorHAnsi" w:eastAsiaTheme="majorEastAsia" w:hAnsiTheme="majorHAnsi" w:cstheme="majorBidi"/>
          <w:color w:val="365F91" w:themeColor="accent1" w:themeShade="BF"/>
          <w:sz w:val="32"/>
          <w:szCs w:val="32"/>
        </w:rPr>
      </w:pPr>
    </w:p>
    <w:p w14:paraId="1B0F7B36" w14:textId="0C6A50C3" w:rsidR="00BE5378" w:rsidRPr="00BE5378" w:rsidRDefault="00BE5378">
      <w:pPr>
        <w:pStyle w:val="Heading1"/>
        <w:numPr>
          <w:ilvl w:val="0"/>
          <w:numId w:val="1"/>
        </w:numPr>
      </w:pPr>
      <w:bookmarkStart w:id="25" w:name="_Toc216707159"/>
      <w:r w:rsidRPr="00BE5378">
        <w:t>DMA performance</w:t>
      </w:r>
      <w:bookmarkEnd w:id="25"/>
      <w:r w:rsidRPr="00BE5378">
        <w:t xml:space="preserve"> </w:t>
      </w:r>
    </w:p>
    <w:p w14:paraId="1B5C953A" w14:textId="77777777" w:rsidR="00BE5378" w:rsidRDefault="00BE5378" w:rsidP="008B6E11">
      <w:pPr>
        <w:ind w:firstLine="0"/>
      </w:pPr>
    </w:p>
    <w:p w14:paraId="2CE9C7E4" w14:textId="0BDB58CF" w:rsidR="00BD3055" w:rsidRDefault="00BD3055" w:rsidP="00BD3055">
      <w:r>
        <w:t xml:space="preserve">The major constraint for the </w:t>
      </w:r>
      <w:proofErr w:type="spellStart"/>
      <w:r>
        <w:t>iq</w:t>
      </w:r>
      <w:proofErr w:type="spellEnd"/>
      <w:r>
        <w:t xml:space="preserve">-player application is the capability to carry </w:t>
      </w:r>
      <w:proofErr w:type="spellStart"/>
      <w:r>
        <w:t>iq</w:t>
      </w:r>
      <w:proofErr w:type="spellEnd"/>
      <w:r>
        <w:t xml:space="preserve"> sample over PCI bus from/to VSPA DMEM to/from host DDR. </w:t>
      </w:r>
    </w:p>
    <w:p w14:paraId="5EF029DD" w14:textId="77777777" w:rsidR="00BD3055" w:rsidRDefault="00BD3055" w:rsidP="00BD3055"/>
    <w:p w14:paraId="3E21DE05" w14:textId="4225A6B0" w:rsidR="00BD3055" w:rsidRDefault="00BD3055" w:rsidP="00BD3055">
      <w:r>
        <w:lastRenderedPageBreak/>
        <w:t>Theoretical PCI throughput is x</w:t>
      </w:r>
      <w:r w:rsidR="004414E7">
        <w:t>1</w:t>
      </w:r>
      <w:r>
        <w:t xml:space="preserve"> PCI Gen 3, </w:t>
      </w:r>
      <w:r w:rsidR="004414E7">
        <w:t xml:space="preserve"> </w:t>
      </w:r>
      <w:proofErr w:type="spellStart"/>
      <w:r>
        <w:t>serdes</w:t>
      </w:r>
      <w:proofErr w:type="spellEnd"/>
      <w:r>
        <w:t xml:space="preserve"> speed is 8Gbps</w:t>
      </w:r>
      <w:r w:rsidR="0079406E">
        <w:t xml:space="preserve"> with encoding and frame format the efficiency could be </w:t>
      </w:r>
      <w:r w:rsidR="004414E7">
        <w:t xml:space="preserve">as </w:t>
      </w:r>
      <w:r w:rsidR="0079406E">
        <w:t>low as 85% for 128bytes packets which means 850MB/s as realistic max theoretical throughput.</w:t>
      </w:r>
    </w:p>
    <w:p w14:paraId="0F00F73A" w14:textId="77777777" w:rsidR="0079406E" w:rsidRDefault="0079406E" w:rsidP="00BD3055"/>
    <w:p w14:paraId="5DE17A9F" w14:textId="77777777" w:rsidR="004414E7" w:rsidRDefault="0079406E" w:rsidP="00BD3055">
      <w:r>
        <w:t>To carry IQ samples, we need 4Bytes per samples 16bits I and 16bits Q :</w:t>
      </w:r>
    </w:p>
    <w:p w14:paraId="46201F29" w14:textId="2E2A03F3" w:rsidR="0079406E" w:rsidRDefault="0079406E" w:rsidP="00BD3055"/>
    <w:p w14:paraId="6990A4DA" w14:textId="3B79B83A" w:rsidR="0079406E" w:rsidRDefault="0079406E">
      <w:pPr>
        <w:pStyle w:val="ListParagraph"/>
        <w:numPr>
          <w:ilvl w:val="0"/>
          <w:numId w:val="5"/>
        </w:numPr>
      </w:pPr>
      <w:r>
        <w:t xml:space="preserve">61.44MSPS </w:t>
      </w:r>
      <w:r w:rsidR="008F4078">
        <w:tab/>
      </w:r>
      <w:r w:rsidR="008F4078">
        <w:sym w:font="Wingdings" w:char="F0E0"/>
      </w:r>
      <w:r>
        <w:t xml:space="preserve"> 122.88</w:t>
      </w:r>
      <w:r w:rsidR="008F4078">
        <w:t xml:space="preserve"> </w:t>
      </w:r>
      <w:r>
        <w:t>MB/s</w:t>
      </w:r>
    </w:p>
    <w:p w14:paraId="4B1350E5" w14:textId="0443E375" w:rsidR="0079406E" w:rsidRDefault="0079406E">
      <w:pPr>
        <w:pStyle w:val="ListParagraph"/>
        <w:numPr>
          <w:ilvl w:val="0"/>
          <w:numId w:val="5"/>
        </w:numPr>
      </w:pPr>
      <w:r>
        <w:t>122.88MSPS</w:t>
      </w:r>
      <w:r w:rsidR="008F4078">
        <w:tab/>
      </w:r>
      <w:r w:rsidR="008F4078">
        <w:sym w:font="Wingdings" w:char="F0E0"/>
      </w:r>
      <w:r>
        <w:t xml:space="preserve"> 491.52</w:t>
      </w:r>
      <w:r w:rsidR="008F4078">
        <w:t xml:space="preserve"> </w:t>
      </w:r>
      <w:r>
        <w:t>MB/s</w:t>
      </w:r>
    </w:p>
    <w:p w14:paraId="72990A82" w14:textId="2549335B" w:rsidR="0079406E" w:rsidRPr="00BD3055" w:rsidRDefault="0079406E">
      <w:pPr>
        <w:pStyle w:val="ListParagraph"/>
        <w:numPr>
          <w:ilvl w:val="0"/>
          <w:numId w:val="5"/>
        </w:numPr>
      </w:pPr>
      <w:r>
        <w:t xml:space="preserve">160MSPS </w:t>
      </w:r>
      <w:r w:rsidR="008F4078">
        <w:tab/>
      </w:r>
      <w:r w:rsidR="008F4078">
        <w:tab/>
      </w:r>
      <w:r w:rsidR="008F4078">
        <w:sym w:font="Wingdings" w:char="F0E0"/>
      </w:r>
      <w:r>
        <w:t xml:space="preserve"> 640</w:t>
      </w:r>
      <w:r w:rsidR="008F4078">
        <w:t xml:space="preserve"> </w:t>
      </w:r>
      <w:r>
        <w:t>MB/s</w:t>
      </w:r>
    </w:p>
    <w:p w14:paraId="28ACD334" w14:textId="77777777" w:rsidR="00490638" w:rsidRDefault="00490638" w:rsidP="008B6E11">
      <w:pPr>
        <w:ind w:firstLine="0"/>
      </w:pPr>
    </w:p>
    <w:p w14:paraId="155A3D81" w14:textId="3F4F1FE2" w:rsidR="0079406E" w:rsidRDefault="0079406E" w:rsidP="008B6E11">
      <w:pPr>
        <w:ind w:firstLine="0"/>
      </w:pPr>
      <w:r>
        <w:t xml:space="preserve"> </w:t>
      </w:r>
      <w:r w:rsidR="004414E7">
        <w:t xml:space="preserve">In this section </w:t>
      </w:r>
      <w:r w:rsidR="008F4078">
        <w:t xml:space="preserve">we will provide DMA performance </w:t>
      </w:r>
      <w:r w:rsidR="004414E7">
        <w:t xml:space="preserve">as </w:t>
      </w:r>
      <w:r w:rsidR="008F4078">
        <w:t>measured on RFNM platform</w:t>
      </w:r>
      <w:r w:rsidR="004414E7">
        <w:t>,</w:t>
      </w:r>
      <w:r w:rsidR="008F4078">
        <w:t xml:space="preserve"> with VSPA DMA and host </w:t>
      </w:r>
      <w:proofErr w:type="spellStart"/>
      <w:r w:rsidR="008F4078">
        <w:t>eDMA</w:t>
      </w:r>
      <w:proofErr w:type="spellEnd"/>
      <w:r w:rsidR="00BD648A">
        <w:t xml:space="preserve">. Those measurements </w:t>
      </w:r>
      <w:r w:rsidR="004414E7">
        <w:t xml:space="preserve">would help to find the right approach to support the various targeted use cases. </w:t>
      </w:r>
    </w:p>
    <w:p w14:paraId="27457265" w14:textId="77777777" w:rsidR="00BE5378" w:rsidRDefault="00BE5378" w:rsidP="008B6E11">
      <w:pPr>
        <w:ind w:firstLine="0"/>
      </w:pPr>
    </w:p>
    <w:p w14:paraId="7D85E64C" w14:textId="77777777" w:rsidR="00BE5378" w:rsidRDefault="00BE5378" w:rsidP="008B6E11">
      <w:pPr>
        <w:ind w:firstLine="0"/>
      </w:pPr>
    </w:p>
    <w:p w14:paraId="2C56798C" w14:textId="16618E48" w:rsidR="00BE5378" w:rsidRPr="00BE5378" w:rsidRDefault="00BE5378">
      <w:pPr>
        <w:pStyle w:val="Heading2"/>
        <w:numPr>
          <w:ilvl w:val="1"/>
          <w:numId w:val="1"/>
        </w:numPr>
      </w:pPr>
      <w:bookmarkStart w:id="26" w:name="_Toc216707160"/>
      <w:r w:rsidRPr="00BE5378">
        <w:lastRenderedPageBreak/>
        <w:t>VSPA DMA Write to host DDR</w:t>
      </w:r>
      <w:bookmarkEnd w:id="26"/>
      <w:r w:rsidRPr="00BE5378">
        <w:t xml:space="preserve"> </w:t>
      </w:r>
    </w:p>
    <w:p w14:paraId="1B904014" w14:textId="77777777" w:rsidR="0071142A" w:rsidRDefault="0071142A" w:rsidP="00BE5378">
      <w:pPr>
        <w:keepNext/>
        <w:keepLines/>
        <w:ind w:firstLine="0"/>
      </w:pPr>
    </w:p>
    <w:p w14:paraId="4AB73DD9" w14:textId="77777777" w:rsidR="000B75D6" w:rsidRDefault="000B75D6" w:rsidP="00BE5378">
      <w:pPr>
        <w:keepNext/>
        <w:keepLines/>
        <w:ind w:firstLine="0"/>
      </w:pPr>
    </w:p>
    <w:p w14:paraId="784239F6" w14:textId="1FB692F2" w:rsidR="000B75D6" w:rsidRDefault="000B75D6" w:rsidP="00BE5378">
      <w:pPr>
        <w:keepNext/>
        <w:keepLines/>
        <w:ind w:firstLine="0"/>
      </w:pPr>
      <w:r>
        <w:rPr>
          <w:noProof/>
        </w:rPr>
        <w:drawing>
          <wp:inline distT="0" distB="0" distL="0" distR="0" wp14:anchorId="3A301C11" wp14:editId="7739C296">
            <wp:extent cx="5486400" cy="3065145"/>
            <wp:effectExtent l="19050" t="19050" r="19050" b="20955"/>
            <wp:docPr id="3380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065145"/>
                    </a:xfrm>
                    <a:prstGeom prst="rect">
                      <a:avLst/>
                    </a:prstGeom>
                    <a:noFill/>
                    <a:ln>
                      <a:solidFill>
                        <a:schemeClr val="accent1"/>
                      </a:solidFill>
                    </a:ln>
                  </pic:spPr>
                </pic:pic>
              </a:graphicData>
            </a:graphic>
          </wp:inline>
        </w:drawing>
      </w:r>
    </w:p>
    <w:p w14:paraId="4B32F249" w14:textId="41020262" w:rsidR="00490638" w:rsidRPr="004F29B4" w:rsidRDefault="004F29B4" w:rsidP="00BE5378">
      <w:pPr>
        <w:pStyle w:val="Caption"/>
        <w:keepNext/>
        <w:keepLines/>
        <w:jc w:val="center"/>
        <w:rPr>
          <w:lang w:val="fr-FR"/>
        </w:rPr>
      </w:pPr>
      <w:bookmarkStart w:id="27" w:name="_Toc183709510"/>
      <w:r w:rsidRPr="004F29B4">
        <w:rPr>
          <w:lang w:val="fr-FR"/>
        </w:rPr>
        <w:t xml:space="preserve">Figure </w:t>
      </w:r>
      <w:r>
        <w:fldChar w:fldCharType="begin"/>
      </w:r>
      <w:r w:rsidRPr="004F29B4">
        <w:rPr>
          <w:lang w:val="fr-FR"/>
        </w:rPr>
        <w:instrText xml:space="preserve"> SEQ Figure \* ARABIC </w:instrText>
      </w:r>
      <w:r>
        <w:fldChar w:fldCharType="separate"/>
      </w:r>
      <w:r w:rsidR="00D21825">
        <w:rPr>
          <w:noProof/>
          <w:lang w:val="fr-FR"/>
        </w:rPr>
        <w:t>4</w:t>
      </w:r>
      <w:r>
        <w:fldChar w:fldCharType="end"/>
      </w:r>
      <w:r w:rsidRPr="004F29B4">
        <w:rPr>
          <w:lang w:val="fr-FR"/>
        </w:rPr>
        <w:t xml:space="preserve"> : LA9310 VSPA DMA </w:t>
      </w:r>
      <w:proofErr w:type="spellStart"/>
      <w:r w:rsidRPr="004F29B4">
        <w:rPr>
          <w:lang w:val="fr-FR"/>
        </w:rPr>
        <w:t>Wr</w:t>
      </w:r>
      <w:proofErr w:type="spellEnd"/>
      <w:r w:rsidRPr="004F29B4">
        <w:rPr>
          <w:lang w:val="fr-FR"/>
        </w:rPr>
        <w:t xml:space="preserve"> perf</w:t>
      </w:r>
      <w:bookmarkEnd w:id="27"/>
    </w:p>
    <w:p w14:paraId="1119DE8A" w14:textId="77777777" w:rsidR="004F29B4" w:rsidRPr="004F29B4" w:rsidRDefault="004F29B4" w:rsidP="00BE5378">
      <w:pPr>
        <w:keepNext/>
        <w:keepLines/>
        <w:ind w:firstLine="0"/>
        <w:rPr>
          <w:lang w:val="fr-FR"/>
        </w:rPr>
      </w:pPr>
    </w:p>
    <w:p w14:paraId="7612E0F2" w14:textId="73C7B224" w:rsidR="00226394" w:rsidRDefault="0071142A" w:rsidP="00BE5378">
      <w:pPr>
        <w:keepNext/>
        <w:keepLines/>
        <w:ind w:firstLine="0"/>
      </w:pPr>
      <w:r>
        <w:t xml:space="preserve">The LA9310 AXI bus supports 2 opened WR transactions in parallel, so best throughput may be achieved by using 2x DMA channels. On RFNM (i.mx8mplus) using 2 channels doesn’t help because we reach </w:t>
      </w:r>
      <w:r w:rsidR="00226394">
        <w:t xml:space="preserve">first a limit of the host itself. As per </w:t>
      </w:r>
      <w:r w:rsidR="00226394" w:rsidRPr="00226394">
        <w:t>AN13164.pdf</w:t>
      </w:r>
      <w:r w:rsidR="00226394">
        <w:t xml:space="preserve"> , i.mx8mplus has an hardware limitation for inbound write </w:t>
      </w:r>
      <w:r w:rsidR="000774E4">
        <w:t>transaction (</w:t>
      </w:r>
      <w:r w:rsidR="000774E4" w:rsidRPr="000774E4">
        <w:t xml:space="preserve">inbound </w:t>
      </w:r>
      <w:proofErr w:type="spellStart"/>
      <w:r w:rsidR="000774E4" w:rsidRPr="000774E4">
        <w:t>MWr</w:t>
      </w:r>
      <w:proofErr w:type="spellEnd"/>
      <w:r w:rsidR="000774E4">
        <w:t>).</w:t>
      </w:r>
      <w:r w:rsidR="00226394">
        <w:t xml:space="preserve"> </w:t>
      </w:r>
      <w:r w:rsidR="000774E4">
        <w:t>i</w:t>
      </w:r>
      <w:r w:rsidR="00226394">
        <w:t>n our case the limit seems to be 528MB/s.</w:t>
      </w:r>
      <w:r w:rsidR="00226394" w:rsidRPr="00226394">
        <w:t xml:space="preserve"> This will be enough to carry out 122.88MSPS, but not enough for 160MSPS.  </w:t>
      </w:r>
    </w:p>
    <w:p w14:paraId="4FBCB1B1" w14:textId="77777777" w:rsidR="00523BD7" w:rsidRDefault="00523BD7" w:rsidP="00BE5378">
      <w:pPr>
        <w:keepNext/>
        <w:keepLines/>
        <w:ind w:firstLine="0"/>
      </w:pPr>
    </w:p>
    <w:p w14:paraId="21AB1B57" w14:textId="740281E3" w:rsidR="0071142A" w:rsidRDefault="00523BD7" w:rsidP="00BE5378">
      <w:pPr>
        <w:keepNext/>
        <w:keepLines/>
        <w:ind w:firstLine="0"/>
        <w:rPr>
          <w:b/>
          <w:bCs/>
        </w:rPr>
      </w:pPr>
      <w:r w:rsidRPr="00523BD7">
        <w:rPr>
          <w:b/>
          <w:bCs/>
        </w:rPr>
        <w:sym w:font="Wingdings" w:char="F0E0"/>
      </w:r>
      <w:r>
        <w:rPr>
          <w:b/>
          <w:bCs/>
        </w:rPr>
        <w:t xml:space="preserve"> </w:t>
      </w:r>
      <w:r w:rsidR="00226394" w:rsidRPr="00226394">
        <w:rPr>
          <w:b/>
          <w:bCs/>
        </w:rPr>
        <w:t xml:space="preserve">By default </w:t>
      </w:r>
      <w:proofErr w:type="spellStart"/>
      <w:r w:rsidR="00226394" w:rsidRPr="00226394">
        <w:rPr>
          <w:b/>
          <w:bCs/>
        </w:rPr>
        <w:t>iq</w:t>
      </w:r>
      <w:proofErr w:type="spellEnd"/>
      <w:r w:rsidR="00226394" w:rsidRPr="00226394">
        <w:rPr>
          <w:b/>
          <w:bCs/>
        </w:rPr>
        <w:t>-</w:t>
      </w:r>
      <w:r>
        <w:rPr>
          <w:b/>
          <w:bCs/>
        </w:rPr>
        <w:t>player</w:t>
      </w:r>
      <w:r w:rsidR="00226394" w:rsidRPr="00226394">
        <w:rPr>
          <w:b/>
          <w:bCs/>
        </w:rPr>
        <w:t xml:space="preserve"> is using 1 VSPA DMA write channel. </w:t>
      </w:r>
    </w:p>
    <w:p w14:paraId="27ACD5B4" w14:textId="77777777" w:rsidR="00226394" w:rsidRDefault="00226394" w:rsidP="00226394">
      <w:pPr>
        <w:ind w:firstLine="0"/>
        <w:rPr>
          <w:b/>
          <w:bCs/>
        </w:rPr>
      </w:pPr>
    </w:p>
    <w:p w14:paraId="4140F844" w14:textId="1160031A" w:rsidR="00226394" w:rsidRDefault="00226394">
      <w:pPr>
        <w:pStyle w:val="Heading2"/>
        <w:numPr>
          <w:ilvl w:val="1"/>
          <w:numId w:val="1"/>
        </w:numPr>
      </w:pPr>
      <w:bookmarkStart w:id="28" w:name="_Toc216707161"/>
      <w:r>
        <w:lastRenderedPageBreak/>
        <w:t xml:space="preserve">VSPA DMA Read from </w:t>
      </w:r>
      <w:r w:rsidR="00BE5378">
        <w:t xml:space="preserve">host </w:t>
      </w:r>
      <w:r>
        <w:t>DDR</w:t>
      </w:r>
      <w:bookmarkEnd w:id="28"/>
      <w:r>
        <w:t xml:space="preserve"> </w:t>
      </w:r>
    </w:p>
    <w:p w14:paraId="0877D062" w14:textId="77777777" w:rsidR="009C2CAF" w:rsidRPr="009C2CAF" w:rsidRDefault="009C2CAF" w:rsidP="00BE5378">
      <w:pPr>
        <w:keepNext/>
        <w:keepLines/>
      </w:pPr>
    </w:p>
    <w:p w14:paraId="08A3A300" w14:textId="09BB78E8" w:rsidR="003412BB" w:rsidRDefault="003412BB" w:rsidP="00BE5378">
      <w:pPr>
        <w:keepNext/>
        <w:keepLines/>
        <w:ind w:firstLine="0"/>
      </w:pPr>
      <w:r>
        <w:t xml:space="preserve">       Here below performance we have measured on RFNM target :</w:t>
      </w:r>
    </w:p>
    <w:p w14:paraId="1C7C2466" w14:textId="77777777" w:rsidR="003412BB" w:rsidRDefault="003412BB" w:rsidP="00BE5378">
      <w:pPr>
        <w:keepNext/>
        <w:keepLines/>
        <w:ind w:firstLine="0"/>
      </w:pPr>
    </w:p>
    <w:p w14:paraId="135D3FEB" w14:textId="459AEC85" w:rsidR="00490638" w:rsidRDefault="00BD3055" w:rsidP="00BE5378">
      <w:pPr>
        <w:keepNext/>
        <w:keepLines/>
        <w:ind w:firstLine="0"/>
      </w:pPr>
      <w:r>
        <w:rPr>
          <w:noProof/>
        </w:rPr>
        <w:drawing>
          <wp:inline distT="0" distB="0" distL="0" distR="0" wp14:anchorId="7D15A4FE" wp14:editId="3A749E11">
            <wp:extent cx="5698541" cy="2807661"/>
            <wp:effectExtent l="19050" t="19050" r="16510" b="12065"/>
            <wp:docPr id="712987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0851" cy="2808799"/>
                    </a:xfrm>
                    <a:prstGeom prst="rect">
                      <a:avLst/>
                    </a:prstGeom>
                    <a:noFill/>
                    <a:ln>
                      <a:solidFill>
                        <a:schemeClr val="accent1"/>
                      </a:solidFill>
                    </a:ln>
                  </pic:spPr>
                </pic:pic>
              </a:graphicData>
            </a:graphic>
          </wp:inline>
        </w:drawing>
      </w:r>
    </w:p>
    <w:p w14:paraId="72D85559" w14:textId="24F68DEC" w:rsidR="00BD3055" w:rsidRPr="004F29B4" w:rsidRDefault="004F29B4" w:rsidP="00BE5378">
      <w:pPr>
        <w:pStyle w:val="Caption"/>
        <w:keepNext/>
        <w:keepLines/>
        <w:rPr>
          <w:lang w:val="fr-FR"/>
        </w:rPr>
      </w:pPr>
      <w:r>
        <w:tab/>
      </w:r>
      <w:r>
        <w:tab/>
      </w:r>
      <w:r>
        <w:tab/>
      </w:r>
      <w:bookmarkStart w:id="29" w:name="_Toc183709511"/>
      <w:r w:rsidRPr="004F29B4">
        <w:rPr>
          <w:lang w:val="fr-FR"/>
        </w:rPr>
        <w:t xml:space="preserve">Figure </w:t>
      </w:r>
      <w:r>
        <w:fldChar w:fldCharType="begin"/>
      </w:r>
      <w:r w:rsidRPr="004F29B4">
        <w:rPr>
          <w:lang w:val="fr-FR"/>
        </w:rPr>
        <w:instrText xml:space="preserve"> SEQ Figure \* ARABIC </w:instrText>
      </w:r>
      <w:r>
        <w:fldChar w:fldCharType="separate"/>
      </w:r>
      <w:r w:rsidR="00D21825">
        <w:rPr>
          <w:noProof/>
          <w:lang w:val="fr-FR"/>
        </w:rPr>
        <w:t>5</w:t>
      </w:r>
      <w:r>
        <w:fldChar w:fldCharType="end"/>
      </w:r>
      <w:r w:rsidRPr="004F29B4">
        <w:rPr>
          <w:lang w:val="fr-FR"/>
        </w:rPr>
        <w:t xml:space="preserve"> : LA9310 VSPA DMA Rd perf</w:t>
      </w:r>
      <w:bookmarkEnd w:id="29"/>
    </w:p>
    <w:p w14:paraId="5F18AD19" w14:textId="77777777" w:rsidR="004F29B4" w:rsidRDefault="004F29B4" w:rsidP="00BE5378">
      <w:pPr>
        <w:keepNext/>
        <w:keepLines/>
        <w:ind w:firstLine="0"/>
        <w:rPr>
          <w:lang w:val="fr-FR"/>
        </w:rPr>
      </w:pPr>
    </w:p>
    <w:p w14:paraId="2BC9289C" w14:textId="35D68C9D" w:rsidR="00523BD7" w:rsidRDefault="00523BD7" w:rsidP="00523BD7">
      <w:pPr>
        <w:keepNext/>
        <w:keepLines/>
        <w:ind w:firstLine="0"/>
      </w:pPr>
      <w:r>
        <w:t>LA9310 AXI bus supports 4 opened Rd transactions in parallel, so best throughput may be achieved by using 4x DMA channels. VSPA DMA has an option to configure Multi Burst read for a given channels to increase throughput</w:t>
      </w:r>
    </w:p>
    <w:p w14:paraId="6A53A3AE" w14:textId="77777777" w:rsidR="00523BD7" w:rsidRPr="00523BD7" w:rsidRDefault="00523BD7" w:rsidP="00523BD7">
      <w:pPr>
        <w:keepNext/>
        <w:keepLines/>
        <w:ind w:firstLine="0"/>
      </w:pPr>
    </w:p>
    <w:p w14:paraId="04A49C8E" w14:textId="10C0B0B5" w:rsidR="0071142A" w:rsidRDefault="003412BB" w:rsidP="00BE5378">
      <w:pPr>
        <w:keepNext/>
        <w:keepLines/>
        <w:ind w:firstLine="0"/>
      </w:pPr>
      <w:r>
        <w:t xml:space="preserve">This </w:t>
      </w:r>
      <w:r w:rsidR="005D5A50">
        <w:t xml:space="preserve">measurements shows the need for a minimum of 2 channels to support 122.88MSPS with or without </w:t>
      </w:r>
      <w:proofErr w:type="spellStart"/>
      <w:r w:rsidR="005D5A50">
        <w:t>mBurst</w:t>
      </w:r>
      <w:proofErr w:type="spellEnd"/>
      <w:r w:rsidR="005D5A50">
        <w:t xml:space="preserve"> enabled. </w:t>
      </w:r>
    </w:p>
    <w:p w14:paraId="795BD2BD" w14:textId="77777777" w:rsidR="00523BD7" w:rsidRDefault="00523BD7" w:rsidP="00BE5378">
      <w:pPr>
        <w:keepNext/>
        <w:keepLines/>
        <w:ind w:firstLine="0"/>
      </w:pPr>
    </w:p>
    <w:p w14:paraId="296D07C7" w14:textId="545E3712" w:rsidR="005D5A50" w:rsidRDefault="005D5A50" w:rsidP="00BE5378">
      <w:pPr>
        <w:keepNext/>
        <w:keepLines/>
        <w:ind w:firstLine="0"/>
        <w:rPr>
          <w:b/>
          <w:bCs/>
        </w:rPr>
      </w:pPr>
      <w:r w:rsidRPr="005D5A50">
        <w:rPr>
          <w:b/>
          <w:bCs/>
        </w:rPr>
        <w:sym w:font="Wingdings" w:char="F0E0"/>
      </w:r>
      <w:r>
        <w:rPr>
          <w:b/>
          <w:bCs/>
        </w:rPr>
        <w:t xml:space="preserve"> </w:t>
      </w:r>
      <w:r w:rsidRPr="005D5A50">
        <w:rPr>
          <w:b/>
          <w:bCs/>
        </w:rPr>
        <w:t xml:space="preserve">By Default </w:t>
      </w:r>
      <w:proofErr w:type="spellStart"/>
      <w:r w:rsidRPr="005D5A50">
        <w:rPr>
          <w:b/>
          <w:bCs/>
        </w:rPr>
        <w:t>iq</w:t>
      </w:r>
      <w:proofErr w:type="spellEnd"/>
      <w:r w:rsidRPr="005D5A50">
        <w:rPr>
          <w:b/>
          <w:bCs/>
        </w:rPr>
        <w:t>-</w:t>
      </w:r>
      <w:r w:rsidR="00523BD7">
        <w:rPr>
          <w:b/>
          <w:bCs/>
        </w:rPr>
        <w:t>player</w:t>
      </w:r>
      <w:r w:rsidRPr="005D5A50">
        <w:rPr>
          <w:b/>
          <w:bCs/>
        </w:rPr>
        <w:t xml:space="preserve"> will use 2 chan</w:t>
      </w:r>
      <w:r w:rsidR="00200295">
        <w:rPr>
          <w:b/>
          <w:bCs/>
        </w:rPr>
        <w:t>nels</w:t>
      </w:r>
      <w:r w:rsidRPr="005D5A50">
        <w:rPr>
          <w:b/>
          <w:bCs/>
        </w:rPr>
        <w:t xml:space="preserve"> without </w:t>
      </w:r>
      <w:proofErr w:type="spellStart"/>
      <w:r w:rsidRPr="005D5A50">
        <w:rPr>
          <w:b/>
          <w:bCs/>
        </w:rPr>
        <w:t>mBurst</w:t>
      </w:r>
      <w:proofErr w:type="spellEnd"/>
      <w:r w:rsidRPr="005D5A50">
        <w:rPr>
          <w:b/>
          <w:bCs/>
        </w:rPr>
        <w:t xml:space="preserve"> which gives 393MB/s good enough for 61.44MSPS. </w:t>
      </w:r>
    </w:p>
    <w:p w14:paraId="5A680B03" w14:textId="77777777" w:rsidR="00523BD7" w:rsidRDefault="00523BD7" w:rsidP="00BE5378">
      <w:pPr>
        <w:keepNext/>
        <w:keepLines/>
        <w:ind w:firstLine="0"/>
        <w:rPr>
          <w:b/>
          <w:bCs/>
        </w:rPr>
      </w:pPr>
    </w:p>
    <w:p w14:paraId="6F699E74" w14:textId="11436995" w:rsidR="00200295" w:rsidRDefault="005D5A50" w:rsidP="00BE5378">
      <w:pPr>
        <w:keepNext/>
        <w:keepLines/>
        <w:ind w:firstLine="0"/>
        <w:rPr>
          <w:b/>
          <w:bCs/>
        </w:rPr>
      </w:pPr>
      <w:r w:rsidRPr="005D5A50">
        <w:rPr>
          <w:b/>
          <w:bCs/>
        </w:rPr>
        <w:sym w:font="Wingdings" w:char="F0E0"/>
      </w:r>
      <w:r>
        <w:rPr>
          <w:b/>
          <w:bCs/>
        </w:rPr>
        <w:t xml:space="preserve"> </w:t>
      </w:r>
      <w:r w:rsidRPr="005D5A50">
        <w:rPr>
          <w:b/>
          <w:bCs/>
        </w:rPr>
        <w:t>There is an option to use 2chan</w:t>
      </w:r>
      <w:r w:rsidR="00200295">
        <w:rPr>
          <w:b/>
          <w:bCs/>
        </w:rPr>
        <w:t>nels</w:t>
      </w:r>
      <w:r w:rsidRPr="005D5A50">
        <w:rPr>
          <w:b/>
          <w:bCs/>
        </w:rPr>
        <w:t xml:space="preserve"> with </w:t>
      </w:r>
      <w:proofErr w:type="spellStart"/>
      <w:r w:rsidRPr="005D5A50">
        <w:rPr>
          <w:b/>
          <w:bCs/>
        </w:rPr>
        <w:t>mBurst</w:t>
      </w:r>
      <w:proofErr w:type="spellEnd"/>
      <w:r w:rsidRPr="005D5A50">
        <w:rPr>
          <w:b/>
          <w:bCs/>
        </w:rPr>
        <w:t xml:space="preserve"> to sustain 122.88MSPS</w:t>
      </w:r>
      <w:r>
        <w:rPr>
          <w:b/>
          <w:bCs/>
        </w:rPr>
        <w:t xml:space="preserve">, this configuration </w:t>
      </w:r>
      <w:r w:rsidR="00300345">
        <w:rPr>
          <w:b/>
          <w:bCs/>
        </w:rPr>
        <w:t xml:space="preserve">is causing problem for full duplex operation </w:t>
      </w:r>
      <w:r w:rsidR="00523BD7">
        <w:rPr>
          <w:b/>
          <w:bCs/>
        </w:rPr>
        <w:t xml:space="preserve">at 61.44MSPS. Therefore, </w:t>
      </w:r>
      <w:proofErr w:type="spellStart"/>
      <w:r w:rsidR="00523BD7">
        <w:rPr>
          <w:b/>
          <w:bCs/>
        </w:rPr>
        <w:t>iq</w:t>
      </w:r>
      <w:proofErr w:type="spellEnd"/>
      <w:r w:rsidR="00523BD7">
        <w:rPr>
          <w:b/>
          <w:bCs/>
        </w:rPr>
        <w:t xml:space="preserve">-player is using 2 channel without </w:t>
      </w:r>
      <w:proofErr w:type="spellStart"/>
      <w:r w:rsidR="00523BD7">
        <w:rPr>
          <w:b/>
          <w:bCs/>
        </w:rPr>
        <w:t>mBurst</w:t>
      </w:r>
      <w:proofErr w:type="spellEnd"/>
      <w:r w:rsidR="00523BD7">
        <w:rPr>
          <w:b/>
          <w:bCs/>
        </w:rPr>
        <w:t xml:space="preserve"> in FD 61.44MSPS mode, and 2 channel with </w:t>
      </w:r>
      <w:proofErr w:type="spellStart"/>
      <w:r w:rsidR="00523BD7">
        <w:rPr>
          <w:b/>
          <w:bCs/>
        </w:rPr>
        <w:t>mBurst</w:t>
      </w:r>
      <w:proofErr w:type="spellEnd"/>
      <w:r w:rsidR="00523BD7">
        <w:rPr>
          <w:b/>
          <w:bCs/>
        </w:rPr>
        <w:t xml:space="preserve"> in half duplex (</w:t>
      </w:r>
      <w:proofErr w:type="spellStart"/>
      <w:r w:rsidR="00523BD7">
        <w:rPr>
          <w:b/>
          <w:bCs/>
        </w:rPr>
        <w:t>tx</w:t>
      </w:r>
      <w:proofErr w:type="spellEnd"/>
      <w:r w:rsidR="00523BD7">
        <w:rPr>
          <w:b/>
          <w:bCs/>
        </w:rPr>
        <w:t xml:space="preserve"> only) 122.88MSPS.  See parameter “half duplex” :</w:t>
      </w:r>
    </w:p>
    <w:p w14:paraId="4A93B656" w14:textId="77777777" w:rsidR="00200295" w:rsidRDefault="00200295" w:rsidP="008B6E11">
      <w:pPr>
        <w:ind w:firstLine="0"/>
        <w:rPr>
          <w:b/>
          <w:bCs/>
        </w:rPr>
      </w:pPr>
    </w:p>
    <w:p w14:paraId="53ED2047" w14:textId="77777777" w:rsidR="00E63212" w:rsidRDefault="00E63212" w:rsidP="008B6E11">
      <w:pPr>
        <w:ind w:firstLine="0"/>
        <w:rPr>
          <w:b/>
          <w:bCs/>
        </w:rPr>
      </w:pPr>
    </w:p>
    <w:bookmarkStart w:id="30" w:name="_MON_1794303712"/>
    <w:bookmarkEnd w:id="30"/>
    <w:p w14:paraId="481A5E38" w14:textId="653FF869" w:rsidR="00E63212" w:rsidRDefault="00BE5378" w:rsidP="008B6E11">
      <w:pPr>
        <w:ind w:firstLine="0"/>
        <w:rPr>
          <w:b/>
          <w:bCs/>
        </w:rPr>
      </w:pPr>
      <w:r w:rsidRPr="00C717C7">
        <w:rPr>
          <w:bdr w:val="single" w:sz="18" w:space="0" w:color="auto"/>
        </w:rPr>
        <w:object w:dxaOrig="9072" w:dyaOrig="1041" w14:anchorId="369D5739">
          <v:shape id="_x0000_i1032" type="#_x0000_t75" style="width:400.3pt;height:45.65pt" o:ole="" o:bordertopcolor="this" o:borderleftcolor="this" o:borderbottomcolor="this" o:borderrightcolor="this">
            <v:imagedata r:id="rId33" o:title=""/>
            <w10:bordertop type="wave" width="6" shadow="t"/>
            <w10:borderleft type="wave" width="6" shadow="t"/>
            <w10:borderbottom type="wave" width="6" shadow="t"/>
            <w10:borderright type="wave" width="6" shadow="t"/>
          </v:shape>
          <o:OLEObject Type="Embed" ProgID="Word.OpenDocumentText.12" ShapeID="_x0000_i1032" DrawAspect="Content" ObjectID="_1827320193" r:id="rId34"/>
        </w:object>
      </w:r>
    </w:p>
    <w:p w14:paraId="1B58BD43" w14:textId="6F90FE6F" w:rsidR="005D5A50" w:rsidRPr="00200295" w:rsidRDefault="005D5A50" w:rsidP="00200295">
      <w:pPr>
        <w:ind w:firstLine="0"/>
        <w:rPr>
          <w:rFonts w:ascii="Courier New" w:hAnsi="Courier New" w:cs="Courier New"/>
          <w:b/>
          <w:bCs/>
        </w:rPr>
      </w:pPr>
    </w:p>
    <w:p w14:paraId="291A405F" w14:textId="0EC58BEF" w:rsidR="00300345" w:rsidRDefault="00300345">
      <w:pPr>
        <w:pStyle w:val="Heading2"/>
        <w:numPr>
          <w:ilvl w:val="1"/>
          <w:numId w:val="1"/>
        </w:numPr>
      </w:pPr>
      <w:bookmarkStart w:id="31" w:name="_Toc216707162"/>
      <w:r>
        <w:t xml:space="preserve">Host DMA </w:t>
      </w:r>
      <w:r w:rsidR="009C2CAF">
        <w:t>(</w:t>
      </w:r>
      <w:proofErr w:type="spellStart"/>
      <w:r>
        <w:t>edma</w:t>
      </w:r>
      <w:proofErr w:type="spellEnd"/>
      <w:r w:rsidR="009C2CAF">
        <w:t>)</w:t>
      </w:r>
      <w:r>
        <w:t xml:space="preserve"> read and write</w:t>
      </w:r>
      <w:bookmarkEnd w:id="31"/>
    </w:p>
    <w:p w14:paraId="4B0C11F8" w14:textId="77777777" w:rsidR="00300345" w:rsidRDefault="00300345" w:rsidP="008B6E11">
      <w:pPr>
        <w:ind w:firstLine="0"/>
        <w:rPr>
          <w:b/>
          <w:bCs/>
        </w:rPr>
      </w:pPr>
    </w:p>
    <w:p w14:paraId="5B09E8BD" w14:textId="150031C4" w:rsidR="00300345" w:rsidRPr="00300345" w:rsidRDefault="00300345" w:rsidP="008B6E11">
      <w:pPr>
        <w:ind w:firstLine="0"/>
      </w:pPr>
      <w:r w:rsidRPr="00300345">
        <w:t xml:space="preserve">Due to performance limitation using VSPA DMA (mostly in Write), </w:t>
      </w:r>
      <w:proofErr w:type="spellStart"/>
      <w:r w:rsidRPr="00300345">
        <w:t>iq</w:t>
      </w:r>
      <w:proofErr w:type="spellEnd"/>
      <w:r w:rsidRPr="00300345">
        <w:t xml:space="preserve">-player is providing the option to use an external agent on the host performing </w:t>
      </w:r>
      <w:proofErr w:type="spellStart"/>
      <w:r w:rsidRPr="00300345">
        <w:t>iq</w:t>
      </w:r>
      <w:proofErr w:type="spellEnd"/>
      <w:r w:rsidRPr="00300345">
        <w:t xml:space="preserve"> samples transfer from/to </w:t>
      </w:r>
      <w:proofErr w:type="spellStart"/>
      <w:r w:rsidRPr="00300345">
        <w:t>dmem</w:t>
      </w:r>
      <w:proofErr w:type="spellEnd"/>
      <w:r w:rsidRPr="00300345">
        <w:t xml:space="preserve"> to/from DDR using host DMA instead of VSPA DMA.  </w:t>
      </w:r>
      <w:r>
        <w:t xml:space="preserve">Here performance measured using </w:t>
      </w:r>
      <w:proofErr w:type="spellStart"/>
      <w:r>
        <w:t>eDMA</w:t>
      </w:r>
      <w:proofErr w:type="spellEnd"/>
      <w:r>
        <w:t xml:space="preserve"> :</w:t>
      </w:r>
    </w:p>
    <w:p w14:paraId="7AFC4987" w14:textId="77777777" w:rsidR="00300345" w:rsidRPr="005D5A50" w:rsidRDefault="00300345" w:rsidP="008B6E11">
      <w:pPr>
        <w:ind w:firstLine="0"/>
        <w:rPr>
          <w:b/>
          <w:bCs/>
        </w:rPr>
      </w:pPr>
    </w:p>
    <w:p w14:paraId="1102CEC6" w14:textId="1E5A36B5" w:rsidR="0071142A" w:rsidRDefault="0071142A" w:rsidP="008B6E11">
      <w:pPr>
        <w:ind w:firstLine="0"/>
      </w:pPr>
      <w:r>
        <w:rPr>
          <w:noProof/>
        </w:rPr>
        <w:drawing>
          <wp:inline distT="0" distB="0" distL="0" distR="0" wp14:anchorId="05F18AB6" wp14:editId="1AD1322D">
            <wp:extent cx="5478780" cy="3145790"/>
            <wp:effectExtent l="19050" t="19050" r="26670" b="16510"/>
            <wp:docPr id="483361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8780" cy="3145790"/>
                    </a:xfrm>
                    <a:prstGeom prst="rect">
                      <a:avLst/>
                    </a:prstGeom>
                    <a:noFill/>
                    <a:ln>
                      <a:solidFill>
                        <a:schemeClr val="accent1"/>
                      </a:solidFill>
                    </a:ln>
                  </pic:spPr>
                </pic:pic>
              </a:graphicData>
            </a:graphic>
          </wp:inline>
        </w:drawing>
      </w:r>
    </w:p>
    <w:p w14:paraId="68B104E8" w14:textId="718A0CF0" w:rsidR="00300345" w:rsidRDefault="004F29B4" w:rsidP="004F29B4">
      <w:pPr>
        <w:pStyle w:val="Caption"/>
        <w:jc w:val="center"/>
      </w:pPr>
      <w:bookmarkStart w:id="32" w:name="_Toc183709512"/>
      <w:r>
        <w:t xml:space="preserve">Figure </w:t>
      </w:r>
      <w:r>
        <w:fldChar w:fldCharType="begin"/>
      </w:r>
      <w:r>
        <w:instrText xml:space="preserve"> SEQ Figure \* ARABIC </w:instrText>
      </w:r>
      <w:r>
        <w:fldChar w:fldCharType="separate"/>
      </w:r>
      <w:r w:rsidR="00D21825">
        <w:rPr>
          <w:noProof/>
        </w:rPr>
        <w:t>6</w:t>
      </w:r>
      <w:r>
        <w:fldChar w:fldCharType="end"/>
      </w:r>
      <w:r>
        <w:t xml:space="preserve"> : i.mx8mp </w:t>
      </w:r>
      <w:proofErr w:type="spellStart"/>
      <w:r>
        <w:t>edma</w:t>
      </w:r>
      <w:proofErr w:type="spellEnd"/>
      <w:r>
        <w:t xml:space="preserve"> </w:t>
      </w:r>
      <w:proofErr w:type="spellStart"/>
      <w:r>
        <w:t>Wr</w:t>
      </w:r>
      <w:proofErr w:type="spellEnd"/>
      <w:r>
        <w:t>/Rd perf</w:t>
      </w:r>
      <w:bookmarkEnd w:id="32"/>
    </w:p>
    <w:p w14:paraId="6EBBBEA9" w14:textId="272C1C3F" w:rsidR="00300345" w:rsidRDefault="00300345" w:rsidP="008B6E11">
      <w:pPr>
        <w:ind w:firstLine="0"/>
      </w:pPr>
      <w:r>
        <w:t xml:space="preserve">This measurements shows </w:t>
      </w:r>
      <w:proofErr w:type="spellStart"/>
      <w:r>
        <w:t>edma</w:t>
      </w:r>
      <w:proofErr w:type="spellEnd"/>
      <w:r>
        <w:t xml:space="preserve"> is able to sustain up to 700MB/s read and write with large transfer size. This requires to use transfers larger than 2KB to support 122.88MSPS and even </w:t>
      </w:r>
      <w:r w:rsidR="00195F40">
        <w:t>6</w:t>
      </w:r>
      <w:r>
        <w:t>KB to sustain 160MSPS.</w:t>
      </w:r>
      <w:r w:rsidR="00195F40">
        <w:t xml:space="preserve"> </w:t>
      </w:r>
    </w:p>
    <w:p w14:paraId="330BCC59" w14:textId="77777777" w:rsidR="009806A2" w:rsidRDefault="009806A2" w:rsidP="008B6E11">
      <w:pPr>
        <w:ind w:firstLine="0"/>
      </w:pPr>
    </w:p>
    <w:p w14:paraId="5525BF30" w14:textId="44C0B08F" w:rsidR="009806A2" w:rsidRDefault="009806A2" w:rsidP="008B6E11">
      <w:pPr>
        <w:ind w:firstLine="0"/>
      </w:pPr>
    </w:p>
    <w:p w14:paraId="2833C29A" w14:textId="77777777" w:rsidR="009806A2" w:rsidRDefault="009806A2" w:rsidP="008B6E11">
      <w:pPr>
        <w:ind w:firstLine="0"/>
      </w:pPr>
    </w:p>
    <w:p w14:paraId="4AF2F76A" w14:textId="77777777" w:rsidR="004F29B4" w:rsidRDefault="004F29B4" w:rsidP="008B6E11">
      <w:pPr>
        <w:ind w:firstLine="0"/>
      </w:pPr>
    </w:p>
    <w:p w14:paraId="7E0894AC" w14:textId="77777777" w:rsidR="00A765B4" w:rsidRDefault="00A765B4">
      <w:pPr>
        <w:pStyle w:val="Heading2"/>
        <w:numPr>
          <w:ilvl w:val="1"/>
          <w:numId w:val="1"/>
        </w:numPr>
      </w:pPr>
      <w:bookmarkStart w:id="33" w:name="_Toc216707163"/>
      <w:r w:rsidRPr="00DC6458">
        <w:lastRenderedPageBreak/>
        <w:t>VSPA</w:t>
      </w:r>
      <w:r>
        <w:t xml:space="preserve"> DMA consideration</w:t>
      </w:r>
      <w:bookmarkEnd w:id="33"/>
    </w:p>
    <w:p w14:paraId="2A3C7C61" w14:textId="77777777" w:rsidR="00A765B4" w:rsidRDefault="00A765B4" w:rsidP="00DC6458">
      <w:pPr>
        <w:keepNext/>
        <w:keepLines/>
        <w:ind w:firstLine="0"/>
      </w:pPr>
    </w:p>
    <w:p w14:paraId="6D7C4C4F" w14:textId="77777777" w:rsidR="00A765B4" w:rsidRDefault="00A765B4" w:rsidP="00DC6458">
      <w:pPr>
        <w:keepNext/>
        <w:keepLines/>
      </w:pPr>
      <w:r>
        <w:t xml:space="preserve">LA9310 VSPA DMA and system interface is 128-bit AXI3 interface to the system Multi-channel DMA with 3 engines servicing 16 channels </w:t>
      </w:r>
    </w:p>
    <w:p w14:paraId="54885FF2" w14:textId="77777777" w:rsidR="00A765B4" w:rsidRDefault="00A765B4" w:rsidP="00DC6458">
      <w:pPr>
        <w:keepNext/>
        <w:keepLines/>
      </w:pPr>
      <w:r>
        <w:t xml:space="preserve">• Single burst per DMA transaction per channel </w:t>
      </w:r>
    </w:p>
    <w:p w14:paraId="0ED59A76" w14:textId="77777777" w:rsidR="00A765B4" w:rsidRDefault="00A765B4" w:rsidP="00DC6458">
      <w:pPr>
        <w:keepNext/>
        <w:keepLines/>
      </w:pPr>
      <w:r>
        <w:t xml:space="preserve">• Capable of multi-bursts (maximum of 4 consecutive 256B bursts) </w:t>
      </w:r>
    </w:p>
    <w:p w14:paraId="339368A6" w14:textId="77777777" w:rsidR="00A765B4" w:rsidRDefault="00A765B4" w:rsidP="00DC6458">
      <w:pPr>
        <w:keepNext/>
        <w:keepLines/>
      </w:pPr>
      <w:r>
        <w:t>• Strict priority among DMA channels (lower number gets higher priority)</w:t>
      </w:r>
    </w:p>
    <w:p w14:paraId="39228298" w14:textId="77777777" w:rsidR="00A765B4" w:rsidRDefault="00A765B4" w:rsidP="00DC6458">
      <w:pPr>
        <w:keepNext/>
        <w:keepLines/>
      </w:pPr>
    </w:p>
    <w:p w14:paraId="7BF8D655" w14:textId="77777777" w:rsidR="00A765B4" w:rsidRPr="00287B7A" w:rsidRDefault="00A765B4" w:rsidP="00DC6458">
      <w:pPr>
        <w:keepNext/>
        <w:keepLines/>
        <w:ind w:firstLine="0"/>
      </w:pPr>
      <w:r w:rsidRPr="00287B7A">
        <w:rPr>
          <w:lang w:val="fr-FR"/>
        </w:rPr>
        <w:t>LA9310 VSPA has 16 DMA c</w:t>
      </w:r>
      <w:r>
        <w:rPr>
          <w:lang w:val="fr-FR"/>
        </w:rPr>
        <w:t xml:space="preserve">hannels chan0-15. </w:t>
      </w:r>
      <w:r w:rsidRPr="00287B7A">
        <w:t>Each channel has a 2 e</w:t>
      </w:r>
      <w:r>
        <w:t xml:space="preserve">ntries command </w:t>
      </w:r>
      <w:proofErr w:type="spellStart"/>
      <w:r>
        <w:t>fifo</w:t>
      </w:r>
      <w:proofErr w:type="spellEnd"/>
      <w:r>
        <w:t xml:space="preserve"> allowing continuous operation as soon as user ensure a transfer command is available in the second entry when first entry is running. </w:t>
      </w:r>
    </w:p>
    <w:p w14:paraId="14438846" w14:textId="77777777" w:rsidR="00A765B4" w:rsidRDefault="00A765B4" w:rsidP="00DC6458">
      <w:pPr>
        <w:keepNext/>
        <w:keepLines/>
        <w:ind w:firstLine="0"/>
      </w:pPr>
    </w:p>
    <w:p w14:paraId="7DCF8F9C" w14:textId="77777777" w:rsidR="00A765B4" w:rsidRDefault="00A765B4" w:rsidP="00DC6458">
      <w:pPr>
        <w:keepNext/>
        <w:keepLines/>
        <w:ind w:firstLine="0"/>
      </w:pPr>
      <w:r>
        <w:t xml:space="preserve">Amongst 16 channels, </w:t>
      </w:r>
    </w:p>
    <w:p w14:paraId="1EC55DFE" w14:textId="77777777" w:rsidR="00A765B4" w:rsidRDefault="00A765B4">
      <w:pPr>
        <w:pStyle w:val="ListParagraph"/>
        <w:keepNext/>
        <w:keepLines/>
        <w:numPr>
          <w:ilvl w:val="0"/>
          <w:numId w:val="7"/>
        </w:numPr>
      </w:pPr>
      <w:r>
        <w:t xml:space="preserve">chan0 : </w:t>
      </w:r>
      <w:r w:rsidRPr="00D90998">
        <w:t>DMA for High Priority SW Usage</w:t>
      </w:r>
    </w:p>
    <w:p w14:paraId="14B398BE" w14:textId="77777777" w:rsidR="00A765B4" w:rsidRDefault="00A765B4">
      <w:pPr>
        <w:pStyle w:val="ListParagraph"/>
        <w:keepNext/>
        <w:keepLines/>
        <w:numPr>
          <w:ilvl w:val="0"/>
          <w:numId w:val="7"/>
        </w:numPr>
      </w:pPr>
      <w:r>
        <w:t xml:space="preserve">chan1-6 are dedicated to AXIQ ADC </w:t>
      </w:r>
    </w:p>
    <w:p w14:paraId="48F75EBB" w14:textId="77777777" w:rsidR="00A765B4" w:rsidRDefault="00A765B4">
      <w:pPr>
        <w:pStyle w:val="ListParagraph"/>
        <w:keepNext/>
        <w:keepLines/>
        <w:numPr>
          <w:ilvl w:val="0"/>
          <w:numId w:val="7"/>
        </w:numPr>
      </w:pPr>
      <w:r>
        <w:t xml:space="preserve">chan11 is dedicated to AXIQ DAC </w:t>
      </w:r>
    </w:p>
    <w:p w14:paraId="54F9FE21" w14:textId="77777777" w:rsidR="00A765B4" w:rsidRDefault="00A765B4" w:rsidP="00A765B4">
      <w:pPr>
        <w:ind w:firstLine="0"/>
      </w:pPr>
    </w:p>
    <w:p w14:paraId="15971BCC" w14:textId="77777777" w:rsidR="00A765B4" w:rsidRDefault="00A765B4" w:rsidP="00A765B4">
      <w:pPr>
        <w:ind w:firstLine="0"/>
      </w:pPr>
      <w:r>
        <w:t>all others are SW Usage here below how is-player is using DMA channels</w:t>
      </w:r>
    </w:p>
    <w:p w14:paraId="6112127C" w14:textId="77777777" w:rsidR="00A765B4" w:rsidRDefault="00A765B4" w:rsidP="00A765B4">
      <w:pPr>
        <w:ind w:firstLine="0"/>
      </w:pPr>
    </w:p>
    <w:bookmarkStart w:id="34" w:name="_MON_1794303773"/>
    <w:bookmarkEnd w:id="34"/>
    <w:p w14:paraId="2D2302BA" w14:textId="7DF59140" w:rsidR="00E63212" w:rsidRPr="00287B7A" w:rsidRDefault="00E63212" w:rsidP="00A765B4">
      <w:pPr>
        <w:ind w:firstLine="0"/>
      </w:pPr>
      <w:r w:rsidRPr="00C717C7">
        <w:rPr>
          <w:bdr w:val="single" w:sz="18" w:space="0" w:color="auto"/>
        </w:rPr>
        <w:object w:dxaOrig="9072" w:dyaOrig="4102" w14:anchorId="1EA9AE53">
          <v:shape id="_x0000_i1033" type="#_x0000_t75" style="width:6in;height:195.05pt" o:ole="" o:bordertopcolor="this" o:borderleftcolor="this" o:borderbottomcolor="this" o:borderrightcolor="this">
            <v:imagedata r:id="rId36" o:title=""/>
            <w10:bordertop type="wave" width="6" shadow="t"/>
            <w10:borderleft type="wave" width="6" shadow="t"/>
            <w10:borderbottom type="wave" width="6" shadow="t"/>
            <w10:borderright type="wave" width="6" shadow="t"/>
          </v:shape>
          <o:OLEObject Type="Embed" ProgID="Word.OpenDocumentText.12" ShapeID="_x0000_i1033" DrawAspect="Content" ObjectID="_1827320194" r:id="rId37"/>
        </w:object>
      </w:r>
    </w:p>
    <w:p w14:paraId="5FDB6041" w14:textId="77777777" w:rsidR="00A765B4" w:rsidRDefault="00A765B4" w:rsidP="00DC6458">
      <w:pPr>
        <w:keepNext/>
        <w:keepLines/>
        <w:ind w:firstLine="0"/>
      </w:pPr>
    </w:p>
    <w:p w14:paraId="0C93C96C" w14:textId="334774C9" w:rsidR="004F29B4" w:rsidRDefault="004C64DC">
      <w:pPr>
        <w:pStyle w:val="Heading2"/>
        <w:numPr>
          <w:ilvl w:val="1"/>
          <w:numId w:val="1"/>
        </w:numPr>
      </w:pPr>
      <w:bookmarkStart w:id="35" w:name="_Toc216707164"/>
      <w:r w:rsidRPr="00DC6458">
        <w:t>How</w:t>
      </w:r>
      <w:r>
        <w:t xml:space="preserve"> to </w:t>
      </w:r>
      <w:r w:rsidRPr="004C64DC">
        <w:t>maximize the VSPA AXI and DMEM bandwidths</w:t>
      </w:r>
      <w:bookmarkEnd w:id="35"/>
    </w:p>
    <w:p w14:paraId="38721B72" w14:textId="77777777" w:rsidR="004F29B4" w:rsidRDefault="004F29B4" w:rsidP="00DC6458">
      <w:pPr>
        <w:keepNext/>
        <w:keepLines/>
        <w:ind w:firstLine="0"/>
      </w:pPr>
    </w:p>
    <w:p w14:paraId="7ACAD5C4" w14:textId="77777777" w:rsidR="004C64DC" w:rsidRDefault="004C64DC" w:rsidP="00DC6458">
      <w:pPr>
        <w:keepNext/>
        <w:keepLines/>
      </w:pPr>
      <w:r w:rsidRPr="004C64DC">
        <w:t xml:space="preserve">There are 2 VSPA DMEMs, which we called VDMEM (VCPU-DMEM) and IDMEM (IPPU-DMEM). </w:t>
      </w:r>
    </w:p>
    <w:p w14:paraId="4D699A1C" w14:textId="77777777" w:rsidR="004C64DC" w:rsidRPr="004C64DC" w:rsidRDefault="004C64DC" w:rsidP="00DC6458">
      <w:pPr>
        <w:keepNext/>
        <w:keepLines/>
      </w:pPr>
    </w:p>
    <w:p w14:paraId="55B8B790" w14:textId="1AB14123" w:rsidR="004C64DC" w:rsidRDefault="004C64DC" w:rsidP="00DC6458">
      <w:pPr>
        <w:keepNext/>
        <w:keepLines/>
      </w:pPr>
      <w:r w:rsidRPr="004C64DC">
        <w:t>There are separate access arbiters for each DMEM. So if you are having issues with DMEM BW, you should try spreading the BW load between the 2 DMEM instances.</w:t>
      </w:r>
      <w:r>
        <w:t xml:space="preserve"> </w:t>
      </w:r>
      <w:r w:rsidRPr="004C64DC">
        <w:t>How you utilize the DMEM memory map can affect the DMEM BW by a factor of 2…</w:t>
      </w:r>
    </w:p>
    <w:p w14:paraId="6EF85694" w14:textId="77777777" w:rsidR="004C64DC" w:rsidRDefault="004C64DC" w:rsidP="00DC6458">
      <w:pPr>
        <w:keepNext/>
        <w:keepLines/>
      </w:pPr>
    </w:p>
    <w:p w14:paraId="4F551B1E" w14:textId="1AAB8F5A" w:rsidR="004C64DC" w:rsidRPr="004C64DC" w:rsidRDefault="004C64DC" w:rsidP="00DC6458">
      <w:pPr>
        <w:keepNext/>
        <w:keepLines/>
        <w:rPr>
          <w:b/>
          <w:bCs/>
        </w:rPr>
      </w:pPr>
      <w:r w:rsidRPr="004C64DC">
        <w:rPr>
          <w:b/>
          <w:bCs/>
        </w:rPr>
        <w:sym w:font="Wingdings" w:char="F0E0"/>
      </w:r>
      <w:r w:rsidRPr="004C64DC">
        <w:rPr>
          <w:b/>
          <w:bCs/>
        </w:rPr>
        <w:t xml:space="preserve">  </w:t>
      </w:r>
      <w:proofErr w:type="spellStart"/>
      <w:r w:rsidRPr="004C64DC">
        <w:rPr>
          <w:b/>
          <w:bCs/>
        </w:rPr>
        <w:t>iq</w:t>
      </w:r>
      <w:proofErr w:type="spellEnd"/>
      <w:r w:rsidRPr="004C64DC">
        <w:rPr>
          <w:b/>
          <w:bCs/>
        </w:rPr>
        <w:t xml:space="preserve">-player will try to use 2 banks in its </w:t>
      </w:r>
      <w:proofErr w:type="spellStart"/>
      <w:r w:rsidRPr="004C64DC">
        <w:rPr>
          <w:b/>
          <w:bCs/>
        </w:rPr>
        <w:t>tx</w:t>
      </w:r>
      <w:proofErr w:type="spellEnd"/>
      <w:r w:rsidRPr="004C64DC">
        <w:rPr>
          <w:b/>
          <w:bCs/>
        </w:rPr>
        <w:t xml:space="preserve"> and </w:t>
      </w:r>
      <w:proofErr w:type="spellStart"/>
      <w:r w:rsidRPr="004C64DC">
        <w:rPr>
          <w:b/>
          <w:bCs/>
        </w:rPr>
        <w:t>rx</w:t>
      </w:r>
      <w:proofErr w:type="spellEnd"/>
      <w:r w:rsidRPr="004C64DC">
        <w:rPr>
          <w:b/>
          <w:bCs/>
        </w:rPr>
        <w:t xml:space="preserve"> processing chain. The opportunity to change bank happen when performing either QEC or Decimation processing. Those VSPA kernel could be either executed “in place” and stay on same bank or use different input and output buffers which allows to change buffer location. In the 1T1R firmware bank transition will happen during QEC, in 1T2R and 1T4R transition will happen at </w:t>
      </w:r>
      <w:proofErr w:type="spellStart"/>
      <w:r w:rsidRPr="004C64DC">
        <w:rPr>
          <w:b/>
          <w:bCs/>
        </w:rPr>
        <w:t>rx</w:t>
      </w:r>
      <w:proofErr w:type="spellEnd"/>
      <w:r w:rsidRPr="004C64DC">
        <w:rPr>
          <w:b/>
          <w:bCs/>
        </w:rPr>
        <w:t xml:space="preserve"> decimation stage. </w:t>
      </w:r>
    </w:p>
    <w:p w14:paraId="2A66FBF6" w14:textId="77777777" w:rsidR="004C64DC" w:rsidRPr="004C64DC" w:rsidRDefault="004C64DC" w:rsidP="00DC6458">
      <w:pPr>
        <w:keepNext/>
        <w:keepLines/>
      </w:pPr>
      <w:r w:rsidRPr="004C64DC">
        <w:t> </w:t>
      </w:r>
    </w:p>
    <w:p w14:paraId="4BDCCE61" w14:textId="77777777" w:rsidR="004C64DC" w:rsidRPr="004C64DC" w:rsidRDefault="004C64DC" w:rsidP="00DC6458">
      <w:pPr>
        <w:keepNext/>
        <w:keepLines/>
      </w:pPr>
      <w:r w:rsidRPr="004C64DC">
        <w:t>It’s also helpful to DMEM BW if the DMA and AXI slave data transfers are aligned to the AXI and DMEM data bus widths. Align the AXI side to AXI width and the DMEM side to DMEM width.</w:t>
      </w:r>
    </w:p>
    <w:p w14:paraId="70E63A0C" w14:textId="77777777" w:rsidR="004C64DC" w:rsidRPr="004C64DC" w:rsidRDefault="004C64DC" w:rsidP="00DC6458">
      <w:pPr>
        <w:keepNext/>
        <w:keepLines/>
      </w:pPr>
      <w:r w:rsidRPr="004C64DC">
        <w:t> </w:t>
      </w:r>
    </w:p>
    <w:p w14:paraId="4B4DE442" w14:textId="77777777" w:rsidR="004C64DC" w:rsidRPr="004C64DC" w:rsidRDefault="004C64DC" w:rsidP="00DC6458">
      <w:pPr>
        <w:keepNext/>
        <w:keepLines/>
      </w:pPr>
      <w:r w:rsidRPr="004C64DC">
        <w:t>On the AXI side, make sure the data origin is aligned to a 4K byte boundary, which will minimize 4K boundary crossings and therefore maximize burst lengths.</w:t>
      </w:r>
    </w:p>
    <w:p w14:paraId="063A823C" w14:textId="77777777" w:rsidR="004C64DC" w:rsidRPr="004C64DC" w:rsidRDefault="004C64DC" w:rsidP="004C64DC">
      <w:r w:rsidRPr="004C64DC">
        <w:t> </w:t>
      </w:r>
    </w:p>
    <w:p w14:paraId="0DA2EB80" w14:textId="77777777" w:rsidR="004C64DC" w:rsidRPr="004C64DC" w:rsidRDefault="004C64DC" w:rsidP="004C64DC">
      <w:r w:rsidRPr="004C64DC">
        <w:t>If you want to boost the outstanding transactions on a DMA channel you can use multi-burst, but it would not be useful for AXIQ, just for DDR.</w:t>
      </w:r>
    </w:p>
    <w:p w14:paraId="3E314DB7" w14:textId="77777777" w:rsidR="004C64DC" w:rsidRPr="004C64DC" w:rsidRDefault="004C64DC" w:rsidP="004C64DC">
      <w:r w:rsidRPr="004C64DC">
        <w:t> </w:t>
      </w:r>
    </w:p>
    <w:p w14:paraId="047F3283" w14:textId="77777777" w:rsidR="004C64DC" w:rsidRPr="004C64DC" w:rsidRDefault="004C64DC" w:rsidP="004C64DC">
      <w:r w:rsidRPr="004C64DC">
        <w:t>Also, I assume the channel FIFOs are being topped off and never allowed to fully empty…</w:t>
      </w:r>
    </w:p>
    <w:p w14:paraId="1EC17494" w14:textId="77777777" w:rsidR="004C64DC" w:rsidRPr="004C64DC" w:rsidRDefault="004C64DC" w:rsidP="004C64DC">
      <w:r w:rsidRPr="004C64DC">
        <w:t> </w:t>
      </w:r>
    </w:p>
    <w:p w14:paraId="7EA212F3" w14:textId="77777777" w:rsidR="004C64DC" w:rsidRPr="004C64DC" w:rsidRDefault="004C64DC" w:rsidP="004C64DC">
      <w:r w:rsidRPr="004C64DC">
        <w:t>Remember DMA channel 0 is highest priority and not subject to the round robin DMA channel arbitration. Use it if want guaranteed BW at the expense of the other requestors, avoid it if you prefer BW equality.</w:t>
      </w:r>
    </w:p>
    <w:p w14:paraId="2ABDF588" w14:textId="77777777" w:rsidR="004C64DC" w:rsidRPr="004C64DC" w:rsidRDefault="004C64DC" w:rsidP="004C64DC">
      <w:r w:rsidRPr="004C64DC">
        <w:t> </w:t>
      </w:r>
    </w:p>
    <w:p w14:paraId="5481229E" w14:textId="59C6EC56" w:rsidR="004C64DC" w:rsidRDefault="004C64DC" w:rsidP="004C64DC">
      <w:r w:rsidRPr="004C64DC">
        <w:t xml:space="preserve">There is only one write engine, but there are at least 2 read engines on </w:t>
      </w:r>
      <w:r>
        <w:t>LA9310</w:t>
      </w:r>
      <w:r w:rsidRPr="004C64DC">
        <w:t>. You can parallelize AXI reads and writes if they are running on different channels.</w:t>
      </w:r>
    </w:p>
    <w:p w14:paraId="77155E9E" w14:textId="77777777" w:rsidR="00AF4647" w:rsidRDefault="00AF4647" w:rsidP="004C64DC"/>
    <w:p w14:paraId="7A720DED" w14:textId="042ADC82" w:rsidR="00485E08" w:rsidRPr="00485E08" w:rsidRDefault="00485E08" w:rsidP="007B4277">
      <w:pPr>
        <w:keepNext/>
        <w:keepLines/>
        <w:ind w:firstLine="0"/>
      </w:pPr>
      <w:r>
        <w:lastRenderedPageBreak/>
        <w:t xml:space="preserve">In addition </w:t>
      </w:r>
      <w:r w:rsidRPr="00485E08">
        <w:t>VSPA DMEM access priority from highest to lowest is:</w:t>
      </w:r>
    </w:p>
    <w:p w14:paraId="048D3B48" w14:textId="77777777" w:rsidR="00485E08" w:rsidRPr="00485E08" w:rsidRDefault="00485E08" w:rsidP="007B4277">
      <w:pPr>
        <w:keepNext/>
        <w:keepLines/>
        <w:ind w:firstLine="0"/>
      </w:pPr>
      <w:r w:rsidRPr="00485E08">
        <w:t> </w:t>
      </w:r>
    </w:p>
    <w:p w14:paraId="3927E823" w14:textId="77777777" w:rsidR="00485E08" w:rsidRPr="00485E08" w:rsidRDefault="00485E08">
      <w:pPr>
        <w:keepNext/>
        <w:keepLines/>
        <w:numPr>
          <w:ilvl w:val="0"/>
          <w:numId w:val="6"/>
        </w:numPr>
      </w:pPr>
      <w:r w:rsidRPr="00485E08">
        <w:t>DMA writing DMEM</w:t>
      </w:r>
    </w:p>
    <w:p w14:paraId="4B015C48" w14:textId="77777777" w:rsidR="00485E08" w:rsidRPr="00485E08" w:rsidRDefault="00485E08">
      <w:pPr>
        <w:keepNext/>
        <w:keepLines/>
        <w:numPr>
          <w:ilvl w:val="0"/>
          <w:numId w:val="6"/>
        </w:numPr>
      </w:pPr>
      <w:r w:rsidRPr="00485E08">
        <w:t>DMA reading DMEM</w:t>
      </w:r>
    </w:p>
    <w:p w14:paraId="0E3E20A2" w14:textId="1284BCFF" w:rsidR="00485E08" w:rsidRPr="00485E08" w:rsidRDefault="00485E08">
      <w:pPr>
        <w:keepNext/>
        <w:keepLines/>
        <w:numPr>
          <w:ilvl w:val="0"/>
          <w:numId w:val="6"/>
        </w:numPr>
      </w:pPr>
      <w:r w:rsidRPr="00485E08">
        <w:t>AXI slave (</w:t>
      </w:r>
      <w:r>
        <w:t xml:space="preserve"> access outside toward PCI/DDR)</w:t>
      </w:r>
    </w:p>
    <w:p w14:paraId="00769E9A" w14:textId="77777777" w:rsidR="00485E08" w:rsidRPr="00485E08" w:rsidRDefault="00485E08">
      <w:pPr>
        <w:keepNext/>
        <w:keepLines/>
        <w:numPr>
          <w:ilvl w:val="0"/>
          <w:numId w:val="6"/>
        </w:numPr>
      </w:pPr>
      <w:r w:rsidRPr="00485E08">
        <w:t>IPPU</w:t>
      </w:r>
    </w:p>
    <w:p w14:paraId="61AF32D0" w14:textId="77777777" w:rsidR="00485E08" w:rsidRPr="00485E08" w:rsidRDefault="00485E08">
      <w:pPr>
        <w:keepNext/>
        <w:keepLines/>
        <w:numPr>
          <w:ilvl w:val="0"/>
          <w:numId w:val="6"/>
        </w:numPr>
      </w:pPr>
      <w:r w:rsidRPr="00485E08">
        <w:t>Debug</w:t>
      </w:r>
    </w:p>
    <w:p w14:paraId="193D5099" w14:textId="77777777" w:rsidR="00485E08" w:rsidRPr="00485E08" w:rsidRDefault="00485E08">
      <w:pPr>
        <w:keepNext/>
        <w:keepLines/>
        <w:numPr>
          <w:ilvl w:val="0"/>
          <w:numId w:val="6"/>
        </w:numPr>
      </w:pPr>
      <w:r w:rsidRPr="00485E08">
        <w:t>VCPU</w:t>
      </w:r>
    </w:p>
    <w:p w14:paraId="31C93517" w14:textId="77777777" w:rsidR="00485E08" w:rsidRDefault="00485E08" w:rsidP="007B4277">
      <w:pPr>
        <w:keepNext/>
        <w:keepLines/>
        <w:ind w:firstLine="0"/>
      </w:pPr>
    </w:p>
    <w:p w14:paraId="016C331F" w14:textId="0D190A41" w:rsidR="00485E08" w:rsidRDefault="00485E08" w:rsidP="007B4277">
      <w:pPr>
        <w:keepNext/>
        <w:keepLines/>
        <w:ind w:firstLine="0"/>
        <w:rPr>
          <w:sz w:val="26"/>
          <w:szCs w:val="26"/>
        </w:rPr>
      </w:pPr>
      <w:r>
        <w:rPr>
          <w:sz w:val="26"/>
          <w:szCs w:val="26"/>
        </w:rPr>
        <w:t>VSPA memories are single port memories</w:t>
      </w:r>
    </w:p>
    <w:p w14:paraId="5AB531FB" w14:textId="285935A8" w:rsidR="00485E08" w:rsidRDefault="00485E08" w:rsidP="007B4277">
      <w:pPr>
        <w:keepNext/>
        <w:keepLines/>
        <w:ind w:firstLine="0"/>
        <w:rPr>
          <w:sz w:val="26"/>
          <w:szCs w:val="26"/>
        </w:rPr>
      </w:pPr>
      <w:r>
        <w:rPr>
          <w:sz w:val="26"/>
          <w:szCs w:val="26"/>
        </w:rPr>
        <w:t>16KB VCPU Data Memory (VDMEM): 128 x 1024b - 16-bit writes</w:t>
      </w:r>
    </w:p>
    <w:p w14:paraId="584168DA" w14:textId="07822F32" w:rsidR="00485E08" w:rsidRDefault="00485E08" w:rsidP="007B4277">
      <w:pPr>
        <w:keepNext/>
        <w:keepLines/>
        <w:ind w:firstLine="0"/>
      </w:pPr>
      <w:r>
        <w:rPr>
          <w:sz w:val="26"/>
          <w:szCs w:val="26"/>
        </w:rPr>
        <w:t>16KB IPPU Data Memory (IDMEM) 128 x 1024b - 16-bit writes</w:t>
      </w:r>
    </w:p>
    <w:p w14:paraId="6AA80605" w14:textId="77777777" w:rsidR="004C64DC" w:rsidRPr="00AF4647" w:rsidRDefault="004C64DC" w:rsidP="008B6E11">
      <w:pPr>
        <w:ind w:firstLine="0"/>
      </w:pPr>
    </w:p>
    <w:p w14:paraId="4B467EFF" w14:textId="6E4D52C7" w:rsidR="004F29B4" w:rsidRDefault="00AF4647">
      <w:pPr>
        <w:pStyle w:val="Heading2"/>
        <w:numPr>
          <w:ilvl w:val="1"/>
          <w:numId w:val="1"/>
        </w:numPr>
      </w:pPr>
      <w:bookmarkStart w:id="36" w:name="_Toc216707165"/>
      <w:r>
        <w:t>Wh</w:t>
      </w:r>
      <w:r w:rsidR="00485E08">
        <w:t xml:space="preserve">y not </w:t>
      </w:r>
      <w:r>
        <w:t xml:space="preserve">using LA9310 TCM memory to extend </w:t>
      </w:r>
      <w:proofErr w:type="spellStart"/>
      <w:r>
        <w:t>dmem</w:t>
      </w:r>
      <w:proofErr w:type="spellEnd"/>
      <w:r>
        <w:t xml:space="preserve"> </w:t>
      </w:r>
      <w:proofErr w:type="spellStart"/>
      <w:r>
        <w:t>fifo</w:t>
      </w:r>
      <w:proofErr w:type="spellEnd"/>
      <w:r>
        <w:t xml:space="preserve"> size</w:t>
      </w:r>
      <w:bookmarkEnd w:id="36"/>
    </w:p>
    <w:p w14:paraId="238F521E" w14:textId="77777777" w:rsidR="00AF4647" w:rsidRDefault="00AF4647" w:rsidP="00DC6458">
      <w:pPr>
        <w:keepNext/>
        <w:keepLines/>
        <w:ind w:firstLine="0"/>
      </w:pPr>
    </w:p>
    <w:p w14:paraId="65FD1A24" w14:textId="08AB27F8" w:rsidR="00AF4647" w:rsidRPr="00AF4647" w:rsidRDefault="00AF4647" w:rsidP="00DC6458">
      <w:pPr>
        <w:keepNext/>
        <w:keepLines/>
        <w:ind w:firstLine="0"/>
      </w:pPr>
      <w:r>
        <w:t>T</w:t>
      </w:r>
      <w:r w:rsidRPr="00AF4647">
        <w:t>he</w:t>
      </w:r>
      <w:r>
        <w:t xml:space="preserve"> LA9310 M4</w:t>
      </w:r>
      <w:r w:rsidRPr="00AF4647">
        <w:t xml:space="preserve"> D-MEM 64K is a single-port 32-bit wide SRAM. </w:t>
      </w:r>
      <w:r>
        <w:t xml:space="preserve"> It relies on </w:t>
      </w:r>
      <w:r w:rsidRPr="00AF4647">
        <w:t>32-bit AHB interfaces</w:t>
      </w:r>
      <w:r>
        <w:t xml:space="preserve"> which will not bring good performance </w:t>
      </w:r>
      <w:r w:rsidRPr="00AF4647">
        <w:t>when accessing it from outside the m4 complex</w:t>
      </w:r>
      <w:r>
        <w:t xml:space="preserve"> </w:t>
      </w:r>
      <w:r w:rsidRPr="00AF4647">
        <w:t>:</w:t>
      </w:r>
    </w:p>
    <w:p w14:paraId="39E0C539" w14:textId="77777777" w:rsidR="00AF4647" w:rsidRPr="00AF4647" w:rsidRDefault="00AF4647" w:rsidP="00DC6458">
      <w:pPr>
        <w:keepNext/>
        <w:keepLines/>
        <w:ind w:firstLine="0"/>
      </w:pPr>
      <w:r w:rsidRPr="00AF4647">
        <w:t> </w:t>
      </w:r>
    </w:p>
    <w:p w14:paraId="7EFAF5FE" w14:textId="77777777" w:rsidR="00AF4647" w:rsidRDefault="00AF4647" w:rsidP="00DC6458">
      <w:pPr>
        <w:keepNext/>
        <w:keepLines/>
        <w:ind w:firstLine="0"/>
      </w:pPr>
      <w:r w:rsidRPr="00AF4647">
        <w:t>The m4 TCM D-MEM could be accessed by the m4, in competition with external initiators.</w:t>
      </w:r>
    </w:p>
    <w:p w14:paraId="260C9CC8" w14:textId="77777777" w:rsidR="00AF4647" w:rsidRPr="00AF4647" w:rsidRDefault="00AF4647" w:rsidP="00DC6458">
      <w:pPr>
        <w:keepNext/>
        <w:keepLines/>
        <w:ind w:firstLine="0"/>
      </w:pPr>
    </w:p>
    <w:p w14:paraId="053AC6BC" w14:textId="77777777" w:rsidR="00AF4647" w:rsidRDefault="00AF4647" w:rsidP="00DC6458">
      <w:pPr>
        <w:keepNext/>
        <w:keepLines/>
        <w:ind w:firstLine="0"/>
      </w:pPr>
      <w:r w:rsidRPr="00AF4647">
        <w:t>m4 interface clock speed</w:t>
      </w:r>
      <w:r>
        <w:t xml:space="preserve"> is </w:t>
      </w:r>
      <w:r w:rsidRPr="00AF4647">
        <w:t xml:space="preserve">slower than VSPA, and </w:t>
      </w:r>
      <w:r>
        <w:t xml:space="preserve">is </w:t>
      </w:r>
      <w:r w:rsidRPr="00AF4647">
        <w:t>using an async bridge. That increases latency</w:t>
      </w:r>
      <w:r>
        <w:t xml:space="preserve"> and reduces </w:t>
      </w:r>
      <w:r w:rsidRPr="00AF4647">
        <w:t>BW.</w:t>
      </w:r>
      <w:r>
        <w:t xml:space="preserve"> </w:t>
      </w:r>
      <w:r w:rsidRPr="00AF4647">
        <w:t xml:space="preserve">TCM is a 32-bit wide single port SRAM, it can only manage a peak of 4 bytes read </w:t>
      </w:r>
      <w:r>
        <w:t>OR</w:t>
      </w:r>
      <w:r w:rsidRPr="00AF4647">
        <w:t xml:space="preserve"> 4 bytes write per m4 cycle, not both.</w:t>
      </w:r>
      <w:r>
        <w:t xml:space="preserve"> </w:t>
      </w:r>
      <w:r w:rsidRPr="00AF4647">
        <w:t>m4 is at 245.5 MHz, the max. theoretical BW of m4 TCM is 982 Mbytes/sec.</w:t>
      </w:r>
      <w:r>
        <w:t xml:space="preserve"> Which means 491MB/s </w:t>
      </w:r>
      <w:proofErr w:type="spellStart"/>
      <w:r>
        <w:t>Wr</w:t>
      </w:r>
      <w:proofErr w:type="spellEnd"/>
      <w:r>
        <w:t xml:space="preserve"> and Rd. </w:t>
      </w:r>
    </w:p>
    <w:p w14:paraId="439EF488" w14:textId="77777777" w:rsidR="00AF4647" w:rsidRDefault="00AF4647" w:rsidP="00DC6458">
      <w:pPr>
        <w:keepNext/>
        <w:keepLines/>
        <w:ind w:firstLine="0"/>
      </w:pPr>
    </w:p>
    <w:p w14:paraId="314B81CD" w14:textId="573F318D" w:rsidR="00AF4647" w:rsidRDefault="00AF4647" w:rsidP="00DC6458">
      <w:pPr>
        <w:keepNext/>
        <w:keepLines/>
        <w:ind w:firstLine="0"/>
        <w:rPr>
          <w:b/>
          <w:bCs/>
        </w:rPr>
      </w:pPr>
      <w:r w:rsidRPr="00485E08">
        <w:rPr>
          <w:b/>
          <w:bCs/>
        </w:rPr>
        <w:sym w:font="Wingdings" w:char="F0E0"/>
      </w:r>
      <w:r w:rsidRPr="00485E08">
        <w:rPr>
          <w:b/>
          <w:bCs/>
        </w:rPr>
        <w:t xml:space="preserve"> TCM performance is not better than direct access to host DDR across </w:t>
      </w:r>
      <w:r w:rsidR="00485E08" w:rsidRPr="00485E08">
        <w:rPr>
          <w:b/>
          <w:bCs/>
        </w:rPr>
        <w:t>PC</w:t>
      </w:r>
      <w:r w:rsidR="0008239F">
        <w:rPr>
          <w:b/>
          <w:bCs/>
        </w:rPr>
        <w:t>I</w:t>
      </w:r>
      <w:r w:rsidR="00485E08" w:rsidRPr="00485E08">
        <w:rPr>
          <w:b/>
          <w:bCs/>
        </w:rPr>
        <w:t xml:space="preserve">, hence there is no interest for </w:t>
      </w:r>
      <w:proofErr w:type="spellStart"/>
      <w:r w:rsidR="00485E08" w:rsidRPr="00485E08">
        <w:rPr>
          <w:b/>
          <w:bCs/>
        </w:rPr>
        <w:t>iq</w:t>
      </w:r>
      <w:proofErr w:type="spellEnd"/>
      <w:r w:rsidR="00485E08" w:rsidRPr="00485E08">
        <w:rPr>
          <w:b/>
          <w:bCs/>
        </w:rPr>
        <w:t xml:space="preserve">-player to use TCM as intermediate </w:t>
      </w:r>
      <w:proofErr w:type="spellStart"/>
      <w:r w:rsidR="00485E08" w:rsidRPr="00485E08">
        <w:rPr>
          <w:b/>
          <w:bCs/>
        </w:rPr>
        <w:t>fifo</w:t>
      </w:r>
      <w:proofErr w:type="spellEnd"/>
      <w:r w:rsidR="00485E08" w:rsidRPr="00485E08">
        <w:rPr>
          <w:b/>
          <w:bCs/>
        </w:rPr>
        <w:t xml:space="preserve">, so transfer will be direct from/to </w:t>
      </w:r>
      <w:proofErr w:type="spellStart"/>
      <w:r w:rsidR="00485E08" w:rsidRPr="00485E08">
        <w:rPr>
          <w:b/>
          <w:bCs/>
        </w:rPr>
        <w:t>dmem</w:t>
      </w:r>
      <w:proofErr w:type="spellEnd"/>
      <w:r w:rsidR="00485E08" w:rsidRPr="00485E08">
        <w:rPr>
          <w:b/>
          <w:bCs/>
        </w:rPr>
        <w:t xml:space="preserve"> to/from DDR.</w:t>
      </w:r>
    </w:p>
    <w:p w14:paraId="679C8BA6" w14:textId="77777777" w:rsidR="00200295" w:rsidRPr="00AF4647" w:rsidRDefault="00200295" w:rsidP="00AF4647">
      <w:pPr>
        <w:ind w:firstLine="0"/>
        <w:rPr>
          <w:b/>
          <w:bCs/>
        </w:rPr>
      </w:pPr>
    </w:p>
    <w:p w14:paraId="4C628239" w14:textId="52645C1B" w:rsidR="00524CDB" w:rsidRPr="00524CDB" w:rsidRDefault="00A87C01">
      <w:pPr>
        <w:pStyle w:val="Heading1"/>
        <w:numPr>
          <w:ilvl w:val="0"/>
          <w:numId w:val="1"/>
        </w:numPr>
      </w:pPr>
      <w:bookmarkStart w:id="37" w:name="_Toc216707166"/>
      <w:r>
        <w:lastRenderedPageBreak/>
        <w:t xml:space="preserve">PCI read/write </w:t>
      </w:r>
      <w:r w:rsidR="00D97D7B">
        <w:t>access</w:t>
      </w:r>
      <w:r w:rsidR="00840C56">
        <w:t>es</w:t>
      </w:r>
      <w:r w:rsidR="00D97D7B">
        <w:t xml:space="preserve"> </w:t>
      </w:r>
      <w:r w:rsidR="00C11C1B">
        <w:t>to LA9310 DMEM</w:t>
      </w:r>
      <w:bookmarkEnd w:id="37"/>
    </w:p>
    <w:p w14:paraId="49E6A21E" w14:textId="77777777" w:rsidR="00C11C1B" w:rsidRDefault="00C11C1B" w:rsidP="00DC6458">
      <w:pPr>
        <w:keepNext/>
        <w:keepLines/>
      </w:pPr>
    </w:p>
    <w:p w14:paraId="38DB5AD4" w14:textId="7286E5B4" w:rsidR="0008239F" w:rsidRDefault="0008239F" w:rsidP="00DC6458">
      <w:pPr>
        <w:keepNext/>
        <w:keepLines/>
        <w:ind w:firstLine="0"/>
      </w:pPr>
      <w:r>
        <w:t xml:space="preserve">In addition to </w:t>
      </w:r>
      <w:r w:rsidR="00C51C9D">
        <w:t xml:space="preserve">radio data </w:t>
      </w:r>
      <w:r>
        <w:t>transfer over PCI, the</w:t>
      </w:r>
      <w:r w:rsidR="00C51C9D">
        <w:t>re</w:t>
      </w:r>
      <w:r>
        <w:t xml:space="preserve"> is need to </w:t>
      </w:r>
      <w:r w:rsidR="00C51C9D">
        <w:t xml:space="preserve">expose </w:t>
      </w:r>
      <w:r>
        <w:t xml:space="preserve">control and statistic data. </w:t>
      </w:r>
    </w:p>
    <w:p w14:paraId="5BBE59CF" w14:textId="77777777" w:rsidR="00961759" w:rsidRDefault="00961759" w:rsidP="00DC6458">
      <w:pPr>
        <w:keepNext/>
        <w:keepLines/>
        <w:ind w:firstLine="0"/>
      </w:pPr>
    </w:p>
    <w:p w14:paraId="549CA1D3" w14:textId="04A533AA" w:rsidR="0008239F" w:rsidRDefault="0008239F">
      <w:pPr>
        <w:pStyle w:val="ListParagraph"/>
        <w:keepNext/>
        <w:keepLines/>
        <w:numPr>
          <w:ilvl w:val="0"/>
          <w:numId w:val="8"/>
        </w:numPr>
      </w:pPr>
      <w:proofErr w:type="spellStart"/>
      <w:r w:rsidRPr="0008239F">
        <w:t>iq_mon</w:t>
      </w:r>
      <w:proofErr w:type="spellEnd"/>
      <w:r w:rsidRPr="0008239F">
        <w:t xml:space="preserve"> : </w:t>
      </w:r>
      <w:r>
        <w:t>host</w:t>
      </w:r>
      <w:r w:rsidRPr="0008239F">
        <w:t xml:space="preserve"> app nee</w:t>
      </w:r>
      <w:r>
        <w:t xml:space="preserve">ds access to VSPA firmware </w:t>
      </w:r>
      <w:r w:rsidR="00D20D04">
        <w:t>statistics</w:t>
      </w:r>
      <w:r>
        <w:t xml:space="preserve"> in </w:t>
      </w:r>
      <w:proofErr w:type="spellStart"/>
      <w:r>
        <w:t>dmem</w:t>
      </w:r>
      <w:proofErr w:type="spellEnd"/>
    </w:p>
    <w:p w14:paraId="5BA1FBBA" w14:textId="21A51296" w:rsidR="0008239F" w:rsidRDefault="0008239F">
      <w:pPr>
        <w:pStyle w:val="ListParagraph"/>
        <w:keepNext/>
        <w:keepLines/>
        <w:numPr>
          <w:ilvl w:val="0"/>
          <w:numId w:val="8"/>
        </w:numPr>
      </w:pPr>
      <w:r>
        <w:t>lib-</w:t>
      </w:r>
      <w:proofErr w:type="spellStart"/>
      <w:r>
        <w:t>iqplayer</w:t>
      </w:r>
      <w:proofErr w:type="spellEnd"/>
      <w:r>
        <w:t xml:space="preserve">: host app needs access to VSPA flow control context </w:t>
      </w:r>
      <w:r w:rsidR="000811B5">
        <w:t xml:space="preserve">to </w:t>
      </w:r>
      <w:r w:rsidR="00D20D04">
        <w:t>control</w:t>
      </w:r>
      <w:r w:rsidR="000811B5">
        <w:t xml:space="preserve"> </w:t>
      </w:r>
      <w:proofErr w:type="spellStart"/>
      <w:r w:rsidR="000811B5">
        <w:t>tx</w:t>
      </w:r>
      <w:proofErr w:type="spellEnd"/>
      <w:r w:rsidR="000811B5">
        <w:t>/</w:t>
      </w:r>
      <w:proofErr w:type="spellStart"/>
      <w:r w:rsidR="000811B5">
        <w:t>rx</w:t>
      </w:r>
      <w:proofErr w:type="spellEnd"/>
      <w:r w:rsidR="000811B5">
        <w:t xml:space="preserve"> </w:t>
      </w:r>
      <w:proofErr w:type="spellStart"/>
      <w:r w:rsidR="000811B5">
        <w:t>fifos</w:t>
      </w:r>
      <w:proofErr w:type="spellEnd"/>
    </w:p>
    <w:p w14:paraId="5F812431" w14:textId="77777777" w:rsidR="000811B5" w:rsidRPr="0008239F" w:rsidRDefault="000811B5" w:rsidP="00DC6458">
      <w:pPr>
        <w:pStyle w:val="ListParagraph"/>
        <w:keepNext/>
        <w:keepLines/>
        <w:ind w:left="1080" w:firstLine="0"/>
      </w:pPr>
    </w:p>
    <w:p w14:paraId="6702EB32" w14:textId="215F764B" w:rsidR="000811B5" w:rsidRDefault="000811B5" w:rsidP="00DC6458">
      <w:pPr>
        <w:keepNext/>
        <w:keepLines/>
        <w:ind w:firstLine="0"/>
      </w:pPr>
      <w:r>
        <w:t xml:space="preserve">As a general principle, it is preferable to perform write accesses over PCI bus rather than reads. </w:t>
      </w:r>
      <w:r w:rsidR="00C51C9D">
        <w:t xml:space="preserve">A </w:t>
      </w:r>
      <w:r>
        <w:t xml:space="preserve">PCI read transaction stay open as long as the data comes back for the far end partner. PCI </w:t>
      </w:r>
      <w:r w:rsidR="00C51C9D">
        <w:t xml:space="preserve">read </w:t>
      </w:r>
      <w:r>
        <w:t>initiator ha</w:t>
      </w:r>
      <w:r w:rsidR="00C51C9D">
        <w:t>s</w:t>
      </w:r>
      <w:r>
        <w:t xml:space="preserve"> usually a limited number of transaction</w:t>
      </w:r>
      <w:r w:rsidR="00C51C9D">
        <w:t>s</w:t>
      </w:r>
      <w:r>
        <w:t xml:space="preserve"> which can be open</w:t>
      </w:r>
      <w:r w:rsidR="00C51C9D">
        <w:t>ed</w:t>
      </w:r>
      <w:r>
        <w:t xml:space="preserve"> in parallel, a read transaction can </w:t>
      </w:r>
      <w:r w:rsidR="004F4AD7">
        <w:t xml:space="preserve">stall the initiator and create performance </w:t>
      </w:r>
      <w:r w:rsidR="00C51C9D">
        <w:t>penalty</w:t>
      </w:r>
      <w:r w:rsidR="004F4AD7">
        <w:t xml:space="preserve">. </w:t>
      </w:r>
      <w:r>
        <w:t xml:space="preserve">When </w:t>
      </w:r>
      <w:r w:rsidR="00C51C9D">
        <w:t xml:space="preserve">a </w:t>
      </w:r>
      <w:r>
        <w:t>PCI</w:t>
      </w:r>
      <w:r w:rsidR="00C51C9D">
        <w:t xml:space="preserve"> write</w:t>
      </w:r>
      <w:r>
        <w:t xml:space="preserve"> transaction </w:t>
      </w:r>
      <w:r w:rsidR="00C51C9D">
        <w:t>is</w:t>
      </w:r>
      <w:r>
        <w:t xml:space="preserve"> “posted”</w:t>
      </w:r>
      <w:r w:rsidR="00C51C9D">
        <w:t>,</w:t>
      </w:r>
      <w:r>
        <w:t xml:space="preserve"> </w:t>
      </w:r>
      <w:r w:rsidR="00C51C9D">
        <w:t>it</w:t>
      </w:r>
      <w:r>
        <w:t xml:space="preserve"> do</w:t>
      </w:r>
      <w:r w:rsidR="00C51C9D">
        <w:t>es</w:t>
      </w:r>
      <w:r>
        <w:t xml:space="preserve">n’t need to stay open and will not be limited by the number of transaction the initiator is able to open in parallel. </w:t>
      </w:r>
      <w:r w:rsidR="00D20D04">
        <w:t xml:space="preserve">Based on this, </w:t>
      </w:r>
      <w:proofErr w:type="spellStart"/>
      <w:r w:rsidR="00D20D04">
        <w:t>iq</w:t>
      </w:r>
      <w:proofErr w:type="spellEnd"/>
      <w:r w:rsidR="00D20D04">
        <w:t xml:space="preserve">-player is implementing an “VSPA </w:t>
      </w:r>
      <w:proofErr w:type="spellStart"/>
      <w:r w:rsidR="00D20D04">
        <w:t>dmem</w:t>
      </w:r>
      <w:proofErr w:type="spellEnd"/>
      <w:r w:rsidR="00D20D04">
        <w:t xml:space="preserve"> proxy” mechanism as described in next section.</w:t>
      </w:r>
    </w:p>
    <w:p w14:paraId="563DF0B7" w14:textId="7838E537" w:rsidR="0008239F" w:rsidRDefault="0008239F" w:rsidP="00DC6458">
      <w:pPr>
        <w:keepNext/>
        <w:keepLines/>
        <w:ind w:firstLine="0"/>
      </w:pPr>
    </w:p>
    <w:p w14:paraId="204E120E" w14:textId="0B105702" w:rsidR="00D20D04" w:rsidRPr="00524CDB" w:rsidRDefault="00D20D04">
      <w:pPr>
        <w:pStyle w:val="Heading1"/>
        <w:pageBreakBefore/>
        <w:numPr>
          <w:ilvl w:val="0"/>
          <w:numId w:val="1"/>
        </w:numPr>
      </w:pPr>
      <w:bookmarkStart w:id="38" w:name="_Toc216707167"/>
      <w:r>
        <w:lastRenderedPageBreak/>
        <w:t xml:space="preserve">VSPA Firmware API/ABI , the “VSPA </w:t>
      </w:r>
      <w:proofErr w:type="spellStart"/>
      <w:r>
        <w:t>dmem</w:t>
      </w:r>
      <w:proofErr w:type="spellEnd"/>
      <w:r>
        <w:t xml:space="preserve"> proxy”</w:t>
      </w:r>
      <w:bookmarkEnd w:id="38"/>
      <w:r>
        <w:t xml:space="preserve"> </w:t>
      </w:r>
    </w:p>
    <w:p w14:paraId="3BB13CAB" w14:textId="77777777" w:rsidR="00D20D04" w:rsidRDefault="00D20D04" w:rsidP="00163C74">
      <w:pPr>
        <w:keepNext/>
        <w:keepLines/>
        <w:ind w:firstLine="0"/>
      </w:pPr>
    </w:p>
    <w:p w14:paraId="4A0373E0" w14:textId="77777777" w:rsidR="00163C74" w:rsidRDefault="00D20D04" w:rsidP="00163C74">
      <w:pPr>
        <w:keepNext/>
        <w:keepLines/>
        <w:ind w:firstLine="0"/>
      </w:pPr>
      <w:r>
        <w:t xml:space="preserve">For portability and performance reason, </w:t>
      </w:r>
      <w:proofErr w:type="spellStart"/>
      <w:r w:rsidR="004F4AD7">
        <w:t>iq</w:t>
      </w:r>
      <w:proofErr w:type="spellEnd"/>
      <w:r w:rsidR="004F4AD7">
        <w:t xml:space="preserve">-player is implementing an “VSPA </w:t>
      </w:r>
      <w:proofErr w:type="spellStart"/>
      <w:r w:rsidR="004F4AD7">
        <w:t>dmem</w:t>
      </w:r>
      <w:proofErr w:type="spellEnd"/>
      <w:r w:rsidR="004F4AD7">
        <w:t xml:space="preserve"> proxy” mechanism, where all the information </w:t>
      </w:r>
      <w:r w:rsidR="00163C74">
        <w:t>the</w:t>
      </w:r>
      <w:r w:rsidR="004F4AD7">
        <w:t xml:space="preserve"> host may need to access in VSPA </w:t>
      </w:r>
      <w:proofErr w:type="spellStart"/>
      <w:r w:rsidR="004F4AD7">
        <w:t>dmem</w:t>
      </w:r>
      <w:proofErr w:type="spellEnd"/>
      <w:r w:rsidR="004F4AD7">
        <w:t xml:space="preserve"> will be mirrored in the host DDR to remove PCI read transaction. </w:t>
      </w:r>
    </w:p>
    <w:p w14:paraId="55421036" w14:textId="77777777" w:rsidR="00163C74" w:rsidRDefault="00163C74" w:rsidP="00163C74">
      <w:pPr>
        <w:keepNext/>
        <w:keepLines/>
        <w:ind w:firstLine="0"/>
      </w:pPr>
    </w:p>
    <w:p w14:paraId="3C28A877" w14:textId="3F85F99B" w:rsidR="004F4AD7" w:rsidRDefault="007E37E3" w:rsidP="00163C74">
      <w:pPr>
        <w:keepNext/>
        <w:keepLines/>
        <w:ind w:firstLine="0"/>
      </w:pPr>
      <w:r>
        <w:t xml:space="preserve">This </w:t>
      </w:r>
      <w:proofErr w:type="spellStart"/>
      <w:r>
        <w:t>vspa</w:t>
      </w:r>
      <w:proofErr w:type="spellEnd"/>
      <w:r>
        <w:t xml:space="preserve"> </w:t>
      </w:r>
      <w:proofErr w:type="spellStart"/>
      <w:r>
        <w:t>dmem</w:t>
      </w:r>
      <w:proofErr w:type="spellEnd"/>
      <w:r>
        <w:t xml:space="preserve"> structure is defined in </w:t>
      </w:r>
      <w:proofErr w:type="spellStart"/>
      <w:r w:rsidRPr="007E37E3">
        <w:t>vspa_dmem_proxy.h</w:t>
      </w:r>
      <w:proofErr w:type="spellEnd"/>
      <w:r>
        <w:t xml:space="preserve"> header file and it holds all needed </w:t>
      </w:r>
      <w:proofErr w:type="spellStart"/>
      <w:r>
        <w:t>informations</w:t>
      </w:r>
      <w:proofErr w:type="spellEnd"/>
      <w:r>
        <w:t xml:space="preserve"> needed to interface with the </w:t>
      </w:r>
      <w:proofErr w:type="spellStart"/>
      <w:r>
        <w:t>vspa</w:t>
      </w:r>
      <w:proofErr w:type="spellEnd"/>
      <w:r>
        <w:t xml:space="preserve"> firmware. This structure along with the </w:t>
      </w:r>
      <w:proofErr w:type="spellStart"/>
      <w:r>
        <w:t>vspa</w:t>
      </w:r>
      <w:proofErr w:type="spellEnd"/>
      <w:r>
        <w:t xml:space="preserve"> mailbox definition will be main API</w:t>
      </w:r>
      <w:r w:rsidR="00C11C1B">
        <w:t>/ABI</w:t>
      </w:r>
      <w:r>
        <w:t xml:space="preserve"> between the host utilities </w:t>
      </w:r>
      <w:proofErr w:type="spellStart"/>
      <w:r>
        <w:t>iq_mon</w:t>
      </w:r>
      <w:proofErr w:type="spellEnd"/>
      <w:r>
        <w:t xml:space="preserve">, </w:t>
      </w:r>
      <w:proofErr w:type="spellStart"/>
      <w:r>
        <w:t>lib_iqplayer</w:t>
      </w:r>
      <w:proofErr w:type="spellEnd"/>
      <w:r>
        <w:t xml:space="preserve"> and the firmware. The utilities will be compatible with any firmware as far as those APIs stay unchanged. As we have seen </w:t>
      </w:r>
      <w:proofErr w:type="spellStart"/>
      <w:r>
        <w:t>lib_iqplayer</w:t>
      </w:r>
      <w:proofErr w:type="spellEnd"/>
      <w:r>
        <w:t xml:space="preserve"> also need to write control flow status into </w:t>
      </w:r>
      <w:proofErr w:type="spellStart"/>
      <w:r>
        <w:t>dmem</w:t>
      </w:r>
      <w:proofErr w:type="spellEnd"/>
      <w:r>
        <w:t xml:space="preserve">, the </w:t>
      </w:r>
      <w:proofErr w:type="spellStart"/>
      <w:r>
        <w:t>vspa</w:t>
      </w:r>
      <w:proofErr w:type="spellEnd"/>
      <w:r>
        <w:t xml:space="preserve"> </w:t>
      </w:r>
      <w:proofErr w:type="spellStart"/>
      <w:r>
        <w:t>dmem</w:t>
      </w:r>
      <w:proofErr w:type="spellEnd"/>
      <w:r>
        <w:t xml:space="preserve"> proxy also provide the offset to with structure in the </w:t>
      </w:r>
      <w:proofErr w:type="spellStart"/>
      <w:r w:rsidRPr="007E37E3">
        <w:rPr>
          <w:rFonts w:ascii="Courier New" w:hAnsi="Courier New" w:cs="Courier New"/>
          <w:color w:val="0000C0"/>
          <w:sz w:val="20"/>
          <w:szCs w:val="20"/>
          <w:lang w:eastAsia="zh-CN"/>
        </w:rPr>
        <w:t>dmemProxyOffset</w:t>
      </w:r>
      <w:proofErr w:type="spellEnd"/>
      <w:r w:rsidRPr="007E37E3">
        <w:rPr>
          <w:rFonts w:ascii="Courier New" w:hAnsi="Courier New" w:cs="Courier New"/>
          <w:color w:val="0000C0"/>
          <w:sz w:val="20"/>
          <w:szCs w:val="20"/>
          <w:lang w:eastAsia="zh-CN"/>
        </w:rPr>
        <w:t xml:space="preserve"> </w:t>
      </w:r>
      <w:r w:rsidRPr="007E37E3">
        <w:t>field</w:t>
      </w:r>
      <w:r>
        <w:rPr>
          <w:rFonts w:ascii="Courier New" w:hAnsi="Courier New" w:cs="Courier New"/>
          <w:color w:val="0000C0"/>
          <w:sz w:val="20"/>
          <w:szCs w:val="20"/>
          <w:lang w:eastAsia="zh-CN"/>
        </w:rPr>
        <w:t>.</w:t>
      </w:r>
      <w:r>
        <w:t xml:space="preserve">    </w:t>
      </w:r>
    </w:p>
    <w:p w14:paraId="227BC89A" w14:textId="77777777" w:rsidR="006F04D3" w:rsidRDefault="006F04D3" w:rsidP="00163C74">
      <w:pPr>
        <w:keepNext/>
        <w:keepLines/>
        <w:ind w:firstLine="0"/>
      </w:pPr>
    </w:p>
    <w:p w14:paraId="035A7377" w14:textId="77777777" w:rsidR="00163C74" w:rsidRPr="00163C74" w:rsidRDefault="00163C74" w:rsidP="00163C74">
      <w:pPr>
        <w:keepNext/>
        <w:keepLines/>
        <w:ind w:firstLine="0"/>
      </w:pPr>
      <w:r>
        <w:rPr>
          <w:noProof/>
        </w:rPr>
        <w:drawing>
          <wp:anchor distT="0" distB="0" distL="114300" distR="114300" simplePos="0" relativeHeight="251665408" behindDoc="0" locked="0" layoutInCell="1" allowOverlap="1" wp14:anchorId="32215286" wp14:editId="4367ACE8">
            <wp:simplePos x="0" y="0"/>
            <wp:positionH relativeFrom="column">
              <wp:posOffset>-351638</wp:posOffset>
            </wp:positionH>
            <wp:positionV relativeFrom="paragraph">
              <wp:posOffset>248247</wp:posOffset>
            </wp:positionV>
            <wp:extent cx="6632575" cy="3339465"/>
            <wp:effectExtent l="19050" t="19050" r="15875" b="13335"/>
            <wp:wrapTopAndBottom/>
            <wp:docPr id="1374570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32575" cy="3339465"/>
                    </a:xfrm>
                    <a:prstGeom prst="rect">
                      <a:avLst/>
                    </a:prstGeom>
                    <a:noFill/>
                    <a:ln>
                      <a:solidFill>
                        <a:schemeClr val="accent1"/>
                      </a:solidFill>
                    </a:ln>
                  </pic:spPr>
                </pic:pic>
              </a:graphicData>
            </a:graphic>
            <wp14:sizeRelH relativeFrom="margin">
              <wp14:pctWidth>0</wp14:pctWidth>
            </wp14:sizeRelH>
          </wp:anchor>
        </w:drawing>
      </w:r>
    </w:p>
    <w:p w14:paraId="400C478A" w14:textId="1FDD1ED7" w:rsidR="00163C74" w:rsidRPr="00925DC3" w:rsidRDefault="00163C74" w:rsidP="00163C74">
      <w:pPr>
        <w:pStyle w:val="Caption"/>
        <w:keepNext/>
        <w:keepLines/>
        <w:jc w:val="center"/>
      </w:pPr>
      <w:bookmarkStart w:id="39" w:name="_Toc183709513"/>
      <w:r w:rsidRPr="00925DC3">
        <w:t xml:space="preserve">Figure </w:t>
      </w:r>
      <w:r>
        <w:fldChar w:fldCharType="begin"/>
      </w:r>
      <w:r w:rsidRPr="00925DC3">
        <w:instrText xml:space="preserve"> SEQ Figure \* ARABIC </w:instrText>
      </w:r>
      <w:r>
        <w:fldChar w:fldCharType="separate"/>
      </w:r>
      <w:r w:rsidR="00D21825">
        <w:rPr>
          <w:noProof/>
        </w:rPr>
        <w:t>7</w:t>
      </w:r>
      <w:r>
        <w:fldChar w:fldCharType="end"/>
      </w:r>
      <w:r w:rsidRPr="00925DC3">
        <w:t xml:space="preserve">: </w:t>
      </w:r>
      <w:proofErr w:type="spellStart"/>
      <w:r w:rsidRPr="00925DC3">
        <w:t>vspa</w:t>
      </w:r>
      <w:proofErr w:type="spellEnd"/>
      <w:r w:rsidRPr="00925DC3">
        <w:t xml:space="preserve"> </w:t>
      </w:r>
      <w:proofErr w:type="spellStart"/>
      <w:r w:rsidRPr="00925DC3">
        <w:t>dmem</w:t>
      </w:r>
      <w:proofErr w:type="spellEnd"/>
      <w:r w:rsidRPr="00925DC3">
        <w:t xml:space="preserve"> proxy structure</w:t>
      </w:r>
      <w:bookmarkEnd w:id="39"/>
    </w:p>
    <w:p w14:paraId="4B3BD8D1" w14:textId="77777777" w:rsidR="006F04D3" w:rsidRDefault="006F04D3" w:rsidP="006F04D3">
      <w:pPr>
        <w:rPr>
          <w:rFonts w:asciiTheme="minorHAnsi" w:hAnsiTheme="minorHAnsi"/>
          <w:sz w:val="24"/>
        </w:rPr>
      </w:pPr>
    </w:p>
    <w:p w14:paraId="71AD6C18" w14:textId="77777777" w:rsidR="006F04D3" w:rsidRDefault="006F04D3" w:rsidP="006F04D3">
      <w:r w:rsidRPr="00087394">
        <w:rPr>
          <w:rFonts w:asciiTheme="minorHAnsi" w:hAnsiTheme="minorHAnsi"/>
          <w:sz w:val="24"/>
        </w:rPr>
        <w:t>By</w:t>
      </w:r>
      <w:r>
        <w:rPr>
          <w:rFonts w:asciiTheme="minorHAnsi" w:hAnsiTheme="minorHAnsi"/>
          <w:sz w:val="24"/>
        </w:rPr>
        <w:t xml:space="preserve"> convention,</w:t>
      </w:r>
      <w:r w:rsidRPr="00087394">
        <w:rPr>
          <w:rFonts w:asciiTheme="minorHAnsi" w:hAnsiTheme="minorHAnsi"/>
          <w:sz w:val="24"/>
        </w:rPr>
        <w:t xml:space="preserve"> </w:t>
      </w:r>
      <w:proofErr w:type="spellStart"/>
      <w:r>
        <w:rPr>
          <w:rFonts w:ascii="Courier New" w:hAnsi="Courier New" w:cs="Courier New"/>
          <w:color w:val="005032"/>
          <w:sz w:val="20"/>
          <w:szCs w:val="20"/>
          <w:highlight w:val="lightGray"/>
        </w:rPr>
        <w:t>s_vspa_dmem_proxy</w:t>
      </w:r>
      <w:proofErr w:type="spellEnd"/>
      <w:r>
        <w:rPr>
          <w:rFonts w:ascii="Courier New" w:hAnsi="Courier New" w:cs="Courier New"/>
          <w:color w:val="005032"/>
          <w:sz w:val="20"/>
          <w:szCs w:val="20"/>
        </w:rPr>
        <w:t xml:space="preserve"> </w:t>
      </w:r>
      <w:r w:rsidRPr="0088779C">
        <w:rPr>
          <w:rFonts w:asciiTheme="minorHAnsi" w:hAnsiTheme="minorHAnsi"/>
          <w:sz w:val="24"/>
        </w:rPr>
        <w:t xml:space="preserve">structure </w:t>
      </w:r>
      <w:r>
        <w:t>is located at last 1KB of IQFLOOD region in host DDR.</w:t>
      </w:r>
    </w:p>
    <w:p w14:paraId="43516334" w14:textId="77777777" w:rsidR="006F04D3" w:rsidRDefault="006F04D3" w:rsidP="006F04D3"/>
    <w:p w14:paraId="41F56FFF" w14:textId="51F9A7F6" w:rsidR="006F04D3" w:rsidRDefault="006F04D3" w:rsidP="006F04D3">
      <w:r>
        <w:lastRenderedPageBreak/>
        <w:t xml:space="preserve">  </w:t>
      </w:r>
      <w:proofErr w:type="spellStart"/>
      <w:r w:rsidRPr="0088779C">
        <w:rPr>
          <w:rFonts w:ascii="Courier New" w:hAnsi="Courier New" w:cs="Courier New"/>
          <w:color w:val="1F497D" w:themeColor="text2"/>
          <w:sz w:val="20"/>
          <w:szCs w:val="20"/>
          <w:highlight w:val="lightGray"/>
        </w:rPr>
        <w:t>tx_state_readonly</w:t>
      </w:r>
      <w:proofErr w:type="spellEnd"/>
      <w:r>
        <w:rPr>
          <w:rFonts w:ascii="Courier New" w:hAnsi="Courier New" w:cs="Courier New"/>
          <w:color w:val="1F497D" w:themeColor="text2"/>
          <w:sz w:val="20"/>
          <w:szCs w:val="20"/>
        </w:rPr>
        <w:t>,</w:t>
      </w:r>
      <w:r w:rsidRPr="0088779C">
        <w:rPr>
          <w:rFonts w:ascii="Courier New" w:hAnsi="Courier New" w:cs="Courier New"/>
          <w:color w:val="1F497D" w:themeColor="text2"/>
          <w:sz w:val="20"/>
          <w:szCs w:val="20"/>
          <w:highlight w:val="lightGray"/>
        </w:rPr>
        <w:t xml:space="preserve"> </w:t>
      </w:r>
      <w:proofErr w:type="spellStart"/>
      <w:r>
        <w:rPr>
          <w:rFonts w:ascii="Courier New" w:hAnsi="Courier New" w:cs="Courier New"/>
          <w:color w:val="1F497D" w:themeColor="text2"/>
          <w:sz w:val="20"/>
          <w:szCs w:val="20"/>
          <w:highlight w:val="lightGray"/>
        </w:rPr>
        <w:t>r</w:t>
      </w:r>
      <w:r w:rsidRPr="0088779C">
        <w:rPr>
          <w:rFonts w:ascii="Courier New" w:hAnsi="Courier New" w:cs="Courier New"/>
          <w:color w:val="1F497D" w:themeColor="text2"/>
          <w:sz w:val="20"/>
          <w:szCs w:val="20"/>
          <w:highlight w:val="lightGray"/>
        </w:rPr>
        <w:t>x_state_readonly</w:t>
      </w:r>
      <w:proofErr w:type="spellEnd"/>
      <w:r>
        <w:rPr>
          <w:rFonts w:ascii="Courier New" w:hAnsi="Courier New" w:cs="Courier New"/>
          <w:color w:val="1F497D" w:themeColor="text2"/>
          <w:sz w:val="20"/>
          <w:szCs w:val="20"/>
        </w:rPr>
        <w:t xml:space="preserve"> </w:t>
      </w:r>
      <w:r w:rsidRPr="00087394">
        <w:t>and</w:t>
      </w:r>
      <w:r>
        <w:rPr>
          <w:rFonts w:ascii="Courier New" w:hAnsi="Courier New" w:cs="Courier New"/>
          <w:color w:val="1F497D" w:themeColor="text2"/>
          <w:sz w:val="20"/>
          <w:szCs w:val="20"/>
        </w:rPr>
        <w:t xml:space="preserve"> </w:t>
      </w:r>
      <w:proofErr w:type="spellStart"/>
      <w:r>
        <w:rPr>
          <w:rFonts w:ascii="Courier New" w:hAnsi="Courier New" w:cs="Courier New"/>
          <w:color w:val="1F497D" w:themeColor="text2"/>
          <w:sz w:val="20"/>
          <w:szCs w:val="20"/>
          <w:highlight w:val="lightGray"/>
        </w:rPr>
        <w:t>vspa_stats</w:t>
      </w:r>
      <w:proofErr w:type="spellEnd"/>
      <w:r>
        <w:rPr>
          <w:rFonts w:ascii="Courier New" w:hAnsi="Courier New" w:cs="Courier New"/>
          <w:color w:val="1F497D" w:themeColor="text2"/>
          <w:sz w:val="20"/>
          <w:szCs w:val="20"/>
        </w:rPr>
        <w:t xml:space="preserve"> </w:t>
      </w:r>
      <w:r>
        <w:t xml:space="preserve">are read only for the host </w:t>
      </w:r>
      <w:proofErr w:type="spellStart"/>
      <w:r>
        <w:t>sw</w:t>
      </w:r>
      <w:proofErr w:type="spellEnd"/>
      <w:r>
        <w:t xml:space="preserve"> and is by VSPA firmware at runtime using VSPA DMA to copy/mirror structures from </w:t>
      </w:r>
      <w:proofErr w:type="spellStart"/>
      <w:r>
        <w:t>dmem</w:t>
      </w:r>
      <w:proofErr w:type="spellEnd"/>
      <w:r>
        <w:t xml:space="preserve"> to DDR. </w:t>
      </w:r>
    </w:p>
    <w:p w14:paraId="7FD667E5" w14:textId="77777777" w:rsidR="006F04D3" w:rsidRDefault="006F04D3" w:rsidP="006F04D3"/>
    <w:p w14:paraId="5F5CA95C" w14:textId="77777777" w:rsidR="006F04D3" w:rsidRDefault="006F04D3" w:rsidP="006F04D3">
      <w:r>
        <w:t xml:space="preserve">Some information such as host flow control or stats fetch request flag, will be accessed by </w:t>
      </w:r>
      <w:proofErr w:type="spellStart"/>
      <w:r>
        <w:t>liq_iqplayer</w:t>
      </w:r>
      <w:proofErr w:type="spellEnd"/>
      <w:r>
        <w:t xml:space="preserve"> or </w:t>
      </w:r>
      <w:proofErr w:type="spellStart"/>
      <w:r>
        <w:t>iq_mon</w:t>
      </w:r>
      <w:proofErr w:type="spellEnd"/>
      <w:r>
        <w:t xml:space="preserve"> directly in </w:t>
      </w:r>
      <w:proofErr w:type="spellStart"/>
      <w:r>
        <w:t>vspa</w:t>
      </w:r>
      <w:proofErr w:type="spellEnd"/>
      <w:r>
        <w:t xml:space="preserve"> </w:t>
      </w:r>
      <w:proofErr w:type="spellStart"/>
      <w:r>
        <w:t>dmem</w:t>
      </w:r>
      <w:proofErr w:type="spellEnd"/>
      <w:r>
        <w:t xml:space="preserve">, location in </w:t>
      </w:r>
      <w:proofErr w:type="spellStart"/>
      <w:r>
        <w:t>dmem</w:t>
      </w:r>
      <w:proofErr w:type="spellEnd"/>
      <w:r>
        <w:t xml:space="preserve"> of the original structure is given is exported in </w:t>
      </w:r>
      <w:proofErr w:type="spellStart"/>
      <w:r>
        <w:t>dmemProxyOffset</w:t>
      </w:r>
      <w:proofErr w:type="spellEnd"/>
      <w:r>
        <w:t xml:space="preserve"> field. </w:t>
      </w:r>
    </w:p>
    <w:p w14:paraId="500C4FB3" w14:textId="77777777" w:rsidR="00163C74" w:rsidRDefault="00163C74" w:rsidP="000811B5">
      <w:pPr>
        <w:ind w:firstLine="0"/>
      </w:pPr>
    </w:p>
    <w:bookmarkStart w:id="40" w:name="_MON_1794308648"/>
    <w:bookmarkEnd w:id="40"/>
    <w:p w14:paraId="74F707AE" w14:textId="7CCA2748" w:rsidR="00577A51" w:rsidRDefault="006F04D3" w:rsidP="000811B5">
      <w:pPr>
        <w:ind w:firstLine="0"/>
      </w:pPr>
      <w:r w:rsidRPr="00C717C7">
        <w:rPr>
          <w:bdr w:val="single" w:sz="18" w:space="0" w:color="auto"/>
        </w:rPr>
        <w:object w:dxaOrig="9406" w:dyaOrig="7250" w14:anchorId="34416C02">
          <v:shape id="_x0000_i1034" type="#_x0000_t75" style="width:447.6pt;height:344.95pt" o:ole="" o:bordertopcolor="this" o:borderleftcolor="this" o:borderbottomcolor="this" o:borderrightcolor="this">
            <v:imagedata r:id="rId39" o:title=""/>
            <w10:bordertop type="wave" width="6" shadow="t"/>
            <w10:borderleft type="wave" width="6" shadow="t"/>
            <w10:borderbottom type="wave" width="6" shadow="t"/>
            <w10:borderright type="wave" width="6" shadow="t"/>
          </v:shape>
          <o:OLEObject Type="Embed" ProgID="Word.OpenDocumentText.12" ShapeID="_x0000_i1034" DrawAspect="Content" ObjectID="_1827320195" r:id="rId40"/>
        </w:object>
      </w:r>
    </w:p>
    <w:p w14:paraId="5783096D" w14:textId="77777777" w:rsidR="000811B5" w:rsidRDefault="000811B5" w:rsidP="000811B5">
      <w:pPr>
        <w:ind w:firstLine="0"/>
      </w:pPr>
    </w:p>
    <w:p w14:paraId="159948E2" w14:textId="77777777" w:rsidR="00163C74" w:rsidRDefault="00163C74" w:rsidP="00087394"/>
    <w:p w14:paraId="0616B8BD" w14:textId="77777777" w:rsidR="009A46F4" w:rsidRPr="00087394" w:rsidRDefault="009A46F4" w:rsidP="0088779C">
      <w:pPr>
        <w:ind w:firstLine="0"/>
        <w:rPr>
          <w:lang w:val="fr-FR"/>
        </w:rPr>
      </w:pPr>
    </w:p>
    <w:p w14:paraId="66672A27" w14:textId="01357534" w:rsidR="00B53D8C" w:rsidRPr="00532596" w:rsidRDefault="00B53D8C">
      <w:pPr>
        <w:pStyle w:val="Heading1"/>
        <w:numPr>
          <w:ilvl w:val="0"/>
          <w:numId w:val="1"/>
        </w:numPr>
      </w:pPr>
      <w:bookmarkStart w:id="41" w:name="_Toc216707168"/>
      <w:proofErr w:type="spellStart"/>
      <w:r w:rsidRPr="00532596">
        <w:lastRenderedPageBreak/>
        <w:t>iq_mon</w:t>
      </w:r>
      <w:proofErr w:type="spellEnd"/>
      <w:r w:rsidRPr="00532596">
        <w:t xml:space="preserve"> : statistics monitoring</w:t>
      </w:r>
      <w:bookmarkEnd w:id="41"/>
    </w:p>
    <w:p w14:paraId="63268825" w14:textId="77777777" w:rsidR="00490638" w:rsidRDefault="00490638" w:rsidP="00424131">
      <w:pPr>
        <w:keepNext/>
        <w:keepLines/>
      </w:pPr>
    </w:p>
    <w:p w14:paraId="06807CB8" w14:textId="77777777" w:rsidR="00AB27BF" w:rsidRDefault="00B53D8C" w:rsidP="00424131">
      <w:pPr>
        <w:keepNext/>
        <w:keepLines/>
      </w:pPr>
      <w:proofErr w:type="spellStart"/>
      <w:r>
        <w:t>iq</w:t>
      </w:r>
      <w:proofErr w:type="spellEnd"/>
      <w:r>
        <w:t>-player provides an statistics monitoring utility</w:t>
      </w:r>
      <w:r w:rsidR="00AB27BF">
        <w:t xml:space="preserve"> </w:t>
      </w:r>
      <w:proofErr w:type="spellStart"/>
      <w:r w:rsidR="00AB27BF">
        <w:t>iq_mon</w:t>
      </w:r>
      <w:proofErr w:type="spellEnd"/>
      <w:r>
        <w:t xml:space="preserve">, this is very simple tool monitoring the </w:t>
      </w:r>
      <w:proofErr w:type="spellStart"/>
      <w:r>
        <w:t>t_stats</w:t>
      </w:r>
      <w:proofErr w:type="spellEnd"/>
      <w:r>
        <w:t xml:space="preserve"> structure in the </w:t>
      </w:r>
      <w:proofErr w:type="spellStart"/>
      <w:r>
        <w:t>vspa</w:t>
      </w:r>
      <w:proofErr w:type="spellEnd"/>
      <w:r>
        <w:t xml:space="preserve"> </w:t>
      </w:r>
      <w:proofErr w:type="spellStart"/>
      <w:r>
        <w:t>dmem</w:t>
      </w:r>
      <w:proofErr w:type="spellEnd"/>
      <w:r>
        <w:t xml:space="preserve"> proxy region in DDR. It captures values every second and compute </w:t>
      </w:r>
      <w:r w:rsidR="00AB27BF">
        <w:t xml:space="preserve">bandwidth for relevant items. </w:t>
      </w:r>
    </w:p>
    <w:p w14:paraId="39A0F36D" w14:textId="33A68F41" w:rsidR="00B53D8C" w:rsidRDefault="00AB27BF" w:rsidP="00424131">
      <w:pPr>
        <w:keepNext/>
        <w:keepLines/>
      </w:pPr>
      <w:proofErr w:type="spellStart"/>
      <w:r>
        <w:t>iq_mon</w:t>
      </w:r>
      <w:proofErr w:type="spellEnd"/>
      <w:r>
        <w:t xml:space="preserve"> retrieve number of channels in the </w:t>
      </w:r>
      <w:proofErr w:type="spellStart"/>
      <w:r>
        <w:t>vspa</w:t>
      </w:r>
      <w:proofErr w:type="spellEnd"/>
      <w:r>
        <w:t xml:space="preserve"> </w:t>
      </w:r>
      <w:proofErr w:type="spellStart"/>
      <w:r>
        <w:t>dmem</w:t>
      </w:r>
      <w:proofErr w:type="spellEnd"/>
      <w:r>
        <w:t xml:space="preserve"> proxy to adapt the info displayed. </w:t>
      </w:r>
    </w:p>
    <w:p w14:paraId="7FE31AAB" w14:textId="59A7B94A" w:rsidR="00AB27BF" w:rsidRDefault="00AB27BF" w:rsidP="00424131">
      <w:pPr>
        <w:keepNext/>
        <w:keepLines/>
      </w:pPr>
      <w:proofErr w:type="spellStart"/>
      <w:r>
        <w:t>iq_mon</w:t>
      </w:r>
      <w:proofErr w:type="spellEnd"/>
      <w:r>
        <w:t xml:space="preserve"> can be started on a dedicated ssh shell on the target to monitor activities and checkout possible </w:t>
      </w:r>
      <w:proofErr w:type="spellStart"/>
      <w:r>
        <w:t>Fifo</w:t>
      </w:r>
      <w:proofErr w:type="spellEnd"/>
      <w:r>
        <w:t xml:space="preserve"> underrun/overrun. </w:t>
      </w:r>
    </w:p>
    <w:p w14:paraId="26A318F4" w14:textId="77777777" w:rsidR="00B53D8C" w:rsidRDefault="00B53D8C" w:rsidP="00490638"/>
    <w:bookmarkStart w:id="42" w:name="_MON_1794316369"/>
    <w:bookmarkEnd w:id="42"/>
    <w:p w14:paraId="45640748" w14:textId="388F1C53" w:rsidR="00B53D8C" w:rsidRDefault="00B53D8C" w:rsidP="00490638">
      <w:r w:rsidRPr="00C717C7">
        <w:rPr>
          <w:bdr w:val="single" w:sz="18" w:space="0" w:color="auto"/>
        </w:rPr>
        <w:object w:dxaOrig="9072" w:dyaOrig="4984" w14:anchorId="29781FB6">
          <v:shape id="_x0000_i1038" type="#_x0000_t75" style="width:6in;height:237.5pt" o:ole="" o:bordertopcolor="this" o:borderleftcolor="this" o:borderbottomcolor="this" o:borderrightcolor="this">
            <v:imagedata r:id="rId41" o:title=""/>
            <w10:bordertop type="wave" width="6" shadow="t"/>
            <w10:borderleft type="wave" width="6" shadow="t"/>
            <w10:borderbottom type="wave" width="6" shadow="t"/>
            <w10:borderright type="wave" width="6" shadow="t"/>
          </v:shape>
          <o:OLEObject Type="Embed" ProgID="Word.OpenDocumentText.12" ShapeID="_x0000_i1038" DrawAspect="Content" ObjectID="_1827320196" r:id="rId42"/>
        </w:object>
      </w:r>
    </w:p>
    <w:p w14:paraId="7330D86E" w14:textId="77777777" w:rsidR="00B53D8C" w:rsidRDefault="00B53D8C" w:rsidP="00490638"/>
    <w:p w14:paraId="5B819567" w14:textId="5A10909A" w:rsidR="00464F79" w:rsidRDefault="00DC6458">
      <w:pPr>
        <w:pStyle w:val="Heading1"/>
        <w:numPr>
          <w:ilvl w:val="0"/>
          <w:numId w:val="1"/>
        </w:numPr>
      </w:pPr>
      <w:bookmarkStart w:id="43" w:name="_Toc216707169"/>
      <w:r>
        <w:lastRenderedPageBreak/>
        <w:t xml:space="preserve">IQ </w:t>
      </w:r>
      <w:r w:rsidRPr="00532596">
        <w:t>data</w:t>
      </w:r>
      <w:r>
        <w:t xml:space="preserve"> </w:t>
      </w:r>
      <w:r w:rsidR="00464F79">
        <w:t>format</w:t>
      </w:r>
      <w:bookmarkEnd w:id="43"/>
      <w:r w:rsidR="00464F79">
        <w:t xml:space="preserve"> </w:t>
      </w:r>
    </w:p>
    <w:p w14:paraId="212D826A" w14:textId="154D67DD" w:rsidR="00BD46C8" w:rsidRDefault="00BD46C8" w:rsidP="00424131">
      <w:pPr>
        <w:keepNext/>
        <w:keepLines/>
      </w:pPr>
    </w:p>
    <w:p w14:paraId="3F42DD05" w14:textId="48BB4B99" w:rsidR="00427C5E" w:rsidRDefault="00427C5E" w:rsidP="00424131">
      <w:pPr>
        <w:keepNext/>
        <w:keepLines/>
      </w:pPr>
      <w:r>
        <w:t xml:space="preserve">The data format used </w:t>
      </w:r>
      <w:r w:rsidR="00B161C4">
        <w:t xml:space="preserve">by </w:t>
      </w:r>
      <w:proofErr w:type="spellStart"/>
      <w:r>
        <w:t>iq</w:t>
      </w:r>
      <w:proofErr w:type="spellEnd"/>
      <w:r>
        <w:t xml:space="preserve">-player VSPA firmware is </w:t>
      </w:r>
      <w:r w:rsidR="00B161C4">
        <w:t xml:space="preserve">the </w:t>
      </w:r>
      <w:r>
        <w:t>16 bit signed magnitude representation</w:t>
      </w:r>
      <w:r w:rsidR="00B161C4">
        <w:t xml:space="preserve"> called half-fixed. </w:t>
      </w:r>
    </w:p>
    <w:p w14:paraId="11A3E08D" w14:textId="77777777" w:rsidR="00427C5E" w:rsidRDefault="00427C5E" w:rsidP="00424131">
      <w:pPr>
        <w:keepNext/>
        <w:keepLines/>
      </w:pPr>
    </w:p>
    <w:p w14:paraId="7BC20B66" w14:textId="0944A1BD" w:rsidR="00B161C4" w:rsidRDefault="00B161C4" w:rsidP="00424131">
      <w:pPr>
        <w:keepNext/>
        <w:keepLines/>
      </w:pPr>
      <w:r>
        <w:rPr>
          <w:noProof/>
        </w:rPr>
        <w:drawing>
          <wp:inline distT="0" distB="0" distL="0" distR="0" wp14:anchorId="186D68B3" wp14:editId="20FB831F">
            <wp:extent cx="5479415" cy="2251710"/>
            <wp:effectExtent l="19050" t="19050" r="26035" b="15240"/>
            <wp:docPr id="1298027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79415" cy="2251710"/>
                    </a:xfrm>
                    <a:prstGeom prst="rect">
                      <a:avLst/>
                    </a:prstGeom>
                    <a:noFill/>
                    <a:ln>
                      <a:solidFill>
                        <a:schemeClr val="accent1"/>
                      </a:solidFill>
                    </a:ln>
                  </pic:spPr>
                </pic:pic>
              </a:graphicData>
            </a:graphic>
          </wp:inline>
        </w:drawing>
      </w:r>
    </w:p>
    <w:p w14:paraId="4B33CC22" w14:textId="7EAF74BB" w:rsidR="00B161C4" w:rsidRDefault="00B161C4" w:rsidP="00B161C4">
      <w:pPr>
        <w:pStyle w:val="Caption"/>
        <w:jc w:val="center"/>
      </w:pPr>
      <w:r>
        <w:t xml:space="preserve">Figure </w:t>
      </w:r>
      <w:r>
        <w:fldChar w:fldCharType="begin"/>
      </w:r>
      <w:r>
        <w:instrText xml:space="preserve"> SEQ Figure \* ARABIC </w:instrText>
      </w:r>
      <w:r>
        <w:fldChar w:fldCharType="separate"/>
      </w:r>
      <w:r w:rsidR="00D21825">
        <w:rPr>
          <w:noProof/>
        </w:rPr>
        <w:t>8</w:t>
      </w:r>
      <w:r>
        <w:fldChar w:fldCharType="end"/>
      </w:r>
      <w:r>
        <w:t>: signed magnitude HF format</w:t>
      </w:r>
    </w:p>
    <w:p w14:paraId="584379F9" w14:textId="77777777" w:rsidR="00B161C4" w:rsidRDefault="00B161C4" w:rsidP="00424131">
      <w:pPr>
        <w:keepNext/>
        <w:keepLines/>
      </w:pPr>
    </w:p>
    <w:p w14:paraId="68A8EF09" w14:textId="77777777" w:rsidR="00B161C4" w:rsidRDefault="00B161C4" w:rsidP="00424131">
      <w:pPr>
        <w:keepNext/>
        <w:keepLines/>
      </w:pPr>
      <w:r>
        <w:t xml:space="preserve">The VSPA DMA used to transfer data to/from DDR has the capability to convert this data format into a more standard 2’c complement usually expected by software running on host, value which can be simply interpreted as int16. </w:t>
      </w:r>
    </w:p>
    <w:p w14:paraId="71732E84" w14:textId="78EF00A5" w:rsidR="00427C5E" w:rsidRDefault="00B161C4" w:rsidP="00424131">
      <w:pPr>
        <w:keepNext/>
        <w:keepLines/>
      </w:pPr>
      <w:r>
        <w:t>Hence t</w:t>
      </w:r>
      <w:r w:rsidR="00427C5E">
        <w:t xml:space="preserve">he waveform binary files used with </w:t>
      </w:r>
      <w:proofErr w:type="spellStart"/>
      <w:r w:rsidR="00427C5E">
        <w:t>iq</w:t>
      </w:r>
      <w:proofErr w:type="spellEnd"/>
      <w:r w:rsidR="00427C5E">
        <w:t xml:space="preserve">-player </w:t>
      </w:r>
      <w:r>
        <w:t xml:space="preserve">scripts </w:t>
      </w:r>
      <w:r w:rsidR="00427C5E">
        <w:t>are using 2’c complement format.</w:t>
      </w:r>
    </w:p>
    <w:p w14:paraId="540245BE" w14:textId="77777777" w:rsidR="00427C5E" w:rsidRDefault="00427C5E" w:rsidP="00424131">
      <w:pPr>
        <w:keepNext/>
        <w:keepLines/>
      </w:pPr>
    </w:p>
    <w:p w14:paraId="383E50A8" w14:textId="7341C9EB" w:rsidR="00427C5E" w:rsidRDefault="00427C5E" w:rsidP="00424131">
      <w:pPr>
        <w:keepNext/>
        <w:keepLines/>
      </w:pPr>
      <w:proofErr w:type="spellStart"/>
      <w:r>
        <w:t>iq</w:t>
      </w:r>
      <w:proofErr w:type="spellEnd"/>
      <w:r>
        <w:t>-player provide</w:t>
      </w:r>
      <w:r w:rsidR="00B161C4">
        <w:t>s</w:t>
      </w:r>
      <w:r>
        <w:t xml:space="preserve"> </w:t>
      </w:r>
      <w:proofErr w:type="spellStart"/>
      <w:r>
        <w:t>matlab</w:t>
      </w:r>
      <w:proofErr w:type="spellEnd"/>
      <w:r>
        <w:t xml:space="preserve"> code to generate and display </w:t>
      </w:r>
      <w:proofErr w:type="spellStart"/>
      <w:r w:rsidR="00BE643B">
        <w:t>iq</w:t>
      </w:r>
      <w:proofErr w:type="spellEnd"/>
      <w:r w:rsidR="00BE643B">
        <w:t xml:space="preserve"> sample binary files.</w:t>
      </w:r>
    </w:p>
    <w:p w14:paraId="7B209F87" w14:textId="77777777" w:rsidR="00BE643B" w:rsidRDefault="00BE643B" w:rsidP="001A0F65"/>
    <w:bookmarkStart w:id="44" w:name="_MON_1794318051"/>
    <w:bookmarkEnd w:id="44"/>
    <w:p w14:paraId="45978354" w14:textId="26D04F5F" w:rsidR="00BE643B" w:rsidRDefault="00BE643B" w:rsidP="001A0F65">
      <w:r w:rsidRPr="00C717C7">
        <w:rPr>
          <w:bdr w:val="single" w:sz="18" w:space="0" w:color="auto"/>
        </w:rPr>
        <w:object w:dxaOrig="9072" w:dyaOrig="1631" w14:anchorId="5A3D663F">
          <v:shape id="_x0000_i1039" type="#_x0000_t75" style="width:6in;height:77.35pt" o:ole="" o:bordertopcolor="this" o:borderleftcolor="this" o:borderbottomcolor="this" o:borderrightcolor="this">
            <v:imagedata r:id="rId44" o:title=""/>
            <w10:bordertop type="wave" width="6" shadow="t"/>
            <w10:borderleft type="wave" width="6" shadow="t"/>
            <w10:borderbottom type="wave" width="6" shadow="t"/>
            <w10:borderright type="wave" width="6" shadow="t"/>
          </v:shape>
          <o:OLEObject Type="Embed" ProgID="Word.OpenDocumentText.12" ShapeID="_x0000_i1039" DrawAspect="Content" ObjectID="_1827320197" r:id="rId45"/>
        </w:object>
      </w:r>
    </w:p>
    <w:p w14:paraId="1CE02EAD" w14:textId="1760EA77" w:rsidR="00427C5E" w:rsidRDefault="00427C5E" w:rsidP="001A0F65">
      <w:r>
        <w:t xml:space="preserve">  </w:t>
      </w:r>
    </w:p>
    <w:p w14:paraId="047CE45F" w14:textId="540F8FF4" w:rsidR="0024189A" w:rsidRDefault="000A417D">
      <w:pPr>
        <w:pStyle w:val="Heading1"/>
        <w:numPr>
          <w:ilvl w:val="0"/>
          <w:numId w:val="1"/>
        </w:numPr>
      </w:pPr>
      <w:bookmarkStart w:id="45" w:name="_Toc216707170"/>
      <w:r>
        <w:rPr>
          <w:sz w:val="28"/>
          <w:szCs w:val="28"/>
        </w:rPr>
        <w:t xml:space="preserve">QEC </w:t>
      </w:r>
      <w:r w:rsidR="00DC6458">
        <w:rPr>
          <w:sz w:val="28"/>
          <w:szCs w:val="28"/>
        </w:rPr>
        <w:t>and</w:t>
      </w:r>
      <w:r>
        <w:rPr>
          <w:sz w:val="28"/>
          <w:szCs w:val="28"/>
        </w:rPr>
        <w:t xml:space="preserve"> DC OFFSET</w:t>
      </w:r>
      <w:bookmarkEnd w:id="45"/>
      <w:r>
        <w:rPr>
          <w:sz w:val="28"/>
          <w:szCs w:val="28"/>
        </w:rPr>
        <w:t xml:space="preserve"> </w:t>
      </w:r>
    </w:p>
    <w:p w14:paraId="3F686BC7" w14:textId="77777777" w:rsidR="0024189A" w:rsidRDefault="0024189A" w:rsidP="001A0F65"/>
    <w:p w14:paraId="223DDA37" w14:textId="72E9FF24" w:rsidR="00BE643B" w:rsidRDefault="00BE643B" w:rsidP="001A0F65">
      <w:proofErr w:type="spellStart"/>
      <w:r>
        <w:lastRenderedPageBreak/>
        <w:t>iq</w:t>
      </w:r>
      <w:proofErr w:type="spellEnd"/>
      <w:r>
        <w:t xml:space="preserve">-player is integrating an VSPA </w:t>
      </w:r>
      <w:r w:rsidRPr="00BE643B">
        <w:t>Quadrature Error Correction</w:t>
      </w:r>
      <w:r>
        <w:t xml:space="preserve"> (QEC) </w:t>
      </w:r>
      <w:r w:rsidR="000A417D">
        <w:t xml:space="preserve">and DC offset compensation </w:t>
      </w:r>
      <w:r>
        <w:t xml:space="preserve">as needed </w:t>
      </w:r>
      <w:r w:rsidRPr="00BE643B">
        <w:t xml:space="preserve"> for </w:t>
      </w:r>
      <w:r>
        <w:t>w</w:t>
      </w:r>
      <w:r w:rsidRPr="00BE643B">
        <w:t xml:space="preserve">ideband Zero-IF </w:t>
      </w:r>
      <w:r>
        <w:t xml:space="preserve">system such as LA9310. </w:t>
      </w:r>
    </w:p>
    <w:p w14:paraId="1E81C50D" w14:textId="77777777" w:rsidR="000A417D" w:rsidRDefault="000A417D" w:rsidP="001A0F65"/>
    <w:p w14:paraId="29D1DA1A" w14:textId="77777777" w:rsidR="000A417D" w:rsidRDefault="000A417D" w:rsidP="000A417D">
      <w:pPr>
        <w:pStyle w:val="Default"/>
        <w:rPr>
          <w:sz w:val="23"/>
          <w:szCs w:val="23"/>
        </w:rPr>
      </w:pPr>
      <w:r>
        <w:rPr>
          <w:sz w:val="23"/>
          <w:szCs w:val="23"/>
        </w:rPr>
        <w:t xml:space="preserve">This support performs the following: </w:t>
      </w:r>
    </w:p>
    <w:p w14:paraId="72A8E2E5" w14:textId="5BE5CD59" w:rsidR="000A417D" w:rsidRDefault="000A417D">
      <w:pPr>
        <w:pStyle w:val="Default"/>
        <w:numPr>
          <w:ilvl w:val="0"/>
          <w:numId w:val="10"/>
        </w:numPr>
        <w:spacing w:after="66"/>
        <w:rPr>
          <w:sz w:val="23"/>
          <w:szCs w:val="23"/>
        </w:rPr>
      </w:pPr>
      <w:r>
        <w:rPr>
          <w:sz w:val="23"/>
          <w:szCs w:val="23"/>
        </w:rPr>
        <w:t xml:space="preserve">IQ imbalance phase &amp; amplitude compensation and fractional delay compensation </w:t>
      </w:r>
    </w:p>
    <w:p w14:paraId="54156805" w14:textId="1E51D70C" w:rsidR="000A417D" w:rsidRDefault="000A417D">
      <w:pPr>
        <w:pStyle w:val="Default"/>
        <w:numPr>
          <w:ilvl w:val="0"/>
          <w:numId w:val="10"/>
        </w:numPr>
        <w:rPr>
          <w:sz w:val="23"/>
          <w:szCs w:val="23"/>
        </w:rPr>
      </w:pPr>
      <w:r>
        <w:rPr>
          <w:sz w:val="23"/>
          <w:szCs w:val="23"/>
        </w:rPr>
        <w:t xml:space="preserve">DC offset compensation </w:t>
      </w:r>
    </w:p>
    <w:p w14:paraId="54447955" w14:textId="77777777" w:rsidR="000A417D" w:rsidRDefault="000A417D" w:rsidP="000A417D">
      <w:pPr>
        <w:pStyle w:val="Default"/>
        <w:rPr>
          <w:sz w:val="23"/>
          <w:szCs w:val="23"/>
        </w:rPr>
      </w:pPr>
    </w:p>
    <w:p w14:paraId="66A84482" w14:textId="7187665D" w:rsidR="000A417D" w:rsidRDefault="000A417D" w:rsidP="000A417D">
      <w:pPr>
        <w:pStyle w:val="Default"/>
        <w:rPr>
          <w:sz w:val="23"/>
          <w:szCs w:val="23"/>
        </w:rPr>
      </w:pPr>
      <w:r w:rsidRPr="000A417D">
        <w:rPr>
          <w:noProof/>
          <w:sz w:val="23"/>
          <w:szCs w:val="23"/>
        </w:rPr>
        <w:drawing>
          <wp:inline distT="0" distB="0" distL="0" distR="0" wp14:anchorId="71BFE122" wp14:editId="079B7295">
            <wp:extent cx="5452110" cy="1358265"/>
            <wp:effectExtent l="0" t="0" r="0" b="0"/>
            <wp:docPr id="1717246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52110" cy="1358265"/>
                    </a:xfrm>
                    <a:prstGeom prst="rect">
                      <a:avLst/>
                    </a:prstGeom>
                    <a:noFill/>
                    <a:ln>
                      <a:noFill/>
                    </a:ln>
                  </pic:spPr>
                </pic:pic>
              </a:graphicData>
            </a:graphic>
          </wp:inline>
        </w:drawing>
      </w:r>
    </w:p>
    <w:p w14:paraId="07D6296C" w14:textId="43F91FE5" w:rsidR="00605F49" w:rsidRDefault="00E900E4" w:rsidP="000A417D">
      <w:pPr>
        <w:pStyle w:val="Default"/>
        <w:rPr>
          <w:sz w:val="23"/>
          <w:szCs w:val="23"/>
        </w:rPr>
      </w:pPr>
      <w:r>
        <w:rPr>
          <w:sz w:val="23"/>
          <w:szCs w:val="23"/>
        </w:rPr>
        <w:t xml:space="preserve">Two versions </w:t>
      </w:r>
      <w:r w:rsidR="003E3DB7">
        <w:rPr>
          <w:sz w:val="23"/>
          <w:szCs w:val="23"/>
        </w:rPr>
        <w:t xml:space="preserve">of </w:t>
      </w:r>
      <w:proofErr w:type="spellStart"/>
      <w:r w:rsidR="003E3DB7">
        <w:rPr>
          <w:sz w:val="23"/>
          <w:szCs w:val="23"/>
        </w:rPr>
        <w:t>vspa</w:t>
      </w:r>
      <w:proofErr w:type="spellEnd"/>
      <w:r w:rsidR="003E3DB7">
        <w:rPr>
          <w:sz w:val="23"/>
          <w:szCs w:val="23"/>
        </w:rPr>
        <w:t xml:space="preserve"> kernels </w:t>
      </w:r>
      <w:r>
        <w:rPr>
          <w:sz w:val="23"/>
          <w:szCs w:val="23"/>
        </w:rPr>
        <w:t xml:space="preserve">are integrated </w:t>
      </w:r>
      <w:proofErr w:type="spellStart"/>
      <w:r>
        <w:rPr>
          <w:rFonts w:ascii="Courier New" w:hAnsi="Courier New" w:cs="Courier New"/>
          <w:b/>
          <w:bCs/>
          <w:sz w:val="20"/>
          <w:szCs w:val="20"/>
          <w:highlight w:val="lightGray"/>
        </w:rPr>
        <w:t>txiqcomp</w:t>
      </w:r>
      <w:proofErr w:type="spellEnd"/>
      <w:r>
        <w:rPr>
          <w:rFonts w:ascii="Courier New" w:hAnsi="Courier New" w:cs="Courier New"/>
          <w:b/>
          <w:bCs/>
          <w:sz w:val="20"/>
          <w:szCs w:val="20"/>
        </w:rPr>
        <w:t>()</w:t>
      </w:r>
      <w:r w:rsidRPr="00E900E4">
        <w:rPr>
          <w:sz w:val="23"/>
          <w:szCs w:val="23"/>
        </w:rPr>
        <w:t>and</w:t>
      </w:r>
      <w:r>
        <w:rPr>
          <w:rFonts w:ascii="Courier New" w:hAnsi="Courier New" w:cs="Courier New"/>
          <w:b/>
          <w:bCs/>
          <w:sz w:val="20"/>
          <w:szCs w:val="20"/>
        </w:rPr>
        <w:t xml:space="preserve"> </w:t>
      </w:r>
      <w:r>
        <w:rPr>
          <w:rFonts w:ascii="Courier New" w:hAnsi="Courier New" w:cs="Courier New"/>
          <w:b/>
          <w:bCs/>
          <w:sz w:val="20"/>
          <w:szCs w:val="20"/>
          <w:highlight w:val="lightGray"/>
        </w:rPr>
        <w:t>txiqcomp_x32chf_5t</w:t>
      </w:r>
      <w:r>
        <w:rPr>
          <w:rFonts w:ascii="Courier New" w:hAnsi="Courier New" w:cs="Courier New"/>
          <w:b/>
          <w:bCs/>
          <w:sz w:val="20"/>
          <w:szCs w:val="20"/>
        </w:rPr>
        <w:t>()</w:t>
      </w:r>
      <w:r w:rsidRPr="00E900E4">
        <w:rPr>
          <w:sz w:val="23"/>
          <w:szCs w:val="23"/>
        </w:rPr>
        <w:t>,</w:t>
      </w:r>
      <w:r>
        <w:rPr>
          <w:sz w:val="23"/>
          <w:szCs w:val="23"/>
        </w:rPr>
        <w:t xml:space="preserve">  </w:t>
      </w:r>
      <w:r w:rsidR="003E3DB7">
        <w:rPr>
          <w:sz w:val="23"/>
          <w:szCs w:val="23"/>
        </w:rPr>
        <w:t xml:space="preserve">they are used in both Tx and Rx paths, </w:t>
      </w:r>
      <w:r>
        <w:rPr>
          <w:sz w:val="23"/>
          <w:szCs w:val="23"/>
        </w:rPr>
        <w:t xml:space="preserve">the first one </w:t>
      </w:r>
      <w:r w:rsidR="003E3DB7">
        <w:rPr>
          <w:sz w:val="23"/>
          <w:szCs w:val="23"/>
        </w:rPr>
        <w:t xml:space="preserve">is </w:t>
      </w:r>
      <w:r>
        <w:rPr>
          <w:sz w:val="23"/>
          <w:szCs w:val="23"/>
        </w:rPr>
        <w:t xml:space="preserve">used by default </w:t>
      </w:r>
      <w:r w:rsidR="003E3DB7">
        <w:rPr>
          <w:sz w:val="23"/>
          <w:szCs w:val="23"/>
        </w:rPr>
        <w:t>and implements</w:t>
      </w:r>
      <w:r>
        <w:rPr>
          <w:sz w:val="23"/>
          <w:szCs w:val="23"/>
        </w:rPr>
        <w:t xml:space="preserve"> :</w:t>
      </w:r>
      <w:r w:rsidRPr="00E900E4">
        <w:rPr>
          <w:sz w:val="23"/>
          <w:szCs w:val="23"/>
        </w:rPr>
        <w:t xml:space="preserve"> </w:t>
      </w:r>
      <w:r>
        <w:rPr>
          <w:rFonts w:ascii="Courier New" w:hAnsi="Courier New" w:cs="Courier New"/>
          <w:b/>
          <w:bCs/>
          <w:sz w:val="20"/>
          <w:szCs w:val="20"/>
        </w:rPr>
        <w:t xml:space="preserve"> </w:t>
      </w:r>
    </w:p>
    <w:p w14:paraId="53C616F3" w14:textId="77777777" w:rsidR="000A417D" w:rsidRDefault="000A417D" w:rsidP="000A417D">
      <w:pPr>
        <w:pStyle w:val="Default"/>
        <w:rPr>
          <w:sz w:val="23"/>
          <w:szCs w:val="23"/>
        </w:rPr>
      </w:pPr>
    </w:p>
    <w:p w14:paraId="14D1F58E" w14:textId="77777777" w:rsidR="008864AE" w:rsidRDefault="008864AE" w:rsidP="00BE643B"/>
    <w:bookmarkStart w:id="46" w:name="_MON_1794378769"/>
    <w:bookmarkEnd w:id="46"/>
    <w:p w14:paraId="78FC74E6" w14:textId="44C60A46" w:rsidR="00605F49" w:rsidRDefault="00E900E4" w:rsidP="00605F49">
      <w:r w:rsidRPr="00C717C7">
        <w:rPr>
          <w:bdr w:val="single" w:sz="18" w:space="0" w:color="auto"/>
        </w:rPr>
        <w:object w:dxaOrig="9406" w:dyaOrig="2069" w14:anchorId="46FAEBF8">
          <v:shape id="_x0000_i1040" type="#_x0000_t75" style="width:447.6pt;height:98.35pt" o:ole="" o:bordertopcolor="this" o:borderleftcolor="this" o:borderbottomcolor="this" o:borderrightcolor="this">
            <v:imagedata r:id="rId47" o:title=""/>
            <w10:bordertop type="wave" width="6" shadow="t"/>
            <w10:borderleft type="wave" width="6" shadow="t"/>
            <w10:borderbottom type="wave" width="6" shadow="t"/>
            <w10:borderright type="wave" width="6" shadow="t"/>
          </v:shape>
          <o:OLEObject Type="Embed" ProgID="Word.OpenDocumentText.12" ShapeID="_x0000_i1040" DrawAspect="Content" ObjectID="_1827320198" r:id="rId48"/>
        </w:object>
      </w:r>
    </w:p>
    <w:p w14:paraId="33A16F9C" w14:textId="64181CB8" w:rsidR="00E900E4" w:rsidRDefault="00E900E4" w:rsidP="00E900E4">
      <w:pPr>
        <w:ind w:firstLine="0"/>
      </w:pPr>
      <w:r>
        <w:t xml:space="preserve">The second one add a 5 TAPs </w:t>
      </w:r>
      <w:r w:rsidRPr="00E900E4">
        <w:t>fractional delay compensation filter</w:t>
      </w:r>
      <w:r w:rsidR="003E3DB7">
        <w:t xml:space="preserve"> :</w:t>
      </w:r>
    </w:p>
    <w:p w14:paraId="6FA5D8FC" w14:textId="52842C39" w:rsidR="00605F49" w:rsidRDefault="00E900E4" w:rsidP="00E900E4">
      <w:pPr>
        <w:ind w:firstLine="0"/>
      </w:pPr>
      <w:r>
        <w:t xml:space="preserve"> </w:t>
      </w:r>
    </w:p>
    <w:bookmarkStart w:id="47" w:name="_MON_1794379702"/>
    <w:bookmarkEnd w:id="47"/>
    <w:p w14:paraId="3135DAC5" w14:textId="3569E880" w:rsidR="00E900E4" w:rsidRDefault="00E900E4" w:rsidP="00BE643B">
      <w:r w:rsidRPr="00C717C7">
        <w:rPr>
          <w:bdr w:val="single" w:sz="18" w:space="0" w:color="auto"/>
        </w:rPr>
        <w:object w:dxaOrig="9406" w:dyaOrig="2175" w14:anchorId="7B39248D">
          <v:shape id="_x0000_i1041" type="#_x0000_t75" style="width:447.6pt;height:103.15pt" o:ole="" o:bordertopcolor="this" o:borderleftcolor="this" o:borderbottomcolor="this" o:borderrightcolor="this">
            <v:imagedata r:id="rId49" o:title=""/>
            <w10:bordertop type="wave" width="6" shadow="t"/>
            <w10:borderleft type="wave" width="6" shadow="t"/>
            <w10:borderbottom type="wave" width="6" shadow="t"/>
            <w10:borderright type="wave" width="6" shadow="t"/>
          </v:shape>
          <o:OLEObject Type="Embed" ProgID="Word.OpenDocumentText.12" ShapeID="_x0000_i1041" DrawAspect="Content" ObjectID="_1827320199" r:id="rId50"/>
        </w:object>
      </w:r>
    </w:p>
    <w:p w14:paraId="5756A016" w14:textId="42342DB0" w:rsidR="00BE643B" w:rsidRDefault="008864AE" w:rsidP="00BE643B">
      <w:pPr>
        <w:spacing w:after="240"/>
        <w:rPr>
          <w:rFonts w:ascii="Courier New" w:hAnsi="Courier New" w:cs="Courier New"/>
        </w:rPr>
      </w:pPr>
      <w:proofErr w:type="spellStart"/>
      <w:r>
        <w:t>iq</w:t>
      </w:r>
      <w:proofErr w:type="spellEnd"/>
      <w:r>
        <w:t xml:space="preserve">-player is providing </w:t>
      </w:r>
      <w:r w:rsidR="00BE643B">
        <w:t>python script</w:t>
      </w:r>
      <w:r w:rsidR="003E3DB7">
        <w:t>s</w:t>
      </w:r>
      <w:r w:rsidR="00BE643B">
        <w:t xml:space="preserve"> helping out </w:t>
      </w:r>
      <w:r>
        <w:t xml:space="preserve">computing and configuring those parameters on each channels </w:t>
      </w:r>
      <w:r w:rsidRPr="008864AE">
        <w:t>imb2qec-rfnm.py</w:t>
      </w:r>
      <w:r>
        <w:t xml:space="preserve"> </w:t>
      </w:r>
      <w:r w:rsidR="00BE643B">
        <w:t>:</w:t>
      </w:r>
    </w:p>
    <w:p w14:paraId="4043A4AB" w14:textId="77777777" w:rsidR="00BE643B" w:rsidRDefault="00BE643B" w:rsidP="00BE643B">
      <w:pPr>
        <w:rPr>
          <w:rFonts w:ascii="Calibri" w:hAnsi="Calibri" w:cs="Calibri"/>
        </w:rPr>
      </w:pPr>
    </w:p>
    <w:bookmarkStart w:id="48" w:name="_MON_1794319908"/>
    <w:bookmarkEnd w:id="48"/>
    <w:p w14:paraId="11F0EE1A" w14:textId="2B375EA8" w:rsidR="008864AE" w:rsidRDefault="001B2605" w:rsidP="00BE643B">
      <w:pPr>
        <w:rPr>
          <w:rFonts w:ascii="Calibri" w:hAnsi="Calibri" w:cs="Calibri"/>
        </w:rPr>
      </w:pPr>
      <w:r w:rsidRPr="00C717C7">
        <w:rPr>
          <w:bdr w:val="single" w:sz="18" w:space="0" w:color="auto"/>
        </w:rPr>
        <w:object w:dxaOrig="9072" w:dyaOrig="1291" w14:anchorId="32AC6267">
          <v:shape id="_x0000_i1042" type="#_x0000_t75" style="width:6in;height:61.25pt" o:ole="" o:bordertopcolor="this" o:borderleftcolor="this" o:borderbottomcolor="this" o:borderrightcolor="this">
            <v:imagedata r:id="rId51" o:title=""/>
            <w10:bordertop type="wave" width="6" shadow="t"/>
            <w10:borderleft type="wave" width="6" shadow="t"/>
            <w10:borderbottom type="wave" width="6" shadow="t"/>
            <w10:borderright type="wave" width="6" shadow="t"/>
          </v:shape>
          <o:OLEObject Type="Embed" ProgID="Word.OpenDocumentText.12" ShapeID="_x0000_i1042" DrawAspect="Content" ObjectID="_1827320200" r:id="rId52"/>
        </w:object>
      </w:r>
    </w:p>
    <w:p w14:paraId="5F77FDCC" w14:textId="77777777" w:rsidR="003E3DB7" w:rsidRDefault="003E3DB7" w:rsidP="001B2605">
      <w:pPr>
        <w:ind w:left="360"/>
        <w:rPr>
          <w:rFonts w:ascii="Calibri" w:hAnsi="Calibri" w:cs="Calibri"/>
        </w:rPr>
      </w:pPr>
    </w:p>
    <w:p w14:paraId="647AA0D3" w14:textId="66C99C24" w:rsidR="001B2605" w:rsidRDefault="001B2605" w:rsidP="001B2605">
      <w:pPr>
        <w:ind w:left="360"/>
        <w:rPr>
          <w:rFonts w:ascii="Calibri" w:hAnsi="Calibri" w:cs="Calibri"/>
        </w:rPr>
      </w:pPr>
      <w:r>
        <w:rPr>
          <w:rFonts w:ascii="Calibri" w:hAnsi="Calibri" w:cs="Calibri"/>
        </w:rPr>
        <w:t xml:space="preserve">A basic manual procedure to tweak QEC and DC offset parameters is as below. </w:t>
      </w:r>
    </w:p>
    <w:p w14:paraId="637B890B" w14:textId="77777777" w:rsidR="001B2605" w:rsidRDefault="001B2605" w:rsidP="001B2605">
      <w:pPr>
        <w:ind w:left="360"/>
        <w:rPr>
          <w:rFonts w:ascii="Calibri" w:hAnsi="Calibri" w:cs="Calibri"/>
        </w:rPr>
      </w:pPr>
    </w:p>
    <w:p w14:paraId="45DD1BCF" w14:textId="77777777" w:rsidR="003E3DB7" w:rsidRDefault="003E3DB7" w:rsidP="001B2605">
      <w:pPr>
        <w:ind w:left="360"/>
        <w:rPr>
          <w:rFonts w:ascii="Calibri" w:hAnsi="Calibri" w:cs="Calibri"/>
        </w:rPr>
      </w:pPr>
    </w:p>
    <w:p w14:paraId="06C94840" w14:textId="73A3D786" w:rsidR="0024189A" w:rsidRDefault="001B2605" w:rsidP="003E3DB7">
      <w:pPr>
        <w:ind w:left="360"/>
      </w:pPr>
      <w:r>
        <w:rPr>
          <w:rFonts w:ascii="Calibri" w:hAnsi="Calibri" w:cs="Calibri"/>
          <w:noProof/>
        </w:rPr>
        <w:drawing>
          <wp:anchor distT="0" distB="0" distL="114300" distR="114300" simplePos="0" relativeHeight="251660288" behindDoc="0" locked="0" layoutInCell="1" allowOverlap="1" wp14:anchorId="52F2465D" wp14:editId="68164424">
            <wp:simplePos x="0" y="0"/>
            <wp:positionH relativeFrom="margin">
              <wp:posOffset>-897340</wp:posOffset>
            </wp:positionH>
            <wp:positionV relativeFrom="paragraph">
              <wp:posOffset>389</wp:posOffset>
            </wp:positionV>
            <wp:extent cx="7431206" cy="4071705"/>
            <wp:effectExtent l="0" t="0" r="0" b="5080"/>
            <wp:wrapTopAndBottom/>
            <wp:docPr id="1990492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40595" cy="40768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982221" w14:textId="77777777" w:rsidR="003E3DB7" w:rsidRDefault="003E3DB7" w:rsidP="003E3DB7">
      <w:pPr>
        <w:ind w:left="360"/>
      </w:pPr>
    </w:p>
    <w:p w14:paraId="492D2BE6" w14:textId="5F1F29D2" w:rsidR="003E3DB7" w:rsidRDefault="003E3DB7">
      <w:pPr>
        <w:pStyle w:val="Heading1"/>
        <w:numPr>
          <w:ilvl w:val="0"/>
          <w:numId w:val="1"/>
        </w:numPr>
      </w:pPr>
      <w:bookmarkStart w:id="49" w:name="_Toc216707171"/>
      <w:r>
        <w:t>Decimation</w:t>
      </w:r>
      <w:bookmarkEnd w:id="49"/>
    </w:p>
    <w:p w14:paraId="0822272C" w14:textId="77777777" w:rsidR="003E3DB7" w:rsidRDefault="003E3DB7" w:rsidP="003E3DB7"/>
    <w:p w14:paraId="23418FAF" w14:textId="7F589740" w:rsidR="003E3DB7" w:rsidRDefault="003E3DB7" w:rsidP="003E3DB7">
      <w:proofErr w:type="spellStart"/>
      <w:r>
        <w:lastRenderedPageBreak/>
        <w:t>iq</w:t>
      </w:r>
      <w:proofErr w:type="spellEnd"/>
      <w:r>
        <w:t xml:space="preserve">-player is integrating a decimation function to enable multi </w:t>
      </w:r>
      <w:proofErr w:type="spellStart"/>
      <w:r>
        <w:t>rx</w:t>
      </w:r>
      <w:proofErr w:type="spellEnd"/>
      <w:r>
        <w:t xml:space="preserve"> channel operations. It provides two </w:t>
      </w:r>
      <w:proofErr w:type="spellStart"/>
      <w:r>
        <w:t>vspa</w:t>
      </w:r>
      <w:proofErr w:type="spellEnd"/>
      <w:r>
        <w:t xml:space="preserve"> kernels with factor 2x or 4x including a 8 TAPs FIR filter </w:t>
      </w:r>
      <w:r>
        <w:rPr>
          <w:rFonts w:ascii="Courier New" w:hAnsi="Courier New" w:cs="Courier New"/>
          <w:b/>
          <w:bCs/>
          <w:color w:val="000000"/>
          <w:sz w:val="20"/>
          <w:szCs w:val="20"/>
          <w:highlight w:val="lightGray"/>
        </w:rPr>
        <w:t>decimator_2x_8_Taps_asm</w:t>
      </w:r>
      <w:r>
        <w:rPr>
          <w:rFonts w:ascii="Courier New" w:hAnsi="Courier New" w:cs="Courier New"/>
          <w:b/>
          <w:bCs/>
          <w:color w:val="000000"/>
          <w:sz w:val="20"/>
          <w:szCs w:val="20"/>
        </w:rPr>
        <w:t xml:space="preserve">() </w:t>
      </w:r>
      <w:r w:rsidRPr="003E3DB7">
        <w:t>and</w:t>
      </w:r>
      <w:r>
        <w:rPr>
          <w:rFonts w:ascii="Courier New" w:hAnsi="Courier New" w:cs="Courier New"/>
          <w:b/>
          <w:bCs/>
          <w:color w:val="000000"/>
          <w:sz w:val="20"/>
          <w:szCs w:val="20"/>
        </w:rPr>
        <w:t xml:space="preserve"> </w:t>
      </w:r>
      <w:r w:rsidRPr="003E3DB7">
        <w:rPr>
          <w:rFonts w:ascii="Courier New" w:hAnsi="Courier New" w:cs="Courier New"/>
          <w:b/>
          <w:bCs/>
          <w:color w:val="000000"/>
          <w:sz w:val="20"/>
          <w:szCs w:val="20"/>
          <w:highlight w:val="lightGray"/>
        </w:rPr>
        <w:t>decimator_4x_8_Taps_asm</w:t>
      </w:r>
      <w:r w:rsidRPr="003E3DB7">
        <w:rPr>
          <w:rFonts w:ascii="Courier New" w:hAnsi="Courier New" w:cs="Courier New"/>
          <w:b/>
          <w:bCs/>
          <w:color w:val="000000"/>
          <w:sz w:val="20"/>
          <w:szCs w:val="20"/>
        </w:rPr>
        <w:t>()</w:t>
      </w:r>
    </w:p>
    <w:p w14:paraId="06B1F5C9" w14:textId="77777777" w:rsidR="003E3DB7" w:rsidRDefault="003E3DB7" w:rsidP="003E3DB7"/>
    <w:p w14:paraId="096A8F23" w14:textId="174F285F" w:rsidR="003E3DB7" w:rsidRDefault="003E3DB7" w:rsidP="003E3DB7">
      <w:r>
        <w:t xml:space="preserve"> By default </w:t>
      </w:r>
      <w:proofErr w:type="spellStart"/>
      <w:r>
        <w:t>iq</w:t>
      </w:r>
      <w:proofErr w:type="spellEnd"/>
      <w:r>
        <w:t xml:space="preserve">-player is </w:t>
      </w:r>
      <w:r w:rsidR="00292B7C">
        <w:t>enabling 2x version which turns to be a good compromise in term of use case supported and VSPA cycles.</w:t>
      </w:r>
    </w:p>
    <w:p w14:paraId="5801F0E1" w14:textId="77777777" w:rsidR="003E3DB7" w:rsidRDefault="003E3DB7" w:rsidP="003E3DB7"/>
    <w:p w14:paraId="7E4EFC06" w14:textId="77777777" w:rsidR="003E3DB7" w:rsidRDefault="003E3DB7" w:rsidP="003E3DB7"/>
    <w:p w14:paraId="09E7807D" w14:textId="77777777" w:rsidR="00292B7C" w:rsidRPr="00E37B88" w:rsidRDefault="00292B7C">
      <w:pPr>
        <w:pStyle w:val="Heading1"/>
        <w:numPr>
          <w:ilvl w:val="0"/>
          <w:numId w:val="1"/>
        </w:numPr>
      </w:pPr>
      <w:bookmarkStart w:id="50" w:name="_Toc216707172"/>
      <w:r w:rsidRPr="00E37B88">
        <w:t>Debug and trace</w:t>
      </w:r>
      <w:bookmarkEnd w:id="50"/>
    </w:p>
    <w:p w14:paraId="11390059" w14:textId="77777777" w:rsidR="00292B7C" w:rsidRDefault="00292B7C" w:rsidP="00292B7C">
      <w:pPr>
        <w:keepNext/>
        <w:keepLines/>
      </w:pPr>
    </w:p>
    <w:p w14:paraId="52CF0E01" w14:textId="77777777" w:rsidR="00292B7C" w:rsidRDefault="00292B7C" w:rsidP="00292B7C">
      <w:pPr>
        <w:keepNext/>
        <w:keepLines/>
      </w:pPr>
      <w:proofErr w:type="spellStart"/>
      <w:r>
        <w:t>iq</w:t>
      </w:r>
      <w:proofErr w:type="spellEnd"/>
      <w:r>
        <w:t>-player is providing trace capabilities in all the individual components :</w:t>
      </w:r>
    </w:p>
    <w:p w14:paraId="6C5914A0" w14:textId="77777777" w:rsidR="00292B7C" w:rsidRDefault="00292B7C" w:rsidP="00292B7C">
      <w:pPr>
        <w:keepNext/>
        <w:keepLines/>
      </w:pPr>
    </w:p>
    <w:p w14:paraId="30793D48" w14:textId="661DBBFF" w:rsidR="00292B7C" w:rsidRDefault="00292B7C">
      <w:pPr>
        <w:pStyle w:val="ListParagraph"/>
        <w:keepNext/>
        <w:keepLines/>
        <w:numPr>
          <w:ilvl w:val="0"/>
          <w:numId w:val="9"/>
        </w:numPr>
      </w:pPr>
      <w:r>
        <w:t xml:space="preserve">Linux applications </w:t>
      </w:r>
      <w:proofErr w:type="spellStart"/>
      <w:r>
        <w:t>iq_app</w:t>
      </w:r>
      <w:proofErr w:type="spellEnd"/>
      <w:r>
        <w:t xml:space="preserve"> generates debug trace in local trace buffer in the local heap. Trace can be displayed by sending USR1 signal to the app :</w:t>
      </w:r>
    </w:p>
    <w:p w14:paraId="3630B013" w14:textId="77777777" w:rsidR="00292B7C" w:rsidRDefault="00292B7C" w:rsidP="00292B7C"/>
    <w:bookmarkStart w:id="51" w:name="_MON_1794312159"/>
    <w:bookmarkEnd w:id="51"/>
    <w:p w14:paraId="04DF963B" w14:textId="623546FC" w:rsidR="00292B7C" w:rsidRDefault="00813235" w:rsidP="00292B7C">
      <w:r w:rsidRPr="00C717C7">
        <w:rPr>
          <w:bdr w:val="single" w:sz="18" w:space="0" w:color="auto"/>
        </w:rPr>
        <w:object w:dxaOrig="9072" w:dyaOrig="227" w14:anchorId="2B2F571D">
          <v:shape id="_x0000_i1052" type="#_x0000_t75" style="width:6in;height:10.75pt" o:ole="">
            <v:imagedata r:id="rId54" o:title=""/>
            <w10:bordertop type="wave" width="6" shadow="t"/>
            <w10:borderleft type="wave" width="6" shadow="t"/>
            <w10:borderbottom type="wave" width="6" shadow="t"/>
            <w10:borderright type="wave" width="6" shadow="t"/>
          </v:shape>
          <o:OLEObject Type="Embed" ProgID="Word.OpenDocumentText.12" ShapeID="_x0000_i1052" DrawAspect="Content" ObjectID="_1827320201" r:id="rId55"/>
        </w:object>
      </w:r>
      <w:r w:rsidR="00292B7C">
        <w:t xml:space="preserve"> </w:t>
      </w:r>
    </w:p>
    <w:p w14:paraId="10931A4C" w14:textId="56BC509B" w:rsidR="00292B7C" w:rsidRDefault="00292B7C">
      <w:pPr>
        <w:pStyle w:val="ListParagraph"/>
        <w:numPr>
          <w:ilvl w:val="0"/>
          <w:numId w:val="9"/>
        </w:numPr>
      </w:pPr>
      <w:r>
        <w:t xml:space="preserve">VSPA firmware generates debug trace in trace buffer in DMEM. Trace can be displayed by using </w:t>
      </w:r>
      <w:proofErr w:type="spellStart"/>
      <w:r>
        <w:t>iq_</w:t>
      </w:r>
      <w:r w:rsidR="00813235">
        <w:t>trace</w:t>
      </w:r>
      <w:proofErr w:type="spellEnd"/>
      <w:r>
        <w:t xml:space="preserve"> app </w:t>
      </w:r>
    </w:p>
    <w:p w14:paraId="7664864F" w14:textId="77777777" w:rsidR="00292B7C" w:rsidRDefault="00292B7C" w:rsidP="00292B7C"/>
    <w:bookmarkStart w:id="52" w:name="_MON_1794312327"/>
    <w:bookmarkEnd w:id="52"/>
    <w:p w14:paraId="09818774" w14:textId="5AF726B0" w:rsidR="00292B7C" w:rsidRDefault="00813235" w:rsidP="00292B7C">
      <w:r w:rsidRPr="00C717C7">
        <w:rPr>
          <w:bdr w:val="single" w:sz="18" w:space="0" w:color="auto"/>
        </w:rPr>
        <w:object w:dxaOrig="9072" w:dyaOrig="544" w14:anchorId="522DB4DF">
          <v:shape id="_x0000_i1059" type="#_x0000_t75" style="width:6in;height:25.8pt" o:ole="">
            <v:imagedata r:id="rId56" o:title=""/>
            <w10:bordertop type="wave" width="6" shadow="t"/>
            <w10:borderleft type="wave" width="6" shadow="t"/>
            <w10:borderbottom type="wave" width="6" shadow="t"/>
            <w10:borderright type="wave" width="6" shadow="t"/>
          </v:shape>
          <o:OLEObject Type="Embed" ProgID="Word.OpenDocumentText.12" ShapeID="_x0000_i1059" DrawAspect="Content" ObjectID="_1827320202" r:id="rId57"/>
        </w:object>
      </w:r>
    </w:p>
    <w:p w14:paraId="49361F44" w14:textId="77777777" w:rsidR="00292B7C" w:rsidRDefault="00292B7C" w:rsidP="00292B7C"/>
    <w:p w14:paraId="16A53AB5" w14:textId="77777777" w:rsidR="00292B7C" w:rsidRDefault="00292B7C" w:rsidP="00292B7C"/>
    <w:p w14:paraId="6BF01427" w14:textId="0FDE9150" w:rsidR="00292B7C" w:rsidRDefault="00292B7C" w:rsidP="00292B7C">
      <w:pPr>
        <w:keepNext/>
        <w:ind w:firstLine="357"/>
      </w:pPr>
      <w:r>
        <w:lastRenderedPageBreak/>
        <w:t>Timestamp is local clock cycles of the hosting core A53 or VSPA, on RFNM board default clock speeds are  A53 (1.6Ghz), VSPA (491.52Mhz).</w:t>
      </w:r>
    </w:p>
    <w:p w14:paraId="7D899A15" w14:textId="77777777" w:rsidR="00292B7C" w:rsidRDefault="00292B7C" w:rsidP="00292B7C">
      <w:pPr>
        <w:keepNext/>
        <w:ind w:firstLine="357"/>
      </w:pPr>
    </w:p>
    <w:bookmarkStart w:id="53" w:name="_MON_1794316044"/>
    <w:bookmarkEnd w:id="53"/>
    <w:p w14:paraId="74421E2A" w14:textId="77777777" w:rsidR="00292B7C" w:rsidRDefault="00292B7C" w:rsidP="00292B7C">
      <w:r w:rsidRPr="00C717C7">
        <w:rPr>
          <w:bdr w:val="single" w:sz="18" w:space="0" w:color="auto"/>
        </w:rPr>
        <w:object w:dxaOrig="9072" w:dyaOrig="6026" w14:anchorId="6B196B00">
          <v:shape id="_x0000_i1046" type="#_x0000_t75" style="width:6in;height:286.4pt" o:ole="" o:bordertopcolor="this" o:borderleftcolor="this" o:borderbottomcolor="this" o:borderrightcolor="this">
            <v:imagedata r:id="rId58" o:title=""/>
            <w10:bordertop type="wave" width="6" shadow="t"/>
            <w10:borderleft type="wave" width="6" shadow="t"/>
            <w10:borderbottom type="wave" width="6" shadow="t"/>
            <w10:borderright type="wave" width="6" shadow="t"/>
          </v:shape>
          <o:OLEObject Type="Embed" ProgID="Word.OpenDocumentText.12" ShapeID="_x0000_i1046" DrawAspect="Content" ObjectID="_1827320203" r:id="rId59"/>
        </w:object>
      </w:r>
    </w:p>
    <w:bookmarkStart w:id="54" w:name="_MON_1794316155"/>
    <w:bookmarkEnd w:id="54"/>
    <w:p w14:paraId="47948A9F" w14:textId="2022DD5A" w:rsidR="00532596" w:rsidRDefault="008F015A" w:rsidP="00532596">
      <w:pPr>
        <w:rPr>
          <w:bdr w:val="single" w:sz="18" w:space="0" w:color="auto"/>
        </w:rPr>
      </w:pPr>
      <w:r w:rsidRPr="00C717C7">
        <w:rPr>
          <w:bdr w:val="single" w:sz="18" w:space="0" w:color="auto"/>
        </w:rPr>
        <w:object w:dxaOrig="9072" w:dyaOrig="2379" w14:anchorId="492ACC2C">
          <v:shape id="_x0000_i1064" type="#_x0000_t75" style="width:6in;height:113.35pt" o:ole="">
            <v:imagedata r:id="rId60" o:title=""/>
            <w10:bordertop type="wave" width="6" shadow="t"/>
            <w10:borderleft type="wave" width="6" shadow="t"/>
            <w10:borderbottom type="wave" width="6" shadow="t"/>
            <w10:borderright type="wave" width="6" shadow="t"/>
          </v:shape>
          <o:OLEObject Type="Embed" ProgID="Word.OpenDocumentText.12" ShapeID="_x0000_i1064" DrawAspect="Content" ObjectID="_1827320204" r:id="rId61"/>
        </w:object>
      </w:r>
    </w:p>
    <w:p w14:paraId="3E65C6C5" w14:textId="77777777" w:rsidR="00532596" w:rsidRDefault="00532596" w:rsidP="00532596">
      <w:pPr>
        <w:rPr>
          <w:bdr w:val="single" w:sz="18" w:space="0" w:color="auto"/>
        </w:rPr>
      </w:pPr>
    </w:p>
    <w:p w14:paraId="2787B1A4" w14:textId="1B0AA628" w:rsidR="00532596" w:rsidRPr="00E37B88" w:rsidRDefault="00532596">
      <w:pPr>
        <w:pStyle w:val="Heading1"/>
        <w:numPr>
          <w:ilvl w:val="0"/>
          <w:numId w:val="1"/>
        </w:numPr>
      </w:pPr>
      <w:bookmarkStart w:id="55" w:name="_Toc216707173"/>
      <w:r>
        <w:lastRenderedPageBreak/>
        <w:t>Known limitations</w:t>
      </w:r>
      <w:bookmarkEnd w:id="55"/>
    </w:p>
    <w:p w14:paraId="1B101B79" w14:textId="77777777" w:rsidR="003E3DB7" w:rsidRDefault="003E3DB7" w:rsidP="00431C92">
      <w:pPr>
        <w:keepNext/>
        <w:keepLines/>
      </w:pPr>
    </w:p>
    <w:p w14:paraId="5FBB59CA" w14:textId="15219884" w:rsidR="00292B7C" w:rsidRDefault="00292B7C" w:rsidP="00431C92">
      <w:pPr>
        <w:keepNext/>
        <w:keepLines/>
      </w:pPr>
      <w:r>
        <w:t>Here are the list of known limitations and improvements</w:t>
      </w:r>
    </w:p>
    <w:p w14:paraId="70E03D35" w14:textId="77777777" w:rsidR="00431C92" w:rsidRDefault="00431C92" w:rsidP="00431C92">
      <w:pPr>
        <w:keepNext/>
        <w:keepLines/>
      </w:pPr>
    </w:p>
    <w:p w14:paraId="222DC9AD" w14:textId="55CC449D" w:rsidR="00292B7C" w:rsidRDefault="00292B7C">
      <w:pPr>
        <w:pStyle w:val="Heading2"/>
        <w:numPr>
          <w:ilvl w:val="1"/>
          <w:numId w:val="1"/>
        </w:numPr>
      </w:pPr>
      <w:bookmarkStart w:id="56" w:name="_Toc216707174"/>
      <w:r>
        <w:t xml:space="preserve">Full duplex 1T1R at 122.88MSPS </w:t>
      </w:r>
      <w:r w:rsidR="0010030B">
        <w:t xml:space="preserve"> limitation</w:t>
      </w:r>
      <w:bookmarkEnd w:id="56"/>
    </w:p>
    <w:p w14:paraId="59C12289" w14:textId="77777777" w:rsidR="00292B7C" w:rsidRDefault="00292B7C" w:rsidP="00431C92">
      <w:pPr>
        <w:keepNext/>
        <w:keepLines/>
      </w:pPr>
    </w:p>
    <w:p w14:paraId="77A6D276" w14:textId="02CE6326" w:rsidR="00010418" w:rsidRDefault="00010418" w:rsidP="00431C92">
      <w:pPr>
        <w:keepNext/>
        <w:keepLines/>
      </w:pPr>
      <w:r>
        <w:t xml:space="preserve">With current implementation, </w:t>
      </w:r>
      <w:proofErr w:type="spellStart"/>
      <w:r>
        <w:t>iq</w:t>
      </w:r>
      <w:proofErr w:type="spellEnd"/>
      <w:r>
        <w:t xml:space="preserve">-player supports only half duplex 1T or 1R operation at 122.88MSPS using VSPA DMAs. </w:t>
      </w:r>
    </w:p>
    <w:p w14:paraId="2E6F849D" w14:textId="77777777" w:rsidR="005E200C" w:rsidRDefault="005E200C" w:rsidP="003E3DB7"/>
    <w:p w14:paraId="43FC3A98" w14:textId="5D957B26" w:rsidR="005E200C" w:rsidRDefault="005E200C" w:rsidP="003E3DB7">
      <w:r>
        <w:rPr>
          <w:noProof/>
        </w:rPr>
        <w:drawing>
          <wp:inline distT="0" distB="0" distL="0" distR="0" wp14:anchorId="4D41C8C4" wp14:editId="790C07D5">
            <wp:extent cx="5479415" cy="2074545"/>
            <wp:effectExtent l="0" t="0" r="6985" b="1905"/>
            <wp:docPr id="973031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79415" cy="2074545"/>
                    </a:xfrm>
                    <a:prstGeom prst="rect">
                      <a:avLst/>
                    </a:prstGeom>
                    <a:noFill/>
                    <a:ln>
                      <a:noFill/>
                    </a:ln>
                  </pic:spPr>
                </pic:pic>
              </a:graphicData>
            </a:graphic>
          </wp:inline>
        </w:drawing>
      </w:r>
    </w:p>
    <w:p w14:paraId="197AF615" w14:textId="77777777" w:rsidR="005E200C" w:rsidRDefault="005E200C" w:rsidP="003E3DB7"/>
    <w:p w14:paraId="538362DA" w14:textId="4CE21545" w:rsidR="005E200C" w:rsidRDefault="005E200C" w:rsidP="003E3DB7">
      <w:r>
        <w:t xml:space="preserve">This needs further debugging and may be improved by changing FIFO placement in </w:t>
      </w:r>
      <w:proofErr w:type="spellStart"/>
      <w:r>
        <w:t>dmem</w:t>
      </w:r>
      <w:proofErr w:type="spellEnd"/>
      <w:r>
        <w:t xml:space="preserve"> which seems to cause rare/marginal starvation on VSPA DMA dealing with AXIQ ADC/DAC </w:t>
      </w:r>
      <w:proofErr w:type="spellStart"/>
      <w:r>
        <w:t>fifo</w:t>
      </w:r>
      <w:proofErr w:type="spellEnd"/>
      <w:r>
        <w:t xml:space="preserve"> </w:t>
      </w:r>
      <w:proofErr w:type="spellStart"/>
      <w:r>
        <w:t>tranfers</w:t>
      </w:r>
      <w:proofErr w:type="spellEnd"/>
      <w:r>
        <w:t>.</w:t>
      </w:r>
    </w:p>
    <w:p w14:paraId="7EC36580" w14:textId="77777777" w:rsidR="00574E41" w:rsidRDefault="00574E41" w:rsidP="003E3DB7"/>
    <w:p w14:paraId="1CA7D309" w14:textId="69C1F638" w:rsidR="00010418" w:rsidRDefault="00010418" w:rsidP="00010418">
      <w:r>
        <w:t xml:space="preserve"> </w:t>
      </w:r>
    </w:p>
    <w:p w14:paraId="5985F910" w14:textId="540CB6A9" w:rsidR="004163A8" w:rsidRDefault="004163A8">
      <w:pPr>
        <w:pStyle w:val="Heading2"/>
        <w:numPr>
          <w:ilvl w:val="1"/>
          <w:numId w:val="1"/>
        </w:numPr>
      </w:pPr>
      <w:bookmarkStart w:id="57" w:name="_Toc216707175"/>
      <w:r>
        <w:t>4R channel parallel operation</w:t>
      </w:r>
      <w:bookmarkEnd w:id="57"/>
    </w:p>
    <w:p w14:paraId="538612A4" w14:textId="77777777" w:rsidR="004163A8" w:rsidRDefault="004163A8" w:rsidP="00010418"/>
    <w:p w14:paraId="318FE87B" w14:textId="682AE371" w:rsidR="004163A8" w:rsidRDefault="004163A8" w:rsidP="00010418">
      <w:proofErr w:type="spellStart"/>
      <w:r w:rsidRPr="004163A8">
        <w:t>iq</w:t>
      </w:r>
      <w:proofErr w:type="spellEnd"/>
      <w:r w:rsidRPr="004163A8">
        <w:t>-player implement</w:t>
      </w:r>
      <w:r>
        <w:t>s</w:t>
      </w:r>
      <w:r w:rsidRPr="004163A8">
        <w:t xml:space="preserve"> 1T4R operation, however there is a limitation which prevents today to enable all 4 channels at same time. This would show </w:t>
      </w:r>
      <w:proofErr w:type="spellStart"/>
      <w:r w:rsidRPr="004163A8">
        <w:t>Fifo</w:t>
      </w:r>
      <w:proofErr w:type="spellEnd"/>
      <w:r w:rsidRPr="004163A8">
        <w:t xml:space="preserve"> underrun/overflow errors. User should disable 2 out of 4 channels in losd-nlm.sh to keep only 2 </w:t>
      </w:r>
      <w:proofErr w:type="spellStart"/>
      <w:r w:rsidRPr="004163A8">
        <w:t>rx_allow</w:t>
      </w:r>
      <w:proofErr w:type="spellEnd"/>
      <w:r w:rsidRPr="004163A8">
        <w:t xml:space="preserve"> signals asserted.</w:t>
      </w:r>
      <w:r>
        <w:t xml:space="preserve"> </w:t>
      </w:r>
    </w:p>
    <w:p w14:paraId="3798A97D" w14:textId="77777777" w:rsidR="00431C92" w:rsidRDefault="004163A8" w:rsidP="00010418">
      <w:r>
        <w:t xml:space="preserve">This requires more debugging, possible root cause is possible race condition between the 4 VSPA DMAs dealing with AXIQ </w:t>
      </w:r>
      <w:proofErr w:type="spellStart"/>
      <w:r>
        <w:t>fifos</w:t>
      </w:r>
      <w:proofErr w:type="spellEnd"/>
      <w:r>
        <w:t xml:space="preserve"> and/or DDRs. To be revisit with the consideration listed in the VSPA DMA chapter.</w:t>
      </w:r>
    </w:p>
    <w:p w14:paraId="14FF4113" w14:textId="77777777" w:rsidR="00431C92" w:rsidRDefault="00431C92" w:rsidP="00010418"/>
    <w:p w14:paraId="33806225" w14:textId="76AAE424" w:rsidR="004163A8" w:rsidRDefault="004163A8" w:rsidP="00010418">
      <w:r>
        <w:t xml:space="preserve"> </w:t>
      </w:r>
    </w:p>
    <w:p w14:paraId="233E522F" w14:textId="77777777" w:rsidR="004163A8" w:rsidRDefault="004163A8" w:rsidP="00010418"/>
    <w:p w14:paraId="188A581C" w14:textId="6F60BBAC" w:rsidR="00492C78" w:rsidRDefault="00492C78">
      <w:pPr>
        <w:pStyle w:val="Heading2"/>
        <w:numPr>
          <w:ilvl w:val="1"/>
          <w:numId w:val="1"/>
        </w:numPr>
      </w:pPr>
      <w:bookmarkStart w:id="58" w:name="_Toc216707176"/>
      <w:proofErr w:type="spellStart"/>
      <w:r>
        <w:t>liq_iqplayer</w:t>
      </w:r>
      <w:proofErr w:type="spellEnd"/>
      <w:r>
        <w:t>/</w:t>
      </w:r>
      <w:proofErr w:type="spellStart"/>
      <w:r>
        <w:t>iq_app</w:t>
      </w:r>
      <w:proofErr w:type="spellEnd"/>
      <w:r>
        <w:t xml:space="preserve">  start and stop sequence</w:t>
      </w:r>
      <w:bookmarkEnd w:id="58"/>
    </w:p>
    <w:p w14:paraId="59BF3CBF" w14:textId="77777777" w:rsidR="00492C78" w:rsidRDefault="00492C78" w:rsidP="00010418"/>
    <w:p w14:paraId="16FCE83A" w14:textId="2DA27F27" w:rsidR="00492C78" w:rsidRDefault="00492C78" w:rsidP="00010418">
      <w:r>
        <w:lastRenderedPageBreak/>
        <w:t xml:space="preserve">With current limitation, </w:t>
      </w:r>
      <w:proofErr w:type="spellStart"/>
      <w:r>
        <w:t>lib_iqplayer</w:t>
      </w:r>
      <w:proofErr w:type="spellEnd"/>
      <w:r>
        <w:t xml:space="preserve"> as a constraint to start first the application and then the traffic. </w:t>
      </w:r>
      <w:r w:rsidR="00113068">
        <w:t xml:space="preserve">Stop and restart is not possible as well. This will be added in future releases. </w:t>
      </w:r>
    </w:p>
    <w:p w14:paraId="76A6293E" w14:textId="77777777" w:rsidR="007B06C8" w:rsidRDefault="007B06C8" w:rsidP="00010418"/>
    <w:p w14:paraId="6AB43ECE" w14:textId="75E23EBA" w:rsidR="007B06C8" w:rsidRPr="00E37B88" w:rsidRDefault="007B06C8">
      <w:pPr>
        <w:pStyle w:val="Heading1"/>
        <w:numPr>
          <w:ilvl w:val="0"/>
          <w:numId w:val="1"/>
        </w:numPr>
      </w:pPr>
      <w:bookmarkStart w:id="59" w:name="_Toc216707177"/>
      <w:proofErr w:type="spellStart"/>
      <w:r>
        <w:t>ToDoList</w:t>
      </w:r>
      <w:bookmarkEnd w:id="59"/>
      <w:proofErr w:type="spellEnd"/>
    </w:p>
    <w:p w14:paraId="2B049AD2" w14:textId="77777777" w:rsidR="007B06C8" w:rsidRDefault="007B06C8" w:rsidP="00010418"/>
    <w:p w14:paraId="5AACCA9C" w14:textId="77777777" w:rsidR="007B06C8" w:rsidRDefault="007B06C8">
      <w:pPr>
        <w:pStyle w:val="ListParagraph"/>
        <w:numPr>
          <w:ilvl w:val="0"/>
          <w:numId w:val="12"/>
        </w:numPr>
      </w:pPr>
      <w:r>
        <w:t>Use VSPA overlay instead of multiple binaries to support various use cases without need to restart la9310</w:t>
      </w:r>
    </w:p>
    <w:p w14:paraId="52667656" w14:textId="62D77389" w:rsidR="0031492A" w:rsidRDefault="0031492A">
      <w:pPr>
        <w:pStyle w:val="ListParagraph"/>
        <w:numPr>
          <w:ilvl w:val="0"/>
          <w:numId w:val="12"/>
        </w:numPr>
      </w:pPr>
      <w:r>
        <w:t xml:space="preserve">Debug the sample drop at full duplex 122.88Mhz to support 100Mhz BW </w:t>
      </w:r>
      <w:proofErr w:type="spellStart"/>
      <w:r>
        <w:t>usecases</w:t>
      </w:r>
      <w:proofErr w:type="spellEnd"/>
    </w:p>
    <w:p w14:paraId="2752B025" w14:textId="64E0F572" w:rsidR="000A6A3F" w:rsidRDefault="000A6A3F">
      <w:pPr>
        <w:pStyle w:val="ListParagraph"/>
        <w:numPr>
          <w:ilvl w:val="0"/>
          <w:numId w:val="12"/>
        </w:numPr>
      </w:pPr>
      <w:r>
        <w:t xml:space="preserve">Add buffer metadata such as timestamping to enable more SDR </w:t>
      </w:r>
      <w:proofErr w:type="spellStart"/>
      <w:r>
        <w:t>usecases</w:t>
      </w:r>
      <w:proofErr w:type="spellEnd"/>
    </w:p>
    <w:p w14:paraId="7B14A974" w14:textId="77777777" w:rsidR="007B06C8" w:rsidRDefault="007B06C8">
      <w:pPr>
        <w:pStyle w:val="ListParagraph"/>
        <w:numPr>
          <w:ilvl w:val="0"/>
          <w:numId w:val="12"/>
        </w:numPr>
      </w:pPr>
      <w:r>
        <w:t xml:space="preserve">Replace binary file by signal processing and analyzing in </w:t>
      </w:r>
      <w:proofErr w:type="spellStart"/>
      <w:r>
        <w:t>iq_app</w:t>
      </w:r>
      <w:proofErr w:type="spellEnd"/>
      <w:r>
        <w:t xml:space="preserve">. Could leverage   and ARM RAL library to generate </w:t>
      </w:r>
      <w:proofErr w:type="spellStart"/>
      <w:r>
        <w:t>waveorm</w:t>
      </w:r>
      <w:proofErr w:type="spellEnd"/>
      <w:r>
        <w:t xml:space="preserve"> and display frequency spectrum from example</w:t>
      </w:r>
    </w:p>
    <w:p w14:paraId="62B5B2E3" w14:textId="77777777" w:rsidR="007B06C8" w:rsidRDefault="007B06C8">
      <w:pPr>
        <w:pStyle w:val="ListParagraph"/>
        <w:numPr>
          <w:ilvl w:val="0"/>
          <w:numId w:val="12"/>
        </w:numPr>
      </w:pPr>
      <w:r>
        <w:t>Add 160MSPS single channel firmware</w:t>
      </w:r>
    </w:p>
    <w:p w14:paraId="414E74BD" w14:textId="77777777" w:rsidR="0031492A" w:rsidRDefault="007B06C8">
      <w:pPr>
        <w:pStyle w:val="ListParagraph"/>
        <w:numPr>
          <w:ilvl w:val="0"/>
          <w:numId w:val="12"/>
        </w:numPr>
      </w:pPr>
      <w:r>
        <w:t xml:space="preserve">Add </w:t>
      </w:r>
      <w:proofErr w:type="spellStart"/>
      <w:r>
        <w:t>userspace</w:t>
      </w:r>
      <w:proofErr w:type="spellEnd"/>
      <w:r>
        <w:t xml:space="preserve"> standard SDR API such as Soapy</w:t>
      </w:r>
      <w:r w:rsidR="0031492A">
        <w:t>/</w:t>
      </w:r>
      <w:proofErr w:type="spellStart"/>
      <w:r w:rsidR="0031492A">
        <w:t>GNUradio</w:t>
      </w:r>
      <w:proofErr w:type="spellEnd"/>
    </w:p>
    <w:p w14:paraId="3F2B77B6" w14:textId="313FF02A" w:rsidR="007B06C8" w:rsidRDefault="0031492A">
      <w:pPr>
        <w:pStyle w:val="ListParagraph"/>
        <w:numPr>
          <w:ilvl w:val="0"/>
          <w:numId w:val="12"/>
        </w:numPr>
      </w:pPr>
      <w:r>
        <w:t xml:space="preserve">Port </w:t>
      </w:r>
      <w:proofErr w:type="spellStart"/>
      <w:r>
        <w:t>iq_player</w:t>
      </w:r>
      <w:proofErr w:type="spellEnd"/>
      <w:r>
        <w:t xml:space="preserve"> on big the high end version of </w:t>
      </w:r>
      <w:proofErr w:type="spellStart"/>
      <w:r>
        <w:t>layerscape</w:t>
      </w:r>
      <w:proofErr w:type="spellEnd"/>
      <w:r>
        <w:t xml:space="preserve"> access </w:t>
      </w:r>
      <w:proofErr w:type="spellStart"/>
      <w:r>
        <w:t>familly</w:t>
      </w:r>
      <w:proofErr w:type="spellEnd"/>
      <w:r>
        <w:t xml:space="preserve"> LA1224 </w:t>
      </w:r>
      <w:r w:rsidR="007B06C8">
        <w:t xml:space="preserve"> </w:t>
      </w:r>
    </w:p>
    <w:p w14:paraId="64C302EF" w14:textId="4BCB7B38" w:rsidR="0031492A" w:rsidRDefault="0031492A">
      <w:pPr>
        <w:pStyle w:val="ListParagraph"/>
        <w:numPr>
          <w:ilvl w:val="0"/>
          <w:numId w:val="12"/>
        </w:numPr>
      </w:pPr>
      <w:r>
        <w:t>..</w:t>
      </w:r>
    </w:p>
    <w:p w14:paraId="2E446286" w14:textId="77777777" w:rsidR="007B06C8" w:rsidRDefault="007B06C8" w:rsidP="007B06C8"/>
    <w:p w14:paraId="0C6608DC" w14:textId="19AB3B49" w:rsidR="007B06C8" w:rsidRDefault="000A6A3F">
      <w:pPr>
        <w:pStyle w:val="Heading1"/>
        <w:numPr>
          <w:ilvl w:val="0"/>
          <w:numId w:val="1"/>
        </w:numPr>
      </w:pPr>
      <w:bookmarkStart w:id="60" w:name="_Toc216707178"/>
      <w:r>
        <w:t>Do more with LA9310…</w:t>
      </w:r>
      <w:bookmarkEnd w:id="60"/>
    </w:p>
    <w:p w14:paraId="57B5199F" w14:textId="77777777" w:rsidR="007B06C8" w:rsidRDefault="007B06C8" w:rsidP="007B06C8"/>
    <w:p w14:paraId="7C7A1A24" w14:textId="77777777" w:rsidR="000A6A3F" w:rsidRDefault="007B06C8" w:rsidP="007B06C8">
      <w:r>
        <w:t xml:space="preserve">This </w:t>
      </w:r>
      <w:proofErr w:type="spellStart"/>
      <w:r>
        <w:t>iq_player</w:t>
      </w:r>
      <w:proofErr w:type="spellEnd"/>
      <w:r>
        <w:t xml:space="preserve"> tool is intending to be exercise the capability of the LA9310 in term of performance (up to 122.88MSPS) and connectivity (up to 1T4R). It is also intending to be a starting point to implement custom VSPA firmware where users will implement custom signal processing chains adding functions such as FFT or filtering. A set of existing VSPA kernels is available on dema</w:t>
      </w:r>
      <w:r w:rsidR="000A6A3F">
        <w:t xml:space="preserve">nd from NXP. </w:t>
      </w:r>
    </w:p>
    <w:p w14:paraId="5D46FD10" w14:textId="77777777" w:rsidR="000A6A3F" w:rsidRDefault="000A6A3F" w:rsidP="007B06C8"/>
    <w:p w14:paraId="24B8725B" w14:textId="05649B4A" w:rsidR="007B06C8" w:rsidRDefault="000A6A3F" w:rsidP="007B06C8">
      <w:proofErr w:type="spellStart"/>
      <w:r>
        <w:t>iq</w:t>
      </w:r>
      <w:proofErr w:type="spellEnd"/>
      <w:r>
        <w:t xml:space="preserve">-player is limited to raw time domain streaming. For more sophisticated </w:t>
      </w:r>
      <w:r w:rsidR="00C61AE0">
        <w:t>use cases</w:t>
      </w:r>
      <w:r>
        <w:t xml:space="preserve"> such as 3GPP frame and symbol processing, NXP is providing an L1RefApp application implementing a full L1 5G low PHY 10/20MHz BW. Implementation approach will be different, and will leverage the LA9310 PHYTIMER capability to drive ADC/DAC </w:t>
      </w:r>
      <w:proofErr w:type="spellStart"/>
      <w:r>
        <w:t>fifo</w:t>
      </w:r>
      <w:proofErr w:type="spellEnd"/>
      <w:r>
        <w:t xml:space="preserve"> DMA aligned on symbol boundaries to support TDD operation. This will deal with time synchronization and cell search procedure and is intending to be a first building block to implement a full 3GPP/5G stack. NXP also propose an Network Listening application NLM performing LTE </w:t>
      </w:r>
      <w:r w:rsidR="00C61AE0">
        <w:t>cell</w:t>
      </w:r>
      <w:r>
        <w:t xml:space="preserve"> search operation and implementing some time synchronization algorithm.</w:t>
      </w:r>
    </w:p>
    <w:p w14:paraId="275B3D71" w14:textId="77777777" w:rsidR="00292B7C" w:rsidRDefault="00292B7C" w:rsidP="003E3DB7"/>
    <w:p w14:paraId="15CAD97D" w14:textId="77777777" w:rsidR="00431C92" w:rsidRDefault="00431C92" w:rsidP="00431C92">
      <w:pPr>
        <w:autoSpaceDE w:val="0"/>
        <w:autoSpaceDN w:val="0"/>
        <w:adjustRightInd w:val="0"/>
        <w:ind w:firstLine="0"/>
        <w:jc w:val="left"/>
        <w:rPr>
          <w:rFonts w:ascii="Courier New" w:hAnsi="Courier New" w:cs="Courier New"/>
          <w:sz w:val="20"/>
          <w:szCs w:val="20"/>
        </w:rPr>
      </w:pPr>
    </w:p>
    <w:p w14:paraId="3EB37C68" w14:textId="77777777" w:rsidR="00431C92" w:rsidRPr="003E3DB7" w:rsidRDefault="00431C92" w:rsidP="00431C92">
      <w:pPr>
        <w:ind w:firstLine="0"/>
      </w:pPr>
    </w:p>
    <w:p w14:paraId="749376B0" w14:textId="64FADBA5" w:rsidR="00353C80" w:rsidRDefault="008E4706">
      <w:pPr>
        <w:pStyle w:val="Heading1"/>
        <w:numPr>
          <w:ilvl w:val="0"/>
          <w:numId w:val="1"/>
        </w:numPr>
      </w:pPr>
      <w:bookmarkStart w:id="61" w:name="_Toc216707179"/>
      <w:r>
        <w:lastRenderedPageBreak/>
        <w:t>Figure List</w:t>
      </w:r>
      <w:bookmarkEnd w:id="61"/>
    </w:p>
    <w:p w14:paraId="583D28B6" w14:textId="77777777" w:rsidR="00353C80" w:rsidRDefault="00353C80" w:rsidP="00292B7C">
      <w:pPr>
        <w:keepNext/>
        <w:keepLines/>
      </w:pPr>
    </w:p>
    <w:p w14:paraId="38550FF7" w14:textId="19917181" w:rsidR="000B75D6" w:rsidRDefault="008E470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r>
        <w:fldChar w:fldCharType="begin"/>
      </w:r>
      <w:r>
        <w:instrText xml:space="preserve"> TOC \h \z \c "Figure" </w:instrText>
      </w:r>
      <w:r>
        <w:fldChar w:fldCharType="separate"/>
      </w:r>
      <w:hyperlink w:anchor="_Toc183709510" w:history="1">
        <w:r w:rsidR="000B75D6" w:rsidRPr="003770B9">
          <w:rPr>
            <w:rStyle w:val="Hyperlink"/>
            <w:noProof/>
            <w:lang w:val="fr-FR"/>
          </w:rPr>
          <w:t>Figure 1 : LA9310 VSPA DMA Wr perf</w:t>
        </w:r>
        <w:r w:rsidR="000B75D6">
          <w:rPr>
            <w:noProof/>
            <w:webHidden/>
          </w:rPr>
          <w:tab/>
        </w:r>
        <w:r w:rsidR="000B75D6">
          <w:rPr>
            <w:noProof/>
            <w:webHidden/>
          </w:rPr>
          <w:fldChar w:fldCharType="begin"/>
        </w:r>
        <w:r w:rsidR="000B75D6">
          <w:rPr>
            <w:noProof/>
            <w:webHidden/>
          </w:rPr>
          <w:instrText xml:space="preserve"> PAGEREF _Toc183709510 \h </w:instrText>
        </w:r>
        <w:r w:rsidR="000B75D6">
          <w:rPr>
            <w:noProof/>
            <w:webHidden/>
          </w:rPr>
        </w:r>
        <w:r w:rsidR="000B75D6">
          <w:rPr>
            <w:noProof/>
            <w:webHidden/>
          </w:rPr>
          <w:fldChar w:fldCharType="separate"/>
        </w:r>
        <w:r w:rsidR="00D21825">
          <w:rPr>
            <w:noProof/>
            <w:webHidden/>
          </w:rPr>
          <w:t>20</w:t>
        </w:r>
        <w:r w:rsidR="000B75D6">
          <w:rPr>
            <w:noProof/>
            <w:webHidden/>
          </w:rPr>
          <w:fldChar w:fldCharType="end"/>
        </w:r>
      </w:hyperlink>
    </w:p>
    <w:p w14:paraId="32525BA9" w14:textId="79439F82" w:rsidR="000B75D6" w:rsidRDefault="000B75D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hyperlink w:anchor="_Toc183709511" w:history="1">
        <w:r w:rsidRPr="003770B9">
          <w:rPr>
            <w:rStyle w:val="Hyperlink"/>
            <w:noProof/>
            <w:lang w:val="fr-FR"/>
          </w:rPr>
          <w:t>Figure 2 : LA9310 VSPA DMA Rd perf</w:t>
        </w:r>
        <w:r>
          <w:rPr>
            <w:noProof/>
            <w:webHidden/>
          </w:rPr>
          <w:tab/>
        </w:r>
        <w:r>
          <w:rPr>
            <w:noProof/>
            <w:webHidden/>
          </w:rPr>
          <w:fldChar w:fldCharType="begin"/>
        </w:r>
        <w:r>
          <w:rPr>
            <w:noProof/>
            <w:webHidden/>
          </w:rPr>
          <w:instrText xml:space="preserve"> PAGEREF _Toc183709511 \h </w:instrText>
        </w:r>
        <w:r>
          <w:rPr>
            <w:noProof/>
            <w:webHidden/>
          </w:rPr>
        </w:r>
        <w:r>
          <w:rPr>
            <w:noProof/>
            <w:webHidden/>
          </w:rPr>
          <w:fldChar w:fldCharType="separate"/>
        </w:r>
        <w:r w:rsidR="00D21825">
          <w:rPr>
            <w:noProof/>
            <w:webHidden/>
          </w:rPr>
          <w:t>21</w:t>
        </w:r>
        <w:r>
          <w:rPr>
            <w:noProof/>
            <w:webHidden/>
          </w:rPr>
          <w:fldChar w:fldCharType="end"/>
        </w:r>
      </w:hyperlink>
    </w:p>
    <w:p w14:paraId="1C932F93" w14:textId="09C9A92E" w:rsidR="000B75D6" w:rsidRDefault="000B75D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hyperlink w:anchor="_Toc183709512" w:history="1">
        <w:r w:rsidRPr="003770B9">
          <w:rPr>
            <w:rStyle w:val="Hyperlink"/>
            <w:noProof/>
          </w:rPr>
          <w:t>Figure 3 : i.mx8mp edma Wr/Rd perf</w:t>
        </w:r>
        <w:r>
          <w:rPr>
            <w:noProof/>
            <w:webHidden/>
          </w:rPr>
          <w:tab/>
        </w:r>
        <w:r>
          <w:rPr>
            <w:noProof/>
            <w:webHidden/>
          </w:rPr>
          <w:fldChar w:fldCharType="begin"/>
        </w:r>
        <w:r>
          <w:rPr>
            <w:noProof/>
            <w:webHidden/>
          </w:rPr>
          <w:instrText xml:space="preserve"> PAGEREF _Toc183709512 \h </w:instrText>
        </w:r>
        <w:r>
          <w:rPr>
            <w:noProof/>
            <w:webHidden/>
          </w:rPr>
        </w:r>
        <w:r>
          <w:rPr>
            <w:noProof/>
            <w:webHidden/>
          </w:rPr>
          <w:fldChar w:fldCharType="separate"/>
        </w:r>
        <w:r w:rsidR="00D21825">
          <w:rPr>
            <w:noProof/>
            <w:webHidden/>
          </w:rPr>
          <w:t>22</w:t>
        </w:r>
        <w:r>
          <w:rPr>
            <w:noProof/>
            <w:webHidden/>
          </w:rPr>
          <w:fldChar w:fldCharType="end"/>
        </w:r>
      </w:hyperlink>
    </w:p>
    <w:p w14:paraId="5594D153" w14:textId="01DFCBFC" w:rsidR="000B75D6" w:rsidRDefault="000B75D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hyperlink w:anchor="_Toc183709513" w:history="1">
        <w:r w:rsidRPr="003770B9">
          <w:rPr>
            <w:rStyle w:val="Hyperlink"/>
            <w:noProof/>
          </w:rPr>
          <w:t>Figure 4: vspa dmem proxy strcture</w:t>
        </w:r>
        <w:r>
          <w:rPr>
            <w:noProof/>
            <w:webHidden/>
          </w:rPr>
          <w:tab/>
        </w:r>
        <w:r>
          <w:rPr>
            <w:noProof/>
            <w:webHidden/>
          </w:rPr>
          <w:fldChar w:fldCharType="begin"/>
        </w:r>
        <w:r>
          <w:rPr>
            <w:noProof/>
            <w:webHidden/>
          </w:rPr>
          <w:instrText xml:space="preserve"> PAGEREF _Toc183709513 \h </w:instrText>
        </w:r>
        <w:r>
          <w:rPr>
            <w:noProof/>
            <w:webHidden/>
          </w:rPr>
        </w:r>
        <w:r>
          <w:rPr>
            <w:noProof/>
            <w:webHidden/>
          </w:rPr>
          <w:fldChar w:fldCharType="separate"/>
        </w:r>
        <w:r w:rsidR="00D21825">
          <w:rPr>
            <w:noProof/>
            <w:webHidden/>
          </w:rPr>
          <w:t>27</w:t>
        </w:r>
        <w:r>
          <w:rPr>
            <w:noProof/>
            <w:webHidden/>
          </w:rPr>
          <w:fldChar w:fldCharType="end"/>
        </w:r>
      </w:hyperlink>
    </w:p>
    <w:p w14:paraId="492F3C76" w14:textId="1FF2FDBF" w:rsidR="000B75D6" w:rsidRDefault="000B75D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hyperlink w:anchor="_Toc183709514" w:history="1">
        <w:r w:rsidRPr="003770B9">
          <w:rPr>
            <w:rStyle w:val="Hyperlink"/>
            <w:noProof/>
          </w:rPr>
          <w:t>Figure 5 : iq-replay Tx life of a packet</w:t>
        </w:r>
        <w:r>
          <w:rPr>
            <w:noProof/>
            <w:webHidden/>
          </w:rPr>
          <w:tab/>
        </w:r>
        <w:r>
          <w:rPr>
            <w:noProof/>
            <w:webHidden/>
          </w:rPr>
          <w:fldChar w:fldCharType="begin"/>
        </w:r>
        <w:r>
          <w:rPr>
            <w:noProof/>
            <w:webHidden/>
          </w:rPr>
          <w:instrText xml:space="preserve"> PAGEREF _Toc183709514 \h </w:instrText>
        </w:r>
        <w:r>
          <w:rPr>
            <w:noProof/>
            <w:webHidden/>
          </w:rPr>
        </w:r>
        <w:r>
          <w:rPr>
            <w:noProof/>
            <w:webHidden/>
          </w:rPr>
          <w:fldChar w:fldCharType="separate"/>
        </w:r>
        <w:r w:rsidR="00D21825">
          <w:rPr>
            <w:noProof/>
            <w:webHidden/>
          </w:rPr>
          <w:t>12</w:t>
        </w:r>
        <w:r>
          <w:rPr>
            <w:noProof/>
            <w:webHidden/>
          </w:rPr>
          <w:fldChar w:fldCharType="end"/>
        </w:r>
      </w:hyperlink>
    </w:p>
    <w:p w14:paraId="342F5681" w14:textId="59BD1C23" w:rsidR="000B75D6" w:rsidRDefault="000B75D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hyperlink w:anchor="_Toc183709515" w:history="1">
        <w:r w:rsidRPr="003770B9">
          <w:rPr>
            <w:rStyle w:val="Hyperlink"/>
            <w:noProof/>
          </w:rPr>
          <w:t>Figure 6 : iq-capture Rx life of a packet</w:t>
        </w:r>
        <w:r>
          <w:rPr>
            <w:noProof/>
            <w:webHidden/>
          </w:rPr>
          <w:tab/>
        </w:r>
        <w:r>
          <w:rPr>
            <w:noProof/>
            <w:webHidden/>
          </w:rPr>
          <w:fldChar w:fldCharType="begin"/>
        </w:r>
        <w:r>
          <w:rPr>
            <w:noProof/>
            <w:webHidden/>
          </w:rPr>
          <w:instrText xml:space="preserve"> PAGEREF _Toc183709515 \h </w:instrText>
        </w:r>
        <w:r>
          <w:rPr>
            <w:noProof/>
            <w:webHidden/>
          </w:rPr>
        </w:r>
        <w:r>
          <w:rPr>
            <w:noProof/>
            <w:webHidden/>
          </w:rPr>
          <w:fldChar w:fldCharType="separate"/>
        </w:r>
        <w:r w:rsidR="00D21825">
          <w:rPr>
            <w:noProof/>
            <w:webHidden/>
          </w:rPr>
          <w:t>13</w:t>
        </w:r>
        <w:r>
          <w:rPr>
            <w:noProof/>
            <w:webHidden/>
          </w:rPr>
          <w:fldChar w:fldCharType="end"/>
        </w:r>
      </w:hyperlink>
    </w:p>
    <w:p w14:paraId="17167253" w14:textId="1968965F" w:rsidR="000B75D6" w:rsidRDefault="000B75D6" w:rsidP="00292B7C">
      <w:pPr>
        <w:pStyle w:val="TableofFigures"/>
        <w:keepNext/>
        <w:keepLines/>
        <w:tabs>
          <w:tab w:val="right" w:leader="dot" w:pos="8630"/>
        </w:tabs>
        <w:rPr>
          <w:rFonts w:asciiTheme="minorHAnsi" w:hAnsiTheme="minorHAnsi"/>
          <w:noProof/>
          <w:kern w:val="2"/>
          <w:sz w:val="22"/>
          <w:szCs w:val="22"/>
          <w:lang w:eastAsia="zh-CN"/>
          <w14:ligatures w14:val="standardContextual"/>
        </w:rPr>
      </w:pPr>
      <w:hyperlink w:anchor="_Toc183709516" w:history="1">
        <w:r w:rsidRPr="003770B9">
          <w:rPr>
            <w:rStyle w:val="Hyperlink"/>
            <w:noProof/>
          </w:rPr>
          <w:t>Figure 7 : iq-capture Rx life of a packet 2ch</w:t>
        </w:r>
        <w:r>
          <w:rPr>
            <w:noProof/>
            <w:webHidden/>
          </w:rPr>
          <w:tab/>
        </w:r>
        <w:r>
          <w:rPr>
            <w:noProof/>
            <w:webHidden/>
          </w:rPr>
          <w:fldChar w:fldCharType="begin"/>
        </w:r>
        <w:r>
          <w:rPr>
            <w:noProof/>
            <w:webHidden/>
          </w:rPr>
          <w:instrText xml:space="preserve"> PAGEREF _Toc183709516 \h </w:instrText>
        </w:r>
        <w:r>
          <w:rPr>
            <w:noProof/>
            <w:webHidden/>
          </w:rPr>
        </w:r>
        <w:r>
          <w:rPr>
            <w:noProof/>
            <w:webHidden/>
          </w:rPr>
          <w:fldChar w:fldCharType="separate"/>
        </w:r>
        <w:r w:rsidR="00D21825">
          <w:rPr>
            <w:noProof/>
            <w:webHidden/>
          </w:rPr>
          <w:t>14</w:t>
        </w:r>
        <w:r>
          <w:rPr>
            <w:noProof/>
            <w:webHidden/>
          </w:rPr>
          <w:fldChar w:fldCharType="end"/>
        </w:r>
      </w:hyperlink>
    </w:p>
    <w:p w14:paraId="3D4FA1D0" w14:textId="532C9D5D" w:rsidR="00353C80" w:rsidRDefault="008E4706" w:rsidP="00292B7C">
      <w:pPr>
        <w:keepNext/>
        <w:keepLines/>
      </w:pPr>
      <w:r>
        <w:fldChar w:fldCharType="end"/>
      </w:r>
    </w:p>
    <w:p w14:paraId="32FF7E48" w14:textId="77777777" w:rsidR="00353C80" w:rsidRDefault="00353C80" w:rsidP="001A0F65"/>
    <w:p w14:paraId="0E9C6235" w14:textId="77777777" w:rsidR="00353C80" w:rsidRDefault="00353C80" w:rsidP="001A0F65"/>
    <w:p w14:paraId="20703AC3" w14:textId="77777777" w:rsidR="00353C80" w:rsidRDefault="00353C80" w:rsidP="001A0F65"/>
    <w:p w14:paraId="0C8B0477" w14:textId="77777777" w:rsidR="00353C80" w:rsidRDefault="00353C80" w:rsidP="001A0F65"/>
    <w:p w14:paraId="4C36F07E" w14:textId="77777777" w:rsidR="00353C80" w:rsidRDefault="00353C80" w:rsidP="001A0F65"/>
    <w:p w14:paraId="72B4F281" w14:textId="77777777" w:rsidR="00353C80" w:rsidRDefault="00353C80" w:rsidP="001A0F65"/>
    <w:sectPr w:rsidR="00353C80" w:rsidSect="00C717C7">
      <w:headerReference w:type="default" r:id="rId63"/>
      <w:footerReference w:type="default" r:id="rId64"/>
      <w:pgSz w:w="12240" w:h="15840"/>
      <w:pgMar w:top="2160" w:right="1800" w:bottom="21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C6ED6" w14:textId="77777777" w:rsidR="00D713F2" w:rsidRDefault="00D713F2" w:rsidP="001A0F65">
      <w:r>
        <w:separator/>
      </w:r>
    </w:p>
  </w:endnote>
  <w:endnote w:type="continuationSeparator" w:id="0">
    <w:p w14:paraId="0CA674DA" w14:textId="77777777" w:rsidR="00D713F2" w:rsidRDefault="00D713F2" w:rsidP="001A0F65">
      <w:r>
        <w:continuationSeparator/>
      </w:r>
    </w:p>
  </w:endnote>
  <w:endnote w:type="continuationNotice" w:id="1">
    <w:p w14:paraId="1823CD0B" w14:textId="77777777" w:rsidR="00D713F2" w:rsidRDefault="00D713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venirLTStd-Book">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BB65" w14:textId="77777777" w:rsidR="00601B13" w:rsidRDefault="00601B13" w:rsidP="001A0F65">
    <w:pPr>
      <w:pStyle w:val="Footer"/>
    </w:pPr>
    <w:r>
      <w:rPr>
        <w:noProof/>
      </w:rPr>
      <mc:AlternateContent>
        <mc:Choice Requires="wps">
          <w:drawing>
            <wp:anchor distT="0" distB="0" distL="114300" distR="114300" simplePos="0" relativeHeight="251658240" behindDoc="0" locked="0" layoutInCell="1" allowOverlap="1" wp14:anchorId="3E242D52" wp14:editId="0CEB8121">
              <wp:simplePos x="0" y="0"/>
              <wp:positionH relativeFrom="column">
                <wp:posOffset>-228600</wp:posOffset>
              </wp:positionH>
              <wp:positionV relativeFrom="paragraph">
                <wp:posOffset>-50165</wp:posOffset>
              </wp:positionV>
              <wp:extent cx="6629400" cy="571500"/>
              <wp:effectExtent l="0" t="0" r="0" b="12700"/>
              <wp:wrapNone/>
              <wp:docPr id="2" name="Text Box 2"/>
              <wp:cNvGraphicFramePr/>
              <a:graphic xmlns:a="http://schemas.openxmlformats.org/drawingml/2006/main">
                <a:graphicData uri="http://schemas.microsoft.com/office/word/2010/wordprocessingShape">
                  <wps:wsp>
                    <wps:cNvSpPr txBox="1"/>
                    <wps:spPr>
                      <a:xfrm>
                        <a:off x="0" y="0"/>
                        <a:ext cx="662940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1C57667" w14:textId="77777777" w:rsidR="00601B13" w:rsidRPr="00353C80" w:rsidRDefault="00601B13" w:rsidP="001A0F65">
                          <w:pPr>
                            <w:pStyle w:val="TailCopy"/>
                          </w:pPr>
                          <w:r w:rsidRPr="00353C80">
                            <w:t xml:space="preserve">NXP Semiconductors, </w:t>
                          </w:r>
                          <w:r w:rsidRPr="009C0531">
                            <w:t>High Tech Campus 60, 56</w:t>
                          </w:r>
                          <w:r>
                            <w:t>56 AG Eindhoven, the Netherlands</w:t>
                          </w:r>
                          <w:r>
                            <w:tab/>
                            <w:t>COMPANY CONFIDENTIAL</w:t>
                          </w:r>
                        </w:p>
                        <w:p w14:paraId="4F5C15B9" w14:textId="77777777" w:rsidR="00601B13" w:rsidRPr="00353C80" w:rsidRDefault="00601B13" w:rsidP="001A0F65">
                          <w:r w:rsidRPr="00353C80">
                            <w:t>www.nxp.com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242D52" id="_x0000_t202" coordsize="21600,21600" o:spt="202" path="m,l,21600r21600,l21600,xe">
              <v:stroke joinstyle="miter"/>
              <v:path gradientshapeok="t" o:connecttype="rect"/>
            </v:shapetype>
            <v:shape id="Text Box 2" o:spid="_x0000_s1026" type="#_x0000_t202" style="position:absolute;left:0;text-align:left;margin-left:-18pt;margin-top:-3.95pt;width:522pt;height:4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" filled="f" stroked="f">
              <v:textbox>
                <w:txbxContent>
                  <w:p w14:paraId="41C57667" w14:textId="77777777" w:rsidR="00601B13" w:rsidRPr="00353C80" w:rsidRDefault="00601B13" w:rsidP="001A0F65">
                    <w:pPr>
                      <w:pStyle w:val="TailCopy"/>
                    </w:pPr>
                    <w:r w:rsidRPr="00353C80">
                      <w:t xml:space="preserve">NXP Semiconductors, </w:t>
                    </w:r>
                    <w:r w:rsidRPr="009C0531">
                      <w:t>High Tech Campus 60, 56</w:t>
                    </w:r>
                    <w:r>
                      <w:t>56 AG Eindhoven, the Netherlands</w:t>
                    </w:r>
                    <w:r>
                      <w:tab/>
                      <w:t>COMPANY CONFIDENTIAL</w:t>
                    </w:r>
                  </w:p>
                  <w:p w14:paraId="4F5C15B9" w14:textId="77777777" w:rsidR="00601B13" w:rsidRPr="00353C80" w:rsidRDefault="00601B13" w:rsidP="001A0F65">
                    <w:r w:rsidRPr="00353C80">
                      <w:t>www.nxp.com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02BE" w14:textId="77777777" w:rsidR="00D713F2" w:rsidRDefault="00D713F2" w:rsidP="001A0F65">
      <w:r>
        <w:separator/>
      </w:r>
    </w:p>
  </w:footnote>
  <w:footnote w:type="continuationSeparator" w:id="0">
    <w:p w14:paraId="489BEAAA" w14:textId="77777777" w:rsidR="00D713F2" w:rsidRDefault="00D713F2" w:rsidP="001A0F65">
      <w:r>
        <w:continuationSeparator/>
      </w:r>
    </w:p>
  </w:footnote>
  <w:footnote w:type="continuationNotice" w:id="1">
    <w:p w14:paraId="5F2C621F" w14:textId="77777777" w:rsidR="00D713F2" w:rsidRDefault="00D713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5D9F" w14:textId="77777777" w:rsidR="00601B13" w:rsidRDefault="00601B13" w:rsidP="001A0F65">
    <w:pPr>
      <w:pStyle w:val="Header"/>
    </w:pPr>
    <w:r>
      <w:rPr>
        <w:noProof/>
      </w:rPr>
      <w:drawing>
        <wp:anchor distT="0" distB="0" distL="114300" distR="114300" simplePos="0" relativeHeight="251674625" behindDoc="1" locked="0" layoutInCell="1" allowOverlap="1" wp14:anchorId="1ABBBC2F" wp14:editId="2F2F217B">
          <wp:simplePos x="0" y="0"/>
          <wp:positionH relativeFrom="column">
            <wp:posOffset>-1143000</wp:posOffset>
          </wp:positionH>
          <wp:positionV relativeFrom="paragraph">
            <wp:posOffset>-457200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29-NXP-US_LTRhd_Artwork.pdf"/>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F836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D00FC"/>
    <w:multiLevelType w:val="hybridMultilevel"/>
    <w:tmpl w:val="CD084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8A5B2C"/>
    <w:multiLevelType w:val="hybridMultilevel"/>
    <w:tmpl w:val="EE56E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1643D7"/>
    <w:multiLevelType w:val="multilevel"/>
    <w:tmpl w:val="09EAC0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B53CCD"/>
    <w:multiLevelType w:val="hybridMultilevel"/>
    <w:tmpl w:val="86F4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67225"/>
    <w:multiLevelType w:val="hybridMultilevel"/>
    <w:tmpl w:val="7D3AA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710890"/>
    <w:multiLevelType w:val="hybridMultilevel"/>
    <w:tmpl w:val="5FD2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00F5B"/>
    <w:multiLevelType w:val="hybridMultilevel"/>
    <w:tmpl w:val="9DD80A96"/>
    <w:lvl w:ilvl="0" w:tplc="1EF042BC">
      <w:start w:val="1"/>
      <w:numFmt w:val="bullet"/>
      <w:lvlText w:val="-"/>
      <w:lvlJc w:val="left"/>
      <w:pPr>
        <w:ind w:left="408" w:hanging="360"/>
      </w:pPr>
      <w:rPr>
        <w:rFonts w:ascii="Cambria" w:eastAsiaTheme="minorEastAsia" w:hAnsi="Cambria" w:cstheme="minorBidi" w:hint="default"/>
      </w:rPr>
    </w:lvl>
    <w:lvl w:ilvl="1" w:tplc="04090003">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8" w15:restartNumberingAfterBreak="0">
    <w:nsid w:val="33E22780"/>
    <w:multiLevelType w:val="hybridMultilevel"/>
    <w:tmpl w:val="2662FD86"/>
    <w:lvl w:ilvl="0" w:tplc="32FEA3E4">
      <w:start w:val="1"/>
      <w:numFmt w:val="decimal"/>
      <w:lvlText w:val="%1."/>
      <w:lvlJc w:val="left"/>
      <w:pPr>
        <w:tabs>
          <w:tab w:val="num" w:pos="720"/>
        </w:tabs>
        <w:ind w:left="720" w:hanging="360"/>
      </w:pPr>
    </w:lvl>
    <w:lvl w:ilvl="1" w:tplc="D30C184C">
      <w:start w:val="1"/>
      <w:numFmt w:val="lowerLetter"/>
      <w:lvlText w:val="%2."/>
      <w:lvlJc w:val="left"/>
      <w:pPr>
        <w:tabs>
          <w:tab w:val="num" w:pos="1440"/>
        </w:tabs>
        <w:ind w:left="1440" w:hanging="360"/>
      </w:pPr>
    </w:lvl>
    <w:lvl w:ilvl="2" w:tplc="AC18BC18">
      <w:start w:val="1"/>
      <w:numFmt w:val="bullet"/>
      <w:lvlText w:val=""/>
      <w:lvlJc w:val="left"/>
      <w:pPr>
        <w:ind w:left="2160" w:hanging="360"/>
      </w:pPr>
      <w:rPr>
        <w:rFonts w:ascii="Wingdings" w:eastAsiaTheme="minorEastAsia" w:hAnsi="Wingdings" w:cstheme="minorBidi" w:hint="default"/>
      </w:rPr>
    </w:lvl>
    <w:lvl w:ilvl="3" w:tplc="77268640" w:tentative="1">
      <w:start w:val="1"/>
      <w:numFmt w:val="decimal"/>
      <w:lvlText w:val="%4."/>
      <w:lvlJc w:val="left"/>
      <w:pPr>
        <w:tabs>
          <w:tab w:val="num" w:pos="2880"/>
        </w:tabs>
        <w:ind w:left="2880" w:hanging="360"/>
      </w:pPr>
    </w:lvl>
    <w:lvl w:ilvl="4" w:tplc="EEC24F34" w:tentative="1">
      <w:start w:val="1"/>
      <w:numFmt w:val="decimal"/>
      <w:lvlText w:val="%5."/>
      <w:lvlJc w:val="left"/>
      <w:pPr>
        <w:tabs>
          <w:tab w:val="num" w:pos="3600"/>
        </w:tabs>
        <w:ind w:left="3600" w:hanging="360"/>
      </w:pPr>
    </w:lvl>
    <w:lvl w:ilvl="5" w:tplc="EA320DF8" w:tentative="1">
      <w:start w:val="1"/>
      <w:numFmt w:val="decimal"/>
      <w:lvlText w:val="%6."/>
      <w:lvlJc w:val="left"/>
      <w:pPr>
        <w:tabs>
          <w:tab w:val="num" w:pos="4320"/>
        </w:tabs>
        <w:ind w:left="4320" w:hanging="360"/>
      </w:pPr>
    </w:lvl>
    <w:lvl w:ilvl="6" w:tplc="2758AF80" w:tentative="1">
      <w:start w:val="1"/>
      <w:numFmt w:val="decimal"/>
      <w:lvlText w:val="%7."/>
      <w:lvlJc w:val="left"/>
      <w:pPr>
        <w:tabs>
          <w:tab w:val="num" w:pos="5040"/>
        </w:tabs>
        <w:ind w:left="5040" w:hanging="360"/>
      </w:pPr>
    </w:lvl>
    <w:lvl w:ilvl="7" w:tplc="4FE2ED90" w:tentative="1">
      <w:start w:val="1"/>
      <w:numFmt w:val="decimal"/>
      <w:lvlText w:val="%8."/>
      <w:lvlJc w:val="left"/>
      <w:pPr>
        <w:tabs>
          <w:tab w:val="num" w:pos="5760"/>
        </w:tabs>
        <w:ind w:left="5760" w:hanging="360"/>
      </w:pPr>
    </w:lvl>
    <w:lvl w:ilvl="8" w:tplc="69E05234" w:tentative="1">
      <w:start w:val="1"/>
      <w:numFmt w:val="decimal"/>
      <w:lvlText w:val="%9."/>
      <w:lvlJc w:val="left"/>
      <w:pPr>
        <w:tabs>
          <w:tab w:val="num" w:pos="6480"/>
        </w:tabs>
        <w:ind w:left="6480" w:hanging="360"/>
      </w:pPr>
    </w:lvl>
  </w:abstractNum>
  <w:abstractNum w:abstractNumId="9" w15:restartNumberingAfterBreak="0">
    <w:nsid w:val="3F0445BA"/>
    <w:multiLevelType w:val="hybridMultilevel"/>
    <w:tmpl w:val="591E5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3C749D2"/>
    <w:multiLevelType w:val="multilevel"/>
    <w:tmpl w:val="09EAC0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6F927B8"/>
    <w:multiLevelType w:val="hybridMultilevel"/>
    <w:tmpl w:val="E5B61A2C"/>
    <w:lvl w:ilvl="0" w:tplc="58CA9FBA">
      <w:start w:val="1"/>
      <w:numFmt w:val="decimal"/>
      <w:lvlText w:val="%1."/>
      <w:lvlJc w:val="left"/>
      <w:pPr>
        <w:tabs>
          <w:tab w:val="num" w:pos="720"/>
        </w:tabs>
        <w:ind w:left="720" w:hanging="360"/>
      </w:pPr>
    </w:lvl>
    <w:lvl w:ilvl="1" w:tplc="13C6E3A2" w:tentative="1">
      <w:start w:val="1"/>
      <w:numFmt w:val="decimal"/>
      <w:lvlText w:val="%2."/>
      <w:lvlJc w:val="left"/>
      <w:pPr>
        <w:tabs>
          <w:tab w:val="num" w:pos="1440"/>
        </w:tabs>
        <w:ind w:left="1440" w:hanging="360"/>
      </w:pPr>
    </w:lvl>
    <w:lvl w:ilvl="2" w:tplc="5C463C74" w:tentative="1">
      <w:start w:val="1"/>
      <w:numFmt w:val="decimal"/>
      <w:lvlText w:val="%3."/>
      <w:lvlJc w:val="left"/>
      <w:pPr>
        <w:tabs>
          <w:tab w:val="num" w:pos="2160"/>
        </w:tabs>
        <w:ind w:left="2160" w:hanging="360"/>
      </w:pPr>
    </w:lvl>
    <w:lvl w:ilvl="3" w:tplc="B0BA52F8" w:tentative="1">
      <w:start w:val="1"/>
      <w:numFmt w:val="decimal"/>
      <w:lvlText w:val="%4."/>
      <w:lvlJc w:val="left"/>
      <w:pPr>
        <w:tabs>
          <w:tab w:val="num" w:pos="2880"/>
        </w:tabs>
        <w:ind w:left="2880" w:hanging="360"/>
      </w:pPr>
    </w:lvl>
    <w:lvl w:ilvl="4" w:tplc="641AADE0" w:tentative="1">
      <w:start w:val="1"/>
      <w:numFmt w:val="decimal"/>
      <w:lvlText w:val="%5."/>
      <w:lvlJc w:val="left"/>
      <w:pPr>
        <w:tabs>
          <w:tab w:val="num" w:pos="3600"/>
        </w:tabs>
        <w:ind w:left="3600" w:hanging="360"/>
      </w:pPr>
    </w:lvl>
    <w:lvl w:ilvl="5" w:tplc="0104624A" w:tentative="1">
      <w:start w:val="1"/>
      <w:numFmt w:val="decimal"/>
      <w:lvlText w:val="%6."/>
      <w:lvlJc w:val="left"/>
      <w:pPr>
        <w:tabs>
          <w:tab w:val="num" w:pos="4320"/>
        </w:tabs>
        <w:ind w:left="4320" w:hanging="360"/>
      </w:pPr>
    </w:lvl>
    <w:lvl w:ilvl="6" w:tplc="3F94A4C4" w:tentative="1">
      <w:start w:val="1"/>
      <w:numFmt w:val="decimal"/>
      <w:lvlText w:val="%7."/>
      <w:lvlJc w:val="left"/>
      <w:pPr>
        <w:tabs>
          <w:tab w:val="num" w:pos="5040"/>
        </w:tabs>
        <w:ind w:left="5040" w:hanging="360"/>
      </w:pPr>
    </w:lvl>
    <w:lvl w:ilvl="7" w:tplc="9370DCB2" w:tentative="1">
      <w:start w:val="1"/>
      <w:numFmt w:val="decimal"/>
      <w:lvlText w:val="%8."/>
      <w:lvlJc w:val="left"/>
      <w:pPr>
        <w:tabs>
          <w:tab w:val="num" w:pos="5760"/>
        </w:tabs>
        <w:ind w:left="5760" w:hanging="360"/>
      </w:pPr>
    </w:lvl>
    <w:lvl w:ilvl="8" w:tplc="5366E7C8" w:tentative="1">
      <w:start w:val="1"/>
      <w:numFmt w:val="decimal"/>
      <w:lvlText w:val="%9."/>
      <w:lvlJc w:val="left"/>
      <w:pPr>
        <w:tabs>
          <w:tab w:val="num" w:pos="6480"/>
        </w:tabs>
        <w:ind w:left="6480" w:hanging="360"/>
      </w:pPr>
    </w:lvl>
  </w:abstractNum>
  <w:abstractNum w:abstractNumId="12" w15:restartNumberingAfterBreak="0">
    <w:nsid w:val="7C5E6B78"/>
    <w:multiLevelType w:val="hybridMultilevel"/>
    <w:tmpl w:val="2DCA1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8277172">
    <w:abstractNumId w:val="10"/>
  </w:num>
  <w:num w:numId="2" w16cid:durableId="2024433749">
    <w:abstractNumId w:val="7"/>
  </w:num>
  <w:num w:numId="3" w16cid:durableId="1354040876">
    <w:abstractNumId w:val="12"/>
  </w:num>
  <w:num w:numId="4" w16cid:durableId="18313613">
    <w:abstractNumId w:val="8"/>
  </w:num>
  <w:num w:numId="5" w16cid:durableId="1208646700">
    <w:abstractNumId w:val="1"/>
  </w:num>
  <w:num w:numId="6" w16cid:durableId="804472159">
    <w:abstractNumId w:val="11"/>
  </w:num>
  <w:num w:numId="7" w16cid:durableId="1376193640">
    <w:abstractNumId w:val="4"/>
  </w:num>
  <w:num w:numId="8" w16cid:durableId="1051996794">
    <w:abstractNumId w:val="9"/>
  </w:num>
  <w:num w:numId="9" w16cid:durableId="1879970056">
    <w:abstractNumId w:val="3"/>
  </w:num>
  <w:num w:numId="10" w16cid:durableId="1277249189">
    <w:abstractNumId w:val="0"/>
  </w:num>
  <w:num w:numId="11" w16cid:durableId="1456366589">
    <w:abstractNumId w:val="5"/>
  </w:num>
  <w:num w:numId="12" w16cid:durableId="722367112">
    <w:abstractNumId w:val="2"/>
  </w:num>
  <w:num w:numId="13" w16cid:durableId="30069475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C8"/>
    <w:rsid w:val="00000198"/>
    <w:rsid w:val="00001C07"/>
    <w:rsid w:val="00002C6F"/>
    <w:rsid w:val="000033C2"/>
    <w:rsid w:val="0000497A"/>
    <w:rsid w:val="00004FCE"/>
    <w:rsid w:val="0000562C"/>
    <w:rsid w:val="0000770F"/>
    <w:rsid w:val="000078FC"/>
    <w:rsid w:val="00010418"/>
    <w:rsid w:val="00012219"/>
    <w:rsid w:val="000127D2"/>
    <w:rsid w:val="00012DAA"/>
    <w:rsid w:val="00013093"/>
    <w:rsid w:val="0001349F"/>
    <w:rsid w:val="00014438"/>
    <w:rsid w:val="000148DA"/>
    <w:rsid w:val="0001502C"/>
    <w:rsid w:val="00015217"/>
    <w:rsid w:val="000168F5"/>
    <w:rsid w:val="00021601"/>
    <w:rsid w:val="00025B95"/>
    <w:rsid w:val="0002628E"/>
    <w:rsid w:val="00031295"/>
    <w:rsid w:val="00032667"/>
    <w:rsid w:val="00034BD0"/>
    <w:rsid w:val="00037D94"/>
    <w:rsid w:val="00042EFE"/>
    <w:rsid w:val="0004322C"/>
    <w:rsid w:val="00043547"/>
    <w:rsid w:val="000439C8"/>
    <w:rsid w:val="0004463A"/>
    <w:rsid w:val="00045CCA"/>
    <w:rsid w:val="00045F4D"/>
    <w:rsid w:val="00047090"/>
    <w:rsid w:val="000477FA"/>
    <w:rsid w:val="00047BDA"/>
    <w:rsid w:val="00047D3A"/>
    <w:rsid w:val="00052235"/>
    <w:rsid w:val="00053B39"/>
    <w:rsid w:val="000544CB"/>
    <w:rsid w:val="00056FD0"/>
    <w:rsid w:val="00062CDB"/>
    <w:rsid w:val="00062F08"/>
    <w:rsid w:val="00064DED"/>
    <w:rsid w:val="00065BFE"/>
    <w:rsid w:val="0006624C"/>
    <w:rsid w:val="00066BD7"/>
    <w:rsid w:val="00066D60"/>
    <w:rsid w:val="00067053"/>
    <w:rsid w:val="00067CBF"/>
    <w:rsid w:val="00070355"/>
    <w:rsid w:val="000704A6"/>
    <w:rsid w:val="00070E88"/>
    <w:rsid w:val="00072008"/>
    <w:rsid w:val="00072AB2"/>
    <w:rsid w:val="00073481"/>
    <w:rsid w:val="00074C43"/>
    <w:rsid w:val="00074D56"/>
    <w:rsid w:val="00075BB1"/>
    <w:rsid w:val="0007686D"/>
    <w:rsid w:val="0007737C"/>
    <w:rsid w:val="000774E4"/>
    <w:rsid w:val="00080CC6"/>
    <w:rsid w:val="000811B5"/>
    <w:rsid w:val="0008239F"/>
    <w:rsid w:val="000826DD"/>
    <w:rsid w:val="00084147"/>
    <w:rsid w:val="0008590A"/>
    <w:rsid w:val="00087394"/>
    <w:rsid w:val="000873BA"/>
    <w:rsid w:val="00087823"/>
    <w:rsid w:val="00087BC2"/>
    <w:rsid w:val="00090D7B"/>
    <w:rsid w:val="00091245"/>
    <w:rsid w:val="000915B9"/>
    <w:rsid w:val="00091D35"/>
    <w:rsid w:val="00092232"/>
    <w:rsid w:val="0009244A"/>
    <w:rsid w:val="00092C67"/>
    <w:rsid w:val="00092D89"/>
    <w:rsid w:val="00092F2A"/>
    <w:rsid w:val="0009349C"/>
    <w:rsid w:val="000934F4"/>
    <w:rsid w:val="00093545"/>
    <w:rsid w:val="00096B87"/>
    <w:rsid w:val="00097BB3"/>
    <w:rsid w:val="000A02C3"/>
    <w:rsid w:val="000A03B7"/>
    <w:rsid w:val="000A0D3A"/>
    <w:rsid w:val="000A1278"/>
    <w:rsid w:val="000A2457"/>
    <w:rsid w:val="000A27E2"/>
    <w:rsid w:val="000A417D"/>
    <w:rsid w:val="000A4D46"/>
    <w:rsid w:val="000A6A3F"/>
    <w:rsid w:val="000B0459"/>
    <w:rsid w:val="000B2F29"/>
    <w:rsid w:val="000B37BC"/>
    <w:rsid w:val="000B436F"/>
    <w:rsid w:val="000B48D4"/>
    <w:rsid w:val="000B4DBC"/>
    <w:rsid w:val="000B5AC8"/>
    <w:rsid w:val="000B5C22"/>
    <w:rsid w:val="000B6568"/>
    <w:rsid w:val="000B6A37"/>
    <w:rsid w:val="000B75D6"/>
    <w:rsid w:val="000B7910"/>
    <w:rsid w:val="000C2CA3"/>
    <w:rsid w:val="000C3156"/>
    <w:rsid w:val="000C4678"/>
    <w:rsid w:val="000C47D6"/>
    <w:rsid w:val="000C5E17"/>
    <w:rsid w:val="000C7E84"/>
    <w:rsid w:val="000D1225"/>
    <w:rsid w:val="000D1D1F"/>
    <w:rsid w:val="000D20B6"/>
    <w:rsid w:val="000D28FF"/>
    <w:rsid w:val="000D397A"/>
    <w:rsid w:val="000D3CB2"/>
    <w:rsid w:val="000D546A"/>
    <w:rsid w:val="000D5889"/>
    <w:rsid w:val="000D5A44"/>
    <w:rsid w:val="000D5D27"/>
    <w:rsid w:val="000D7024"/>
    <w:rsid w:val="000D7570"/>
    <w:rsid w:val="000D78F9"/>
    <w:rsid w:val="000E059B"/>
    <w:rsid w:val="000E0602"/>
    <w:rsid w:val="000E219D"/>
    <w:rsid w:val="000E22A9"/>
    <w:rsid w:val="000E317A"/>
    <w:rsid w:val="000E6B1D"/>
    <w:rsid w:val="000E6D52"/>
    <w:rsid w:val="000E7AB3"/>
    <w:rsid w:val="000F1756"/>
    <w:rsid w:val="000F2BEE"/>
    <w:rsid w:val="000F6F8A"/>
    <w:rsid w:val="000F7193"/>
    <w:rsid w:val="000F768A"/>
    <w:rsid w:val="000F785C"/>
    <w:rsid w:val="00100187"/>
    <w:rsid w:val="00100254"/>
    <w:rsid w:val="0010030B"/>
    <w:rsid w:val="00103F8A"/>
    <w:rsid w:val="001051AC"/>
    <w:rsid w:val="00105A76"/>
    <w:rsid w:val="00106BAD"/>
    <w:rsid w:val="001073FC"/>
    <w:rsid w:val="00107BE6"/>
    <w:rsid w:val="00107D7C"/>
    <w:rsid w:val="00112691"/>
    <w:rsid w:val="001129DC"/>
    <w:rsid w:val="00113068"/>
    <w:rsid w:val="0011348A"/>
    <w:rsid w:val="00113B4E"/>
    <w:rsid w:val="00113FCA"/>
    <w:rsid w:val="00114C51"/>
    <w:rsid w:val="001158F5"/>
    <w:rsid w:val="00115CF1"/>
    <w:rsid w:val="00116179"/>
    <w:rsid w:val="0012014F"/>
    <w:rsid w:val="00121F95"/>
    <w:rsid w:val="0012428B"/>
    <w:rsid w:val="0012441C"/>
    <w:rsid w:val="0012587F"/>
    <w:rsid w:val="00126B61"/>
    <w:rsid w:val="0013075F"/>
    <w:rsid w:val="00131723"/>
    <w:rsid w:val="00131AF0"/>
    <w:rsid w:val="00133D04"/>
    <w:rsid w:val="001340DA"/>
    <w:rsid w:val="0013510D"/>
    <w:rsid w:val="00135936"/>
    <w:rsid w:val="0013653B"/>
    <w:rsid w:val="0014092D"/>
    <w:rsid w:val="001409E5"/>
    <w:rsid w:val="00140C18"/>
    <w:rsid w:val="00143726"/>
    <w:rsid w:val="0014420A"/>
    <w:rsid w:val="0014526A"/>
    <w:rsid w:val="00146D97"/>
    <w:rsid w:val="00146FD3"/>
    <w:rsid w:val="001502B1"/>
    <w:rsid w:val="0015138F"/>
    <w:rsid w:val="00153AFB"/>
    <w:rsid w:val="00154775"/>
    <w:rsid w:val="00155191"/>
    <w:rsid w:val="00156434"/>
    <w:rsid w:val="001575DC"/>
    <w:rsid w:val="00162472"/>
    <w:rsid w:val="001627FA"/>
    <w:rsid w:val="00162B5D"/>
    <w:rsid w:val="00162BAA"/>
    <w:rsid w:val="00163C74"/>
    <w:rsid w:val="00164602"/>
    <w:rsid w:val="00165C5C"/>
    <w:rsid w:val="001670A7"/>
    <w:rsid w:val="0017056C"/>
    <w:rsid w:val="00170761"/>
    <w:rsid w:val="00170C6D"/>
    <w:rsid w:val="00170D43"/>
    <w:rsid w:val="00170FB4"/>
    <w:rsid w:val="001720AA"/>
    <w:rsid w:val="00172810"/>
    <w:rsid w:val="00172BED"/>
    <w:rsid w:val="00173DBE"/>
    <w:rsid w:val="001763DC"/>
    <w:rsid w:val="00176660"/>
    <w:rsid w:val="00176A32"/>
    <w:rsid w:val="00176E5E"/>
    <w:rsid w:val="0017730F"/>
    <w:rsid w:val="00180F73"/>
    <w:rsid w:val="00181150"/>
    <w:rsid w:val="001820E7"/>
    <w:rsid w:val="0018438A"/>
    <w:rsid w:val="00184594"/>
    <w:rsid w:val="001845CD"/>
    <w:rsid w:val="00184BD5"/>
    <w:rsid w:val="001901CB"/>
    <w:rsid w:val="001905FF"/>
    <w:rsid w:val="0019324D"/>
    <w:rsid w:val="001939C8"/>
    <w:rsid w:val="00193FAD"/>
    <w:rsid w:val="00194805"/>
    <w:rsid w:val="001955ED"/>
    <w:rsid w:val="00195F40"/>
    <w:rsid w:val="00196D6F"/>
    <w:rsid w:val="00196FA3"/>
    <w:rsid w:val="001972AB"/>
    <w:rsid w:val="001974A5"/>
    <w:rsid w:val="001A0B76"/>
    <w:rsid w:val="001A0F65"/>
    <w:rsid w:val="001A5F8C"/>
    <w:rsid w:val="001B12C0"/>
    <w:rsid w:val="001B2605"/>
    <w:rsid w:val="001B2B6B"/>
    <w:rsid w:val="001B5562"/>
    <w:rsid w:val="001B59C1"/>
    <w:rsid w:val="001B5CF4"/>
    <w:rsid w:val="001B6D25"/>
    <w:rsid w:val="001B77E7"/>
    <w:rsid w:val="001C031C"/>
    <w:rsid w:val="001C1C17"/>
    <w:rsid w:val="001C2D6C"/>
    <w:rsid w:val="001C394F"/>
    <w:rsid w:val="001C4E32"/>
    <w:rsid w:val="001C556F"/>
    <w:rsid w:val="001C5EE6"/>
    <w:rsid w:val="001C6580"/>
    <w:rsid w:val="001C72E7"/>
    <w:rsid w:val="001D28DC"/>
    <w:rsid w:val="001D2A8E"/>
    <w:rsid w:val="001D4020"/>
    <w:rsid w:val="001D469C"/>
    <w:rsid w:val="001D54CC"/>
    <w:rsid w:val="001D5DE4"/>
    <w:rsid w:val="001D63A7"/>
    <w:rsid w:val="001D6979"/>
    <w:rsid w:val="001D6ED9"/>
    <w:rsid w:val="001E0532"/>
    <w:rsid w:val="001E1D4E"/>
    <w:rsid w:val="001E3628"/>
    <w:rsid w:val="001E401F"/>
    <w:rsid w:val="001E42D0"/>
    <w:rsid w:val="001E57C2"/>
    <w:rsid w:val="001E65BD"/>
    <w:rsid w:val="001E6965"/>
    <w:rsid w:val="001E6CE1"/>
    <w:rsid w:val="001E7306"/>
    <w:rsid w:val="001E7EA4"/>
    <w:rsid w:val="001F0ABE"/>
    <w:rsid w:val="001F13C5"/>
    <w:rsid w:val="001F1CBD"/>
    <w:rsid w:val="001F221F"/>
    <w:rsid w:val="001F5A62"/>
    <w:rsid w:val="001F79CB"/>
    <w:rsid w:val="00200050"/>
    <w:rsid w:val="00200295"/>
    <w:rsid w:val="002011BF"/>
    <w:rsid w:val="00201770"/>
    <w:rsid w:val="00201D81"/>
    <w:rsid w:val="00203477"/>
    <w:rsid w:val="0020400F"/>
    <w:rsid w:val="00207CB8"/>
    <w:rsid w:val="00207D1D"/>
    <w:rsid w:val="00210946"/>
    <w:rsid w:val="00212E36"/>
    <w:rsid w:val="0021310E"/>
    <w:rsid w:val="00213A30"/>
    <w:rsid w:val="00213BAD"/>
    <w:rsid w:val="00214839"/>
    <w:rsid w:val="00215476"/>
    <w:rsid w:val="00215550"/>
    <w:rsid w:val="00216525"/>
    <w:rsid w:val="002207E5"/>
    <w:rsid w:val="00220937"/>
    <w:rsid w:val="0022187F"/>
    <w:rsid w:val="00223288"/>
    <w:rsid w:val="00225230"/>
    <w:rsid w:val="0022564F"/>
    <w:rsid w:val="00226394"/>
    <w:rsid w:val="002264B2"/>
    <w:rsid w:val="00231ABA"/>
    <w:rsid w:val="00231FAE"/>
    <w:rsid w:val="00232C89"/>
    <w:rsid w:val="00235807"/>
    <w:rsid w:val="002358A8"/>
    <w:rsid w:val="00235DA2"/>
    <w:rsid w:val="00240390"/>
    <w:rsid w:val="00240510"/>
    <w:rsid w:val="0024189A"/>
    <w:rsid w:val="002426DA"/>
    <w:rsid w:val="002427F3"/>
    <w:rsid w:val="00242ACF"/>
    <w:rsid w:val="00242F09"/>
    <w:rsid w:val="002432D2"/>
    <w:rsid w:val="002433C4"/>
    <w:rsid w:val="002457FD"/>
    <w:rsid w:val="00246178"/>
    <w:rsid w:val="002470F4"/>
    <w:rsid w:val="00252DCB"/>
    <w:rsid w:val="00253F22"/>
    <w:rsid w:val="00254382"/>
    <w:rsid w:val="00254590"/>
    <w:rsid w:val="0025566E"/>
    <w:rsid w:val="0025590A"/>
    <w:rsid w:val="0025777F"/>
    <w:rsid w:val="00261225"/>
    <w:rsid w:val="00261F7E"/>
    <w:rsid w:val="002662C2"/>
    <w:rsid w:val="002679DD"/>
    <w:rsid w:val="002679EF"/>
    <w:rsid w:val="00270A08"/>
    <w:rsid w:val="00271B64"/>
    <w:rsid w:val="002738BE"/>
    <w:rsid w:val="00273A61"/>
    <w:rsid w:val="00273F0A"/>
    <w:rsid w:val="00275656"/>
    <w:rsid w:val="002756AD"/>
    <w:rsid w:val="002761AD"/>
    <w:rsid w:val="0027656A"/>
    <w:rsid w:val="002769E0"/>
    <w:rsid w:val="00276C77"/>
    <w:rsid w:val="00281834"/>
    <w:rsid w:val="00282508"/>
    <w:rsid w:val="00282800"/>
    <w:rsid w:val="00284CB5"/>
    <w:rsid w:val="002850EB"/>
    <w:rsid w:val="00287B7A"/>
    <w:rsid w:val="00291058"/>
    <w:rsid w:val="00291124"/>
    <w:rsid w:val="00292172"/>
    <w:rsid w:val="0029272F"/>
    <w:rsid w:val="00292AFB"/>
    <w:rsid w:val="00292B7C"/>
    <w:rsid w:val="00292C56"/>
    <w:rsid w:val="00292E1F"/>
    <w:rsid w:val="00292EC5"/>
    <w:rsid w:val="00292F6B"/>
    <w:rsid w:val="00294954"/>
    <w:rsid w:val="00294C1F"/>
    <w:rsid w:val="002961C9"/>
    <w:rsid w:val="002968A9"/>
    <w:rsid w:val="0029774B"/>
    <w:rsid w:val="00297996"/>
    <w:rsid w:val="002A3BB9"/>
    <w:rsid w:val="002A419E"/>
    <w:rsid w:val="002A60DF"/>
    <w:rsid w:val="002A63C0"/>
    <w:rsid w:val="002A71FD"/>
    <w:rsid w:val="002A783D"/>
    <w:rsid w:val="002B0F1C"/>
    <w:rsid w:val="002B1001"/>
    <w:rsid w:val="002B1280"/>
    <w:rsid w:val="002B26B7"/>
    <w:rsid w:val="002B545C"/>
    <w:rsid w:val="002B550B"/>
    <w:rsid w:val="002B5942"/>
    <w:rsid w:val="002B6578"/>
    <w:rsid w:val="002B6663"/>
    <w:rsid w:val="002B78E9"/>
    <w:rsid w:val="002C0368"/>
    <w:rsid w:val="002C037E"/>
    <w:rsid w:val="002C0AF8"/>
    <w:rsid w:val="002C111B"/>
    <w:rsid w:val="002C13EC"/>
    <w:rsid w:val="002C1E3B"/>
    <w:rsid w:val="002C4173"/>
    <w:rsid w:val="002C41AD"/>
    <w:rsid w:val="002C4EA5"/>
    <w:rsid w:val="002C5CA0"/>
    <w:rsid w:val="002C6F46"/>
    <w:rsid w:val="002D1A01"/>
    <w:rsid w:val="002D287E"/>
    <w:rsid w:val="002D45E7"/>
    <w:rsid w:val="002E0660"/>
    <w:rsid w:val="002E1071"/>
    <w:rsid w:val="002E1816"/>
    <w:rsid w:val="002E3220"/>
    <w:rsid w:val="002E3AB6"/>
    <w:rsid w:val="002E4E4A"/>
    <w:rsid w:val="002E6C7E"/>
    <w:rsid w:val="002E6D35"/>
    <w:rsid w:val="002F12E4"/>
    <w:rsid w:val="002F25C3"/>
    <w:rsid w:val="002F5CE9"/>
    <w:rsid w:val="002F5D8B"/>
    <w:rsid w:val="002F6720"/>
    <w:rsid w:val="002F703B"/>
    <w:rsid w:val="002F74CF"/>
    <w:rsid w:val="002F7F2E"/>
    <w:rsid w:val="00300345"/>
    <w:rsid w:val="00300FFB"/>
    <w:rsid w:val="00302323"/>
    <w:rsid w:val="00303430"/>
    <w:rsid w:val="00303A17"/>
    <w:rsid w:val="00303A1F"/>
    <w:rsid w:val="00304746"/>
    <w:rsid w:val="00304D5F"/>
    <w:rsid w:val="00306192"/>
    <w:rsid w:val="00306A32"/>
    <w:rsid w:val="00306C19"/>
    <w:rsid w:val="0030705A"/>
    <w:rsid w:val="0030787B"/>
    <w:rsid w:val="00307EF3"/>
    <w:rsid w:val="00313B4F"/>
    <w:rsid w:val="003147F0"/>
    <w:rsid w:val="00314885"/>
    <w:rsid w:val="0031492A"/>
    <w:rsid w:val="00316358"/>
    <w:rsid w:val="003169BF"/>
    <w:rsid w:val="003173E1"/>
    <w:rsid w:val="003176F6"/>
    <w:rsid w:val="00320DE7"/>
    <w:rsid w:val="00321484"/>
    <w:rsid w:val="003217C9"/>
    <w:rsid w:val="003261E1"/>
    <w:rsid w:val="00326A36"/>
    <w:rsid w:val="003305C4"/>
    <w:rsid w:val="00330FE9"/>
    <w:rsid w:val="0033293E"/>
    <w:rsid w:val="00333975"/>
    <w:rsid w:val="00333AC9"/>
    <w:rsid w:val="00334565"/>
    <w:rsid w:val="00334F61"/>
    <w:rsid w:val="00337534"/>
    <w:rsid w:val="00340CE8"/>
    <w:rsid w:val="003412BB"/>
    <w:rsid w:val="00341372"/>
    <w:rsid w:val="0034273C"/>
    <w:rsid w:val="00344B43"/>
    <w:rsid w:val="003456AD"/>
    <w:rsid w:val="00346198"/>
    <w:rsid w:val="00346825"/>
    <w:rsid w:val="00346EFC"/>
    <w:rsid w:val="003471B5"/>
    <w:rsid w:val="0034733F"/>
    <w:rsid w:val="00352028"/>
    <w:rsid w:val="00353C80"/>
    <w:rsid w:val="00354768"/>
    <w:rsid w:val="0035547E"/>
    <w:rsid w:val="00355501"/>
    <w:rsid w:val="003559D3"/>
    <w:rsid w:val="003569C5"/>
    <w:rsid w:val="0035783F"/>
    <w:rsid w:val="00357D29"/>
    <w:rsid w:val="003617C1"/>
    <w:rsid w:val="0036215D"/>
    <w:rsid w:val="003624D0"/>
    <w:rsid w:val="00362FD6"/>
    <w:rsid w:val="00364A58"/>
    <w:rsid w:val="00365210"/>
    <w:rsid w:val="00365806"/>
    <w:rsid w:val="00366B3B"/>
    <w:rsid w:val="003671CC"/>
    <w:rsid w:val="00371437"/>
    <w:rsid w:val="003729CF"/>
    <w:rsid w:val="00372A12"/>
    <w:rsid w:val="00374C4E"/>
    <w:rsid w:val="003754CC"/>
    <w:rsid w:val="00375A12"/>
    <w:rsid w:val="003768A1"/>
    <w:rsid w:val="00376A6D"/>
    <w:rsid w:val="00380628"/>
    <w:rsid w:val="00380A00"/>
    <w:rsid w:val="0038110F"/>
    <w:rsid w:val="00381997"/>
    <w:rsid w:val="003876AA"/>
    <w:rsid w:val="0038772E"/>
    <w:rsid w:val="00390BA9"/>
    <w:rsid w:val="00391DC4"/>
    <w:rsid w:val="003938E9"/>
    <w:rsid w:val="00395606"/>
    <w:rsid w:val="003965B0"/>
    <w:rsid w:val="003A2209"/>
    <w:rsid w:val="003A2295"/>
    <w:rsid w:val="003A23FC"/>
    <w:rsid w:val="003A280A"/>
    <w:rsid w:val="003A3844"/>
    <w:rsid w:val="003A7206"/>
    <w:rsid w:val="003A75A8"/>
    <w:rsid w:val="003B057C"/>
    <w:rsid w:val="003B1CE6"/>
    <w:rsid w:val="003B228E"/>
    <w:rsid w:val="003B27B1"/>
    <w:rsid w:val="003B2B88"/>
    <w:rsid w:val="003B432F"/>
    <w:rsid w:val="003B5255"/>
    <w:rsid w:val="003B583D"/>
    <w:rsid w:val="003B7263"/>
    <w:rsid w:val="003C11AB"/>
    <w:rsid w:val="003C315E"/>
    <w:rsid w:val="003C329A"/>
    <w:rsid w:val="003C4A3B"/>
    <w:rsid w:val="003C50FB"/>
    <w:rsid w:val="003C5500"/>
    <w:rsid w:val="003C71B4"/>
    <w:rsid w:val="003D2B9B"/>
    <w:rsid w:val="003D498C"/>
    <w:rsid w:val="003D7DEB"/>
    <w:rsid w:val="003E0AEC"/>
    <w:rsid w:val="003E141E"/>
    <w:rsid w:val="003E2B17"/>
    <w:rsid w:val="003E2BC7"/>
    <w:rsid w:val="003E3DB7"/>
    <w:rsid w:val="003E478A"/>
    <w:rsid w:val="003E48BD"/>
    <w:rsid w:val="003E51EB"/>
    <w:rsid w:val="003E633D"/>
    <w:rsid w:val="003E7EFD"/>
    <w:rsid w:val="003F182C"/>
    <w:rsid w:val="003F2400"/>
    <w:rsid w:val="003F24E5"/>
    <w:rsid w:val="003F29E5"/>
    <w:rsid w:val="003F3F5A"/>
    <w:rsid w:val="003F40BF"/>
    <w:rsid w:val="003F4A3E"/>
    <w:rsid w:val="003F4B06"/>
    <w:rsid w:val="003F5C0C"/>
    <w:rsid w:val="003F5FD2"/>
    <w:rsid w:val="003F7F86"/>
    <w:rsid w:val="00400C8F"/>
    <w:rsid w:val="00400CB5"/>
    <w:rsid w:val="004025E0"/>
    <w:rsid w:val="00402667"/>
    <w:rsid w:val="00404A6E"/>
    <w:rsid w:val="00405AD1"/>
    <w:rsid w:val="004070D1"/>
    <w:rsid w:val="004108FF"/>
    <w:rsid w:val="00412EAE"/>
    <w:rsid w:val="0041304E"/>
    <w:rsid w:val="00413349"/>
    <w:rsid w:val="00414596"/>
    <w:rsid w:val="00414DDE"/>
    <w:rsid w:val="00415408"/>
    <w:rsid w:val="004155F8"/>
    <w:rsid w:val="004156DC"/>
    <w:rsid w:val="004163A8"/>
    <w:rsid w:val="00416B45"/>
    <w:rsid w:val="00416B5F"/>
    <w:rsid w:val="00420338"/>
    <w:rsid w:val="00421898"/>
    <w:rsid w:val="00422BE3"/>
    <w:rsid w:val="00424131"/>
    <w:rsid w:val="00424134"/>
    <w:rsid w:val="00427C5E"/>
    <w:rsid w:val="00430C6C"/>
    <w:rsid w:val="00430D2D"/>
    <w:rsid w:val="0043156D"/>
    <w:rsid w:val="00431C92"/>
    <w:rsid w:val="00433498"/>
    <w:rsid w:val="00433AC7"/>
    <w:rsid w:val="00433D5F"/>
    <w:rsid w:val="00434F4C"/>
    <w:rsid w:val="00436ED7"/>
    <w:rsid w:val="00437E71"/>
    <w:rsid w:val="0044105D"/>
    <w:rsid w:val="004414E7"/>
    <w:rsid w:val="00441DB0"/>
    <w:rsid w:val="00444C1D"/>
    <w:rsid w:val="0044559E"/>
    <w:rsid w:val="004468A0"/>
    <w:rsid w:val="0045215D"/>
    <w:rsid w:val="00452822"/>
    <w:rsid w:val="00453299"/>
    <w:rsid w:val="00454508"/>
    <w:rsid w:val="004569F4"/>
    <w:rsid w:val="00457400"/>
    <w:rsid w:val="00460008"/>
    <w:rsid w:val="00462817"/>
    <w:rsid w:val="00462F67"/>
    <w:rsid w:val="00463C54"/>
    <w:rsid w:val="004644E0"/>
    <w:rsid w:val="00464F79"/>
    <w:rsid w:val="0046513A"/>
    <w:rsid w:val="00466868"/>
    <w:rsid w:val="004707F7"/>
    <w:rsid w:val="004713CB"/>
    <w:rsid w:val="00472CF2"/>
    <w:rsid w:val="00472FE6"/>
    <w:rsid w:val="00474C34"/>
    <w:rsid w:val="00474F3C"/>
    <w:rsid w:val="004765B6"/>
    <w:rsid w:val="00477EAE"/>
    <w:rsid w:val="0048164D"/>
    <w:rsid w:val="00481A23"/>
    <w:rsid w:val="0048313D"/>
    <w:rsid w:val="00483973"/>
    <w:rsid w:val="00485360"/>
    <w:rsid w:val="004856EB"/>
    <w:rsid w:val="00485E08"/>
    <w:rsid w:val="0048663C"/>
    <w:rsid w:val="00487533"/>
    <w:rsid w:val="00487CCD"/>
    <w:rsid w:val="00490638"/>
    <w:rsid w:val="0049072A"/>
    <w:rsid w:val="00490E56"/>
    <w:rsid w:val="0049195A"/>
    <w:rsid w:val="004925AD"/>
    <w:rsid w:val="00492733"/>
    <w:rsid w:val="004929B4"/>
    <w:rsid w:val="00492C35"/>
    <w:rsid w:val="00492C78"/>
    <w:rsid w:val="00492F46"/>
    <w:rsid w:val="0049465D"/>
    <w:rsid w:val="00494FF2"/>
    <w:rsid w:val="00497B1B"/>
    <w:rsid w:val="004A0420"/>
    <w:rsid w:val="004A0964"/>
    <w:rsid w:val="004A1A1B"/>
    <w:rsid w:val="004A4353"/>
    <w:rsid w:val="004A452B"/>
    <w:rsid w:val="004A647C"/>
    <w:rsid w:val="004A7B8F"/>
    <w:rsid w:val="004B0B64"/>
    <w:rsid w:val="004B2F7D"/>
    <w:rsid w:val="004B382B"/>
    <w:rsid w:val="004C0350"/>
    <w:rsid w:val="004C12FF"/>
    <w:rsid w:val="004C192E"/>
    <w:rsid w:val="004C2110"/>
    <w:rsid w:val="004C2C41"/>
    <w:rsid w:val="004C3363"/>
    <w:rsid w:val="004C438D"/>
    <w:rsid w:val="004C4596"/>
    <w:rsid w:val="004C64DC"/>
    <w:rsid w:val="004C79DA"/>
    <w:rsid w:val="004C7FF6"/>
    <w:rsid w:val="004D01D0"/>
    <w:rsid w:val="004D0996"/>
    <w:rsid w:val="004D4893"/>
    <w:rsid w:val="004D49D9"/>
    <w:rsid w:val="004D68E5"/>
    <w:rsid w:val="004E2E8E"/>
    <w:rsid w:val="004E3207"/>
    <w:rsid w:val="004E466B"/>
    <w:rsid w:val="004E4C81"/>
    <w:rsid w:val="004E642E"/>
    <w:rsid w:val="004F06A3"/>
    <w:rsid w:val="004F1D76"/>
    <w:rsid w:val="004F29B4"/>
    <w:rsid w:val="004F3E51"/>
    <w:rsid w:val="004F4AD7"/>
    <w:rsid w:val="004F6785"/>
    <w:rsid w:val="004F7944"/>
    <w:rsid w:val="00500400"/>
    <w:rsid w:val="0050142D"/>
    <w:rsid w:val="00501830"/>
    <w:rsid w:val="00502A07"/>
    <w:rsid w:val="00502C6C"/>
    <w:rsid w:val="00502F51"/>
    <w:rsid w:val="00505A80"/>
    <w:rsid w:val="005071DF"/>
    <w:rsid w:val="005103EC"/>
    <w:rsid w:val="00510E11"/>
    <w:rsid w:val="00510EC7"/>
    <w:rsid w:val="005114B2"/>
    <w:rsid w:val="00512058"/>
    <w:rsid w:val="00512317"/>
    <w:rsid w:val="00512B82"/>
    <w:rsid w:val="00512BF9"/>
    <w:rsid w:val="005132C0"/>
    <w:rsid w:val="0051340D"/>
    <w:rsid w:val="00514202"/>
    <w:rsid w:val="00514507"/>
    <w:rsid w:val="00515CC6"/>
    <w:rsid w:val="0051648E"/>
    <w:rsid w:val="00517633"/>
    <w:rsid w:val="00517A17"/>
    <w:rsid w:val="00520D8C"/>
    <w:rsid w:val="00522BC8"/>
    <w:rsid w:val="00522FC8"/>
    <w:rsid w:val="00523BD7"/>
    <w:rsid w:val="00524CDB"/>
    <w:rsid w:val="00524DC5"/>
    <w:rsid w:val="00526BE3"/>
    <w:rsid w:val="005301F0"/>
    <w:rsid w:val="00531552"/>
    <w:rsid w:val="00532596"/>
    <w:rsid w:val="005325F3"/>
    <w:rsid w:val="00534618"/>
    <w:rsid w:val="00535963"/>
    <w:rsid w:val="00535D53"/>
    <w:rsid w:val="0053632E"/>
    <w:rsid w:val="00536C51"/>
    <w:rsid w:val="0053776B"/>
    <w:rsid w:val="005378C2"/>
    <w:rsid w:val="00537F6A"/>
    <w:rsid w:val="005408AC"/>
    <w:rsid w:val="0054189D"/>
    <w:rsid w:val="00541D35"/>
    <w:rsid w:val="0054351A"/>
    <w:rsid w:val="00544EF3"/>
    <w:rsid w:val="0054591D"/>
    <w:rsid w:val="005465DC"/>
    <w:rsid w:val="0054711D"/>
    <w:rsid w:val="00547D4A"/>
    <w:rsid w:val="00550664"/>
    <w:rsid w:val="00551025"/>
    <w:rsid w:val="005516AF"/>
    <w:rsid w:val="00551EDE"/>
    <w:rsid w:val="00551EF3"/>
    <w:rsid w:val="005520A5"/>
    <w:rsid w:val="00552983"/>
    <w:rsid w:val="005541AE"/>
    <w:rsid w:val="005545FE"/>
    <w:rsid w:val="00560012"/>
    <w:rsid w:val="0056100C"/>
    <w:rsid w:val="005632D5"/>
    <w:rsid w:val="00563CE3"/>
    <w:rsid w:val="00563FF8"/>
    <w:rsid w:val="00564879"/>
    <w:rsid w:val="00564FC3"/>
    <w:rsid w:val="00565580"/>
    <w:rsid w:val="005656AB"/>
    <w:rsid w:val="00566143"/>
    <w:rsid w:val="00567646"/>
    <w:rsid w:val="005702B7"/>
    <w:rsid w:val="00570991"/>
    <w:rsid w:val="00570FA0"/>
    <w:rsid w:val="005711A3"/>
    <w:rsid w:val="00571DA5"/>
    <w:rsid w:val="0057267D"/>
    <w:rsid w:val="00572E41"/>
    <w:rsid w:val="00573566"/>
    <w:rsid w:val="00574E41"/>
    <w:rsid w:val="00575011"/>
    <w:rsid w:val="00575A53"/>
    <w:rsid w:val="00576549"/>
    <w:rsid w:val="00576F73"/>
    <w:rsid w:val="00577A51"/>
    <w:rsid w:val="00577DC9"/>
    <w:rsid w:val="0058190A"/>
    <w:rsid w:val="00583208"/>
    <w:rsid w:val="00583A8E"/>
    <w:rsid w:val="00583AEB"/>
    <w:rsid w:val="00583EC6"/>
    <w:rsid w:val="00586826"/>
    <w:rsid w:val="00587D58"/>
    <w:rsid w:val="0059001E"/>
    <w:rsid w:val="00591A95"/>
    <w:rsid w:val="00591D44"/>
    <w:rsid w:val="00592DF0"/>
    <w:rsid w:val="005935EF"/>
    <w:rsid w:val="0059461B"/>
    <w:rsid w:val="00595861"/>
    <w:rsid w:val="005A0E2F"/>
    <w:rsid w:val="005A32DC"/>
    <w:rsid w:val="005A43E3"/>
    <w:rsid w:val="005A4547"/>
    <w:rsid w:val="005A4AED"/>
    <w:rsid w:val="005A4FB4"/>
    <w:rsid w:val="005AD069"/>
    <w:rsid w:val="005B0AFF"/>
    <w:rsid w:val="005B237C"/>
    <w:rsid w:val="005B317E"/>
    <w:rsid w:val="005B4F26"/>
    <w:rsid w:val="005B5A46"/>
    <w:rsid w:val="005C0043"/>
    <w:rsid w:val="005C2097"/>
    <w:rsid w:val="005C3336"/>
    <w:rsid w:val="005C3CA9"/>
    <w:rsid w:val="005C57C7"/>
    <w:rsid w:val="005C7FEE"/>
    <w:rsid w:val="005D0B47"/>
    <w:rsid w:val="005D0F05"/>
    <w:rsid w:val="005D103C"/>
    <w:rsid w:val="005D1B1F"/>
    <w:rsid w:val="005D1FCD"/>
    <w:rsid w:val="005D35AF"/>
    <w:rsid w:val="005D3CE6"/>
    <w:rsid w:val="005D3DF0"/>
    <w:rsid w:val="005D523A"/>
    <w:rsid w:val="005D58C0"/>
    <w:rsid w:val="005D5A50"/>
    <w:rsid w:val="005D6482"/>
    <w:rsid w:val="005D717A"/>
    <w:rsid w:val="005D7580"/>
    <w:rsid w:val="005E0B5D"/>
    <w:rsid w:val="005E196D"/>
    <w:rsid w:val="005E1B77"/>
    <w:rsid w:val="005E200C"/>
    <w:rsid w:val="005E2FB6"/>
    <w:rsid w:val="005E59C7"/>
    <w:rsid w:val="005F07D1"/>
    <w:rsid w:val="005F1E47"/>
    <w:rsid w:val="005F29F7"/>
    <w:rsid w:val="005F2A01"/>
    <w:rsid w:val="005F5442"/>
    <w:rsid w:val="005F5767"/>
    <w:rsid w:val="005F5E74"/>
    <w:rsid w:val="005F6C02"/>
    <w:rsid w:val="00600AFE"/>
    <w:rsid w:val="00601B13"/>
    <w:rsid w:val="00603250"/>
    <w:rsid w:val="00603A09"/>
    <w:rsid w:val="00605F49"/>
    <w:rsid w:val="00607AF2"/>
    <w:rsid w:val="00607B14"/>
    <w:rsid w:val="00607C96"/>
    <w:rsid w:val="00610703"/>
    <w:rsid w:val="00610F48"/>
    <w:rsid w:val="006111C0"/>
    <w:rsid w:val="006115AF"/>
    <w:rsid w:val="00611A44"/>
    <w:rsid w:val="00611D3B"/>
    <w:rsid w:val="00613E1F"/>
    <w:rsid w:val="006144D2"/>
    <w:rsid w:val="00614A00"/>
    <w:rsid w:val="00614E7F"/>
    <w:rsid w:val="00614F41"/>
    <w:rsid w:val="00615D0E"/>
    <w:rsid w:val="0061650C"/>
    <w:rsid w:val="00617E83"/>
    <w:rsid w:val="00620D10"/>
    <w:rsid w:val="00620F84"/>
    <w:rsid w:val="00622CE9"/>
    <w:rsid w:val="00624275"/>
    <w:rsid w:val="00626534"/>
    <w:rsid w:val="00626F76"/>
    <w:rsid w:val="006300C5"/>
    <w:rsid w:val="0063019C"/>
    <w:rsid w:val="006312C4"/>
    <w:rsid w:val="0063149E"/>
    <w:rsid w:val="00631CA6"/>
    <w:rsid w:val="00633CCC"/>
    <w:rsid w:val="0063412D"/>
    <w:rsid w:val="00634EE4"/>
    <w:rsid w:val="006350AA"/>
    <w:rsid w:val="0063510E"/>
    <w:rsid w:val="006361DA"/>
    <w:rsid w:val="00637E56"/>
    <w:rsid w:val="00637F5B"/>
    <w:rsid w:val="00640B8A"/>
    <w:rsid w:val="00641000"/>
    <w:rsid w:val="006456C7"/>
    <w:rsid w:val="0064580D"/>
    <w:rsid w:val="00645CF5"/>
    <w:rsid w:val="006505AB"/>
    <w:rsid w:val="00650F44"/>
    <w:rsid w:val="0065279D"/>
    <w:rsid w:val="0065351D"/>
    <w:rsid w:val="006543F7"/>
    <w:rsid w:val="00656BE2"/>
    <w:rsid w:val="006571A9"/>
    <w:rsid w:val="0065784F"/>
    <w:rsid w:val="006602E4"/>
    <w:rsid w:val="00666094"/>
    <w:rsid w:val="00667B60"/>
    <w:rsid w:val="00667D4D"/>
    <w:rsid w:val="0067019F"/>
    <w:rsid w:val="0067050A"/>
    <w:rsid w:val="00671882"/>
    <w:rsid w:val="00672962"/>
    <w:rsid w:val="00674769"/>
    <w:rsid w:val="0067590F"/>
    <w:rsid w:val="006773F0"/>
    <w:rsid w:val="00680B34"/>
    <w:rsid w:val="006827F5"/>
    <w:rsid w:val="00682B75"/>
    <w:rsid w:val="0068324A"/>
    <w:rsid w:val="00684C38"/>
    <w:rsid w:val="0068508C"/>
    <w:rsid w:val="00685845"/>
    <w:rsid w:val="00685E6B"/>
    <w:rsid w:val="00686AAA"/>
    <w:rsid w:val="00686F01"/>
    <w:rsid w:val="0069030B"/>
    <w:rsid w:val="00691360"/>
    <w:rsid w:val="00691689"/>
    <w:rsid w:val="0069274B"/>
    <w:rsid w:val="006927CE"/>
    <w:rsid w:val="00693611"/>
    <w:rsid w:val="00693859"/>
    <w:rsid w:val="00693BD0"/>
    <w:rsid w:val="00696009"/>
    <w:rsid w:val="00696378"/>
    <w:rsid w:val="006A0935"/>
    <w:rsid w:val="006A2621"/>
    <w:rsid w:val="006A2E19"/>
    <w:rsid w:val="006A3793"/>
    <w:rsid w:val="006A7D71"/>
    <w:rsid w:val="006A7E2D"/>
    <w:rsid w:val="006B0566"/>
    <w:rsid w:val="006B25CC"/>
    <w:rsid w:val="006B2A5D"/>
    <w:rsid w:val="006B3670"/>
    <w:rsid w:val="006B4875"/>
    <w:rsid w:val="006B5796"/>
    <w:rsid w:val="006B640C"/>
    <w:rsid w:val="006B7D70"/>
    <w:rsid w:val="006C10CE"/>
    <w:rsid w:val="006C138A"/>
    <w:rsid w:val="006C1A9F"/>
    <w:rsid w:val="006C25B6"/>
    <w:rsid w:val="006C540A"/>
    <w:rsid w:val="006C54E5"/>
    <w:rsid w:val="006C5819"/>
    <w:rsid w:val="006C5A6E"/>
    <w:rsid w:val="006C766F"/>
    <w:rsid w:val="006C7922"/>
    <w:rsid w:val="006D0A48"/>
    <w:rsid w:val="006D0AC5"/>
    <w:rsid w:val="006D147D"/>
    <w:rsid w:val="006D4ECB"/>
    <w:rsid w:val="006D6302"/>
    <w:rsid w:val="006D6D81"/>
    <w:rsid w:val="006D78B3"/>
    <w:rsid w:val="006E013E"/>
    <w:rsid w:val="006E0848"/>
    <w:rsid w:val="006E1CD8"/>
    <w:rsid w:val="006E1DF5"/>
    <w:rsid w:val="006E23D5"/>
    <w:rsid w:val="006E2988"/>
    <w:rsid w:val="006E39F7"/>
    <w:rsid w:val="006E4844"/>
    <w:rsid w:val="006E66F4"/>
    <w:rsid w:val="006E6711"/>
    <w:rsid w:val="006E76F7"/>
    <w:rsid w:val="006F04D3"/>
    <w:rsid w:val="006F13A7"/>
    <w:rsid w:val="006F1EB7"/>
    <w:rsid w:val="006F2BEC"/>
    <w:rsid w:val="006F36E2"/>
    <w:rsid w:val="006F475B"/>
    <w:rsid w:val="006F5B14"/>
    <w:rsid w:val="006F5C34"/>
    <w:rsid w:val="006F6944"/>
    <w:rsid w:val="007028C8"/>
    <w:rsid w:val="00703C5E"/>
    <w:rsid w:val="00705BED"/>
    <w:rsid w:val="0071142A"/>
    <w:rsid w:val="00711A49"/>
    <w:rsid w:val="00713763"/>
    <w:rsid w:val="00714C45"/>
    <w:rsid w:val="00716865"/>
    <w:rsid w:val="007177A3"/>
    <w:rsid w:val="007179A7"/>
    <w:rsid w:val="0072338C"/>
    <w:rsid w:val="00723632"/>
    <w:rsid w:val="0072431F"/>
    <w:rsid w:val="00725244"/>
    <w:rsid w:val="007264DD"/>
    <w:rsid w:val="007273B5"/>
    <w:rsid w:val="00727E50"/>
    <w:rsid w:val="00730AA9"/>
    <w:rsid w:val="00730F49"/>
    <w:rsid w:val="00735A6D"/>
    <w:rsid w:val="00735CBD"/>
    <w:rsid w:val="0073678E"/>
    <w:rsid w:val="00736BA0"/>
    <w:rsid w:val="00737A2D"/>
    <w:rsid w:val="00740386"/>
    <w:rsid w:val="00740987"/>
    <w:rsid w:val="007412FE"/>
    <w:rsid w:val="00741E2E"/>
    <w:rsid w:val="00742336"/>
    <w:rsid w:val="0074249D"/>
    <w:rsid w:val="00747B76"/>
    <w:rsid w:val="007514EB"/>
    <w:rsid w:val="00751BEC"/>
    <w:rsid w:val="00752283"/>
    <w:rsid w:val="00753C39"/>
    <w:rsid w:val="00755534"/>
    <w:rsid w:val="00756C20"/>
    <w:rsid w:val="00757703"/>
    <w:rsid w:val="00757C79"/>
    <w:rsid w:val="007627E9"/>
    <w:rsid w:val="00763D9C"/>
    <w:rsid w:val="00765461"/>
    <w:rsid w:val="0076598D"/>
    <w:rsid w:val="0076656A"/>
    <w:rsid w:val="00766735"/>
    <w:rsid w:val="00766821"/>
    <w:rsid w:val="00767376"/>
    <w:rsid w:val="00767B1D"/>
    <w:rsid w:val="007719DB"/>
    <w:rsid w:val="0077233F"/>
    <w:rsid w:val="00772CF4"/>
    <w:rsid w:val="007740D6"/>
    <w:rsid w:val="007743A4"/>
    <w:rsid w:val="007749C3"/>
    <w:rsid w:val="00776634"/>
    <w:rsid w:val="00777019"/>
    <w:rsid w:val="007772FA"/>
    <w:rsid w:val="00777691"/>
    <w:rsid w:val="007807B0"/>
    <w:rsid w:val="0078103D"/>
    <w:rsid w:val="007810F6"/>
    <w:rsid w:val="0078237F"/>
    <w:rsid w:val="007824F1"/>
    <w:rsid w:val="007836BB"/>
    <w:rsid w:val="007843CA"/>
    <w:rsid w:val="0078578F"/>
    <w:rsid w:val="00785DDA"/>
    <w:rsid w:val="00787606"/>
    <w:rsid w:val="0079038E"/>
    <w:rsid w:val="00791303"/>
    <w:rsid w:val="00792B02"/>
    <w:rsid w:val="0079406E"/>
    <w:rsid w:val="00794351"/>
    <w:rsid w:val="00794902"/>
    <w:rsid w:val="00797736"/>
    <w:rsid w:val="007A0628"/>
    <w:rsid w:val="007A1A53"/>
    <w:rsid w:val="007A2D69"/>
    <w:rsid w:val="007A33F6"/>
    <w:rsid w:val="007A5514"/>
    <w:rsid w:val="007A61FC"/>
    <w:rsid w:val="007A7123"/>
    <w:rsid w:val="007A793F"/>
    <w:rsid w:val="007A7C8B"/>
    <w:rsid w:val="007A7DC9"/>
    <w:rsid w:val="007B06C8"/>
    <w:rsid w:val="007B0EB1"/>
    <w:rsid w:val="007B213B"/>
    <w:rsid w:val="007B2150"/>
    <w:rsid w:val="007B4277"/>
    <w:rsid w:val="007B4AFC"/>
    <w:rsid w:val="007B5B73"/>
    <w:rsid w:val="007B7293"/>
    <w:rsid w:val="007C05A2"/>
    <w:rsid w:val="007C0C91"/>
    <w:rsid w:val="007C1CAA"/>
    <w:rsid w:val="007C2F6F"/>
    <w:rsid w:val="007C3534"/>
    <w:rsid w:val="007C360C"/>
    <w:rsid w:val="007C422E"/>
    <w:rsid w:val="007C5939"/>
    <w:rsid w:val="007C5FBF"/>
    <w:rsid w:val="007C601E"/>
    <w:rsid w:val="007C6C7A"/>
    <w:rsid w:val="007C78D6"/>
    <w:rsid w:val="007D0303"/>
    <w:rsid w:val="007D079D"/>
    <w:rsid w:val="007D41F4"/>
    <w:rsid w:val="007D67D8"/>
    <w:rsid w:val="007D6802"/>
    <w:rsid w:val="007D71B5"/>
    <w:rsid w:val="007D7FA6"/>
    <w:rsid w:val="007E0CCC"/>
    <w:rsid w:val="007E24E2"/>
    <w:rsid w:val="007E37E3"/>
    <w:rsid w:val="007E3C6F"/>
    <w:rsid w:val="007E3FDD"/>
    <w:rsid w:val="007E4144"/>
    <w:rsid w:val="007E4826"/>
    <w:rsid w:val="007E4DA1"/>
    <w:rsid w:val="007E54A4"/>
    <w:rsid w:val="007F0394"/>
    <w:rsid w:val="007F16C0"/>
    <w:rsid w:val="007F19C1"/>
    <w:rsid w:val="007F1CF8"/>
    <w:rsid w:val="007F25A3"/>
    <w:rsid w:val="007F36D9"/>
    <w:rsid w:val="007F4C65"/>
    <w:rsid w:val="007F52A3"/>
    <w:rsid w:val="007F52B3"/>
    <w:rsid w:val="007F5B63"/>
    <w:rsid w:val="007F5C9F"/>
    <w:rsid w:val="007F614B"/>
    <w:rsid w:val="007F7129"/>
    <w:rsid w:val="007F7326"/>
    <w:rsid w:val="007F7E77"/>
    <w:rsid w:val="008001F4"/>
    <w:rsid w:val="00800930"/>
    <w:rsid w:val="00801E61"/>
    <w:rsid w:val="0080571F"/>
    <w:rsid w:val="008060C7"/>
    <w:rsid w:val="00806345"/>
    <w:rsid w:val="008071A3"/>
    <w:rsid w:val="008073FF"/>
    <w:rsid w:val="00811C69"/>
    <w:rsid w:val="008122DC"/>
    <w:rsid w:val="008123D6"/>
    <w:rsid w:val="00813235"/>
    <w:rsid w:val="00814712"/>
    <w:rsid w:val="00814766"/>
    <w:rsid w:val="008159D3"/>
    <w:rsid w:val="00816E90"/>
    <w:rsid w:val="00817776"/>
    <w:rsid w:val="00817FFB"/>
    <w:rsid w:val="00820F52"/>
    <w:rsid w:val="0082119F"/>
    <w:rsid w:val="008214D0"/>
    <w:rsid w:val="00822693"/>
    <w:rsid w:val="008231EB"/>
    <w:rsid w:val="008233A4"/>
    <w:rsid w:val="00823BD6"/>
    <w:rsid w:val="00824D44"/>
    <w:rsid w:val="0082663E"/>
    <w:rsid w:val="008270F1"/>
    <w:rsid w:val="00833DC9"/>
    <w:rsid w:val="00837841"/>
    <w:rsid w:val="00837D6A"/>
    <w:rsid w:val="00840410"/>
    <w:rsid w:val="00840C56"/>
    <w:rsid w:val="00841672"/>
    <w:rsid w:val="00842239"/>
    <w:rsid w:val="00842FDC"/>
    <w:rsid w:val="00843223"/>
    <w:rsid w:val="0084401A"/>
    <w:rsid w:val="00845341"/>
    <w:rsid w:val="0084640A"/>
    <w:rsid w:val="00847296"/>
    <w:rsid w:val="008478D4"/>
    <w:rsid w:val="008500DE"/>
    <w:rsid w:val="008503AC"/>
    <w:rsid w:val="008503F4"/>
    <w:rsid w:val="00851607"/>
    <w:rsid w:val="00851900"/>
    <w:rsid w:val="008522CF"/>
    <w:rsid w:val="00852B4D"/>
    <w:rsid w:val="00852F74"/>
    <w:rsid w:val="0085407F"/>
    <w:rsid w:val="0085481A"/>
    <w:rsid w:val="0085664C"/>
    <w:rsid w:val="00856B35"/>
    <w:rsid w:val="00857F4E"/>
    <w:rsid w:val="008623FC"/>
    <w:rsid w:val="00862A4E"/>
    <w:rsid w:val="00872B47"/>
    <w:rsid w:val="00872DE7"/>
    <w:rsid w:val="00872E21"/>
    <w:rsid w:val="00872F14"/>
    <w:rsid w:val="00874827"/>
    <w:rsid w:val="00875553"/>
    <w:rsid w:val="00875F9F"/>
    <w:rsid w:val="008773D2"/>
    <w:rsid w:val="00877A7F"/>
    <w:rsid w:val="00881A05"/>
    <w:rsid w:val="00881E51"/>
    <w:rsid w:val="0088551D"/>
    <w:rsid w:val="008858AA"/>
    <w:rsid w:val="00885DC2"/>
    <w:rsid w:val="00885E43"/>
    <w:rsid w:val="008864AE"/>
    <w:rsid w:val="00886D3F"/>
    <w:rsid w:val="0088779C"/>
    <w:rsid w:val="0088799D"/>
    <w:rsid w:val="00892C7D"/>
    <w:rsid w:val="00892D90"/>
    <w:rsid w:val="008935B3"/>
    <w:rsid w:val="00894429"/>
    <w:rsid w:val="00894B61"/>
    <w:rsid w:val="00895173"/>
    <w:rsid w:val="008954BE"/>
    <w:rsid w:val="008954D1"/>
    <w:rsid w:val="00895986"/>
    <w:rsid w:val="00896EFC"/>
    <w:rsid w:val="00897C7F"/>
    <w:rsid w:val="008A1890"/>
    <w:rsid w:val="008A3512"/>
    <w:rsid w:val="008A52B4"/>
    <w:rsid w:val="008A611A"/>
    <w:rsid w:val="008A70F8"/>
    <w:rsid w:val="008A77CC"/>
    <w:rsid w:val="008A7B08"/>
    <w:rsid w:val="008B020E"/>
    <w:rsid w:val="008B1262"/>
    <w:rsid w:val="008B6E11"/>
    <w:rsid w:val="008C04B4"/>
    <w:rsid w:val="008C1C5C"/>
    <w:rsid w:val="008C349B"/>
    <w:rsid w:val="008C63D9"/>
    <w:rsid w:val="008C646F"/>
    <w:rsid w:val="008D103B"/>
    <w:rsid w:val="008D1791"/>
    <w:rsid w:val="008D2480"/>
    <w:rsid w:val="008D261E"/>
    <w:rsid w:val="008D4EB7"/>
    <w:rsid w:val="008D50B4"/>
    <w:rsid w:val="008D5198"/>
    <w:rsid w:val="008D5B8A"/>
    <w:rsid w:val="008D5D3D"/>
    <w:rsid w:val="008D682E"/>
    <w:rsid w:val="008D7017"/>
    <w:rsid w:val="008D768F"/>
    <w:rsid w:val="008D7BF0"/>
    <w:rsid w:val="008E17CD"/>
    <w:rsid w:val="008E1AEA"/>
    <w:rsid w:val="008E1B6E"/>
    <w:rsid w:val="008E21B2"/>
    <w:rsid w:val="008E2630"/>
    <w:rsid w:val="008E2D88"/>
    <w:rsid w:val="008E2E39"/>
    <w:rsid w:val="008E37F1"/>
    <w:rsid w:val="008E4706"/>
    <w:rsid w:val="008E4880"/>
    <w:rsid w:val="008E4DD1"/>
    <w:rsid w:val="008E5880"/>
    <w:rsid w:val="008E5C6F"/>
    <w:rsid w:val="008E6E48"/>
    <w:rsid w:val="008F015A"/>
    <w:rsid w:val="008F041A"/>
    <w:rsid w:val="008F0717"/>
    <w:rsid w:val="008F2337"/>
    <w:rsid w:val="008F27D4"/>
    <w:rsid w:val="008F2879"/>
    <w:rsid w:val="008F2AF1"/>
    <w:rsid w:val="008F4078"/>
    <w:rsid w:val="008F678C"/>
    <w:rsid w:val="00900AF4"/>
    <w:rsid w:val="00900F2C"/>
    <w:rsid w:val="00901024"/>
    <w:rsid w:val="00901E73"/>
    <w:rsid w:val="00903F26"/>
    <w:rsid w:val="00904206"/>
    <w:rsid w:val="00904341"/>
    <w:rsid w:val="00904942"/>
    <w:rsid w:val="0090782A"/>
    <w:rsid w:val="0091076E"/>
    <w:rsid w:val="00910A12"/>
    <w:rsid w:val="0091136A"/>
    <w:rsid w:val="00911A34"/>
    <w:rsid w:val="00913303"/>
    <w:rsid w:val="00913659"/>
    <w:rsid w:val="0091435C"/>
    <w:rsid w:val="00921F43"/>
    <w:rsid w:val="00923B35"/>
    <w:rsid w:val="0092498D"/>
    <w:rsid w:val="00924F4A"/>
    <w:rsid w:val="00925DC3"/>
    <w:rsid w:val="0092624A"/>
    <w:rsid w:val="00926BC7"/>
    <w:rsid w:val="00927695"/>
    <w:rsid w:val="0093082B"/>
    <w:rsid w:val="00931C6F"/>
    <w:rsid w:val="0093280B"/>
    <w:rsid w:val="00932E38"/>
    <w:rsid w:val="0093303C"/>
    <w:rsid w:val="0093331E"/>
    <w:rsid w:val="00934C65"/>
    <w:rsid w:val="00934F23"/>
    <w:rsid w:val="009355DE"/>
    <w:rsid w:val="00935F95"/>
    <w:rsid w:val="00937FBE"/>
    <w:rsid w:val="00940448"/>
    <w:rsid w:val="00941C00"/>
    <w:rsid w:val="00941CEE"/>
    <w:rsid w:val="00942163"/>
    <w:rsid w:val="009433F4"/>
    <w:rsid w:val="00944030"/>
    <w:rsid w:val="00944042"/>
    <w:rsid w:val="0094481E"/>
    <w:rsid w:val="0095236D"/>
    <w:rsid w:val="0095239F"/>
    <w:rsid w:val="00952D86"/>
    <w:rsid w:val="00953990"/>
    <w:rsid w:val="009552F9"/>
    <w:rsid w:val="00955767"/>
    <w:rsid w:val="009560AC"/>
    <w:rsid w:val="0095661E"/>
    <w:rsid w:val="0095699F"/>
    <w:rsid w:val="00956EB6"/>
    <w:rsid w:val="009578F1"/>
    <w:rsid w:val="00957FD1"/>
    <w:rsid w:val="00960C9B"/>
    <w:rsid w:val="00961759"/>
    <w:rsid w:val="00963B00"/>
    <w:rsid w:val="00966C64"/>
    <w:rsid w:val="009670D5"/>
    <w:rsid w:val="00967215"/>
    <w:rsid w:val="009724A0"/>
    <w:rsid w:val="009728E5"/>
    <w:rsid w:val="00973415"/>
    <w:rsid w:val="009738DC"/>
    <w:rsid w:val="00975378"/>
    <w:rsid w:val="009759F1"/>
    <w:rsid w:val="00975BB1"/>
    <w:rsid w:val="00975D34"/>
    <w:rsid w:val="00976845"/>
    <w:rsid w:val="00976BC0"/>
    <w:rsid w:val="009806A2"/>
    <w:rsid w:val="009831DA"/>
    <w:rsid w:val="009863D9"/>
    <w:rsid w:val="00986AF0"/>
    <w:rsid w:val="009925F7"/>
    <w:rsid w:val="0099298D"/>
    <w:rsid w:val="00993E4D"/>
    <w:rsid w:val="0099427F"/>
    <w:rsid w:val="00995398"/>
    <w:rsid w:val="00995C92"/>
    <w:rsid w:val="00996C03"/>
    <w:rsid w:val="009A1DC7"/>
    <w:rsid w:val="009A35A0"/>
    <w:rsid w:val="009A398A"/>
    <w:rsid w:val="009A46F4"/>
    <w:rsid w:val="009A4D4A"/>
    <w:rsid w:val="009A624B"/>
    <w:rsid w:val="009A7222"/>
    <w:rsid w:val="009B2FE6"/>
    <w:rsid w:val="009B3154"/>
    <w:rsid w:val="009B32E4"/>
    <w:rsid w:val="009B3AAE"/>
    <w:rsid w:val="009B5283"/>
    <w:rsid w:val="009B5353"/>
    <w:rsid w:val="009C0531"/>
    <w:rsid w:val="009C22E0"/>
    <w:rsid w:val="009C2309"/>
    <w:rsid w:val="009C2CAF"/>
    <w:rsid w:val="009C3CB8"/>
    <w:rsid w:val="009C6511"/>
    <w:rsid w:val="009C7F1B"/>
    <w:rsid w:val="009D1B67"/>
    <w:rsid w:val="009D1E2B"/>
    <w:rsid w:val="009D1F17"/>
    <w:rsid w:val="009D4101"/>
    <w:rsid w:val="009D4589"/>
    <w:rsid w:val="009D51FD"/>
    <w:rsid w:val="009D5935"/>
    <w:rsid w:val="009D5E78"/>
    <w:rsid w:val="009D611B"/>
    <w:rsid w:val="009D72B2"/>
    <w:rsid w:val="009E0156"/>
    <w:rsid w:val="009E0B3C"/>
    <w:rsid w:val="009E3E78"/>
    <w:rsid w:val="009E432B"/>
    <w:rsid w:val="009E4A3B"/>
    <w:rsid w:val="009E5313"/>
    <w:rsid w:val="009E53ED"/>
    <w:rsid w:val="009E5E0C"/>
    <w:rsid w:val="009E5F8F"/>
    <w:rsid w:val="009E60F2"/>
    <w:rsid w:val="009E6EAC"/>
    <w:rsid w:val="009E76AC"/>
    <w:rsid w:val="009E7935"/>
    <w:rsid w:val="009F13A6"/>
    <w:rsid w:val="009F17A6"/>
    <w:rsid w:val="009F3033"/>
    <w:rsid w:val="009F3B8E"/>
    <w:rsid w:val="009F3F74"/>
    <w:rsid w:val="009F461F"/>
    <w:rsid w:val="009F4DC7"/>
    <w:rsid w:val="009F5F7F"/>
    <w:rsid w:val="009F7789"/>
    <w:rsid w:val="009F782A"/>
    <w:rsid w:val="00A00069"/>
    <w:rsid w:val="00A017EE"/>
    <w:rsid w:val="00A03D09"/>
    <w:rsid w:val="00A04638"/>
    <w:rsid w:val="00A055F5"/>
    <w:rsid w:val="00A05932"/>
    <w:rsid w:val="00A07F96"/>
    <w:rsid w:val="00A10067"/>
    <w:rsid w:val="00A10DB6"/>
    <w:rsid w:val="00A10E5D"/>
    <w:rsid w:val="00A114F7"/>
    <w:rsid w:val="00A11819"/>
    <w:rsid w:val="00A12429"/>
    <w:rsid w:val="00A13382"/>
    <w:rsid w:val="00A13843"/>
    <w:rsid w:val="00A13A97"/>
    <w:rsid w:val="00A13DB9"/>
    <w:rsid w:val="00A13F69"/>
    <w:rsid w:val="00A166A8"/>
    <w:rsid w:val="00A166FF"/>
    <w:rsid w:val="00A17250"/>
    <w:rsid w:val="00A20A73"/>
    <w:rsid w:val="00A21CAC"/>
    <w:rsid w:val="00A237FE"/>
    <w:rsid w:val="00A2445F"/>
    <w:rsid w:val="00A25382"/>
    <w:rsid w:val="00A27642"/>
    <w:rsid w:val="00A27ABD"/>
    <w:rsid w:val="00A3047F"/>
    <w:rsid w:val="00A31321"/>
    <w:rsid w:val="00A31C20"/>
    <w:rsid w:val="00A345C2"/>
    <w:rsid w:val="00A347DB"/>
    <w:rsid w:val="00A35B82"/>
    <w:rsid w:val="00A40FB5"/>
    <w:rsid w:val="00A411BF"/>
    <w:rsid w:val="00A4267A"/>
    <w:rsid w:val="00A4318A"/>
    <w:rsid w:val="00A43B18"/>
    <w:rsid w:val="00A44719"/>
    <w:rsid w:val="00A46243"/>
    <w:rsid w:val="00A475EC"/>
    <w:rsid w:val="00A518C3"/>
    <w:rsid w:val="00A5202E"/>
    <w:rsid w:val="00A53020"/>
    <w:rsid w:val="00A53C82"/>
    <w:rsid w:val="00A57EF8"/>
    <w:rsid w:val="00A61573"/>
    <w:rsid w:val="00A62FB2"/>
    <w:rsid w:val="00A63090"/>
    <w:rsid w:val="00A65DE3"/>
    <w:rsid w:val="00A727CE"/>
    <w:rsid w:val="00A72F81"/>
    <w:rsid w:val="00A7349E"/>
    <w:rsid w:val="00A73BB2"/>
    <w:rsid w:val="00A740E0"/>
    <w:rsid w:val="00A7535E"/>
    <w:rsid w:val="00A765B4"/>
    <w:rsid w:val="00A767A6"/>
    <w:rsid w:val="00A77B5A"/>
    <w:rsid w:val="00A82E5D"/>
    <w:rsid w:val="00A84BF0"/>
    <w:rsid w:val="00A85CB8"/>
    <w:rsid w:val="00A87C01"/>
    <w:rsid w:val="00A90464"/>
    <w:rsid w:val="00A90727"/>
    <w:rsid w:val="00A90D03"/>
    <w:rsid w:val="00A9240E"/>
    <w:rsid w:val="00A928B9"/>
    <w:rsid w:val="00A94549"/>
    <w:rsid w:val="00A97057"/>
    <w:rsid w:val="00A97676"/>
    <w:rsid w:val="00AA1BDC"/>
    <w:rsid w:val="00AA1CE9"/>
    <w:rsid w:val="00AA2B2C"/>
    <w:rsid w:val="00AA4BDA"/>
    <w:rsid w:val="00AA4FA6"/>
    <w:rsid w:val="00AA5338"/>
    <w:rsid w:val="00AA5E6E"/>
    <w:rsid w:val="00AA6AC1"/>
    <w:rsid w:val="00AA6EC6"/>
    <w:rsid w:val="00AB16FB"/>
    <w:rsid w:val="00AB1713"/>
    <w:rsid w:val="00AB27BF"/>
    <w:rsid w:val="00AB331F"/>
    <w:rsid w:val="00AB3530"/>
    <w:rsid w:val="00AB3A82"/>
    <w:rsid w:val="00AB4D46"/>
    <w:rsid w:val="00AB58BF"/>
    <w:rsid w:val="00AC262F"/>
    <w:rsid w:val="00AC2B2F"/>
    <w:rsid w:val="00AC3C10"/>
    <w:rsid w:val="00AC3D3A"/>
    <w:rsid w:val="00AC5B2C"/>
    <w:rsid w:val="00AC653A"/>
    <w:rsid w:val="00AC758B"/>
    <w:rsid w:val="00AD020A"/>
    <w:rsid w:val="00AD1855"/>
    <w:rsid w:val="00AD1FC2"/>
    <w:rsid w:val="00AD26B0"/>
    <w:rsid w:val="00AD3015"/>
    <w:rsid w:val="00AD395A"/>
    <w:rsid w:val="00AD3FE3"/>
    <w:rsid w:val="00AD4AAB"/>
    <w:rsid w:val="00AD4D39"/>
    <w:rsid w:val="00AD4E2E"/>
    <w:rsid w:val="00AE28DC"/>
    <w:rsid w:val="00AE321A"/>
    <w:rsid w:val="00AE42BD"/>
    <w:rsid w:val="00AE4DAD"/>
    <w:rsid w:val="00AE60FA"/>
    <w:rsid w:val="00AE6268"/>
    <w:rsid w:val="00AE7357"/>
    <w:rsid w:val="00AF056D"/>
    <w:rsid w:val="00AF1BC2"/>
    <w:rsid w:val="00AF2FF5"/>
    <w:rsid w:val="00AF38C7"/>
    <w:rsid w:val="00AF4647"/>
    <w:rsid w:val="00AF4C86"/>
    <w:rsid w:val="00AF4CF6"/>
    <w:rsid w:val="00AF4F86"/>
    <w:rsid w:val="00AF526E"/>
    <w:rsid w:val="00AF6B61"/>
    <w:rsid w:val="00AF6C72"/>
    <w:rsid w:val="00AF7DBF"/>
    <w:rsid w:val="00AF7F69"/>
    <w:rsid w:val="00B017A5"/>
    <w:rsid w:val="00B0280B"/>
    <w:rsid w:val="00B04EAF"/>
    <w:rsid w:val="00B061EA"/>
    <w:rsid w:val="00B068B6"/>
    <w:rsid w:val="00B1176D"/>
    <w:rsid w:val="00B12021"/>
    <w:rsid w:val="00B12110"/>
    <w:rsid w:val="00B1419D"/>
    <w:rsid w:val="00B14366"/>
    <w:rsid w:val="00B144B5"/>
    <w:rsid w:val="00B14D91"/>
    <w:rsid w:val="00B161C4"/>
    <w:rsid w:val="00B16A9C"/>
    <w:rsid w:val="00B207E4"/>
    <w:rsid w:val="00B20B7E"/>
    <w:rsid w:val="00B20B8B"/>
    <w:rsid w:val="00B2113A"/>
    <w:rsid w:val="00B2335C"/>
    <w:rsid w:val="00B2469F"/>
    <w:rsid w:val="00B25EE9"/>
    <w:rsid w:val="00B309D6"/>
    <w:rsid w:val="00B31BE8"/>
    <w:rsid w:val="00B32D7A"/>
    <w:rsid w:val="00B34574"/>
    <w:rsid w:val="00B34FE6"/>
    <w:rsid w:val="00B36B88"/>
    <w:rsid w:val="00B37FCB"/>
    <w:rsid w:val="00B405C7"/>
    <w:rsid w:val="00B40D32"/>
    <w:rsid w:val="00B43362"/>
    <w:rsid w:val="00B44237"/>
    <w:rsid w:val="00B45C9B"/>
    <w:rsid w:val="00B45F86"/>
    <w:rsid w:val="00B469FB"/>
    <w:rsid w:val="00B5176E"/>
    <w:rsid w:val="00B5185D"/>
    <w:rsid w:val="00B51A4D"/>
    <w:rsid w:val="00B5211A"/>
    <w:rsid w:val="00B53D8C"/>
    <w:rsid w:val="00B54A9D"/>
    <w:rsid w:val="00B5501E"/>
    <w:rsid w:val="00B60564"/>
    <w:rsid w:val="00B64C27"/>
    <w:rsid w:val="00B65346"/>
    <w:rsid w:val="00B6556D"/>
    <w:rsid w:val="00B659AA"/>
    <w:rsid w:val="00B67A15"/>
    <w:rsid w:val="00B67B79"/>
    <w:rsid w:val="00B714E2"/>
    <w:rsid w:val="00B75270"/>
    <w:rsid w:val="00B75660"/>
    <w:rsid w:val="00B75A87"/>
    <w:rsid w:val="00B8448A"/>
    <w:rsid w:val="00B84965"/>
    <w:rsid w:val="00B84E20"/>
    <w:rsid w:val="00B9151A"/>
    <w:rsid w:val="00B9292D"/>
    <w:rsid w:val="00B92C1B"/>
    <w:rsid w:val="00B92E91"/>
    <w:rsid w:val="00B94DA9"/>
    <w:rsid w:val="00B959E2"/>
    <w:rsid w:val="00B96147"/>
    <w:rsid w:val="00B964F3"/>
    <w:rsid w:val="00B9709A"/>
    <w:rsid w:val="00B97324"/>
    <w:rsid w:val="00BA0856"/>
    <w:rsid w:val="00BA1810"/>
    <w:rsid w:val="00BA3179"/>
    <w:rsid w:val="00BA4A6F"/>
    <w:rsid w:val="00BA4E0B"/>
    <w:rsid w:val="00BA78BB"/>
    <w:rsid w:val="00BB032A"/>
    <w:rsid w:val="00BB0395"/>
    <w:rsid w:val="00BB0ACE"/>
    <w:rsid w:val="00BB196B"/>
    <w:rsid w:val="00BB26A2"/>
    <w:rsid w:val="00BB4147"/>
    <w:rsid w:val="00BB5457"/>
    <w:rsid w:val="00BB5688"/>
    <w:rsid w:val="00BB658C"/>
    <w:rsid w:val="00BB6728"/>
    <w:rsid w:val="00BB6C17"/>
    <w:rsid w:val="00BB7E0B"/>
    <w:rsid w:val="00BC036C"/>
    <w:rsid w:val="00BC0C83"/>
    <w:rsid w:val="00BC403D"/>
    <w:rsid w:val="00BC74EF"/>
    <w:rsid w:val="00BD084E"/>
    <w:rsid w:val="00BD1F8E"/>
    <w:rsid w:val="00BD3055"/>
    <w:rsid w:val="00BD46C8"/>
    <w:rsid w:val="00BD4A43"/>
    <w:rsid w:val="00BD5EFD"/>
    <w:rsid w:val="00BD648A"/>
    <w:rsid w:val="00BD70EF"/>
    <w:rsid w:val="00BD7823"/>
    <w:rsid w:val="00BD7B6E"/>
    <w:rsid w:val="00BE046B"/>
    <w:rsid w:val="00BE0DA4"/>
    <w:rsid w:val="00BE1267"/>
    <w:rsid w:val="00BE1BEB"/>
    <w:rsid w:val="00BE20CD"/>
    <w:rsid w:val="00BE29DB"/>
    <w:rsid w:val="00BE3435"/>
    <w:rsid w:val="00BE358B"/>
    <w:rsid w:val="00BE5378"/>
    <w:rsid w:val="00BE57B5"/>
    <w:rsid w:val="00BE643B"/>
    <w:rsid w:val="00BF4710"/>
    <w:rsid w:val="00BF4A41"/>
    <w:rsid w:val="00BF4D8B"/>
    <w:rsid w:val="00BF723D"/>
    <w:rsid w:val="00BF75F0"/>
    <w:rsid w:val="00BF7743"/>
    <w:rsid w:val="00C00D49"/>
    <w:rsid w:val="00C01807"/>
    <w:rsid w:val="00C02823"/>
    <w:rsid w:val="00C06137"/>
    <w:rsid w:val="00C06D04"/>
    <w:rsid w:val="00C108B2"/>
    <w:rsid w:val="00C11C1B"/>
    <w:rsid w:val="00C13BA2"/>
    <w:rsid w:val="00C141C3"/>
    <w:rsid w:val="00C145BC"/>
    <w:rsid w:val="00C147EC"/>
    <w:rsid w:val="00C14EB1"/>
    <w:rsid w:val="00C17964"/>
    <w:rsid w:val="00C22DDA"/>
    <w:rsid w:val="00C2307A"/>
    <w:rsid w:val="00C236BA"/>
    <w:rsid w:val="00C2382E"/>
    <w:rsid w:val="00C23ABA"/>
    <w:rsid w:val="00C23BA7"/>
    <w:rsid w:val="00C2485A"/>
    <w:rsid w:val="00C24D79"/>
    <w:rsid w:val="00C24F81"/>
    <w:rsid w:val="00C25822"/>
    <w:rsid w:val="00C25889"/>
    <w:rsid w:val="00C25C30"/>
    <w:rsid w:val="00C2782F"/>
    <w:rsid w:val="00C30186"/>
    <w:rsid w:val="00C30A86"/>
    <w:rsid w:val="00C30ECF"/>
    <w:rsid w:val="00C31353"/>
    <w:rsid w:val="00C33201"/>
    <w:rsid w:val="00C33CA7"/>
    <w:rsid w:val="00C347E2"/>
    <w:rsid w:val="00C352F7"/>
    <w:rsid w:val="00C36E0A"/>
    <w:rsid w:val="00C37349"/>
    <w:rsid w:val="00C401D5"/>
    <w:rsid w:val="00C4121D"/>
    <w:rsid w:val="00C417E0"/>
    <w:rsid w:val="00C425BD"/>
    <w:rsid w:val="00C477D7"/>
    <w:rsid w:val="00C47B56"/>
    <w:rsid w:val="00C51C9D"/>
    <w:rsid w:val="00C55449"/>
    <w:rsid w:val="00C61AE0"/>
    <w:rsid w:val="00C6347F"/>
    <w:rsid w:val="00C6408C"/>
    <w:rsid w:val="00C64525"/>
    <w:rsid w:val="00C645E7"/>
    <w:rsid w:val="00C67FBB"/>
    <w:rsid w:val="00C717C7"/>
    <w:rsid w:val="00C71A0A"/>
    <w:rsid w:val="00C74633"/>
    <w:rsid w:val="00C74E42"/>
    <w:rsid w:val="00C754CF"/>
    <w:rsid w:val="00C75DE9"/>
    <w:rsid w:val="00C76FAD"/>
    <w:rsid w:val="00C774FF"/>
    <w:rsid w:val="00C801FC"/>
    <w:rsid w:val="00C82D72"/>
    <w:rsid w:val="00C830D8"/>
    <w:rsid w:val="00C83970"/>
    <w:rsid w:val="00C84F6D"/>
    <w:rsid w:val="00C864B3"/>
    <w:rsid w:val="00C8775E"/>
    <w:rsid w:val="00C87A71"/>
    <w:rsid w:val="00C92984"/>
    <w:rsid w:val="00C95001"/>
    <w:rsid w:val="00C95304"/>
    <w:rsid w:val="00C95F4A"/>
    <w:rsid w:val="00C97E82"/>
    <w:rsid w:val="00CA084D"/>
    <w:rsid w:val="00CA0FEC"/>
    <w:rsid w:val="00CA22F9"/>
    <w:rsid w:val="00CA3ECA"/>
    <w:rsid w:val="00CA6580"/>
    <w:rsid w:val="00CA7137"/>
    <w:rsid w:val="00CA78ED"/>
    <w:rsid w:val="00CB0533"/>
    <w:rsid w:val="00CB1376"/>
    <w:rsid w:val="00CB2414"/>
    <w:rsid w:val="00CB3C70"/>
    <w:rsid w:val="00CB5B15"/>
    <w:rsid w:val="00CC0552"/>
    <w:rsid w:val="00CC05C7"/>
    <w:rsid w:val="00CC15DD"/>
    <w:rsid w:val="00CC4156"/>
    <w:rsid w:val="00CC54D1"/>
    <w:rsid w:val="00CC5806"/>
    <w:rsid w:val="00CC5AE5"/>
    <w:rsid w:val="00CC74ED"/>
    <w:rsid w:val="00CD2DB0"/>
    <w:rsid w:val="00CD3AB7"/>
    <w:rsid w:val="00CD4857"/>
    <w:rsid w:val="00CD4A34"/>
    <w:rsid w:val="00CD63F5"/>
    <w:rsid w:val="00CD64C6"/>
    <w:rsid w:val="00CD6A70"/>
    <w:rsid w:val="00CD6FF5"/>
    <w:rsid w:val="00CD7399"/>
    <w:rsid w:val="00CE06D4"/>
    <w:rsid w:val="00CE15AC"/>
    <w:rsid w:val="00CE1680"/>
    <w:rsid w:val="00CE16E2"/>
    <w:rsid w:val="00CE231F"/>
    <w:rsid w:val="00CE371C"/>
    <w:rsid w:val="00CE4E57"/>
    <w:rsid w:val="00CE7D4A"/>
    <w:rsid w:val="00CF1CD0"/>
    <w:rsid w:val="00CF2BAE"/>
    <w:rsid w:val="00CF399A"/>
    <w:rsid w:val="00CF3F2C"/>
    <w:rsid w:val="00CF4006"/>
    <w:rsid w:val="00CF461A"/>
    <w:rsid w:val="00CF554C"/>
    <w:rsid w:val="00CF667B"/>
    <w:rsid w:val="00CF695D"/>
    <w:rsid w:val="00D00366"/>
    <w:rsid w:val="00D005B8"/>
    <w:rsid w:val="00D00FB6"/>
    <w:rsid w:val="00D01E45"/>
    <w:rsid w:val="00D02055"/>
    <w:rsid w:val="00D02203"/>
    <w:rsid w:val="00D02223"/>
    <w:rsid w:val="00D02851"/>
    <w:rsid w:val="00D0358B"/>
    <w:rsid w:val="00D05273"/>
    <w:rsid w:val="00D0653E"/>
    <w:rsid w:val="00D0757B"/>
    <w:rsid w:val="00D10DEF"/>
    <w:rsid w:val="00D126DE"/>
    <w:rsid w:val="00D12B8A"/>
    <w:rsid w:val="00D1322D"/>
    <w:rsid w:val="00D14412"/>
    <w:rsid w:val="00D1483D"/>
    <w:rsid w:val="00D14E88"/>
    <w:rsid w:val="00D156F0"/>
    <w:rsid w:val="00D16597"/>
    <w:rsid w:val="00D16CBF"/>
    <w:rsid w:val="00D17A35"/>
    <w:rsid w:val="00D20D04"/>
    <w:rsid w:val="00D21825"/>
    <w:rsid w:val="00D2416E"/>
    <w:rsid w:val="00D2626A"/>
    <w:rsid w:val="00D266EB"/>
    <w:rsid w:val="00D27E13"/>
    <w:rsid w:val="00D30C60"/>
    <w:rsid w:val="00D31BF4"/>
    <w:rsid w:val="00D33803"/>
    <w:rsid w:val="00D33CD5"/>
    <w:rsid w:val="00D33F38"/>
    <w:rsid w:val="00D3661A"/>
    <w:rsid w:val="00D41EE9"/>
    <w:rsid w:val="00D43668"/>
    <w:rsid w:val="00D436F5"/>
    <w:rsid w:val="00D442D1"/>
    <w:rsid w:val="00D44F56"/>
    <w:rsid w:val="00D463E8"/>
    <w:rsid w:val="00D500A0"/>
    <w:rsid w:val="00D5238F"/>
    <w:rsid w:val="00D525D1"/>
    <w:rsid w:val="00D55192"/>
    <w:rsid w:val="00D5641E"/>
    <w:rsid w:val="00D57370"/>
    <w:rsid w:val="00D57AA1"/>
    <w:rsid w:val="00D61111"/>
    <w:rsid w:val="00D613B1"/>
    <w:rsid w:val="00D61E34"/>
    <w:rsid w:val="00D61F74"/>
    <w:rsid w:val="00D62B71"/>
    <w:rsid w:val="00D63567"/>
    <w:rsid w:val="00D6402F"/>
    <w:rsid w:val="00D64173"/>
    <w:rsid w:val="00D64B2C"/>
    <w:rsid w:val="00D6526E"/>
    <w:rsid w:val="00D66E20"/>
    <w:rsid w:val="00D70070"/>
    <w:rsid w:val="00D71104"/>
    <w:rsid w:val="00D713F2"/>
    <w:rsid w:val="00D71719"/>
    <w:rsid w:val="00D719A9"/>
    <w:rsid w:val="00D71EEC"/>
    <w:rsid w:val="00D7296C"/>
    <w:rsid w:val="00D757EB"/>
    <w:rsid w:val="00D759B2"/>
    <w:rsid w:val="00D76C5B"/>
    <w:rsid w:val="00D801F1"/>
    <w:rsid w:val="00D81BA5"/>
    <w:rsid w:val="00D83DB8"/>
    <w:rsid w:val="00D84978"/>
    <w:rsid w:val="00D876F3"/>
    <w:rsid w:val="00D87708"/>
    <w:rsid w:val="00D87C2B"/>
    <w:rsid w:val="00D90998"/>
    <w:rsid w:val="00D915DB"/>
    <w:rsid w:val="00D9177F"/>
    <w:rsid w:val="00D91C24"/>
    <w:rsid w:val="00D92CBF"/>
    <w:rsid w:val="00D92CFC"/>
    <w:rsid w:val="00D937C6"/>
    <w:rsid w:val="00D965E9"/>
    <w:rsid w:val="00D96C3C"/>
    <w:rsid w:val="00D97303"/>
    <w:rsid w:val="00D97D7B"/>
    <w:rsid w:val="00DA0CE1"/>
    <w:rsid w:val="00DA212A"/>
    <w:rsid w:val="00DA2804"/>
    <w:rsid w:val="00DA3384"/>
    <w:rsid w:val="00DA360B"/>
    <w:rsid w:val="00DA3F31"/>
    <w:rsid w:val="00DA5089"/>
    <w:rsid w:val="00DA5CFE"/>
    <w:rsid w:val="00DB0747"/>
    <w:rsid w:val="00DB0957"/>
    <w:rsid w:val="00DB2D9C"/>
    <w:rsid w:val="00DB2F92"/>
    <w:rsid w:val="00DB3533"/>
    <w:rsid w:val="00DB380F"/>
    <w:rsid w:val="00DB3E7E"/>
    <w:rsid w:val="00DB6933"/>
    <w:rsid w:val="00DB768C"/>
    <w:rsid w:val="00DC116A"/>
    <w:rsid w:val="00DC29B9"/>
    <w:rsid w:val="00DC2FE9"/>
    <w:rsid w:val="00DC340E"/>
    <w:rsid w:val="00DC4960"/>
    <w:rsid w:val="00DC5E4D"/>
    <w:rsid w:val="00DC6458"/>
    <w:rsid w:val="00DD0102"/>
    <w:rsid w:val="00DD01B2"/>
    <w:rsid w:val="00DD0356"/>
    <w:rsid w:val="00DD402F"/>
    <w:rsid w:val="00DD50D8"/>
    <w:rsid w:val="00DD5F12"/>
    <w:rsid w:val="00DD689C"/>
    <w:rsid w:val="00DD6AA7"/>
    <w:rsid w:val="00DD6D30"/>
    <w:rsid w:val="00DD76BB"/>
    <w:rsid w:val="00DD791C"/>
    <w:rsid w:val="00DE1C87"/>
    <w:rsid w:val="00DE360F"/>
    <w:rsid w:val="00DE46A9"/>
    <w:rsid w:val="00DE4835"/>
    <w:rsid w:val="00DF0328"/>
    <w:rsid w:val="00DF0C45"/>
    <w:rsid w:val="00DF0DC5"/>
    <w:rsid w:val="00DF5504"/>
    <w:rsid w:val="00DF57D7"/>
    <w:rsid w:val="00DF5E87"/>
    <w:rsid w:val="00DF5FAF"/>
    <w:rsid w:val="00E00F7A"/>
    <w:rsid w:val="00E0158B"/>
    <w:rsid w:val="00E0424E"/>
    <w:rsid w:val="00E05055"/>
    <w:rsid w:val="00E0692D"/>
    <w:rsid w:val="00E07505"/>
    <w:rsid w:val="00E07B0F"/>
    <w:rsid w:val="00E11F80"/>
    <w:rsid w:val="00E121F3"/>
    <w:rsid w:val="00E15855"/>
    <w:rsid w:val="00E15A5F"/>
    <w:rsid w:val="00E162A4"/>
    <w:rsid w:val="00E16835"/>
    <w:rsid w:val="00E16DEC"/>
    <w:rsid w:val="00E17C1E"/>
    <w:rsid w:val="00E21CE9"/>
    <w:rsid w:val="00E22B88"/>
    <w:rsid w:val="00E241A5"/>
    <w:rsid w:val="00E2434F"/>
    <w:rsid w:val="00E273E3"/>
    <w:rsid w:val="00E27A9C"/>
    <w:rsid w:val="00E30D9E"/>
    <w:rsid w:val="00E33088"/>
    <w:rsid w:val="00E3308E"/>
    <w:rsid w:val="00E33741"/>
    <w:rsid w:val="00E363C9"/>
    <w:rsid w:val="00E37B88"/>
    <w:rsid w:val="00E37ECA"/>
    <w:rsid w:val="00E42704"/>
    <w:rsid w:val="00E42F9E"/>
    <w:rsid w:val="00E43004"/>
    <w:rsid w:val="00E43AEC"/>
    <w:rsid w:val="00E44456"/>
    <w:rsid w:val="00E4589D"/>
    <w:rsid w:val="00E45E28"/>
    <w:rsid w:val="00E46589"/>
    <w:rsid w:val="00E4668C"/>
    <w:rsid w:val="00E4680F"/>
    <w:rsid w:val="00E514C9"/>
    <w:rsid w:val="00E520C2"/>
    <w:rsid w:val="00E53B1E"/>
    <w:rsid w:val="00E563D1"/>
    <w:rsid w:val="00E6045B"/>
    <w:rsid w:val="00E604CF"/>
    <w:rsid w:val="00E60AF3"/>
    <w:rsid w:val="00E60FAB"/>
    <w:rsid w:val="00E624BF"/>
    <w:rsid w:val="00E62D5C"/>
    <w:rsid w:val="00E63212"/>
    <w:rsid w:val="00E634E2"/>
    <w:rsid w:val="00E63518"/>
    <w:rsid w:val="00E637B5"/>
    <w:rsid w:val="00E63A91"/>
    <w:rsid w:val="00E651AE"/>
    <w:rsid w:val="00E65F49"/>
    <w:rsid w:val="00E66E4C"/>
    <w:rsid w:val="00E73D8A"/>
    <w:rsid w:val="00E7570A"/>
    <w:rsid w:val="00E77589"/>
    <w:rsid w:val="00E803BA"/>
    <w:rsid w:val="00E80B67"/>
    <w:rsid w:val="00E81B2F"/>
    <w:rsid w:val="00E82037"/>
    <w:rsid w:val="00E82381"/>
    <w:rsid w:val="00E84056"/>
    <w:rsid w:val="00E856B5"/>
    <w:rsid w:val="00E85B0B"/>
    <w:rsid w:val="00E85E7D"/>
    <w:rsid w:val="00E860F8"/>
    <w:rsid w:val="00E86B7F"/>
    <w:rsid w:val="00E87976"/>
    <w:rsid w:val="00E900E4"/>
    <w:rsid w:val="00E918A3"/>
    <w:rsid w:val="00E9218E"/>
    <w:rsid w:val="00E937C5"/>
    <w:rsid w:val="00E93E70"/>
    <w:rsid w:val="00E9483C"/>
    <w:rsid w:val="00E95807"/>
    <w:rsid w:val="00E9615D"/>
    <w:rsid w:val="00E96A81"/>
    <w:rsid w:val="00EA0DB7"/>
    <w:rsid w:val="00EA64A1"/>
    <w:rsid w:val="00EA7175"/>
    <w:rsid w:val="00EA7C12"/>
    <w:rsid w:val="00EB0C56"/>
    <w:rsid w:val="00EB171B"/>
    <w:rsid w:val="00EB28D2"/>
    <w:rsid w:val="00EB3714"/>
    <w:rsid w:val="00EB37B8"/>
    <w:rsid w:val="00EB389D"/>
    <w:rsid w:val="00EB3AEA"/>
    <w:rsid w:val="00EB428A"/>
    <w:rsid w:val="00EB6807"/>
    <w:rsid w:val="00EC0F1F"/>
    <w:rsid w:val="00EC13D5"/>
    <w:rsid w:val="00EC1D5C"/>
    <w:rsid w:val="00EC3947"/>
    <w:rsid w:val="00EC4DA2"/>
    <w:rsid w:val="00EC6A98"/>
    <w:rsid w:val="00EC6AC4"/>
    <w:rsid w:val="00EC7C90"/>
    <w:rsid w:val="00EC7E29"/>
    <w:rsid w:val="00ED2E50"/>
    <w:rsid w:val="00ED6FEC"/>
    <w:rsid w:val="00EE104F"/>
    <w:rsid w:val="00EE11ED"/>
    <w:rsid w:val="00EE1994"/>
    <w:rsid w:val="00EE506A"/>
    <w:rsid w:val="00EE5176"/>
    <w:rsid w:val="00EE607E"/>
    <w:rsid w:val="00EF00AC"/>
    <w:rsid w:val="00EF05D2"/>
    <w:rsid w:val="00EF0D2D"/>
    <w:rsid w:val="00EF1025"/>
    <w:rsid w:val="00EF41F2"/>
    <w:rsid w:val="00EF557F"/>
    <w:rsid w:val="00EF5E94"/>
    <w:rsid w:val="00EF723F"/>
    <w:rsid w:val="00EF7D91"/>
    <w:rsid w:val="00F025A6"/>
    <w:rsid w:val="00F03AA0"/>
    <w:rsid w:val="00F0437E"/>
    <w:rsid w:val="00F06517"/>
    <w:rsid w:val="00F06F71"/>
    <w:rsid w:val="00F07A96"/>
    <w:rsid w:val="00F10F13"/>
    <w:rsid w:val="00F13101"/>
    <w:rsid w:val="00F140A9"/>
    <w:rsid w:val="00F20CF5"/>
    <w:rsid w:val="00F21011"/>
    <w:rsid w:val="00F212A5"/>
    <w:rsid w:val="00F21F70"/>
    <w:rsid w:val="00F2323D"/>
    <w:rsid w:val="00F23EDB"/>
    <w:rsid w:val="00F24B14"/>
    <w:rsid w:val="00F25568"/>
    <w:rsid w:val="00F27C4F"/>
    <w:rsid w:val="00F302B2"/>
    <w:rsid w:val="00F30B7E"/>
    <w:rsid w:val="00F326E0"/>
    <w:rsid w:val="00F328F2"/>
    <w:rsid w:val="00F329C4"/>
    <w:rsid w:val="00F34077"/>
    <w:rsid w:val="00F349FF"/>
    <w:rsid w:val="00F34F51"/>
    <w:rsid w:val="00F367F2"/>
    <w:rsid w:val="00F37BB1"/>
    <w:rsid w:val="00F4003F"/>
    <w:rsid w:val="00F40BCB"/>
    <w:rsid w:val="00F42700"/>
    <w:rsid w:val="00F44429"/>
    <w:rsid w:val="00F46871"/>
    <w:rsid w:val="00F46EEF"/>
    <w:rsid w:val="00F51D43"/>
    <w:rsid w:val="00F53D96"/>
    <w:rsid w:val="00F5521A"/>
    <w:rsid w:val="00F571E4"/>
    <w:rsid w:val="00F60088"/>
    <w:rsid w:val="00F60A6C"/>
    <w:rsid w:val="00F61E81"/>
    <w:rsid w:val="00F639A4"/>
    <w:rsid w:val="00F63A03"/>
    <w:rsid w:val="00F64522"/>
    <w:rsid w:val="00F72AD8"/>
    <w:rsid w:val="00F72C24"/>
    <w:rsid w:val="00F72F6E"/>
    <w:rsid w:val="00F7316D"/>
    <w:rsid w:val="00F7600F"/>
    <w:rsid w:val="00F768BE"/>
    <w:rsid w:val="00F76D31"/>
    <w:rsid w:val="00F77D59"/>
    <w:rsid w:val="00F80DF9"/>
    <w:rsid w:val="00F828CF"/>
    <w:rsid w:val="00F83B6A"/>
    <w:rsid w:val="00F842DF"/>
    <w:rsid w:val="00F84D57"/>
    <w:rsid w:val="00F87041"/>
    <w:rsid w:val="00F87233"/>
    <w:rsid w:val="00F8785D"/>
    <w:rsid w:val="00F93731"/>
    <w:rsid w:val="00F93740"/>
    <w:rsid w:val="00F94029"/>
    <w:rsid w:val="00F94417"/>
    <w:rsid w:val="00F94855"/>
    <w:rsid w:val="00F9500E"/>
    <w:rsid w:val="00F9595C"/>
    <w:rsid w:val="00F95DB3"/>
    <w:rsid w:val="00F96EA5"/>
    <w:rsid w:val="00F9763D"/>
    <w:rsid w:val="00F97709"/>
    <w:rsid w:val="00FA022F"/>
    <w:rsid w:val="00FA35EE"/>
    <w:rsid w:val="00FA533A"/>
    <w:rsid w:val="00FA55AE"/>
    <w:rsid w:val="00FA718C"/>
    <w:rsid w:val="00FB1BF2"/>
    <w:rsid w:val="00FB230E"/>
    <w:rsid w:val="00FB2C3C"/>
    <w:rsid w:val="00FB7474"/>
    <w:rsid w:val="00FB7821"/>
    <w:rsid w:val="00FB7E9E"/>
    <w:rsid w:val="00FC01EC"/>
    <w:rsid w:val="00FC0A14"/>
    <w:rsid w:val="00FC11DC"/>
    <w:rsid w:val="00FC129E"/>
    <w:rsid w:val="00FC2278"/>
    <w:rsid w:val="00FC336E"/>
    <w:rsid w:val="00FC496C"/>
    <w:rsid w:val="00FC4DE3"/>
    <w:rsid w:val="00FC5A12"/>
    <w:rsid w:val="00FC7175"/>
    <w:rsid w:val="00FD05ED"/>
    <w:rsid w:val="00FD1CC5"/>
    <w:rsid w:val="00FD2B2B"/>
    <w:rsid w:val="00FD40E7"/>
    <w:rsid w:val="00FD428F"/>
    <w:rsid w:val="00FD4BAD"/>
    <w:rsid w:val="00FD526B"/>
    <w:rsid w:val="00FD5873"/>
    <w:rsid w:val="00FD740A"/>
    <w:rsid w:val="00FD766C"/>
    <w:rsid w:val="00FE036F"/>
    <w:rsid w:val="00FE069D"/>
    <w:rsid w:val="00FE0C2F"/>
    <w:rsid w:val="00FE1930"/>
    <w:rsid w:val="00FE3349"/>
    <w:rsid w:val="00FE5BEB"/>
    <w:rsid w:val="00FE6CF6"/>
    <w:rsid w:val="00FE7488"/>
    <w:rsid w:val="00FF170B"/>
    <w:rsid w:val="00FF2C0B"/>
    <w:rsid w:val="00FF55F7"/>
    <w:rsid w:val="00FF7802"/>
    <w:rsid w:val="0113E55A"/>
    <w:rsid w:val="0114E13D"/>
    <w:rsid w:val="01388703"/>
    <w:rsid w:val="015AD022"/>
    <w:rsid w:val="01952AC4"/>
    <w:rsid w:val="01AD64BF"/>
    <w:rsid w:val="01B40965"/>
    <w:rsid w:val="01D6FFCC"/>
    <w:rsid w:val="01DC7B6A"/>
    <w:rsid w:val="024FFC04"/>
    <w:rsid w:val="02A07FE2"/>
    <w:rsid w:val="02D5BC71"/>
    <w:rsid w:val="02FCB2CF"/>
    <w:rsid w:val="0306C538"/>
    <w:rsid w:val="03097FE0"/>
    <w:rsid w:val="03266F7E"/>
    <w:rsid w:val="034F6C04"/>
    <w:rsid w:val="0398A8A9"/>
    <w:rsid w:val="03BBBC4A"/>
    <w:rsid w:val="03D9C5CC"/>
    <w:rsid w:val="0462EDBB"/>
    <w:rsid w:val="049AEBBD"/>
    <w:rsid w:val="04F81BF0"/>
    <w:rsid w:val="050B682D"/>
    <w:rsid w:val="05229751"/>
    <w:rsid w:val="05334F46"/>
    <w:rsid w:val="0569FC57"/>
    <w:rsid w:val="057E7C9D"/>
    <w:rsid w:val="059139C3"/>
    <w:rsid w:val="059D8294"/>
    <w:rsid w:val="05D4DA7E"/>
    <w:rsid w:val="066FD779"/>
    <w:rsid w:val="068B7642"/>
    <w:rsid w:val="06CF0C1D"/>
    <w:rsid w:val="06F71BB2"/>
    <w:rsid w:val="07050F74"/>
    <w:rsid w:val="073B0D61"/>
    <w:rsid w:val="0765691A"/>
    <w:rsid w:val="076CF58C"/>
    <w:rsid w:val="077B4FDE"/>
    <w:rsid w:val="078A4C1D"/>
    <w:rsid w:val="078DEBF2"/>
    <w:rsid w:val="07A2C44C"/>
    <w:rsid w:val="07D010D8"/>
    <w:rsid w:val="07E93D4C"/>
    <w:rsid w:val="07FABF83"/>
    <w:rsid w:val="080AD2F0"/>
    <w:rsid w:val="081AF0B2"/>
    <w:rsid w:val="0835DAEE"/>
    <w:rsid w:val="08542D82"/>
    <w:rsid w:val="085E3F3E"/>
    <w:rsid w:val="088543A4"/>
    <w:rsid w:val="0890A260"/>
    <w:rsid w:val="08DB74FD"/>
    <w:rsid w:val="08EF4442"/>
    <w:rsid w:val="08FE9719"/>
    <w:rsid w:val="092622AB"/>
    <w:rsid w:val="0938480E"/>
    <w:rsid w:val="093D2F28"/>
    <w:rsid w:val="097A86E8"/>
    <w:rsid w:val="09A26770"/>
    <w:rsid w:val="09ACE3D7"/>
    <w:rsid w:val="09B9EF92"/>
    <w:rsid w:val="09D1395F"/>
    <w:rsid w:val="09F60874"/>
    <w:rsid w:val="0A06ACDF"/>
    <w:rsid w:val="0A2A8249"/>
    <w:rsid w:val="0A2C0C60"/>
    <w:rsid w:val="0A2C226D"/>
    <w:rsid w:val="0A4205B4"/>
    <w:rsid w:val="0A6F8942"/>
    <w:rsid w:val="0A6FD751"/>
    <w:rsid w:val="0B10244A"/>
    <w:rsid w:val="0B38BD04"/>
    <w:rsid w:val="0B4141F9"/>
    <w:rsid w:val="0B4F6DAA"/>
    <w:rsid w:val="0B78D5F8"/>
    <w:rsid w:val="0B925A34"/>
    <w:rsid w:val="0BA6E58F"/>
    <w:rsid w:val="0BAE243D"/>
    <w:rsid w:val="0BC7F5A9"/>
    <w:rsid w:val="0BDD3BDE"/>
    <w:rsid w:val="0C489ACB"/>
    <w:rsid w:val="0C558D2A"/>
    <w:rsid w:val="0C6A6F15"/>
    <w:rsid w:val="0C7B5308"/>
    <w:rsid w:val="0CC53C44"/>
    <w:rsid w:val="0D01E706"/>
    <w:rsid w:val="0D1B8435"/>
    <w:rsid w:val="0D1C5B26"/>
    <w:rsid w:val="0D41B520"/>
    <w:rsid w:val="0D65B453"/>
    <w:rsid w:val="0D813C78"/>
    <w:rsid w:val="0D871A4E"/>
    <w:rsid w:val="0DA14697"/>
    <w:rsid w:val="0DC7D586"/>
    <w:rsid w:val="0DD5E441"/>
    <w:rsid w:val="0DDE4D20"/>
    <w:rsid w:val="0E3D692E"/>
    <w:rsid w:val="0E691DE3"/>
    <w:rsid w:val="0E9EB6EA"/>
    <w:rsid w:val="0EA6C78C"/>
    <w:rsid w:val="0EDA1E02"/>
    <w:rsid w:val="0EFE987F"/>
    <w:rsid w:val="0F33EAC2"/>
    <w:rsid w:val="0F4639A7"/>
    <w:rsid w:val="0F672A59"/>
    <w:rsid w:val="0F7656C5"/>
    <w:rsid w:val="0F76FBCA"/>
    <w:rsid w:val="0F84F783"/>
    <w:rsid w:val="0F8CB238"/>
    <w:rsid w:val="101DB62D"/>
    <w:rsid w:val="103F3085"/>
    <w:rsid w:val="104EBC9E"/>
    <w:rsid w:val="107B7B8B"/>
    <w:rsid w:val="10A36F27"/>
    <w:rsid w:val="10B8D334"/>
    <w:rsid w:val="10CE06CF"/>
    <w:rsid w:val="10D3B8CE"/>
    <w:rsid w:val="10E20A08"/>
    <w:rsid w:val="1107BCE1"/>
    <w:rsid w:val="112BCA9D"/>
    <w:rsid w:val="115088F9"/>
    <w:rsid w:val="11538C56"/>
    <w:rsid w:val="11590CEB"/>
    <w:rsid w:val="116CF8B5"/>
    <w:rsid w:val="11AE34D4"/>
    <w:rsid w:val="11BEF0FC"/>
    <w:rsid w:val="11BF05DB"/>
    <w:rsid w:val="11D18A70"/>
    <w:rsid w:val="120F61C2"/>
    <w:rsid w:val="125CC522"/>
    <w:rsid w:val="126118BB"/>
    <w:rsid w:val="1277B73B"/>
    <w:rsid w:val="1291C792"/>
    <w:rsid w:val="12CC162F"/>
    <w:rsid w:val="131084C7"/>
    <w:rsid w:val="134F9DE6"/>
    <w:rsid w:val="1353AFA2"/>
    <w:rsid w:val="138DC1CA"/>
    <w:rsid w:val="13B3DA7A"/>
    <w:rsid w:val="143FD58E"/>
    <w:rsid w:val="1491C375"/>
    <w:rsid w:val="1499288E"/>
    <w:rsid w:val="14AF5FBA"/>
    <w:rsid w:val="14BA4BDF"/>
    <w:rsid w:val="14DC0CA1"/>
    <w:rsid w:val="150085CB"/>
    <w:rsid w:val="150C6E4C"/>
    <w:rsid w:val="152C7472"/>
    <w:rsid w:val="15495F86"/>
    <w:rsid w:val="157BE022"/>
    <w:rsid w:val="15831FB1"/>
    <w:rsid w:val="15983E86"/>
    <w:rsid w:val="15AEAB55"/>
    <w:rsid w:val="15E6FEB8"/>
    <w:rsid w:val="15EFB2BA"/>
    <w:rsid w:val="16381112"/>
    <w:rsid w:val="164D15CA"/>
    <w:rsid w:val="166B02E1"/>
    <w:rsid w:val="16852AB9"/>
    <w:rsid w:val="169C90C9"/>
    <w:rsid w:val="16BA3CAB"/>
    <w:rsid w:val="16E653DF"/>
    <w:rsid w:val="172ACFDE"/>
    <w:rsid w:val="172EE7FD"/>
    <w:rsid w:val="17481F28"/>
    <w:rsid w:val="175402B0"/>
    <w:rsid w:val="1754F0B0"/>
    <w:rsid w:val="17578E80"/>
    <w:rsid w:val="177C98EA"/>
    <w:rsid w:val="17E4F50C"/>
    <w:rsid w:val="1801237E"/>
    <w:rsid w:val="180F6761"/>
    <w:rsid w:val="1820A6C9"/>
    <w:rsid w:val="184A3E78"/>
    <w:rsid w:val="18970685"/>
    <w:rsid w:val="18CA622E"/>
    <w:rsid w:val="18F6CA76"/>
    <w:rsid w:val="18FC6957"/>
    <w:rsid w:val="193997DC"/>
    <w:rsid w:val="19C47741"/>
    <w:rsid w:val="1A1D713E"/>
    <w:rsid w:val="1A4CCCF7"/>
    <w:rsid w:val="1A7712EA"/>
    <w:rsid w:val="1AA8E0CA"/>
    <w:rsid w:val="1AE4F624"/>
    <w:rsid w:val="1AF76B3F"/>
    <w:rsid w:val="1B3E2E4D"/>
    <w:rsid w:val="1B6CE079"/>
    <w:rsid w:val="1B7341ED"/>
    <w:rsid w:val="1B8B8C6D"/>
    <w:rsid w:val="1BA51D2C"/>
    <w:rsid w:val="1BA7E311"/>
    <w:rsid w:val="1BB0A318"/>
    <w:rsid w:val="1BFF351C"/>
    <w:rsid w:val="1C43A3A4"/>
    <w:rsid w:val="1C5AE240"/>
    <w:rsid w:val="1D014396"/>
    <w:rsid w:val="1D11C232"/>
    <w:rsid w:val="1D43D8FF"/>
    <w:rsid w:val="1D5A6C52"/>
    <w:rsid w:val="1D6BAB61"/>
    <w:rsid w:val="1D746568"/>
    <w:rsid w:val="1D8CE123"/>
    <w:rsid w:val="1D938020"/>
    <w:rsid w:val="1DBC97E4"/>
    <w:rsid w:val="1DDB221F"/>
    <w:rsid w:val="1DFC0B91"/>
    <w:rsid w:val="1E0F984E"/>
    <w:rsid w:val="1E594034"/>
    <w:rsid w:val="1E5D5D68"/>
    <w:rsid w:val="1E606367"/>
    <w:rsid w:val="1F3D5B69"/>
    <w:rsid w:val="1F57C5E3"/>
    <w:rsid w:val="1F7EF6E8"/>
    <w:rsid w:val="1F87EC7D"/>
    <w:rsid w:val="1FA90C11"/>
    <w:rsid w:val="1FEBF09F"/>
    <w:rsid w:val="1FEFC988"/>
    <w:rsid w:val="1FFA283A"/>
    <w:rsid w:val="2004759A"/>
    <w:rsid w:val="207F9CE3"/>
    <w:rsid w:val="209200D9"/>
    <w:rsid w:val="209AD227"/>
    <w:rsid w:val="20B302D9"/>
    <w:rsid w:val="212FF31B"/>
    <w:rsid w:val="213A31A3"/>
    <w:rsid w:val="2189BEBB"/>
    <w:rsid w:val="21A3A60B"/>
    <w:rsid w:val="21AD0EB9"/>
    <w:rsid w:val="21AD28A8"/>
    <w:rsid w:val="21B8EDBC"/>
    <w:rsid w:val="224A1595"/>
    <w:rsid w:val="225A6FB6"/>
    <w:rsid w:val="226DD632"/>
    <w:rsid w:val="227D2D0E"/>
    <w:rsid w:val="228C8636"/>
    <w:rsid w:val="22BC154F"/>
    <w:rsid w:val="22BC9457"/>
    <w:rsid w:val="22CBE1FB"/>
    <w:rsid w:val="2306B54A"/>
    <w:rsid w:val="230ADA00"/>
    <w:rsid w:val="2330DE1A"/>
    <w:rsid w:val="23381646"/>
    <w:rsid w:val="237DA1E9"/>
    <w:rsid w:val="23B6DAE6"/>
    <w:rsid w:val="23F87044"/>
    <w:rsid w:val="246E55F9"/>
    <w:rsid w:val="247FB190"/>
    <w:rsid w:val="248FFA17"/>
    <w:rsid w:val="24C0D252"/>
    <w:rsid w:val="24F81FF9"/>
    <w:rsid w:val="251051DD"/>
    <w:rsid w:val="251AB51E"/>
    <w:rsid w:val="2529BBC5"/>
    <w:rsid w:val="252E5516"/>
    <w:rsid w:val="25343996"/>
    <w:rsid w:val="2537A332"/>
    <w:rsid w:val="25498337"/>
    <w:rsid w:val="255B1833"/>
    <w:rsid w:val="2578E9A7"/>
    <w:rsid w:val="25E94956"/>
    <w:rsid w:val="262EAF1D"/>
    <w:rsid w:val="263A1DE6"/>
    <w:rsid w:val="264366F0"/>
    <w:rsid w:val="264E9983"/>
    <w:rsid w:val="2655420B"/>
    <w:rsid w:val="267690D2"/>
    <w:rsid w:val="26973CC1"/>
    <w:rsid w:val="26A24AD5"/>
    <w:rsid w:val="26B75CA7"/>
    <w:rsid w:val="26B815F8"/>
    <w:rsid w:val="26C0B1C5"/>
    <w:rsid w:val="26D1F4D1"/>
    <w:rsid w:val="270363BF"/>
    <w:rsid w:val="271693EA"/>
    <w:rsid w:val="2727A082"/>
    <w:rsid w:val="274189EB"/>
    <w:rsid w:val="27578B77"/>
    <w:rsid w:val="27640750"/>
    <w:rsid w:val="276E8C70"/>
    <w:rsid w:val="2770497E"/>
    <w:rsid w:val="2770779E"/>
    <w:rsid w:val="278DA79A"/>
    <w:rsid w:val="27AE2AA8"/>
    <w:rsid w:val="27BD1BCD"/>
    <w:rsid w:val="27C9C026"/>
    <w:rsid w:val="27D1A26A"/>
    <w:rsid w:val="27DE5911"/>
    <w:rsid w:val="28177B6F"/>
    <w:rsid w:val="282DD278"/>
    <w:rsid w:val="2832DEA3"/>
    <w:rsid w:val="2838C00A"/>
    <w:rsid w:val="28A75C95"/>
    <w:rsid w:val="28ABC893"/>
    <w:rsid w:val="28B2644B"/>
    <w:rsid w:val="290346F1"/>
    <w:rsid w:val="291FC508"/>
    <w:rsid w:val="29308CE7"/>
    <w:rsid w:val="2936183A"/>
    <w:rsid w:val="293D84B0"/>
    <w:rsid w:val="295A38E2"/>
    <w:rsid w:val="2968A462"/>
    <w:rsid w:val="296FE27B"/>
    <w:rsid w:val="2A089674"/>
    <w:rsid w:val="2A5E8A00"/>
    <w:rsid w:val="2A77A582"/>
    <w:rsid w:val="2AC2B305"/>
    <w:rsid w:val="2AD525C6"/>
    <w:rsid w:val="2AD7FAF0"/>
    <w:rsid w:val="2B157C8F"/>
    <w:rsid w:val="2B897C16"/>
    <w:rsid w:val="2BB35498"/>
    <w:rsid w:val="2C0151FC"/>
    <w:rsid w:val="2C07E802"/>
    <w:rsid w:val="2C1A7A59"/>
    <w:rsid w:val="2C25C476"/>
    <w:rsid w:val="2C68637E"/>
    <w:rsid w:val="2CA8FD8E"/>
    <w:rsid w:val="2CD56CF8"/>
    <w:rsid w:val="2D2B805B"/>
    <w:rsid w:val="2D514907"/>
    <w:rsid w:val="2D886ED2"/>
    <w:rsid w:val="2DAC727D"/>
    <w:rsid w:val="2DB62CC2"/>
    <w:rsid w:val="2DB75F76"/>
    <w:rsid w:val="2DC9E88D"/>
    <w:rsid w:val="2DCAF82D"/>
    <w:rsid w:val="2DDD3704"/>
    <w:rsid w:val="2DF79927"/>
    <w:rsid w:val="2DFF35FE"/>
    <w:rsid w:val="2EB274A4"/>
    <w:rsid w:val="2ECB1098"/>
    <w:rsid w:val="2ECE6C51"/>
    <w:rsid w:val="2ED2EACF"/>
    <w:rsid w:val="2F44B787"/>
    <w:rsid w:val="2F453921"/>
    <w:rsid w:val="2F48125C"/>
    <w:rsid w:val="2FBF3592"/>
    <w:rsid w:val="2FF3B38F"/>
    <w:rsid w:val="3000C487"/>
    <w:rsid w:val="31262A46"/>
    <w:rsid w:val="3128CD95"/>
    <w:rsid w:val="3146477E"/>
    <w:rsid w:val="315828EB"/>
    <w:rsid w:val="3184BE13"/>
    <w:rsid w:val="32234220"/>
    <w:rsid w:val="329A03C4"/>
    <w:rsid w:val="32A3EA56"/>
    <w:rsid w:val="32AF1E75"/>
    <w:rsid w:val="32B6C692"/>
    <w:rsid w:val="32DA18F4"/>
    <w:rsid w:val="32F9A9FD"/>
    <w:rsid w:val="3303950C"/>
    <w:rsid w:val="330B0E68"/>
    <w:rsid w:val="338238C8"/>
    <w:rsid w:val="339329D8"/>
    <w:rsid w:val="339AD1F3"/>
    <w:rsid w:val="33B63C2C"/>
    <w:rsid w:val="33C128D7"/>
    <w:rsid w:val="33DE024E"/>
    <w:rsid w:val="33F24353"/>
    <w:rsid w:val="3485254E"/>
    <w:rsid w:val="349A02C1"/>
    <w:rsid w:val="34A343FD"/>
    <w:rsid w:val="34AC04EA"/>
    <w:rsid w:val="34E15598"/>
    <w:rsid w:val="34FE6AAD"/>
    <w:rsid w:val="35023630"/>
    <w:rsid w:val="350301F8"/>
    <w:rsid w:val="356F5D82"/>
    <w:rsid w:val="35732C97"/>
    <w:rsid w:val="35A8BBD3"/>
    <w:rsid w:val="35EB63BD"/>
    <w:rsid w:val="35F40CE3"/>
    <w:rsid w:val="35F796FA"/>
    <w:rsid w:val="36068403"/>
    <w:rsid w:val="360F4CAF"/>
    <w:rsid w:val="3639E551"/>
    <w:rsid w:val="363FAF87"/>
    <w:rsid w:val="3674EAE6"/>
    <w:rsid w:val="36944A85"/>
    <w:rsid w:val="36B32924"/>
    <w:rsid w:val="36D2B0F0"/>
    <w:rsid w:val="36EAF672"/>
    <w:rsid w:val="36ECE0B2"/>
    <w:rsid w:val="36F05D51"/>
    <w:rsid w:val="371E55C3"/>
    <w:rsid w:val="371E945D"/>
    <w:rsid w:val="37407AE9"/>
    <w:rsid w:val="37617BC5"/>
    <w:rsid w:val="37D4C61D"/>
    <w:rsid w:val="37DD509B"/>
    <w:rsid w:val="3807C58E"/>
    <w:rsid w:val="3825D07B"/>
    <w:rsid w:val="383F1FC2"/>
    <w:rsid w:val="388082B4"/>
    <w:rsid w:val="389ED918"/>
    <w:rsid w:val="38BD83FA"/>
    <w:rsid w:val="390CDD8E"/>
    <w:rsid w:val="39537A3D"/>
    <w:rsid w:val="39550E9F"/>
    <w:rsid w:val="39899131"/>
    <w:rsid w:val="3993E3BE"/>
    <w:rsid w:val="39943EB3"/>
    <w:rsid w:val="39A0420B"/>
    <w:rsid w:val="39F1ED23"/>
    <w:rsid w:val="3A1BFCBB"/>
    <w:rsid w:val="3A487007"/>
    <w:rsid w:val="3A826D41"/>
    <w:rsid w:val="3A8C3A8C"/>
    <w:rsid w:val="3A9BB8EC"/>
    <w:rsid w:val="3AFC82A0"/>
    <w:rsid w:val="3B0095E3"/>
    <w:rsid w:val="3B3987FB"/>
    <w:rsid w:val="3B779140"/>
    <w:rsid w:val="3B8843C4"/>
    <w:rsid w:val="3B97BBFE"/>
    <w:rsid w:val="3BC2EB50"/>
    <w:rsid w:val="3BC9138E"/>
    <w:rsid w:val="3BCBD9D9"/>
    <w:rsid w:val="3C0F0AC0"/>
    <w:rsid w:val="3C37BB63"/>
    <w:rsid w:val="3C39EE4A"/>
    <w:rsid w:val="3C3A988B"/>
    <w:rsid w:val="3C75A8F0"/>
    <w:rsid w:val="3CA283F3"/>
    <w:rsid w:val="3CC511CE"/>
    <w:rsid w:val="3D0A574D"/>
    <w:rsid w:val="3D35DC9D"/>
    <w:rsid w:val="3D7B45B2"/>
    <w:rsid w:val="3E0BC281"/>
    <w:rsid w:val="3E358FC4"/>
    <w:rsid w:val="3E6D183E"/>
    <w:rsid w:val="3EA8FFFF"/>
    <w:rsid w:val="3EAC0F4D"/>
    <w:rsid w:val="3EB08317"/>
    <w:rsid w:val="3EED0E5D"/>
    <w:rsid w:val="3F01A052"/>
    <w:rsid w:val="3F07D1A9"/>
    <w:rsid w:val="3F1B22D8"/>
    <w:rsid w:val="3F48177B"/>
    <w:rsid w:val="3F73AC2C"/>
    <w:rsid w:val="3F9E1CB4"/>
    <w:rsid w:val="3FCE4410"/>
    <w:rsid w:val="3FD0080D"/>
    <w:rsid w:val="40879597"/>
    <w:rsid w:val="40A70AFD"/>
    <w:rsid w:val="40AFBF69"/>
    <w:rsid w:val="41265822"/>
    <w:rsid w:val="41301374"/>
    <w:rsid w:val="414DA858"/>
    <w:rsid w:val="41544A07"/>
    <w:rsid w:val="415C7E5E"/>
    <w:rsid w:val="41A81136"/>
    <w:rsid w:val="41C7E4EB"/>
    <w:rsid w:val="41D90288"/>
    <w:rsid w:val="42047257"/>
    <w:rsid w:val="42328F73"/>
    <w:rsid w:val="42863178"/>
    <w:rsid w:val="42A1DCBB"/>
    <w:rsid w:val="42A9E59A"/>
    <w:rsid w:val="433C9E91"/>
    <w:rsid w:val="435A0AD2"/>
    <w:rsid w:val="437BEFDC"/>
    <w:rsid w:val="43814219"/>
    <w:rsid w:val="438A6FCF"/>
    <w:rsid w:val="43A1F1A5"/>
    <w:rsid w:val="43C1C8CF"/>
    <w:rsid w:val="43E28124"/>
    <w:rsid w:val="43F42C8C"/>
    <w:rsid w:val="43F6323A"/>
    <w:rsid w:val="44052AE6"/>
    <w:rsid w:val="4412F544"/>
    <w:rsid w:val="4418AD30"/>
    <w:rsid w:val="441A8778"/>
    <w:rsid w:val="4422FD52"/>
    <w:rsid w:val="4457757E"/>
    <w:rsid w:val="447AA2F6"/>
    <w:rsid w:val="44BCE0F7"/>
    <w:rsid w:val="44C57EB5"/>
    <w:rsid w:val="4548E5CB"/>
    <w:rsid w:val="45500DA6"/>
    <w:rsid w:val="456C866C"/>
    <w:rsid w:val="4579441F"/>
    <w:rsid w:val="460CC50F"/>
    <w:rsid w:val="4621237C"/>
    <w:rsid w:val="464D8538"/>
    <w:rsid w:val="467A043D"/>
    <w:rsid w:val="46AAB34C"/>
    <w:rsid w:val="4750D0C2"/>
    <w:rsid w:val="47D6177B"/>
    <w:rsid w:val="480F4195"/>
    <w:rsid w:val="482F53F6"/>
    <w:rsid w:val="48374012"/>
    <w:rsid w:val="4845AE0C"/>
    <w:rsid w:val="4885613B"/>
    <w:rsid w:val="48E2CC70"/>
    <w:rsid w:val="48E42220"/>
    <w:rsid w:val="48E45EA6"/>
    <w:rsid w:val="48E4EF23"/>
    <w:rsid w:val="48F88EAE"/>
    <w:rsid w:val="492F586F"/>
    <w:rsid w:val="49422278"/>
    <w:rsid w:val="495D1339"/>
    <w:rsid w:val="496FF646"/>
    <w:rsid w:val="49721E71"/>
    <w:rsid w:val="49A5B5EC"/>
    <w:rsid w:val="49A8BFD5"/>
    <w:rsid w:val="49D33F99"/>
    <w:rsid w:val="4A07F4A8"/>
    <w:rsid w:val="4A0D8ECC"/>
    <w:rsid w:val="4A1036C4"/>
    <w:rsid w:val="4A4BBD1D"/>
    <w:rsid w:val="4A51DD19"/>
    <w:rsid w:val="4A94CAF3"/>
    <w:rsid w:val="4A98E853"/>
    <w:rsid w:val="4A9E8A17"/>
    <w:rsid w:val="4AFCE5D1"/>
    <w:rsid w:val="4B1E7A7F"/>
    <w:rsid w:val="4B519BA9"/>
    <w:rsid w:val="4B66E8F8"/>
    <w:rsid w:val="4B763050"/>
    <w:rsid w:val="4B766A4A"/>
    <w:rsid w:val="4B83ADAE"/>
    <w:rsid w:val="4B866A49"/>
    <w:rsid w:val="4BA1AD58"/>
    <w:rsid w:val="4BA76453"/>
    <w:rsid w:val="4BD4F77D"/>
    <w:rsid w:val="4C0EDB01"/>
    <w:rsid w:val="4C17A0A3"/>
    <w:rsid w:val="4C2D0BDA"/>
    <w:rsid w:val="4C3B6A8F"/>
    <w:rsid w:val="4C3C4EF2"/>
    <w:rsid w:val="4C5731FA"/>
    <w:rsid w:val="4CEED163"/>
    <w:rsid w:val="4D215978"/>
    <w:rsid w:val="4D4847C0"/>
    <w:rsid w:val="4D5296B6"/>
    <w:rsid w:val="4DA354E6"/>
    <w:rsid w:val="4DADF9B5"/>
    <w:rsid w:val="4DF4B00B"/>
    <w:rsid w:val="4E0906D0"/>
    <w:rsid w:val="4E8B63A1"/>
    <w:rsid w:val="4EA9E8EB"/>
    <w:rsid w:val="4EB0B0A7"/>
    <w:rsid w:val="4EC6C979"/>
    <w:rsid w:val="4F23D765"/>
    <w:rsid w:val="4F364E1E"/>
    <w:rsid w:val="4F6CD70F"/>
    <w:rsid w:val="4F7E7525"/>
    <w:rsid w:val="4FD37085"/>
    <w:rsid w:val="4FF27EC2"/>
    <w:rsid w:val="4FF75118"/>
    <w:rsid w:val="5007378F"/>
    <w:rsid w:val="502852F7"/>
    <w:rsid w:val="503894A1"/>
    <w:rsid w:val="50493EB5"/>
    <w:rsid w:val="504A15DD"/>
    <w:rsid w:val="50B3DCDE"/>
    <w:rsid w:val="50B423A0"/>
    <w:rsid w:val="50B51B7A"/>
    <w:rsid w:val="50ECF5DF"/>
    <w:rsid w:val="510FC015"/>
    <w:rsid w:val="51104A42"/>
    <w:rsid w:val="5196964A"/>
    <w:rsid w:val="51C56DDE"/>
    <w:rsid w:val="51E26D25"/>
    <w:rsid w:val="51E5AEEE"/>
    <w:rsid w:val="51FD72E2"/>
    <w:rsid w:val="5261A698"/>
    <w:rsid w:val="527F5808"/>
    <w:rsid w:val="52AB683D"/>
    <w:rsid w:val="52C28600"/>
    <w:rsid w:val="52EF0EF8"/>
    <w:rsid w:val="52F68430"/>
    <w:rsid w:val="52F7BBE2"/>
    <w:rsid w:val="52FAEAAA"/>
    <w:rsid w:val="53100801"/>
    <w:rsid w:val="5325D477"/>
    <w:rsid w:val="53330870"/>
    <w:rsid w:val="53550CE2"/>
    <w:rsid w:val="536CD1C2"/>
    <w:rsid w:val="538F49E3"/>
    <w:rsid w:val="53BDEF75"/>
    <w:rsid w:val="53EB7BF1"/>
    <w:rsid w:val="5485FCF0"/>
    <w:rsid w:val="55118EB8"/>
    <w:rsid w:val="553AC2E7"/>
    <w:rsid w:val="559A4070"/>
    <w:rsid w:val="55C6B4D1"/>
    <w:rsid w:val="56043E1F"/>
    <w:rsid w:val="560460F7"/>
    <w:rsid w:val="56948CF2"/>
    <w:rsid w:val="5696831F"/>
    <w:rsid w:val="56B4E7DE"/>
    <w:rsid w:val="56B99CA6"/>
    <w:rsid w:val="56C84DB6"/>
    <w:rsid w:val="56D01877"/>
    <w:rsid w:val="56F5712F"/>
    <w:rsid w:val="572851D0"/>
    <w:rsid w:val="5791962C"/>
    <w:rsid w:val="57AC2269"/>
    <w:rsid w:val="57E19084"/>
    <w:rsid w:val="57E945ED"/>
    <w:rsid w:val="584474A0"/>
    <w:rsid w:val="584B27A3"/>
    <w:rsid w:val="590144F6"/>
    <w:rsid w:val="592E1B3A"/>
    <w:rsid w:val="59373D5D"/>
    <w:rsid w:val="5946B864"/>
    <w:rsid w:val="5954E178"/>
    <w:rsid w:val="59811B94"/>
    <w:rsid w:val="59D0B10B"/>
    <w:rsid w:val="59E788BE"/>
    <w:rsid w:val="5A5C0484"/>
    <w:rsid w:val="5A6CE55A"/>
    <w:rsid w:val="5A7D89C5"/>
    <w:rsid w:val="5A9371BB"/>
    <w:rsid w:val="5AEA6FA8"/>
    <w:rsid w:val="5AF2A92A"/>
    <w:rsid w:val="5AFBFDF1"/>
    <w:rsid w:val="5B376A7D"/>
    <w:rsid w:val="5B466BA4"/>
    <w:rsid w:val="5B5C75ED"/>
    <w:rsid w:val="5B927679"/>
    <w:rsid w:val="5BB3E000"/>
    <w:rsid w:val="5BDA322A"/>
    <w:rsid w:val="5BF0FA6C"/>
    <w:rsid w:val="5C25462D"/>
    <w:rsid w:val="5C2C2AB0"/>
    <w:rsid w:val="5C335A47"/>
    <w:rsid w:val="5C39F29D"/>
    <w:rsid w:val="5C43FB54"/>
    <w:rsid w:val="5C6812DE"/>
    <w:rsid w:val="5C7145FA"/>
    <w:rsid w:val="5C836BF7"/>
    <w:rsid w:val="5CE54B1D"/>
    <w:rsid w:val="5CFE5488"/>
    <w:rsid w:val="5D550078"/>
    <w:rsid w:val="5D65C366"/>
    <w:rsid w:val="5DB9A4CA"/>
    <w:rsid w:val="5E692041"/>
    <w:rsid w:val="5ED5E16D"/>
    <w:rsid w:val="5EF44622"/>
    <w:rsid w:val="5F206ADC"/>
    <w:rsid w:val="5F3E5ED3"/>
    <w:rsid w:val="5F4C9907"/>
    <w:rsid w:val="5F76D17D"/>
    <w:rsid w:val="5F9CEC5A"/>
    <w:rsid w:val="5FCEF396"/>
    <w:rsid w:val="602D9264"/>
    <w:rsid w:val="60385D2B"/>
    <w:rsid w:val="603A2361"/>
    <w:rsid w:val="609947FB"/>
    <w:rsid w:val="60A880AB"/>
    <w:rsid w:val="60CA1BF8"/>
    <w:rsid w:val="60D96FA4"/>
    <w:rsid w:val="60F568E4"/>
    <w:rsid w:val="613254C0"/>
    <w:rsid w:val="614C1CA4"/>
    <w:rsid w:val="616A7B6B"/>
    <w:rsid w:val="61BCE1D1"/>
    <w:rsid w:val="61BDF3C2"/>
    <w:rsid w:val="620A6889"/>
    <w:rsid w:val="62397BC9"/>
    <w:rsid w:val="6246A7E1"/>
    <w:rsid w:val="624BC11F"/>
    <w:rsid w:val="625D7593"/>
    <w:rsid w:val="62633C0D"/>
    <w:rsid w:val="62AA2E63"/>
    <w:rsid w:val="6301C54F"/>
    <w:rsid w:val="632E1951"/>
    <w:rsid w:val="6380C994"/>
    <w:rsid w:val="63B663CF"/>
    <w:rsid w:val="63B7CBB3"/>
    <w:rsid w:val="63BFFB21"/>
    <w:rsid w:val="63F83B9D"/>
    <w:rsid w:val="640FA04D"/>
    <w:rsid w:val="641FF57F"/>
    <w:rsid w:val="64296CBE"/>
    <w:rsid w:val="642BD24D"/>
    <w:rsid w:val="645677BC"/>
    <w:rsid w:val="64D327EE"/>
    <w:rsid w:val="64E9D511"/>
    <w:rsid w:val="653792DE"/>
    <w:rsid w:val="653B3951"/>
    <w:rsid w:val="6558641F"/>
    <w:rsid w:val="65B504E2"/>
    <w:rsid w:val="65BCF666"/>
    <w:rsid w:val="65C829F2"/>
    <w:rsid w:val="65D46A73"/>
    <w:rsid w:val="65D53E77"/>
    <w:rsid w:val="6610006A"/>
    <w:rsid w:val="663FD86F"/>
    <w:rsid w:val="6662ECA8"/>
    <w:rsid w:val="66743754"/>
    <w:rsid w:val="66AB5D76"/>
    <w:rsid w:val="66ACAFA2"/>
    <w:rsid w:val="673E8E41"/>
    <w:rsid w:val="6740BA2F"/>
    <w:rsid w:val="67739593"/>
    <w:rsid w:val="677DE731"/>
    <w:rsid w:val="67884601"/>
    <w:rsid w:val="679E2C43"/>
    <w:rsid w:val="67E43432"/>
    <w:rsid w:val="681550CB"/>
    <w:rsid w:val="68160622"/>
    <w:rsid w:val="682747FA"/>
    <w:rsid w:val="6834A758"/>
    <w:rsid w:val="68418E2E"/>
    <w:rsid w:val="6877FF03"/>
    <w:rsid w:val="6891D8BF"/>
    <w:rsid w:val="68A6B311"/>
    <w:rsid w:val="68D48021"/>
    <w:rsid w:val="68E964BD"/>
    <w:rsid w:val="68ECB8EB"/>
    <w:rsid w:val="68EE3A13"/>
    <w:rsid w:val="68EFEF97"/>
    <w:rsid w:val="690AA755"/>
    <w:rsid w:val="6914A753"/>
    <w:rsid w:val="6926EB90"/>
    <w:rsid w:val="6933D110"/>
    <w:rsid w:val="693E00C3"/>
    <w:rsid w:val="694192A8"/>
    <w:rsid w:val="69802F14"/>
    <w:rsid w:val="69E24DCD"/>
    <w:rsid w:val="6A0B6347"/>
    <w:rsid w:val="6A17BA44"/>
    <w:rsid w:val="6A24DC05"/>
    <w:rsid w:val="6A852FDD"/>
    <w:rsid w:val="6AF28F4C"/>
    <w:rsid w:val="6B078106"/>
    <w:rsid w:val="6B13B0E8"/>
    <w:rsid w:val="6B196908"/>
    <w:rsid w:val="6B2C903F"/>
    <w:rsid w:val="6B2CFCA0"/>
    <w:rsid w:val="6B3CC15D"/>
    <w:rsid w:val="6B4A7FB6"/>
    <w:rsid w:val="6B57BABA"/>
    <w:rsid w:val="6B664492"/>
    <w:rsid w:val="6B75DA9C"/>
    <w:rsid w:val="6B877082"/>
    <w:rsid w:val="6BA5079A"/>
    <w:rsid w:val="6BCB7519"/>
    <w:rsid w:val="6BD0510E"/>
    <w:rsid w:val="6C0FB3F0"/>
    <w:rsid w:val="6C2EFF84"/>
    <w:rsid w:val="6C738E13"/>
    <w:rsid w:val="6CA758F8"/>
    <w:rsid w:val="6D66A559"/>
    <w:rsid w:val="6D66E342"/>
    <w:rsid w:val="6D7A8891"/>
    <w:rsid w:val="6D7CC766"/>
    <w:rsid w:val="6D87B79A"/>
    <w:rsid w:val="6D9026D1"/>
    <w:rsid w:val="6D94754C"/>
    <w:rsid w:val="6DB0496C"/>
    <w:rsid w:val="6E160509"/>
    <w:rsid w:val="6E5003D8"/>
    <w:rsid w:val="6E8B8E4E"/>
    <w:rsid w:val="6EC19CE8"/>
    <w:rsid w:val="6ECB001B"/>
    <w:rsid w:val="6F049824"/>
    <w:rsid w:val="6F0BD323"/>
    <w:rsid w:val="6F1221B2"/>
    <w:rsid w:val="6F282EEC"/>
    <w:rsid w:val="6F7CD013"/>
    <w:rsid w:val="6F929472"/>
    <w:rsid w:val="6F9618FD"/>
    <w:rsid w:val="6FA5F16D"/>
    <w:rsid w:val="6FF23AA7"/>
    <w:rsid w:val="701672F6"/>
    <w:rsid w:val="701CBB74"/>
    <w:rsid w:val="701CBE8F"/>
    <w:rsid w:val="703C433A"/>
    <w:rsid w:val="707023C4"/>
    <w:rsid w:val="70CDDC67"/>
    <w:rsid w:val="70DD29DB"/>
    <w:rsid w:val="7129BDB6"/>
    <w:rsid w:val="71506DCB"/>
    <w:rsid w:val="715CD725"/>
    <w:rsid w:val="71D291D2"/>
    <w:rsid w:val="71FFB448"/>
    <w:rsid w:val="7226A059"/>
    <w:rsid w:val="72582FCE"/>
    <w:rsid w:val="725D6840"/>
    <w:rsid w:val="72855A2A"/>
    <w:rsid w:val="72B80566"/>
    <w:rsid w:val="7305E102"/>
    <w:rsid w:val="732BEE18"/>
    <w:rsid w:val="73336A1C"/>
    <w:rsid w:val="7373CE4A"/>
    <w:rsid w:val="7378E6DA"/>
    <w:rsid w:val="73869B37"/>
    <w:rsid w:val="7392365D"/>
    <w:rsid w:val="73937CFB"/>
    <w:rsid w:val="73B83949"/>
    <w:rsid w:val="73DC5707"/>
    <w:rsid w:val="73E53428"/>
    <w:rsid w:val="73F9FD19"/>
    <w:rsid w:val="740FA67E"/>
    <w:rsid w:val="743B34D2"/>
    <w:rsid w:val="743E99E9"/>
    <w:rsid w:val="74B70A4E"/>
    <w:rsid w:val="74BD1DFB"/>
    <w:rsid w:val="75053B75"/>
    <w:rsid w:val="751C773E"/>
    <w:rsid w:val="7536404E"/>
    <w:rsid w:val="75588CB8"/>
    <w:rsid w:val="75BDD04C"/>
    <w:rsid w:val="75C5BBCB"/>
    <w:rsid w:val="75C8D28C"/>
    <w:rsid w:val="7617E056"/>
    <w:rsid w:val="76687E74"/>
    <w:rsid w:val="76798F0E"/>
    <w:rsid w:val="769A9D9F"/>
    <w:rsid w:val="76A1EFB8"/>
    <w:rsid w:val="76AE6FAF"/>
    <w:rsid w:val="76C1E1A7"/>
    <w:rsid w:val="76FCC8AB"/>
    <w:rsid w:val="773C5870"/>
    <w:rsid w:val="77464E35"/>
    <w:rsid w:val="776232B5"/>
    <w:rsid w:val="7772286D"/>
    <w:rsid w:val="77CB1F6F"/>
    <w:rsid w:val="77DD2034"/>
    <w:rsid w:val="77E4A347"/>
    <w:rsid w:val="7801BC20"/>
    <w:rsid w:val="7822F737"/>
    <w:rsid w:val="7893B9E0"/>
    <w:rsid w:val="78B6C087"/>
    <w:rsid w:val="78EF7F8C"/>
    <w:rsid w:val="7907B278"/>
    <w:rsid w:val="7933BE40"/>
    <w:rsid w:val="7967195A"/>
    <w:rsid w:val="79F08914"/>
    <w:rsid w:val="7A3B9A98"/>
    <w:rsid w:val="7A6657C9"/>
    <w:rsid w:val="7A81F51D"/>
    <w:rsid w:val="7A85E1AC"/>
    <w:rsid w:val="7A8CF9C7"/>
    <w:rsid w:val="7A8E1935"/>
    <w:rsid w:val="7AD22316"/>
    <w:rsid w:val="7B47B7BB"/>
    <w:rsid w:val="7B4BCBD0"/>
    <w:rsid w:val="7B5D1676"/>
    <w:rsid w:val="7B716A55"/>
    <w:rsid w:val="7B8FD586"/>
    <w:rsid w:val="7B9EFD2D"/>
    <w:rsid w:val="7BBCCEC0"/>
    <w:rsid w:val="7BD45B62"/>
    <w:rsid w:val="7BD64A7B"/>
    <w:rsid w:val="7BF56E82"/>
    <w:rsid w:val="7BF8AE6E"/>
    <w:rsid w:val="7C20DD2C"/>
    <w:rsid w:val="7C73B12F"/>
    <w:rsid w:val="7C958F65"/>
    <w:rsid w:val="7C98D315"/>
    <w:rsid w:val="7C9A362D"/>
    <w:rsid w:val="7CBF867C"/>
    <w:rsid w:val="7CC6EC5E"/>
    <w:rsid w:val="7CE4FC1A"/>
    <w:rsid w:val="7CFC167B"/>
    <w:rsid w:val="7D368A41"/>
    <w:rsid w:val="7D5273D1"/>
    <w:rsid w:val="7D81379E"/>
    <w:rsid w:val="7E5A9EA2"/>
    <w:rsid w:val="7E652B35"/>
    <w:rsid w:val="7ECD37EE"/>
    <w:rsid w:val="7F012FA0"/>
    <w:rsid w:val="7F11134D"/>
    <w:rsid w:val="7F443416"/>
    <w:rsid w:val="7F4B8A35"/>
    <w:rsid w:val="7F65F4E3"/>
    <w:rsid w:val="7F81E78B"/>
    <w:rsid w:val="7F9C6C06"/>
    <w:rsid w:val="7F9F2B39"/>
    <w:rsid w:val="7FA6B274"/>
    <w:rsid w:val="7FAB6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970D63"/>
  <w14:defaultImageDpi w14:val="300"/>
  <w15:docId w15:val="{83C8A62E-B1C5-45F3-9792-DECF89D77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F56"/>
    <w:pPr>
      <w:ind w:firstLine="360"/>
      <w:jc w:val="both"/>
    </w:pPr>
    <w:rPr>
      <w:rFonts w:ascii="Times New Roman" w:hAnsi="Times New Roman"/>
      <w:sz w:val="23"/>
    </w:rPr>
  </w:style>
  <w:style w:type="paragraph" w:styleId="Heading1">
    <w:name w:val="heading 1"/>
    <w:basedOn w:val="Normal"/>
    <w:next w:val="Normal"/>
    <w:link w:val="Heading1Char"/>
    <w:uiPriority w:val="9"/>
    <w:qFormat/>
    <w:rsid w:val="00BD46C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2441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C580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3C80"/>
    <w:pPr>
      <w:tabs>
        <w:tab w:val="center" w:pos="4320"/>
        <w:tab w:val="right" w:pos="8640"/>
      </w:tabs>
    </w:pPr>
  </w:style>
  <w:style w:type="character" w:customStyle="1" w:styleId="HeaderChar">
    <w:name w:val="Header Char"/>
    <w:basedOn w:val="DefaultParagraphFont"/>
    <w:link w:val="Header"/>
    <w:uiPriority w:val="99"/>
    <w:rsid w:val="00353C80"/>
  </w:style>
  <w:style w:type="paragraph" w:styleId="Footer">
    <w:name w:val="footer"/>
    <w:basedOn w:val="Normal"/>
    <w:link w:val="FooterChar"/>
    <w:uiPriority w:val="99"/>
    <w:unhideWhenUsed/>
    <w:rsid w:val="00353C80"/>
    <w:pPr>
      <w:tabs>
        <w:tab w:val="center" w:pos="4320"/>
        <w:tab w:val="right" w:pos="8640"/>
      </w:tabs>
    </w:pPr>
  </w:style>
  <w:style w:type="character" w:customStyle="1" w:styleId="FooterChar">
    <w:name w:val="Footer Char"/>
    <w:basedOn w:val="DefaultParagraphFont"/>
    <w:link w:val="Footer"/>
    <w:uiPriority w:val="99"/>
    <w:rsid w:val="00353C80"/>
  </w:style>
  <w:style w:type="paragraph" w:styleId="BalloonText">
    <w:name w:val="Balloon Text"/>
    <w:basedOn w:val="Normal"/>
    <w:link w:val="BalloonTextChar"/>
    <w:uiPriority w:val="99"/>
    <w:semiHidden/>
    <w:unhideWhenUsed/>
    <w:rsid w:val="00353C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3C80"/>
    <w:rPr>
      <w:rFonts w:ascii="Lucida Grande" w:hAnsi="Lucida Grande" w:cs="Lucida Grande"/>
      <w:sz w:val="18"/>
      <w:szCs w:val="18"/>
    </w:rPr>
  </w:style>
  <w:style w:type="paragraph" w:customStyle="1" w:styleId="TailCopy">
    <w:name w:val="Tail Copy"/>
    <w:basedOn w:val="Normal"/>
    <w:uiPriority w:val="99"/>
    <w:rsid w:val="00353C80"/>
    <w:pPr>
      <w:widowControl w:val="0"/>
      <w:suppressAutoHyphens/>
      <w:autoSpaceDE w:val="0"/>
      <w:autoSpaceDN w:val="0"/>
      <w:adjustRightInd w:val="0"/>
      <w:spacing w:line="220" w:lineRule="atLeast"/>
      <w:textAlignment w:val="center"/>
    </w:pPr>
    <w:rPr>
      <w:rFonts w:ascii="AvenirLTStd-Book" w:hAnsi="AvenirLTStd-Book" w:cs="AvenirLTStd-Book"/>
      <w:color w:val="000000"/>
      <w:sz w:val="16"/>
      <w:szCs w:val="16"/>
    </w:rPr>
  </w:style>
  <w:style w:type="paragraph" w:styleId="Title">
    <w:name w:val="Title"/>
    <w:basedOn w:val="Normal"/>
    <w:next w:val="Normal"/>
    <w:link w:val="TitleChar"/>
    <w:uiPriority w:val="10"/>
    <w:qFormat/>
    <w:rsid w:val="00BD46C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6C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D46C8"/>
    <w:pPr>
      <w:ind w:left="720"/>
      <w:contextualSpacing/>
    </w:pPr>
  </w:style>
  <w:style w:type="character" w:customStyle="1" w:styleId="Heading1Char">
    <w:name w:val="Heading 1 Char"/>
    <w:basedOn w:val="DefaultParagraphFont"/>
    <w:link w:val="Heading1"/>
    <w:uiPriority w:val="9"/>
    <w:rsid w:val="00BD46C8"/>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BD4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46C8"/>
    <w:pPr>
      <w:spacing w:line="259" w:lineRule="auto"/>
      <w:outlineLvl w:val="9"/>
    </w:pPr>
  </w:style>
  <w:style w:type="paragraph" w:styleId="TOC1">
    <w:name w:val="toc 1"/>
    <w:basedOn w:val="Normal"/>
    <w:next w:val="Normal"/>
    <w:autoRedefine/>
    <w:uiPriority w:val="39"/>
    <w:unhideWhenUsed/>
    <w:rsid w:val="009C2CAF"/>
    <w:pPr>
      <w:tabs>
        <w:tab w:val="right" w:leader="dot" w:pos="8630"/>
      </w:tabs>
      <w:spacing w:after="100"/>
    </w:pPr>
  </w:style>
  <w:style w:type="character" w:styleId="Hyperlink">
    <w:name w:val="Hyperlink"/>
    <w:basedOn w:val="DefaultParagraphFont"/>
    <w:uiPriority w:val="99"/>
    <w:unhideWhenUsed/>
    <w:rsid w:val="00BD46C8"/>
    <w:rPr>
      <w:color w:val="0000FF" w:themeColor="hyperlink"/>
      <w:u w:val="single"/>
    </w:rPr>
  </w:style>
  <w:style w:type="table" w:styleId="PlainTable4">
    <w:name w:val="Plain Table 4"/>
    <w:basedOn w:val="TableNormal"/>
    <w:uiPriority w:val="99"/>
    <w:rsid w:val="00BD46C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12441C"/>
    <w:rPr>
      <w:rFonts w:asciiTheme="majorHAnsi" w:eastAsiaTheme="majorEastAsia" w:hAnsiTheme="majorHAnsi" w:cstheme="majorBidi"/>
      <w:color w:val="365F91" w:themeColor="accent1" w:themeShade="BF"/>
      <w:sz w:val="26"/>
      <w:szCs w:val="26"/>
    </w:rPr>
  </w:style>
  <w:style w:type="paragraph" w:styleId="Bibliography">
    <w:name w:val="Bibliography"/>
    <w:basedOn w:val="Normal"/>
    <w:next w:val="Normal"/>
    <w:uiPriority w:val="37"/>
    <w:unhideWhenUsed/>
    <w:rsid w:val="00291124"/>
  </w:style>
  <w:style w:type="character" w:customStyle="1" w:styleId="Heading3Char">
    <w:name w:val="Heading 3 Char"/>
    <w:basedOn w:val="DefaultParagraphFont"/>
    <w:link w:val="Heading3"/>
    <w:uiPriority w:val="9"/>
    <w:rsid w:val="00CC5806"/>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3D498C"/>
    <w:pPr>
      <w:spacing w:after="100"/>
      <w:ind w:left="240"/>
    </w:pPr>
  </w:style>
  <w:style w:type="paragraph" w:styleId="TOC3">
    <w:name w:val="toc 3"/>
    <w:basedOn w:val="Normal"/>
    <w:next w:val="Normal"/>
    <w:autoRedefine/>
    <w:uiPriority w:val="39"/>
    <w:unhideWhenUsed/>
    <w:rsid w:val="003D498C"/>
    <w:pPr>
      <w:spacing w:after="100"/>
      <w:ind w:left="480"/>
    </w:pPr>
  </w:style>
  <w:style w:type="paragraph" w:customStyle="1" w:styleId="paragraph">
    <w:name w:val="paragraph"/>
    <w:basedOn w:val="Normal"/>
    <w:rsid w:val="00956EB6"/>
    <w:pPr>
      <w:spacing w:before="100" w:beforeAutospacing="1" w:after="100" w:afterAutospacing="1"/>
    </w:pPr>
    <w:rPr>
      <w:rFonts w:eastAsia="Times New Roman" w:cs="Times New Roman"/>
      <w:lang w:eastAsia="zh-CN"/>
    </w:rPr>
  </w:style>
  <w:style w:type="character" w:customStyle="1" w:styleId="normaltextrun">
    <w:name w:val="normaltextrun"/>
    <w:basedOn w:val="DefaultParagraphFont"/>
    <w:rsid w:val="00956EB6"/>
  </w:style>
  <w:style w:type="character" w:customStyle="1" w:styleId="eop">
    <w:name w:val="eop"/>
    <w:basedOn w:val="DefaultParagraphFont"/>
    <w:rsid w:val="00956EB6"/>
  </w:style>
  <w:style w:type="character" w:styleId="UnresolvedMention">
    <w:name w:val="Unresolved Mention"/>
    <w:basedOn w:val="DefaultParagraphFont"/>
    <w:uiPriority w:val="99"/>
    <w:semiHidden/>
    <w:unhideWhenUsed/>
    <w:rsid w:val="007B5B73"/>
    <w:rPr>
      <w:color w:val="605E5C"/>
      <w:shd w:val="clear" w:color="auto" w:fill="E1DFDD"/>
    </w:rPr>
  </w:style>
  <w:style w:type="paragraph" w:styleId="Caption">
    <w:name w:val="caption"/>
    <w:basedOn w:val="Normal"/>
    <w:next w:val="Normal"/>
    <w:uiPriority w:val="35"/>
    <w:unhideWhenUsed/>
    <w:qFormat/>
    <w:rsid w:val="00CE16E2"/>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E624BF"/>
    <w:rPr>
      <w:color w:val="800080" w:themeColor="followedHyperlink"/>
      <w:u w:val="single"/>
    </w:rPr>
  </w:style>
  <w:style w:type="paragraph" w:styleId="TableofFigures">
    <w:name w:val="table of figures"/>
    <w:basedOn w:val="Normal"/>
    <w:next w:val="Normal"/>
    <w:uiPriority w:val="99"/>
    <w:unhideWhenUsed/>
    <w:rsid w:val="008E4706"/>
  </w:style>
  <w:style w:type="table" w:styleId="PlainTable1">
    <w:name w:val="Plain Table 1"/>
    <w:basedOn w:val="TableNormal"/>
    <w:uiPriority w:val="99"/>
    <w:rsid w:val="004668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pellingerror">
    <w:name w:val="spellingerror"/>
    <w:basedOn w:val="DefaultParagraphFont"/>
    <w:rsid w:val="001B2B6B"/>
  </w:style>
  <w:style w:type="paragraph" w:styleId="EndnoteText">
    <w:name w:val="endnote text"/>
    <w:basedOn w:val="Normal"/>
    <w:link w:val="EndnoteTextChar"/>
    <w:uiPriority w:val="99"/>
    <w:semiHidden/>
    <w:unhideWhenUsed/>
    <w:rsid w:val="00D76C5B"/>
    <w:rPr>
      <w:sz w:val="20"/>
      <w:szCs w:val="20"/>
    </w:rPr>
  </w:style>
  <w:style w:type="character" w:customStyle="1" w:styleId="EndnoteTextChar">
    <w:name w:val="Endnote Text Char"/>
    <w:basedOn w:val="DefaultParagraphFont"/>
    <w:link w:val="EndnoteText"/>
    <w:uiPriority w:val="99"/>
    <w:semiHidden/>
    <w:rsid w:val="00D76C5B"/>
    <w:rPr>
      <w:sz w:val="20"/>
      <w:szCs w:val="20"/>
    </w:rPr>
  </w:style>
  <w:style w:type="character" w:styleId="EndnoteReference">
    <w:name w:val="endnote reference"/>
    <w:basedOn w:val="DefaultParagraphFont"/>
    <w:uiPriority w:val="99"/>
    <w:semiHidden/>
    <w:unhideWhenUsed/>
    <w:rsid w:val="00D76C5B"/>
    <w:rPr>
      <w:vertAlign w:val="superscript"/>
    </w:rPr>
  </w:style>
  <w:style w:type="paragraph" w:styleId="NormalWeb">
    <w:name w:val="Normal (Web)"/>
    <w:basedOn w:val="Normal"/>
    <w:uiPriority w:val="99"/>
    <w:semiHidden/>
    <w:unhideWhenUsed/>
    <w:rsid w:val="003B1CE6"/>
    <w:pPr>
      <w:spacing w:before="100" w:beforeAutospacing="1" w:after="100" w:afterAutospacing="1"/>
      <w:ind w:firstLine="0"/>
      <w:jc w:val="left"/>
    </w:pPr>
    <w:rPr>
      <w:rFonts w:eastAsia="Times New Roman" w:cs="Times New Roman"/>
      <w:lang w:eastAsia="zh-CN"/>
    </w:rPr>
  </w:style>
  <w:style w:type="paragraph" w:customStyle="1" w:styleId="Normal-notab">
    <w:name w:val="Normal - no tab"/>
    <w:next w:val="Normal"/>
    <w:link w:val="Normal-notabChar"/>
    <w:qFormat/>
    <w:rsid w:val="00570991"/>
  </w:style>
  <w:style w:type="character" w:customStyle="1" w:styleId="Normal-notabChar">
    <w:name w:val="Normal - no tab Char"/>
    <w:basedOn w:val="DefaultParagraphFont"/>
    <w:link w:val="Normal-notab"/>
    <w:rsid w:val="00570991"/>
  </w:style>
  <w:style w:type="character" w:styleId="PlaceholderText">
    <w:name w:val="Placeholder Text"/>
    <w:basedOn w:val="DefaultParagraphFont"/>
    <w:uiPriority w:val="99"/>
    <w:semiHidden/>
    <w:rsid w:val="00535963"/>
    <w:rPr>
      <w:color w:val="808080"/>
    </w:rPr>
  </w:style>
  <w:style w:type="paragraph" w:customStyle="1" w:styleId="Default">
    <w:name w:val="Default"/>
    <w:rsid w:val="000A417D"/>
    <w:pPr>
      <w:autoSpaceDE w:val="0"/>
      <w:autoSpaceDN w:val="0"/>
      <w:adjustRightInd w:val="0"/>
    </w:pPr>
    <w:rPr>
      <w:rFonts w:ascii="Times New Roman" w:hAnsi="Times New Roman" w:cs="Times New Roman"/>
      <w:color w:val="000000"/>
    </w:rPr>
  </w:style>
  <w:style w:type="paragraph" w:styleId="NoSpacing">
    <w:name w:val="No Spacing"/>
    <w:uiPriority w:val="1"/>
    <w:qFormat/>
    <w:rsid w:val="00532596"/>
    <w:pPr>
      <w:ind w:firstLine="360"/>
      <w:jc w:val="both"/>
    </w:pPr>
    <w:rPr>
      <w:rFonts w:ascii="Times New Roman" w:hAnsi="Times New Roman"/>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0012">
      <w:bodyDiv w:val="1"/>
      <w:marLeft w:val="0"/>
      <w:marRight w:val="0"/>
      <w:marTop w:val="0"/>
      <w:marBottom w:val="0"/>
      <w:divBdr>
        <w:top w:val="none" w:sz="0" w:space="0" w:color="auto"/>
        <w:left w:val="none" w:sz="0" w:space="0" w:color="auto"/>
        <w:bottom w:val="none" w:sz="0" w:space="0" w:color="auto"/>
        <w:right w:val="none" w:sz="0" w:space="0" w:color="auto"/>
      </w:divBdr>
    </w:div>
    <w:div w:id="114518783">
      <w:bodyDiv w:val="1"/>
      <w:marLeft w:val="0"/>
      <w:marRight w:val="0"/>
      <w:marTop w:val="0"/>
      <w:marBottom w:val="0"/>
      <w:divBdr>
        <w:top w:val="none" w:sz="0" w:space="0" w:color="auto"/>
        <w:left w:val="none" w:sz="0" w:space="0" w:color="auto"/>
        <w:bottom w:val="none" w:sz="0" w:space="0" w:color="auto"/>
        <w:right w:val="none" w:sz="0" w:space="0" w:color="auto"/>
      </w:divBdr>
      <w:divsChild>
        <w:div w:id="1551501694">
          <w:marLeft w:val="547"/>
          <w:marRight w:val="0"/>
          <w:marTop w:val="0"/>
          <w:marBottom w:val="0"/>
          <w:divBdr>
            <w:top w:val="none" w:sz="0" w:space="0" w:color="auto"/>
            <w:left w:val="none" w:sz="0" w:space="0" w:color="auto"/>
            <w:bottom w:val="none" w:sz="0" w:space="0" w:color="auto"/>
            <w:right w:val="none" w:sz="0" w:space="0" w:color="auto"/>
          </w:divBdr>
        </w:div>
        <w:div w:id="1523593813">
          <w:marLeft w:val="547"/>
          <w:marRight w:val="0"/>
          <w:marTop w:val="0"/>
          <w:marBottom w:val="0"/>
          <w:divBdr>
            <w:top w:val="none" w:sz="0" w:space="0" w:color="auto"/>
            <w:left w:val="none" w:sz="0" w:space="0" w:color="auto"/>
            <w:bottom w:val="none" w:sz="0" w:space="0" w:color="auto"/>
            <w:right w:val="none" w:sz="0" w:space="0" w:color="auto"/>
          </w:divBdr>
        </w:div>
      </w:divsChild>
    </w:div>
    <w:div w:id="130442057">
      <w:bodyDiv w:val="1"/>
      <w:marLeft w:val="0"/>
      <w:marRight w:val="0"/>
      <w:marTop w:val="0"/>
      <w:marBottom w:val="0"/>
      <w:divBdr>
        <w:top w:val="none" w:sz="0" w:space="0" w:color="auto"/>
        <w:left w:val="none" w:sz="0" w:space="0" w:color="auto"/>
        <w:bottom w:val="none" w:sz="0" w:space="0" w:color="auto"/>
        <w:right w:val="none" w:sz="0" w:space="0" w:color="auto"/>
      </w:divBdr>
    </w:div>
    <w:div w:id="218857008">
      <w:bodyDiv w:val="1"/>
      <w:marLeft w:val="0"/>
      <w:marRight w:val="0"/>
      <w:marTop w:val="0"/>
      <w:marBottom w:val="0"/>
      <w:divBdr>
        <w:top w:val="none" w:sz="0" w:space="0" w:color="auto"/>
        <w:left w:val="none" w:sz="0" w:space="0" w:color="auto"/>
        <w:bottom w:val="none" w:sz="0" w:space="0" w:color="auto"/>
        <w:right w:val="none" w:sz="0" w:space="0" w:color="auto"/>
      </w:divBdr>
    </w:div>
    <w:div w:id="244146902">
      <w:bodyDiv w:val="1"/>
      <w:marLeft w:val="0"/>
      <w:marRight w:val="0"/>
      <w:marTop w:val="0"/>
      <w:marBottom w:val="0"/>
      <w:divBdr>
        <w:top w:val="none" w:sz="0" w:space="0" w:color="auto"/>
        <w:left w:val="none" w:sz="0" w:space="0" w:color="auto"/>
        <w:bottom w:val="none" w:sz="0" w:space="0" w:color="auto"/>
        <w:right w:val="none" w:sz="0" w:space="0" w:color="auto"/>
      </w:divBdr>
    </w:div>
    <w:div w:id="307823203">
      <w:bodyDiv w:val="1"/>
      <w:marLeft w:val="0"/>
      <w:marRight w:val="0"/>
      <w:marTop w:val="0"/>
      <w:marBottom w:val="0"/>
      <w:divBdr>
        <w:top w:val="none" w:sz="0" w:space="0" w:color="auto"/>
        <w:left w:val="none" w:sz="0" w:space="0" w:color="auto"/>
        <w:bottom w:val="none" w:sz="0" w:space="0" w:color="auto"/>
        <w:right w:val="none" w:sz="0" w:space="0" w:color="auto"/>
      </w:divBdr>
    </w:div>
    <w:div w:id="314336936">
      <w:bodyDiv w:val="1"/>
      <w:marLeft w:val="0"/>
      <w:marRight w:val="0"/>
      <w:marTop w:val="0"/>
      <w:marBottom w:val="0"/>
      <w:divBdr>
        <w:top w:val="none" w:sz="0" w:space="0" w:color="auto"/>
        <w:left w:val="none" w:sz="0" w:space="0" w:color="auto"/>
        <w:bottom w:val="none" w:sz="0" w:space="0" w:color="auto"/>
        <w:right w:val="none" w:sz="0" w:space="0" w:color="auto"/>
      </w:divBdr>
    </w:div>
    <w:div w:id="347952195">
      <w:bodyDiv w:val="1"/>
      <w:marLeft w:val="0"/>
      <w:marRight w:val="0"/>
      <w:marTop w:val="0"/>
      <w:marBottom w:val="0"/>
      <w:divBdr>
        <w:top w:val="none" w:sz="0" w:space="0" w:color="auto"/>
        <w:left w:val="none" w:sz="0" w:space="0" w:color="auto"/>
        <w:bottom w:val="none" w:sz="0" w:space="0" w:color="auto"/>
        <w:right w:val="none" w:sz="0" w:space="0" w:color="auto"/>
      </w:divBdr>
    </w:div>
    <w:div w:id="350760501">
      <w:bodyDiv w:val="1"/>
      <w:marLeft w:val="0"/>
      <w:marRight w:val="0"/>
      <w:marTop w:val="0"/>
      <w:marBottom w:val="0"/>
      <w:divBdr>
        <w:top w:val="none" w:sz="0" w:space="0" w:color="auto"/>
        <w:left w:val="none" w:sz="0" w:space="0" w:color="auto"/>
        <w:bottom w:val="none" w:sz="0" w:space="0" w:color="auto"/>
        <w:right w:val="none" w:sz="0" w:space="0" w:color="auto"/>
      </w:divBdr>
    </w:div>
    <w:div w:id="368994462">
      <w:bodyDiv w:val="1"/>
      <w:marLeft w:val="0"/>
      <w:marRight w:val="0"/>
      <w:marTop w:val="0"/>
      <w:marBottom w:val="0"/>
      <w:divBdr>
        <w:top w:val="none" w:sz="0" w:space="0" w:color="auto"/>
        <w:left w:val="none" w:sz="0" w:space="0" w:color="auto"/>
        <w:bottom w:val="none" w:sz="0" w:space="0" w:color="auto"/>
        <w:right w:val="none" w:sz="0" w:space="0" w:color="auto"/>
      </w:divBdr>
    </w:div>
    <w:div w:id="369233009">
      <w:bodyDiv w:val="1"/>
      <w:marLeft w:val="0"/>
      <w:marRight w:val="0"/>
      <w:marTop w:val="0"/>
      <w:marBottom w:val="0"/>
      <w:divBdr>
        <w:top w:val="none" w:sz="0" w:space="0" w:color="auto"/>
        <w:left w:val="none" w:sz="0" w:space="0" w:color="auto"/>
        <w:bottom w:val="none" w:sz="0" w:space="0" w:color="auto"/>
        <w:right w:val="none" w:sz="0" w:space="0" w:color="auto"/>
      </w:divBdr>
    </w:div>
    <w:div w:id="388119059">
      <w:bodyDiv w:val="1"/>
      <w:marLeft w:val="0"/>
      <w:marRight w:val="0"/>
      <w:marTop w:val="0"/>
      <w:marBottom w:val="0"/>
      <w:divBdr>
        <w:top w:val="none" w:sz="0" w:space="0" w:color="auto"/>
        <w:left w:val="none" w:sz="0" w:space="0" w:color="auto"/>
        <w:bottom w:val="none" w:sz="0" w:space="0" w:color="auto"/>
        <w:right w:val="none" w:sz="0" w:space="0" w:color="auto"/>
      </w:divBdr>
    </w:div>
    <w:div w:id="449397181">
      <w:bodyDiv w:val="1"/>
      <w:marLeft w:val="0"/>
      <w:marRight w:val="0"/>
      <w:marTop w:val="0"/>
      <w:marBottom w:val="0"/>
      <w:divBdr>
        <w:top w:val="none" w:sz="0" w:space="0" w:color="auto"/>
        <w:left w:val="none" w:sz="0" w:space="0" w:color="auto"/>
        <w:bottom w:val="none" w:sz="0" w:space="0" w:color="auto"/>
        <w:right w:val="none" w:sz="0" w:space="0" w:color="auto"/>
      </w:divBdr>
    </w:div>
    <w:div w:id="460685041">
      <w:bodyDiv w:val="1"/>
      <w:marLeft w:val="0"/>
      <w:marRight w:val="0"/>
      <w:marTop w:val="0"/>
      <w:marBottom w:val="0"/>
      <w:divBdr>
        <w:top w:val="none" w:sz="0" w:space="0" w:color="auto"/>
        <w:left w:val="none" w:sz="0" w:space="0" w:color="auto"/>
        <w:bottom w:val="none" w:sz="0" w:space="0" w:color="auto"/>
        <w:right w:val="none" w:sz="0" w:space="0" w:color="auto"/>
      </w:divBdr>
      <w:divsChild>
        <w:div w:id="275601091">
          <w:marLeft w:val="0"/>
          <w:marRight w:val="0"/>
          <w:marTop w:val="0"/>
          <w:marBottom w:val="0"/>
          <w:divBdr>
            <w:top w:val="none" w:sz="0" w:space="0" w:color="auto"/>
            <w:left w:val="none" w:sz="0" w:space="0" w:color="auto"/>
            <w:bottom w:val="none" w:sz="0" w:space="0" w:color="auto"/>
            <w:right w:val="none" w:sz="0" w:space="0" w:color="auto"/>
          </w:divBdr>
          <w:divsChild>
            <w:div w:id="812064423">
              <w:marLeft w:val="-75"/>
              <w:marRight w:val="0"/>
              <w:marTop w:val="30"/>
              <w:marBottom w:val="30"/>
              <w:divBdr>
                <w:top w:val="none" w:sz="0" w:space="0" w:color="auto"/>
                <w:left w:val="none" w:sz="0" w:space="0" w:color="auto"/>
                <w:bottom w:val="none" w:sz="0" w:space="0" w:color="auto"/>
                <w:right w:val="none" w:sz="0" w:space="0" w:color="auto"/>
              </w:divBdr>
              <w:divsChild>
                <w:div w:id="198977576">
                  <w:marLeft w:val="0"/>
                  <w:marRight w:val="0"/>
                  <w:marTop w:val="0"/>
                  <w:marBottom w:val="0"/>
                  <w:divBdr>
                    <w:top w:val="none" w:sz="0" w:space="0" w:color="auto"/>
                    <w:left w:val="none" w:sz="0" w:space="0" w:color="auto"/>
                    <w:bottom w:val="none" w:sz="0" w:space="0" w:color="auto"/>
                    <w:right w:val="none" w:sz="0" w:space="0" w:color="auto"/>
                  </w:divBdr>
                  <w:divsChild>
                    <w:div w:id="1701008974">
                      <w:marLeft w:val="0"/>
                      <w:marRight w:val="0"/>
                      <w:marTop w:val="0"/>
                      <w:marBottom w:val="0"/>
                      <w:divBdr>
                        <w:top w:val="none" w:sz="0" w:space="0" w:color="auto"/>
                        <w:left w:val="none" w:sz="0" w:space="0" w:color="auto"/>
                        <w:bottom w:val="none" w:sz="0" w:space="0" w:color="auto"/>
                        <w:right w:val="none" w:sz="0" w:space="0" w:color="auto"/>
                      </w:divBdr>
                    </w:div>
                  </w:divsChild>
                </w:div>
                <w:div w:id="283581644">
                  <w:marLeft w:val="0"/>
                  <w:marRight w:val="0"/>
                  <w:marTop w:val="0"/>
                  <w:marBottom w:val="0"/>
                  <w:divBdr>
                    <w:top w:val="none" w:sz="0" w:space="0" w:color="auto"/>
                    <w:left w:val="none" w:sz="0" w:space="0" w:color="auto"/>
                    <w:bottom w:val="none" w:sz="0" w:space="0" w:color="auto"/>
                    <w:right w:val="none" w:sz="0" w:space="0" w:color="auto"/>
                  </w:divBdr>
                  <w:divsChild>
                    <w:div w:id="703751522">
                      <w:marLeft w:val="0"/>
                      <w:marRight w:val="0"/>
                      <w:marTop w:val="0"/>
                      <w:marBottom w:val="0"/>
                      <w:divBdr>
                        <w:top w:val="none" w:sz="0" w:space="0" w:color="auto"/>
                        <w:left w:val="none" w:sz="0" w:space="0" w:color="auto"/>
                        <w:bottom w:val="none" w:sz="0" w:space="0" w:color="auto"/>
                        <w:right w:val="none" w:sz="0" w:space="0" w:color="auto"/>
                      </w:divBdr>
                    </w:div>
                  </w:divsChild>
                </w:div>
                <w:div w:id="562058962">
                  <w:marLeft w:val="0"/>
                  <w:marRight w:val="0"/>
                  <w:marTop w:val="0"/>
                  <w:marBottom w:val="0"/>
                  <w:divBdr>
                    <w:top w:val="none" w:sz="0" w:space="0" w:color="auto"/>
                    <w:left w:val="none" w:sz="0" w:space="0" w:color="auto"/>
                    <w:bottom w:val="none" w:sz="0" w:space="0" w:color="auto"/>
                    <w:right w:val="none" w:sz="0" w:space="0" w:color="auto"/>
                  </w:divBdr>
                  <w:divsChild>
                    <w:div w:id="1195269067">
                      <w:marLeft w:val="0"/>
                      <w:marRight w:val="0"/>
                      <w:marTop w:val="0"/>
                      <w:marBottom w:val="0"/>
                      <w:divBdr>
                        <w:top w:val="none" w:sz="0" w:space="0" w:color="auto"/>
                        <w:left w:val="none" w:sz="0" w:space="0" w:color="auto"/>
                        <w:bottom w:val="none" w:sz="0" w:space="0" w:color="auto"/>
                        <w:right w:val="none" w:sz="0" w:space="0" w:color="auto"/>
                      </w:divBdr>
                    </w:div>
                  </w:divsChild>
                </w:div>
                <w:div w:id="766535536">
                  <w:marLeft w:val="0"/>
                  <w:marRight w:val="0"/>
                  <w:marTop w:val="0"/>
                  <w:marBottom w:val="0"/>
                  <w:divBdr>
                    <w:top w:val="none" w:sz="0" w:space="0" w:color="auto"/>
                    <w:left w:val="none" w:sz="0" w:space="0" w:color="auto"/>
                    <w:bottom w:val="none" w:sz="0" w:space="0" w:color="auto"/>
                    <w:right w:val="none" w:sz="0" w:space="0" w:color="auto"/>
                  </w:divBdr>
                  <w:divsChild>
                    <w:div w:id="1526402010">
                      <w:marLeft w:val="0"/>
                      <w:marRight w:val="0"/>
                      <w:marTop w:val="0"/>
                      <w:marBottom w:val="0"/>
                      <w:divBdr>
                        <w:top w:val="none" w:sz="0" w:space="0" w:color="auto"/>
                        <w:left w:val="none" w:sz="0" w:space="0" w:color="auto"/>
                        <w:bottom w:val="none" w:sz="0" w:space="0" w:color="auto"/>
                        <w:right w:val="none" w:sz="0" w:space="0" w:color="auto"/>
                      </w:divBdr>
                    </w:div>
                  </w:divsChild>
                </w:div>
                <w:div w:id="941036149">
                  <w:marLeft w:val="0"/>
                  <w:marRight w:val="0"/>
                  <w:marTop w:val="0"/>
                  <w:marBottom w:val="0"/>
                  <w:divBdr>
                    <w:top w:val="none" w:sz="0" w:space="0" w:color="auto"/>
                    <w:left w:val="none" w:sz="0" w:space="0" w:color="auto"/>
                    <w:bottom w:val="none" w:sz="0" w:space="0" w:color="auto"/>
                    <w:right w:val="none" w:sz="0" w:space="0" w:color="auto"/>
                  </w:divBdr>
                  <w:divsChild>
                    <w:div w:id="57830719">
                      <w:marLeft w:val="0"/>
                      <w:marRight w:val="0"/>
                      <w:marTop w:val="0"/>
                      <w:marBottom w:val="0"/>
                      <w:divBdr>
                        <w:top w:val="none" w:sz="0" w:space="0" w:color="auto"/>
                        <w:left w:val="none" w:sz="0" w:space="0" w:color="auto"/>
                        <w:bottom w:val="none" w:sz="0" w:space="0" w:color="auto"/>
                        <w:right w:val="none" w:sz="0" w:space="0" w:color="auto"/>
                      </w:divBdr>
                    </w:div>
                  </w:divsChild>
                </w:div>
                <w:div w:id="1204437752">
                  <w:marLeft w:val="0"/>
                  <w:marRight w:val="0"/>
                  <w:marTop w:val="0"/>
                  <w:marBottom w:val="0"/>
                  <w:divBdr>
                    <w:top w:val="none" w:sz="0" w:space="0" w:color="auto"/>
                    <w:left w:val="none" w:sz="0" w:space="0" w:color="auto"/>
                    <w:bottom w:val="none" w:sz="0" w:space="0" w:color="auto"/>
                    <w:right w:val="none" w:sz="0" w:space="0" w:color="auto"/>
                  </w:divBdr>
                  <w:divsChild>
                    <w:div w:id="1290673016">
                      <w:marLeft w:val="0"/>
                      <w:marRight w:val="0"/>
                      <w:marTop w:val="0"/>
                      <w:marBottom w:val="0"/>
                      <w:divBdr>
                        <w:top w:val="none" w:sz="0" w:space="0" w:color="auto"/>
                        <w:left w:val="none" w:sz="0" w:space="0" w:color="auto"/>
                        <w:bottom w:val="none" w:sz="0" w:space="0" w:color="auto"/>
                        <w:right w:val="none" w:sz="0" w:space="0" w:color="auto"/>
                      </w:divBdr>
                    </w:div>
                  </w:divsChild>
                </w:div>
                <w:div w:id="1376348813">
                  <w:marLeft w:val="0"/>
                  <w:marRight w:val="0"/>
                  <w:marTop w:val="0"/>
                  <w:marBottom w:val="0"/>
                  <w:divBdr>
                    <w:top w:val="none" w:sz="0" w:space="0" w:color="auto"/>
                    <w:left w:val="none" w:sz="0" w:space="0" w:color="auto"/>
                    <w:bottom w:val="none" w:sz="0" w:space="0" w:color="auto"/>
                    <w:right w:val="none" w:sz="0" w:space="0" w:color="auto"/>
                  </w:divBdr>
                  <w:divsChild>
                    <w:div w:id="1476528067">
                      <w:marLeft w:val="0"/>
                      <w:marRight w:val="0"/>
                      <w:marTop w:val="0"/>
                      <w:marBottom w:val="0"/>
                      <w:divBdr>
                        <w:top w:val="none" w:sz="0" w:space="0" w:color="auto"/>
                        <w:left w:val="none" w:sz="0" w:space="0" w:color="auto"/>
                        <w:bottom w:val="none" w:sz="0" w:space="0" w:color="auto"/>
                        <w:right w:val="none" w:sz="0" w:space="0" w:color="auto"/>
                      </w:divBdr>
                    </w:div>
                  </w:divsChild>
                </w:div>
                <w:div w:id="1952469496">
                  <w:marLeft w:val="0"/>
                  <w:marRight w:val="0"/>
                  <w:marTop w:val="0"/>
                  <w:marBottom w:val="0"/>
                  <w:divBdr>
                    <w:top w:val="none" w:sz="0" w:space="0" w:color="auto"/>
                    <w:left w:val="none" w:sz="0" w:space="0" w:color="auto"/>
                    <w:bottom w:val="none" w:sz="0" w:space="0" w:color="auto"/>
                    <w:right w:val="none" w:sz="0" w:space="0" w:color="auto"/>
                  </w:divBdr>
                  <w:divsChild>
                    <w:div w:id="189874594">
                      <w:marLeft w:val="0"/>
                      <w:marRight w:val="0"/>
                      <w:marTop w:val="0"/>
                      <w:marBottom w:val="0"/>
                      <w:divBdr>
                        <w:top w:val="none" w:sz="0" w:space="0" w:color="auto"/>
                        <w:left w:val="none" w:sz="0" w:space="0" w:color="auto"/>
                        <w:bottom w:val="none" w:sz="0" w:space="0" w:color="auto"/>
                        <w:right w:val="none" w:sz="0" w:space="0" w:color="auto"/>
                      </w:divBdr>
                    </w:div>
                  </w:divsChild>
                </w:div>
                <w:div w:id="2098552202">
                  <w:marLeft w:val="0"/>
                  <w:marRight w:val="0"/>
                  <w:marTop w:val="0"/>
                  <w:marBottom w:val="0"/>
                  <w:divBdr>
                    <w:top w:val="none" w:sz="0" w:space="0" w:color="auto"/>
                    <w:left w:val="none" w:sz="0" w:space="0" w:color="auto"/>
                    <w:bottom w:val="none" w:sz="0" w:space="0" w:color="auto"/>
                    <w:right w:val="none" w:sz="0" w:space="0" w:color="auto"/>
                  </w:divBdr>
                  <w:divsChild>
                    <w:div w:id="521436142">
                      <w:marLeft w:val="0"/>
                      <w:marRight w:val="0"/>
                      <w:marTop w:val="0"/>
                      <w:marBottom w:val="0"/>
                      <w:divBdr>
                        <w:top w:val="none" w:sz="0" w:space="0" w:color="auto"/>
                        <w:left w:val="none" w:sz="0" w:space="0" w:color="auto"/>
                        <w:bottom w:val="none" w:sz="0" w:space="0" w:color="auto"/>
                        <w:right w:val="none" w:sz="0" w:space="0" w:color="auto"/>
                      </w:divBdr>
                    </w:div>
                  </w:divsChild>
                </w:div>
                <w:div w:id="2142188646">
                  <w:marLeft w:val="0"/>
                  <w:marRight w:val="0"/>
                  <w:marTop w:val="0"/>
                  <w:marBottom w:val="0"/>
                  <w:divBdr>
                    <w:top w:val="none" w:sz="0" w:space="0" w:color="auto"/>
                    <w:left w:val="none" w:sz="0" w:space="0" w:color="auto"/>
                    <w:bottom w:val="none" w:sz="0" w:space="0" w:color="auto"/>
                    <w:right w:val="none" w:sz="0" w:space="0" w:color="auto"/>
                  </w:divBdr>
                  <w:divsChild>
                    <w:div w:id="6860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838843">
          <w:marLeft w:val="0"/>
          <w:marRight w:val="0"/>
          <w:marTop w:val="0"/>
          <w:marBottom w:val="0"/>
          <w:divBdr>
            <w:top w:val="none" w:sz="0" w:space="0" w:color="auto"/>
            <w:left w:val="none" w:sz="0" w:space="0" w:color="auto"/>
            <w:bottom w:val="none" w:sz="0" w:space="0" w:color="auto"/>
            <w:right w:val="none" w:sz="0" w:space="0" w:color="auto"/>
          </w:divBdr>
        </w:div>
        <w:div w:id="1626617890">
          <w:marLeft w:val="0"/>
          <w:marRight w:val="0"/>
          <w:marTop w:val="0"/>
          <w:marBottom w:val="0"/>
          <w:divBdr>
            <w:top w:val="none" w:sz="0" w:space="0" w:color="auto"/>
            <w:left w:val="none" w:sz="0" w:space="0" w:color="auto"/>
            <w:bottom w:val="none" w:sz="0" w:space="0" w:color="auto"/>
            <w:right w:val="none" w:sz="0" w:space="0" w:color="auto"/>
          </w:divBdr>
        </w:div>
      </w:divsChild>
    </w:div>
    <w:div w:id="488640310">
      <w:bodyDiv w:val="1"/>
      <w:marLeft w:val="0"/>
      <w:marRight w:val="0"/>
      <w:marTop w:val="0"/>
      <w:marBottom w:val="0"/>
      <w:divBdr>
        <w:top w:val="none" w:sz="0" w:space="0" w:color="auto"/>
        <w:left w:val="none" w:sz="0" w:space="0" w:color="auto"/>
        <w:bottom w:val="none" w:sz="0" w:space="0" w:color="auto"/>
        <w:right w:val="none" w:sz="0" w:space="0" w:color="auto"/>
      </w:divBdr>
      <w:divsChild>
        <w:div w:id="94401065">
          <w:marLeft w:val="0"/>
          <w:marRight w:val="0"/>
          <w:marTop w:val="0"/>
          <w:marBottom w:val="0"/>
          <w:divBdr>
            <w:top w:val="none" w:sz="0" w:space="0" w:color="auto"/>
            <w:left w:val="none" w:sz="0" w:space="0" w:color="auto"/>
            <w:bottom w:val="none" w:sz="0" w:space="0" w:color="auto"/>
            <w:right w:val="none" w:sz="0" w:space="0" w:color="auto"/>
          </w:divBdr>
        </w:div>
        <w:div w:id="319193016">
          <w:marLeft w:val="0"/>
          <w:marRight w:val="0"/>
          <w:marTop w:val="0"/>
          <w:marBottom w:val="0"/>
          <w:divBdr>
            <w:top w:val="none" w:sz="0" w:space="0" w:color="auto"/>
            <w:left w:val="none" w:sz="0" w:space="0" w:color="auto"/>
            <w:bottom w:val="none" w:sz="0" w:space="0" w:color="auto"/>
            <w:right w:val="none" w:sz="0" w:space="0" w:color="auto"/>
          </w:divBdr>
        </w:div>
        <w:div w:id="391004052">
          <w:marLeft w:val="0"/>
          <w:marRight w:val="0"/>
          <w:marTop w:val="0"/>
          <w:marBottom w:val="0"/>
          <w:divBdr>
            <w:top w:val="none" w:sz="0" w:space="0" w:color="auto"/>
            <w:left w:val="none" w:sz="0" w:space="0" w:color="auto"/>
            <w:bottom w:val="none" w:sz="0" w:space="0" w:color="auto"/>
            <w:right w:val="none" w:sz="0" w:space="0" w:color="auto"/>
          </w:divBdr>
        </w:div>
        <w:div w:id="417947651">
          <w:marLeft w:val="0"/>
          <w:marRight w:val="0"/>
          <w:marTop w:val="0"/>
          <w:marBottom w:val="0"/>
          <w:divBdr>
            <w:top w:val="none" w:sz="0" w:space="0" w:color="auto"/>
            <w:left w:val="none" w:sz="0" w:space="0" w:color="auto"/>
            <w:bottom w:val="none" w:sz="0" w:space="0" w:color="auto"/>
            <w:right w:val="none" w:sz="0" w:space="0" w:color="auto"/>
          </w:divBdr>
        </w:div>
        <w:div w:id="514880964">
          <w:marLeft w:val="0"/>
          <w:marRight w:val="0"/>
          <w:marTop w:val="0"/>
          <w:marBottom w:val="0"/>
          <w:divBdr>
            <w:top w:val="none" w:sz="0" w:space="0" w:color="auto"/>
            <w:left w:val="none" w:sz="0" w:space="0" w:color="auto"/>
            <w:bottom w:val="none" w:sz="0" w:space="0" w:color="auto"/>
            <w:right w:val="none" w:sz="0" w:space="0" w:color="auto"/>
          </w:divBdr>
        </w:div>
        <w:div w:id="793711571">
          <w:marLeft w:val="0"/>
          <w:marRight w:val="0"/>
          <w:marTop w:val="0"/>
          <w:marBottom w:val="0"/>
          <w:divBdr>
            <w:top w:val="none" w:sz="0" w:space="0" w:color="auto"/>
            <w:left w:val="none" w:sz="0" w:space="0" w:color="auto"/>
            <w:bottom w:val="none" w:sz="0" w:space="0" w:color="auto"/>
            <w:right w:val="none" w:sz="0" w:space="0" w:color="auto"/>
          </w:divBdr>
        </w:div>
        <w:div w:id="804201629">
          <w:marLeft w:val="0"/>
          <w:marRight w:val="0"/>
          <w:marTop w:val="0"/>
          <w:marBottom w:val="0"/>
          <w:divBdr>
            <w:top w:val="none" w:sz="0" w:space="0" w:color="auto"/>
            <w:left w:val="none" w:sz="0" w:space="0" w:color="auto"/>
            <w:bottom w:val="none" w:sz="0" w:space="0" w:color="auto"/>
            <w:right w:val="none" w:sz="0" w:space="0" w:color="auto"/>
          </w:divBdr>
        </w:div>
        <w:div w:id="805010682">
          <w:marLeft w:val="0"/>
          <w:marRight w:val="0"/>
          <w:marTop w:val="0"/>
          <w:marBottom w:val="0"/>
          <w:divBdr>
            <w:top w:val="none" w:sz="0" w:space="0" w:color="auto"/>
            <w:left w:val="none" w:sz="0" w:space="0" w:color="auto"/>
            <w:bottom w:val="none" w:sz="0" w:space="0" w:color="auto"/>
            <w:right w:val="none" w:sz="0" w:space="0" w:color="auto"/>
          </w:divBdr>
        </w:div>
        <w:div w:id="817456324">
          <w:marLeft w:val="0"/>
          <w:marRight w:val="0"/>
          <w:marTop w:val="0"/>
          <w:marBottom w:val="0"/>
          <w:divBdr>
            <w:top w:val="none" w:sz="0" w:space="0" w:color="auto"/>
            <w:left w:val="none" w:sz="0" w:space="0" w:color="auto"/>
            <w:bottom w:val="none" w:sz="0" w:space="0" w:color="auto"/>
            <w:right w:val="none" w:sz="0" w:space="0" w:color="auto"/>
          </w:divBdr>
        </w:div>
        <w:div w:id="1342124496">
          <w:marLeft w:val="0"/>
          <w:marRight w:val="0"/>
          <w:marTop w:val="0"/>
          <w:marBottom w:val="0"/>
          <w:divBdr>
            <w:top w:val="none" w:sz="0" w:space="0" w:color="auto"/>
            <w:left w:val="none" w:sz="0" w:space="0" w:color="auto"/>
            <w:bottom w:val="none" w:sz="0" w:space="0" w:color="auto"/>
            <w:right w:val="none" w:sz="0" w:space="0" w:color="auto"/>
          </w:divBdr>
        </w:div>
        <w:div w:id="1452826735">
          <w:marLeft w:val="0"/>
          <w:marRight w:val="0"/>
          <w:marTop w:val="0"/>
          <w:marBottom w:val="0"/>
          <w:divBdr>
            <w:top w:val="none" w:sz="0" w:space="0" w:color="auto"/>
            <w:left w:val="none" w:sz="0" w:space="0" w:color="auto"/>
            <w:bottom w:val="none" w:sz="0" w:space="0" w:color="auto"/>
            <w:right w:val="none" w:sz="0" w:space="0" w:color="auto"/>
          </w:divBdr>
        </w:div>
        <w:div w:id="1754005506">
          <w:marLeft w:val="0"/>
          <w:marRight w:val="0"/>
          <w:marTop w:val="0"/>
          <w:marBottom w:val="0"/>
          <w:divBdr>
            <w:top w:val="none" w:sz="0" w:space="0" w:color="auto"/>
            <w:left w:val="none" w:sz="0" w:space="0" w:color="auto"/>
            <w:bottom w:val="none" w:sz="0" w:space="0" w:color="auto"/>
            <w:right w:val="none" w:sz="0" w:space="0" w:color="auto"/>
          </w:divBdr>
        </w:div>
        <w:div w:id="1948535456">
          <w:marLeft w:val="0"/>
          <w:marRight w:val="0"/>
          <w:marTop w:val="0"/>
          <w:marBottom w:val="0"/>
          <w:divBdr>
            <w:top w:val="none" w:sz="0" w:space="0" w:color="auto"/>
            <w:left w:val="none" w:sz="0" w:space="0" w:color="auto"/>
            <w:bottom w:val="none" w:sz="0" w:space="0" w:color="auto"/>
            <w:right w:val="none" w:sz="0" w:space="0" w:color="auto"/>
          </w:divBdr>
        </w:div>
        <w:div w:id="1996376590">
          <w:marLeft w:val="0"/>
          <w:marRight w:val="0"/>
          <w:marTop w:val="0"/>
          <w:marBottom w:val="0"/>
          <w:divBdr>
            <w:top w:val="none" w:sz="0" w:space="0" w:color="auto"/>
            <w:left w:val="none" w:sz="0" w:space="0" w:color="auto"/>
            <w:bottom w:val="none" w:sz="0" w:space="0" w:color="auto"/>
            <w:right w:val="none" w:sz="0" w:space="0" w:color="auto"/>
          </w:divBdr>
        </w:div>
      </w:divsChild>
    </w:div>
    <w:div w:id="611975894">
      <w:bodyDiv w:val="1"/>
      <w:marLeft w:val="0"/>
      <w:marRight w:val="0"/>
      <w:marTop w:val="0"/>
      <w:marBottom w:val="0"/>
      <w:divBdr>
        <w:top w:val="none" w:sz="0" w:space="0" w:color="auto"/>
        <w:left w:val="none" w:sz="0" w:space="0" w:color="auto"/>
        <w:bottom w:val="none" w:sz="0" w:space="0" w:color="auto"/>
        <w:right w:val="none" w:sz="0" w:space="0" w:color="auto"/>
      </w:divBdr>
    </w:div>
    <w:div w:id="707533979">
      <w:bodyDiv w:val="1"/>
      <w:marLeft w:val="0"/>
      <w:marRight w:val="0"/>
      <w:marTop w:val="0"/>
      <w:marBottom w:val="0"/>
      <w:divBdr>
        <w:top w:val="none" w:sz="0" w:space="0" w:color="auto"/>
        <w:left w:val="none" w:sz="0" w:space="0" w:color="auto"/>
        <w:bottom w:val="none" w:sz="0" w:space="0" w:color="auto"/>
        <w:right w:val="none" w:sz="0" w:space="0" w:color="auto"/>
      </w:divBdr>
    </w:div>
    <w:div w:id="750274447">
      <w:bodyDiv w:val="1"/>
      <w:marLeft w:val="0"/>
      <w:marRight w:val="0"/>
      <w:marTop w:val="0"/>
      <w:marBottom w:val="0"/>
      <w:divBdr>
        <w:top w:val="none" w:sz="0" w:space="0" w:color="auto"/>
        <w:left w:val="none" w:sz="0" w:space="0" w:color="auto"/>
        <w:bottom w:val="none" w:sz="0" w:space="0" w:color="auto"/>
        <w:right w:val="none" w:sz="0" w:space="0" w:color="auto"/>
      </w:divBdr>
    </w:div>
    <w:div w:id="750735030">
      <w:bodyDiv w:val="1"/>
      <w:marLeft w:val="0"/>
      <w:marRight w:val="0"/>
      <w:marTop w:val="0"/>
      <w:marBottom w:val="0"/>
      <w:divBdr>
        <w:top w:val="none" w:sz="0" w:space="0" w:color="auto"/>
        <w:left w:val="none" w:sz="0" w:space="0" w:color="auto"/>
        <w:bottom w:val="none" w:sz="0" w:space="0" w:color="auto"/>
        <w:right w:val="none" w:sz="0" w:space="0" w:color="auto"/>
      </w:divBdr>
    </w:div>
    <w:div w:id="767772219">
      <w:bodyDiv w:val="1"/>
      <w:marLeft w:val="0"/>
      <w:marRight w:val="0"/>
      <w:marTop w:val="0"/>
      <w:marBottom w:val="0"/>
      <w:divBdr>
        <w:top w:val="none" w:sz="0" w:space="0" w:color="auto"/>
        <w:left w:val="none" w:sz="0" w:space="0" w:color="auto"/>
        <w:bottom w:val="none" w:sz="0" w:space="0" w:color="auto"/>
        <w:right w:val="none" w:sz="0" w:space="0" w:color="auto"/>
      </w:divBdr>
    </w:div>
    <w:div w:id="779178605">
      <w:bodyDiv w:val="1"/>
      <w:marLeft w:val="0"/>
      <w:marRight w:val="0"/>
      <w:marTop w:val="0"/>
      <w:marBottom w:val="0"/>
      <w:divBdr>
        <w:top w:val="none" w:sz="0" w:space="0" w:color="auto"/>
        <w:left w:val="none" w:sz="0" w:space="0" w:color="auto"/>
        <w:bottom w:val="none" w:sz="0" w:space="0" w:color="auto"/>
        <w:right w:val="none" w:sz="0" w:space="0" w:color="auto"/>
      </w:divBdr>
    </w:div>
    <w:div w:id="856651672">
      <w:bodyDiv w:val="1"/>
      <w:marLeft w:val="0"/>
      <w:marRight w:val="0"/>
      <w:marTop w:val="0"/>
      <w:marBottom w:val="0"/>
      <w:divBdr>
        <w:top w:val="none" w:sz="0" w:space="0" w:color="auto"/>
        <w:left w:val="none" w:sz="0" w:space="0" w:color="auto"/>
        <w:bottom w:val="none" w:sz="0" w:space="0" w:color="auto"/>
        <w:right w:val="none" w:sz="0" w:space="0" w:color="auto"/>
      </w:divBdr>
    </w:div>
    <w:div w:id="860553262">
      <w:bodyDiv w:val="1"/>
      <w:marLeft w:val="0"/>
      <w:marRight w:val="0"/>
      <w:marTop w:val="0"/>
      <w:marBottom w:val="0"/>
      <w:divBdr>
        <w:top w:val="none" w:sz="0" w:space="0" w:color="auto"/>
        <w:left w:val="none" w:sz="0" w:space="0" w:color="auto"/>
        <w:bottom w:val="none" w:sz="0" w:space="0" w:color="auto"/>
        <w:right w:val="none" w:sz="0" w:space="0" w:color="auto"/>
      </w:divBdr>
    </w:div>
    <w:div w:id="894121517">
      <w:bodyDiv w:val="1"/>
      <w:marLeft w:val="0"/>
      <w:marRight w:val="0"/>
      <w:marTop w:val="0"/>
      <w:marBottom w:val="0"/>
      <w:divBdr>
        <w:top w:val="none" w:sz="0" w:space="0" w:color="auto"/>
        <w:left w:val="none" w:sz="0" w:space="0" w:color="auto"/>
        <w:bottom w:val="none" w:sz="0" w:space="0" w:color="auto"/>
        <w:right w:val="none" w:sz="0" w:space="0" w:color="auto"/>
      </w:divBdr>
    </w:div>
    <w:div w:id="919365466">
      <w:bodyDiv w:val="1"/>
      <w:marLeft w:val="0"/>
      <w:marRight w:val="0"/>
      <w:marTop w:val="0"/>
      <w:marBottom w:val="0"/>
      <w:divBdr>
        <w:top w:val="none" w:sz="0" w:space="0" w:color="auto"/>
        <w:left w:val="none" w:sz="0" w:space="0" w:color="auto"/>
        <w:bottom w:val="none" w:sz="0" w:space="0" w:color="auto"/>
        <w:right w:val="none" w:sz="0" w:space="0" w:color="auto"/>
      </w:divBdr>
    </w:div>
    <w:div w:id="940260444">
      <w:bodyDiv w:val="1"/>
      <w:marLeft w:val="0"/>
      <w:marRight w:val="0"/>
      <w:marTop w:val="0"/>
      <w:marBottom w:val="0"/>
      <w:divBdr>
        <w:top w:val="none" w:sz="0" w:space="0" w:color="auto"/>
        <w:left w:val="none" w:sz="0" w:space="0" w:color="auto"/>
        <w:bottom w:val="none" w:sz="0" w:space="0" w:color="auto"/>
        <w:right w:val="none" w:sz="0" w:space="0" w:color="auto"/>
      </w:divBdr>
    </w:div>
    <w:div w:id="989211202">
      <w:bodyDiv w:val="1"/>
      <w:marLeft w:val="0"/>
      <w:marRight w:val="0"/>
      <w:marTop w:val="0"/>
      <w:marBottom w:val="0"/>
      <w:divBdr>
        <w:top w:val="none" w:sz="0" w:space="0" w:color="auto"/>
        <w:left w:val="none" w:sz="0" w:space="0" w:color="auto"/>
        <w:bottom w:val="none" w:sz="0" w:space="0" w:color="auto"/>
        <w:right w:val="none" w:sz="0" w:space="0" w:color="auto"/>
      </w:divBdr>
    </w:div>
    <w:div w:id="1129514598">
      <w:bodyDiv w:val="1"/>
      <w:marLeft w:val="0"/>
      <w:marRight w:val="0"/>
      <w:marTop w:val="0"/>
      <w:marBottom w:val="0"/>
      <w:divBdr>
        <w:top w:val="none" w:sz="0" w:space="0" w:color="auto"/>
        <w:left w:val="none" w:sz="0" w:space="0" w:color="auto"/>
        <w:bottom w:val="none" w:sz="0" w:space="0" w:color="auto"/>
        <w:right w:val="none" w:sz="0" w:space="0" w:color="auto"/>
      </w:divBdr>
    </w:div>
    <w:div w:id="1146625831">
      <w:bodyDiv w:val="1"/>
      <w:marLeft w:val="0"/>
      <w:marRight w:val="0"/>
      <w:marTop w:val="0"/>
      <w:marBottom w:val="0"/>
      <w:divBdr>
        <w:top w:val="none" w:sz="0" w:space="0" w:color="auto"/>
        <w:left w:val="none" w:sz="0" w:space="0" w:color="auto"/>
        <w:bottom w:val="none" w:sz="0" w:space="0" w:color="auto"/>
        <w:right w:val="none" w:sz="0" w:space="0" w:color="auto"/>
      </w:divBdr>
    </w:div>
    <w:div w:id="1186022226">
      <w:bodyDiv w:val="1"/>
      <w:marLeft w:val="0"/>
      <w:marRight w:val="0"/>
      <w:marTop w:val="0"/>
      <w:marBottom w:val="0"/>
      <w:divBdr>
        <w:top w:val="none" w:sz="0" w:space="0" w:color="auto"/>
        <w:left w:val="none" w:sz="0" w:space="0" w:color="auto"/>
        <w:bottom w:val="none" w:sz="0" w:space="0" w:color="auto"/>
        <w:right w:val="none" w:sz="0" w:space="0" w:color="auto"/>
      </w:divBdr>
    </w:div>
    <w:div w:id="1187984239">
      <w:bodyDiv w:val="1"/>
      <w:marLeft w:val="0"/>
      <w:marRight w:val="0"/>
      <w:marTop w:val="0"/>
      <w:marBottom w:val="0"/>
      <w:divBdr>
        <w:top w:val="none" w:sz="0" w:space="0" w:color="auto"/>
        <w:left w:val="none" w:sz="0" w:space="0" w:color="auto"/>
        <w:bottom w:val="none" w:sz="0" w:space="0" w:color="auto"/>
        <w:right w:val="none" w:sz="0" w:space="0" w:color="auto"/>
      </w:divBdr>
    </w:div>
    <w:div w:id="1195659158">
      <w:bodyDiv w:val="1"/>
      <w:marLeft w:val="0"/>
      <w:marRight w:val="0"/>
      <w:marTop w:val="0"/>
      <w:marBottom w:val="0"/>
      <w:divBdr>
        <w:top w:val="none" w:sz="0" w:space="0" w:color="auto"/>
        <w:left w:val="none" w:sz="0" w:space="0" w:color="auto"/>
        <w:bottom w:val="none" w:sz="0" w:space="0" w:color="auto"/>
        <w:right w:val="none" w:sz="0" w:space="0" w:color="auto"/>
      </w:divBdr>
    </w:div>
    <w:div w:id="1298605876">
      <w:bodyDiv w:val="1"/>
      <w:marLeft w:val="0"/>
      <w:marRight w:val="0"/>
      <w:marTop w:val="0"/>
      <w:marBottom w:val="0"/>
      <w:divBdr>
        <w:top w:val="none" w:sz="0" w:space="0" w:color="auto"/>
        <w:left w:val="none" w:sz="0" w:space="0" w:color="auto"/>
        <w:bottom w:val="none" w:sz="0" w:space="0" w:color="auto"/>
        <w:right w:val="none" w:sz="0" w:space="0" w:color="auto"/>
      </w:divBdr>
    </w:div>
    <w:div w:id="1303342480">
      <w:bodyDiv w:val="1"/>
      <w:marLeft w:val="0"/>
      <w:marRight w:val="0"/>
      <w:marTop w:val="0"/>
      <w:marBottom w:val="0"/>
      <w:divBdr>
        <w:top w:val="none" w:sz="0" w:space="0" w:color="auto"/>
        <w:left w:val="none" w:sz="0" w:space="0" w:color="auto"/>
        <w:bottom w:val="none" w:sz="0" w:space="0" w:color="auto"/>
        <w:right w:val="none" w:sz="0" w:space="0" w:color="auto"/>
      </w:divBdr>
    </w:div>
    <w:div w:id="1317299972">
      <w:bodyDiv w:val="1"/>
      <w:marLeft w:val="0"/>
      <w:marRight w:val="0"/>
      <w:marTop w:val="0"/>
      <w:marBottom w:val="0"/>
      <w:divBdr>
        <w:top w:val="none" w:sz="0" w:space="0" w:color="auto"/>
        <w:left w:val="none" w:sz="0" w:space="0" w:color="auto"/>
        <w:bottom w:val="none" w:sz="0" w:space="0" w:color="auto"/>
        <w:right w:val="none" w:sz="0" w:space="0" w:color="auto"/>
      </w:divBdr>
    </w:div>
    <w:div w:id="1345858765">
      <w:bodyDiv w:val="1"/>
      <w:marLeft w:val="0"/>
      <w:marRight w:val="0"/>
      <w:marTop w:val="0"/>
      <w:marBottom w:val="0"/>
      <w:divBdr>
        <w:top w:val="none" w:sz="0" w:space="0" w:color="auto"/>
        <w:left w:val="none" w:sz="0" w:space="0" w:color="auto"/>
        <w:bottom w:val="none" w:sz="0" w:space="0" w:color="auto"/>
        <w:right w:val="none" w:sz="0" w:space="0" w:color="auto"/>
      </w:divBdr>
    </w:div>
    <w:div w:id="1469323695">
      <w:bodyDiv w:val="1"/>
      <w:marLeft w:val="0"/>
      <w:marRight w:val="0"/>
      <w:marTop w:val="0"/>
      <w:marBottom w:val="0"/>
      <w:divBdr>
        <w:top w:val="none" w:sz="0" w:space="0" w:color="auto"/>
        <w:left w:val="none" w:sz="0" w:space="0" w:color="auto"/>
        <w:bottom w:val="none" w:sz="0" w:space="0" w:color="auto"/>
        <w:right w:val="none" w:sz="0" w:space="0" w:color="auto"/>
      </w:divBdr>
    </w:div>
    <w:div w:id="1658025209">
      <w:bodyDiv w:val="1"/>
      <w:marLeft w:val="0"/>
      <w:marRight w:val="0"/>
      <w:marTop w:val="0"/>
      <w:marBottom w:val="0"/>
      <w:divBdr>
        <w:top w:val="none" w:sz="0" w:space="0" w:color="auto"/>
        <w:left w:val="none" w:sz="0" w:space="0" w:color="auto"/>
        <w:bottom w:val="none" w:sz="0" w:space="0" w:color="auto"/>
        <w:right w:val="none" w:sz="0" w:space="0" w:color="auto"/>
      </w:divBdr>
    </w:div>
    <w:div w:id="1714649720">
      <w:bodyDiv w:val="1"/>
      <w:marLeft w:val="0"/>
      <w:marRight w:val="0"/>
      <w:marTop w:val="0"/>
      <w:marBottom w:val="0"/>
      <w:divBdr>
        <w:top w:val="none" w:sz="0" w:space="0" w:color="auto"/>
        <w:left w:val="none" w:sz="0" w:space="0" w:color="auto"/>
        <w:bottom w:val="none" w:sz="0" w:space="0" w:color="auto"/>
        <w:right w:val="none" w:sz="0" w:space="0" w:color="auto"/>
      </w:divBdr>
      <w:divsChild>
        <w:div w:id="98523385">
          <w:marLeft w:val="547"/>
          <w:marRight w:val="0"/>
          <w:marTop w:val="0"/>
          <w:marBottom w:val="0"/>
          <w:divBdr>
            <w:top w:val="none" w:sz="0" w:space="0" w:color="auto"/>
            <w:left w:val="none" w:sz="0" w:space="0" w:color="auto"/>
            <w:bottom w:val="none" w:sz="0" w:space="0" w:color="auto"/>
            <w:right w:val="none" w:sz="0" w:space="0" w:color="auto"/>
          </w:divBdr>
        </w:div>
        <w:div w:id="2077966594">
          <w:marLeft w:val="547"/>
          <w:marRight w:val="0"/>
          <w:marTop w:val="0"/>
          <w:marBottom w:val="0"/>
          <w:divBdr>
            <w:top w:val="none" w:sz="0" w:space="0" w:color="auto"/>
            <w:left w:val="none" w:sz="0" w:space="0" w:color="auto"/>
            <w:bottom w:val="none" w:sz="0" w:space="0" w:color="auto"/>
            <w:right w:val="none" w:sz="0" w:space="0" w:color="auto"/>
          </w:divBdr>
        </w:div>
        <w:div w:id="2113550411">
          <w:marLeft w:val="547"/>
          <w:marRight w:val="0"/>
          <w:marTop w:val="0"/>
          <w:marBottom w:val="0"/>
          <w:divBdr>
            <w:top w:val="none" w:sz="0" w:space="0" w:color="auto"/>
            <w:left w:val="none" w:sz="0" w:space="0" w:color="auto"/>
            <w:bottom w:val="none" w:sz="0" w:space="0" w:color="auto"/>
            <w:right w:val="none" w:sz="0" w:space="0" w:color="auto"/>
          </w:divBdr>
        </w:div>
        <w:div w:id="1178811709">
          <w:marLeft w:val="1166"/>
          <w:marRight w:val="0"/>
          <w:marTop w:val="0"/>
          <w:marBottom w:val="0"/>
          <w:divBdr>
            <w:top w:val="none" w:sz="0" w:space="0" w:color="auto"/>
            <w:left w:val="none" w:sz="0" w:space="0" w:color="auto"/>
            <w:bottom w:val="none" w:sz="0" w:space="0" w:color="auto"/>
            <w:right w:val="none" w:sz="0" w:space="0" w:color="auto"/>
          </w:divBdr>
        </w:div>
        <w:div w:id="794174768">
          <w:marLeft w:val="1166"/>
          <w:marRight w:val="0"/>
          <w:marTop w:val="0"/>
          <w:marBottom w:val="0"/>
          <w:divBdr>
            <w:top w:val="none" w:sz="0" w:space="0" w:color="auto"/>
            <w:left w:val="none" w:sz="0" w:space="0" w:color="auto"/>
            <w:bottom w:val="none" w:sz="0" w:space="0" w:color="auto"/>
            <w:right w:val="none" w:sz="0" w:space="0" w:color="auto"/>
          </w:divBdr>
        </w:div>
        <w:div w:id="600337231">
          <w:marLeft w:val="1166"/>
          <w:marRight w:val="0"/>
          <w:marTop w:val="0"/>
          <w:marBottom w:val="0"/>
          <w:divBdr>
            <w:top w:val="none" w:sz="0" w:space="0" w:color="auto"/>
            <w:left w:val="none" w:sz="0" w:space="0" w:color="auto"/>
            <w:bottom w:val="none" w:sz="0" w:space="0" w:color="auto"/>
            <w:right w:val="none" w:sz="0" w:space="0" w:color="auto"/>
          </w:divBdr>
        </w:div>
        <w:div w:id="1797139771">
          <w:marLeft w:val="547"/>
          <w:marRight w:val="0"/>
          <w:marTop w:val="0"/>
          <w:marBottom w:val="0"/>
          <w:divBdr>
            <w:top w:val="none" w:sz="0" w:space="0" w:color="auto"/>
            <w:left w:val="none" w:sz="0" w:space="0" w:color="auto"/>
            <w:bottom w:val="none" w:sz="0" w:space="0" w:color="auto"/>
            <w:right w:val="none" w:sz="0" w:space="0" w:color="auto"/>
          </w:divBdr>
        </w:div>
        <w:div w:id="1753351739">
          <w:marLeft w:val="1166"/>
          <w:marRight w:val="0"/>
          <w:marTop w:val="0"/>
          <w:marBottom w:val="0"/>
          <w:divBdr>
            <w:top w:val="none" w:sz="0" w:space="0" w:color="auto"/>
            <w:left w:val="none" w:sz="0" w:space="0" w:color="auto"/>
            <w:bottom w:val="none" w:sz="0" w:space="0" w:color="auto"/>
            <w:right w:val="none" w:sz="0" w:space="0" w:color="auto"/>
          </w:divBdr>
        </w:div>
        <w:div w:id="1932739799">
          <w:marLeft w:val="1166"/>
          <w:marRight w:val="0"/>
          <w:marTop w:val="0"/>
          <w:marBottom w:val="0"/>
          <w:divBdr>
            <w:top w:val="none" w:sz="0" w:space="0" w:color="auto"/>
            <w:left w:val="none" w:sz="0" w:space="0" w:color="auto"/>
            <w:bottom w:val="none" w:sz="0" w:space="0" w:color="auto"/>
            <w:right w:val="none" w:sz="0" w:space="0" w:color="auto"/>
          </w:divBdr>
        </w:div>
        <w:div w:id="1612709970">
          <w:marLeft w:val="547"/>
          <w:marRight w:val="0"/>
          <w:marTop w:val="0"/>
          <w:marBottom w:val="0"/>
          <w:divBdr>
            <w:top w:val="none" w:sz="0" w:space="0" w:color="auto"/>
            <w:left w:val="none" w:sz="0" w:space="0" w:color="auto"/>
            <w:bottom w:val="none" w:sz="0" w:space="0" w:color="auto"/>
            <w:right w:val="none" w:sz="0" w:space="0" w:color="auto"/>
          </w:divBdr>
        </w:div>
        <w:div w:id="1725373565">
          <w:marLeft w:val="1166"/>
          <w:marRight w:val="0"/>
          <w:marTop w:val="0"/>
          <w:marBottom w:val="0"/>
          <w:divBdr>
            <w:top w:val="none" w:sz="0" w:space="0" w:color="auto"/>
            <w:left w:val="none" w:sz="0" w:space="0" w:color="auto"/>
            <w:bottom w:val="none" w:sz="0" w:space="0" w:color="auto"/>
            <w:right w:val="none" w:sz="0" w:space="0" w:color="auto"/>
          </w:divBdr>
        </w:div>
        <w:div w:id="140969382">
          <w:marLeft w:val="547"/>
          <w:marRight w:val="0"/>
          <w:marTop w:val="0"/>
          <w:marBottom w:val="0"/>
          <w:divBdr>
            <w:top w:val="none" w:sz="0" w:space="0" w:color="auto"/>
            <w:left w:val="none" w:sz="0" w:space="0" w:color="auto"/>
            <w:bottom w:val="none" w:sz="0" w:space="0" w:color="auto"/>
            <w:right w:val="none" w:sz="0" w:space="0" w:color="auto"/>
          </w:divBdr>
        </w:div>
        <w:div w:id="1599562219">
          <w:marLeft w:val="1166"/>
          <w:marRight w:val="0"/>
          <w:marTop w:val="0"/>
          <w:marBottom w:val="0"/>
          <w:divBdr>
            <w:top w:val="none" w:sz="0" w:space="0" w:color="auto"/>
            <w:left w:val="none" w:sz="0" w:space="0" w:color="auto"/>
            <w:bottom w:val="none" w:sz="0" w:space="0" w:color="auto"/>
            <w:right w:val="none" w:sz="0" w:space="0" w:color="auto"/>
          </w:divBdr>
        </w:div>
        <w:div w:id="1218860848">
          <w:marLeft w:val="547"/>
          <w:marRight w:val="0"/>
          <w:marTop w:val="0"/>
          <w:marBottom w:val="0"/>
          <w:divBdr>
            <w:top w:val="none" w:sz="0" w:space="0" w:color="auto"/>
            <w:left w:val="none" w:sz="0" w:space="0" w:color="auto"/>
            <w:bottom w:val="none" w:sz="0" w:space="0" w:color="auto"/>
            <w:right w:val="none" w:sz="0" w:space="0" w:color="auto"/>
          </w:divBdr>
        </w:div>
        <w:div w:id="287706678">
          <w:marLeft w:val="547"/>
          <w:marRight w:val="0"/>
          <w:marTop w:val="0"/>
          <w:marBottom w:val="0"/>
          <w:divBdr>
            <w:top w:val="none" w:sz="0" w:space="0" w:color="auto"/>
            <w:left w:val="none" w:sz="0" w:space="0" w:color="auto"/>
            <w:bottom w:val="none" w:sz="0" w:space="0" w:color="auto"/>
            <w:right w:val="none" w:sz="0" w:space="0" w:color="auto"/>
          </w:divBdr>
        </w:div>
        <w:div w:id="1353798010">
          <w:marLeft w:val="547"/>
          <w:marRight w:val="0"/>
          <w:marTop w:val="0"/>
          <w:marBottom w:val="0"/>
          <w:divBdr>
            <w:top w:val="none" w:sz="0" w:space="0" w:color="auto"/>
            <w:left w:val="none" w:sz="0" w:space="0" w:color="auto"/>
            <w:bottom w:val="none" w:sz="0" w:space="0" w:color="auto"/>
            <w:right w:val="none" w:sz="0" w:space="0" w:color="auto"/>
          </w:divBdr>
        </w:div>
      </w:divsChild>
    </w:div>
    <w:div w:id="1725366375">
      <w:bodyDiv w:val="1"/>
      <w:marLeft w:val="0"/>
      <w:marRight w:val="0"/>
      <w:marTop w:val="0"/>
      <w:marBottom w:val="0"/>
      <w:divBdr>
        <w:top w:val="none" w:sz="0" w:space="0" w:color="auto"/>
        <w:left w:val="none" w:sz="0" w:space="0" w:color="auto"/>
        <w:bottom w:val="none" w:sz="0" w:space="0" w:color="auto"/>
        <w:right w:val="none" w:sz="0" w:space="0" w:color="auto"/>
      </w:divBdr>
    </w:div>
    <w:div w:id="1726219588">
      <w:bodyDiv w:val="1"/>
      <w:marLeft w:val="0"/>
      <w:marRight w:val="0"/>
      <w:marTop w:val="0"/>
      <w:marBottom w:val="0"/>
      <w:divBdr>
        <w:top w:val="none" w:sz="0" w:space="0" w:color="auto"/>
        <w:left w:val="none" w:sz="0" w:space="0" w:color="auto"/>
        <w:bottom w:val="none" w:sz="0" w:space="0" w:color="auto"/>
        <w:right w:val="none" w:sz="0" w:space="0" w:color="auto"/>
      </w:divBdr>
      <w:divsChild>
        <w:div w:id="1043822285">
          <w:marLeft w:val="547"/>
          <w:marRight w:val="0"/>
          <w:marTop w:val="115"/>
          <w:marBottom w:val="15"/>
          <w:divBdr>
            <w:top w:val="none" w:sz="0" w:space="0" w:color="auto"/>
            <w:left w:val="none" w:sz="0" w:space="0" w:color="auto"/>
            <w:bottom w:val="none" w:sz="0" w:space="0" w:color="auto"/>
            <w:right w:val="none" w:sz="0" w:space="0" w:color="auto"/>
          </w:divBdr>
        </w:div>
        <w:div w:id="1641228509">
          <w:marLeft w:val="547"/>
          <w:marRight w:val="0"/>
          <w:marTop w:val="115"/>
          <w:marBottom w:val="15"/>
          <w:divBdr>
            <w:top w:val="none" w:sz="0" w:space="0" w:color="auto"/>
            <w:left w:val="none" w:sz="0" w:space="0" w:color="auto"/>
            <w:bottom w:val="none" w:sz="0" w:space="0" w:color="auto"/>
            <w:right w:val="none" w:sz="0" w:space="0" w:color="auto"/>
          </w:divBdr>
        </w:div>
        <w:div w:id="928852623">
          <w:marLeft w:val="547"/>
          <w:marRight w:val="0"/>
          <w:marTop w:val="115"/>
          <w:marBottom w:val="15"/>
          <w:divBdr>
            <w:top w:val="none" w:sz="0" w:space="0" w:color="auto"/>
            <w:left w:val="none" w:sz="0" w:space="0" w:color="auto"/>
            <w:bottom w:val="none" w:sz="0" w:space="0" w:color="auto"/>
            <w:right w:val="none" w:sz="0" w:space="0" w:color="auto"/>
          </w:divBdr>
        </w:div>
        <w:div w:id="1292633807">
          <w:marLeft w:val="547"/>
          <w:marRight w:val="0"/>
          <w:marTop w:val="115"/>
          <w:marBottom w:val="15"/>
          <w:divBdr>
            <w:top w:val="none" w:sz="0" w:space="0" w:color="auto"/>
            <w:left w:val="none" w:sz="0" w:space="0" w:color="auto"/>
            <w:bottom w:val="none" w:sz="0" w:space="0" w:color="auto"/>
            <w:right w:val="none" w:sz="0" w:space="0" w:color="auto"/>
          </w:divBdr>
        </w:div>
        <w:div w:id="1871264275">
          <w:marLeft w:val="547"/>
          <w:marRight w:val="0"/>
          <w:marTop w:val="115"/>
          <w:marBottom w:val="15"/>
          <w:divBdr>
            <w:top w:val="none" w:sz="0" w:space="0" w:color="auto"/>
            <w:left w:val="none" w:sz="0" w:space="0" w:color="auto"/>
            <w:bottom w:val="none" w:sz="0" w:space="0" w:color="auto"/>
            <w:right w:val="none" w:sz="0" w:space="0" w:color="auto"/>
          </w:divBdr>
        </w:div>
        <w:div w:id="1540313803">
          <w:marLeft w:val="547"/>
          <w:marRight w:val="0"/>
          <w:marTop w:val="115"/>
          <w:marBottom w:val="15"/>
          <w:divBdr>
            <w:top w:val="none" w:sz="0" w:space="0" w:color="auto"/>
            <w:left w:val="none" w:sz="0" w:space="0" w:color="auto"/>
            <w:bottom w:val="none" w:sz="0" w:space="0" w:color="auto"/>
            <w:right w:val="none" w:sz="0" w:space="0" w:color="auto"/>
          </w:divBdr>
        </w:div>
      </w:divsChild>
    </w:div>
    <w:div w:id="1830634414">
      <w:bodyDiv w:val="1"/>
      <w:marLeft w:val="0"/>
      <w:marRight w:val="0"/>
      <w:marTop w:val="0"/>
      <w:marBottom w:val="0"/>
      <w:divBdr>
        <w:top w:val="none" w:sz="0" w:space="0" w:color="auto"/>
        <w:left w:val="none" w:sz="0" w:space="0" w:color="auto"/>
        <w:bottom w:val="none" w:sz="0" w:space="0" w:color="auto"/>
        <w:right w:val="none" w:sz="0" w:space="0" w:color="auto"/>
      </w:divBdr>
      <w:divsChild>
        <w:div w:id="311909162">
          <w:marLeft w:val="0"/>
          <w:marRight w:val="0"/>
          <w:marTop w:val="0"/>
          <w:marBottom w:val="0"/>
          <w:divBdr>
            <w:top w:val="none" w:sz="0" w:space="0" w:color="auto"/>
            <w:left w:val="none" w:sz="0" w:space="0" w:color="auto"/>
            <w:bottom w:val="none" w:sz="0" w:space="0" w:color="auto"/>
            <w:right w:val="none" w:sz="0" w:space="0" w:color="auto"/>
          </w:divBdr>
        </w:div>
        <w:div w:id="622156529">
          <w:marLeft w:val="0"/>
          <w:marRight w:val="0"/>
          <w:marTop w:val="0"/>
          <w:marBottom w:val="0"/>
          <w:divBdr>
            <w:top w:val="none" w:sz="0" w:space="0" w:color="auto"/>
            <w:left w:val="none" w:sz="0" w:space="0" w:color="auto"/>
            <w:bottom w:val="none" w:sz="0" w:space="0" w:color="auto"/>
            <w:right w:val="none" w:sz="0" w:space="0" w:color="auto"/>
          </w:divBdr>
        </w:div>
        <w:div w:id="1707481881">
          <w:marLeft w:val="0"/>
          <w:marRight w:val="0"/>
          <w:marTop w:val="0"/>
          <w:marBottom w:val="0"/>
          <w:divBdr>
            <w:top w:val="none" w:sz="0" w:space="0" w:color="auto"/>
            <w:left w:val="none" w:sz="0" w:space="0" w:color="auto"/>
            <w:bottom w:val="none" w:sz="0" w:space="0" w:color="auto"/>
            <w:right w:val="none" w:sz="0" w:space="0" w:color="auto"/>
          </w:divBdr>
        </w:div>
        <w:div w:id="2048724650">
          <w:marLeft w:val="0"/>
          <w:marRight w:val="0"/>
          <w:marTop w:val="0"/>
          <w:marBottom w:val="0"/>
          <w:divBdr>
            <w:top w:val="none" w:sz="0" w:space="0" w:color="auto"/>
            <w:left w:val="none" w:sz="0" w:space="0" w:color="auto"/>
            <w:bottom w:val="none" w:sz="0" w:space="0" w:color="auto"/>
            <w:right w:val="none" w:sz="0" w:space="0" w:color="auto"/>
          </w:divBdr>
        </w:div>
      </w:divsChild>
    </w:div>
    <w:div w:id="1831098582">
      <w:bodyDiv w:val="1"/>
      <w:marLeft w:val="0"/>
      <w:marRight w:val="0"/>
      <w:marTop w:val="0"/>
      <w:marBottom w:val="0"/>
      <w:divBdr>
        <w:top w:val="none" w:sz="0" w:space="0" w:color="auto"/>
        <w:left w:val="none" w:sz="0" w:space="0" w:color="auto"/>
        <w:bottom w:val="none" w:sz="0" w:space="0" w:color="auto"/>
        <w:right w:val="none" w:sz="0" w:space="0" w:color="auto"/>
      </w:divBdr>
    </w:div>
    <w:div w:id="1842355082">
      <w:bodyDiv w:val="1"/>
      <w:marLeft w:val="0"/>
      <w:marRight w:val="0"/>
      <w:marTop w:val="0"/>
      <w:marBottom w:val="0"/>
      <w:divBdr>
        <w:top w:val="none" w:sz="0" w:space="0" w:color="auto"/>
        <w:left w:val="none" w:sz="0" w:space="0" w:color="auto"/>
        <w:bottom w:val="none" w:sz="0" w:space="0" w:color="auto"/>
        <w:right w:val="none" w:sz="0" w:space="0" w:color="auto"/>
      </w:divBdr>
    </w:div>
    <w:div w:id="1861702427">
      <w:bodyDiv w:val="1"/>
      <w:marLeft w:val="0"/>
      <w:marRight w:val="0"/>
      <w:marTop w:val="0"/>
      <w:marBottom w:val="0"/>
      <w:divBdr>
        <w:top w:val="none" w:sz="0" w:space="0" w:color="auto"/>
        <w:left w:val="none" w:sz="0" w:space="0" w:color="auto"/>
        <w:bottom w:val="none" w:sz="0" w:space="0" w:color="auto"/>
        <w:right w:val="none" w:sz="0" w:space="0" w:color="auto"/>
      </w:divBdr>
    </w:div>
    <w:div w:id="1893302115">
      <w:bodyDiv w:val="1"/>
      <w:marLeft w:val="0"/>
      <w:marRight w:val="0"/>
      <w:marTop w:val="0"/>
      <w:marBottom w:val="0"/>
      <w:divBdr>
        <w:top w:val="none" w:sz="0" w:space="0" w:color="auto"/>
        <w:left w:val="none" w:sz="0" w:space="0" w:color="auto"/>
        <w:bottom w:val="none" w:sz="0" w:space="0" w:color="auto"/>
        <w:right w:val="none" w:sz="0" w:space="0" w:color="auto"/>
      </w:divBdr>
    </w:div>
    <w:div w:id="1930851618">
      <w:bodyDiv w:val="1"/>
      <w:marLeft w:val="0"/>
      <w:marRight w:val="0"/>
      <w:marTop w:val="0"/>
      <w:marBottom w:val="0"/>
      <w:divBdr>
        <w:top w:val="none" w:sz="0" w:space="0" w:color="auto"/>
        <w:left w:val="none" w:sz="0" w:space="0" w:color="auto"/>
        <w:bottom w:val="none" w:sz="0" w:space="0" w:color="auto"/>
        <w:right w:val="none" w:sz="0" w:space="0" w:color="auto"/>
      </w:divBdr>
    </w:div>
    <w:div w:id="1949656783">
      <w:bodyDiv w:val="1"/>
      <w:marLeft w:val="0"/>
      <w:marRight w:val="0"/>
      <w:marTop w:val="0"/>
      <w:marBottom w:val="0"/>
      <w:divBdr>
        <w:top w:val="none" w:sz="0" w:space="0" w:color="auto"/>
        <w:left w:val="none" w:sz="0" w:space="0" w:color="auto"/>
        <w:bottom w:val="none" w:sz="0" w:space="0" w:color="auto"/>
        <w:right w:val="none" w:sz="0" w:space="0" w:color="auto"/>
      </w:divBdr>
    </w:div>
    <w:div w:id="1977880006">
      <w:bodyDiv w:val="1"/>
      <w:marLeft w:val="0"/>
      <w:marRight w:val="0"/>
      <w:marTop w:val="0"/>
      <w:marBottom w:val="0"/>
      <w:divBdr>
        <w:top w:val="none" w:sz="0" w:space="0" w:color="auto"/>
        <w:left w:val="none" w:sz="0" w:space="0" w:color="auto"/>
        <w:bottom w:val="none" w:sz="0" w:space="0" w:color="auto"/>
        <w:right w:val="none" w:sz="0" w:space="0" w:color="auto"/>
      </w:divBdr>
    </w:div>
    <w:div w:id="1992129341">
      <w:bodyDiv w:val="1"/>
      <w:marLeft w:val="0"/>
      <w:marRight w:val="0"/>
      <w:marTop w:val="0"/>
      <w:marBottom w:val="0"/>
      <w:divBdr>
        <w:top w:val="none" w:sz="0" w:space="0" w:color="auto"/>
        <w:left w:val="none" w:sz="0" w:space="0" w:color="auto"/>
        <w:bottom w:val="none" w:sz="0" w:space="0" w:color="auto"/>
        <w:right w:val="none" w:sz="0" w:space="0" w:color="auto"/>
      </w:divBdr>
    </w:div>
    <w:div w:id="2003895643">
      <w:bodyDiv w:val="1"/>
      <w:marLeft w:val="0"/>
      <w:marRight w:val="0"/>
      <w:marTop w:val="0"/>
      <w:marBottom w:val="0"/>
      <w:divBdr>
        <w:top w:val="none" w:sz="0" w:space="0" w:color="auto"/>
        <w:left w:val="none" w:sz="0" w:space="0" w:color="auto"/>
        <w:bottom w:val="none" w:sz="0" w:space="0" w:color="auto"/>
        <w:right w:val="none" w:sz="0" w:space="0" w:color="auto"/>
      </w:divBdr>
    </w:div>
    <w:div w:id="2028285569">
      <w:bodyDiv w:val="1"/>
      <w:marLeft w:val="0"/>
      <w:marRight w:val="0"/>
      <w:marTop w:val="0"/>
      <w:marBottom w:val="0"/>
      <w:divBdr>
        <w:top w:val="none" w:sz="0" w:space="0" w:color="auto"/>
        <w:left w:val="none" w:sz="0" w:space="0" w:color="auto"/>
        <w:bottom w:val="none" w:sz="0" w:space="0" w:color="auto"/>
        <w:right w:val="none" w:sz="0" w:space="0" w:color="auto"/>
      </w:divBdr>
      <w:divsChild>
        <w:div w:id="654799263">
          <w:marLeft w:val="547"/>
          <w:marRight w:val="0"/>
          <w:marTop w:val="0"/>
          <w:marBottom w:val="0"/>
          <w:divBdr>
            <w:top w:val="none" w:sz="0" w:space="0" w:color="auto"/>
            <w:left w:val="none" w:sz="0" w:space="0" w:color="auto"/>
            <w:bottom w:val="none" w:sz="0" w:space="0" w:color="auto"/>
            <w:right w:val="none" w:sz="0" w:space="0" w:color="auto"/>
          </w:divBdr>
        </w:div>
        <w:div w:id="1775443953">
          <w:marLeft w:val="547"/>
          <w:marRight w:val="0"/>
          <w:marTop w:val="0"/>
          <w:marBottom w:val="0"/>
          <w:divBdr>
            <w:top w:val="none" w:sz="0" w:space="0" w:color="auto"/>
            <w:left w:val="none" w:sz="0" w:space="0" w:color="auto"/>
            <w:bottom w:val="none" w:sz="0" w:space="0" w:color="auto"/>
            <w:right w:val="none" w:sz="0" w:space="0" w:color="auto"/>
          </w:divBdr>
        </w:div>
      </w:divsChild>
    </w:div>
    <w:div w:id="2038001939">
      <w:bodyDiv w:val="1"/>
      <w:marLeft w:val="0"/>
      <w:marRight w:val="0"/>
      <w:marTop w:val="0"/>
      <w:marBottom w:val="0"/>
      <w:divBdr>
        <w:top w:val="none" w:sz="0" w:space="0" w:color="auto"/>
        <w:left w:val="none" w:sz="0" w:space="0" w:color="auto"/>
        <w:bottom w:val="none" w:sz="0" w:space="0" w:color="auto"/>
        <w:right w:val="none" w:sz="0" w:space="0" w:color="auto"/>
      </w:divBdr>
      <w:divsChild>
        <w:div w:id="168182721">
          <w:marLeft w:val="0"/>
          <w:marRight w:val="0"/>
          <w:marTop w:val="0"/>
          <w:marBottom w:val="0"/>
          <w:divBdr>
            <w:top w:val="none" w:sz="0" w:space="0" w:color="auto"/>
            <w:left w:val="none" w:sz="0" w:space="0" w:color="auto"/>
            <w:bottom w:val="none" w:sz="0" w:space="0" w:color="auto"/>
            <w:right w:val="none" w:sz="0" w:space="0" w:color="auto"/>
          </w:divBdr>
        </w:div>
        <w:div w:id="916137823">
          <w:marLeft w:val="0"/>
          <w:marRight w:val="0"/>
          <w:marTop w:val="0"/>
          <w:marBottom w:val="0"/>
          <w:divBdr>
            <w:top w:val="none" w:sz="0" w:space="0" w:color="auto"/>
            <w:left w:val="none" w:sz="0" w:space="0" w:color="auto"/>
            <w:bottom w:val="none" w:sz="0" w:space="0" w:color="auto"/>
            <w:right w:val="none" w:sz="0" w:space="0" w:color="auto"/>
          </w:divBdr>
        </w:div>
        <w:div w:id="1354503205">
          <w:marLeft w:val="0"/>
          <w:marRight w:val="0"/>
          <w:marTop w:val="0"/>
          <w:marBottom w:val="0"/>
          <w:divBdr>
            <w:top w:val="none" w:sz="0" w:space="0" w:color="auto"/>
            <w:left w:val="none" w:sz="0" w:space="0" w:color="auto"/>
            <w:bottom w:val="none" w:sz="0" w:space="0" w:color="auto"/>
            <w:right w:val="none" w:sz="0" w:space="0" w:color="auto"/>
          </w:divBdr>
        </w:div>
        <w:div w:id="1584217017">
          <w:marLeft w:val="0"/>
          <w:marRight w:val="0"/>
          <w:marTop w:val="0"/>
          <w:marBottom w:val="0"/>
          <w:divBdr>
            <w:top w:val="none" w:sz="0" w:space="0" w:color="auto"/>
            <w:left w:val="none" w:sz="0" w:space="0" w:color="auto"/>
            <w:bottom w:val="none" w:sz="0" w:space="0" w:color="auto"/>
            <w:right w:val="none" w:sz="0" w:space="0" w:color="auto"/>
          </w:divBdr>
        </w:div>
        <w:div w:id="1669942042">
          <w:marLeft w:val="0"/>
          <w:marRight w:val="0"/>
          <w:marTop w:val="0"/>
          <w:marBottom w:val="0"/>
          <w:divBdr>
            <w:top w:val="none" w:sz="0" w:space="0" w:color="auto"/>
            <w:left w:val="none" w:sz="0" w:space="0" w:color="auto"/>
            <w:bottom w:val="none" w:sz="0" w:space="0" w:color="auto"/>
            <w:right w:val="none" w:sz="0" w:space="0" w:color="auto"/>
          </w:divBdr>
        </w:div>
        <w:div w:id="1781561124">
          <w:marLeft w:val="0"/>
          <w:marRight w:val="0"/>
          <w:marTop w:val="0"/>
          <w:marBottom w:val="0"/>
          <w:divBdr>
            <w:top w:val="none" w:sz="0" w:space="0" w:color="auto"/>
            <w:left w:val="none" w:sz="0" w:space="0" w:color="auto"/>
            <w:bottom w:val="none" w:sz="0" w:space="0" w:color="auto"/>
            <w:right w:val="none" w:sz="0" w:space="0" w:color="auto"/>
          </w:divBdr>
        </w:div>
      </w:divsChild>
    </w:div>
    <w:div w:id="2113012698">
      <w:bodyDiv w:val="1"/>
      <w:marLeft w:val="0"/>
      <w:marRight w:val="0"/>
      <w:marTop w:val="0"/>
      <w:marBottom w:val="0"/>
      <w:divBdr>
        <w:top w:val="none" w:sz="0" w:space="0" w:color="auto"/>
        <w:left w:val="none" w:sz="0" w:space="0" w:color="auto"/>
        <w:bottom w:val="none" w:sz="0" w:space="0" w:color="auto"/>
        <w:right w:val="none" w:sz="0" w:space="0" w:color="auto"/>
      </w:divBdr>
    </w:div>
    <w:div w:id="2129423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34" Type="http://schemas.openxmlformats.org/officeDocument/2006/relationships/oleObject" Target="embeddings/oleObject8.bin"/><Relationship Id="rId42" Type="http://schemas.openxmlformats.org/officeDocument/2006/relationships/oleObject" Target="embeddings/oleObject11.bin"/><Relationship Id="rId47" Type="http://schemas.openxmlformats.org/officeDocument/2006/relationships/image" Target="media/image24.emf"/><Relationship Id="rId50" Type="http://schemas.openxmlformats.org/officeDocument/2006/relationships/oleObject" Target="embeddings/oleObject14.bin"/><Relationship Id="rId55" Type="http://schemas.openxmlformats.org/officeDocument/2006/relationships/oleObject" Target="embeddings/oleObject16.bin"/><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2.bin"/><Relationship Id="rId29" Type="http://schemas.openxmlformats.org/officeDocument/2006/relationships/image" Target="media/image12.emf"/><Relationship Id="rId11" Type="http://schemas.openxmlformats.org/officeDocument/2006/relationships/hyperlink" Target="https://github.com/nxp-real-time-edge-sw/yocto-real-time-edge/tree/la93xx" TargetMode="External"/><Relationship Id="rId24" Type="http://schemas.openxmlformats.org/officeDocument/2006/relationships/image" Target="media/image9.emf"/><Relationship Id="rId32" Type="http://schemas.openxmlformats.org/officeDocument/2006/relationships/image" Target="media/image14.png"/><Relationship Id="rId37" Type="http://schemas.openxmlformats.org/officeDocument/2006/relationships/oleObject" Target="embeddings/oleObject9.bin"/><Relationship Id="rId40" Type="http://schemas.openxmlformats.org/officeDocument/2006/relationships/oleObject" Target="embeddings/oleObject10.bin"/><Relationship Id="rId45" Type="http://schemas.openxmlformats.org/officeDocument/2006/relationships/oleObject" Target="embeddings/oleObject12.bin"/><Relationship Id="rId53" Type="http://schemas.openxmlformats.org/officeDocument/2006/relationships/image" Target="media/image27.png"/><Relationship Id="rId58" Type="http://schemas.openxmlformats.org/officeDocument/2006/relationships/image" Target="media/image30.emf"/><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oleObject" Target="embeddings/oleObject19.bin"/><Relationship Id="rId19" Type="http://schemas.openxmlformats.org/officeDocument/2006/relationships/image" Target="media/image5.emf"/><Relationship Id="rId14"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11.emf"/><Relationship Id="rId30" Type="http://schemas.openxmlformats.org/officeDocument/2006/relationships/oleObject" Target="embeddings/oleObject7.bin"/><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oleObject" Target="embeddings/oleObject13.bin"/><Relationship Id="rId56" Type="http://schemas.openxmlformats.org/officeDocument/2006/relationships/image" Target="media/image29.emf"/><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26.emf"/><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emf"/><Relationship Id="rId25" Type="http://schemas.openxmlformats.org/officeDocument/2006/relationships/oleObject" Target="embeddings/oleObject5.bin"/><Relationship Id="rId33" Type="http://schemas.openxmlformats.org/officeDocument/2006/relationships/image" Target="media/image15.emf"/><Relationship Id="rId38" Type="http://schemas.openxmlformats.org/officeDocument/2006/relationships/image" Target="media/image18.png"/><Relationship Id="rId46" Type="http://schemas.openxmlformats.org/officeDocument/2006/relationships/image" Target="media/image23.emf"/><Relationship Id="rId59" Type="http://schemas.openxmlformats.org/officeDocument/2006/relationships/oleObject" Target="embeddings/oleObject18.bin"/><Relationship Id="rId20" Type="http://schemas.openxmlformats.org/officeDocument/2006/relationships/oleObject" Target="embeddings/oleObject4.bin"/><Relationship Id="rId41" Type="http://schemas.openxmlformats.org/officeDocument/2006/relationships/image" Target="media/image20.emf"/><Relationship Id="rId54" Type="http://schemas.openxmlformats.org/officeDocument/2006/relationships/image" Target="media/image28.emf"/><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8.png"/><Relationship Id="rId28" Type="http://schemas.openxmlformats.org/officeDocument/2006/relationships/oleObject" Target="embeddings/oleObject6.bin"/><Relationship Id="rId36" Type="http://schemas.openxmlformats.org/officeDocument/2006/relationships/image" Target="media/image17.emf"/><Relationship Id="rId49" Type="http://schemas.openxmlformats.org/officeDocument/2006/relationships/image" Target="media/image25.emf"/><Relationship Id="rId57" Type="http://schemas.openxmlformats.org/officeDocument/2006/relationships/oleObject" Target="embeddings/oleObject17.bin"/><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2.emf"/><Relationship Id="rId52" Type="http://schemas.openxmlformats.org/officeDocument/2006/relationships/oleObject" Target="embeddings/oleObject15.bin"/><Relationship Id="rId60" Type="http://schemas.openxmlformats.org/officeDocument/2006/relationships/image" Target="media/image31.emf"/><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oleObject" Target="embeddings/oleObject3.bin"/><Relationship Id="rId39" Type="http://schemas.openxmlformats.org/officeDocument/2006/relationships/image" Target="media/image19.emf"/></Relationships>
</file>

<file path=word/_rels/header1.xml.rels><?xml version="1.0" encoding="UTF-8" standalone="yes"?>
<Relationships xmlns="http://schemas.openxmlformats.org/package/2006/relationships"><Relationship Id="rId1" Type="http://schemas.openxmlformats.org/officeDocument/2006/relationships/image" Target="media/image33.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NXP%20Office%20Templates\Word_Template_COMPANY%20CONFIDENT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SCF224</b:Tag>
    <b:SourceType>DocumentFromInternetSite</b:SourceType>
    <b:Guid>{1B27CB4A-F422-4C52-AFD8-312327B0195D}</b:Guid>
    <b:Title>224.10.01 5G FAPI: Network Monitor Mode API</b:Title>
    <b:Year>2020</b:Year>
    <b:Author>
      <b:Author>
        <b:Corporate>Small Cell Forum</b:Corporate>
      </b:Author>
    </b:Author>
    <b:InternetSiteTitle>Small Cell Forum</b:InternetSiteTitle>
    <b:Month>March</b:Month>
    <b:URL>www.smallcellforum.org</b:URL>
    <b:RefOrder>1</b:RefOrder>
  </b:Source>
  <b:Source>
    <b:Tag>NMMSRS</b:Tag>
    <b:SourceType>DocumentFromInternetSite</b:SourceType>
    <b:Guid>{0B54EE40-FEF3-4896-BDD6-78EC317230BB}</b:Guid>
    <b:Author>
      <b:Author>
        <b:NameList>
          <b:Person>
            <b:Last>Enescu</b:Last>
            <b:First>Andrei</b:First>
          </b:Person>
        </b:NameList>
      </b:Author>
    </b:Author>
    <b:Title>NMM_L1_SRS</b:Title>
    <b:Year>2021</b:Year>
    <b:URL>https://nxp1.sharepoint.com/:x:/s/isc-l1/EVGZzlJrAtZOlX-MueCrG7YBVH-7-C9FbrNfew9G4TTB_w </b:URL>
    <b:RefOrder>4</b:RefOrder>
  </b:Source>
  <b:Source>
    <b:Tag>3GP16</b:Tag>
    <b:SourceType>DocumentFromInternetSite</b:SourceType>
    <b:Guid>{C86B7284-6E6C-4383-A582-34854C776C8F}</b:Guid>
    <b:Title>3GPP 38.133 - LTE; Evolved Universal Terrestrial Radio Access (E-UTRA); Requirements for support of radio resource management</b:Title>
    <b:Year>2016</b:Year>
    <b:Month>12</b:Month>
    <b:RefOrder>2</b:RefOrder>
  </b:Source>
  <b:Source>
    <b:Tag>NME</b:Tag>
    <b:SourceType>DocumentFromInternetSite</b:SourceType>
    <b:Guid>{96812A3C-1EBC-4EEE-A9E3-D47ECF501E92}</b:Guid>
    <b:Title>NMEA Time Zone information</b:Title>
    <b:URL>https://orolia.com/manuals/NC/Content/NC_and_SS/Com/Topics/APPENDIX/NMEA_ZDAmess.htm</b:URL>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3F28318C4831E478111A262AD50E5CF" ma:contentTypeVersion="16" ma:contentTypeDescription="Create a new document." ma:contentTypeScope="" ma:versionID="7df9d097f78cbf88808bbd76c54c1819">
  <xsd:schema xmlns:xsd="http://www.w3.org/2001/XMLSchema" xmlns:xs="http://www.w3.org/2001/XMLSchema" xmlns:p="http://schemas.microsoft.com/office/2006/metadata/properties" xmlns:ns2="4772f131-9db3-46dd-80d4-2feef400e788" xmlns:ns3="b1c20ecf-979e-43f1-a35d-91be8a7f0142" xmlns:ns4="c4672b8b-43e2-4139-8cd1-27ad03f081e7" targetNamespace="http://schemas.microsoft.com/office/2006/metadata/properties" ma:root="true" ma:fieldsID="ab39f49a9736ede3b6541c0f791dec58" ns2:_="" ns3:_="" ns4:_="">
    <xsd:import namespace="4772f131-9db3-46dd-80d4-2feef400e788"/>
    <xsd:import namespace="b1c20ecf-979e-43f1-a35d-91be8a7f0142"/>
    <xsd:import namespace="c4672b8b-43e2-4139-8cd1-27ad03f081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2f131-9db3-46dd-80d4-2feef400e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ae9cabe-f4d8-44ae-a6f0-8d11cb15c1ae"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c20ecf-979e-43f1-a35d-91be8a7f014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672b8b-43e2-4139-8cd1-27ad03f081e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a6d5357-c9ed-45b9-b494-b80851b0aff5}" ma:internalName="TaxCatchAll" ma:showField="CatchAllData" ma:web="b1c20ecf-979e-43f1-a35d-91be8a7f01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b1c20ecf-979e-43f1-a35d-91be8a7f0142">
      <UserInfo>
        <DisplayName>Wim Rouwet</DisplayName>
        <AccountId>99</AccountId>
        <AccountType/>
      </UserInfo>
    </SharedWithUsers>
    <TaxCatchAll xmlns="c4672b8b-43e2-4139-8cd1-27ad03f081e7" xsi:nil="true"/>
    <lcf76f155ced4ddcb4097134ff3c332f xmlns="4772f131-9db3-46dd-80d4-2feef400e78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F0E4F5-C955-4721-A9A6-5E21477D908C}">
  <ds:schemaRefs>
    <ds:schemaRef ds:uri="http://schemas.openxmlformats.org/officeDocument/2006/bibliography"/>
  </ds:schemaRefs>
</ds:datastoreItem>
</file>

<file path=customXml/itemProps2.xml><?xml version="1.0" encoding="utf-8"?>
<ds:datastoreItem xmlns:ds="http://schemas.openxmlformats.org/officeDocument/2006/customXml" ds:itemID="{63FD5315-6552-4F03-95ED-BB0B1D61D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72f131-9db3-46dd-80d4-2feef400e788"/>
    <ds:schemaRef ds:uri="b1c20ecf-979e-43f1-a35d-91be8a7f0142"/>
    <ds:schemaRef ds:uri="c4672b8b-43e2-4139-8cd1-27ad03f081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353287-6EB2-4080-92D4-6FFE0B9E4C22}">
  <ds:schemaRefs>
    <ds:schemaRef ds:uri="http://schemas.microsoft.com/office/2006/metadata/properties"/>
    <ds:schemaRef ds:uri="http://schemas.microsoft.com/office/infopath/2007/PartnerControls"/>
    <ds:schemaRef ds:uri="b1c20ecf-979e-43f1-a35d-91be8a7f0142"/>
    <ds:schemaRef ds:uri="c4672b8b-43e2-4139-8cd1-27ad03f081e7"/>
    <ds:schemaRef ds:uri="4772f131-9db3-46dd-80d4-2feef400e788"/>
  </ds:schemaRefs>
</ds:datastoreItem>
</file>

<file path=customXml/itemProps4.xml><?xml version="1.0" encoding="utf-8"?>
<ds:datastoreItem xmlns:ds="http://schemas.openxmlformats.org/officeDocument/2006/customXml" ds:itemID="{3D00A5B8-30A7-43B7-A5DA-5CF2BB6EE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Word_Template_COMPANY CONFIDENTIAL.dotx</Template>
  <TotalTime>0</TotalTime>
  <Pages>1</Pages>
  <Words>4262</Words>
  <Characters>24297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francois.massot-pellet@nxp.com</dc:creator>
  <cp:keywords/>
  <dc:description/>
  <cp:lastModifiedBy>Francois Massot-Pellet</cp:lastModifiedBy>
  <cp:revision>69</cp:revision>
  <cp:lastPrinted>2025-12-15T15:05:00Z</cp:lastPrinted>
  <dcterms:created xsi:type="dcterms:W3CDTF">2024-11-28T07:41:00Z</dcterms:created>
  <dcterms:modified xsi:type="dcterms:W3CDTF">2025-12-15T15:06:00Z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0x01010033F28318C4831E478111A262AD50E5CF</vt:lpwstr>
  </property>
  <property fmtid="{D5CDD505-2E9C-101B-9397-08002B2CF9AE}" pid="3" name="MediaServiceImageTags">
    <vt:lpwstr/>
  </property>
</Properties>
</file>