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1. A selection structure is used in a login system to decide what action to take based on the user’s input. When a user enters a username and password, the system checks whether the details are correct. If both the username and password match the records stored in the database, the system grants access and displays the home page.</w:t>
      </w:r>
    </w:p>
    <w:p>
      <w:pPr>
        <w:pStyle w:val="style0"/>
        <w:rPr/>
      </w:pPr>
      <w:r>
        <w:rPr>
          <w:lang w:val="en-US"/>
        </w:rPr>
        <w:t>If either the username or password is incorrect, the system denies access and displays an error message. Additional conditions can also be included. For example, if the user enters the wrong password three times, the account may be temporarily locked for security reasons.</w:t>
      </w:r>
    </w:p>
    <w:p>
      <w:pPr>
        <w:pStyle w:val="style0"/>
        <w:rPr/>
      </w:pPr>
      <w:r>
        <w:rPr>
          <w:lang w:val="en-US"/>
        </w:rPr>
        <w:t>Another condition could check whether the account is active before allowing access. This scenario demonstrates how selection structures such as if, if-else, and nested if statements are used to make decisions in programs. Selection structures improve security, control program flow, and ensure users receive appropriate responses based on different conditions.</w:t>
      </w:r>
    </w:p>
    <w:p>
      <w:pPr>
        <w:pStyle w:val="style0"/>
        <w:rPr/>
      </w:pPr>
    </w:p>
    <w:p>
      <w:pPr>
        <w:pStyle w:val="style0"/>
        <w:rPr/>
      </w:pPr>
      <w:r>
        <w:rPr>
          <w:lang w:val="en-US"/>
        </w:rPr>
        <w:t>2. switch statement is a selection structure used in programming to choose one action from several possible options. It evaluates a single expression and compares its value against multiple cases. When a matching case is found, the corresponding code block is executed.</w:t>
      </w:r>
    </w:p>
    <w:p>
      <w:pPr>
        <w:pStyle w:val="style0"/>
        <w:rPr/>
      </w:pPr>
      <w:r>
        <w:rPr>
          <w:lang w:val="en-US"/>
        </w:rPr>
        <w:t>Switch statements are useful when there are many possible choices because they make code easier to read and maintain than multiple if-else statements.</w:t>
      </w:r>
    </w:p>
    <w:p>
      <w:pPr>
        <w:pStyle w:val="style0"/>
        <w:rPr/>
      </w:pPr>
      <w:r>
        <w:rPr>
          <w:lang w:val="en-US"/>
        </w:rPr>
        <w:t>They are commonly used in menu-driven programs, calculators, and user interface applications. Most programming languages also provide a default case, which executes when none of the specified cases match the expression value.</w:t>
      </w:r>
    </w:p>
    <w:p>
      <w:pPr>
        <w:pStyle w:val="style0"/>
        <w:rPr/>
      </w:pPr>
    </w:p>
    <w:p>
      <w:pPr>
        <w:pStyle w:val="style0"/>
        <w:rPr/>
      </w:pPr>
      <w:r>
        <w:rPr>
          <w:lang w:val="en-US"/>
        </w:rPr>
        <w:t xml:space="preserve">3. </w:t>
      </w:r>
    </w:p>
    <w:p>
      <w:pPr>
        <w:pStyle w:val="style0"/>
        <w:rPr/>
      </w:pPr>
      <w:r>
        <w:rPr>
          <w:lang w:val="en-US"/>
        </w:rPr>
        <w:t>Reflection (100 words)</w:t>
      </w:r>
    </w:p>
    <w:p>
      <w:pPr>
        <w:pStyle w:val="style0"/>
        <w:rPr/>
      </w:pPr>
      <w:r>
        <w:rPr>
          <w:lang w:val="en-US"/>
        </w:rPr>
        <w:t>I created a switch flowchart in Draw.io to represent a menu-driven program. The flowchart begins with the user entering a choice. A switch statement then evaluates the choice and directs the program to the appropriate action. For example, selecting option 1 displays account details, option 2 allows editing information, and option 3 exits the program. If the user enters an invalid option, the default case displays an error message. Designing the flowchart helped me understand how switch statements simplify decision-making when multiple options are available. It also improved my understanding of program flow and logical structure in programming.</w:t>
      </w:r>
    </w:p>
    <w:p>
      <w:pPr>
        <w:pStyle w:val="style0"/>
        <w:rPr/>
      </w:pPr>
      <w:r>
        <w:rPr/>
        <w:drawing>
          <wp:inline distL="114300" distT="0" distB="0" distR="114300">
            <wp:extent cx="1673809" cy="2814348"/>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1673809" cy="2814348"/>
                    </a:xfrm>
                    <a:prstGeom prst="rect"/>
                  </pic:spPr>
                </pic:pic>
              </a:graphicData>
            </a:graphic>
          </wp:inline>
        </w:drawing>
      </w:r>
    </w:p>
    <w:p>
      <w:pPr>
        <w:pStyle w:val="style0"/>
        <w:rPr/>
      </w:pPr>
    </w:p>
    <w:p>
      <w:pPr>
        <w:pStyle w:val="style0"/>
        <w:rPr/>
      </w:pPr>
      <w:r>
        <w:rPr>
          <w:lang w:val="en-US"/>
        </w:rPr>
        <w:t>4. START</w:t>
      </w:r>
    </w:p>
    <w:p>
      <w:pPr>
        <w:pStyle w:val="style0"/>
        <w:rPr/>
      </w:pPr>
      <w:r>
        <w:rPr>
          <w:lang w:val="en-US"/>
        </w:rPr>
        <w:t>INPUT username</w:t>
      </w:r>
    </w:p>
    <w:p>
      <w:pPr>
        <w:pStyle w:val="style0"/>
        <w:rPr/>
      </w:pPr>
      <w:r>
        <w:rPr>
          <w:lang w:val="en-US"/>
        </w:rPr>
        <w:t>INPUT password</w:t>
      </w:r>
    </w:p>
    <w:p>
      <w:pPr>
        <w:pStyle w:val="style0"/>
        <w:rPr/>
      </w:pPr>
    </w:p>
    <w:p>
      <w:pPr>
        <w:pStyle w:val="style0"/>
        <w:rPr/>
      </w:pPr>
      <w:r>
        <w:rPr>
          <w:lang w:val="en-US"/>
        </w:rPr>
        <w:t>IF username = "Admin" THEN</w:t>
      </w:r>
    </w:p>
    <w:p>
      <w:pPr>
        <w:pStyle w:val="style0"/>
        <w:rPr/>
      </w:pPr>
      <w:r>
        <w:rPr>
          <w:lang w:val="en-US"/>
        </w:rPr>
        <w:t xml:space="preserve">    IF password = "1234" THEN</w:t>
      </w:r>
    </w:p>
    <w:p>
      <w:pPr>
        <w:pStyle w:val="style0"/>
        <w:rPr/>
      </w:pPr>
      <w:r>
        <w:rPr>
          <w:lang w:val="en-US"/>
        </w:rPr>
        <w:t xml:space="preserve">        DISPLAY "Login Successful"</w:t>
      </w:r>
    </w:p>
    <w:p>
      <w:pPr>
        <w:pStyle w:val="style0"/>
        <w:rPr/>
      </w:pPr>
      <w:r>
        <w:rPr>
          <w:lang w:val="en-US"/>
        </w:rPr>
        <w:t xml:space="preserve">    ELSE</w:t>
      </w:r>
    </w:p>
    <w:p>
      <w:pPr>
        <w:pStyle w:val="style0"/>
        <w:rPr/>
      </w:pPr>
      <w:r>
        <w:rPr>
          <w:lang w:val="en-US"/>
        </w:rPr>
        <w:t xml:space="preserve">        DISPLAY "Incorrect Password"</w:t>
      </w:r>
    </w:p>
    <w:p>
      <w:pPr>
        <w:pStyle w:val="style0"/>
        <w:rPr/>
      </w:pPr>
      <w:r>
        <w:rPr>
          <w:lang w:val="en-US"/>
        </w:rPr>
        <w:t xml:space="preserve">    ENDIF</w:t>
      </w:r>
    </w:p>
    <w:p>
      <w:pPr>
        <w:pStyle w:val="style0"/>
        <w:rPr/>
      </w:pPr>
      <w:r>
        <w:rPr>
          <w:lang w:val="en-US"/>
        </w:rPr>
        <w:t>ELSE</w:t>
      </w:r>
    </w:p>
    <w:p>
      <w:pPr>
        <w:pStyle w:val="style0"/>
        <w:rPr/>
      </w:pPr>
      <w:r>
        <w:rPr>
          <w:lang w:val="en-US"/>
        </w:rPr>
        <w:t xml:space="preserve">    DISPLAY "Invalid Username"</w:t>
      </w:r>
    </w:p>
    <w:p>
      <w:pPr>
        <w:pStyle w:val="style0"/>
        <w:rPr/>
      </w:pPr>
      <w:r>
        <w:rPr>
          <w:lang w:val="en-US"/>
        </w:rPr>
        <w:t>ENDIF</w:t>
      </w:r>
    </w:p>
    <w:p>
      <w:pPr>
        <w:pStyle w:val="style0"/>
        <w:rPr/>
      </w:pPr>
      <w:r>
        <w:rPr>
          <w:lang w:val="en-US"/>
        </w:rPr>
        <w:t>END</w:t>
      </w:r>
    </w:p>
    <w:p>
      <w:pPr>
        <w:pStyle w:val="style0"/>
        <w:rPr/>
      </w:pPr>
      <w:r>
        <w:rPr>
          <w:lang w:val="en-US"/>
        </w:rPr>
        <w:t>A nested if statement is an if statement placed inside another if statement. In this example, the program first checks whether the username is correct. If the username matches "Admin", a second if statement checks the password. If the password is correct, access is granted. Otherwise, an error message is displayed. If the username is incorrect, the program immediately displays an invalid username message. Nested if statements are useful when one condition must be checked before evaluating another condition. They provide more detailed decision-making and improve program control.</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469</Words>
  <Characters>2608</Characters>
  <Application>WPS Office</Application>
  <Paragraphs>28</Paragraphs>
  <CharactersWithSpaces>3087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2026-06-18T19:27:25Z</dcterms:created>
  <dc:creator>M2006C3LG</dc:creator>
  <lastModifiedBy>M2006C3LG</lastModifiedBy>
  <dcterms:modified xsi:type="dcterms:W3CDTF">2026-06-18T19:48:29Z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15fc2236962243f8be0790ad0687b09c</vt:lpwstr>
  </property>
</Properties>
</file>