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09"/>
        <w:gridCol w:w="1369"/>
        <w:gridCol w:w="1161"/>
        <w:gridCol w:w="1328"/>
        <w:gridCol w:w="1779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0：n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widowControl/>
        <w:jc w:val="left"/>
        <w:rPr>
          <w:b/>
          <w:bCs/>
          <w:sz w:val="18"/>
          <w:szCs w:val="18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  <w:r>
        <w:rPr>
          <w:rFonts w:hint="eastAsia"/>
          <w:color w:val="FF0000"/>
        </w:rPr>
        <w:t>（废弃）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  <w:rPr>
          <w:rFonts w:hint="eastAsia"/>
        </w:rPr>
      </w:pPr>
      <w:r>
        <w:t>d_patient_appointment</w:t>
      </w:r>
      <w:r>
        <w:rPr>
          <w:rFonts w:hint="eastAsia"/>
        </w:rPr>
        <w:t>（废弃）</w:t>
      </w:r>
    </w:p>
    <w:tbl>
      <w:tblPr>
        <w:tblStyle w:val="17"/>
        <w:tblW w:w="485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58"/>
        <w:gridCol w:w="1224"/>
        <w:gridCol w:w="1279"/>
        <w:gridCol w:w="1555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7"/>
        <w:tblW w:w="49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477"/>
        <w:gridCol w:w="2688"/>
        <w:gridCol w:w="2287"/>
        <w:gridCol w:w="1321"/>
        <w:gridCol w:w="674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0：不采血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1：采血并在学业表中创建记录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空值：未做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scan_date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eastAsiaTheme="minorEastAsia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eastAsiaTheme="minorEastAsia" w:cstheme="minorBidi"/>
                <w:sz w:val="21"/>
                <w:szCs w:val="22"/>
              </w:rPr>
              <w:t>blood_sampling_date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rFonts w:hint="eastAsia"/>
              </w:rPr>
              <w:t>采血</w:t>
            </w:r>
            <w:r>
              <w:t>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废弃（在血液表中记录）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尿酸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6"/>
        <w:gridCol w:w="1472"/>
        <w:gridCol w:w="1272"/>
        <w:gridCol w:w="1297"/>
        <w:gridCol w:w="1626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7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7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6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6"/>
        <w:tblW w:w="8896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8"/>
        <w:gridCol w:w="1715"/>
        <w:gridCol w:w="1755"/>
        <w:gridCol w:w="1389"/>
        <w:gridCol w:w="1870"/>
        <w:gridCol w:w="149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0" w:name="__DdeLink__73609_416553068"/>
            <w:bookmarkEnd w:id="0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1" w:name="__DdeLink__73611_416553068"/>
            <w:bookmarkEnd w:id="1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2" w:name="__DdeLink__73613_416553068"/>
            <w:bookmarkEnd w:id="2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3" w:name="__DdeLink__73615_416553068"/>
            <w:r>
              <w:rPr>
                <w:sz w:val="18"/>
                <w:szCs w:val="18"/>
              </w:rPr>
              <w:t>VR</w:t>
            </w:r>
            <w:bookmarkEnd w:id="3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6"/>
        <w:tblW w:w="5000" w:type="pct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5"/>
        <w:gridCol w:w="1629"/>
        <w:gridCol w:w="1115"/>
        <w:gridCol w:w="1296"/>
        <w:gridCol w:w="1630"/>
        <w:gridCol w:w="197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4" w:name="__DdeLink__34687_1891836126"/>
            <w:bookmarkEnd w:id="4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0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b_patient_rtms </w:t>
      </w:r>
    </w:p>
    <w:tbl>
      <w:tblPr>
        <w:tblStyle w:val="17"/>
        <w:tblW w:w="4950" w:type="pct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24"/>
        <w:gridCol w:w="2261"/>
        <w:gridCol w:w="1020"/>
        <w:gridCol w:w="1220"/>
        <w:gridCol w:w="1460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eastAsia="zh"/>
              </w:rPr>
            </w:pPr>
            <w:r>
              <w:t>b_</w:t>
            </w:r>
            <w:r>
              <w:rPr>
                <w:lang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  <w:lang w:eastAsia="zh"/>
              </w:rPr>
              <w:t>rtms</w:t>
            </w:r>
            <w:r>
              <w:rPr>
                <w:rFonts w:eastAsia="宋体"/>
                <w:sz w:val="18"/>
                <w:szCs w:val="18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eastAsia="zh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eastAsia="zh"/>
              </w:rPr>
              <w:t>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治疗次数（第几次治疗）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eastAsia="zh"/>
              </w:rPr>
              <w:t>_date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治疗日期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therapeutic_target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刺激部位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times_per_day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每天几次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tinyint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0:QD(</w:t>
            </w:r>
            <w:r>
              <w:rPr>
                <w:rFonts w:eastAsia="宋体"/>
                <w:sz w:val="18"/>
                <w:szCs w:val="18"/>
              </w:rPr>
              <w:t>每天一次</w:t>
            </w:r>
            <w:r>
              <w:rPr>
                <w:sz w:val="18"/>
                <w:szCs w:val="18"/>
                <w:lang w:eastAsia="zh"/>
              </w:rPr>
              <w:t>)</w:t>
            </w:r>
          </w:p>
          <w:p>
            <w:pPr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1:BID(</w:t>
            </w:r>
            <w:r>
              <w:rPr>
                <w:rFonts w:eastAsia="宋体"/>
                <w:sz w:val="18"/>
                <w:szCs w:val="18"/>
              </w:rPr>
              <w:t>每天两次</w:t>
            </w:r>
            <w:r>
              <w:rPr>
                <w:sz w:val="18"/>
                <w:szCs w:val="18"/>
                <w:lang w:eastAsia="zh"/>
              </w:rPr>
              <w:t>)</w:t>
            </w:r>
          </w:p>
          <w:p>
            <w:pPr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2:TID(</w:t>
            </w:r>
            <w:r>
              <w:rPr>
                <w:rFonts w:eastAsia="宋体"/>
                <w:sz w:val="18"/>
                <w:szCs w:val="18"/>
              </w:rPr>
              <w:t>每天三次</w:t>
            </w:r>
            <w:r>
              <w:rPr>
                <w:sz w:val="18"/>
                <w:szCs w:val="18"/>
                <w:lang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total_num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刺激总次数（每天）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resting_motor_threshold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运动阈值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intensity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能量强度（%）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frequency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频率（HZ）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脉冲个数（个）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stimulation_time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刺激时间（秒）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inter_train_intervals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间歇时间（秒）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pulse_trains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重复次数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total_pulses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刺激总次数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26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total_time_minute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"/>
              </w:rPr>
            </w:pPr>
            <w:r>
              <w:rPr>
                <w:rFonts w:eastAsia="宋体"/>
                <w:sz w:val="18"/>
                <w:szCs w:val="18"/>
              </w:rPr>
              <w:t>总时间</w:t>
            </w:r>
            <w:r>
              <w:rPr>
                <w:rFonts w:eastAsia="宋体"/>
                <w:sz w:val="18"/>
                <w:szCs w:val="18"/>
                <w:lang w:eastAsia="zh"/>
              </w:rPr>
              <w:t>(</w:t>
            </w:r>
            <w:r>
              <w:rPr>
                <w:rFonts w:eastAsia="宋体"/>
                <w:sz w:val="18"/>
                <w:szCs w:val="18"/>
              </w:rPr>
              <w:t>分钟</w:t>
            </w:r>
            <w:r>
              <w:rPr>
                <w:rFonts w:eastAsia="宋体"/>
                <w:sz w:val="18"/>
                <w:szCs w:val="18"/>
                <w:lang w:eastAsia="zh"/>
              </w:rPr>
              <w:t>)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total_time_second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总时间（秒）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note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备注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19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20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21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</w:pPr>
      <w:r>
        <w:t>b_inpatient_info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570"/>
        <w:gridCol w:w="2161"/>
        <w:gridCol w:w="1283"/>
        <w:gridCol w:w="1351"/>
        <w:gridCol w:w="2146"/>
        <w:gridCol w:w="74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1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1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22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53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6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90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inpatient_state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入院状态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022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53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6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90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022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53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6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90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bookmarkStart w:id="5" w:name="__DdeLink__73622_416553068"/>
            <w:r>
              <w:t>medical_</w:t>
            </w:r>
            <w:bookmarkEnd w:id="5"/>
            <w:r>
              <w:t>advice_path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2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9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b_inpatient_medical_advice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8"/>
        <w:gridCol w:w="1713"/>
        <w:gridCol w:w="1741"/>
        <w:gridCol w:w="1406"/>
        <w:gridCol w:w="1876"/>
        <w:gridCol w:w="85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bookmarkStart w:id="6" w:name="__DdeLink__36926_416553068"/>
            <w:bookmarkEnd w:id="6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  <w:r>
        <w:rPr>
          <w:rFonts w:hint="eastAsia"/>
        </w:rPr>
        <w:t>（暂未使用）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6"/>
        <w:gridCol w:w="1447"/>
        <w:gridCol w:w="1148"/>
        <w:gridCol w:w="1312"/>
        <w:gridCol w:w="175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57"/>
        <w:gridCol w:w="1786"/>
        <w:gridCol w:w="1080"/>
        <w:gridCol w:w="1273"/>
        <w:gridCol w:w="1699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</w:t>
      </w:r>
      <w:r>
        <w:rPr>
          <w:rFonts w:hint="eastAsia"/>
        </w:rPr>
        <w:t>暂未使用</w:t>
      </w:r>
      <w:r>
        <w:t>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9"/>
        <w:gridCol w:w="2961"/>
        <w:gridCol w:w="1531"/>
        <w:gridCol w:w="1274"/>
        <w:gridCol w:w="698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</w:t>
      </w:r>
      <w:r>
        <w:rPr>
          <w:rFonts w:hint="eastAsia"/>
        </w:rPr>
        <w:t>暂未使用</w:t>
      </w:r>
      <w:r>
        <w:t>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4"/>
        <w:gridCol w:w="1982"/>
        <w:gridCol w:w="2425"/>
        <w:gridCol w:w="1283"/>
        <w:gridCol w:w="714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</w:t>
      </w:r>
      <w:r>
        <w:rPr>
          <w:rFonts w:hint="eastAsia"/>
        </w:rPr>
        <w:t>暂未使用</w:t>
      </w:r>
      <w:r>
        <w:t>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3"/>
        <w:gridCol w:w="2521"/>
        <w:gridCol w:w="2994"/>
        <w:gridCol w:w="894"/>
        <w:gridCol w:w="709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607"/>
        <w:gridCol w:w="2173"/>
        <w:gridCol w:w="1304"/>
        <w:gridCol w:w="576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城市-0,农村-1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6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未填=0,独自居住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,与父母同住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,与祖父母同住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,与丈夫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妻子同住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,集体宿舍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合租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,其他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=6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是-1,否-0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  <w:p>
            <w:pPr>
              <w:pStyle w:val="13"/>
              <w:shd w:val="clear" w:color="auto" w:fill="FFFFFF"/>
              <w:rPr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未填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，偏爱兄弟姐妹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，无偏爱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，偏爱自己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未填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=0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小学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=1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初中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=2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高中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中专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技校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/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职高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=3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大专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=4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大学本科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=5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硕士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=6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博士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=7</w:t>
            </w: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未上学</w:t>
            </w: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=8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非空0-6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非空0-4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未填=0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正常=1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离异=2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分居=3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有一方过世=4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step_parent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0:继母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0-</w:t>
            </w:r>
            <w:r>
              <w:rPr>
                <w:rFonts w:hint="eastAsia"/>
                <w:sz w:val="18"/>
                <w:szCs w:val="18"/>
              </w:rPr>
              <w:t>6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几乎每天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一周数次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一月两三次</w:t>
            </w:r>
            <w:r>
              <w:rPr>
                <w:sz w:val="18"/>
                <w:szCs w:val="18"/>
              </w:rPr>
              <w:t>=3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每月一次</w:t>
            </w:r>
            <w:r>
              <w:rPr>
                <w:sz w:val="18"/>
                <w:szCs w:val="18"/>
              </w:rPr>
              <w:t>=4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每年几次</w:t>
            </w:r>
            <w:r>
              <w:rPr>
                <w:sz w:val="18"/>
                <w:szCs w:val="18"/>
              </w:rPr>
              <w:t>=5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不吵架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非空0-5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未填=0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非常好=1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一般=3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较差=4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非常差=5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5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398"/>
        <w:gridCol w:w="4131"/>
        <w:gridCol w:w="1177"/>
        <w:gridCol w:w="1165"/>
        <w:gridCol w:w="573"/>
        <w:gridCol w:w="1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6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</w:t>
            </w:r>
            <w:r>
              <w:rPr>
                <w:sz w:val="18"/>
                <w:szCs w:val="18"/>
              </w:rPr>
              <w:t>10%=1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11-25%=2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26-50%=3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51-75%=4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24%=5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学校不公布排名</w:t>
            </w:r>
            <w:r>
              <w:rPr>
                <w:sz w:val="18"/>
                <w:szCs w:val="18"/>
              </w:rPr>
              <w:t>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未填</w:t>
            </w:r>
            <w:r>
              <w:rPr>
                <w:sz w:val="18"/>
                <w:szCs w:val="18"/>
              </w:rPr>
              <w:t>=0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进步</w:t>
            </w:r>
            <w:r>
              <w:rPr>
                <w:sz w:val="18"/>
                <w:szCs w:val="18"/>
              </w:rPr>
              <w:t>=1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退步</w:t>
            </w:r>
            <w:r>
              <w:rPr>
                <w:sz w:val="18"/>
                <w:szCs w:val="18"/>
              </w:rPr>
              <w:t>=2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稳定</w:t>
            </w:r>
            <w:r>
              <w:rPr>
                <w:sz w:val="18"/>
                <w:szCs w:val="18"/>
              </w:rPr>
              <w:t>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4"/>
        <w:gridCol w:w="2978"/>
        <w:gridCol w:w="1716"/>
        <w:gridCol w:w="1282"/>
        <w:gridCol w:w="715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从不吸烟-1,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偶尔吸(累计吸烟</w:t>
            </w:r>
            <w:r>
              <w:rPr>
                <w:sz w:val="18"/>
                <w:szCs w:val="18"/>
              </w:rPr>
              <w:t>&lt;10</w:t>
            </w:r>
            <w:r>
              <w:rPr>
                <w:rFonts w:hint="eastAsia"/>
                <w:sz w:val="18"/>
                <w:szCs w:val="18"/>
              </w:rPr>
              <w:t>包)-2,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以前吸，近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年不吸-3,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现在吸(累计吸烟</w:t>
            </w:r>
            <w:r>
              <w:rPr>
                <w:sz w:val="18"/>
                <w:szCs w:val="18"/>
              </w:rPr>
              <w:t>&gt;10</w:t>
            </w:r>
            <w:r>
              <w:rPr>
                <w:rFonts w:hint="eastAsia"/>
                <w:sz w:val="18"/>
                <w:szCs w:val="18"/>
              </w:rPr>
              <w:t>包)-4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非空1-4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从不饮酒-1,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偶尔饮酒（每周&lt;1次）-2,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以前饮酒，近1年不饮-3,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现在习惯饮酒-4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4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个-1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个-2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个-3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个及以上-4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是-1，否-0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右-1,左-0,混合-2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  <w:r>
        <w:rPr>
          <w:rFonts w:hint="eastAsia"/>
        </w:rPr>
        <w:t>（暂未使用）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4"/>
        <w:gridCol w:w="2902"/>
        <w:gridCol w:w="910"/>
        <w:gridCol w:w="1070"/>
        <w:gridCol w:w="1644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7"/>
        <w:gridCol w:w="2847"/>
        <w:gridCol w:w="942"/>
        <w:gridCol w:w="1088"/>
        <w:gridCol w:w="1611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anxiety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fear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insomnia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cognitive_function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interview_behavior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13"/>
        <w:gridCol w:w="2166"/>
        <w:gridCol w:w="1714"/>
        <w:gridCol w:w="891"/>
        <w:gridCol w:w="1611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8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emotional_upsurge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vigorous_energy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sexual_desire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irritability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speech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language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thinking_content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appearance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68"/>
        <w:gridCol w:w="2490"/>
        <w:gridCol w:w="1137"/>
        <w:gridCol w:w="947"/>
        <w:gridCol w:w="1611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4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health_care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guilt_concept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look_act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exaggerate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mood_depression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hostility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suspicion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hallucination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slow_movement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no_cooperation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unusual_thinking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feeling_flat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excitement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4"/>
        <w:gridCol w:w="2531"/>
        <w:gridCol w:w="1500"/>
        <w:gridCol w:w="902"/>
        <w:gridCol w:w="161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93"/>
        <w:gridCol w:w="2481"/>
        <w:gridCol w:w="1087"/>
        <w:gridCol w:w="1474"/>
        <w:gridCol w:w="1611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中等到强烈-1弱-2</w:t>
            </w:r>
          </w:p>
          <w:p>
            <w:pPr>
              <w:pStyle w:val="13"/>
              <w:shd w:val="clear" w:color="auto" w:fill="FFFFFF"/>
              <w:rPr>
                <w:b/>
                <w:color w:val="008000"/>
                <w:sz w:val="19"/>
                <w:szCs w:val="19"/>
                <w:shd w:val="clear" w:color="auto" w:fill="EFEFEF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中等到强烈-1弱-2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没有活着的欲望-3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没有死去的欲望-1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弱-2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没有死去的欲望-1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弱-2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要活下去胜过要死去-1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二者相当-2</w:t>
            </w:r>
          </w:p>
          <w:p>
            <w:pPr>
              <w:pStyle w:val="13"/>
              <w:shd w:val="clear" w:color="auto" w:fill="FFFFFF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要活下去胜过要死去-1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二者相当-2</w:t>
            </w:r>
          </w:p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要死去胜过要活下来-3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没有-1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没有-1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没有-1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没有-1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 w:val="18"/>
                <w:szCs w:val="18"/>
              </w:rPr>
              <w:t>弱-2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中等到强烈-3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suicide_ideation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自杀意念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0:无自杀意念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1:有自杀意念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11"/>
        <w:gridCol w:w="1791"/>
        <w:gridCol w:w="1193"/>
        <w:gridCol w:w="1357"/>
        <w:gridCol w:w="1611"/>
        <w:gridCol w:w="1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9"/>
        <w:gridCol w:w="1823"/>
        <w:gridCol w:w="2071"/>
        <w:gridCol w:w="973"/>
        <w:gridCol w:w="1018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1851"/>
        <w:gridCol w:w="2033"/>
        <w:gridCol w:w="985"/>
        <w:gridCol w:w="104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9"/>
        <w:gridCol w:w="2436"/>
        <w:gridCol w:w="1577"/>
        <w:gridCol w:w="1161"/>
        <w:gridCol w:w="1052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8"/>
        <w:gridCol w:w="2332"/>
        <w:gridCol w:w="1504"/>
        <w:gridCol w:w="919"/>
        <w:gridCol w:w="1611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04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4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4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2"/>
        <w:gridCol w:w="902"/>
        <w:gridCol w:w="161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0"/>
        <w:gridCol w:w="2296"/>
        <w:gridCol w:w="1409"/>
        <w:gridCol w:w="1161"/>
        <w:gridCol w:w="1611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7" w:name="OLE_LINK2"/>
            <w:bookmarkStart w:id="8" w:name="OLE_LINK1"/>
            <w:r>
              <w:rPr>
                <w:sz w:val="18"/>
                <w:szCs w:val="18"/>
              </w:rPr>
              <w:t>父亲</w:t>
            </w:r>
            <w:bookmarkEnd w:id="7"/>
            <w:bookmarkEnd w:id="8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1"/>
        <w:gridCol w:w="2191"/>
        <w:gridCol w:w="1396"/>
        <w:gridCol w:w="902"/>
        <w:gridCol w:w="1611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598"/>
        <w:gridCol w:w="1786"/>
        <w:gridCol w:w="1958"/>
        <w:gridCol w:w="936"/>
        <w:gridCol w:w="1606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9"/>
        <w:gridCol w:w="2236"/>
        <w:gridCol w:w="1411"/>
        <w:gridCol w:w="928"/>
        <w:gridCol w:w="1606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86"/>
        <w:gridCol w:w="1054"/>
        <w:gridCol w:w="1229"/>
        <w:gridCol w:w="1666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88"/>
        <w:gridCol w:w="1786"/>
        <w:gridCol w:w="1460"/>
        <w:gridCol w:w="899"/>
        <w:gridCol w:w="1656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r_patient_phq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4"/>
        <w:gridCol w:w="902"/>
        <w:gridCol w:w="161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做事时提不起劲或没有兴趣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感到心情低落, 沮丧或绝望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入睡困难、睡不安或睡得过多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感觉疲倦或没有活力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食欲不振或吃太多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觉得自己很糟或觉得自己很失败，或让自己、家人失望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对事物专注有困难，例如看报纸或看电视时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有不如死掉或用某种方式伤害自己的念头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r_patient_gad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4"/>
        <w:gridCol w:w="902"/>
        <w:gridCol w:w="161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r_patient_gad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感觉紧张，焦虑或急切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0:完全不会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1:好几天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不能够停止或控制担忧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对各种各样的事情担忧过多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很难放松下来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由于不安而无法静坐 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变得容易烦恼或急躁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感到似乎将有可怕的事情发生而害怕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insomnia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4"/>
        <w:gridCol w:w="902"/>
        <w:gridCol w:w="161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r_patient_insomnia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line="360" w:lineRule="auto"/>
              <w:jc w:val="left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sz w:val="18"/>
                <w:szCs w:val="18"/>
              </w:rPr>
              <w:t>失眠严重指数量表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pss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4"/>
        <w:gridCol w:w="902"/>
        <w:gridCol w:w="161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line="360" w:lineRule="auto"/>
              <w:jc w:val="left"/>
              <w:rPr>
                <w:rFonts w:asciiTheme="minorHAnsi" w:hAnsiTheme="minorHAnsi" w:eastAsiaTheme="minorEastAsia" w:cstheme="minorBidi"/>
                <w:sz w:val="18"/>
                <w:szCs w:val="18"/>
              </w:rPr>
            </w:pPr>
            <w:r>
              <w:rPr>
                <w:rFonts w:ascii="宋体" w:hAnsi="宋体" w:eastAsiaTheme="minorEastAsia" w:cstheme="minorBidi"/>
                <w:sz w:val="24"/>
                <w:szCs w:val="24"/>
              </w:rPr>
              <w:t>压力知觉量表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596"/>
        <w:gridCol w:w="2416"/>
        <w:gridCol w:w="2088"/>
        <w:gridCol w:w="1156"/>
        <w:gridCol w:w="764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96"/>
        <w:gridCol w:w="1786"/>
        <w:gridCol w:w="1875"/>
        <w:gridCol w:w="1413"/>
        <w:gridCol w:w="1129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09"/>
        <w:gridCol w:w="2194"/>
        <w:gridCol w:w="2385"/>
        <w:gridCol w:w="1135"/>
        <w:gridCol w:w="142"/>
        <w:gridCol w:w="852"/>
        <w:gridCol w:w="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6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6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55"/>
        <w:gridCol w:w="1786"/>
        <w:gridCol w:w="1540"/>
        <w:gridCol w:w="1156"/>
        <w:gridCol w:w="1375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eastAsia="zh"/>
        </w:rPr>
      </w:pPr>
      <w:r>
        <w:rPr>
          <w:lang w:eastAsia="zh"/>
        </w:rPr>
        <w:t>r_patient_ghr</w:t>
      </w:r>
    </w:p>
    <w:tbl>
      <w:tblPr>
        <w:tblStyle w:val="17"/>
        <w:tblW w:w="5000" w:type="pct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34"/>
        <w:gridCol w:w="2613"/>
        <w:gridCol w:w="2182"/>
        <w:gridCol w:w="1306"/>
        <w:gridCol w:w="57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  <w:lang w:eastAsia="zh"/>
              </w:rPr>
            </w:pPr>
            <w:r>
              <w:t>r_patient_</w:t>
            </w:r>
            <w:r>
              <w:rPr>
                <w:lang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1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ghr_id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高危病人编号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"/>
              </w:rPr>
            </w:pPr>
            <w:r>
              <w:rPr>
                <w:rFonts w:hint="eastAsia" w:eastAsia="宋体"/>
                <w:sz w:val="18"/>
                <w:szCs w:val="18"/>
              </w:rPr>
              <w:t>kin_patient_id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亲属患者编号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diagnosis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亲属患者患病类型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kinship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高危与患者亲属关系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eastAsia="zh"/>
              </w:rPr>
            </w:pPr>
            <w:r>
              <w:rPr>
                <w:sz w:val="18"/>
                <w:szCs w:val="18"/>
                <w:lang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0:</w:t>
            </w:r>
            <w:r>
              <w:rPr>
                <w:rFonts w:eastAsia="宋体"/>
                <w:sz w:val="18"/>
                <w:szCs w:val="18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1:</w:t>
            </w:r>
            <w:r>
              <w:rPr>
                <w:rFonts w:eastAsia="宋体"/>
                <w:sz w:val="18"/>
                <w:szCs w:val="18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2:</w:t>
            </w:r>
            <w:r>
              <w:rPr>
                <w:rFonts w:eastAsia="宋体"/>
                <w:sz w:val="18"/>
                <w:szCs w:val="18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3:</w:t>
            </w:r>
            <w:r>
              <w:rPr>
                <w:rFonts w:eastAsia="宋体"/>
                <w:sz w:val="18"/>
                <w:szCs w:val="18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4:</w:t>
            </w:r>
            <w:r>
              <w:rPr>
                <w:rFonts w:eastAsia="宋体"/>
                <w:sz w:val="18"/>
                <w:szCs w:val="18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5:</w:t>
            </w:r>
            <w:r>
              <w:rPr>
                <w:rFonts w:eastAsia="宋体"/>
                <w:sz w:val="18"/>
                <w:szCs w:val="18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6:</w:t>
            </w:r>
            <w:r>
              <w:rPr>
                <w:rFonts w:eastAsia="宋体"/>
                <w:sz w:val="18"/>
                <w:szCs w:val="18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eastAsia="zh"/>
              </w:rPr>
            </w:pPr>
            <w:r>
              <w:rPr>
                <w:rFonts w:eastAsia="宋体"/>
                <w:sz w:val="18"/>
                <w:szCs w:val="18"/>
                <w:lang w:eastAsia="zh"/>
              </w:rPr>
              <w:t>7:</w:t>
            </w:r>
            <w:r>
              <w:rPr>
                <w:rFonts w:eastAsia="宋体"/>
                <w:sz w:val="18"/>
                <w:szCs w:val="18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7"/>
        <w:tblW w:w="8255" w:type="dxa"/>
        <w:tblInd w:w="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660"/>
        <w:gridCol w:w="1811"/>
        <w:gridCol w:w="1568"/>
        <w:gridCol w:w="1067"/>
        <w:gridCol w:w="1383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patient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</w:p>
    <w:tbl>
      <w:tblPr>
        <w:tblStyle w:val="17"/>
        <w:tblW w:w="8255" w:type="dxa"/>
        <w:tblInd w:w="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502"/>
        <w:gridCol w:w="2190"/>
        <w:gridCol w:w="1086"/>
        <w:gridCol w:w="953"/>
        <w:gridCol w:w="875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75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75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患者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219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086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95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87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2649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  <w:r>
              <w:rPr>
                <w:rFonts w:hint="eastAsia"/>
                <w:sz w:val="18"/>
                <w:szCs w:val="18"/>
              </w:rPr>
              <w:t>（第一次更新影像信息时间）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  <w:r>
              <w:rPr>
                <w:rFonts w:hint="eastAsia"/>
                <w:sz w:val="18"/>
                <w:szCs w:val="18"/>
              </w:rPr>
              <w:t>（最近一次更新影像信息时间）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dicom_save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是否存储dicom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默认为0</w:t>
            </w: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dicom_quality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Dicom质量是否合格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（序列数量是否齐全，每个序列数量是否正确）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0：不合格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1：合格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未存储dicom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reho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arwdcf_save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预处理流程为arwdcrf的reho数据是否保存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Null: 未匹配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fc_arwsdcf_save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预处理流程为arwsdcf的fc是否保存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对应文件夹为</w:t>
            </w:r>
            <w:r>
              <w:rPr>
                <w:rFonts w:hint="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ROISignals_FunImgARWSDCF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而不是FC_FunImgARWSDCF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Null: 未匹配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falff_arwsd_save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预处理流程为arwsd的falff是否保存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Null: 未匹配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alff_arwsd_save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预处理流程为arwsd的alff是否保存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Null: 未匹配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voxel_wose_fc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全体素级功能连接是否保存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Null: 未匹配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image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影像质量描述，如哪些序列不全，哪些序列数量不对，影像预处理结果数据有什么问题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这个字段需要追加更新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按照一定的规则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更新新的描述或删除部分描述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udio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_save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音频是否保存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Null: 未匹配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video_save</w:t>
            </w:r>
          </w:p>
        </w:tc>
        <w:tc>
          <w:tcPr>
            <w:tcW w:w="108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视频是否保存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0：未存储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1：存储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Null: 未匹配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patient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followup</w:t>
      </w:r>
    </w:p>
    <w:tbl>
      <w:tblPr>
        <w:tblStyle w:val="17"/>
        <w:tblW w:w="8255" w:type="dxa"/>
        <w:tblInd w:w="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497"/>
        <w:gridCol w:w="2261"/>
        <w:gridCol w:w="1141"/>
        <w:gridCol w:w="951"/>
        <w:gridCol w:w="854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75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r_patient_f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ollowup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75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患者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随访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209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181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95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87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2649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9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81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9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1181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病人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9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last_patient_session_id</w:t>
            </w:r>
          </w:p>
        </w:tc>
        <w:tc>
          <w:tcPr>
            <w:tcW w:w="1181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最近复扫id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取该患者最近一次的复扫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9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first_scan_time</w:t>
            </w:r>
          </w:p>
        </w:tc>
        <w:tc>
          <w:tcPr>
            <w:tcW w:w="1181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该患者第一次扫描时间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atetime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9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followup_intention</w:t>
            </w:r>
          </w:p>
        </w:tc>
        <w:tc>
          <w:tcPr>
            <w:tcW w:w="1181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该患者本次随访意向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0：暂不随访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1：参与随访</w:t>
            </w:r>
          </w:p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：暂未询问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9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81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9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81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7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4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随访意向询问时间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  <w:rPr>
          <w:rFonts w:hint="default"/>
          <w:lang w:val="en"/>
        </w:rPr>
      </w:pPr>
      <w:r>
        <w:t>r_patient_</w:t>
      </w:r>
      <w:r>
        <w:rPr>
          <w:rFonts w:hint="default"/>
          <w:lang w:val="en"/>
        </w:rPr>
        <w:t>blood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25"/>
        <w:gridCol w:w="2134"/>
        <w:gridCol w:w="1482"/>
        <w:gridCol w:w="929"/>
        <w:gridCol w:w="1606"/>
        <w:gridCol w:w="1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0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hint="default"/>
                <w:lang w:val="en"/>
              </w:rPr>
            </w:pPr>
            <w:r>
              <w:t>r_patient_</w:t>
            </w:r>
            <w:r>
              <w:rPr>
                <w:rFonts w:hint="default"/>
                <w:lang w:val="en"/>
              </w:rPr>
              <w:t>blood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0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lang w:val="en" w:eastAsia="zh-CN"/>
              </w:rPr>
            </w:pPr>
            <w:r>
              <w:rPr>
                <w:rFonts w:hint="eastAsia"/>
                <w:lang w:val="en" w:eastAsia="zh-CN"/>
              </w:rPr>
              <w:t>被试血液表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3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2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0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7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sample</w:t>
            </w:r>
            <w:r>
              <w:rPr>
                <w:rFonts w:hint="default"/>
                <w:sz w:val="18"/>
                <w:szCs w:val="18"/>
                <w:lang w:val="en" w:eastAsia="zh-CN"/>
              </w:rPr>
              <w:t>_id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val="en" w:eastAsia="zh-CN"/>
              </w:rPr>
            </w:pPr>
            <w:r>
              <w:rPr>
                <w:rFonts w:hint="eastAsia"/>
                <w:sz w:val="18"/>
                <w:szCs w:val="18"/>
                <w:lang w:val="en" w:eastAsia="zh-CN"/>
              </w:rPr>
              <w:t>样本编号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varchar（50）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blood_sampling_date</w:t>
            </w:r>
          </w:p>
        </w:tc>
        <w:tc>
          <w:tcPr>
            <w:tcW w:w="14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采血日期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inspect_date</w:t>
            </w:r>
          </w:p>
        </w:tc>
        <w:tc>
          <w:tcPr>
            <w:tcW w:w="14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送检日期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total_blood_number</w:t>
            </w:r>
          </w:p>
        </w:tc>
        <w:tc>
          <w:tcPr>
            <w:tcW w:w="14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全血（管/1000ml）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plasma_number</w:t>
            </w:r>
          </w:p>
        </w:tc>
        <w:tc>
          <w:tcPr>
            <w:tcW w:w="14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血浆（管/540ml）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hemocyte_number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血细胞（管/1000ml）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int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extract_DNA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DNA提取（浓度ng/ul）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float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note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text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7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  <w:r>
        <w:t>更新：</w:t>
      </w:r>
    </w:p>
    <w:p>
      <w:pPr>
        <w:pStyle w:val="39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9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9"/>
        <w:numPr>
          <w:ilvl w:val="0"/>
          <w:numId w:val="1"/>
        </w:numPr>
      </w:pPr>
      <w:r>
        <w:t>增加b_patient_rtms和r_patient_ghr两个表（lyz）</w:t>
      </w:r>
    </w:p>
    <w:p>
      <w:pPr>
        <w:pStyle w:val="39"/>
        <w:numPr>
          <w:ilvl w:val="0"/>
          <w:numId w:val="1"/>
        </w:numPr>
      </w:pPr>
      <w:r>
        <w:t>增加r_self_test_duration表（fhz）</w:t>
      </w:r>
    </w:p>
    <w:p>
      <w:pPr>
        <w:pStyle w:val="39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p>
      <w:pPr>
        <w:numPr>
          <w:ilvl w:val="0"/>
          <w:numId w:val="1"/>
        </w:numPr>
        <w:jc w:val="left"/>
      </w:pPr>
      <w:r>
        <w:t>b_patient_base_info</w:t>
      </w:r>
    </w:p>
    <w:p>
      <w:pPr>
        <w:numPr>
          <w:ilvl w:val="0"/>
          <w:numId w:val="1"/>
        </w:numPr>
        <w:jc w:val="left"/>
      </w:pPr>
      <w:r>
        <w:t>d_scales字典表新加量表</w:t>
      </w:r>
    </w:p>
    <w:p>
      <w:pPr>
        <w:numPr>
          <w:ilvl w:val="0"/>
          <w:numId w:val="1"/>
        </w:numPr>
        <w:jc w:val="left"/>
      </w:pPr>
      <w:r>
        <w:t>新建PHQ-9, GAD-7,失眠严重指数量表,以及压力知觉量表（PSS）四个表.r_patient_phq, r_patient_gad, r_patient_insomnia, r_patient_pss</w:t>
      </w:r>
    </w:p>
    <w:p>
      <w:pPr>
        <w:numPr>
          <w:ilvl w:val="0"/>
          <w:numId w:val="1"/>
        </w:numPr>
        <w:jc w:val="left"/>
      </w:pPr>
      <w:r>
        <w:t>更新r_patient_suicide 添加 suicide_ideation 自杀意念字段</w:t>
      </w:r>
    </w:p>
    <w:p>
      <w:pPr>
        <w:numPr>
          <w:ilvl w:val="0"/>
          <w:numId w:val="1"/>
        </w:numPr>
        <w:jc w:val="left"/>
      </w:pPr>
      <w:r>
        <w:t>更新</w:t>
      </w:r>
      <w:r>
        <w:rPr>
          <w:rFonts w:hint="eastAsia"/>
        </w:rPr>
        <w:t>d</w:t>
      </w:r>
      <w:r>
        <w:t>_patient_</w:t>
      </w:r>
      <w:r>
        <w:rPr>
          <w:rFonts w:hint="eastAsia"/>
        </w:rPr>
        <w:t>detail</w:t>
      </w:r>
      <w:r>
        <w:t xml:space="preserve"> 添加 blood_sampling_date</w:t>
      </w:r>
      <w:r>
        <w:rPr>
          <w:rFonts w:hint="eastAsia"/>
        </w:rPr>
        <w:t>采血时间</w:t>
      </w:r>
      <w:r>
        <w:t>字段</w:t>
      </w:r>
    </w:p>
    <w:p>
      <w:pPr>
        <w:numPr>
          <w:ilvl w:val="0"/>
          <w:numId w:val="1"/>
        </w:numPr>
        <w:jc w:val="left"/>
      </w:pPr>
      <w:r>
        <w:t>更新</w:t>
      </w:r>
      <w:r>
        <w:rPr>
          <w:rFonts w:hint="eastAsia"/>
        </w:rPr>
        <w:t>d</w:t>
      </w:r>
      <w:r>
        <w:t>_patient_</w:t>
      </w:r>
      <w:r>
        <w:rPr>
          <w:rFonts w:hint="eastAsia"/>
        </w:rPr>
        <w:t>detail</w:t>
      </w:r>
      <w:r>
        <w:t xml:space="preserve"> 添加 </w:t>
      </w:r>
      <w:r>
        <w:rPr>
          <w:rFonts w:hint="eastAsia"/>
        </w:rPr>
        <w:t>ua尿酸</w:t>
      </w:r>
      <w:r>
        <w:t>字段</w:t>
      </w:r>
    </w:p>
    <w:p>
      <w:pPr>
        <w:numPr>
          <w:ilvl w:val="0"/>
          <w:numId w:val="1"/>
        </w:numPr>
        <w:jc w:val="left"/>
      </w:pPr>
      <w:r>
        <w:t>更新</w:t>
      </w:r>
      <w:r>
        <w:rPr>
          <w:rFonts w:ascii="等线" w:hAnsi="等线"/>
        </w:rPr>
        <w:t>b_patient_rtms</w:t>
      </w:r>
    </w:p>
    <w:p>
      <w:pPr>
        <w:ind w:left="360"/>
        <w:jc w:val="left"/>
        <w:rPr>
          <w:rFonts w:ascii="等线" w:hAnsi="等线"/>
        </w:rPr>
      </w:pPr>
    </w:p>
    <w:p>
      <w:pPr>
        <w:ind w:left="360"/>
        <w:jc w:val="left"/>
        <w:rPr>
          <w:rFonts w:ascii="等线" w:hAnsi="等线"/>
          <w:b/>
        </w:rPr>
      </w:pPr>
      <w:r>
        <w:rPr>
          <w:rFonts w:ascii="等线" w:hAnsi="等线"/>
          <w:b/>
        </w:rPr>
        <w:t>20210623 pcy</w:t>
      </w:r>
    </w:p>
    <w:p>
      <w:pPr>
        <w:pStyle w:val="4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废弃表 </w:t>
      </w:r>
      <w:r>
        <w:t>d_patient_appointment</w:t>
      </w:r>
      <w:r>
        <w:rPr>
          <w:rFonts w:hint="eastAsia"/>
        </w:rPr>
        <w:t>、</w:t>
      </w:r>
      <w:r>
        <w:t>d_treatments</w:t>
      </w:r>
    </w:p>
    <w:p>
      <w:pPr>
        <w:pStyle w:val="45"/>
        <w:numPr>
          <w:ilvl w:val="0"/>
          <w:numId w:val="1"/>
        </w:numPr>
        <w:ind w:firstLineChars="0"/>
        <w:jc w:val="left"/>
      </w:pPr>
      <w:r>
        <w:t>暂停使用表</w:t>
      </w:r>
      <w:r>
        <w:rPr>
          <w:rFonts w:hint="eastAsia"/>
        </w:rPr>
        <w:t xml:space="preserve"> </w:t>
      </w:r>
      <w:r>
        <w:t>r_patient_informed_consent_signature_page</w:t>
      </w:r>
      <w:r>
        <w:rPr>
          <w:rFonts w:hint="eastAsia"/>
        </w:rPr>
        <w:t>、</w:t>
      </w:r>
      <w:r>
        <w:t>r_patient_mri_safety_questionnaire</w:t>
      </w:r>
      <w:r>
        <w:rPr>
          <w:rFonts w:hint="eastAsia"/>
        </w:rPr>
        <w:t>、</w:t>
      </w:r>
      <w:r>
        <w:t>r_patient_inclusion_exclusion_criteria</w:t>
      </w:r>
      <w:r>
        <w:rPr>
          <w:rFonts w:hint="eastAsia"/>
        </w:rPr>
        <w:t>、</w:t>
      </w:r>
      <w:r>
        <w:t>r_patient_diagnostic_type</w:t>
      </w:r>
    </w:p>
    <w:p>
      <w:pPr>
        <w:pStyle w:val="4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新增表r_patient_</w:t>
      </w:r>
      <w:r>
        <w:rPr>
          <w:rFonts w:hint="eastAsia"/>
        </w:rPr>
        <w:t>file</w:t>
      </w:r>
    </w:p>
    <w:p>
      <w:pPr>
        <w:pStyle w:val="45"/>
        <w:ind w:firstLineChars="0"/>
        <w:jc w:val="left"/>
        <w:rPr>
          <w:rFonts w:ascii="等线" w:hAnsi="等线"/>
          <w:b/>
        </w:rPr>
      </w:pPr>
      <w:r>
        <w:rPr>
          <w:rFonts w:hint="eastAsia" w:ascii="等线" w:hAnsi="等线"/>
          <w:b/>
        </w:rPr>
        <w:t>20210624 zrq</w:t>
      </w:r>
    </w:p>
    <w:p>
      <w:pPr>
        <w:pStyle w:val="45"/>
        <w:ind w:firstLineChars="0"/>
        <w:jc w:val="left"/>
        <w:rPr>
          <w:rFonts w:ascii="等线" w:hAnsi="等线"/>
          <w:b/>
        </w:rPr>
      </w:pPr>
      <w:r>
        <w:rPr>
          <w:rFonts w:hint="eastAsia"/>
        </w:rPr>
        <w:t>新增表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r_patient_f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ollowup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等线" w:hAnsi="等线"/>
          <w:b/>
        </w:rPr>
        <w:t>20210</w:t>
      </w:r>
      <w:r>
        <w:rPr>
          <w:rFonts w:hint="eastAsia" w:ascii="等线" w:hAnsi="等线"/>
          <w:b/>
          <w:lang w:val="en-US" w:eastAsia="zh-CN"/>
        </w:rPr>
        <w:t>706</w:t>
      </w:r>
      <w:r>
        <w:rPr>
          <w:rFonts w:hint="eastAsia" w:ascii="等线" w:hAnsi="等线"/>
          <w:b/>
        </w:rPr>
        <w:t xml:space="preserve"> zrq</w:t>
      </w:r>
    </w:p>
    <w:p>
      <w:pPr>
        <w:pStyle w:val="4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新增表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r_patient_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blood</w:t>
      </w:r>
      <w:bookmarkStart w:id="10" w:name="_GoBack"/>
      <w:bookmarkEnd w:id="1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hideSpellingErrors/>
  <w:documentProtection w:enforcement="0"/>
  <w:defaultTabStop w:val="420"/>
  <w:noPunctuationKerning w:val="true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55"/>
    <w:rsid w:val="000256BA"/>
    <w:rsid w:val="00046E2A"/>
    <w:rsid w:val="00065918"/>
    <w:rsid w:val="00080350"/>
    <w:rsid w:val="00092927"/>
    <w:rsid w:val="001259D4"/>
    <w:rsid w:val="0014156D"/>
    <w:rsid w:val="001454BB"/>
    <w:rsid w:val="00145F7B"/>
    <w:rsid w:val="00171B94"/>
    <w:rsid w:val="001F5793"/>
    <w:rsid w:val="002071FF"/>
    <w:rsid w:val="00225EDA"/>
    <w:rsid w:val="002407F3"/>
    <w:rsid w:val="00250ABC"/>
    <w:rsid w:val="002B4FAB"/>
    <w:rsid w:val="002D5690"/>
    <w:rsid w:val="00332A96"/>
    <w:rsid w:val="0034562E"/>
    <w:rsid w:val="003C6C94"/>
    <w:rsid w:val="004054F7"/>
    <w:rsid w:val="004141D5"/>
    <w:rsid w:val="00460E29"/>
    <w:rsid w:val="00495D23"/>
    <w:rsid w:val="004D7537"/>
    <w:rsid w:val="00546D58"/>
    <w:rsid w:val="00581AA0"/>
    <w:rsid w:val="006014D8"/>
    <w:rsid w:val="00616615"/>
    <w:rsid w:val="00627844"/>
    <w:rsid w:val="006636C7"/>
    <w:rsid w:val="006F6D5B"/>
    <w:rsid w:val="00763BFC"/>
    <w:rsid w:val="00777E63"/>
    <w:rsid w:val="007A2897"/>
    <w:rsid w:val="007E0C1A"/>
    <w:rsid w:val="007E331E"/>
    <w:rsid w:val="008108C7"/>
    <w:rsid w:val="00870E55"/>
    <w:rsid w:val="00881B3C"/>
    <w:rsid w:val="00884355"/>
    <w:rsid w:val="0095014D"/>
    <w:rsid w:val="009D645E"/>
    <w:rsid w:val="009E1A0B"/>
    <w:rsid w:val="009E3E57"/>
    <w:rsid w:val="009F3E99"/>
    <w:rsid w:val="00A5792C"/>
    <w:rsid w:val="00BB0260"/>
    <w:rsid w:val="00BC6D71"/>
    <w:rsid w:val="00C176F4"/>
    <w:rsid w:val="00C21B16"/>
    <w:rsid w:val="00C36A28"/>
    <w:rsid w:val="00C816D5"/>
    <w:rsid w:val="00C95ECC"/>
    <w:rsid w:val="00CB78D6"/>
    <w:rsid w:val="00D0055B"/>
    <w:rsid w:val="00D65DC5"/>
    <w:rsid w:val="00DD314A"/>
    <w:rsid w:val="00E07B74"/>
    <w:rsid w:val="00E21B95"/>
    <w:rsid w:val="00E53CE0"/>
    <w:rsid w:val="00F9588D"/>
    <w:rsid w:val="00FA0037"/>
    <w:rsid w:val="00FA2378"/>
    <w:rsid w:val="00FB1C66"/>
    <w:rsid w:val="062042FF"/>
    <w:rsid w:val="073F5465"/>
    <w:rsid w:val="09C052F4"/>
    <w:rsid w:val="0DD0370A"/>
    <w:rsid w:val="18B7745D"/>
    <w:rsid w:val="1C6B6E6A"/>
    <w:rsid w:val="1F574BC7"/>
    <w:rsid w:val="2350372C"/>
    <w:rsid w:val="29A31C65"/>
    <w:rsid w:val="2B510B90"/>
    <w:rsid w:val="2DA25D7E"/>
    <w:rsid w:val="35DE29EF"/>
    <w:rsid w:val="3B3B29ED"/>
    <w:rsid w:val="46A7071F"/>
    <w:rsid w:val="46E82614"/>
    <w:rsid w:val="4B6B176A"/>
    <w:rsid w:val="535E2002"/>
    <w:rsid w:val="55FE08A2"/>
    <w:rsid w:val="588A2E43"/>
    <w:rsid w:val="58B926C3"/>
    <w:rsid w:val="58FD29E1"/>
    <w:rsid w:val="5D2A4E3C"/>
    <w:rsid w:val="66135203"/>
    <w:rsid w:val="66EC2052"/>
    <w:rsid w:val="69FB032E"/>
    <w:rsid w:val="69FF38D8"/>
    <w:rsid w:val="6EEF5D20"/>
    <w:rsid w:val="73FA7026"/>
    <w:rsid w:val="74AC0C6B"/>
    <w:rsid w:val="78E6788B"/>
    <w:rsid w:val="792153A5"/>
    <w:rsid w:val="7DBF68F9"/>
    <w:rsid w:val="7DDB4F99"/>
    <w:rsid w:val="D6FDC65B"/>
    <w:rsid w:val="FFB3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Title"/>
    <w:basedOn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next w:val="7"/>
    <w:unhideWhenUsed/>
    <w:qFormat/>
    <w:uiPriority w:val="99"/>
    <w:pPr>
      <w:widowControl w:val="0"/>
    </w:pPr>
    <w:rPr>
      <w:rFonts w:ascii="Times New Roman" w:hAnsi="Times New Roman" w:eastAsia="宋体" w:cs="Times New Roman"/>
      <w:b/>
      <w:bCs/>
      <w:color w:val="00000A"/>
      <w:sz w:val="21"/>
      <w:lang w:val="en-US" w:eastAsia="zh-CN" w:bidi="hi-IN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1">
    <w:name w:val="强调1"/>
    <w:basedOn w:val="18"/>
    <w:qFormat/>
    <w:uiPriority w:val="20"/>
    <w:rPr>
      <w:i/>
      <w:iCs/>
    </w:rPr>
  </w:style>
  <w:style w:type="character" w:customStyle="1" w:styleId="22">
    <w:name w:val="Internet 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页眉 Char"/>
    <w:basedOn w:val="18"/>
    <w:qFormat/>
    <w:uiPriority w:val="0"/>
    <w:rPr>
      <w:sz w:val="18"/>
      <w:szCs w:val="18"/>
    </w:rPr>
  </w:style>
  <w:style w:type="character" w:customStyle="1" w:styleId="24">
    <w:name w:val="页脚 Char"/>
    <w:basedOn w:val="18"/>
    <w:qFormat/>
    <w:uiPriority w:val="99"/>
    <w:rPr>
      <w:sz w:val="18"/>
      <w:szCs w:val="18"/>
    </w:rPr>
  </w:style>
  <w:style w:type="character" w:customStyle="1" w:styleId="25">
    <w:name w:val="标题 1 Char"/>
    <w:basedOn w:val="18"/>
    <w:qFormat/>
    <w:uiPriority w:val="9"/>
    <w:rPr>
      <w:b/>
      <w:bCs/>
      <w:sz w:val="44"/>
      <w:szCs w:val="44"/>
    </w:rPr>
  </w:style>
  <w:style w:type="character" w:customStyle="1" w:styleId="26">
    <w:name w:val="标题 2 Char"/>
    <w:basedOn w:val="18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qFormat/>
    <w:uiPriority w:val="9"/>
    <w:rPr>
      <w:b/>
      <w:bCs/>
      <w:sz w:val="32"/>
      <w:szCs w:val="32"/>
    </w:rPr>
  </w:style>
  <w:style w:type="character" w:customStyle="1" w:styleId="28">
    <w:name w:val="页脚 Char1"/>
    <w:basedOn w:val="18"/>
    <w:qFormat/>
    <w:uiPriority w:val="0"/>
    <w:rPr>
      <w:sz w:val="18"/>
      <w:szCs w:val="18"/>
    </w:rPr>
  </w:style>
  <w:style w:type="character" w:customStyle="1" w:styleId="29">
    <w:name w:val="标题 4 Char"/>
    <w:basedOn w:val="18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translated-span"/>
    <w:basedOn w:val="18"/>
    <w:qFormat/>
    <w:uiPriority w:val="0"/>
  </w:style>
  <w:style w:type="character" w:customStyle="1" w:styleId="31">
    <w:name w:val="批注文字 Char"/>
    <w:basedOn w:val="18"/>
    <w:semiHidden/>
    <w:qFormat/>
    <w:uiPriority w:val="99"/>
  </w:style>
  <w:style w:type="character" w:customStyle="1" w:styleId="32">
    <w:name w:val="批注主题 Char"/>
    <w:basedOn w:val="31"/>
    <w:semiHidden/>
    <w:qFormat/>
    <w:uiPriority w:val="99"/>
    <w:rPr>
      <w:b/>
      <w:bCs/>
    </w:rPr>
  </w:style>
  <w:style w:type="character" w:customStyle="1" w:styleId="33">
    <w:name w:val="批注框文本 Char"/>
    <w:basedOn w:val="18"/>
    <w:semiHidden/>
    <w:qFormat/>
    <w:uiPriority w:val="99"/>
    <w:rPr>
      <w:sz w:val="18"/>
      <w:szCs w:val="18"/>
    </w:rPr>
  </w:style>
  <w:style w:type="character" w:customStyle="1" w:styleId="34">
    <w:name w:val="HTML 预设格式 Char"/>
    <w:basedOn w:val="18"/>
    <w:qFormat/>
    <w:uiPriority w:val="99"/>
    <w:rPr>
      <w:rFonts w:ascii="宋体" w:hAnsi="宋体" w:cs="宋体"/>
      <w:sz w:val="24"/>
      <w:szCs w:val="24"/>
    </w:rPr>
  </w:style>
  <w:style w:type="paragraph" w:customStyle="1" w:styleId="3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7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8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列出段落1"/>
    <w:basedOn w:val="1"/>
    <w:qFormat/>
    <w:uiPriority w:val="34"/>
    <w:pPr>
      <w:ind w:firstLine="420"/>
    </w:pPr>
  </w:style>
  <w:style w:type="paragraph" w:customStyle="1" w:styleId="40">
    <w:name w:val="表格内容"/>
    <w:basedOn w:val="1"/>
    <w:qFormat/>
    <w:uiPriority w:val="0"/>
  </w:style>
  <w:style w:type="paragraph" w:customStyle="1" w:styleId="41">
    <w:name w:val="表格标题"/>
    <w:basedOn w:val="40"/>
    <w:qFormat/>
    <w:uiPriority w:val="0"/>
  </w:style>
  <w:style w:type="paragraph" w:customStyle="1" w:styleId="42">
    <w:name w:val="列表段落1"/>
    <w:basedOn w:val="1"/>
    <w:qFormat/>
    <w:uiPriority w:val="34"/>
    <w:pPr>
      <w:ind w:firstLine="420"/>
    </w:pPr>
  </w:style>
  <w:style w:type="paragraph" w:customStyle="1" w:styleId="43">
    <w:name w:val="Table Contents"/>
    <w:basedOn w:val="1"/>
    <w:qFormat/>
    <w:uiPriority w:val="0"/>
  </w:style>
  <w:style w:type="paragraph" w:customStyle="1" w:styleId="44">
    <w:name w:val="Table Heading"/>
    <w:basedOn w:val="43"/>
    <w:qFormat/>
    <w:uiPriority w:val="0"/>
  </w:style>
  <w:style w:type="paragraph" w:styleId="4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8792</Words>
  <Characters>50119</Characters>
  <Lines>417</Lines>
  <Paragraphs>117</Paragraphs>
  <TotalTime>0</TotalTime>
  <ScaleCrop>false</ScaleCrop>
  <LinksUpToDate>false</LinksUpToDate>
  <CharactersWithSpaces>58794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2020-10-30T09:39:00Z</dcterms:created>
  <dc:creator>T stark</dc:creator>
  <cp:lastModifiedBy>zrq</cp:lastModifiedBy>
  <dcterms:modified xsi:type="dcterms:W3CDTF">2021-07-06T18:56:10Z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2052-11.1.0.10161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BBE5E43E4E274C8DBC4708F42292DE4B</vt:lpwstr>
  </property>
</Properties>
</file>