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Begriffe für Agentur-Dashboards &amp; Cursor-Anwendungen</w:t>
      </w:r>
    </w:p>
    <w:p>
      <w:pPr>
        <w:pStyle w:val="Heading1"/>
      </w:pPr>
      <w:r>
        <w:t>🔧 Technik &amp; Entwicklung</w:t>
      </w:r>
    </w:p>
    <w:p>
      <w:r>
        <w:rPr>
          <w:b/>
        </w:rPr>
        <w:t xml:space="preserve">Frontend: </w:t>
      </w:r>
      <w:r>
        <w:t>Der Teil des Dashboards, den der Kunde sieht (UI, Design, Interaktion). Technologien: HTML, CSS, JavaScript, React, Next.js.</w:t>
      </w:r>
    </w:p>
    <w:p>
      <w:r>
        <w:rPr>
          <w:b/>
        </w:rPr>
        <w:t xml:space="preserve">Backend: </w:t>
      </w:r>
      <w:r>
        <w:t>Der „unsichtbare“ Teil, der Daten verarbeitet, APIs anbietet und die Logik regelt. Technologien: Node.js, Python (Flask, FastAPI), Datenbanken.</w:t>
      </w:r>
    </w:p>
    <w:p>
      <w:r>
        <w:rPr>
          <w:b/>
        </w:rPr>
        <w:t xml:space="preserve">API (Application Programming Interface): </w:t>
      </w:r>
      <w:r>
        <w:t>Eine Schnittstelle, über die Systeme (z. B. das Dashboard und Automatisierungstools wie n8n) Daten austauschen können.</w:t>
      </w:r>
    </w:p>
    <w:p>
      <w:r>
        <w:rPr>
          <w:b/>
        </w:rPr>
        <w:t xml:space="preserve">Datenbank: </w:t>
      </w:r>
      <w:r>
        <w:t>Speichert dauerhaft Informationen wie Logs, Kundendaten oder Ergebnisse. Beispiele: PostgreSQL, MongoDB, SQLite.</w:t>
      </w:r>
    </w:p>
    <w:p>
      <w:r>
        <w:rPr>
          <w:b/>
        </w:rPr>
        <w:t xml:space="preserve">Full-Stack: </w:t>
      </w:r>
      <w:r>
        <w:t>Bezeichnet die Kombination von Frontend und Backend – also die komplette Webanwendung.</w:t>
      </w:r>
    </w:p>
    <w:p>
      <w:pPr>
        <w:pStyle w:val="Heading1"/>
      </w:pPr>
      <w:r>
        <w:t>📊 Dashboard &amp; Visualisierung</w:t>
      </w:r>
    </w:p>
    <w:p>
      <w:r>
        <w:rPr>
          <w:b/>
        </w:rPr>
        <w:t xml:space="preserve">Chart/Graph: </w:t>
      </w:r>
      <w:r>
        <w:t>Visuelle Darstellung von Daten (z. B. Balken-, Linien- oder Kreisdiagramme). Tools: Chart.js, Recharts, ApexCharts.</w:t>
      </w:r>
    </w:p>
    <w:p>
      <w:r>
        <w:rPr>
          <w:b/>
        </w:rPr>
        <w:t xml:space="preserve">UI (User Interface): </w:t>
      </w:r>
      <w:r>
        <w:t>Die Oberfläche, mit der der Nutzer arbeitet. Ziel: einfache, intuitive Nutzung.</w:t>
      </w:r>
    </w:p>
    <w:p>
      <w:r>
        <w:rPr>
          <w:b/>
        </w:rPr>
        <w:t xml:space="preserve">UX (User Experience): </w:t>
      </w:r>
      <w:r>
        <w:t>Das Gesamterlebnis des Nutzers – wie verständlich, angenehm und effizient die Anwendung ist.</w:t>
      </w:r>
    </w:p>
    <w:p>
      <w:r>
        <w:rPr>
          <w:b/>
        </w:rPr>
        <w:t xml:space="preserve">Realtime-Daten: </w:t>
      </w:r>
      <w:r>
        <w:t>Daten, die live im Dashboard erscheinen, ohne dass man manuell aktualisieren muss (z. B. über Websockets).</w:t>
      </w:r>
    </w:p>
    <w:p>
      <w:r>
        <w:rPr>
          <w:b/>
        </w:rPr>
        <w:t xml:space="preserve">Log (Protokoll): </w:t>
      </w:r>
      <w:r>
        <w:t>Eine Aufzeichnung, was im System passiert ist (z. B. wann welcher Automatisierungs-Task gestartet wurde).</w:t>
      </w:r>
    </w:p>
    <w:p>
      <w:pPr>
        <w:pStyle w:val="Heading1"/>
      </w:pPr>
      <w:r>
        <w:t>🛠 Automatisierung &amp; Integration</w:t>
      </w:r>
    </w:p>
    <w:p>
      <w:r>
        <w:rPr>
          <w:b/>
        </w:rPr>
        <w:t xml:space="preserve">Webhook: </w:t>
      </w:r>
      <w:r>
        <w:t>Eine Art 'Internet-Tür', an die andere Tools (wie Zapier oder n8n) Daten schicken können – direkt ins Dashboard.</w:t>
      </w:r>
    </w:p>
    <w:p>
      <w:r>
        <w:rPr>
          <w:b/>
        </w:rPr>
        <w:t xml:space="preserve">Cronjob: </w:t>
      </w:r>
      <w:r>
        <w:t>Eine zeitgesteuerte Aktion (z. B. 'führe jeden Tag um 08:00 Uhr eine Aufgabe aus').</w:t>
      </w:r>
    </w:p>
    <w:p>
      <w:r>
        <w:rPr>
          <w:b/>
        </w:rPr>
        <w:t xml:space="preserve">n8n / Zapier / Make: </w:t>
      </w:r>
      <w:r>
        <w:t>Automatisierungstools, mit denen man ohne viel Code Abläufe zwischen Apps bauen kann.</w:t>
      </w:r>
    </w:p>
    <w:p>
      <w:r>
        <w:rPr>
          <w:b/>
        </w:rPr>
        <w:t xml:space="preserve">Script: </w:t>
      </w:r>
      <w:r>
        <w:t>Kleiner Codeblock, der z. B. eine Aufgabe automatisch erledigt (z. B. CSV importieren, API abfragen).</w:t>
      </w:r>
    </w:p>
    <w:p>
      <w:pPr>
        <w:pStyle w:val="Heading1"/>
      </w:pPr>
      <w:r>
        <w:t>🔐 Sicherheit &amp; Zugriff</w:t>
      </w:r>
    </w:p>
    <w:p>
      <w:r>
        <w:rPr>
          <w:b/>
        </w:rPr>
        <w:t xml:space="preserve">Auth / Authentication: </w:t>
      </w:r>
      <w:r>
        <w:t>Zugangskontrolle – der Login-Prozess, um Benutzer zu identifizieren. Tools: Auth.js, JWT, OAuth.</w:t>
      </w:r>
    </w:p>
    <w:p>
      <w:r>
        <w:rPr>
          <w:b/>
        </w:rPr>
        <w:t xml:space="preserve">Authorization: </w:t>
      </w:r>
      <w:r>
        <w:t>Rechtevergabe – wer darf was im Dashboard sehen oder tun?</w:t>
      </w:r>
    </w:p>
    <w:p>
      <w:r>
        <w:rPr>
          <w:b/>
        </w:rPr>
        <w:t xml:space="preserve">Token: </w:t>
      </w:r>
      <w:r>
        <w:t>Eine Art digitaler Schlüssel, der zeigt, dass ein Nutzer oder ein System autorisiert ist.</w:t>
      </w:r>
    </w:p>
    <w:p>
      <w:r>
        <w:rPr>
          <w:b/>
        </w:rPr>
        <w:t xml:space="preserve">HTTPS: </w:t>
      </w:r>
      <w:r>
        <w:t>Verschlüsselte Verbindung zwischen Server und Nutzer – essenziell für sichere Dashboards.</w:t>
      </w:r>
    </w:p>
    <w:p>
      <w:pPr>
        <w:pStyle w:val="Heading1"/>
      </w:pPr>
      <w:r>
        <w:t>🧠 Cursor &amp; KI-Unterstützung</w:t>
      </w:r>
    </w:p>
    <w:p>
      <w:r>
        <w:rPr>
          <w:b/>
        </w:rPr>
        <w:t xml:space="preserve">Autocompletion: </w:t>
      </w:r>
      <w:r>
        <w:t>Cursor schlägt Codezeilen oder Befehle automatisch vor, basierend auf dem bisherigen Code.</w:t>
      </w:r>
    </w:p>
    <w:p>
      <w:r>
        <w:rPr>
          <w:b/>
        </w:rPr>
        <w:t xml:space="preserve">Code Refactoring: </w:t>
      </w:r>
      <w:r>
        <w:t>Verbesserung des Codes (z. B. lesbarer, performanter), ohne sein Verhalten zu ändern – Cursor hilft dir dabei.</w:t>
      </w:r>
    </w:p>
    <w:p>
      <w:r>
        <w:rPr>
          <w:b/>
        </w:rPr>
        <w:t xml:space="preserve">Prompt Engineering: </w:t>
      </w:r>
      <w:r>
        <w:t>Wenn du KI-gestützt z. B. sagst: „Schreibe mir ein Python-Skript, das Daten aus dieser API zieht“ – die Art, wie du diese Anweisung formulierst.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