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7297" w14:textId="77777777" w:rsidR="00D41E4C" w:rsidRDefault="00D41E4C" w:rsidP="00D41E4C">
      <w:pPr>
        <w:jc w:val="center"/>
        <w:rPr>
          <w:b/>
          <w:i/>
          <w:sz w:val="20"/>
          <w:szCs w:val="20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41E4C" w14:paraId="0876A23E" w14:textId="77777777" w:rsidTr="00D41E4C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CB7C23B" w14:textId="77777777" w:rsidR="00D41E4C" w:rsidRDefault="00D41E4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03CE25F" wp14:editId="3AC51048">
                  <wp:extent cx="733425" cy="828675"/>
                  <wp:effectExtent l="0" t="0" r="9525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A324D5" w14:textId="77777777" w:rsidR="00D41E4C" w:rsidRDefault="00D41E4C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DC8B93A" w14:textId="77777777" w:rsidR="00D41E4C" w:rsidRDefault="00D41E4C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3AD287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AB731D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</w:p>
    <w:p w14:paraId="456BF2DB" w14:textId="77777777" w:rsidR="00D41E4C" w:rsidRP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Системы обработки информации и управления</w:t>
      </w:r>
    </w:p>
    <w:p w14:paraId="595094CC" w14:textId="77777777" w:rsidR="00D41E4C" w:rsidRDefault="00D41E4C" w:rsidP="00D41E4C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3693CC4" w14:textId="5006C993" w:rsidR="00D41E4C" w:rsidRDefault="008C4EBD" w:rsidP="00D41E4C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334C3">
        <w:rPr>
          <w:b/>
          <w:sz w:val="28"/>
        </w:rPr>
        <w:t>2</w:t>
      </w:r>
    </w:p>
    <w:p w14:paraId="41CBDC73" w14:textId="77777777" w:rsidR="006334C3" w:rsidRDefault="00D41E4C" w:rsidP="006334C3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</w:rPr>
      </w:pPr>
      <w:r w:rsidRPr="00D41E4C">
        <w:rPr>
          <w:bCs w:val="0"/>
          <w:kern w:val="0"/>
          <w:sz w:val="28"/>
          <w:szCs w:val="20"/>
        </w:rPr>
        <w:t xml:space="preserve">Дисциплина: </w:t>
      </w:r>
      <w:r w:rsidR="00256D9A" w:rsidRPr="00256D9A">
        <w:rPr>
          <w:bCs w:val="0"/>
          <w:kern w:val="0"/>
          <w:sz w:val="28"/>
          <w:szCs w:val="20"/>
        </w:rPr>
        <w:t xml:space="preserve"> </w:t>
      </w:r>
      <w:r w:rsidR="006334C3" w:rsidRPr="006334C3">
        <w:rPr>
          <w:bCs w:val="0"/>
          <w:kern w:val="0"/>
          <w:sz w:val="28"/>
          <w:szCs w:val="20"/>
        </w:rPr>
        <w:t>Технологии машинного обучения</w:t>
      </w:r>
    </w:p>
    <w:p w14:paraId="774CD8D5" w14:textId="44D511BA" w:rsidR="00D41E4C" w:rsidRPr="00256D9A" w:rsidRDefault="00D41E4C" w:rsidP="00D41E4C">
      <w:pPr>
        <w:pStyle w:val="1"/>
        <w:shd w:val="clear" w:color="auto" w:fill="FFFFFF"/>
        <w:jc w:val="center"/>
        <w:rPr>
          <w:bCs w:val="0"/>
          <w:kern w:val="0"/>
          <w:sz w:val="28"/>
          <w:szCs w:val="20"/>
        </w:rPr>
      </w:pPr>
    </w:p>
    <w:p w14:paraId="5A2754F8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F39605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CF152E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6C7DF8" w14:textId="1CD07752" w:rsidR="00D41E4C" w:rsidRDefault="00D41E4C" w:rsidP="00D41E4C">
      <w:pPr>
        <w:spacing w:before="2760"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>
        <w:rPr>
          <w:b/>
        </w:rPr>
        <w:t>РТ5-</w:t>
      </w:r>
      <w:r w:rsidR="00256D9A" w:rsidRPr="006334C3">
        <w:rPr>
          <w:b/>
        </w:rPr>
        <w:t>61</w:t>
      </w:r>
      <w:r>
        <w:rPr>
          <w:b/>
        </w:rPr>
        <w:t>Б             __________________     А.Г. Обрезкова</w:t>
      </w:r>
    </w:p>
    <w:p w14:paraId="3C298164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F559B31" w14:textId="77777777" w:rsidR="00D41E4C" w:rsidRDefault="00D41E4C" w:rsidP="00D41E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2F73AE" w14:textId="77777777" w:rsidR="00D41E4C" w:rsidRDefault="00D41E4C" w:rsidP="00D41E4C">
      <w:pPr>
        <w:spacing w:line="300" w:lineRule="exact"/>
        <w:rPr>
          <w:sz w:val="28"/>
          <w:szCs w:val="20"/>
        </w:rPr>
      </w:pPr>
    </w:p>
    <w:p w14:paraId="61759B9F" w14:textId="243366AC" w:rsidR="00D41E4C" w:rsidRDefault="00D41E4C" w:rsidP="00D41E4C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</w:t>
      </w:r>
      <w:r w:rsidR="006334C3">
        <w:rPr>
          <w:b/>
        </w:rPr>
        <w:t xml:space="preserve">     </w:t>
      </w:r>
      <w:r w:rsidR="00C841F5">
        <w:rPr>
          <w:b/>
        </w:rPr>
        <w:t xml:space="preserve"> </w:t>
      </w:r>
      <w:r w:rsidR="006334C3">
        <w:rPr>
          <w:b/>
        </w:rPr>
        <w:t>Ю.Е. Гапанюк</w:t>
      </w:r>
    </w:p>
    <w:p w14:paraId="77E0128D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6A34ABB9" w14:textId="77777777" w:rsidR="00D41E4C" w:rsidRDefault="00D41E4C" w:rsidP="00D41E4C"/>
    <w:p w14:paraId="01ACC5D5" w14:textId="77777777" w:rsidR="00D41E4C" w:rsidRDefault="00D41E4C" w:rsidP="00D41E4C"/>
    <w:p w14:paraId="5C2E25E3" w14:textId="77777777" w:rsidR="00D41E4C" w:rsidRDefault="00D41E4C" w:rsidP="00D41E4C"/>
    <w:p w14:paraId="14376CC3" w14:textId="26BF3A8F" w:rsidR="006334C3" w:rsidRDefault="008C4EBD" w:rsidP="006334C3">
      <w:pPr>
        <w:jc w:val="center"/>
        <w:rPr>
          <w:lang w:val="en-US"/>
        </w:rPr>
      </w:pPr>
      <w:r>
        <w:t>Москва, 20</w:t>
      </w:r>
      <w:r w:rsidR="00256D9A">
        <w:rPr>
          <w:lang w:val="en-US"/>
        </w:rPr>
        <w:t>20</w:t>
      </w:r>
    </w:p>
    <w:p w14:paraId="11015390" w14:textId="77777777" w:rsidR="006334C3" w:rsidRDefault="006334C3" w:rsidP="006334C3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lastRenderedPageBreak/>
        <w:t>Изучение библиотек обработки данных.</w:t>
      </w:r>
    </w:p>
    <w:p w14:paraId="7AEF7920" w14:textId="77777777" w:rsidR="006334C3" w:rsidRDefault="006334C3" w:rsidP="006334C3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библиотеки обработки данных Pandas.</w:t>
      </w:r>
    </w:p>
    <w:p w14:paraId="231325C7" w14:textId="3298F998" w:rsidR="00C62161" w:rsidRDefault="006334C3" w:rsidP="008C4EBD">
      <w:pPr>
        <w:jc w:val="center"/>
      </w:pPr>
      <w:r w:rsidRPr="006334C3">
        <w:drawing>
          <wp:inline distT="0" distB="0" distL="0" distR="0" wp14:anchorId="6E122CB5" wp14:editId="4C3BF0FD">
            <wp:extent cx="5940425" cy="5909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1456" w14:textId="65E3A4C6" w:rsidR="006334C3" w:rsidRDefault="006334C3" w:rsidP="008C4EBD">
      <w:pPr>
        <w:jc w:val="center"/>
      </w:pPr>
      <w:bookmarkStart w:id="0" w:name="_GoBack"/>
      <w:r w:rsidRPr="006334C3">
        <w:lastRenderedPageBreak/>
        <w:drawing>
          <wp:inline distT="0" distB="0" distL="0" distR="0" wp14:anchorId="617394D9" wp14:editId="63E867D1">
            <wp:extent cx="5940425" cy="6932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3536B0" w14:textId="0996727E" w:rsidR="006334C3" w:rsidRPr="006334C3" w:rsidRDefault="006334C3" w:rsidP="008C4EBD">
      <w:pPr>
        <w:jc w:val="center"/>
      </w:pPr>
      <w:r w:rsidRPr="006334C3">
        <w:lastRenderedPageBreak/>
        <w:drawing>
          <wp:inline distT="0" distB="0" distL="0" distR="0" wp14:anchorId="6BB30072" wp14:editId="60C3BBA2">
            <wp:extent cx="5940425" cy="6566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C3" w:rsidRPr="0063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59"/>
    <w:rsid w:val="001C3EBD"/>
    <w:rsid w:val="00256D9A"/>
    <w:rsid w:val="003A402A"/>
    <w:rsid w:val="006334C3"/>
    <w:rsid w:val="007B3063"/>
    <w:rsid w:val="00883F37"/>
    <w:rsid w:val="008C4EBD"/>
    <w:rsid w:val="009E5DA6"/>
    <w:rsid w:val="00AB5ECB"/>
    <w:rsid w:val="00C1521F"/>
    <w:rsid w:val="00C4153A"/>
    <w:rsid w:val="00C62161"/>
    <w:rsid w:val="00C841F5"/>
    <w:rsid w:val="00D41E4C"/>
    <w:rsid w:val="00D65897"/>
    <w:rsid w:val="00D801CF"/>
    <w:rsid w:val="00DB6A36"/>
    <w:rsid w:val="00DF1C11"/>
    <w:rsid w:val="00E53F88"/>
    <w:rsid w:val="00F3710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AB9"/>
  <w15:docId w15:val="{BEEF7C85-F857-4B10-995A-6B293BE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21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6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A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621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34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6334C3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633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0AF39-E233-4729-9B6C-5D5F14EF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Anastasia Obrezkova</cp:lastModifiedBy>
  <cp:revision>8</cp:revision>
  <dcterms:created xsi:type="dcterms:W3CDTF">2019-02-15T06:43:00Z</dcterms:created>
  <dcterms:modified xsi:type="dcterms:W3CDTF">2020-04-06T13:07:00Z</dcterms:modified>
</cp:coreProperties>
</file>