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1E" w:rsidRPr="0094023D" w:rsidRDefault="004E4D7C" w:rsidP="009402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023D">
        <w:rPr>
          <w:rFonts w:ascii="Times New Roman" w:hAnsi="Times New Roman" w:cs="Times New Roman"/>
          <w:sz w:val="24"/>
          <w:szCs w:val="24"/>
        </w:rPr>
        <w:t>Works Cited</w:t>
      </w:r>
    </w:p>
    <w:p w:rsidR="004E4D7C" w:rsidRPr="0094023D" w:rsidRDefault="004E4D7C" w:rsidP="0094023D">
      <w:pPr>
        <w:pStyle w:val="NormalWeb"/>
        <w:spacing w:line="480" w:lineRule="auto"/>
        <w:ind w:left="567" w:hanging="567"/>
      </w:pPr>
      <w:proofErr w:type="spellStart"/>
      <w:r w:rsidRPr="0094023D">
        <w:t>Geronimi</w:t>
      </w:r>
      <w:proofErr w:type="spellEnd"/>
      <w:r w:rsidRPr="0094023D">
        <w:t xml:space="preserve">, Clyde, director. </w:t>
      </w:r>
      <w:r w:rsidRPr="0094023D">
        <w:rPr>
          <w:i/>
          <w:iCs/>
        </w:rPr>
        <w:t>Cinderella</w:t>
      </w:r>
      <w:r w:rsidRPr="0094023D">
        <w:t>. Walt Disney, 1950.</w:t>
      </w:r>
    </w:p>
    <w:p w:rsidR="004E4D7C" w:rsidRPr="0094023D" w:rsidRDefault="004E4D7C" w:rsidP="0094023D">
      <w:pPr>
        <w:pStyle w:val="NormalWeb"/>
        <w:spacing w:line="480" w:lineRule="auto"/>
        <w:ind w:left="567" w:hanging="567"/>
      </w:pPr>
      <w:proofErr w:type="spellStart"/>
      <w:r w:rsidRPr="0094023D">
        <w:t>Geronimi</w:t>
      </w:r>
      <w:proofErr w:type="spellEnd"/>
      <w:r w:rsidRPr="0094023D">
        <w:t xml:space="preserve">, Clyde, director. </w:t>
      </w:r>
      <w:r w:rsidRPr="0094023D">
        <w:rPr>
          <w:i/>
          <w:iCs/>
        </w:rPr>
        <w:t>Sleeping Beauty</w:t>
      </w:r>
      <w:r w:rsidRPr="0094023D">
        <w:t>. Walt Disney, 1959.</w:t>
      </w:r>
    </w:p>
    <w:p w:rsidR="004E4D7C" w:rsidRPr="0094023D" w:rsidRDefault="004E4D7C" w:rsidP="0094023D">
      <w:pPr>
        <w:pStyle w:val="NormalWeb"/>
        <w:spacing w:line="480" w:lineRule="auto"/>
        <w:ind w:left="567" w:hanging="567"/>
      </w:pPr>
      <w:proofErr w:type="spellStart"/>
      <w:r w:rsidRPr="0094023D">
        <w:t>Greno</w:t>
      </w:r>
      <w:proofErr w:type="spellEnd"/>
      <w:r w:rsidRPr="0094023D">
        <w:t xml:space="preserve">, Nathan and Byron Howard, directors. </w:t>
      </w:r>
      <w:r w:rsidRPr="0094023D">
        <w:rPr>
          <w:i/>
          <w:iCs/>
        </w:rPr>
        <w:t>Tangled</w:t>
      </w:r>
      <w:r w:rsidRPr="0094023D">
        <w:t>. Walt Disney Animation Studios, 2010.</w:t>
      </w:r>
    </w:p>
    <w:p w:rsidR="004E4D7C" w:rsidRPr="0094023D" w:rsidRDefault="004E4D7C" w:rsidP="0094023D">
      <w:pPr>
        <w:pStyle w:val="NormalWeb"/>
        <w:spacing w:line="480" w:lineRule="auto"/>
        <w:ind w:left="567" w:hanging="567"/>
      </w:pPr>
      <w:r w:rsidRPr="0094023D">
        <w:t xml:space="preserve">Hallett, Martin, and Barbara </w:t>
      </w:r>
      <w:proofErr w:type="spellStart"/>
      <w:r w:rsidRPr="0094023D">
        <w:t>Karasek</w:t>
      </w:r>
      <w:proofErr w:type="spellEnd"/>
      <w:r w:rsidRPr="0094023D">
        <w:t xml:space="preserve">. </w:t>
      </w:r>
      <w:r w:rsidRPr="0094023D">
        <w:rPr>
          <w:i/>
          <w:iCs/>
        </w:rPr>
        <w:t>Folk &amp; Fairy</w:t>
      </w:r>
      <w:bookmarkStart w:id="0" w:name="_GoBack"/>
      <w:bookmarkEnd w:id="0"/>
      <w:r w:rsidRPr="0094023D">
        <w:rPr>
          <w:i/>
          <w:iCs/>
        </w:rPr>
        <w:t xml:space="preserve"> Tales</w:t>
      </w:r>
      <w:r w:rsidRPr="0094023D">
        <w:t>. Broadview, 2009.</w:t>
      </w:r>
    </w:p>
    <w:p w:rsidR="004E4D7C" w:rsidRPr="0094023D" w:rsidRDefault="004E4D7C" w:rsidP="0094023D">
      <w:pPr>
        <w:pStyle w:val="NormalWeb"/>
        <w:spacing w:line="480" w:lineRule="auto"/>
        <w:ind w:left="567" w:hanging="567"/>
      </w:pPr>
      <w:r w:rsidRPr="0094023D">
        <w:t xml:space="preserve">Trousdale, Gary and Kirk Wise, directors. </w:t>
      </w:r>
      <w:r w:rsidRPr="0094023D">
        <w:rPr>
          <w:i/>
          <w:iCs/>
        </w:rPr>
        <w:t>Beauty and the Beast</w:t>
      </w:r>
      <w:r w:rsidRPr="0094023D">
        <w:t>. Walt Disney Animation Studios, 1991.</w:t>
      </w:r>
    </w:p>
    <w:p w:rsidR="004E4D7C" w:rsidRDefault="004E4D7C" w:rsidP="004E4D7C"/>
    <w:p w:rsidR="004E4D7C" w:rsidRDefault="004E4D7C" w:rsidP="004E4D7C">
      <w:pPr>
        <w:jc w:val="center"/>
      </w:pPr>
    </w:p>
    <w:sectPr w:rsidR="004E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7C"/>
    <w:rsid w:val="000213CA"/>
    <w:rsid w:val="004E4D7C"/>
    <w:rsid w:val="0094023D"/>
    <w:rsid w:val="00FE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A0D9"/>
  <w15:chartTrackingRefBased/>
  <w15:docId w15:val="{226C3D90-9BB3-4B52-A3B4-FB436221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Padraig O'Brien</dc:creator>
  <cp:keywords/>
  <dc:description/>
  <cp:lastModifiedBy>Padraig O'Brien</cp:lastModifiedBy>
  <cp:revision>2</cp:revision>
  <dcterms:created xsi:type="dcterms:W3CDTF">2019-04-22T02:52:00Z</dcterms:created>
  <dcterms:modified xsi:type="dcterms:W3CDTF">2019-04-22T02:55:00Z</dcterms:modified>
</cp:coreProperties>
</file>