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3A" w:rsidRPr="00404E6D" w:rsidRDefault="009A6E3A" w:rsidP="00C42736">
      <w:pPr>
        <w:pBdr>
          <w:top w:val="single" w:sz="6" w:space="1" w:color="auto"/>
          <w:left w:val="single" w:sz="6" w:space="1" w:color="auto"/>
          <w:bottom w:val="single" w:sz="6" w:space="1" w:color="auto"/>
          <w:right w:val="single" w:sz="6" w:space="1" w:color="auto"/>
        </w:pBdr>
        <w:jc w:val="center"/>
        <w:rPr>
          <w:b/>
          <w:sz w:val="22"/>
          <w:szCs w:val="22"/>
        </w:rPr>
      </w:pPr>
      <w:r w:rsidRPr="00404E6D">
        <w:rPr>
          <w:b/>
          <w:sz w:val="22"/>
          <w:szCs w:val="22"/>
        </w:rPr>
        <w:t xml:space="preserve">CS 140 </w:t>
      </w:r>
      <w:r w:rsidR="00B01FB5">
        <w:rPr>
          <w:b/>
          <w:sz w:val="22"/>
          <w:szCs w:val="22"/>
        </w:rPr>
        <w:t>(Yang</w:t>
      </w:r>
      <w:r w:rsidR="00782B3B" w:rsidRPr="00404E6D">
        <w:rPr>
          <w:b/>
          <w:sz w:val="22"/>
          <w:szCs w:val="22"/>
        </w:rPr>
        <w:t xml:space="preserve">) </w:t>
      </w:r>
      <w:r w:rsidRPr="00404E6D">
        <w:rPr>
          <w:b/>
          <w:sz w:val="22"/>
          <w:szCs w:val="22"/>
        </w:rPr>
        <w:t>Introduction to Computer Science</w:t>
      </w:r>
      <w:r w:rsidR="00C42736">
        <w:rPr>
          <w:b/>
          <w:sz w:val="22"/>
          <w:szCs w:val="22"/>
        </w:rPr>
        <w:t xml:space="preserve">:      </w:t>
      </w:r>
      <w:r w:rsidR="00BD7123">
        <w:rPr>
          <w:b/>
          <w:sz w:val="22"/>
          <w:szCs w:val="22"/>
        </w:rPr>
        <w:t>Project #2</w:t>
      </w:r>
      <w:r w:rsidR="00FF0858">
        <w:rPr>
          <w:b/>
          <w:sz w:val="22"/>
          <w:szCs w:val="22"/>
        </w:rPr>
        <w:t xml:space="preserve"> (50 points)</w:t>
      </w:r>
      <w:bookmarkStart w:id="0" w:name="_GoBack"/>
      <w:bookmarkEnd w:id="0"/>
    </w:p>
    <w:p w:rsidR="00B01FB5" w:rsidRDefault="00B01FB5">
      <w:pPr>
        <w:rPr>
          <w:sz w:val="22"/>
          <w:szCs w:val="22"/>
        </w:rPr>
      </w:pPr>
    </w:p>
    <w:p w:rsidR="00420279" w:rsidRDefault="00420279" w:rsidP="00420279">
      <w:pPr>
        <w:pStyle w:val="AWNumList"/>
        <w:numPr>
          <w:ilvl w:val="0"/>
          <w:numId w:val="0"/>
        </w:numPr>
        <w:spacing w:after="0"/>
      </w:pPr>
      <w:r w:rsidRPr="00420279">
        <w:rPr>
          <w:sz w:val="22"/>
          <w:szCs w:val="22"/>
        </w:rPr>
        <w:t xml:space="preserve">Write </w:t>
      </w:r>
      <w:r>
        <w:t>a Java program to perform the task of Pizza Order</w:t>
      </w:r>
      <w:r w:rsidR="00FB2BE6">
        <w:t>.</w:t>
      </w:r>
    </w:p>
    <w:p w:rsidR="00FB2BE6" w:rsidRDefault="00FB2BE6" w:rsidP="00420279">
      <w:pPr>
        <w:pStyle w:val="AWNumList"/>
        <w:numPr>
          <w:ilvl w:val="0"/>
          <w:numId w:val="0"/>
        </w:numPr>
        <w:spacing w:after="0"/>
      </w:pPr>
    </w:p>
    <w:p w:rsidR="00420279" w:rsidRDefault="00420279" w:rsidP="00420279">
      <w:r>
        <w:t>(1) First the program prompts user to enter the size choice.</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//prompt user and get pizza size choice</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"Pizza Size (inches)   Cost");</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        10            $10.99");</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        12            $12.99");</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        14            $14.99");</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        16            $16.99");</w:t>
      </w:r>
    </w:p>
    <w:p w:rsidR="00420279" w:rsidRPr="003854DC" w:rsidRDefault="00420279" w:rsidP="00420279">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 xml:space="preserve">"What size pizza would you like?"); </w:t>
      </w:r>
    </w:p>
    <w:p w:rsidR="00420279" w:rsidRDefault="00420279" w:rsidP="00420279">
      <w:pPr>
        <w:pStyle w:val="AWNumList"/>
        <w:numPr>
          <w:ilvl w:val="0"/>
          <w:numId w:val="0"/>
        </w:numPr>
        <w:spacing w:after="0"/>
        <w:rPr>
          <w:rFonts w:ascii="Times-Roman" w:hAnsi="Times-Roman" w:cs="Times-Roman"/>
        </w:rPr>
      </w:pPr>
      <w:r>
        <w:rPr>
          <w:rFonts w:ascii="Times-Roman" w:hAnsi="Times-Roman" w:cs="Times-Roman"/>
        </w:rPr>
        <w:t>If wrong size entered, an error message will be displayed and the user will be asked to reenter. The user has</w:t>
      </w:r>
      <w:r w:rsidR="00FB2BE6">
        <w:rPr>
          <w:rFonts w:ascii="Times-Roman" w:hAnsi="Times-Roman" w:cs="Times-Roman"/>
        </w:rPr>
        <w:t xml:space="preserve"> five</w:t>
      </w:r>
      <w:r>
        <w:rPr>
          <w:rFonts w:ascii="Times-Roman" w:hAnsi="Times-Roman" w:cs="Times-Roman"/>
        </w:rPr>
        <w:t xml:space="preserve"> chances to enter the right choice. After the </w:t>
      </w:r>
      <w:r w:rsidR="00FB2BE6">
        <w:rPr>
          <w:rFonts w:ascii="Times-Roman" w:hAnsi="Times-Roman" w:cs="Times-Roman"/>
        </w:rPr>
        <w:t>5</w:t>
      </w:r>
      <w:r w:rsidR="00FB2BE6" w:rsidRPr="00FB2BE6">
        <w:rPr>
          <w:rFonts w:ascii="Times-Roman" w:hAnsi="Times-Roman" w:cs="Times-Roman"/>
          <w:vertAlign w:val="superscript"/>
        </w:rPr>
        <w:t>th</w:t>
      </w:r>
      <w:r w:rsidR="00FB2BE6">
        <w:rPr>
          <w:rFonts w:ascii="Times-Roman" w:hAnsi="Times-Roman" w:cs="Times-Roman"/>
        </w:rPr>
        <w:t xml:space="preserve"> </w:t>
      </w:r>
      <w:r>
        <w:rPr>
          <w:rFonts w:ascii="Times-Roman" w:hAnsi="Times-Roman" w:cs="Times-Roman"/>
        </w:rPr>
        <w:t xml:space="preserve">time, the program will terminate with a “very sorry” </w:t>
      </w:r>
      <w:r w:rsidR="00FB2BE6">
        <w:rPr>
          <w:rFonts w:ascii="Times-Roman" w:hAnsi="Times-Roman" w:cs="Times-Roman"/>
        </w:rPr>
        <w:t xml:space="preserve">or similar </w:t>
      </w:r>
      <w:r>
        <w:rPr>
          <w:rFonts w:ascii="Times-Roman" w:hAnsi="Times-Roman" w:cs="Times-Roman"/>
        </w:rPr>
        <w:t xml:space="preserve">message. </w:t>
      </w:r>
      <w:r w:rsidR="00FB2BE6">
        <w:rPr>
          <w:rFonts w:ascii="Times-Roman" w:hAnsi="Times-Roman" w:cs="Times-Roman"/>
        </w:rPr>
        <w:t xml:space="preserve">  Use a </w:t>
      </w:r>
      <w:r w:rsidR="00B25523">
        <w:rPr>
          <w:rFonts w:ascii="Times-Roman" w:hAnsi="Times-Roman" w:cs="Times-Roman"/>
        </w:rPr>
        <w:t>loop to deal with multiple times of selection.</w:t>
      </w:r>
    </w:p>
    <w:p w:rsidR="00FB2BE6" w:rsidRDefault="00FB2BE6" w:rsidP="00B25523">
      <w:pPr>
        <w:rPr>
          <w:rFonts w:ascii="Times-Roman" w:hAnsi="Times-Roman" w:cs="Times-Roman"/>
        </w:rPr>
      </w:pPr>
    </w:p>
    <w:p w:rsidR="00FB2BE6" w:rsidRDefault="00420279" w:rsidP="00B25523">
      <w:pPr>
        <w:rPr>
          <w:rFonts w:ascii="Times-Roman" w:hAnsi="Times-Roman" w:cs="Times-Roman"/>
        </w:rPr>
      </w:pPr>
      <w:r>
        <w:rPr>
          <w:rFonts w:ascii="Times-Roman" w:hAnsi="Times-Roman" w:cs="Times-Roman"/>
        </w:rPr>
        <w:t xml:space="preserve">(2) Then, the </w:t>
      </w:r>
      <w:r w:rsidR="00B25523">
        <w:rPr>
          <w:rFonts w:ascii="Times-Roman" w:hAnsi="Times-Roman" w:cs="Times-Roman"/>
        </w:rPr>
        <w:t>program prompts user to enter the crust choice. There are three types of crust available, hand-tossed, thin-crust, and deep</w:t>
      </w:r>
      <w:r w:rsidR="00FB2BE6">
        <w:rPr>
          <w:rFonts w:ascii="Times-Roman" w:hAnsi="Times-Roman" w:cs="Times-Roman"/>
        </w:rPr>
        <w:t>-dish with deep-dish charging $2 extra, hand-tossed $1 extra. T</w:t>
      </w:r>
      <w:r w:rsidR="00B25523">
        <w:rPr>
          <w:rFonts w:ascii="Times-Roman" w:hAnsi="Times-Roman" w:cs="Times-Roman"/>
        </w:rPr>
        <w:t xml:space="preserve">he user has </w:t>
      </w:r>
      <w:r w:rsidR="00FB2BE6">
        <w:rPr>
          <w:rFonts w:ascii="Times-Roman" w:hAnsi="Times-Roman" w:cs="Times-Roman"/>
        </w:rPr>
        <w:t xml:space="preserve">up to </w:t>
      </w:r>
      <w:r w:rsidR="00B25523">
        <w:rPr>
          <w:rFonts w:ascii="Times-Roman" w:hAnsi="Times-Roman" w:cs="Times-Roman"/>
        </w:rPr>
        <w:t>three chances to enter the right choice.</w:t>
      </w:r>
      <w:r w:rsidR="00FB2BE6">
        <w:rPr>
          <w:rFonts w:ascii="Times-Roman" w:hAnsi="Times-Roman" w:cs="Times-Roman"/>
        </w:rPr>
        <w:t xml:space="preserve"> If wrong choice entered or the user doesn’t wish to enter a choice the default is thin-crust.</w:t>
      </w:r>
    </w:p>
    <w:p w:rsidR="00B25523" w:rsidRDefault="00FB2BE6" w:rsidP="00B25523">
      <w:pPr>
        <w:rPr>
          <w:rFonts w:ascii="Times-Roman" w:hAnsi="Times-Roman" w:cs="Times-Roman"/>
        </w:rPr>
      </w:pPr>
      <w:r>
        <w:rPr>
          <w:rFonts w:ascii="Times-Roman" w:hAnsi="Times-Roman" w:cs="Times-Roman"/>
        </w:rPr>
        <w:t xml:space="preserve"> </w:t>
      </w:r>
      <w:r w:rsidR="00B25523">
        <w:rPr>
          <w:rFonts w:ascii="Times-Roman" w:hAnsi="Times-Roman" w:cs="Times-Roman"/>
        </w:rPr>
        <w:t xml:space="preserve"> </w:t>
      </w:r>
      <w:r>
        <w:rPr>
          <w:rFonts w:ascii="Times-Roman" w:hAnsi="Times-Roman" w:cs="Times-Roman"/>
        </w:rPr>
        <w:t xml:space="preserve"> </w:t>
      </w:r>
    </w:p>
    <w:p w:rsidR="00B25523" w:rsidRPr="00B25523" w:rsidRDefault="00B25523" w:rsidP="00B25523">
      <w:pPr>
        <w:rPr>
          <w:rFonts w:ascii="Times-Roman" w:hAnsi="Times-Roman" w:cs="Times-Roman"/>
        </w:rPr>
      </w:pPr>
      <w:r>
        <w:rPr>
          <w:rFonts w:ascii="Times-Roman" w:hAnsi="Times-Roman" w:cs="Times-Roman"/>
        </w:rPr>
        <w:t>(3) Display the available topping choices as follows:</w:t>
      </w:r>
    </w:p>
    <w:p w:rsidR="00B25523" w:rsidRPr="003854DC" w:rsidRDefault="00FB2BE6" w:rsidP="00B25523">
      <w:pPr>
        <w:ind w:firstLine="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B25523" w:rsidRPr="003854DC">
        <w:rPr>
          <w:rFonts w:ascii="Courier New" w:hAnsi="Courier New" w:cs="Courier New"/>
          <w:sz w:val="22"/>
          <w:szCs w:val="22"/>
        </w:rPr>
        <w:t>System.out.println</w:t>
      </w:r>
      <w:proofErr w:type="spellEnd"/>
      <w:r w:rsidR="00B25523" w:rsidRPr="003854DC">
        <w:rPr>
          <w:rFonts w:ascii="Courier New" w:hAnsi="Courier New" w:cs="Courier New"/>
          <w:sz w:val="22"/>
          <w:szCs w:val="22"/>
        </w:rPr>
        <w:t>(</w:t>
      </w:r>
      <w:proofErr w:type="gramEnd"/>
      <w:r w:rsidR="00B25523" w:rsidRPr="003854DC">
        <w:rPr>
          <w:rFonts w:ascii="Courier New" w:hAnsi="Courier New" w:cs="Courier New"/>
          <w:sz w:val="22"/>
          <w:szCs w:val="22"/>
        </w:rPr>
        <w:t xml:space="preserve">"All pizzas come with cheese."); </w:t>
      </w:r>
    </w:p>
    <w:p w:rsidR="00B25523" w:rsidRPr="003854DC" w:rsidRDefault="00B25523" w:rsidP="00B25523">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"Additional toppings are $1.25 each,"</w:t>
      </w:r>
    </w:p>
    <w:p w:rsidR="00B25523" w:rsidRPr="003854DC" w:rsidRDefault="00B25523" w:rsidP="00B25523">
      <w:pPr>
        <w:rPr>
          <w:rFonts w:ascii="Courier New" w:hAnsi="Courier New" w:cs="Courier New"/>
          <w:sz w:val="22"/>
          <w:szCs w:val="22"/>
        </w:rPr>
      </w:pPr>
      <w:r w:rsidRPr="003854DC">
        <w:rPr>
          <w:rFonts w:ascii="Courier New" w:hAnsi="Courier New" w:cs="Courier New"/>
          <w:sz w:val="22"/>
          <w:szCs w:val="22"/>
        </w:rPr>
        <w:t xml:space="preserve">            +</w:t>
      </w:r>
      <w:r>
        <w:rPr>
          <w:rFonts w:ascii="Courier New" w:hAnsi="Courier New" w:cs="Courier New"/>
          <w:sz w:val="22"/>
          <w:szCs w:val="22"/>
        </w:rPr>
        <w:t xml:space="preserve"> </w:t>
      </w:r>
      <w:proofErr w:type="gramStart"/>
      <w:r w:rsidRPr="003854DC">
        <w:rPr>
          <w:rFonts w:ascii="Courier New" w:hAnsi="Courier New" w:cs="Courier New"/>
          <w:sz w:val="22"/>
          <w:szCs w:val="22"/>
        </w:rPr>
        <w:t>" choose</w:t>
      </w:r>
      <w:proofErr w:type="gramEnd"/>
      <w:r w:rsidRPr="003854DC">
        <w:rPr>
          <w:rFonts w:ascii="Courier New" w:hAnsi="Courier New" w:cs="Courier New"/>
          <w:sz w:val="22"/>
          <w:szCs w:val="22"/>
        </w:rPr>
        <w:t xml:space="preserve"> from");</w:t>
      </w:r>
    </w:p>
    <w:p w:rsidR="00B25523" w:rsidRDefault="00B25523" w:rsidP="00B25523">
      <w:pPr>
        <w:rPr>
          <w:rFonts w:ascii="Courier New" w:hAnsi="Courier New" w:cs="Courier New"/>
          <w:sz w:val="22"/>
          <w:szCs w:val="22"/>
        </w:rPr>
      </w:pPr>
      <w:r w:rsidRPr="003854DC">
        <w:rPr>
          <w:rFonts w:ascii="Courier New" w:hAnsi="Courier New" w:cs="Courier New"/>
          <w:sz w:val="22"/>
          <w:szCs w:val="22"/>
        </w:rPr>
        <w:t xml:space="preserve">      </w:t>
      </w:r>
      <w:proofErr w:type="spellStart"/>
      <w:proofErr w:type="gramStart"/>
      <w:r w:rsidRPr="003854DC">
        <w:rPr>
          <w:rFonts w:ascii="Courier New" w:hAnsi="Courier New" w:cs="Courier New"/>
          <w:sz w:val="22"/>
          <w:szCs w:val="22"/>
        </w:rPr>
        <w:t>System.out.println</w:t>
      </w:r>
      <w:proofErr w:type="spellEnd"/>
      <w:r w:rsidRPr="003854DC">
        <w:rPr>
          <w:rFonts w:ascii="Courier New" w:hAnsi="Courier New" w:cs="Courier New"/>
          <w:sz w:val="22"/>
          <w:szCs w:val="22"/>
        </w:rPr>
        <w:t>(</w:t>
      </w:r>
      <w:proofErr w:type="gramEnd"/>
      <w:r w:rsidRPr="003854DC">
        <w:rPr>
          <w:rFonts w:ascii="Courier New" w:hAnsi="Courier New" w:cs="Courier New"/>
          <w:sz w:val="22"/>
          <w:szCs w:val="22"/>
        </w:rPr>
        <w:t>"Pepperoni, Sausage, Onion, Mushroom");</w:t>
      </w:r>
    </w:p>
    <w:p w:rsidR="00B25523" w:rsidRDefault="00FB2BE6" w:rsidP="00B25523">
      <w:r>
        <w:t xml:space="preserve"> </w:t>
      </w:r>
      <w:r w:rsidR="00B25523">
        <w:t xml:space="preserve">The program will walk the user through each type of topping and ask user to enter ‘Y’ or ‘y’ for yes and ‘N’ or ‘n’ for no. For each type of topping, </w:t>
      </w:r>
      <w:r>
        <w:t xml:space="preserve">the </w:t>
      </w:r>
      <w:r w:rsidR="00B25523">
        <w:t>user is given only one time of choice only. If wrong choice made, i.e. neither yes or no answer is given, it will be treated as no.</w:t>
      </w:r>
    </w:p>
    <w:p w:rsidR="00FB2BE6" w:rsidRDefault="00FB2BE6" w:rsidP="00B25523"/>
    <w:p w:rsidR="00B25523" w:rsidRDefault="00B25523" w:rsidP="00B25523">
      <w:r>
        <w:t>(4) Ask users to enter coupon code if any. Coupon codes are case insensitive and possible coupon codes are:</w:t>
      </w:r>
    </w:p>
    <w:p w:rsidR="00B25523" w:rsidRPr="00B25523" w:rsidRDefault="00FB2BE6" w:rsidP="00B25523">
      <w:r>
        <w:t xml:space="preserve">      </w:t>
      </w:r>
      <w:r w:rsidR="00B2552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25523" w:rsidTr="008C36C3">
        <w:tc>
          <w:tcPr>
            <w:tcW w:w="4428" w:type="dxa"/>
          </w:tcPr>
          <w:p w:rsidR="00B25523" w:rsidRDefault="00B25523" w:rsidP="00B25523">
            <w:r>
              <w:t>Coupon code</w:t>
            </w:r>
          </w:p>
        </w:tc>
        <w:tc>
          <w:tcPr>
            <w:tcW w:w="4428" w:type="dxa"/>
          </w:tcPr>
          <w:p w:rsidR="00B25523" w:rsidRDefault="00B25523" w:rsidP="00B25523">
            <w:r>
              <w:t xml:space="preserve">Discount </w:t>
            </w:r>
          </w:p>
        </w:tc>
      </w:tr>
      <w:tr w:rsidR="00B25523" w:rsidTr="008C36C3">
        <w:tc>
          <w:tcPr>
            <w:tcW w:w="4428" w:type="dxa"/>
          </w:tcPr>
          <w:p w:rsidR="00B25523" w:rsidRDefault="00454B3F" w:rsidP="00B25523">
            <w:r>
              <w:t>Holiday10</w:t>
            </w:r>
            <w:r w:rsidR="00B25523">
              <w:t xml:space="preserve"> </w:t>
            </w:r>
          </w:p>
        </w:tc>
        <w:tc>
          <w:tcPr>
            <w:tcW w:w="4428" w:type="dxa"/>
          </w:tcPr>
          <w:p w:rsidR="00B25523" w:rsidRDefault="00454B3F" w:rsidP="00B25523">
            <w:r>
              <w:t>10% off</w:t>
            </w:r>
          </w:p>
        </w:tc>
      </w:tr>
      <w:tr w:rsidR="00B25523" w:rsidTr="008C36C3">
        <w:tc>
          <w:tcPr>
            <w:tcW w:w="4428" w:type="dxa"/>
          </w:tcPr>
          <w:p w:rsidR="00B25523" w:rsidRDefault="00454B3F" w:rsidP="00B25523">
            <w:r>
              <w:t>Winter20</w:t>
            </w:r>
          </w:p>
        </w:tc>
        <w:tc>
          <w:tcPr>
            <w:tcW w:w="4428" w:type="dxa"/>
          </w:tcPr>
          <w:p w:rsidR="00B25523" w:rsidRDefault="00454B3F" w:rsidP="00B25523">
            <w:r>
              <w:t>20% off</w:t>
            </w:r>
          </w:p>
        </w:tc>
      </w:tr>
      <w:tr w:rsidR="00454B3F" w:rsidTr="008C36C3">
        <w:tc>
          <w:tcPr>
            <w:tcW w:w="4428" w:type="dxa"/>
          </w:tcPr>
          <w:p w:rsidR="00454B3F" w:rsidRDefault="00454B3F" w:rsidP="00B25523">
            <w:proofErr w:type="spellStart"/>
            <w:r>
              <w:t>VIPmax</w:t>
            </w:r>
            <w:proofErr w:type="spellEnd"/>
          </w:p>
        </w:tc>
        <w:tc>
          <w:tcPr>
            <w:tcW w:w="4428" w:type="dxa"/>
          </w:tcPr>
          <w:p w:rsidR="00454B3F" w:rsidRDefault="00454B3F" w:rsidP="00B25523">
            <w:r>
              <w:t>25% off</w:t>
            </w:r>
          </w:p>
        </w:tc>
      </w:tr>
    </w:tbl>
    <w:p w:rsidR="00454B3F" w:rsidRPr="00B25523" w:rsidRDefault="00454B3F" w:rsidP="00B25523"/>
    <w:p w:rsidR="00454B3F" w:rsidRDefault="00454B3F" w:rsidP="00B25523">
      <w:pPr>
        <w:rPr>
          <w:sz w:val="22"/>
          <w:szCs w:val="22"/>
        </w:rPr>
      </w:pPr>
      <w:r>
        <w:rPr>
          <w:sz w:val="22"/>
          <w:szCs w:val="22"/>
        </w:rPr>
        <w:t>(5) Display</w:t>
      </w:r>
      <w:r w:rsidR="00FB2BE6">
        <w:rPr>
          <w:sz w:val="22"/>
          <w:szCs w:val="22"/>
        </w:rPr>
        <w:t xml:space="preserve"> the complete information of the user’s </w:t>
      </w:r>
      <w:proofErr w:type="gramStart"/>
      <w:r w:rsidR="00FB2BE6">
        <w:rPr>
          <w:sz w:val="22"/>
          <w:szCs w:val="22"/>
        </w:rPr>
        <w:t xml:space="preserve">order </w:t>
      </w:r>
      <w:r>
        <w:rPr>
          <w:sz w:val="22"/>
          <w:szCs w:val="22"/>
        </w:rPr>
        <w:t xml:space="preserve"> as</w:t>
      </w:r>
      <w:proofErr w:type="gramEnd"/>
      <w:r>
        <w:rPr>
          <w:sz w:val="22"/>
          <w:szCs w:val="22"/>
        </w:rPr>
        <w:t xml:space="preserve"> well as the final cost. The final cost should include 8.5% sales tax.  </w:t>
      </w:r>
      <w:r w:rsidR="00DB455A">
        <w:rPr>
          <w:sz w:val="22"/>
          <w:szCs w:val="22"/>
        </w:rPr>
        <w:t>Make sure the output for the dollar amount formatted properly.</w:t>
      </w:r>
    </w:p>
    <w:p w:rsidR="00454B3F" w:rsidRDefault="00454B3F" w:rsidP="00B25523">
      <w:pPr>
        <w:rPr>
          <w:sz w:val="22"/>
          <w:szCs w:val="22"/>
        </w:rPr>
      </w:pPr>
    </w:p>
    <w:p w:rsidR="00B25523" w:rsidRPr="00B25523" w:rsidRDefault="00454B3F" w:rsidP="00B25523">
      <w:pPr>
        <w:rPr>
          <w:sz w:val="22"/>
          <w:szCs w:val="22"/>
        </w:rPr>
      </w:pPr>
      <w:r>
        <w:rPr>
          <w:sz w:val="22"/>
          <w:szCs w:val="22"/>
        </w:rPr>
        <w:t xml:space="preserve">(6) </w:t>
      </w:r>
      <w:proofErr w:type="gramStart"/>
      <w:r>
        <w:rPr>
          <w:sz w:val="22"/>
          <w:szCs w:val="22"/>
        </w:rPr>
        <w:t>Ask</w:t>
      </w:r>
      <w:proofErr w:type="gramEnd"/>
      <w:r>
        <w:rPr>
          <w:sz w:val="22"/>
          <w:szCs w:val="22"/>
        </w:rPr>
        <w:t xml:space="preserve"> the user if he/she wants to order additional pizza, if yes, repeat the above (1)-(5), if not, display the total cost for this order and a thank you message.  </w:t>
      </w:r>
      <w:r w:rsidR="00FB2BE6">
        <w:rPr>
          <w:sz w:val="22"/>
          <w:szCs w:val="22"/>
        </w:rPr>
        <w:t>Suggest to u</w:t>
      </w:r>
      <w:r>
        <w:rPr>
          <w:sz w:val="22"/>
          <w:szCs w:val="22"/>
        </w:rPr>
        <w:t>se a do-while loop to handle the order of multiple pizzas.</w:t>
      </w:r>
    </w:p>
    <w:p w:rsidR="00420279" w:rsidRDefault="00420279" w:rsidP="00420279">
      <w:pPr>
        <w:pStyle w:val="AWNumList"/>
        <w:numPr>
          <w:ilvl w:val="0"/>
          <w:numId w:val="0"/>
        </w:numPr>
        <w:spacing w:after="0"/>
      </w:pPr>
    </w:p>
    <w:p w:rsidR="00454B3F" w:rsidRDefault="00454B3F" w:rsidP="00420279">
      <w:pPr>
        <w:pStyle w:val="AWNumList"/>
        <w:numPr>
          <w:ilvl w:val="0"/>
          <w:numId w:val="0"/>
        </w:numPr>
        <w:spacing w:after="0"/>
      </w:pPr>
    </w:p>
    <w:p w:rsidR="00454B3F" w:rsidRDefault="00454B3F" w:rsidP="00420279">
      <w:pPr>
        <w:pStyle w:val="AWNumList"/>
        <w:numPr>
          <w:ilvl w:val="0"/>
          <w:numId w:val="0"/>
        </w:numPr>
        <w:spacing w:after="0"/>
      </w:pPr>
    </w:p>
    <w:p w:rsidR="00454B3F" w:rsidRDefault="00454B3F" w:rsidP="00420279">
      <w:pPr>
        <w:pStyle w:val="AWNumList"/>
        <w:numPr>
          <w:ilvl w:val="0"/>
          <w:numId w:val="0"/>
        </w:numPr>
        <w:spacing w:after="0"/>
      </w:pPr>
    </w:p>
    <w:p w:rsidR="00454B3F" w:rsidRDefault="00454B3F" w:rsidP="00420279">
      <w:pPr>
        <w:pStyle w:val="AWNumList"/>
        <w:numPr>
          <w:ilvl w:val="0"/>
          <w:numId w:val="0"/>
        </w:numPr>
        <w:spacing w:after="0"/>
      </w:pPr>
    </w:p>
    <w:p w:rsidR="00420279" w:rsidRPr="00454B3F" w:rsidRDefault="00454B3F" w:rsidP="00420279">
      <w:pPr>
        <w:pStyle w:val="AWNumList"/>
        <w:numPr>
          <w:ilvl w:val="0"/>
          <w:numId w:val="0"/>
        </w:numPr>
        <w:spacing w:after="0"/>
        <w:rPr>
          <w:b/>
        </w:rPr>
      </w:pPr>
      <w:r w:rsidRPr="00454B3F">
        <w:rPr>
          <w:b/>
        </w:rPr>
        <w:t>Testing requirements:</w:t>
      </w:r>
    </w:p>
    <w:p w:rsidR="00454B3F" w:rsidRDefault="00454B3F" w:rsidP="00420279">
      <w:pPr>
        <w:pStyle w:val="AWNumList"/>
        <w:numPr>
          <w:ilvl w:val="0"/>
          <w:numId w:val="0"/>
        </w:numPr>
        <w:spacing w:after="0"/>
      </w:pPr>
      <w:r>
        <w:t xml:space="preserve">Test the program with the following test data: </w:t>
      </w:r>
    </w:p>
    <w:p w:rsidR="00454B3F" w:rsidRDefault="00454B3F" w:rsidP="00420279">
      <w:pPr>
        <w:pStyle w:val="AWNumList"/>
        <w:numPr>
          <w:ilvl w:val="0"/>
          <w:numId w:val="0"/>
        </w:numPr>
        <w:spacing w:after="0"/>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7668"/>
      </w:tblGrid>
      <w:tr w:rsidR="00454B3F" w:rsidTr="008C36C3">
        <w:tc>
          <w:tcPr>
            <w:tcW w:w="1188" w:type="dxa"/>
          </w:tcPr>
          <w:p w:rsidR="00454B3F" w:rsidRDefault="00454B3F" w:rsidP="008C36C3">
            <w:pPr>
              <w:pStyle w:val="AWNumList"/>
              <w:numPr>
                <w:ilvl w:val="0"/>
                <w:numId w:val="0"/>
              </w:numPr>
              <w:spacing w:after="0"/>
            </w:pPr>
            <w:r>
              <w:t xml:space="preserve">Test 1: </w:t>
            </w:r>
          </w:p>
        </w:tc>
        <w:tc>
          <w:tcPr>
            <w:tcW w:w="7668" w:type="dxa"/>
          </w:tcPr>
          <w:p w:rsidR="00454B3F" w:rsidRDefault="00454B3F" w:rsidP="008C36C3">
            <w:pPr>
              <w:pStyle w:val="AWNumList"/>
              <w:numPr>
                <w:ilvl w:val="0"/>
                <w:numId w:val="0"/>
              </w:numPr>
              <w:spacing w:after="0"/>
            </w:pPr>
            <w:r>
              <w:t>Enter size 15, 17, 11</w:t>
            </w:r>
            <w:r w:rsidR="00FB2BE6">
              <w:t>, 19, 21</w:t>
            </w:r>
          </w:p>
        </w:tc>
      </w:tr>
      <w:tr w:rsidR="00454B3F" w:rsidTr="008C36C3">
        <w:tc>
          <w:tcPr>
            <w:tcW w:w="1188" w:type="dxa"/>
          </w:tcPr>
          <w:p w:rsidR="00454B3F" w:rsidRDefault="00454B3F" w:rsidP="008C36C3">
            <w:pPr>
              <w:pStyle w:val="AWNumList"/>
              <w:numPr>
                <w:ilvl w:val="0"/>
                <w:numId w:val="0"/>
              </w:numPr>
              <w:spacing w:after="0"/>
            </w:pPr>
            <w:r>
              <w:t>Test 2:</w:t>
            </w:r>
          </w:p>
        </w:tc>
        <w:tc>
          <w:tcPr>
            <w:tcW w:w="7668" w:type="dxa"/>
          </w:tcPr>
          <w:p w:rsidR="00454B3F" w:rsidRDefault="00454B3F" w:rsidP="008C36C3">
            <w:pPr>
              <w:pStyle w:val="AWNumList"/>
              <w:numPr>
                <w:ilvl w:val="0"/>
                <w:numId w:val="0"/>
              </w:numPr>
              <w:spacing w:after="0"/>
            </w:pPr>
            <w:r>
              <w:t>Enter size 17, 16</w:t>
            </w:r>
          </w:p>
        </w:tc>
      </w:tr>
      <w:tr w:rsidR="00454B3F" w:rsidTr="008C36C3">
        <w:tc>
          <w:tcPr>
            <w:tcW w:w="1188" w:type="dxa"/>
          </w:tcPr>
          <w:p w:rsidR="00454B3F" w:rsidRDefault="00454B3F" w:rsidP="008C36C3">
            <w:pPr>
              <w:pStyle w:val="AWNumList"/>
              <w:numPr>
                <w:ilvl w:val="0"/>
                <w:numId w:val="0"/>
              </w:numPr>
              <w:spacing w:after="0"/>
            </w:pPr>
          </w:p>
        </w:tc>
        <w:tc>
          <w:tcPr>
            <w:tcW w:w="7668" w:type="dxa"/>
          </w:tcPr>
          <w:p w:rsidR="00454B3F" w:rsidRDefault="00454B3F" w:rsidP="008C36C3">
            <w:pPr>
              <w:pStyle w:val="AWNumList"/>
              <w:numPr>
                <w:ilvl w:val="0"/>
                <w:numId w:val="0"/>
              </w:numPr>
              <w:spacing w:after="0"/>
            </w:pPr>
            <w:r>
              <w:t>Enter a wrong crust, then choose thin-crust</w:t>
            </w:r>
          </w:p>
        </w:tc>
      </w:tr>
      <w:tr w:rsidR="00454B3F" w:rsidTr="008C36C3">
        <w:tc>
          <w:tcPr>
            <w:tcW w:w="1188" w:type="dxa"/>
          </w:tcPr>
          <w:p w:rsidR="00454B3F" w:rsidRDefault="00454B3F" w:rsidP="008C36C3">
            <w:pPr>
              <w:pStyle w:val="AWNumList"/>
              <w:numPr>
                <w:ilvl w:val="0"/>
                <w:numId w:val="0"/>
              </w:numPr>
              <w:spacing w:after="0"/>
            </w:pPr>
          </w:p>
        </w:tc>
        <w:tc>
          <w:tcPr>
            <w:tcW w:w="7668" w:type="dxa"/>
          </w:tcPr>
          <w:p w:rsidR="00454B3F" w:rsidRDefault="00454B3F" w:rsidP="008C36C3">
            <w:pPr>
              <w:pStyle w:val="AWNumList"/>
              <w:numPr>
                <w:ilvl w:val="0"/>
                <w:numId w:val="0"/>
              </w:numPr>
              <w:spacing w:after="0"/>
            </w:pPr>
            <w:r>
              <w:t>Enter your choice of two toppings</w:t>
            </w:r>
          </w:p>
        </w:tc>
      </w:tr>
      <w:tr w:rsidR="00454B3F" w:rsidTr="008C36C3">
        <w:tc>
          <w:tcPr>
            <w:tcW w:w="1188" w:type="dxa"/>
          </w:tcPr>
          <w:p w:rsidR="00454B3F" w:rsidRDefault="00454B3F" w:rsidP="008C36C3">
            <w:pPr>
              <w:pStyle w:val="AWNumList"/>
              <w:numPr>
                <w:ilvl w:val="0"/>
                <w:numId w:val="0"/>
              </w:numPr>
              <w:spacing w:after="0"/>
            </w:pPr>
          </w:p>
        </w:tc>
        <w:tc>
          <w:tcPr>
            <w:tcW w:w="7668" w:type="dxa"/>
          </w:tcPr>
          <w:p w:rsidR="00DB455A" w:rsidRDefault="00454B3F" w:rsidP="008C36C3">
            <w:pPr>
              <w:pStyle w:val="AWNumList"/>
              <w:numPr>
                <w:ilvl w:val="0"/>
                <w:numId w:val="0"/>
              </w:numPr>
              <w:spacing w:after="0"/>
            </w:pPr>
            <w:r>
              <w:t>No additional pizza wanted (i.e. 1 pizza for this order only)</w:t>
            </w:r>
          </w:p>
        </w:tc>
      </w:tr>
      <w:tr w:rsidR="00DB455A" w:rsidTr="008C36C3">
        <w:tc>
          <w:tcPr>
            <w:tcW w:w="1188" w:type="dxa"/>
          </w:tcPr>
          <w:p w:rsidR="00DB455A" w:rsidRDefault="00DB455A" w:rsidP="008C36C3">
            <w:pPr>
              <w:pStyle w:val="AWNumList"/>
              <w:numPr>
                <w:ilvl w:val="0"/>
                <w:numId w:val="0"/>
              </w:numPr>
              <w:spacing w:after="0"/>
            </w:pPr>
          </w:p>
        </w:tc>
        <w:tc>
          <w:tcPr>
            <w:tcW w:w="7668" w:type="dxa"/>
          </w:tcPr>
          <w:p w:rsidR="00DB455A" w:rsidRDefault="00DB455A" w:rsidP="008C36C3">
            <w:pPr>
              <w:pStyle w:val="AWNumList"/>
              <w:numPr>
                <w:ilvl w:val="0"/>
                <w:numId w:val="0"/>
              </w:numPr>
              <w:spacing w:after="0"/>
            </w:pPr>
            <w:r>
              <w:t>Enter Winter20 coupon code</w:t>
            </w:r>
          </w:p>
        </w:tc>
      </w:tr>
      <w:tr w:rsidR="00454B3F" w:rsidTr="008C36C3">
        <w:tc>
          <w:tcPr>
            <w:tcW w:w="1188" w:type="dxa"/>
          </w:tcPr>
          <w:p w:rsidR="00454B3F" w:rsidRDefault="00454B3F" w:rsidP="008C36C3">
            <w:pPr>
              <w:pStyle w:val="AWNumList"/>
              <w:numPr>
                <w:ilvl w:val="0"/>
                <w:numId w:val="0"/>
              </w:numPr>
              <w:spacing w:after="0"/>
            </w:pPr>
            <w:r>
              <w:t>Test 3:</w:t>
            </w:r>
          </w:p>
        </w:tc>
        <w:tc>
          <w:tcPr>
            <w:tcW w:w="7668" w:type="dxa"/>
          </w:tcPr>
          <w:p w:rsidR="00454B3F" w:rsidRDefault="00454B3F" w:rsidP="008C36C3">
            <w:pPr>
              <w:pStyle w:val="AWNumList"/>
              <w:numPr>
                <w:ilvl w:val="0"/>
                <w:numId w:val="0"/>
              </w:numPr>
              <w:spacing w:after="0"/>
            </w:pPr>
            <w:r>
              <w:t>Enter size 12</w:t>
            </w:r>
          </w:p>
        </w:tc>
      </w:tr>
      <w:tr w:rsidR="00454B3F" w:rsidTr="008C36C3">
        <w:tc>
          <w:tcPr>
            <w:tcW w:w="1188" w:type="dxa"/>
          </w:tcPr>
          <w:p w:rsidR="00454B3F" w:rsidRDefault="00454B3F" w:rsidP="008C36C3">
            <w:pPr>
              <w:pStyle w:val="AWNumList"/>
              <w:numPr>
                <w:ilvl w:val="0"/>
                <w:numId w:val="0"/>
              </w:numPr>
              <w:spacing w:after="0"/>
            </w:pPr>
          </w:p>
        </w:tc>
        <w:tc>
          <w:tcPr>
            <w:tcW w:w="7668" w:type="dxa"/>
          </w:tcPr>
          <w:p w:rsidR="00454B3F" w:rsidRDefault="00DB455A" w:rsidP="008C36C3">
            <w:pPr>
              <w:pStyle w:val="AWNumList"/>
              <w:numPr>
                <w:ilvl w:val="0"/>
                <w:numId w:val="0"/>
              </w:numPr>
              <w:spacing w:after="0"/>
            </w:pPr>
            <w:r>
              <w:t>Choose</w:t>
            </w:r>
            <w:r w:rsidR="00454B3F">
              <w:t xml:space="preserve"> deep-dish crust</w:t>
            </w:r>
          </w:p>
        </w:tc>
      </w:tr>
      <w:tr w:rsidR="00454B3F" w:rsidTr="008C36C3">
        <w:tc>
          <w:tcPr>
            <w:tcW w:w="1188" w:type="dxa"/>
          </w:tcPr>
          <w:p w:rsidR="00454B3F" w:rsidRDefault="00454B3F" w:rsidP="008C36C3">
            <w:pPr>
              <w:pStyle w:val="AWNumList"/>
              <w:numPr>
                <w:ilvl w:val="0"/>
                <w:numId w:val="0"/>
              </w:numPr>
              <w:spacing w:after="0"/>
            </w:pPr>
          </w:p>
        </w:tc>
        <w:tc>
          <w:tcPr>
            <w:tcW w:w="7668" w:type="dxa"/>
          </w:tcPr>
          <w:p w:rsidR="00454B3F" w:rsidRDefault="00DB455A" w:rsidP="008C36C3">
            <w:pPr>
              <w:pStyle w:val="AWNumList"/>
              <w:numPr>
                <w:ilvl w:val="0"/>
                <w:numId w:val="0"/>
              </w:numPr>
              <w:spacing w:after="0"/>
            </w:pPr>
            <w:r>
              <w:t>Choose no toppings</w:t>
            </w:r>
          </w:p>
        </w:tc>
      </w:tr>
      <w:tr w:rsidR="00DB455A" w:rsidTr="008C36C3">
        <w:tc>
          <w:tcPr>
            <w:tcW w:w="1188" w:type="dxa"/>
          </w:tcPr>
          <w:p w:rsidR="00DB455A" w:rsidRDefault="00DB455A" w:rsidP="008C36C3">
            <w:pPr>
              <w:pStyle w:val="AWNumList"/>
              <w:numPr>
                <w:ilvl w:val="0"/>
                <w:numId w:val="0"/>
              </w:numPr>
              <w:spacing w:after="0"/>
            </w:pPr>
          </w:p>
        </w:tc>
        <w:tc>
          <w:tcPr>
            <w:tcW w:w="7668" w:type="dxa"/>
          </w:tcPr>
          <w:p w:rsidR="00DB455A" w:rsidRDefault="00DB455A" w:rsidP="008C36C3">
            <w:pPr>
              <w:pStyle w:val="AWNumList"/>
              <w:numPr>
                <w:ilvl w:val="0"/>
                <w:numId w:val="0"/>
              </w:numPr>
              <w:spacing w:after="0"/>
            </w:pPr>
            <w:r>
              <w:t xml:space="preserve">Order an additional pizza, size 10, hand tossed, choose 3 toppings </w:t>
            </w:r>
          </w:p>
        </w:tc>
      </w:tr>
      <w:tr w:rsidR="00DB455A" w:rsidTr="008C36C3">
        <w:tc>
          <w:tcPr>
            <w:tcW w:w="1188" w:type="dxa"/>
          </w:tcPr>
          <w:p w:rsidR="00DB455A" w:rsidRDefault="00DB455A" w:rsidP="008C36C3">
            <w:pPr>
              <w:pStyle w:val="AWNumList"/>
              <w:numPr>
                <w:ilvl w:val="0"/>
                <w:numId w:val="0"/>
              </w:numPr>
              <w:spacing w:after="0"/>
            </w:pPr>
          </w:p>
        </w:tc>
        <w:tc>
          <w:tcPr>
            <w:tcW w:w="7668" w:type="dxa"/>
          </w:tcPr>
          <w:p w:rsidR="00DB455A" w:rsidRDefault="00DB455A" w:rsidP="008C36C3">
            <w:pPr>
              <w:pStyle w:val="AWNumList"/>
              <w:numPr>
                <w:ilvl w:val="0"/>
                <w:numId w:val="0"/>
              </w:numPr>
              <w:spacing w:after="0"/>
            </w:pPr>
            <w:r>
              <w:t xml:space="preserve">Order an additional pizza, size 14, deep dish, choose 1 topping, </w:t>
            </w:r>
          </w:p>
        </w:tc>
      </w:tr>
      <w:tr w:rsidR="00DB455A" w:rsidTr="008C36C3">
        <w:tc>
          <w:tcPr>
            <w:tcW w:w="1188" w:type="dxa"/>
          </w:tcPr>
          <w:p w:rsidR="00DB455A" w:rsidRDefault="00DB455A" w:rsidP="008C36C3">
            <w:pPr>
              <w:pStyle w:val="AWNumList"/>
              <w:numPr>
                <w:ilvl w:val="0"/>
                <w:numId w:val="0"/>
              </w:numPr>
              <w:spacing w:after="0"/>
            </w:pPr>
          </w:p>
        </w:tc>
        <w:tc>
          <w:tcPr>
            <w:tcW w:w="7668" w:type="dxa"/>
          </w:tcPr>
          <w:p w:rsidR="00DB455A" w:rsidRDefault="00DB455A" w:rsidP="008C36C3">
            <w:pPr>
              <w:pStyle w:val="AWNumList"/>
              <w:numPr>
                <w:ilvl w:val="0"/>
                <w:numId w:val="0"/>
              </w:numPr>
              <w:spacing w:after="0"/>
            </w:pPr>
            <w:r>
              <w:t>Enter no coupon code</w:t>
            </w:r>
          </w:p>
        </w:tc>
      </w:tr>
      <w:tr w:rsidR="00DB455A" w:rsidTr="008C36C3">
        <w:tc>
          <w:tcPr>
            <w:tcW w:w="1188" w:type="dxa"/>
          </w:tcPr>
          <w:p w:rsidR="00DB455A" w:rsidRDefault="00DB455A" w:rsidP="008C36C3">
            <w:pPr>
              <w:pStyle w:val="AWNumList"/>
              <w:numPr>
                <w:ilvl w:val="0"/>
                <w:numId w:val="0"/>
              </w:numPr>
              <w:spacing w:after="0"/>
            </w:pPr>
            <w:r>
              <w:t>Test 4:</w:t>
            </w:r>
          </w:p>
        </w:tc>
        <w:tc>
          <w:tcPr>
            <w:tcW w:w="7668" w:type="dxa"/>
          </w:tcPr>
          <w:p w:rsidR="00DB455A" w:rsidRDefault="00DB455A" w:rsidP="008C36C3">
            <w:pPr>
              <w:pStyle w:val="AWNumList"/>
              <w:numPr>
                <w:ilvl w:val="0"/>
                <w:numId w:val="0"/>
              </w:numPr>
              <w:spacing w:after="0"/>
            </w:pPr>
            <w:r>
              <w:t xml:space="preserve">Enter size 16, thin crust, 1 topping with some wrong choices (i.e. neither yes nor no choices), no additional pizza, </w:t>
            </w:r>
            <w:proofErr w:type="spellStart"/>
            <w:r>
              <w:t>VIPmax</w:t>
            </w:r>
            <w:proofErr w:type="spellEnd"/>
            <w:r>
              <w:t xml:space="preserve"> coupon code</w:t>
            </w:r>
          </w:p>
        </w:tc>
      </w:tr>
      <w:tr w:rsidR="00DB455A" w:rsidTr="008C36C3">
        <w:tc>
          <w:tcPr>
            <w:tcW w:w="1188" w:type="dxa"/>
          </w:tcPr>
          <w:p w:rsidR="00DB455A" w:rsidRDefault="00DB455A" w:rsidP="008C36C3">
            <w:pPr>
              <w:pStyle w:val="AWNumList"/>
              <w:numPr>
                <w:ilvl w:val="0"/>
                <w:numId w:val="0"/>
              </w:numPr>
              <w:spacing w:after="0"/>
            </w:pPr>
            <w:r>
              <w:t>Test 5:</w:t>
            </w:r>
          </w:p>
        </w:tc>
        <w:tc>
          <w:tcPr>
            <w:tcW w:w="7668" w:type="dxa"/>
          </w:tcPr>
          <w:p w:rsidR="00DB455A" w:rsidRDefault="00DB455A" w:rsidP="008C36C3">
            <w:pPr>
              <w:pStyle w:val="AWNumList"/>
              <w:numPr>
                <w:ilvl w:val="0"/>
                <w:numId w:val="0"/>
              </w:numPr>
              <w:spacing w:after="0"/>
            </w:pPr>
            <w:r>
              <w:t>Order two pizzas of your own choice</w:t>
            </w:r>
          </w:p>
        </w:tc>
      </w:tr>
    </w:tbl>
    <w:p w:rsidR="00420279" w:rsidRDefault="00420279" w:rsidP="00420279">
      <w:pPr>
        <w:pStyle w:val="AWNumList"/>
        <w:numPr>
          <w:ilvl w:val="0"/>
          <w:numId w:val="0"/>
        </w:numPr>
        <w:spacing w:after="0"/>
      </w:pPr>
      <w:r>
        <w:t xml:space="preserve"> </w:t>
      </w:r>
    </w:p>
    <w:p w:rsidR="00C61AE3" w:rsidRDefault="00C61AE3" w:rsidP="00FB2BE6">
      <w:pPr>
        <w:rPr>
          <w:rFonts w:ascii="Courier New" w:hAnsi="Courier New" w:cs="Courier New"/>
          <w:sz w:val="22"/>
          <w:szCs w:val="22"/>
        </w:rPr>
      </w:pPr>
    </w:p>
    <w:p w:rsidR="00C61AE3" w:rsidRDefault="00C61AE3" w:rsidP="00C61AE3">
      <w:pPr>
        <w:rPr>
          <w:sz w:val="16"/>
          <w:szCs w:val="16"/>
        </w:rPr>
      </w:pPr>
    </w:p>
    <w:p w:rsidR="00884EC9" w:rsidRPr="00884EC9" w:rsidRDefault="00884EC9" w:rsidP="00884EC9">
      <w:pPr>
        <w:rPr>
          <w:b/>
          <w:sz w:val="22"/>
          <w:szCs w:val="22"/>
        </w:rPr>
      </w:pPr>
      <w:r w:rsidRPr="00884EC9">
        <w:rPr>
          <w:b/>
          <w:sz w:val="22"/>
          <w:szCs w:val="22"/>
        </w:rPr>
        <w:t>Submission requirements:</w:t>
      </w:r>
    </w:p>
    <w:p w:rsidR="00FB2BE6" w:rsidRDefault="00884EC9" w:rsidP="002C371E">
      <w:pPr>
        <w:rPr>
          <w:sz w:val="22"/>
          <w:szCs w:val="22"/>
        </w:rPr>
      </w:pPr>
      <w:r>
        <w:rPr>
          <w:sz w:val="22"/>
          <w:szCs w:val="22"/>
        </w:rPr>
        <w:t>Create a scri</w:t>
      </w:r>
      <w:r w:rsidR="00DB455A">
        <w:rPr>
          <w:sz w:val="22"/>
          <w:szCs w:val="22"/>
        </w:rPr>
        <w:t xml:space="preserve">pt file that captures: program source code, all </w:t>
      </w:r>
      <w:proofErr w:type="gramStart"/>
      <w:r w:rsidR="00DB455A">
        <w:rPr>
          <w:sz w:val="22"/>
          <w:szCs w:val="22"/>
        </w:rPr>
        <w:t>test</w:t>
      </w:r>
      <w:proofErr w:type="gramEnd"/>
      <w:r w:rsidR="00DB455A">
        <w:rPr>
          <w:sz w:val="22"/>
          <w:szCs w:val="22"/>
        </w:rPr>
        <w:t xml:space="preserve"> runs for the program. </w:t>
      </w:r>
    </w:p>
    <w:p w:rsidR="002C371E" w:rsidRDefault="00884EC9" w:rsidP="002C371E">
      <w:pPr>
        <w:rPr>
          <w:sz w:val="22"/>
          <w:szCs w:val="22"/>
        </w:rPr>
      </w:pPr>
      <w:r>
        <w:rPr>
          <w:sz w:val="22"/>
          <w:szCs w:val="22"/>
        </w:rPr>
        <w:t xml:space="preserve">Submit </w:t>
      </w:r>
      <w:r w:rsidR="00FB2BE6">
        <w:rPr>
          <w:sz w:val="22"/>
          <w:szCs w:val="22"/>
        </w:rPr>
        <w:t xml:space="preserve">two files: </w:t>
      </w:r>
      <w:r>
        <w:rPr>
          <w:sz w:val="22"/>
          <w:szCs w:val="22"/>
        </w:rPr>
        <w:t xml:space="preserve">the script file </w:t>
      </w:r>
      <w:r w:rsidR="00FB2BE6">
        <w:rPr>
          <w:sz w:val="22"/>
          <w:szCs w:val="22"/>
        </w:rPr>
        <w:t xml:space="preserve">as well as the source code file (.java file) </w:t>
      </w:r>
      <w:r>
        <w:rPr>
          <w:sz w:val="22"/>
          <w:szCs w:val="22"/>
        </w:rPr>
        <w:t>on black</w:t>
      </w:r>
      <w:r w:rsidR="00DB455A">
        <w:rPr>
          <w:sz w:val="22"/>
          <w:szCs w:val="22"/>
        </w:rPr>
        <w:t>board assignment under project 2</w:t>
      </w:r>
      <w:r>
        <w:rPr>
          <w:sz w:val="22"/>
          <w:szCs w:val="22"/>
        </w:rPr>
        <w:t xml:space="preserve">. </w:t>
      </w:r>
    </w:p>
    <w:sectPr w:rsidR="002C371E" w:rsidSect="007F22E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C3" w:rsidRDefault="008C36C3">
      <w:r>
        <w:separator/>
      </w:r>
    </w:p>
  </w:endnote>
  <w:endnote w:type="continuationSeparator" w:id="0">
    <w:p w:rsidR="008C36C3" w:rsidRDefault="008C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3F" w:rsidRDefault="00454B3F" w:rsidP="009811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4B3F" w:rsidRDefault="00454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3F" w:rsidRDefault="00454B3F" w:rsidP="009811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858">
      <w:rPr>
        <w:rStyle w:val="PageNumber"/>
        <w:noProof/>
      </w:rPr>
      <w:t>1</w:t>
    </w:r>
    <w:r>
      <w:rPr>
        <w:rStyle w:val="PageNumber"/>
      </w:rPr>
      <w:fldChar w:fldCharType="end"/>
    </w:r>
  </w:p>
  <w:p w:rsidR="00454B3F" w:rsidRDefault="00454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C3" w:rsidRDefault="008C36C3">
      <w:r>
        <w:separator/>
      </w:r>
    </w:p>
  </w:footnote>
  <w:footnote w:type="continuationSeparator" w:id="0">
    <w:p w:rsidR="008C36C3" w:rsidRDefault="008C3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06CC"/>
    <w:multiLevelType w:val="hybridMultilevel"/>
    <w:tmpl w:val="FE664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B946B7"/>
    <w:multiLevelType w:val="hybridMultilevel"/>
    <w:tmpl w:val="607E31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D96150"/>
    <w:multiLevelType w:val="hybridMultilevel"/>
    <w:tmpl w:val="F0F6A1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773045"/>
    <w:multiLevelType w:val="hybridMultilevel"/>
    <w:tmpl w:val="031CB4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DB2898"/>
    <w:multiLevelType w:val="hybridMultilevel"/>
    <w:tmpl w:val="1C6E105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27940"/>
    <w:multiLevelType w:val="hybridMultilevel"/>
    <w:tmpl w:val="9B1C2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8C3B82"/>
    <w:multiLevelType w:val="hybridMultilevel"/>
    <w:tmpl w:val="5C709C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F072AAB"/>
    <w:multiLevelType w:val="hybridMultilevel"/>
    <w:tmpl w:val="D46A6D22"/>
    <w:lvl w:ilvl="0" w:tplc="1D7A3C44">
      <w:start w:val="1"/>
      <w:numFmt w:val="decimal"/>
      <w:pStyle w:val="AWNum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0320DF7"/>
    <w:multiLevelType w:val="hybridMultilevel"/>
    <w:tmpl w:val="D13467E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9041B1"/>
    <w:multiLevelType w:val="hybridMultilevel"/>
    <w:tmpl w:val="841A6D8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7"/>
  </w:num>
  <w:num w:numId="4">
    <w:abstractNumId w:val="7"/>
    <w:lvlOverride w:ilvl="0">
      <w:startOverride w:val="1"/>
    </w:lvlOverride>
  </w:num>
  <w:num w:numId="5">
    <w:abstractNumId w:val="6"/>
  </w:num>
  <w:num w:numId="6">
    <w:abstractNumId w:val="9"/>
  </w:num>
  <w:num w:numId="7">
    <w:abstractNumId w:val="3"/>
  </w:num>
  <w:num w:numId="8">
    <w:abstractNumId w:val="1"/>
  </w:num>
  <w:num w:numId="9">
    <w:abstractNumId w:val="8"/>
  </w:num>
  <w:num w:numId="10">
    <w:abstractNumId w:val="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3A"/>
    <w:rsid w:val="0002412B"/>
    <w:rsid w:val="000300EA"/>
    <w:rsid w:val="00092E8F"/>
    <w:rsid w:val="000C0890"/>
    <w:rsid w:val="000C7A06"/>
    <w:rsid w:val="000F3267"/>
    <w:rsid w:val="00124995"/>
    <w:rsid w:val="0013191F"/>
    <w:rsid w:val="00147A54"/>
    <w:rsid w:val="00160016"/>
    <w:rsid w:val="00161846"/>
    <w:rsid w:val="00165479"/>
    <w:rsid w:val="00181C2B"/>
    <w:rsid w:val="0018658E"/>
    <w:rsid w:val="00196881"/>
    <w:rsid w:val="001B00C9"/>
    <w:rsid w:val="001D3B4A"/>
    <w:rsid w:val="001E6A5F"/>
    <w:rsid w:val="001F03DA"/>
    <w:rsid w:val="001F3719"/>
    <w:rsid w:val="0022051E"/>
    <w:rsid w:val="00256631"/>
    <w:rsid w:val="0028139A"/>
    <w:rsid w:val="00292717"/>
    <w:rsid w:val="002957C0"/>
    <w:rsid w:val="002C371E"/>
    <w:rsid w:val="003042B6"/>
    <w:rsid w:val="003221B6"/>
    <w:rsid w:val="00337F3D"/>
    <w:rsid w:val="00367318"/>
    <w:rsid w:val="003876BF"/>
    <w:rsid w:val="0039174A"/>
    <w:rsid w:val="00392B33"/>
    <w:rsid w:val="003A2168"/>
    <w:rsid w:val="003C421A"/>
    <w:rsid w:val="00404E6D"/>
    <w:rsid w:val="00412211"/>
    <w:rsid w:val="00420279"/>
    <w:rsid w:val="00451C24"/>
    <w:rsid w:val="00454B3F"/>
    <w:rsid w:val="0047529F"/>
    <w:rsid w:val="00480ED6"/>
    <w:rsid w:val="00481FC3"/>
    <w:rsid w:val="004939FD"/>
    <w:rsid w:val="004A7890"/>
    <w:rsid w:val="004D2A6D"/>
    <w:rsid w:val="004F350E"/>
    <w:rsid w:val="00500801"/>
    <w:rsid w:val="00513896"/>
    <w:rsid w:val="00520759"/>
    <w:rsid w:val="00530AA7"/>
    <w:rsid w:val="005364A1"/>
    <w:rsid w:val="005A054E"/>
    <w:rsid w:val="005A7B3C"/>
    <w:rsid w:val="005F735A"/>
    <w:rsid w:val="006258EF"/>
    <w:rsid w:val="00667C50"/>
    <w:rsid w:val="006845B5"/>
    <w:rsid w:val="006B04AA"/>
    <w:rsid w:val="006C712A"/>
    <w:rsid w:val="006F27A2"/>
    <w:rsid w:val="00753B84"/>
    <w:rsid w:val="00761CC3"/>
    <w:rsid w:val="00776345"/>
    <w:rsid w:val="00782B3B"/>
    <w:rsid w:val="007937D2"/>
    <w:rsid w:val="007B6485"/>
    <w:rsid w:val="007C23F6"/>
    <w:rsid w:val="007F22EA"/>
    <w:rsid w:val="00800323"/>
    <w:rsid w:val="00804438"/>
    <w:rsid w:val="00854E8C"/>
    <w:rsid w:val="00884EC9"/>
    <w:rsid w:val="00885E05"/>
    <w:rsid w:val="008A529B"/>
    <w:rsid w:val="008B1098"/>
    <w:rsid w:val="008B4170"/>
    <w:rsid w:val="008C36C3"/>
    <w:rsid w:val="008F5E9E"/>
    <w:rsid w:val="008F779D"/>
    <w:rsid w:val="009313CA"/>
    <w:rsid w:val="00971863"/>
    <w:rsid w:val="00981181"/>
    <w:rsid w:val="009A34EC"/>
    <w:rsid w:val="009A4438"/>
    <w:rsid w:val="009A6E3A"/>
    <w:rsid w:val="009B541A"/>
    <w:rsid w:val="009F54F8"/>
    <w:rsid w:val="00A320DE"/>
    <w:rsid w:val="00A86EB1"/>
    <w:rsid w:val="00AD6287"/>
    <w:rsid w:val="00AE0547"/>
    <w:rsid w:val="00AE05D7"/>
    <w:rsid w:val="00B01FB5"/>
    <w:rsid w:val="00B05566"/>
    <w:rsid w:val="00B12CF8"/>
    <w:rsid w:val="00B171C2"/>
    <w:rsid w:val="00B25523"/>
    <w:rsid w:val="00B259AC"/>
    <w:rsid w:val="00B31A4B"/>
    <w:rsid w:val="00B329A7"/>
    <w:rsid w:val="00B71CA1"/>
    <w:rsid w:val="00B8671F"/>
    <w:rsid w:val="00BB2B67"/>
    <w:rsid w:val="00BC2CB7"/>
    <w:rsid w:val="00BC5038"/>
    <w:rsid w:val="00BD0087"/>
    <w:rsid w:val="00BD7123"/>
    <w:rsid w:val="00BE3E44"/>
    <w:rsid w:val="00C06FDC"/>
    <w:rsid w:val="00C17E0B"/>
    <w:rsid w:val="00C42736"/>
    <w:rsid w:val="00C61AE3"/>
    <w:rsid w:val="00C723E7"/>
    <w:rsid w:val="00C7775B"/>
    <w:rsid w:val="00C939B1"/>
    <w:rsid w:val="00CA3F24"/>
    <w:rsid w:val="00CB03BD"/>
    <w:rsid w:val="00CB4CCA"/>
    <w:rsid w:val="00CB57F7"/>
    <w:rsid w:val="00CB60CB"/>
    <w:rsid w:val="00CC3824"/>
    <w:rsid w:val="00CE2505"/>
    <w:rsid w:val="00CE6A9A"/>
    <w:rsid w:val="00D014CB"/>
    <w:rsid w:val="00D0283F"/>
    <w:rsid w:val="00D04796"/>
    <w:rsid w:val="00D96ECA"/>
    <w:rsid w:val="00DA219D"/>
    <w:rsid w:val="00DB455A"/>
    <w:rsid w:val="00DC434A"/>
    <w:rsid w:val="00DD616D"/>
    <w:rsid w:val="00DD6D1A"/>
    <w:rsid w:val="00DF4F03"/>
    <w:rsid w:val="00E003C4"/>
    <w:rsid w:val="00E52C55"/>
    <w:rsid w:val="00E61353"/>
    <w:rsid w:val="00E70FB6"/>
    <w:rsid w:val="00E95CCF"/>
    <w:rsid w:val="00EB753F"/>
    <w:rsid w:val="00ED3234"/>
    <w:rsid w:val="00EE5D6F"/>
    <w:rsid w:val="00EE5D72"/>
    <w:rsid w:val="00EF1F40"/>
    <w:rsid w:val="00F10930"/>
    <w:rsid w:val="00F30299"/>
    <w:rsid w:val="00F93093"/>
    <w:rsid w:val="00FB1066"/>
    <w:rsid w:val="00FB2BE6"/>
    <w:rsid w:val="00FB39DE"/>
    <w:rsid w:val="00FD3F1F"/>
    <w:rsid w:val="00FE2322"/>
    <w:rsid w:val="00FF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E3A"/>
    <w:rPr>
      <w:sz w:val="24"/>
      <w:szCs w:val="24"/>
      <w:lang w:eastAsia="en-US"/>
    </w:rPr>
  </w:style>
  <w:style w:type="paragraph" w:styleId="Heading1">
    <w:name w:val="heading 1"/>
    <w:basedOn w:val="Normal"/>
    <w:next w:val="Normal"/>
    <w:qFormat/>
    <w:rsid w:val="00181C2B"/>
    <w:pPr>
      <w:keepNext/>
      <w:spacing w:after="240"/>
      <w:outlineLvl w:val="0"/>
    </w:pPr>
    <w:rPr>
      <w:rFonts w:ascii="Times" w:hAnsi="Times"/>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16">
    <w:name w:val="ps16"/>
    <w:next w:val="Normal"/>
    <w:rsid w:val="009A6E3A"/>
    <w:rPr>
      <w:rFonts w:ascii="Arial" w:hAnsi="Arial"/>
      <w:sz w:val="28"/>
      <w:lang w:eastAsia="en-US"/>
    </w:rPr>
  </w:style>
  <w:style w:type="character" w:styleId="Hyperlink">
    <w:name w:val="Hyperlink"/>
    <w:basedOn w:val="DefaultParagraphFont"/>
    <w:rsid w:val="006C712A"/>
    <w:rPr>
      <w:color w:val="0000FF"/>
      <w:u w:val="single"/>
    </w:rPr>
  </w:style>
  <w:style w:type="paragraph" w:customStyle="1" w:styleId="AWNumList">
    <w:name w:val="AWNumList"/>
    <w:basedOn w:val="Normal"/>
    <w:rsid w:val="00181C2B"/>
    <w:pPr>
      <w:numPr>
        <w:numId w:val="3"/>
      </w:numPr>
      <w:spacing w:after="120"/>
    </w:pPr>
  </w:style>
  <w:style w:type="character" w:customStyle="1" w:styleId="AWcodeInLine">
    <w:name w:val="AWcodeInLine"/>
    <w:basedOn w:val="DefaultParagraphFont"/>
    <w:rsid w:val="00181C2B"/>
    <w:rPr>
      <w:rFonts w:ascii="Courier New" w:hAnsi="Courier New"/>
      <w:sz w:val="24"/>
      <w:szCs w:val="20"/>
    </w:rPr>
  </w:style>
  <w:style w:type="paragraph" w:styleId="Footer">
    <w:name w:val="footer"/>
    <w:basedOn w:val="Normal"/>
    <w:rsid w:val="007937D2"/>
    <w:pPr>
      <w:tabs>
        <w:tab w:val="center" w:pos="4320"/>
        <w:tab w:val="right" w:pos="8640"/>
      </w:tabs>
    </w:pPr>
  </w:style>
  <w:style w:type="character" w:styleId="PageNumber">
    <w:name w:val="page number"/>
    <w:basedOn w:val="DefaultParagraphFont"/>
    <w:rsid w:val="007937D2"/>
  </w:style>
  <w:style w:type="table" w:styleId="TableGrid">
    <w:name w:val="Table Grid"/>
    <w:basedOn w:val="TableNormal"/>
    <w:rsid w:val="002C371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E3A"/>
    <w:rPr>
      <w:sz w:val="24"/>
      <w:szCs w:val="24"/>
      <w:lang w:eastAsia="en-US"/>
    </w:rPr>
  </w:style>
  <w:style w:type="paragraph" w:styleId="Heading1">
    <w:name w:val="heading 1"/>
    <w:basedOn w:val="Normal"/>
    <w:next w:val="Normal"/>
    <w:qFormat/>
    <w:rsid w:val="00181C2B"/>
    <w:pPr>
      <w:keepNext/>
      <w:spacing w:after="240"/>
      <w:outlineLvl w:val="0"/>
    </w:pPr>
    <w:rPr>
      <w:rFonts w:ascii="Times" w:hAnsi="Times"/>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16">
    <w:name w:val="ps16"/>
    <w:next w:val="Normal"/>
    <w:rsid w:val="009A6E3A"/>
    <w:rPr>
      <w:rFonts w:ascii="Arial" w:hAnsi="Arial"/>
      <w:sz w:val="28"/>
      <w:lang w:eastAsia="en-US"/>
    </w:rPr>
  </w:style>
  <w:style w:type="character" w:styleId="Hyperlink">
    <w:name w:val="Hyperlink"/>
    <w:basedOn w:val="DefaultParagraphFont"/>
    <w:rsid w:val="006C712A"/>
    <w:rPr>
      <w:color w:val="0000FF"/>
      <w:u w:val="single"/>
    </w:rPr>
  </w:style>
  <w:style w:type="paragraph" w:customStyle="1" w:styleId="AWNumList">
    <w:name w:val="AWNumList"/>
    <w:basedOn w:val="Normal"/>
    <w:rsid w:val="00181C2B"/>
    <w:pPr>
      <w:numPr>
        <w:numId w:val="3"/>
      </w:numPr>
      <w:spacing w:after="120"/>
    </w:pPr>
  </w:style>
  <w:style w:type="character" w:customStyle="1" w:styleId="AWcodeInLine">
    <w:name w:val="AWcodeInLine"/>
    <w:basedOn w:val="DefaultParagraphFont"/>
    <w:rsid w:val="00181C2B"/>
    <w:rPr>
      <w:rFonts w:ascii="Courier New" w:hAnsi="Courier New"/>
      <w:sz w:val="24"/>
      <w:szCs w:val="20"/>
    </w:rPr>
  </w:style>
  <w:style w:type="paragraph" w:styleId="Footer">
    <w:name w:val="footer"/>
    <w:basedOn w:val="Normal"/>
    <w:rsid w:val="007937D2"/>
    <w:pPr>
      <w:tabs>
        <w:tab w:val="center" w:pos="4320"/>
        <w:tab w:val="right" w:pos="8640"/>
      </w:tabs>
    </w:pPr>
  </w:style>
  <w:style w:type="character" w:styleId="PageNumber">
    <w:name w:val="page number"/>
    <w:basedOn w:val="DefaultParagraphFont"/>
    <w:rsid w:val="007937D2"/>
  </w:style>
  <w:style w:type="table" w:styleId="TableGrid">
    <w:name w:val="Table Grid"/>
    <w:basedOn w:val="TableNormal"/>
    <w:rsid w:val="002C371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6829">
      <w:bodyDiv w:val="1"/>
      <w:marLeft w:val="0"/>
      <w:marRight w:val="0"/>
      <w:marTop w:val="0"/>
      <w:marBottom w:val="0"/>
      <w:divBdr>
        <w:top w:val="none" w:sz="0" w:space="0" w:color="auto"/>
        <w:left w:val="none" w:sz="0" w:space="0" w:color="auto"/>
        <w:bottom w:val="none" w:sz="0" w:space="0" w:color="auto"/>
        <w:right w:val="none" w:sz="0" w:space="0" w:color="auto"/>
      </w:divBdr>
    </w:div>
    <w:div w:id="918714777">
      <w:bodyDiv w:val="1"/>
      <w:marLeft w:val="0"/>
      <w:marRight w:val="0"/>
      <w:marTop w:val="0"/>
      <w:marBottom w:val="0"/>
      <w:divBdr>
        <w:top w:val="none" w:sz="0" w:space="0" w:color="auto"/>
        <w:left w:val="none" w:sz="0" w:space="0" w:color="auto"/>
        <w:bottom w:val="none" w:sz="0" w:space="0" w:color="auto"/>
        <w:right w:val="none" w:sz="0" w:space="0" w:color="auto"/>
      </w:divBdr>
    </w:div>
    <w:div w:id="112245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140 Introduction to Computer Science</vt:lpstr>
    </vt:vector>
  </TitlesOfParts>
  <Company>Cal Poly Pomona</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140 Introduction to Computer Science</dc:title>
  <dc:creator>College of Science</dc:creator>
  <cp:lastModifiedBy>Lan Yang</cp:lastModifiedBy>
  <cp:revision>3</cp:revision>
  <cp:lastPrinted>2011-04-21T16:24:00Z</cp:lastPrinted>
  <dcterms:created xsi:type="dcterms:W3CDTF">2017-04-26T14:42:00Z</dcterms:created>
  <dcterms:modified xsi:type="dcterms:W3CDTF">2017-04-26T14:42:00Z</dcterms:modified>
</cp:coreProperties>
</file>