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04E" w:rsidRDefault="002F72D9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3773805" cy="2799715"/>
                <wp:effectExtent l="0" t="0" r="0" b="0"/>
                <wp:wrapSquare wrapText="bothSides"/>
                <wp:docPr id="1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160" cy="279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5942" w:type="dxa"/>
                              <w:jc w:val="right"/>
                              <w:tblBorders>
                                <w:top w:val="single" w:sz="18" w:space="0" w:color="999999"/>
                                <w:left w:val="single" w:sz="18" w:space="0" w:color="999999"/>
                                <w:bottom w:val="single" w:sz="18" w:space="0" w:color="999999"/>
                                <w:right w:val="single" w:sz="18" w:space="0" w:color="999999"/>
                                <w:insideH w:val="single" w:sz="18" w:space="0" w:color="999999"/>
                                <w:insideV w:val="single" w:sz="18" w:space="0" w:color="999999"/>
                              </w:tblBorders>
                              <w:tblCellMar>
                                <w:left w:w="8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45"/>
                              <w:gridCol w:w="3297"/>
                            </w:tblGrid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Назва тестового набору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Test Suite Description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left="104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Lab_11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Назва проекта / ПЗ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Name of Project / Software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left="104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Lab11.cpp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Рівень тестування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Level of Testing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8127DA" w:rsidRDefault="002F72D9">
                                  <w:pPr>
                                    <w:ind w:right="-218"/>
                                    <w:rPr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Модульне тестування / </w:t>
                                  </w:r>
                                </w:p>
                                <w:p w:rsidR="0014504E" w:rsidRDefault="002F72D9">
                                  <w:pPr>
                                    <w:ind w:right="-218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Unit Testing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Автор тест-сьюта 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Test Suite Author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Pr="003A745C" w:rsidRDefault="003A745C">
                                  <w:pPr>
                                    <w:ind w:left="104"/>
                                    <w:rPr>
                                      <w:lang w:val="ru-RU"/>
                                    </w:rPr>
                                  </w:pPr>
                                  <w:r w:rsidRPr="007136CF">
                                    <w:rPr>
                                      <w:sz w:val="28"/>
                                      <w:lang w:val="ru-RU"/>
                                    </w:rPr>
                                    <w:t>Маламуж Владислав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Виконавець 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Implementer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Pr="003A745C" w:rsidRDefault="003A745C">
                                  <w:pPr>
                                    <w:ind w:left="104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ru-RU"/>
                                    </w:rPr>
                                    <w:t>Маламуж Владислав</w:t>
                                  </w:r>
                                </w:p>
                              </w:tc>
                            </w:tr>
                          </w:tbl>
                          <w:p w:rsidR="0014504E" w:rsidRDefault="0014504E">
                            <w:pPr>
                              <w:pStyle w:val="af2"/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2" o:spid="_x0000_s1026" style="position:absolute;margin-left:245.95pt;margin-top:.05pt;width:297.15pt;height:220.45pt;z-index:2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" filled="f" stroked="f">
                <v:textbox style="mso-fit-shape-to-text:t" inset="0,0,0,0">
                  <w:txbxContent>
                    <w:tbl>
                      <w:tblPr>
                        <w:tblW w:w="5942" w:type="dxa"/>
                        <w:jc w:val="right"/>
                        <w:tblBorders>
                          <w:top w:val="single" w:sz="18" w:space="0" w:color="999999"/>
                          <w:left w:val="single" w:sz="18" w:space="0" w:color="999999"/>
                          <w:bottom w:val="single" w:sz="18" w:space="0" w:color="999999"/>
                          <w:right w:val="single" w:sz="18" w:space="0" w:color="999999"/>
                          <w:insideH w:val="single" w:sz="18" w:space="0" w:color="999999"/>
                          <w:insideV w:val="single" w:sz="18" w:space="0" w:color="999999"/>
                        </w:tblBorders>
                        <w:tblCellMar>
                          <w:left w:w="8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45"/>
                        <w:gridCol w:w="3297"/>
                      </w:tblGrid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Назва тестового набору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Test Suite Description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left="104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Lab_11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Назва проекта / ПЗ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 of Project / Software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left="104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Lab11.cpp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Рівень тестування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Level of Testing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8127DA" w:rsidRDefault="002F72D9">
                            <w:pPr>
                              <w:ind w:right="-218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Модульне тестування / </w:t>
                            </w:r>
                          </w:p>
                          <w:p w:rsidR="0014504E" w:rsidRDefault="002F72D9">
                            <w:pPr>
                              <w:ind w:right="-218"/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Unit Testing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Автор тест-сьюта 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Test Suite Author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Pr="003A745C" w:rsidRDefault="003A745C">
                            <w:pPr>
                              <w:ind w:left="104"/>
                              <w:rPr>
                                <w:lang w:val="ru-RU"/>
                              </w:rPr>
                            </w:pPr>
                            <w:r w:rsidRPr="007136CF">
                              <w:rPr>
                                <w:sz w:val="28"/>
                                <w:lang w:val="ru-RU"/>
                              </w:rPr>
                              <w:t>Маламуж Владислав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Виконавець 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Implementer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Pr="003A745C" w:rsidRDefault="003A745C">
                            <w:pPr>
                              <w:ind w:left="104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Маламуж Владислав</w:t>
                            </w:r>
                          </w:p>
                        </w:tc>
                      </w:tr>
                    </w:tbl>
                    <w:p w:rsidR="0014504E" w:rsidRDefault="0014504E">
                      <w:pPr>
                        <w:pStyle w:val="af2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  <w:bookmarkStart w:id="0" w:name="_GoBack"/>
      <w:bookmarkEnd w:id="0"/>
    </w:p>
    <w:p w:rsidR="0014504E" w:rsidRDefault="0014504E">
      <w:pPr>
        <w:rPr>
          <w:sz w:val="28"/>
          <w:szCs w:val="28"/>
        </w:rPr>
      </w:pPr>
    </w:p>
    <w:tbl>
      <w:tblPr>
        <w:tblW w:w="13600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ayout w:type="fixed"/>
        <w:tblCellMar>
          <w:left w:w="106" w:type="dxa"/>
        </w:tblCellMar>
        <w:tblLook w:val="01E0" w:firstRow="1" w:lastRow="1" w:firstColumn="1" w:lastColumn="1" w:noHBand="0" w:noVBand="0"/>
      </w:tblPr>
      <w:tblGrid>
        <w:gridCol w:w="873"/>
        <w:gridCol w:w="2669"/>
        <w:gridCol w:w="1846"/>
        <w:gridCol w:w="8212"/>
      </w:tblGrid>
      <w:tr w:rsidR="003A745C" w:rsidTr="003A745C">
        <w:trPr>
          <w:trHeight w:val="1260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spacing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Preliminary Steps</w:t>
            </w: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Дії (кроки) /</w:t>
            </w:r>
          </w:p>
          <w:p w:rsidR="0014504E" w:rsidRDefault="002F72D9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r>
              <w:rPr>
                <w:sz w:val="28"/>
                <w:szCs w:val="28"/>
              </w:rPr>
              <w:t>Action (Test Step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Очікуваний</w:t>
            </w:r>
          </w:p>
          <w:p w:rsidR="0014504E" w:rsidRDefault="002F72D9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результат /</w:t>
            </w:r>
          </w:p>
          <w:p w:rsidR="0014504E" w:rsidRDefault="002F72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</w:tr>
      <w:tr w:rsidR="003A745C" w:rsidRPr="000B098F" w:rsidT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2F72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TC-1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 w:rsidP="003A745C">
            <w:pPr>
              <w:pStyle w:val="af1"/>
              <w:numPr>
                <w:ilvl w:val="0"/>
                <w:numId w:val="1"/>
              </w:numPr>
            </w:pPr>
            <w:r>
              <w:lastRenderedPageBreak/>
              <w:t>Ввести е</w:t>
            </w:r>
          </w:p>
          <w:p w:rsidR="003A745C" w:rsidRDefault="003A745C" w:rsidP="003A745C">
            <w:pPr>
              <w:pStyle w:val="af1"/>
              <w:numPr>
                <w:ilvl w:val="0"/>
                <w:numId w:val="1"/>
              </w:numPr>
            </w:pPr>
            <w:r>
              <w:t>Ввести а</w:t>
            </w:r>
          </w:p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Default="003A745C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Passed</w:t>
            </w:r>
          </w:p>
          <w:p w:rsidR="003A745C" w:rsidRPr="003A745C" w:rsidRDefault="003A745C">
            <w:pPr>
              <w:rPr>
                <w:noProof/>
                <w:lang w:val="en-US" w:eastAsia="ru-RU"/>
              </w:rPr>
            </w:pPr>
          </w:p>
          <w:p w:rsidR="0014504E" w:rsidRPr="003A745C" w:rsidRDefault="003A745C">
            <w:pPr>
              <w:rPr>
                <w:lang w:val="ru-RU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34230648" wp14:editId="07316850">
                  <wp:extent cx="5192834" cy="3733800"/>
                  <wp:effectExtent l="0" t="0" r="825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727" cy="375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745C" w:rsidT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2F72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TC-2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Pr="003A745C" w:rsidRDefault="0014504E">
            <w:pPr>
              <w:rPr>
                <w:sz w:val="28"/>
                <w:szCs w:val="28"/>
                <w:lang w:val="ru-RU"/>
              </w:rPr>
            </w:pP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  <w:p w:rsidR="0014504E" w:rsidRPr="003A745C" w:rsidRDefault="0014504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Pr="000B098F" w:rsidRDefault="000B098F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1. </w:t>
            </w:r>
            <w:r w:rsidR="003A745C">
              <w:rPr>
                <w:sz w:val="28"/>
                <w:szCs w:val="28"/>
              </w:rPr>
              <w:t xml:space="preserve">Ввести </w:t>
            </w:r>
            <w:r w:rsidR="003A745C">
              <w:rPr>
                <w:sz w:val="28"/>
                <w:szCs w:val="28"/>
                <w:lang w:val="en-US"/>
              </w:rPr>
              <w:t>b</w:t>
            </w:r>
          </w:p>
          <w:p w:rsidR="003A745C" w:rsidRDefault="000B098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2. </w:t>
            </w:r>
            <w:r w:rsidR="003A745C">
              <w:rPr>
                <w:sz w:val="28"/>
                <w:szCs w:val="28"/>
              </w:rPr>
              <w:t>Введіть номер розділу який,ви бажаєте видалити: 1</w:t>
            </w:r>
          </w:p>
          <w:p w:rsidR="003A745C" w:rsidRDefault="003A745C">
            <w:pPr>
              <w:rPr>
                <w:sz w:val="28"/>
                <w:szCs w:val="28"/>
                <w:lang w:val="ru-RU"/>
              </w:rPr>
            </w:pPr>
            <w:r w:rsidRPr="000B098F">
              <w:rPr>
                <w:sz w:val="28"/>
                <w:szCs w:val="28"/>
                <w:lang w:val="ru-RU"/>
              </w:rPr>
              <w:t>3)</w:t>
            </w:r>
            <w:r>
              <w:rPr>
                <w:sz w:val="28"/>
                <w:szCs w:val="28"/>
              </w:rPr>
              <w:t xml:space="preserve">Ввести </w:t>
            </w:r>
            <w:r>
              <w:rPr>
                <w:sz w:val="28"/>
                <w:szCs w:val="28"/>
                <w:lang w:val="ru-RU"/>
              </w:rPr>
              <w:t>а</w:t>
            </w:r>
          </w:p>
          <w:p w:rsidR="003A745C" w:rsidRPr="000B098F" w:rsidRDefault="003A745C">
            <w:pPr>
              <w:rPr>
                <w:lang w:val="ru-RU"/>
              </w:rPr>
            </w:pPr>
          </w:p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Pr="000B098F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  <w:r w:rsidRPr="000B098F">
              <w:rPr>
                <w:sz w:val="28"/>
                <w:szCs w:val="28"/>
                <w:lang w:val="ru-RU"/>
              </w:rPr>
              <w:t>:</w:t>
            </w:r>
          </w:p>
          <w:p w:rsidR="003A745C" w:rsidRPr="000B098F" w:rsidRDefault="003A745C" w:rsidP="003A745C">
            <w:pPr>
              <w:rPr>
                <w:lang w:val="ru-RU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B78419B" wp14:editId="208F27ED">
                  <wp:extent cx="3802073" cy="4163695"/>
                  <wp:effectExtent l="0" t="0" r="825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554" cy="420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745C" w:rsidT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Pr="000B098F" w:rsidRDefault="002F72D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TC</w:t>
            </w:r>
            <w:r w:rsidRPr="000B098F">
              <w:rPr>
                <w:sz w:val="28"/>
                <w:szCs w:val="28"/>
                <w:lang w:val="ru-RU"/>
              </w:rPr>
              <w:t>-3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Pr="003A745C" w:rsidRDefault="003A745C" w:rsidP="003A745C">
            <w:pPr>
              <w:rPr>
                <w:sz w:val="28"/>
                <w:szCs w:val="28"/>
                <w:lang w:val="ru-RU"/>
              </w:rPr>
            </w:pP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  <w:p w:rsidR="0014504E" w:rsidRPr="003A745C" w:rsidRDefault="0014504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P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>1.</w:t>
            </w:r>
            <w:r w:rsidR="000B098F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q</w:t>
            </w:r>
          </w:p>
          <w:p w:rsidR="003A745C" w:rsidRPr="003A745C" w:rsidRDefault="003A745C" w:rsidP="003A745C">
            <w:r w:rsidRPr="003A745C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Ввести а</w:t>
            </w:r>
          </w:p>
          <w:p w:rsidR="0014504E" w:rsidRDefault="0014504E"/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 w:rsidP="003A745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  <w:p w:rsidR="003A745C" w:rsidRPr="003A745C" w:rsidRDefault="003A745C" w:rsidP="003A745C">
            <w:pPr>
              <w:rPr>
                <w:lang w:val="en-US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inline distT="0" distB="0" distL="0" distR="0" wp14:anchorId="78B3BCC5" wp14:editId="717A557F">
                  <wp:extent cx="3849927" cy="427672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539" cy="432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504E" w:rsidRDefault="0014504E"/>
    <w:tbl>
      <w:tblPr>
        <w:tblW w:w="11034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CellMar>
          <w:left w:w="106" w:type="dxa"/>
        </w:tblCellMar>
        <w:tblLook w:val="01E0" w:firstRow="1" w:lastRow="1" w:firstColumn="1" w:lastColumn="1" w:noHBand="0" w:noVBand="0"/>
      </w:tblPr>
      <w:tblGrid>
        <w:gridCol w:w="666"/>
        <w:gridCol w:w="2669"/>
        <w:gridCol w:w="1114"/>
        <w:gridCol w:w="10598"/>
      </w:tblGrid>
      <w:tr w:rsid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2F72D9">
            <w:r>
              <w:rPr>
                <w:sz w:val="28"/>
                <w:szCs w:val="28"/>
                <w:lang w:val="en-US"/>
              </w:rPr>
              <w:t>TC-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  <w:p w:rsidR="0014504E" w:rsidRDefault="0014504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0B098F" w:rsidRDefault="000B098F" w:rsidP="000B098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 xml:space="preserve">1. </w:t>
            </w:r>
            <w:r w:rsidR="003A745C" w:rsidRPr="000B098F">
              <w:rPr>
                <w:sz w:val="28"/>
                <w:szCs w:val="28"/>
              </w:rPr>
              <w:t xml:space="preserve">Ввести </w:t>
            </w:r>
            <w:r w:rsidR="003A745C" w:rsidRPr="000B098F">
              <w:rPr>
                <w:sz w:val="28"/>
                <w:szCs w:val="28"/>
                <w:lang w:val="en-US"/>
              </w:rPr>
              <w:t>v</w:t>
            </w:r>
          </w:p>
          <w:p w:rsidR="003A745C" w:rsidRPr="000B098F" w:rsidRDefault="000B098F" w:rsidP="000B098F">
            <w:pPr>
              <w:rPr>
                <w:sz w:val="28"/>
                <w:szCs w:val="28"/>
                <w:lang w:val="en-US"/>
              </w:rPr>
            </w:pPr>
            <w:r>
              <w:rPr>
                <w:lang w:val="ru-RU"/>
              </w:rPr>
              <w:t>2.</w:t>
            </w:r>
            <w:r>
              <w:t xml:space="preserve">Ввести </w:t>
            </w:r>
            <w:r w:rsidR="003A745C">
              <w:t>2</w:t>
            </w:r>
          </w:p>
          <w:p w:rsidR="0014504E" w:rsidRDefault="0014504E"/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>
            <w:pPr>
              <w:rPr>
                <w:lang w:val="en-US"/>
              </w:rPr>
            </w:pPr>
            <w:r>
              <w:rPr>
                <w:lang w:val="en-US"/>
              </w:rPr>
              <w:t>Passed:</w:t>
            </w:r>
          </w:p>
          <w:p w:rsidR="003A745C" w:rsidRPr="003A745C" w:rsidRDefault="003A745C">
            <w:pPr>
              <w:rPr>
                <w:lang w:val="en-US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A9CD2CB" wp14:editId="4A89A471">
                  <wp:extent cx="6593840" cy="3472116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3062" cy="3482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504E" w:rsidRDefault="0014504E"/>
    <w:sectPr w:rsidR="0014504E">
      <w:headerReference w:type="default" r:id="rId12"/>
      <w:footerReference w:type="default" r:id="rId13"/>
      <w:pgSz w:w="11906" w:h="16838"/>
      <w:pgMar w:top="624" w:right="686" w:bottom="851" w:left="851" w:header="539" w:footer="53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502" w:rsidRDefault="00AC0502">
      <w:r>
        <w:separator/>
      </w:r>
    </w:p>
  </w:endnote>
  <w:endnote w:type="continuationSeparator" w:id="0">
    <w:p w:rsidR="00AC0502" w:rsidRDefault="00AC0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5"/>
      <w:tblW w:w="10369" w:type="dxa"/>
      <w:tblCellMar>
        <w:left w:w="113" w:type="dxa"/>
      </w:tblCellMar>
      <w:tblLook w:val="01E0" w:firstRow="1" w:lastRow="1" w:firstColumn="1" w:lastColumn="1" w:noHBand="0" w:noVBand="0"/>
    </w:tblPr>
    <w:tblGrid>
      <w:gridCol w:w="5314"/>
      <w:gridCol w:w="5055"/>
    </w:tblGrid>
    <w:tr w:rsidR="0014504E">
      <w:tc>
        <w:tcPr>
          <w:tcW w:w="531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14504E" w:rsidRDefault="002F72D9">
          <w:pPr>
            <w:pStyle w:val="af0"/>
          </w:pP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a5"/>
              <w:rFonts w:ascii="Consolas" w:hAnsi="Consolas" w:cs="Arial"/>
              <w:sz w:val="16"/>
              <w:szCs w:val="16"/>
            </w:rPr>
            <w:instrText>DATE \@"dd\.MM\.yyyy"</w:instrTex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separate"/>
          </w:r>
          <w:r w:rsidR="000B098F">
            <w:rPr>
              <w:rStyle w:val="a5"/>
              <w:rFonts w:ascii="Consolas" w:hAnsi="Consolas" w:cs="Arial"/>
              <w:noProof/>
              <w:sz w:val="16"/>
              <w:szCs w:val="16"/>
            </w:rPr>
            <w:t>21.06.2021</w: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a5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a5"/>
              <w:rFonts w:ascii="Consolas" w:hAnsi="Consolas" w:cs="Arial"/>
              <w:sz w:val="16"/>
              <w:szCs w:val="16"/>
            </w:rPr>
            <w:instrText>TIME \@"H:mm:ss"</w:instrTex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separate"/>
          </w:r>
          <w:r w:rsidR="000B098F">
            <w:rPr>
              <w:rStyle w:val="a5"/>
              <w:rFonts w:ascii="Consolas" w:hAnsi="Consolas" w:cs="Arial"/>
              <w:noProof/>
              <w:sz w:val="16"/>
              <w:szCs w:val="16"/>
            </w:rPr>
            <w:t>22:27:35</w: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505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14504E" w:rsidRDefault="002F72D9">
          <w:pPr>
            <w:pStyle w:val="af0"/>
            <w:jc w:val="right"/>
          </w:pP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a5"/>
              <w:rFonts w:ascii="Consolas" w:hAnsi="Consolas" w:cs="Arial"/>
              <w:sz w:val="20"/>
              <w:szCs w:val="20"/>
            </w:rPr>
            <w:instrText>PAGE</w:instrTex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separate"/>
          </w:r>
          <w:r w:rsidR="007136CF">
            <w:rPr>
              <w:rStyle w:val="a5"/>
              <w:rFonts w:ascii="Consolas" w:hAnsi="Consolas" w:cs="Arial"/>
              <w:noProof/>
              <w:sz w:val="20"/>
              <w:szCs w:val="20"/>
            </w:rPr>
            <w:t>1</w: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5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a5"/>
              <w:rFonts w:ascii="Consolas" w:hAnsi="Consolas" w:cs="Arial"/>
              <w:sz w:val="20"/>
              <w:szCs w:val="20"/>
            </w:rPr>
            <w:instrText>NUMPAGES</w:instrTex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separate"/>
          </w:r>
          <w:r w:rsidR="007136CF">
            <w:rPr>
              <w:rStyle w:val="a5"/>
              <w:rFonts w:ascii="Consolas" w:hAnsi="Consolas" w:cs="Arial"/>
              <w:noProof/>
              <w:sz w:val="20"/>
              <w:szCs w:val="20"/>
            </w:rPr>
            <w:t>4</w: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5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14504E" w:rsidRDefault="0014504E">
    <w:pPr>
      <w:pStyle w:val="af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502" w:rsidRDefault="00AC0502">
      <w:r>
        <w:separator/>
      </w:r>
    </w:p>
  </w:footnote>
  <w:footnote w:type="continuationSeparator" w:id="0">
    <w:p w:rsidR="00AC0502" w:rsidRDefault="00AC0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04E" w:rsidRDefault="0014504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2745C"/>
    <w:multiLevelType w:val="hybridMultilevel"/>
    <w:tmpl w:val="3AE85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118F3"/>
    <w:multiLevelType w:val="hybridMultilevel"/>
    <w:tmpl w:val="8BD6F47C"/>
    <w:lvl w:ilvl="0" w:tplc="96B2CB8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FF0FAE"/>
    <w:multiLevelType w:val="hybridMultilevel"/>
    <w:tmpl w:val="679C5FC6"/>
    <w:lvl w:ilvl="0" w:tplc="E35E3F5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4E"/>
    <w:rsid w:val="000B098F"/>
    <w:rsid w:val="0014504E"/>
    <w:rsid w:val="002F72D9"/>
    <w:rsid w:val="003A745C"/>
    <w:rsid w:val="007136CF"/>
    <w:rsid w:val="008127DA"/>
    <w:rsid w:val="00A31BDF"/>
    <w:rsid w:val="00AC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52F6"/>
  <w15:docId w15:val="{8B113E6C-4578-4C20-A7FE-9F956CAF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semiHidden/>
    <w:qFormat/>
    <w:rsid w:val="00503993"/>
    <w:rPr>
      <w:vertAlign w:val="superscript"/>
    </w:rPr>
  </w:style>
  <w:style w:type="character" w:styleId="a4">
    <w:name w:val="annotation reference"/>
    <w:basedOn w:val="a0"/>
    <w:semiHidden/>
    <w:qFormat/>
    <w:rsid w:val="001479DC"/>
    <w:rPr>
      <w:sz w:val="16"/>
      <w:szCs w:val="16"/>
    </w:rPr>
  </w:style>
  <w:style w:type="character" w:customStyle="1" w:styleId="apple-converted-space">
    <w:name w:val="apple-converted-space"/>
    <w:basedOn w:val="a0"/>
    <w:qFormat/>
    <w:rsid w:val="001479DC"/>
  </w:style>
  <w:style w:type="character" w:styleId="a5">
    <w:name w:val="page number"/>
    <w:basedOn w:val="a0"/>
    <w:qFormat/>
    <w:rsid w:val="00C328E0"/>
  </w:style>
  <w:style w:type="paragraph" w:customStyle="1" w:styleId="1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Normal (Web)"/>
    <w:basedOn w:val="a"/>
    <w:qFormat/>
    <w:rsid w:val="001858B5"/>
    <w:pPr>
      <w:spacing w:beforeAutospacing="1" w:afterAutospacing="1"/>
    </w:pPr>
  </w:style>
  <w:style w:type="paragraph" w:styleId="ab">
    <w:name w:val="footnote text"/>
    <w:basedOn w:val="a"/>
    <w:semiHidden/>
    <w:rsid w:val="00503993"/>
    <w:rPr>
      <w:sz w:val="20"/>
      <w:szCs w:val="20"/>
    </w:rPr>
  </w:style>
  <w:style w:type="paragraph" w:styleId="ac">
    <w:name w:val="annotation text"/>
    <w:basedOn w:val="a"/>
    <w:semiHidden/>
    <w:qFormat/>
    <w:rsid w:val="001479DC"/>
    <w:rPr>
      <w:sz w:val="20"/>
      <w:szCs w:val="20"/>
    </w:rPr>
  </w:style>
  <w:style w:type="paragraph" w:styleId="ad">
    <w:name w:val="annotation subject"/>
    <w:basedOn w:val="ac"/>
    <w:next w:val="ac"/>
    <w:semiHidden/>
    <w:qFormat/>
    <w:rsid w:val="001479DC"/>
    <w:rPr>
      <w:b/>
      <w:bCs/>
    </w:rPr>
  </w:style>
  <w:style w:type="paragraph" w:styleId="ae">
    <w:name w:val="Balloon Text"/>
    <w:basedOn w:val="a"/>
    <w:semiHidden/>
    <w:qFormat/>
    <w:rsid w:val="001479DC"/>
    <w:rPr>
      <w:rFonts w:ascii="Tahoma" w:hAnsi="Tahoma" w:cs="Tahoma"/>
      <w:sz w:val="16"/>
      <w:szCs w:val="16"/>
    </w:rPr>
  </w:style>
  <w:style w:type="paragraph" w:styleId="af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f0">
    <w:name w:val="footer"/>
    <w:basedOn w:val="a"/>
    <w:rsid w:val="0089153D"/>
    <w:pPr>
      <w:tabs>
        <w:tab w:val="center" w:pos="4819"/>
        <w:tab w:val="right" w:pos="9639"/>
      </w:tabs>
    </w:p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qFormat/>
    <w:rsid w:val="005A20A2"/>
    <w:rPr>
      <w:rFonts w:ascii="Verdana" w:hAnsi="Verdana" w:cs="Verdana"/>
      <w:lang w:val="en-US" w:eastAsia="en-US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customStyle="1" w:styleId="af2">
    <w:name w:val="Содержимое врезки"/>
    <w:basedOn w:val="a"/>
    <w:qFormat/>
  </w:style>
  <w:style w:type="paragraph" w:customStyle="1" w:styleId="af3">
    <w:name w:val="Содержимое таблицы"/>
    <w:basedOn w:val="a"/>
    <w:qFormat/>
    <w:pPr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table" w:styleId="af5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026F5-37EB-4279-9AE6-5ED60466C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dc:description/>
  <cp:lastModifiedBy>Chelovek Molodoy</cp:lastModifiedBy>
  <cp:revision>27</cp:revision>
  <cp:lastPrinted>2016-02-26T02:36:00Z</cp:lastPrinted>
  <dcterms:created xsi:type="dcterms:W3CDTF">2020-11-30T18:44:00Z</dcterms:created>
  <dcterms:modified xsi:type="dcterms:W3CDTF">2021-06-21T19:36:00Z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ЦНТУ www.kntu.kr.ua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Кафедра кібербезпеки та програмного забезпечення</vt:lpwstr>
  </property>
</Properties>
</file>