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,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  <w:r>
        <w:rPr>
          <w:sz w:val="20"/>
          <w:szCs w:val="20"/>
        </w:rPr>
        <w:br/>
      </w:r>
      <w:proofErr w:type="spellStart"/>
      <w:r w:rsidR="005366A0" w:rsidRPr="005366A0">
        <w:rPr>
          <w:sz w:val="20"/>
          <w:szCs w:val="20"/>
        </w:rPr>
        <w:t>mov</w:t>
      </w:r>
      <w:proofErr w:type="spellEnd"/>
      <w:r w:rsidR="005366A0" w:rsidRPr="005366A0">
        <w:rPr>
          <w:sz w:val="20"/>
          <w:szCs w:val="20"/>
        </w:rPr>
        <w:tab/>
      </w:r>
      <w:proofErr w:type="spellStart"/>
      <w:r w:rsidR="005366A0" w:rsidRPr="005366A0">
        <w:rPr>
          <w:sz w:val="20"/>
          <w:szCs w:val="20"/>
        </w:rPr>
        <w:t>ecx</w:t>
      </w:r>
      <w:proofErr w:type="spellEnd"/>
      <w:r w:rsidR="005366A0" w:rsidRPr="005366A0">
        <w:rPr>
          <w:sz w:val="20"/>
          <w:szCs w:val="20"/>
        </w:rPr>
        <w:t>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proofErr w:type="spellEnd"/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proofErr w:type="spellStart"/>
      <w:r w:rsidRPr="005366A0">
        <w:rPr>
          <w:sz w:val="20"/>
          <w:szCs w:val="20"/>
        </w:rPr>
        <w:t>constans</w:t>
      </w:r>
      <w:proofErr w:type="spellEnd"/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2F4C0F" w:rsidRDefault="002F4C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lastRenderedPageBreak/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85E28">
        <w:rPr>
          <w:sz w:val="20"/>
          <w:szCs w:val="20"/>
          <w:u w:val="single"/>
        </w:rPr>
        <w:t>noopt</w:t>
      </w:r>
      <w:proofErr w:type="spellEnd"/>
      <w:r w:rsidRPr="00A85E28">
        <w:rPr>
          <w:sz w:val="20"/>
          <w:szCs w:val="20"/>
          <w:u w:val="single"/>
        </w:rPr>
        <w:t>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</w:t>
      </w:r>
      <w:proofErr w:type="spellStart"/>
      <w:r w:rsidRPr="00A85E28">
        <w:rPr>
          <w:sz w:val="20"/>
          <w:szCs w:val="20"/>
        </w:rPr>
        <w:t>beggining</w:t>
      </w:r>
      <w:proofErr w:type="spellEnd"/>
      <w:r w:rsidRPr="00A85E28">
        <w:rPr>
          <w:sz w:val="20"/>
          <w:szCs w:val="20"/>
        </w:rPr>
        <w:t xml:space="preserve">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je</w:t>
      </w:r>
      <w:proofErr w:type="spellEnd"/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85E28" w:rsidRPr="00121343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lastRenderedPageBreak/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in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</w:t>
      </w:r>
      <w:proofErr w:type="spellStart"/>
      <w:r w:rsidRPr="00A85E28">
        <w:rPr>
          <w:sz w:val="20"/>
          <w:szCs w:val="20"/>
        </w:rPr>
        <w:t>acx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npad</w:t>
      </w:r>
      <w:proofErr w:type="spellEnd"/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je</w:t>
      </w:r>
      <w:proofErr w:type="spellEnd"/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</w:t>
      </w:r>
      <w:proofErr w:type="spellStart"/>
      <w:r w:rsidRPr="00A85E28">
        <w:rPr>
          <w:sz w:val="20"/>
          <w:szCs w:val="20"/>
        </w:rPr>
        <w:t>becuase</w:t>
      </w:r>
      <w:proofErr w:type="spellEnd"/>
      <w:r w:rsidRPr="00A85E28">
        <w:rPr>
          <w:sz w:val="20"/>
          <w:szCs w:val="20"/>
        </w:rPr>
        <w:t xml:space="preserve">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which tells us the here calling </w:t>
      </w:r>
      <w:proofErr w:type="spellStart"/>
      <w:r w:rsidRPr="00A85E28">
        <w:rPr>
          <w:sz w:val="20"/>
          <w:szCs w:val="20"/>
        </w:rPr>
        <w:t>convension</w:t>
      </w:r>
      <w:proofErr w:type="spellEnd"/>
      <w:r w:rsidRPr="00A85E28">
        <w:rPr>
          <w:sz w:val="20"/>
          <w:szCs w:val="20"/>
        </w:rPr>
        <w:t xml:space="preserve"> uses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xor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</w:t>
      </w:r>
      <w:proofErr w:type="spellStart"/>
      <w:r w:rsidRPr="00A85E28">
        <w:rPr>
          <w:sz w:val="20"/>
          <w:szCs w:val="20"/>
        </w:rPr>
        <w:t>noopt</w:t>
      </w:r>
      <w:proofErr w:type="spellEnd"/>
      <w:r w:rsidRPr="00A85E28">
        <w:rPr>
          <w:sz w:val="20"/>
          <w:szCs w:val="20"/>
        </w:rPr>
        <w:t xml:space="preserve">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bookmarkStart w:id="0" w:name="_GoBack"/>
      <w:r w:rsidRPr="00E853F5">
        <w:rPr>
          <w:sz w:val="20"/>
          <w:szCs w:val="20"/>
          <w:u w:val="single"/>
        </w:rPr>
        <w:t>ex1.s:</w:t>
      </w:r>
    </w:p>
    <w:bookmarkEnd w:id="0"/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store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</w:t>
      </w:r>
      <w:proofErr w:type="spellStart"/>
      <w:r w:rsidRPr="00A85E28">
        <w:rPr>
          <w:sz w:val="20"/>
          <w:szCs w:val="20"/>
        </w:rPr>
        <w:t>esp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</w:t>
      </w:r>
      <w:proofErr w:type="spellStart"/>
      <w:r w:rsidRPr="00A85E28">
        <w:rPr>
          <w:sz w:val="20"/>
          <w:szCs w:val="20"/>
        </w:rPr>
        <w:t>strcmp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move the return value of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to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 xml:space="preserve">DWORD PTR [ebp-12],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8B697E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sectPr w:rsidR="008B697E" w:rsidRPr="005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433C3"/>
    <w:rsid w:val="00121343"/>
    <w:rsid w:val="002F4C0F"/>
    <w:rsid w:val="005366A0"/>
    <w:rsid w:val="00763078"/>
    <w:rsid w:val="008B697E"/>
    <w:rsid w:val="00A85E28"/>
    <w:rsid w:val="00AC02F8"/>
    <w:rsid w:val="00E8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DD1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Ofri Rips</cp:lastModifiedBy>
  <cp:revision>8</cp:revision>
  <dcterms:created xsi:type="dcterms:W3CDTF">2016-11-07T18:44:00Z</dcterms:created>
  <dcterms:modified xsi:type="dcterms:W3CDTF">2016-11-07T21:32:00Z</dcterms:modified>
</cp:coreProperties>
</file>