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D2AAAC" w14:textId="40866E37" w:rsidR="00EA4973" w:rsidRDefault="00863C52">
      <w:pPr>
        <w:pStyle w:val="Title"/>
      </w:pPr>
      <w:r>
        <w:t>Network Traffic Proxy System</w:t>
      </w:r>
    </w:p>
    <w:p w14:paraId="7D0CFD44" w14:textId="77777777" w:rsidR="00EA4973" w:rsidRDefault="00AB3908">
      <w:pPr>
        <w:pStyle w:val="Title"/>
      </w:pPr>
      <w:r>
        <w:fldChar w:fldCharType="begin"/>
      </w:r>
      <w:r>
        <w:instrText xml:space="preserve"> TITLE  \* MERGEFORMAT </w:instrText>
      </w:r>
      <w:r>
        <w:fldChar w:fldCharType="separate"/>
      </w:r>
      <w:r w:rsidR="00EA4973">
        <w:t>Software Requirements Specification</w:t>
      </w:r>
      <w:r>
        <w:fldChar w:fldCharType="end"/>
      </w:r>
      <w:r w:rsidR="00EA4973">
        <w:t xml:space="preserve">  </w:t>
      </w:r>
    </w:p>
    <w:p w14:paraId="40C13AE3" w14:textId="77777777" w:rsidR="00EA4973" w:rsidRDefault="00EA4973">
      <w:pPr>
        <w:pStyle w:val="Subtitle"/>
      </w:pPr>
      <w:r>
        <w:t>Version &lt;1.0&gt;</w:t>
      </w:r>
    </w:p>
    <w:p w14:paraId="125EA87F" w14:textId="38FCDF98" w:rsidR="00EA4973" w:rsidRDefault="00AB3908">
      <w:pPr>
        <w:pStyle w:val="Subtitle"/>
        <w:rPr>
          <w:color w:val="000000"/>
        </w:rPr>
      </w:pPr>
      <w:r>
        <w:rPr>
          <w:noProof/>
        </w:rPr>
        <w:fldChar w:fldCharType="begin"/>
      </w:r>
      <w:r>
        <w:rPr>
          <w:noProof/>
        </w:rPr>
        <w:instrText xml:space="preserve"> DATE  \* MERGEFORMAT </w:instrText>
      </w:r>
      <w:r>
        <w:rPr>
          <w:noProof/>
        </w:rPr>
        <w:fldChar w:fldCharType="separate"/>
      </w:r>
      <w:r w:rsidR="004071A2">
        <w:rPr>
          <w:noProof/>
        </w:rPr>
        <w:t>11/12/18</w:t>
      </w:r>
      <w:r>
        <w:rPr>
          <w:noProof/>
        </w:rPr>
        <w:fldChar w:fldCharType="end"/>
      </w:r>
    </w:p>
    <w:p w14:paraId="672A6659" w14:textId="77777777" w:rsidR="00EA4973" w:rsidRDefault="00EA4973">
      <w:pPr>
        <w:pStyle w:val="DocControlHeading"/>
        <w:sectPr w:rsidR="00EA4973">
          <w:headerReference w:type="default" r:id="rId7"/>
          <w:footerReference w:type="default" r:id="rId8"/>
          <w:pgSz w:w="12240" w:h="15840" w:code="1"/>
          <w:pgMar w:top="1440" w:right="1440" w:bottom="1440" w:left="1800" w:header="720" w:footer="720" w:gutter="0"/>
          <w:pgNumType w:fmt="lowerRoman"/>
          <w:cols w:space="720"/>
        </w:sectPr>
      </w:pPr>
      <w:bookmarkStart w:id="0" w:name="_Toc461626763"/>
      <w:bookmarkStart w:id="1" w:name="_Toc461628993"/>
      <w:bookmarkStart w:id="2" w:name="_Toc461632035"/>
    </w:p>
    <w:p w14:paraId="206C43ED" w14:textId="77777777" w:rsidR="00EA4973" w:rsidRDefault="00EA4973">
      <w:pPr>
        <w:pStyle w:val="DocControlHeading"/>
      </w:pPr>
      <w:bookmarkStart w:id="3" w:name="_Toc529387839"/>
      <w:r>
        <w:lastRenderedPageBreak/>
        <w:t>Document Control</w:t>
      </w:r>
      <w:bookmarkEnd w:id="0"/>
      <w:bookmarkEnd w:id="1"/>
      <w:bookmarkEnd w:id="2"/>
      <w:bookmarkEnd w:id="3"/>
    </w:p>
    <w:p w14:paraId="4894EE75" w14:textId="77777777" w:rsidR="00EA4973" w:rsidRDefault="00EA4973">
      <w:pPr>
        <w:pStyle w:val="DocControlHeading2"/>
      </w:pPr>
      <w:bookmarkStart w:id="4" w:name="_Toc461626764"/>
      <w:bookmarkStart w:id="5" w:name="_Toc461628994"/>
      <w:bookmarkStart w:id="6" w:name="_Toc461632036"/>
      <w:bookmarkStart w:id="7" w:name="_Toc529387840"/>
      <w:r>
        <w:t>Approval</w:t>
      </w:r>
      <w:bookmarkEnd w:id="4"/>
      <w:bookmarkEnd w:id="5"/>
      <w:bookmarkEnd w:id="6"/>
      <w:bookmarkEnd w:id="7"/>
    </w:p>
    <w:p w14:paraId="594BD7EB" w14:textId="77777777" w:rsidR="00EA4973" w:rsidRDefault="00EA4973">
      <w:pPr>
        <w:pStyle w:val="Paragraph"/>
      </w:pPr>
      <w:r>
        <w:t xml:space="preserve">The Guidance Team and the customer </w:t>
      </w:r>
      <w:r w:rsidR="00943EA8">
        <w:t>will</w:t>
      </w:r>
      <w:r>
        <w:t xml:space="preserve"> approve this document.</w:t>
      </w:r>
    </w:p>
    <w:p w14:paraId="2A5DB65E" w14:textId="77777777" w:rsidR="00EA4973" w:rsidRDefault="00EA4973">
      <w:pPr>
        <w:pStyle w:val="DocControlHeading2"/>
      </w:pPr>
      <w:bookmarkStart w:id="8" w:name="_Toc461626765"/>
      <w:bookmarkStart w:id="9" w:name="_Toc461628995"/>
      <w:bookmarkStart w:id="10" w:name="_Toc461632037"/>
      <w:bookmarkStart w:id="11" w:name="_Toc529387841"/>
      <w:r>
        <w:t>Document Change Control</w:t>
      </w:r>
      <w:bookmarkEnd w:id="8"/>
      <w:bookmarkEnd w:id="9"/>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428"/>
        <w:gridCol w:w="4428"/>
      </w:tblGrid>
      <w:tr w:rsidR="00EA4973" w14:paraId="3621CFBB" w14:textId="77777777">
        <w:tc>
          <w:tcPr>
            <w:tcW w:w="4428" w:type="dxa"/>
          </w:tcPr>
          <w:p w14:paraId="164D663C" w14:textId="77777777" w:rsidR="00EA4973" w:rsidRDefault="00EA4973">
            <w:pPr>
              <w:jc w:val="right"/>
            </w:pPr>
            <w:r>
              <w:t>Initial Release:</w:t>
            </w:r>
          </w:p>
        </w:tc>
        <w:tc>
          <w:tcPr>
            <w:tcW w:w="4428" w:type="dxa"/>
          </w:tcPr>
          <w:p w14:paraId="0A37501D" w14:textId="255A4800" w:rsidR="00EA4973" w:rsidRDefault="00863C52" w:rsidP="00863C52">
            <w:pPr>
              <w:jc w:val="center"/>
            </w:pPr>
            <w:r>
              <w:t>1.0</w:t>
            </w:r>
          </w:p>
        </w:tc>
      </w:tr>
      <w:tr w:rsidR="00EA4973" w14:paraId="79B7F8D3" w14:textId="77777777">
        <w:tc>
          <w:tcPr>
            <w:tcW w:w="4428" w:type="dxa"/>
          </w:tcPr>
          <w:p w14:paraId="08FD4353" w14:textId="77777777" w:rsidR="00EA4973" w:rsidRDefault="00EA4973">
            <w:pPr>
              <w:jc w:val="right"/>
            </w:pPr>
            <w:r>
              <w:t>Current Release:</w:t>
            </w:r>
          </w:p>
        </w:tc>
        <w:tc>
          <w:tcPr>
            <w:tcW w:w="4428" w:type="dxa"/>
          </w:tcPr>
          <w:p w14:paraId="5DAB6C7B" w14:textId="63C9C94A" w:rsidR="00EA4973" w:rsidRDefault="00863C52" w:rsidP="00863C52">
            <w:pPr>
              <w:jc w:val="center"/>
            </w:pPr>
            <w:r>
              <w:t>1.0</w:t>
            </w:r>
          </w:p>
        </w:tc>
      </w:tr>
      <w:tr w:rsidR="00EA4973" w14:paraId="4802E998" w14:textId="77777777">
        <w:tc>
          <w:tcPr>
            <w:tcW w:w="4428" w:type="dxa"/>
          </w:tcPr>
          <w:p w14:paraId="50FD86FA" w14:textId="77777777" w:rsidR="00EA4973" w:rsidRDefault="00EA4973">
            <w:pPr>
              <w:jc w:val="right"/>
            </w:pPr>
            <w:r>
              <w:t>Indicator of Last Page in Document:</w:t>
            </w:r>
          </w:p>
        </w:tc>
        <w:tc>
          <w:tcPr>
            <w:tcW w:w="4428" w:type="dxa"/>
          </w:tcPr>
          <w:p w14:paraId="02EB378F" w14:textId="083681DA" w:rsidR="00EA4973" w:rsidRDefault="003C5D0A" w:rsidP="003C5D0A">
            <w:pPr>
              <w:jc w:val="center"/>
            </w:pPr>
            <w:r>
              <w:rPr>
                <w:rFonts w:ascii="Cambria Math" w:hAnsi="Cambria Math"/>
                <w:color w:val="222222"/>
                <w:sz w:val="26"/>
                <w:szCs w:val="26"/>
                <w:shd w:val="clear" w:color="auto" w:fill="FFFFFF"/>
              </w:rPr>
              <w:t>∎</w:t>
            </w:r>
          </w:p>
        </w:tc>
      </w:tr>
      <w:tr w:rsidR="00EA4973" w14:paraId="3E43F795" w14:textId="77777777">
        <w:tc>
          <w:tcPr>
            <w:tcW w:w="4428" w:type="dxa"/>
          </w:tcPr>
          <w:p w14:paraId="2297BAEF" w14:textId="77777777" w:rsidR="00EA4973" w:rsidRDefault="00EA4973">
            <w:pPr>
              <w:jc w:val="right"/>
            </w:pPr>
            <w:r>
              <w:t>Date of Last Review:</w:t>
            </w:r>
          </w:p>
        </w:tc>
        <w:tc>
          <w:tcPr>
            <w:tcW w:w="4428" w:type="dxa"/>
          </w:tcPr>
          <w:p w14:paraId="6A05A809" w14:textId="787E97D8" w:rsidR="00EA4973" w:rsidRDefault="003C5D0A" w:rsidP="00863C52">
            <w:pPr>
              <w:jc w:val="center"/>
            </w:pPr>
            <w:r>
              <w:t>11/</w:t>
            </w:r>
            <w:r w:rsidR="00FA393F">
              <w:t>9/</w:t>
            </w:r>
            <w:r>
              <w:t>18</w:t>
            </w:r>
          </w:p>
        </w:tc>
      </w:tr>
      <w:tr w:rsidR="00EA4973" w14:paraId="683248D2" w14:textId="77777777">
        <w:tc>
          <w:tcPr>
            <w:tcW w:w="4428" w:type="dxa"/>
          </w:tcPr>
          <w:p w14:paraId="5954F1B7" w14:textId="77777777" w:rsidR="00EA4973" w:rsidRDefault="00EA4973">
            <w:pPr>
              <w:jc w:val="right"/>
            </w:pPr>
            <w:r>
              <w:t>Date of Next Review:</w:t>
            </w:r>
          </w:p>
        </w:tc>
        <w:tc>
          <w:tcPr>
            <w:tcW w:w="4428" w:type="dxa"/>
          </w:tcPr>
          <w:p w14:paraId="5A39BBE3" w14:textId="1CC2CF20" w:rsidR="00EA4973" w:rsidRDefault="003C5D0A" w:rsidP="00863C52">
            <w:pPr>
              <w:jc w:val="center"/>
            </w:pPr>
            <w:r>
              <w:t>11/</w:t>
            </w:r>
            <w:r w:rsidR="00FA393F">
              <w:t>10</w:t>
            </w:r>
            <w:r>
              <w:t>/18</w:t>
            </w:r>
          </w:p>
        </w:tc>
      </w:tr>
      <w:tr w:rsidR="00EA4973" w14:paraId="61220FA6" w14:textId="77777777">
        <w:tc>
          <w:tcPr>
            <w:tcW w:w="4428" w:type="dxa"/>
          </w:tcPr>
          <w:p w14:paraId="74A20F4E" w14:textId="77777777" w:rsidR="00EA4973" w:rsidRDefault="00EA4973">
            <w:pPr>
              <w:jc w:val="right"/>
            </w:pPr>
            <w:r>
              <w:t>Target Date for Next Update:</w:t>
            </w:r>
          </w:p>
        </w:tc>
        <w:tc>
          <w:tcPr>
            <w:tcW w:w="4428" w:type="dxa"/>
          </w:tcPr>
          <w:p w14:paraId="41C8F396" w14:textId="534C7698" w:rsidR="00EA4973" w:rsidRDefault="003C5D0A" w:rsidP="00863C52">
            <w:pPr>
              <w:jc w:val="center"/>
            </w:pPr>
            <w:r>
              <w:t>11/</w:t>
            </w:r>
            <w:r w:rsidR="00FA393F">
              <w:t>10</w:t>
            </w:r>
            <w:r>
              <w:t>/18</w:t>
            </w:r>
          </w:p>
        </w:tc>
      </w:tr>
    </w:tbl>
    <w:p w14:paraId="78934FBF" w14:textId="77777777" w:rsidR="00EA4973" w:rsidRDefault="00EA4973">
      <w:pPr>
        <w:pStyle w:val="DocControlHeading2"/>
      </w:pPr>
      <w:bookmarkStart w:id="12" w:name="_Toc461626766"/>
      <w:bookmarkStart w:id="13" w:name="_Toc461628996"/>
      <w:bookmarkStart w:id="14" w:name="_Toc461632038"/>
      <w:bookmarkStart w:id="15" w:name="_Toc529387842"/>
      <w:r>
        <w:t>Distribution List</w:t>
      </w:r>
      <w:bookmarkEnd w:id="12"/>
      <w:bookmarkEnd w:id="13"/>
      <w:bookmarkEnd w:id="14"/>
      <w:bookmarkEnd w:id="15"/>
    </w:p>
    <w:p w14:paraId="6797AEF7" w14:textId="77777777" w:rsidR="00EA4973" w:rsidRDefault="00EA4973">
      <w:pPr>
        <w:pStyle w:val="Paragraph"/>
      </w:pPr>
      <w:r>
        <w:t xml:space="preserve">This following list of people </w:t>
      </w:r>
      <w:r w:rsidR="00943EA8">
        <w:t>will</w:t>
      </w:r>
      <w:r>
        <w:t xml:space="preserve"> receive a copy of this document every time a new version of this document becomes available:</w:t>
      </w:r>
    </w:p>
    <w:p w14:paraId="74107093" w14:textId="77777777" w:rsidR="00EA4973" w:rsidRPr="00C47A8E" w:rsidRDefault="00EA4973">
      <w:pPr>
        <w:ind w:left="2160"/>
        <w:rPr>
          <w:sz w:val="20"/>
          <w:szCs w:val="20"/>
        </w:rPr>
      </w:pPr>
      <w:r w:rsidRPr="00C47A8E">
        <w:rPr>
          <w:sz w:val="20"/>
          <w:szCs w:val="20"/>
        </w:rPr>
        <w:t>Guidance Team Members:</w:t>
      </w:r>
    </w:p>
    <w:p w14:paraId="5FFD478F" w14:textId="77777777" w:rsidR="00B4471A" w:rsidRPr="004071A2" w:rsidRDefault="00B4471A" w:rsidP="00B4471A">
      <w:pPr>
        <w:pStyle w:val="paragraph0"/>
        <w:spacing w:before="0" w:beforeAutospacing="0" w:after="0" w:afterAutospacing="0"/>
        <w:ind w:left="3600"/>
        <w:textAlignment w:val="baseline"/>
        <w:rPr>
          <w:rFonts w:ascii="Arial" w:hAnsi="Arial" w:cs="Arial"/>
          <w:sz w:val="20"/>
          <w:szCs w:val="20"/>
        </w:rPr>
      </w:pPr>
      <w:r w:rsidRPr="004071A2">
        <w:rPr>
          <w:rStyle w:val="normaltextrun"/>
          <w:sz w:val="20"/>
          <w:szCs w:val="20"/>
        </w:rPr>
        <w:t>Elsa Tai Ramirez</w:t>
      </w:r>
      <w:r w:rsidRPr="004071A2">
        <w:rPr>
          <w:rStyle w:val="eop"/>
          <w:sz w:val="20"/>
          <w:szCs w:val="20"/>
        </w:rPr>
        <w:t> </w:t>
      </w:r>
    </w:p>
    <w:p w14:paraId="12AF1E8E" w14:textId="77777777" w:rsidR="007230AD" w:rsidRPr="007A7E27" w:rsidRDefault="00B4471A" w:rsidP="007A7E27">
      <w:pPr>
        <w:pStyle w:val="paragraph0"/>
        <w:spacing w:before="0" w:beforeAutospacing="0" w:after="0" w:afterAutospacing="0"/>
        <w:ind w:left="3600"/>
        <w:textAlignment w:val="baseline"/>
        <w:rPr>
          <w:sz w:val="20"/>
          <w:szCs w:val="20"/>
          <w:lang w:val="es-ES"/>
        </w:rPr>
      </w:pPr>
      <w:r w:rsidRPr="00C47A8E">
        <w:rPr>
          <w:rStyle w:val="spellingerror"/>
          <w:sz w:val="20"/>
          <w:szCs w:val="20"/>
          <w:lang w:val="es-ES"/>
        </w:rPr>
        <w:t>Jose</w:t>
      </w:r>
      <w:r w:rsidRPr="00C47A8E">
        <w:rPr>
          <w:rStyle w:val="apple-converted-space"/>
          <w:sz w:val="20"/>
          <w:szCs w:val="20"/>
          <w:lang w:val="es-ES"/>
        </w:rPr>
        <w:t> </w:t>
      </w:r>
      <w:r w:rsidRPr="00C47A8E">
        <w:rPr>
          <w:rStyle w:val="normaltextrun"/>
          <w:sz w:val="20"/>
          <w:szCs w:val="20"/>
          <w:lang w:val="es-ES"/>
        </w:rPr>
        <w:t>Cabrera</w:t>
      </w:r>
      <w:r w:rsidRPr="00C47A8E">
        <w:rPr>
          <w:rStyle w:val="apple-converted-space"/>
          <w:sz w:val="20"/>
          <w:szCs w:val="20"/>
          <w:lang w:val="es-ES"/>
        </w:rPr>
        <w:t> </w:t>
      </w:r>
      <w:r w:rsidRPr="00C47A8E">
        <w:rPr>
          <w:rStyle w:val="spellingerror"/>
          <w:sz w:val="20"/>
          <w:szCs w:val="20"/>
          <w:lang w:val="es-ES"/>
        </w:rPr>
        <w:t>Maynez</w:t>
      </w:r>
    </w:p>
    <w:p w14:paraId="2243287B" w14:textId="77777777" w:rsidR="00C47A8E" w:rsidRPr="00C47A8E" w:rsidRDefault="00EA4973" w:rsidP="0575052C">
      <w:pPr>
        <w:pStyle w:val="paragraph0"/>
        <w:spacing w:before="0" w:beforeAutospacing="0" w:after="0" w:afterAutospacing="0"/>
        <w:ind w:left="2160"/>
        <w:textAlignment w:val="baseline"/>
        <w:rPr>
          <w:rFonts w:ascii="Arial" w:hAnsi="Arial" w:cs="Arial"/>
          <w:sz w:val="20"/>
          <w:szCs w:val="20"/>
          <w:lang w:val="es-ES"/>
        </w:rPr>
      </w:pPr>
      <w:r w:rsidRPr="00C47A8E">
        <w:rPr>
          <w:sz w:val="20"/>
          <w:szCs w:val="20"/>
          <w:lang w:val="es-ES"/>
        </w:rPr>
        <w:t xml:space="preserve">Customer: </w:t>
      </w:r>
    </w:p>
    <w:p w14:paraId="6DCAB132" w14:textId="77777777" w:rsidR="00C47A8E" w:rsidRPr="00C47A8E" w:rsidRDefault="00C47A8E" w:rsidP="0575052C">
      <w:pPr>
        <w:pStyle w:val="paragraph0"/>
        <w:spacing w:before="0" w:beforeAutospacing="0" w:after="0" w:afterAutospacing="0"/>
        <w:ind w:left="2880" w:firstLine="720"/>
        <w:textAlignment w:val="baseline"/>
        <w:rPr>
          <w:rFonts w:ascii="Arial" w:hAnsi="Arial" w:cs="Arial"/>
          <w:sz w:val="20"/>
          <w:szCs w:val="20"/>
          <w:lang w:val="es-ES"/>
        </w:rPr>
      </w:pPr>
      <w:r w:rsidRPr="00C47A8E">
        <w:rPr>
          <w:rStyle w:val="normaltextrun"/>
          <w:sz w:val="20"/>
          <w:szCs w:val="20"/>
          <w:lang w:val="es-ES"/>
        </w:rPr>
        <w:t>Dr. Jaime Acosta</w:t>
      </w:r>
      <w:r w:rsidRPr="00C47A8E">
        <w:rPr>
          <w:rStyle w:val="eop"/>
          <w:sz w:val="20"/>
          <w:szCs w:val="20"/>
          <w:lang w:val="es-ES"/>
        </w:rPr>
        <w:t> </w:t>
      </w:r>
    </w:p>
    <w:p w14:paraId="13FCB86A" w14:textId="77777777" w:rsidR="00C47A8E" w:rsidRPr="004071A2" w:rsidRDefault="00C47A8E" w:rsidP="00C47A8E">
      <w:pPr>
        <w:pStyle w:val="paragraph0"/>
        <w:spacing w:before="0" w:beforeAutospacing="0" w:after="0" w:afterAutospacing="0"/>
        <w:ind w:firstLine="3600"/>
        <w:textAlignment w:val="baseline"/>
        <w:rPr>
          <w:rFonts w:ascii="Arial" w:hAnsi="Arial" w:cs="Arial"/>
          <w:sz w:val="20"/>
          <w:szCs w:val="20"/>
        </w:rPr>
      </w:pPr>
      <w:r w:rsidRPr="00FD7B2B">
        <w:rPr>
          <w:rStyle w:val="normaltextrun"/>
          <w:sz w:val="20"/>
          <w:szCs w:val="20"/>
        </w:rPr>
        <w:t>Christian</w:t>
      </w:r>
      <w:r w:rsidRPr="004071A2">
        <w:rPr>
          <w:rStyle w:val="normaltextrun"/>
          <w:sz w:val="20"/>
          <w:szCs w:val="20"/>
        </w:rPr>
        <w:t xml:space="preserve"> Murga</w:t>
      </w:r>
      <w:r w:rsidRPr="004071A2">
        <w:rPr>
          <w:rStyle w:val="eop"/>
          <w:sz w:val="20"/>
          <w:szCs w:val="20"/>
        </w:rPr>
        <w:t> </w:t>
      </w:r>
    </w:p>
    <w:p w14:paraId="2BCE0AF1" w14:textId="040FE6ED" w:rsidR="00EA4973" w:rsidRPr="004071A2" w:rsidRDefault="00C47A8E" w:rsidP="007A7E27">
      <w:pPr>
        <w:pStyle w:val="paragraph0"/>
        <w:spacing w:before="0" w:beforeAutospacing="0" w:after="0" w:afterAutospacing="0"/>
        <w:ind w:firstLine="3600"/>
        <w:textAlignment w:val="baseline"/>
        <w:rPr>
          <w:rFonts w:ascii="Arial" w:hAnsi="Arial" w:cs="Arial"/>
          <w:sz w:val="20"/>
          <w:szCs w:val="20"/>
        </w:rPr>
      </w:pPr>
      <w:r w:rsidRPr="004071A2">
        <w:rPr>
          <w:rStyle w:val="normaltextrun"/>
          <w:sz w:val="20"/>
          <w:szCs w:val="20"/>
        </w:rPr>
        <w:t>Caesar Zapata</w:t>
      </w:r>
    </w:p>
    <w:p w14:paraId="093BC756" w14:textId="77777777" w:rsidR="00EA4973" w:rsidRDefault="00EA4973">
      <w:pPr>
        <w:ind w:left="1440" w:firstLine="720"/>
      </w:pPr>
      <w:r>
        <w:t>Software Team Members:</w:t>
      </w:r>
    </w:p>
    <w:p w14:paraId="1C6278E4" w14:textId="77777777" w:rsidR="007230AD" w:rsidRPr="007230AD" w:rsidRDefault="007230AD" w:rsidP="007230AD">
      <w:pPr>
        <w:pStyle w:val="paragraph0"/>
        <w:spacing w:before="0" w:beforeAutospacing="0" w:after="0" w:afterAutospacing="0"/>
        <w:ind w:left="3600"/>
        <w:textAlignment w:val="baseline"/>
        <w:rPr>
          <w:rFonts w:ascii="Arial" w:hAnsi="Arial" w:cs="Arial"/>
          <w:sz w:val="20"/>
          <w:szCs w:val="20"/>
          <w:lang w:val="es-ES"/>
        </w:rPr>
      </w:pPr>
      <w:r w:rsidRPr="007230AD">
        <w:rPr>
          <w:rStyle w:val="normaltextrun"/>
          <w:sz w:val="20"/>
          <w:szCs w:val="20"/>
          <w:lang w:val="es-ES"/>
        </w:rPr>
        <w:t>Oscar Galindo</w:t>
      </w:r>
      <w:r w:rsidRPr="007230AD">
        <w:rPr>
          <w:rStyle w:val="eop"/>
          <w:sz w:val="20"/>
          <w:szCs w:val="20"/>
          <w:lang w:val="es-ES"/>
        </w:rPr>
        <w:t> </w:t>
      </w:r>
    </w:p>
    <w:p w14:paraId="08C48598" w14:textId="77777777" w:rsidR="007230AD" w:rsidRPr="007230AD" w:rsidRDefault="007230AD" w:rsidP="007230AD">
      <w:pPr>
        <w:pStyle w:val="paragraph0"/>
        <w:spacing w:before="0" w:beforeAutospacing="0" w:after="0" w:afterAutospacing="0"/>
        <w:ind w:left="3600"/>
        <w:textAlignment w:val="baseline"/>
        <w:rPr>
          <w:rFonts w:ascii="Arial" w:hAnsi="Arial" w:cs="Arial"/>
          <w:sz w:val="20"/>
          <w:szCs w:val="20"/>
          <w:lang w:val="es-ES"/>
        </w:rPr>
      </w:pPr>
      <w:r w:rsidRPr="007230AD">
        <w:rPr>
          <w:rStyle w:val="spellingerror"/>
          <w:sz w:val="20"/>
          <w:szCs w:val="20"/>
          <w:lang w:val="es-ES"/>
        </w:rPr>
        <w:t>Isai</w:t>
      </w:r>
      <w:r w:rsidRPr="007230AD">
        <w:rPr>
          <w:rStyle w:val="apple-converted-space"/>
          <w:sz w:val="20"/>
          <w:szCs w:val="20"/>
          <w:lang w:val="es-ES"/>
        </w:rPr>
        <w:t> </w:t>
      </w:r>
      <w:r w:rsidRPr="007230AD">
        <w:rPr>
          <w:rStyle w:val="spellingerror"/>
          <w:sz w:val="20"/>
          <w:szCs w:val="20"/>
          <w:lang w:val="es-ES"/>
        </w:rPr>
        <w:t>Gonzalez</w:t>
      </w:r>
      <w:r w:rsidRPr="007230AD">
        <w:rPr>
          <w:rStyle w:val="eop"/>
          <w:sz w:val="20"/>
          <w:szCs w:val="20"/>
          <w:lang w:val="es-ES"/>
        </w:rPr>
        <w:t> </w:t>
      </w:r>
    </w:p>
    <w:p w14:paraId="7645C59F" w14:textId="77777777" w:rsidR="007230AD" w:rsidRPr="007230AD" w:rsidRDefault="007230AD" w:rsidP="007230AD">
      <w:pPr>
        <w:pStyle w:val="paragraph0"/>
        <w:spacing w:before="0" w:beforeAutospacing="0" w:after="0" w:afterAutospacing="0"/>
        <w:ind w:left="2880" w:firstLine="720"/>
        <w:textAlignment w:val="baseline"/>
        <w:rPr>
          <w:rFonts w:ascii="Arial" w:hAnsi="Arial" w:cs="Arial"/>
          <w:sz w:val="20"/>
          <w:szCs w:val="20"/>
          <w:lang w:val="es-ES"/>
        </w:rPr>
      </w:pPr>
      <w:r w:rsidRPr="007230AD">
        <w:rPr>
          <w:rStyle w:val="normaltextrun"/>
          <w:sz w:val="20"/>
          <w:szCs w:val="20"/>
          <w:lang w:val="es-ES"/>
        </w:rPr>
        <w:t>Kevin</w:t>
      </w:r>
      <w:r w:rsidRPr="007230AD">
        <w:rPr>
          <w:rStyle w:val="apple-converted-space"/>
          <w:sz w:val="20"/>
          <w:szCs w:val="20"/>
          <w:lang w:val="es-ES"/>
        </w:rPr>
        <w:t> </w:t>
      </w:r>
      <w:r w:rsidRPr="007230AD">
        <w:rPr>
          <w:rStyle w:val="spellingerror"/>
          <w:sz w:val="20"/>
          <w:szCs w:val="20"/>
          <w:lang w:val="es-ES"/>
        </w:rPr>
        <w:t>Gonzalez</w:t>
      </w:r>
      <w:r w:rsidRPr="007230AD">
        <w:rPr>
          <w:rStyle w:val="eop"/>
          <w:sz w:val="20"/>
          <w:szCs w:val="20"/>
          <w:lang w:val="es-ES"/>
        </w:rPr>
        <w:t> </w:t>
      </w:r>
    </w:p>
    <w:p w14:paraId="6DBB67CF" w14:textId="77777777" w:rsidR="007230AD" w:rsidRPr="007230AD" w:rsidRDefault="007230AD" w:rsidP="007230AD">
      <w:pPr>
        <w:pStyle w:val="paragraph0"/>
        <w:spacing w:before="0" w:beforeAutospacing="0" w:after="0" w:afterAutospacing="0"/>
        <w:ind w:left="2880" w:firstLine="720"/>
        <w:textAlignment w:val="baseline"/>
        <w:rPr>
          <w:rFonts w:ascii="Arial" w:hAnsi="Arial" w:cs="Arial"/>
          <w:sz w:val="20"/>
          <w:szCs w:val="20"/>
          <w:lang w:val="es-ES"/>
        </w:rPr>
      </w:pPr>
      <w:r w:rsidRPr="007230AD">
        <w:rPr>
          <w:rStyle w:val="normaltextrun"/>
          <w:sz w:val="20"/>
          <w:szCs w:val="20"/>
          <w:lang w:val="es-ES"/>
        </w:rPr>
        <w:t>Julio De La Cruz</w:t>
      </w:r>
      <w:r w:rsidRPr="007230AD">
        <w:rPr>
          <w:rStyle w:val="eop"/>
          <w:sz w:val="20"/>
          <w:szCs w:val="20"/>
          <w:lang w:val="es-ES"/>
        </w:rPr>
        <w:t> </w:t>
      </w:r>
    </w:p>
    <w:p w14:paraId="498A6490" w14:textId="77777777" w:rsidR="007230AD" w:rsidRPr="007230AD" w:rsidRDefault="007230AD" w:rsidP="007230AD">
      <w:pPr>
        <w:pStyle w:val="paragraph0"/>
        <w:spacing w:before="0" w:beforeAutospacing="0" w:after="0" w:afterAutospacing="0"/>
        <w:ind w:left="2880" w:firstLine="720"/>
        <w:textAlignment w:val="baseline"/>
        <w:rPr>
          <w:rFonts w:ascii="Arial" w:hAnsi="Arial" w:cs="Arial"/>
          <w:sz w:val="20"/>
          <w:szCs w:val="20"/>
          <w:lang w:val="es-ES"/>
        </w:rPr>
      </w:pPr>
      <w:r w:rsidRPr="007230AD">
        <w:rPr>
          <w:rStyle w:val="normaltextrun"/>
          <w:sz w:val="20"/>
          <w:szCs w:val="20"/>
          <w:lang w:val="es-ES"/>
        </w:rPr>
        <w:t>Alan</w:t>
      </w:r>
      <w:r w:rsidRPr="007230AD">
        <w:rPr>
          <w:rStyle w:val="apple-converted-space"/>
          <w:sz w:val="20"/>
          <w:szCs w:val="20"/>
          <w:lang w:val="es-ES"/>
        </w:rPr>
        <w:t> </w:t>
      </w:r>
      <w:r w:rsidRPr="007230AD">
        <w:rPr>
          <w:rStyle w:val="normaltextrun"/>
          <w:sz w:val="20"/>
          <w:szCs w:val="20"/>
          <w:lang w:val="es-ES"/>
        </w:rPr>
        <w:t>Caldelas</w:t>
      </w:r>
    </w:p>
    <w:p w14:paraId="09AF0591" w14:textId="77777777" w:rsidR="00FD7B2B" w:rsidRPr="007230AD" w:rsidRDefault="00FD7B2B" w:rsidP="00FD7B2B">
      <w:pPr>
        <w:ind w:left="1440" w:firstLine="2160"/>
        <w:rPr>
          <w:lang w:val="es-ES"/>
        </w:rPr>
      </w:pPr>
    </w:p>
    <w:p w14:paraId="599A34EB" w14:textId="77777777" w:rsidR="00C47A8E" w:rsidRPr="007230AD" w:rsidRDefault="00C47A8E" w:rsidP="00C47A8E">
      <w:pPr>
        <w:ind w:left="1440" w:firstLine="720"/>
        <w:rPr>
          <w:lang w:val="es-ES"/>
        </w:rPr>
      </w:pPr>
    </w:p>
    <w:p w14:paraId="090AC0D6" w14:textId="77777777" w:rsidR="00EA4973" w:rsidRDefault="00EA4973">
      <w:pPr>
        <w:pStyle w:val="DocControlHeading2"/>
      </w:pPr>
      <w:bookmarkStart w:id="16" w:name="_Toc461626767"/>
      <w:bookmarkStart w:id="17" w:name="_Toc461628997"/>
      <w:bookmarkStart w:id="18" w:name="_Toc461632039"/>
      <w:bookmarkStart w:id="19" w:name="_Toc529387843"/>
      <w:r>
        <w:t>Change Summary</w:t>
      </w:r>
      <w:bookmarkEnd w:id="16"/>
      <w:bookmarkEnd w:id="17"/>
      <w:bookmarkEnd w:id="18"/>
      <w:bookmarkEnd w:id="19"/>
    </w:p>
    <w:p w14:paraId="076906EA" w14:textId="77777777" w:rsidR="00EA4973" w:rsidRDefault="00EA4973">
      <w:pPr>
        <w:pStyle w:val="Paragraph"/>
      </w:pPr>
      <w:r>
        <w:t>The following table details changes made between versions of this document</w:t>
      </w:r>
    </w:p>
    <w:p w14:paraId="72A3D3EC" w14:textId="77777777" w:rsidR="00EA4973" w:rsidRDefault="00EA4973">
      <w:pPr>
        <w:ind w:left="144"/>
      </w:pPr>
    </w:p>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64"/>
        <w:gridCol w:w="1170"/>
        <w:gridCol w:w="1800"/>
        <w:gridCol w:w="3978"/>
      </w:tblGrid>
      <w:tr w:rsidR="00EA4973" w14:paraId="7F339CDC" w14:textId="77777777">
        <w:tc>
          <w:tcPr>
            <w:tcW w:w="1764" w:type="dxa"/>
          </w:tcPr>
          <w:p w14:paraId="6B814A1E" w14:textId="77777777" w:rsidR="00EA4973" w:rsidRDefault="00EA4973">
            <w:pPr>
              <w:jc w:val="center"/>
            </w:pPr>
            <w:r>
              <w:t>Version</w:t>
            </w:r>
          </w:p>
        </w:tc>
        <w:tc>
          <w:tcPr>
            <w:tcW w:w="1170" w:type="dxa"/>
          </w:tcPr>
          <w:p w14:paraId="491072FA" w14:textId="77777777" w:rsidR="00EA4973" w:rsidRDefault="00EA4973">
            <w:pPr>
              <w:jc w:val="center"/>
            </w:pPr>
            <w:r>
              <w:t>Date</w:t>
            </w:r>
          </w:p>
        </w:tc>
        <w:tc>
          <w:tcPr>
            <w:tcW w:w="1800" w:type="dxa"/>
          </w:tcPr>
          <w:p w14:paraId="01463D2C" w14:textId="77777777" w:rsidR="00EA4973" w:rsidRDefault="00EA4973">
            <w:pPr>
              <w:jc w:val="center"/>
            </w:pPr>
            <w:r>
              <w:t>Modifier</w:t>
            </w:r>
          </w:p>
        </w:tc>
        <w:tc>
          <w:tcPr>
            <w:tcW w:w="3978" w:type="dxa"/>
          </w:tcPr>
          <w:p w14:paraId="31FF54C8" w14:textId="77777777" w:rsidR="00EA4973" w:rsidRDefault="00EA4973">
            <w:pPr>
              <w:jc w:val="center"/>
            </w:pPr>
            <w:r>
              <w:t>Description</w:t>
            </w:r>
          </w:p>
        </w:tc>
      </w:tr>
      <w:tr w:rsidR="00EA4973" w14:paraId="0D0B940D" w14:textId="77777777">
        <w:tc>
          <w:tcPr>
            <w:tcW w:w="1764" w:type="dxa"/>
          </w:tcPr>
          <w:p w14:paraId="0E27B00A" w14:textId="4BC3CF77" w:rsidR="00EA4973" w:rsidRDefault="007230AD">
            <w:pPr>
              <w:jc w:val="center"/>
            </w:pPr>
            <w:r>
              <w:t>1.0</w:t>
            </w:r>
          </w:p>
        </w:tc>
        <w:tc>
          <w:tcPr>
            <w:tcW w:w="1170" w:type="dxa"/>
          </w:tcPr>
          <w:p w14:paraId="60061E4C" w14:textId="15EDB052" w:rsidR="00EA4973" w:rsidRDefault="007230AD">
            <w:pPr>
              <w:jc w:val="center"/>
            </w:pPr>
            <w:r>
              <w:t>11/</w:t>
            </w:r>
            <w:r w:rsidR="00FA393F">
              <w:t>9</w:t>
            </w:r>
            <w:r>
              <w:t>/18</w:t>
            </w:r>
          </w:p>
        </w:tc>
        <w:tc>
          <w:tcPr>
            <w:tcW w:w="1800" w:type="dxa"/>
          </w:tcPr>
          <w:p w14:paraId="44EAFD9C" w14:textId="52A62909" w:rsidR="00EA4973" w:rsidRDefault="007230AD">
            <w:pPr>
              <w:jc w:val="center"/>
            </w:pPr>
            <w:r>
              <w:t>Oscar Galindo</w:t>
            </w:r>
          </w:p>
        </w:tc>
        <w:tc>
          <w:tcPr>
            <w:tcW w:w="3978" w:type="dxa"/>
          </w:tcPr>
          <w:p w14:paraId="4B94D5A5" w14:textId="5CA807CD" w:rsidR="00EA4973" w:rsidRDefault="007230AD">
            <w:pPr>
              <w:pStyle w:val="TableText"/>
              <w:widowControl/>
              <w:spacing w:before="0" w:after="0"/>
            </w:pPr>
            <w:r>
              <w:t xml:space="preserve">Added </w:t>
            </w:r>
            <w:r w:rsidR="005B3340">
              <w:t>the information to the document control section</w:t>
            </w:r>
            <w:r w:rsidR="0092718B">
              <w:t xml:space="preserve"> and fi</w:t>
            </w:r>
            <w:r w:rsidR="00803B58">
              <w:t xml:space="preserve">nished </w:t>
            </w:r>
            <w:r w:rsidR="00CA334E">
              <w:t>section 1.2.</w:t>
            </w:r>
            <w:r w:rsidR="00A03092">
              <w:t xml:space="preserve"> and 3.2.1</w:t>
            </w:r>
          </w:p>
        </w:tc>
      </w:tr>
      <w:tr w:rsidR="00EA4973" w14:paraId="3DEEC669" w14:textId="77777777">
        <w:tc>
          <w:tcPr>
            <w:tcW w:w="1764" w:type="dxa"/>
          </w:tcPr>
          <w:p w14:paraId="3656B9AB" w14:textId="3B893BA6" w:rsidR="00EA4973" w:rsidRDefault="00EA4973" w:rsidP="00C429DB">
            <w:pPr>
              <w:jc w:val="center"/>
            </w:pPr>
          </w:p>
        </w:tc>
        <w:tc>
          <w:tcPr>
            <w:tcW w:w="1170" w:type="dxa"/>
          </w:tcPr>
          <w:p w14:paraId="45FB0818" w14:textId="131C9D97" w:rsidR="00EA4973" w:rsidRDefault="00EA4973" w:rsidP="00C429DB">
            <w:pPr>
              <w:jc w:val="center"/>
            </w:pPr>
          </w:p>
        </w:tc>
        <w:tc>
          <w:tcPr>
            <w:tcW w:w="1800" w:type="dxa"/>
          </w:tcPr>
          <w:p w14:paraId="049F31CB" w14:textId="77777777" w:rsidR="00EA4973" w:rsidRDefault="00EA4973"/>
        </w:tc>
        <w:tc>
          <w:tcPr>
            <w:tcW w:w="3978" w:type="dxa"/>
          </w:tcPr>
          <w:p w14:paraId="53128261" w14:textId="77777777" w:rsidR="00EA4973" w:rsidRDefault="00EA4973"/>
        </w:tc>
      </w:tr>
      <w:tr w:rsidR="00EA4973" w14:paraId="62486C05" w14:textId="77777777">
        <w:tc>
          <w:tcPr>
            <w:tcW w:w="1764" w:type="dxa"/>
          </w:tcPr>
          <w:p w14:paraId="4101652C" w14:textId="77777777" w:rsidR="00EA4973" w:rsidRDefault="00EA4973"/>
        </w:tc>
        <w:tc>
          <w:tcPr>
            <w:tcW w:w="1170" w:type="dxa"/>
          </w:tcPr>
          <w:p w14:paraId="4B99056E" w14:textId="77777777" w:rsidR="00EA4973" w:rsidRDefault="00EA4973"/>
        </w:tc>
        <w:tc>
          <w:tcPr>
            <w:tcW w:w="1800" w:type="dxa"/>
          </w:tcPr>
          <w:p w14:paraId="1299C43A" w14:textId="77777777" w:rsidR="00EA4973" w:rsidRDefault="00EA4973"/>
        </w:tc>
        <w:tc>
          <w:tcPr>
            <w:tcW w:w="3978" w:type="dxa"/>
          </w:tcPr>
          <w:p w14:paraId="4DDBEF00" w14:textId="77777777" w:rsidR="00EA4973" w:rsidRDefault="00EA4973"/>
        </w:tc>
      </w:tr>
    </w:tbl>
    <w:p w14:paraId="3461D779" w14:textId="77777777" w:rsidR="00EA4973" w:rsidRDefault="00EA4973">
      <w:pPr>
        <w:ind w:left="144"/>
      </w:pPr>
    </w:p>
    <w:p w14:paraId="6C908A2F" w14:textId="77777777" w:rsidR="009F0F6A" w:rsidRDefault="00EA4973">
      <w:pPr>
        <w:pStyle w:val="TableofContents"/>
        <w:rPr>
          <w:noProof/>
        </w:rPr>
      </w:pPr>
      <w:r>
        <w:lastRenderedPageBreak/>
        <w:t>Table of Contents</w:t>
      </w:r>
      <w:r>
        <w:fldChar w:fldCharType="begin"/>
      </w:r>
      <w:r>
        <w:instrText xml:space="preserve"> TOC \o "1-3" \h \z </w:instrText>
      </w:r>
      <w:r>
        <w:fldChar w:fldCharType="separate"/>
      </w:r>
    </w:p>
    <w:p w14:paraId="6C448E61" w14:textId="7713B7BD" w:rsidR="009F0F6A" w:rsidRDefault="00AB3908">
      <w:pPr>
        <w:pStyle w:val="TOC1"/>
        <w:rPr>
          <w:rFonts w:asciiTheme="minorHAnsi" w:eastAsiaTheme="minorEastAsia" w:hAnsiTheme="minorHAnsi" w:cstheme="minorBidi"/>
          <w:b w:val="0"/>
          <w:caps w:val="0"/>
          <w:noProof/>
          <w:sz w:val="24"/>
          <w:szCs w:val="24"/>
        </w:rPr>
      </w:pPr>
      <w:hyperlink w:anchor="_Toc529387839" w:history="1">
        <w:r w:rsidR="009F0F6A" w:rsidRPr="004B4813">
          <w:rPr>
            <w:rStyle w:val="Hyperlink"/>
            <w:noProof/>
          </w:rPr>
          <w:t>Document Control</w:t>
        </w:r>
        <w:r w:rsidR="009F0F6A">
          <w:rPr>
            <w:noProof/>
            <w:webHidden/>
          </w:rPr>
          <w:tab/>
        </w:r>
        <w:r w:rsidR="009F0F6A">
          <w:rPr>
            <w:noProof/>
            <w:webHidden/>
          </w:rPr>
          <w:fldChar w:fldCharType="begin"/>
        </w:r>
        <w:r w:rsidR="009F0F6A">
          <w:rPr>
            <w:noProof/>
            <w:webHidden/>
          </w:rPr>
          <w:instrText xml:space="preserve"> PAGEREF _Toc529387839 \h </w:instrText>
        </w:r>
        <w:r w:rsidR="009F0F6A">
          <w:rPr>
            <w:noProof/>
            <w:webHidden/>
          </w:rPr>
        </w:r>
        <w:r w:rsidR="009F0F6A">
          <w:rPr>
            <w:noProof/>
            <w:webHidden/>
          </w:rPr>
          <w:fldChar w:fldCharType="separate"/>
        </w:r>
        <w:r w:rsidR="009F0F6A">
          <w:rPr>
            <w:noProof/>
            <w:webHidden/>
          </w:rPr>
          <w:t>II</w:t>
        </w:r>
        <w:r w:rsidR="009F0F6A">
          <w:rPr>
            <w:noProof/>
            <w:webHidden/>
          </w:rPr>
          <w:fldChar w:fldCharType="end"/>
        </w:r>
      </w:hyperlink>
    </w:p>
    <w:p w14:paraId="1D172331" w14:textId="64B38F1C" w:rsidR="009F0F6A" w:rsidRDefault="00AB3908">
      <w:pPr>
        <w:pStyle w:val="TOC2"/>
        <w:rPr>
          <w:rFonts w:asciiTheme="minorHAnsi" w:eastAsiaTheme="minorEastAsia" w:hAnsiTheme="minorHAnsi" w:cstheme="minorBidi"/>
          <w:smallCaps w:val="0"/>
          <w:noProof/>
          <w:sz w:val="24"/>
          <w:szCs w:val="24"/>
        </w:rPr>
      </w:pPr>
      <w:hyperlink w:anchor="_Toc529387840" w:history="1">
        <w:r w:rsidR="009F0F6A" w:rsidRPr="004B4813">
          <w:rPr>
            <w:rStyle w:val="Hyperlink"/>
            <w:noProof/>
          </w:rPr>
          <w:t>Approval</w:t>
        </w:r>
        <w:r w:rsidR="009F0F6A">
          <w:rPr>
            <w:noProof/>
            <w:webHidden/>
          </w:rPr>
          <w:tab/>
        </w:r>
        <w:r w:rsidR="009F0F6A">
          <w:rPr>
            <w:noProof/>
            <w:webHidden/>
          </w:rPr>
          <w:fldChar w:fldCharType="begin"/>
        </w:r>
        <w:r w:rsidR="009F0F6A">
          <w:rPr>
            <w:noProof/>
            <w:webHidden/>
          </w:rPr>
          <w:instrText xml:space="preserve"> PAGEREF _Toc529387840 \h </w:instrText>
        </w:r>
        <w:r w:rsidR="009F0F6A">
          <w:rPr>
            <w:noProof/>
            <w:webHidden/>
          </w:rPr>
        </w:r>
        <w:r w:rsidR="009F0F6A">
          <w:rPr>
            <w:noProof/>
            <w:webHidden/>
          </w:rPr>
          <w:fldChar w:fldCharType="separate"/>
        </w:r>
        <w:r w:rsidR="009F0F6A">
          <w:rPr>
            <w:noProof/>
            <w:webHidden/>
          </w:rPr>
          <w:t>II</w:t>
        </w:r>
        <w:r w:rsidR="009F0F6A">
          <w:rPr>
            <w:noProof/>
            <w:webHidden/>
          </w:rPr>
          <w:fldChar w:fldCharType="end"/>
        </w:r>
      </w:hyperlink>
    </w:p>
    <w:p w14:paraId="1BADBD55" w14:textId="5BBF2C88" w:rsidR="009F0F6A" w:rsidRDefault="00AB3908">
      <w:pPr>
        <w:pStyle w:val="TOC2"/>
        <w:rPr>
          <w:rFonts w:asciiTheme="minorHAnsi" w:eastAsiaTheme="minorEastAsia" w:hAnsiTheme="minorHAnsi" w:cstheme="minorBidi"/>
          <w:smallCaps w:val="0"/>
          <w:noProof/>
          <w:sz w:val="24"/>
          <w:szCs w:val="24"/>
        </w:rPr>
      </w:pPr>
      <w:hyperlink w:anchor="_Toc529387841" w:history="1">
        <w:r w:rsidR="009F0F6A" w:rsidRPr="004B4813">
          <w:rPr>
            <w:rStyle w:val="Hyperlink"/>
            <w:noProof/>
          </w:rPr>
          <w:t>Document Change Control</w:t>
        </w:r>
        <w:r w:rsidR="009F0F6A">
          <w:rPr>
            <w:noProof/>
            <w:webHidden/>
          </w:rPr>
          <w:tab/>
        </w:r>
        <w:r w:rsidR="009F0F6A">
          <w:rPr>
            <w:noProof/>
            <w:webHidden/>
          </w:rPr>
          <w:fldChar w:fldCharType="begin"/>
        </w:r>
        <w:r w:rsidR="009F0F6A">
          <w:rPr>
            <w:noProof/>
            <w:webHidden/>
          </w:rPr>
          <w:instrText xml:space="preserve"> PAGEREF _Toc529387841 \h </w:instrText>
        </w:r>
        <w:r w:rsidR="009F0F6A">
          <w:rPr>
            <w:noProof/>
            <w:webHidden/>
          </w:rPr>
        </w:r>
        <w:r w:rsidR="009F0F6A">
          <w:rPr>
            <w:noProof/>
            <w:webHidden/>
          </w:rPr>
          <w:fldChar w:fldCharType="separate"/>
        </w:r>
        <w:r w:rsidR="009F0F6A">
          <w:rPr>
            <w:noProof/>
            <w:webHidden/>
          </w:rPr>
          <w:t>II</w:t>
        </w:r>
        <w:r w:rsidR="009F0F6A">
          <w:rPr>
            <w:noProof/>
            <w:webHidden/>
          </w:rPr>
          <w:fldChar w:fldCharType="end"/>
        </w:r>
      </w:hyperlink>
    </w:p>
    <w:p w14:paraId="734537FF" w14:textId="0C9F5475" w:rsidR="009F0F6A" w:rsidRDefault="00AB3908">
      <w:pPr>
        <w:pStyle w:val="TOC2"/>
        <w:rPr>
          <w:rFonts w:asciiTheme="minorHAnsi" w:eastAsiaTheme="minorEastAsia" w:hAnsiTheme="minorHAnsi" w:cstheme="minorBidi"/>
          <w:smallCaps w:val="0"/>
          <w:noProof/>
          <w:sz w:val="24"/>
          <w:szCs w:val="24"/>
        </w:rPr>
      </w:pPr>
      <w:hyperlink w:anchor="_Toc529387842" w:history="1">
        <w:r w:rsidR="009F0F6A" w:rsidRPr="004B4813">
          <w:rPr>
            <w:rStyle w:val="Hyperlink"/>
            <w:noProof/>
          </w:rPr>
          <w:t>Distribution List</w:t>
        </w:r>
        <w:r w:rsidR="009F0F6A">
          <w:rPr>
            <w:noProof/>
            <w:webHidden/>
          </w:rPr>
          <w:tab/>
        </w:r>
        <w:r w:rsidR="009F0F6A">
          <w:rPr>
            <w:noProof/>
            <w:webHidden/>
          </w:rPr>
          <w:fldChar w:fldCharType="begin"/>
        </w:r>
        <w:r w:rsidR="009F0F6A">
          <w:rPr>
            <w:noProof/>
            <w:webHidden/>
          </w:rPr>
          <w:instrText xml:space="preserve"> PAGEREF _Toc529387842 \h </w:instrText>
        </w:r>
        <w:r w:rsidR="009F0F6A">
          <w:rPr>
            <w:noProof/>
            <w:webHidden/>
          </w:rPr>
        </w:r>
        <w:r w:rsidR="009F0F6A">
          <w:rPr>
            <w:noProof/>
            <w:webHidden/>
          </w:rPr>
          <w:fldChar w:fldCharType="separate"/>
        </w:r>
        <w:r w:rsidR="009F0F6A">
          <w:rPr>
            <w:noProof/>
            <w:webHidden/>
          </w:rPr>
          <w:t>II</w:t>
        </w:r>
        <w:r w:rsidR="009F0F6A">
          <w:rPr>
            <w:noProof/>
            <w:webHidden/>
          </w:rPr>
          <w:fldChar w:fldCharType="end"/>
        </w:r>
      </w:hyperlink>
    </w:p>
    <w:p w14:paraId="418234D6" w14:textId="2561E6B8" w:rsidR="009F0F6A" w:rsidRDefault="00AB3908">
      <w:pPr>
        <w:pStyle w:val="TOC2"/>
        <w:rPr>
          <w:rFonts w:asciiTheme="minorHAnsi" w:eastAsiaTheme="minorEastAsia" w:hAnsiTheme="minorHAnsi" w:cstheme="minorBidi"/>
          <w:smallCaps w:val="0"/>
          <w:noProof/>
          <w:sz w:val="24"/>
          <w:szCs w:val="24"/>
        </w:rPr>
      </w:pPr>
      <w:hyperlink w:anchor="_Toc529387843" w:history="1">
        <w:r w:rsidR="009F0F6A" w:rsidRPr="004B4813">
          <w:rPr>
            <w:rStyle w:val="Hyperlink"/>
            <w:noProof/>
          </w:rPr>
          <w:t>Change Summary</w:t>
        </w:r>
        <w:r w:rsidR="009F0F6A">
          <w:rPr>
            <w:noProof/>
            <w:webHidden/>
          </w:rPr>
          <w:tab/>
        </w:r>
        <w:r w:rsidR="009F0F6A">
          <w:rPr>
            <w:noProof/>
            <w:webHidden/>
          </w:rPr>
          <w:fldChar w:fldCharType="begin"/>
        </w:r>
        <w:r w:rsidR="009F0F6A">
          <w:rPr>
            <w:noProof/>
            <w:webHidden/>
          </w:rPr>
          <w:instrText xml:space="preserve"> PAGEREF _Toc529387843 \h </w:instrText>
        </w:r>
        <w:r w:rsidR="009F0F6A">
          <w:rPr>
            <w:noProof/>
            <w:webHidden/>
          </w:rPr>
        </w:r>
        <w:r w:rsidR="009F0F6A">
          <w:rPr>
            <w:noProof/>
            <w:webHidden/>
          </w:rPr>
          <w:fldChar w:fldCharType="separate"/>
        </w:r>
        <w:r w:rsidR="009F0F6A">
          <w:rPr>
            <w:noProof/>
            <w:webHidden/>
          </w:rPr>
          <w:t>II</w:t>
        </w:r>
        <w:r w:rsidR="009F0F6A">
          <w:rPr>
            <w:noProof/>
            <w:webHidden/>
          </w:rPr>
          <w:fldChar w:fldCharType="end"/>
        </w:r>
      </w:hyperlink>
    </w:p>
    <w:p w14:paraId="3B31D1AE" w14:textId="1AC13AB2" w:rsidR="009F0F6A" w:rsidRDefault="00AB3908">
      <w:pPr>
        <w:pStyle w:val="TOC1"/>
        <w:tabs>
          <w:tab w:val="left" w:pos="400"/>
        </w:tabs>
        <w:rPr>
          <w:rFonts w:asciiTheme="minorHAnsi" w:eastAsiaTheme="minorEastAsia" w:hAnsiTheme="minorHAnsi" w:cstheme="minorBidi"/>
          <w:b w:val="0"/>
          <w:caps w:val="0"/>
          <w:noProof/>
          <w:sz w:val="24"/>
          <w:szCs w:val="24"/>
        </w:rPr>
      </w:pPr>
      <w:hyperlink w:anchor="_Toc529387844" w:history="1">
        <w:r w:rsidR="009F0F6A" w:rsidRPr="004B4813">
          <w:rPr>
            <w:rStyle w:val="Hyperlink"/>
            <w:noProof/>
          </w:rPr>
          <w:t>1.</w:t>
        </w:r>
        <w:r w:rsidR="009F0F6A">
          <w:rPr>
            <w:rFonts w:asciiTheme="minorHAnsi" w:eastAsiaTheme="minorEastAsia" w:hAnsiTheme="minorHAnsi" w:cstheme="minorBidi"/>
            <w:b w:val="0"/>
            <w:caps w:val="0"/>
            <w:noProof/>
            <w:sz w:val="24"/>
            <w:szCs w:val="24"/>
          </w:rPr>
          <w:tab/>
        </w:r>
        <w:r w:rsidR="009F0F6A" w:rsidRPr="004B4813">
          <w:rPr>
            <w:rStyle w:val="Hyperlink"/>
            <w:noProof/>
          </w:rPr>
          <w:t>Introduction</w:t>
        </w:r>
        <w:r w:rsidR="009F0F6A">
          <w:rPr>
            <w:noProof/>
            <w:webHidden/>
          </w:rPr>
          <w:tab/>
        </w:r>
        <w:r w:rsidR="009F0F6A">
          <w:rPr>
            <w:noProof/>
            <w:webHidden/>
          </w:rPr>
          <w:fldChar w:fldCharType="begin"/>
        </w:r>
        <w:r w:rsidR="009F0F6A">
          <w:rPr>
            <w:noProof/>
            <w:webHidden/>
          </w:rPr>
          <w:instrText xml:space="preserve"> PAGEREF _Toc529387844 \h </w:instrText>
        </w:r>
        <w:r w:rsidR="009F0F6A">
          <w:rPr>
            <w:noProof/>
            <w:webHidden/>
          </w:rPr>
        </w:r>
        <w:r w:rsidR="009F0F6A">
          <w:rPr>
            <w:noProof/>
            <w:webHidden/>
          </w:rPr>
          <w:fldChar w:fldCharType="separate"/>
        </w:r>
        <w:r w:rsidR="009F0F6A">
          <w:rPr>
            <w:noProof/>
            <w:webHidden/>
          </w:rPr>
          <w:t>4</w:t>
        </w:r>
        <w:r w:rsidR="009F0F6A">
          <w:rPr>
            <w:noProof/>
            <w:webHidden/>
          </w:rPr>
          <w:fldChar w:fldCharType="end"/>
        </w:r>
      </w:hyperlink>
    </w:p>
    <w:p w14:paraId="0145D52F" w14:textId="482B221C"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45" w:history="1">
        <w:r w:rsidR="009F0F6A" w:rsidRPr="004B4813">
          <w:rPr>
            <w:rStyle w:val="Hyperlink"/>
            <w:noProof/>
          </w:rPr>
          <w:t>1.1.</w:t>
        </w:r>
        <w:r w:rsidR="009F0F6A">
          <w:rPr>
            <w:rFonts w:asciiTheme="minorHAnsi" w:eastAsiaTheme="minorEastAsia" w:hAnsiTheme="minorHAnsi" w:cstheme="minorBidi"/>
            <w:smallCaps w:val="0"/>
            <w:noProof/>
            <w:sz w:val="24"/>
            <w:szCs w:val="24"/>
          </w:rPr>
          <w:tab/>
        </w:r>
        <w:r w:rsidR="009F0F6A" w:rsidRPr="004B4813">
          <w:rPr>
            <w:rStyle w:val="Hyperlink"/>
            <w:noProof/>
          </w:rPr>
          <w:t>Purpose and Intended Audience</w:t>
        </w:r>
        <w:r w:rsidR="009F0F6A">
          <w:rPr>
            <w:noProof/>
            <w:webHidden/>
          </w:rPr>
          <w:tab/>
        </w:r>
        <w:r w:rsidR="009F0F6A">
          <w:rPr>
            <w:noProof/>
            <w:webHidden/>
          </w:rPr>
          <w:fldChar w:fldCharType="begin"/>
        </w:r>
        <w:r w:rsidR="009F0F6A">
          <w:rPr>
            <w:noProof/>
            <w:webHidden/>
          </w:rPr>
          <w:instrText xml:space="preserve"> PAGEREF _Toc529387845 \h </w:instrText>
        </w:r>
        <w:r w:rsidR="009F0F6A">
          <w:rPr>
            <w:noProof/>
            <w:webHidden/>
          </w:rPr>
        </w:r>
        <w:r w:rsidR="009F0F6A">
          <w:rPr>
            <w:noProof/>
            <w:webHidden/>
          </w:rPr>
          <w:fldChar w:fldCharType="separate"/>
        </w:r>
        <w:r w:rsidR="009F0F6A">
          <w:rPr>
            <w:noProof/>
            <w:webHidden/>
          </w:rPr>
          <w:t>4</w:t>
        </w:r>
        <w:r w:rsidR="009F0F6A">
          <w:rPr>
            <w:noProof/>
            <w:webHidden/>
          </w:rPr>
          <w:fldChar w:fldCharType="end"/>
        </w:r>
      </w:hyperlink>
    </w:p>
    <w:p w14:paraId="6F101ECC" w14:textId="133FC06E"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46" w:history="1">
        <w:r w:rsidR="009F0F6A" w:rsidRPr="004B4813">
          <w:rPr>
            <w:rStyle w:val="Hyperlink"/>
            <w:noProof/>
          </w:rPr>
          <w:t>1.2.</w:t>
        </w:r>
        <w:r w:rsidR="009F0F6A">
          <w:rPr>
            <w:rFonts w:asciiTheme="minorHAnsi" w:eastAsiaTheme="minorEastAsia" w:hAnsiTheme="minorHAnsi" w:cstheme="minorBidi"/>
            <w:smallCaps w:val="0"/>
            <w:noProof/>
            <w:sz w:val="24"/>
            <w:szCs w:val="24"/>
          </w:rPr>
          <w:tab/>
        </w:r>
        <w:r w:rsidR="009F0F6A" w:rsidRPr="004B4813">
          <w:rPr>
            <w:rStyle w:val="Hyperlink"/>
            <w:noProof/>
          </w:rPr>
          <w:t>Scope of Product</w:t>
        </w:r>
        <w:r w:rsidR="009F0F6A">
          <w:rPr>
            <w:noProof/>
            <w:webHidden/>
          </w:rPr>
          <w:tab/>
        </w:r>
        <w:r w:rsidR="009F0F6A">
          <w:rPr>
            <w:noProof/>
            <w:webHidden/>
          </w:rPr>
          <w:fldChar w:fldCharType="begin"/>
        </w:r>
        <w:r w:rsidR="009F0F6A">
          <w:rPr>
            <w:noProof/>
            <w:webHidden/>
          </w:rPr>
          <w:instrText xml:space="preserve"> PAGEREF _Toc529387846 \h </w:instrText>
        </w:r>
        <w:r w:rsidR="009F0F6A">
          <w:rPr>
            <w:noProof/>
            <w:webHidden/>
          </w:rPr>
        </w:r>
        <w:r w:rsidR="009F0F6A">
          <w:rPr>
            <w:noProof/>
            <w:webHidden/>
          </w:rPr>
          <w:fldChar w:fldCharType="separate"/>
        </w:r>
        <w:r w:rsidR="009F0F6A">
          <w:rPr>
            <w:noProof/>
            <w:webHidden/>
          </w:rPr>
          <w:t>4</w:t>
        </w:r>
        <w:r w:rsidR="009F0F6A">
          <w:rPr>
            <w:noProof/>
            <w:webHidden/>
          </w:rPr>
          <w:fldChar w:fldCharType="end"/>
        </w:r>
      </w:hyperlink>
    </w:p>
    <w:p w14:paraId="587A7730" w14:textId="3FF2C531"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47" w:history="1">
        <w:r w:rsidR="009F0F6A" w:rsidRPr="004B4813">
          <w:rPr>
            <w:rStyle w:val="Hyperlink"/>
            <w:noProof/>
          </w:rPr>
          <w:t>1.3.</w:t>
        </w:r>
        <w:r w:rsidR="009F0F6A">
          <w:rPr>
            <w:rFonts w:asciiTheme="minorHAnsi" w:eastAsiaTheme="minorEastAsia" w:hAnsiTheme="minorHAnsi" w:cstheme="minorBidi"/>
            <w:smallCaps w:val="0"/>
            <w:noProof/>
            <w:sz w:val="24"/>
            <w:szCs w:val="24"/>
          </w:rPr>
          <w:tab/>
        </w:r>
        <w:r w:rsidR="009F0F6A" w:rsidRPr="004B4813">
          <w:rPr>
            <w:rStyle w:val="Hyperlink"/>
            <w:noProof/>
          </w:rPr>
          <w:t>Definitions, Acronyms, and Abbreviations</w:t>
        </w:r>
        <w:r w:rsidR="009F0F6A">
          <w:rPr>
            <w:noProof/>
            <w:webHidden/>
          </w:rPr>
          <w:tab/>
        </w:r>
        <w:r w:rsidR="009F0F6A">
          <w:rPr>
            <w:noProof/>
            <w:webHidden/>
          </w:rPr>
          <w:fldChar w:fldCharType="begin"/>
        </w:r>
        <w:r w:rsidR="009F0F6A">
          <w:rPr>
            <w:noProof/>
            <w:webHidden/>
          </w:rPr>
          <w:instrText xml:space="preserve"> PAGEREF _Toc529387847 \h </w:instrText>
        </w:r>
        <w:r w:rsidR="009F0F6A">
          <w:rPr>
            <w:noProof/>
            <w:webHidden/>
          </w:rPr>
        </w:r>
        <w:r w:rsidR="009F0F6A">
          <w:rPr>
            <w:noProof/>
            <w:webHidden/>
          </w:rPr>
          <w:fldChar w:fldCharType="separate"/>
        </w:r>
        <w:r w:rsidR="009F0F6A">
          <w:rPr>
            <w:noProof/>
            <w:webHidden/>
          </w:rPr>
          <w:t>4</w:t>
        </w:r>
        <w:r w:rsidR="009F0F6A">
          <w:rPr>
            <w:noProof/>
            <w:webHidden/>
          </w:rPr>
          <w:fldChar w:fldCharType="end"/>
        </w:r>
      </w:hyperlink>
    </w:p>
    <w:p w14:paraId="6D3B5436" w14:textId="044F9F88" w:rsidR="009F0F6A" w:rsidRDefault="00AB3908">
      <w:pPr>
        <w:pStyle w:val="TOC3"/>
        <w:tabs>
          <w:tab w:val="left" w:pos="1200"/>
        </w:tabs>
        <w:rPr>
          <w:rFonts w:asciiTheme="minorHAnsi" w:eastAsiaTheme="minorEastAsia" w:hAnsiTheme="minorHAnsi" w:cstheme="minorBidi"/>
          <w:i w:val="0"/>
          <w:noProof/>
          <w:sz w:val="24"/>
          <w:szCs w:val="24"/>
        </w:rPr>
      </w:pPr>
      <w:hyperlink w:anchor="_Toc529387848" w:history="1">
        <w:r w:rsidR="009F0F6A" w:rsidRPr="004B4813">
          <w:rPr>
            <w:rStyle w:val="Hyperlink"/>
            <w:noProof/>
          </w:rPr>
          <w:t>1.3.1.</w:t>
        </w:r>
        <w:r w:rsidR="009F0F6A">
          <w:rPr>
            <w:rFonts w:asciiTheme="minorHAnsi" w:eastAsiaTheme="minorEastAsia" w:hAnsiTheme="minorHAnsi" w:cstheme="minorBidi"/>
            <w:i w:val="0"/>
            <w:noProof/>
            <w:sz w:val="24"/>
            <w:szCs w:val="24"/>
          </w:rPr>
          <w:tab/>
        </w:r>
        <w:r w:rsidR="009F0F6A" w:rsidRPr="004B4813">
          <w:rPr>
            <w:rStyle w:val="Hyperlink"/>
            <w:noProof/>
          </w:rPr>
          <w:t>Definitions</w:t>
        </w:r>
        <w:r w:rsidR="009F0F6A">
          <w:rPr>
            <w:noProof/>
            <w:webHidden/>
          </w:rPr>
          <w:tab/>
        </w:r>
        <w:r w:rsidR="009F0F6A">
          <w:rPr>
            <w:noProof/>
            <w:webHidden/>
          </w:rPr>
          <w:fldChar w:fldCharType="begin"/>
        </w:r>
        <w:r w:rsidR="009F0F6A">
          <w:rPr>
            <w:noProof/>
            <w:webHidden/>
          </w:rPr>
          <w:instrText xml:space="preserve"> PAGEREF _Toc529387848 \h </w:instrText>
        </w:r>
        <w:r w:rsidR="009F0F6A">
          <w:rPr>
            <w:noProof/>
            <w:webHidden/>
          </w:rPr>
        </w:r>
        <w:r w:rsidR="009F0F6A">
          <w:rPr>
            <w:noProof/>
            <w:webHidden/>
          </w:rPr>
          <w:fldChar w:fldCharType="separate"/>
        </w:r>
        <w:r w:rsidR="009F0F6A">
          <w:rPr>
            <w:noProof/>
            <w:webHidden/>
          </w:rPr>
          <w:t>4</w:t>
        </w:r>
        <w:r w:rsidR="009F0F6A">
          <w:rPr>
            <w:noProof/>
            <w:webHidden/>
          </w:rPr>
          <w:fldChar w:fldCharType="end"/>
        </w:r>
      </w:hyperlink>
    </w:p>
    <w:p w14:paraId="181A8B6A" w14:textId="1B580284" w:rsidR="009F0F6A" w:rsidRDefault="00AB3908">
      <w:pPr>
        <w:pStyle w:val="TOC3"/>
        <w:tabs>
          <w:tab w:val="left" w:pos="1200"/>
        </w:tabs>
        <w:rPr>
          <w:rFonts w:asciiTheme="minorHAnsi" w:eastAsiaTheme="minorEastAsia" w:hAnsiTheme="minorHAnsi" w:cstheme="minorBidi"/>
          <w:i w:val="0"/>
          <w:noProof/>
          <w:sz w:val="24"/>
          <w:szCs w:val="24"/>
        </w:rPr>
      </w:pPr>
      <w:hyperlink w:anchor="_Toc529387849" w:history="1">
        <w:r w:rsidR="009F0F6A" w:rsidRPr="004B4813">
          <w:rPr>
            <w:rStyle w:val="Hyperlink"/>
            <w:noProof/>
          </w:rPr>
          <w:t>1.3.2.</w:t>
        </w:r>
        <w:r w:rsidR="009F0F6A">
          <w:rPr>
            <w:rFonts w:asciiTheme="minorHAnsi" w:eastAsiaTheme="minorEastAsia" w:hAnsiTheme="minorHAnsi" w:cstheme="minorBidi"/>
            <w:i w:val="0"/>
            <w:noProof/>
            <w:sz w:val="24"/>
            <w:szCs w:val="24"/>
          </w:rPr>
          <w:tab/>
        </w:r>
        <w:r w:rsidR="009F0F6A" w:rsidRPr="004B4813">
          <w:rPr>
            <w:rStyle w:val="Hyperlink"/>
            <w:noProof/>
          </w:rPr>
          <w:t>Acronyms</w:t>
        </w:r>
        <w:r w:rsidR="009F0F6A">
          <w:rPr>
            <w:noProof/>
            <w:webHidden/>
          </w:rPr>
          <w:tab/>
        </w:r>
        <w:r w:rsidR="009F0F6A">
          <w:rPr>
            <w:noProof/>
            <w:webHidden/>
          </w:rPr>
          <w:fldChar w:fldCharType="begin"/>
        </w:r>
        <w:r w:rsidR="009F0F6A">
          <w:rPr>
            <w:noProof/>
            <w:webHidden/>
          </w:rPr>
          <w:instrText xml:space="preserve"> PAGEREF _Toc529387849 \h </w:instrText>
        </w:r>
        <w:r w:rsidR="009F0F6A">
          <w:rPr>
            <w:noProof/>
            <w:webHidden/>
          </w:rPr>
        </w:r>
        <w:r w:rsidR="009F0F6A">
          <w:rPr>
            <w:noProof/>
            <w:webHidden/>
          </w:rPr>
          <w:fldChar w:fldCharType="separate"/>
        </w:r>
        <w:r w:rsidR="009F0F6A">
          <w:rPr>
            <w:noProof/>
            <w:webHidden/>
          </w:rPr>
          <w:t>4</w:t>
        </w:r>
        <w:r w:rsidR="009F0F6A">
          <w:rPr>
            <w:noProof/>
            <w:webHidden/>
          </w:rPr>
          <w:fldChar w:fldCharType="end"/>
        </w:r>
      </w:hyperlink>
    </w:p>
    <w:p w14:paraId="4D631548" w14:textId="038403A0" w:rsidR="009F0F6A" w:rsidRDefault="00AB3908">
      <w:pPr>
        <w:pStyle w:val="TOC3"/>
        <w:tabs>
          <w:tab w:val="left" w:pos="1200"/>
        </w:tabs>
        <w:rPr>
          <w:rFonts w:asciiTheme="minorHAnsi" w:eastAsiaTheme="minorEastAsia" w:hAnsiTheme="minorHAnsi" w:cstheme="minorBidi"/>
          <w:i w:val="0"/>
          <w:noProof/>
          <w:sz w:val="24"/>
          <w:szCs w:val="24"/>
        </w:rPr>
      </w:pPr>
      <w:hyperlink w:anchor="_Toc529387850" w:history="1">
        <w:r w:rsidR="009F0F6A" w:rsidRPr="004B4813">
          <w:rPr>
            <w:rStyle w:val="Hyperlink"/>
            <w:noProof/>
          </w:rPr>
          <w:t>1.3.3.</w:t>
        </w:r>
        <w:r w:rsidR="009F0F6A">
          <w:rPr>
            <w:rFonts w:asciiTheme="minorHAnsi" w:eastAsiaTheme="minorEastAsia" w:hAnsiTheme="minorHAnsi" w:cstheme="minorBidi"/>
            <w:i w:val="0"/>
            <w:noProof/>
            <w:sz w:val="24"/>
            <w:szCs w:val="24"/>
          </w:rPr>
          <w:tab/>
        </w:r>
        <w:r w:rsidR="009F0F6A" w:rsidRPr="004B4813">
          <w:rPr>
            <w:rStyle w:val="Hyperlink"/>
            <w:noProof/>
          </w:rPr>
          <w:t>Abbreviations</w:t>
        </w:r>
        <w:r w:rsidR="009F0F6A">
          <w:rPr>
            <w:noProof/>
            <w:webHidden/>
          </w:rPr>
          <w:tab/>
        </w:r>
        <w:r w:rsidR="009F0F6A">
          <w:rPr>
            <w:noProof/>
            <w:webHidden/>
          </w:rPr>
          <w:fldChar w:fldCharType="begin"/>
        </w:r>
        <w:r w:rsidR="009F0F6A">
          <w:rPr>
            <w:noProof/>
            <w:webHidden/>
          </w:rPr>
          <w:instrText xml:space="preserve"> PAGEREF _Toc529387850 \h </w:instrText>
        </w:r>
        <w:r w:rsidR="009F0F6A">
          <w:rPr>
            <w:noProof/>
            <w:webHidden/>
          </w:rPr>
        </w:r>
        <w:r w:rsidR="009F0F6A">
          <w:rPr>
            <w:noProof/>
            <w:webHidden/>
          </w:rPr>
          <w:fldChar w:fldCharType="separate"/>
        </w:r>
        <w:r w:rsidR="009F0F6A">
          <w:rPr>
            <w:noProof/>
            <w:webHidden/>
          </w:rPr>
          <w:t>4</w:t>
        </w:r>
        <w:r w:rsidR="009F0F6A">
          <w:rPr>
            <w:noProof/>
            <w:webHidden/>
          </w:rPr>
          <w:fldChar w:fldCharType="end"/>
        </w:r>
      </w:hyperlink>
    </w:p>
    <w:p w14:paraId="6D3458B3" w14:textId="287B7E88"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51" w:history="1">
        <w:r w:rsidR="009F0F6A" w:rsidRPr="004B4813">
          <w:rPr>
            <w:rStyle w:val="Hyperlink"/>
            <w:noProof/>
          </w:rPr>
          <w:t>1.4.</w:t>
        </w:r>
        <w:r w:rsidR="009F0F6A">
          <w:rPr>
            <w:rFonts w:asciiTheme="minorHAnsi" w:eastAsiaTheme="minorEastAsia" w:hAnsiTheme="minorHAnsi" w:cstheme="minorBidi"/>
            <w:smallCaps w:val="0"/>
            <w:noProof/>
            <w:sz w:val="24"/>
            <w:szCs w:val="24"/>
          </w:rPr>
          <w:tab/>
        </w:r>
        <w:r w:rsidR="009F0F6A" w:rsidRPr="004B4813">
          <w:rPr>
            <w:rStyle w:val="Hyperlink"/>
            <w:noProof/>
          </w:rPr>
          <w:t>Overview</w:t>
        </w:r>
        <w:r w:rsidR="009F0F6A">
          <w:rPr>
            <w:noProof/>
            <w:webHidden/>
          </w:rPr>
          <w:tab/>
        </w:r>
        <w:r w:rsidR="009F0F6A">
          <w:rPr>
            <w:noProof/>
            <w:webHidden/>
          </w:rPr>
          <w:fldChar w:fldCharType="begin"/>
        </w:r>
        <w:r w:rsidR="009F0F6A">
          <w:rPr>
            <w:noProof/>
            <w:webHidden/>
          </w:rPr>
          <w:instrText xml:space="preserve"> PAGEREF _Toc529387851 \h </w:instrText>
        </w:r>
        <w:r w:rsidR="009F0F6A">
          <w:rPr>
            <w:noProof/>
            <w:webHidden/>
          </w:rPr>
        </w:r>
        <w:r w:rsidR="009F0F6A">
          <w:rPr>
            <w:noProof/>
            <w:webHidden/>
          </w:rPr>
          <w:fldChar w:fldCharType="separate"/>
        </w:r>
        <w:r w:rsidR="009F0F6A">
          <w:rPr>
            <w:noProof/>
            <w:webHidden/>
          </w:rPr>
          <w:t>5</w:t>
        </w:r>
        <w:r w:rsidR="009F0F6A">
          <w:rPr>
            <w:noProof/>
            <w:webHidden/>
          </w:rPr>
          <w:fldChar w:fldCharType="end"/>
        </w:r>
      </w:hyperlink>
    </w:p>
    <w:p w14:paraId="0C3BBA4D" w14:textId="3B9EAAE6"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52" w:history="1">
        <w:r w:rsidR="009F0F6A" w:rsidRPr="004B4813">
          <w:rPr>
            <w:rStyle w:val="Hyperlink"/>
            <w:noProof/>
          </w:rPr>
          <w:t>1.5.</w:t>
        </w:r>
        <w:r w:rsidR="009F0F6A">
          <w:rPr>
            <w:rFonts w:asciiTheme="minorHAnsi" w:eastAsiaTheme="minorEastAsia" w:hAnsiTheme="minorHAnsi" w:cstheme="minorBidi"/>
            <w:smallCaps w:val="0"/>
            <w:noProof/>
            <w:sz w:val="24"/>
            <w:szCs w:val="24"/>
          </w:rPr>
          <w:tab/>
        </w:r>
        <w:r w:rsidR="009F0F6A" w:rsidRPr="004B4813">
          <w:rPr>
            <w:rStyle w:val="Hyperlink"/>
            <w:noProof/>
          </w:rPr>
          <w:t>References</w:t>
        </w:r>
        <w:r w:rsidR="009F0F6A">
          <w:rPr>
            <w:noProof/>
            <w:webHidden/>
          </w:rPr>
          <w:tab/>
        </w:r>
        <w:r w:rsidR="009F0F6A">
          <w:rPr>
            <w:noProof/>
            <w:webHidden/>
          </w:rPr>
          <w:fldChar w:fldCharType="begin"/>
        </w:r>
        <w:r w:rsidR="009F0F6A">
          <w:rPr>
            <w:noProof/>
            <w:webHidden/>
          </w:rPr>
          <w:instrText xml:space="preserve"> PAGEREF _Toc529387852 \h </w:instrText>
        </w:r>
        <w:r w:rsidR="009F0F6A">
          <w:rPr>
            <w:noProof/>
            <w:webHidden/>
          </w:rPr>
        </w:r>
        <w:r w:rsidR="009F0F6A">
          <w:rPr>
            <w:noProof/>
            <w:webHidden/>
          </w:rPr>
          <w:fldChar w:fldCharType="separate"/>
        </w:r>
        <w:r w:rsidR="009F0F6A">
          <w:rPr>
            <w:noProof/>
            <w:webHidden/>
          </w:rPr>
          <w:t>5</w:t>
        </w:r>
        <w:r w:rsidR="009F0F6A">
          <w:rPr>
            <w:noProof/>
            <w:webHidden/>
          </w:rPr>
          <w:fldChar w:fldCharType="end"/>
        </w:r>
      </w:hyperlink>
    </w:p>
    <w:p w14:paraId="6A66C568" w14:textId="2E46BEAF" w:rsidR="009F0F6A" w:rsidRDefault="00AB3908">
      <w:pPr>
        <w:pStyle w:val="TOC1"/>
        <w:tabs>
          <w:tab w:val="left" w:pos="400"/>
        </w:tabs>
        <w:rPr>
          <w:rFonts w:asciiTheme="minorHAnsi" w:eastAsiaTheme="minorEastAsia" w:hAnsiTheme="minorHAnsi" w:cstheme="minorBidi"/>
          <w:b w:val="0"/>
          <w:caps w:val="0"/>
          <w:noProof/>
          <w:sz w:val="24"/>
          <w:szCs w:val="24"/>
        </w:rPr>
      </w:pPr>
      <w:hyperlink w:anchor="_Toc529387853" w:history="1">
        <w:r w:rsidR="009F0F6A" w:rsidRPr="004B4813">
          <w:rPr>
            <w:rStyle w:val="Hyperlink"/>
            <w:noProof/>
          </w:rPr>
          <w:t>2.</w:t>
        </w:r>
        <w:r w:rsidR="009F0F6A">
          <w:rPr>
            <w:rFonts w:asciiTheme="minorHAnsi" w:eastAsiaTheme="minorEastAsia" w:hAnsiTheme="minorHAnsi" w:cstheme="minorBidi"/>
            <w:b w:val="0"/>
            <w:caps w:val="0"/>
            <w:noProof/>
            <w:sz w:val="24"/>
            <w:szCs w:val="24"/>
          </w:rPr>
          <w:tab/>
        </w:r>
        <w:r w:rsidR="009F0F6A" w:rsidRPr="004B4813">
          <w:rPr>
            <w:rStyle w:val="Hyperlink"/>
            <w:noProof/>
          </w:rPr>
          <w:t>General Description</w:t>
        </w:r>
        <w:r w:rsidR="009F0F6A">
          <w:rPr>
            <w:noProof/>
            <w:webHidden/>
          </w:rPr>
          <w:tab/>
        </w:r>
        <w:r w:rsidR="009F0F6A">
          <w:rPr>
            <w:noProof/>
            <w:webHidden/>
          </w:rPr>
          <w:fldChar w:fldCharType="begin"/>
        </w:r>
        <w:r w:rsidR="009F0F6A">
          <w:rPr>
            <w:noProof/>
            <w:webHidden/>
          </w:rPr>
          <w:instrText xml:space="preserve"> PAGEREF _Toc529387853 \h </w:instrText>
        </w:r>
        <w:r w:rsidR="009F0F6A">
          <w:rPr>
            <w:noProof/>
            <w:webHidden/>
          </w:rPr>
        </w:r>
        <w:r w:rsidR="009F0F6A">
          <w:rPr>
            <w:noProof/>
            <w:webHidden/>
          </w:rPr>
          <w:fldChar w:fldCharType="separate"/>
        </w:r>
        <w:r w:rsidR="009F0F6A">
          <w:rPr>
            <w:noProof/>
            <w:webHidden/>
          </w:rPr>
          <w:t>5</w:t>
        </w:r>
        <w:r w:rsidR="009F0F6A">
          <w:rPr>
            <w:noProof/>
            <w:webHidden/>
          </w:rPr>
          <w:fldChar w:fldCharType="end"/>
        </w:r>
      </w:hyperlink>
    </w:p>
    <w:p w14:paraId="03B011C8" w14:textId="2ECDE50C"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54" w:history="1">
        <w:r w:rsidR="009F0F6A" w:rsidRPr="004B4813">
          <w:rPr>
            <w:rStyle w:val="Hyperlink"/>
            <w:noProof/>
          </w:rPr>
          <w:t>2.1.</w:t>
        </w:r>
        <w:r w:rsidR="009F0F6A">
          <w:rPr>
            <w:rFonts w:asciiTheme="minorHAnsi" w:eastAsiaTheme="minorEastAsia" w:hAnsiTheme="minorHAnsi" w:cstheme="minorBidi"/>
            <w:smallCaps w:val="0"/>
            <w:noProof/>
            <w:sz w:val="24"/>
            <w:szCs w:val="24"/>
          </w:rPr>
          <w:tab/>
        </w:r>
        <w:r w:rsidR="009F0F6A" w:rsidRPr="004B4813">
          <w:rPr>
            <w:rStyle w:val="Hyperlink"/>
            <w:noProof/>
          </w:rPr>
          <w:t>Product Perspective</w:t>
        </w:r>
        <w:r w:rsidR="009F0F6A">
          <w:rPr>
            <w:noProof/>
            <w:webHidden/>
          </w:rPr>
          <w:tab/>
        </w:r>
        <w:r w:rsidR="009F0F6A">
          <w:rPr>
            <w:noProof/>
            <w:webHidden/>
          </w:rPr>
          <w:fldChar w:fldCharType="begin"/>
        </w:r>
        <w:r w:rsidR="009F0F6A">
          <w:rPr>
            <w:noProof/>
            <w:webHidden/>
          </w:rPr>
          <w:instrText xml:space="preserve"> PAGEREF _Toc529387854 \h </w:instrText>
        </w:r>
        <w:r w:rsidR="009F0F6A">
          <w:rPr>
            <w:noProof/>
            <w:webHidden/>
          </w:rPr>
        </w:r>
        <w:r w:rsidR="009F0F6A">
          <w:rPr>
            <w:noProof/>
            <w:webHidden/>
          </w:rPr>
          <w:fldChar w:fldCharType="separate"/>
        </w:r>
        <w:r w:rsidR="009F0F6A">
          <w:rPr>
            <w:noProof/>
            <w:webHidden/>
          </w:rPr>
          <w:t>5</w:t>
        </w:r>
        <w:r w:rsidR="009F0F6A">
          <w:rPr>
            <w:noProof/>
            <w:webHidden/>
          </w:rPr>
          <w:fldChar w:fldCharType="end"/>
        </w:r>
      </w:hyperlink>
    </w:p>
    <w:p w14:paraId="14A6E7D2" w14:textId="02233711"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55" w:history="1">
        <w:r w:rsidR="009F0F6A" w:rsidRPr="004B4813">
          <w:rPr>
            <w:rStyle w:val="Hyperlink"/>
            <w:noProof/>
          </w:rPr>
          <w:t>2.2.</w:t>
        </w:r>
        <w:r w:rsidR="009F0F6A">
          <w:rPr>
            <w:rFonts w:asciiTheme="minorHAnsi" w:eastAsiaTheme="minorEastAsia" w:hAnsiTheme="minorHAnsi" w:cstheme="minorBidi"/>
            <w:smallCaps w:val="0"/>
            <w:noProof/>
            <w:sz w:val="24"/>
            <w:szCs w:val="24"/>
          </w:rPr>
          <w:tab/>
        </w:r>
        <w:r w:rsidR="009F0F6A" w:rsidRPr="004B4813">
          <w:rPr>
            <w:rStyle w:val="Hyperlink"/>
            <w:noProof/>
          </w:rPr>
          <w:t>Product Features</w:t>
        </w:r>
        <w:r w:rsidR="009F0F6A">
          <w:rPr>
            <w:noProof/>
            <w:webHidden/>
          </w:rPr>
          <w:tab/>
        </w:r>
        <w:r w:rsidR="009F0F6A">
          <w:rPr>
            <w:noProof/>
            <w:webHidden/>
          </w:rPr>
          <w:fldChar w:fldCharType="begin"/>
        </w:r>
        <w:r w:rsidR="009F0F6A">
          <w:rPr>
            <w:noProof/>
            <w:webHidden/>
          </w:rPr>
          <w:instrText xml:space="preserve"> PAGEREF _Toc529387855 \h </w:instrText>
        </w:r>
        <w:r w:rsidR="009F0F6A">
          <w:rPr>
            <w:noProof/>
            <w:webHidden/>
          </w:rPr>
        </w:r>
        <w:r w:rsidR="009F0F6A">
          <w:rPr>
            <w:noProof/>
            <w:webHidden/>
          </w:rPr>
          <w:fldChar w:fldCharType="separate"/>
        </w:r>
        <w:r w:rsidR="009F0F6A">
          <w:rPr>
            <w:noProof/>
            <w:webHidden/>
          </w:rPr>
          <w:t>5</w:t>
        </w:r>
        <w:r w:rsidR="009F0F6A">
          <w:rPr>
            <w:noProof/>
            <w:webHidden/>
          </w:rPr>
          <w:fldChar w:fldCharType="end"/>
        </w:r>
      </w:hyperlink>
    </w:p>
    <w:p w14:paraId="621825AC" w14:textId="340F18EE"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56" w:history="1">
        <w:r w:rsidR="009F0F6A" w:rsidRPr="004B4813">
          <w:rPr>
            <w:rStyle w:val="Hyperlink"/>
            <w:noProof/>
          </w:rPr>
          <w:t>2.3.</w:t>
        </w:r>
        <w:r w:rsidR="009F0F6A">
          <w:rPr>
            <w:rFonts w:asciiTheme="minorHAnsi" w:eastAsiaTheme="minorEastAsia" w:hAnsiTheme="minorHAnsi" w:cstheme="minorBidi"/>
            <w:smallCaps w:val="0"/>
            <w:noProof/>
            <w:sz w:val="24"/>
            <w:szCs w:val="24"/>
          </w:rPr>
          <w:tab/>
        </w:r>
        <w:r w:rsidR="009F0F6A" w:rsidRPr="004B4813">
          <w:rPr>
            <w:rStyle w:val="Hyperlink"/>
            <w:noProof/>
          </w:rPr>
          <w:t>User Characteristics</w:t>
        </w:r>
        <w:r w:rsidR="009F0F6A">
          <w:rPr>
            <w:noProof/>
            <w:webHidden/>
          </w:rPr>
          <w:tab/>
        </w:r>
        <w:r w:rsidR="009F0F6A">
          <w:rPr>
            <w:noProof/>
            <w:webHidden/>
          </w:rPr>
          <w:fldChar w:fldCharType="begin"/>
        </w:r>
        <w:r w:rsidR="009F0F6A">
          <w:rPr>
            <w:noProof/>
            <w:webHidden/>
          </w:rPr>
          <w:instrText xml:space="preserve"> PAGEREF _Toc529387856 \h </w:instrText>
        </w:r>
        <w:r w:rsidR="009F0F6A">
          <w:rPr>
            <w:noProof/>
            <w:webHidden/>
          </w:rPr>
        </w:r>
        <w:r w:rsidR="009F0F6A">
          <w:rPr>
            <w:noProof/>
            <w:webHidden/>
          </w:rPr>
          <w:fldChar w:fldCharType="separate"/>
        </w:r>
        <w:r w:rsidR="009F0F6A">
          <w:rPr>
            <w:noProof/>
            <w:webHidden/>
          </w:rPr>
          <w:t>5</w:t>
        </w:r>
        <w:r w:rsidR="009F0F6A">
          <w:rPr>
            <w:noProof/>
            <w:webHidden/>
          </w:rPr>
          <w:fldChar w:fldCharType="end"/>
        </w:r>
      </w:hyperlink>
    </w:p>
    <w:p w14:paraId="536A3523" w14:textId="0CEB3F84"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57" w:history="1">
        <w:r w:rsidR="009F0F6A" w:rsidRPr="004B4813">
          <w:rPr>
            <w:rStyle w:val="Hyperlink"/>
            <w:noProof/>
          </w:rPr>
          <w:t>2.4.</w:t>
        </w:r>
        <w:r w:rsidR="009F0F6A">
          <w:rPr>
            <w:rFonts w:asciiTheme="minorHAnsi" w:eastAsiaTheme="minorEastAsia" w:hAnsiTheme="minorHAnsi" w:cstheme="minorBidi"/>
            <w:smallCaps w:val="0"/>
            <w:noProof/>
            <w:sz w:val="24"/>
            <w:szCs w:val="24"/>
          </w:rPr>
          <w:tab/>
        </w:r>
        <w:r w:rsidR="009F0F6A" w:rsidRPr="004B4813">
          <w:rPr>
            <w:rStyle w:val="Hyperlink"/>
            <w:noProof/>
          </w:rPr>
          <w:t>General Constraints</w:t>
        </w:r>
        <w:r w:rsidR="009F0F6A">
          <w:rPr>
            <w:noProof/>
            <w:webHidden/>
          </w:rPr>
          <w:tab/>
        </w:r>
        <w:r w:rsidR="009F0F6A">
          <w:rPr>
            <w:noProof/>
            <w:webHidden/>
          </w:rPr>
          <w:fldChar w:fldCharType="begin"/>
        </w:r>
        <w:r w:rsidR="009F0F6A">
          <w:rPr>
            <w:noProof/>
            <w:webHidden/>
          </w:rPr>
          <w:instrText xml:space="preserve"> PAGEREF _Toc529387857 \h </w:instrText>
        </w:r>
        <w:r w:rsidR="009F0F6A">
          <w:rPr>
            <w:noProof/>
            <w:webHidden/>
          </w:rPr>
        </w:r>
        <w:r w:rsidR="009F0F6A">
          <w:rPr>
            <w:noProof/>
            <w:webHidden/>
          </w:rPr>
          <w:fldChar w:fldCharType="separate"/>
        </w:r>
        <w:r w:rsidR="009F0F6A">
          <w:rPr>
            <w:noProof/>
            <w:webHidden/>
          </w:rPr>
          <w:t>5</w:t>
        </w:r>
        <w:r w:rsidR="009F0F6A">
          <w:rPr>
            <w:noProof/>
            <w:webHidden/>
          </w:rPr>
          <w:fldChar w:fldCharType="end"/>
        </w:r>
      </w:hyperlink>
    </w:p>
    <w:p w14:paraId="2C857102" w14:textId="5E42E213"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58" w:history="1">
        <w:r w:rsidR="009F0F6A" w:rsidRPr="004B4813">
          <w:rPr>
            <w:rStyle w:val="Hyperlink"/>
            <w:noProof/>
          </w:rPr>
          <w:t>2.5.</w:t>
        </w:r>
        <w:r w:rsidR="009F0F6A">
          <w:rPr>
            <w:rFonts w:asciiTheme="minorHAnsi" w:eastAsiaTheme="minorEastAsia" w:hAnsiTheme="minorHAnsi" w:cstheme="minorBidi"/>
            <w:smallCaps w:val="0"/>
            <w:noProof/>
            <w:sz w:val="24"/>
            <w:szCs w:val="24"/>
          </w:rPr>
          <w:tab/>
        </w:r>
        <w:r w:rsidR="009F0F6A" w:rsidRPr="004B4813">
          <w:rPr>
            <w:rStyle w:val="Hyperlink"/>
            <w:noProof/>
          </w:rPr>
          <w:t>Assumptions and Dependencies</w:t>
        </w:r>
        <w:r w:rsidR="009F0F6A">
          <w:rPr>
            <w:noProof/>
            <w:webHidden/>
          </w:rPr>
          <w:tab/>
        </w:r>
        <w:r w:rsidR="009F0F6A">
          <w:rPr>
            <w:noProof/>
            <w:webHidden/>
          </w:rPr>
          <w:fldChar w:fldCharType="begin"/>
        </w:r>
        <w:r w:rsidR="009F0F6A">
          <w:rPr>
            <w:noProof/>
            <w:webHidden/>
          </w:rPr>
          <w:instrText xml:space="preserve"> PAGEREF _Toc529387858 \h </w:instrText>
        </w:r>
        <w:r w:rsidR="009F0F6A">
          <w:rPr>
            <w:noProof/>
            <w:webHidden/>
          </w:rPr>
        </w:r>
        <w:r w:rsidR="009F0F6A">
          <w:rPr>
            <w:noProof/>
            <w:webHidden/>
          </w:rPr>
          <w:fldChar w:fldCharType="separate"/>
        </w:r>
        <w:r w:rsidR="009F0F6A">
          <w:rPr>
            <w:noProof/>
            <w:webHidden/>
          </w:rPr>
          <w:t>6</w:t>
        </w:r>
        <w:r w:rsidR="009F0F6A">
          <w:rPr>
            <w:noProof/>
            <w:webHidden/>
          </w:rPr>
          <w:fldChar w:fldCharType="end"/>
        </w:r>
      </w:hyperlink>
    </w:p>
    <w:p w14:paraId="164D25C8" w14:textId="264A3653" w:rsidR="009F0F6A" w:rsidRDefault="00AB3908">
      <w:pPr>
        <w:pStyle w:val="TOC1"/>
        <w:tabs>
          <w:tab w:val="left" w:pos="400"/>
        </w:tabs>
        <w:rPr>
          <w:rFonts w:asciiTheme="minorHAnsi" w:eastAsiaTheme="minorEastAsia" w:hAnsiTheme="minorHAnsi" w:cstheme="minorBidi"/>
          <w:b w:val="0"/>
          <w:caps w:val="0"/>
          <w:noProof/>
          <w:sz w:val="24"/>
          <w:szCs w:val="24"/>
        </w:rPr>
      </w:pPr>
      <w:hyperlink w:anchor="_Toc529387859" w:history="1">
        <w:r w:rsidR="009F0F6A" w:rsidRPr="004B4813">
          <w:rPr>
            <w:rStyle w:val="Hyperlink"/>
            <w:noProof/>
          </w:rPr>
          <w:t>3.</w:t>
        </w:r>
        <w:r w:rsidR="009F0F6A">
          <w:rPr>
            <w:rFonts w:asciiTheme="minorHAnsi" w:eastAsiaTheme="minorEastAsia" w:hAnsiTheme="minorHAnsi" w:cstheme="minorBidi"/>
            <w:b w:val="0"/>
            <w:caps w:val="0"/>
            <w:noProof/>
            <w:sz w:val="24"/>
            <w:szCs w:val="24"/>
          </w:rPr>
          <w:tab/>
        </w:r>
        <w:r w:rsidR="009F0F6A" w:rsidRPr="004B4813">
          <w:rPr>
            <w:rStyle w:val="Hyperlink"/>
            <w:noProof/>
          </w:rPr>
          <w:t>Specific Requirements</w:t>
        </w:r>
        <w:r w:rsidR="009F0F6A">
          <w:rPr>
            <w:noProof/>
            <w:webHidden/>
          </w:rPr>
          <w:tab/>
        </w:r>
        <w:r w:rsidR="009F0F6A">
          <w:rPr>
            <w:noProof/>
            <w:webHidden/>
          </w:rPr>
          <w:fldChar w:fldCharType="begin"/>
        </w:r>
        <w:r w:rsidR="009F0F6A">
          <w:rPr>
            <w:noProof/>
            <w:webHidden/>
          </w:rPr>
          <w:instrText xml:space="preserve"> PAGEREF _Toc529387859 \h </w:instrText>
        </w:r>
        <w:r w:rsidR="009F0F6A">
          <w:rPr>
            <w:noProof/>
            <w:webHidden/>
          </w:rPr>
        </w:r>
        <w:r w:rsidR="009F0F6A">
          <w:rPr>
            <w:noProof/>
            <w:webHidden/>
          </w:rPr>
          <w:fldChar w:fldCharType="separate"/>
        </w:r>
        <w:r w:rsidR="009F0F6A">
          <w:rPr>
            <w:noProof/>
            <w:webHidden/>
          </w:rPr>
          <w:t>6</w:t>
        </w:r>
        <w:r w:rsidR="009F0F6A">
          <w:rPr>
            <w:noProof/>
            <w:webHidden/>
          </w:rPr>
          <w:fldChar w:fldCharType="end"/>
        </w:r>
      </w:hyperlink>
    </w:p>
    <w:p w14:paraId="28AF2B25" w14:textId="18954B4A"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60" w:history="1">
        <w:r w:rsidR="009F0F6A" w:rsidRPr="004B4813">
          <w:rPr>
            <w:rStyle w:val="Hyperlink"/>
            <w:noProof/>
          </w:rPr>
          <w:t>3.1.</w:t>
        </w:r>
        <w:r w:rsidR="009F0F6A">
          <w:rPr>
            <w:rFonts w:asciiTheme="minorHAnsi" w:eastAsiaTheme="minorEastAsia" w:hAnsiTheme="minorHAnsi" w:cstheme="minorBidi"/>
            <w:smallCaps w:val="0"/>
            <w:noProof/>
            <w:sz w:val="24"/>
            <w:szCs w:val="24"/>
          </w:rPr>
          <w:tab/>
        </w:r>
        <w:r w:rsidR="009F0F6A" w:rsidRPr="004B4813">
          <w:rPr>
            <w:rStyle w:val="Hyperlink"/>
            <w:noProof/>
          </w:rPr>
          <w:t>External Interface Requirements</w:t>
        </w:r>
        <w:r w:rsidR="009F0F6A">
          <w:rPr>
            <w:noProof/>
            <w:webHidden/>
          </w:rPr>
          <w:tab/>
        </w:r>
        <w:r w:rsidR="009F0F6A">
          <w:rPr>
            <w:noProof/>
            <w:webHidden/>
          </w:rPr>
          <w:fldChar w:fldCharType="begin"/>
        </w:r>
        <w:r w:rsidR="009F0F6A">
          <w:rPr>
            <w:noProof/>
            <w:webHidden/>
          </w:rPr>
          <w:instrText xml:space="preserve"> PAGEREF _Toc529387860 \h </w:instrText>
        </w:r>
        <w:r w:rsidR="009F0F6A">
          <w:rPr>
            <w:noProof/>
            <w:webHidden/>
          </w:rPr>
        </w:r>
        <w:r w:rsidR="009F0F6A">
          <w:rPr>
            <w:noProof/>
            <w:webHidden/>
          </w:rPr>
          <w:fldChar w:fldCharType="separate"/>
        </w:r>
        <w:r w:rsidR="009F0F6A">
          <w:rPr>
            <w:noProof/>
            <w:webHidden/>
          </w:rPr>
          <w:t>6</w:t>
        </w:r>
        <w:r w:rsidR="009F0F6A">
          <w:rPr>
            <w:noProof/>
            <w:webHidden/>
          </w:rPr>
          <w:fldChar w:fldCharType="end"/>
        </w:r>
      </w:hyperlink>
    </w:p>
    <w:p w14:paraId="6316FAD6" w14:textId="7ADF89A6"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1" w:history="1">
        <w:r w:rsidR="009F0F6A" w:rsidRPr="004B4813">
          <w:rPr>
            <w:rStyle w:val="Hyperlink"/>
            <w:noProof/>
          </w:rPr>
          <w:t>3.1.1.</w:t>
        </w:r>
        <w:r w:rsidR="009F0F6A">
          <w:rPr>
            <w:rFonts w:asciiTheme="minorHAnsi" w:eastAsiaTheme="minorEastAsia" w:hAnsiTheme="minorHAnsi" w:cstheme="minorBidi"/>
            <w:i w:val="0"/>
            <w:noProof/>
            <w:sz w:val="24"/>
            <w:szCs w:val="24"/>
          </w:rPr>
          <w:tab/>
        </w:r>
        <w:r w:rsidR="009F0F6A" w:rsidRPr="004B4813">
          <w:rPr>
            <w:rStyle w:val="Hyperlink"/>
            <w:noProof/>
          </w:rPr>
          <w:t>User Interfaces</w:t>
        </w:r>
        <w:r w:rsidR="009F0F6A">
          <w:rPr>
            <w:noProof/>
            <w:webHidden/>
          </w:rPr>
          <w:tab/>
        </w:r>
        <w:r w:rsidR="009F0F6A">
          <w:rPr>
            <w:noProof/>
            <w:webHidden/>
          </w:rPr>
          <w:fldChar w:fldCharType="begin"/>
        </w:r>
        <w:r w:rsidR="009F0F6A">
          <w:rPr>
            <w:noProof/>
            <w:webHidden/>
          </w:rPr>
          <w:instrText xml:space="preserve"> PAGEREF _Toc529387861 \h </w:instrText>
        </w:r>
        <w:r w:rsidR="009F0F6A">
          <w:rPr>
            <w:noProof/>
            <w:webHidden/>
          </w:rPr>
        </w:r>
        <w:r w:rsidR="009F0F6A">
          <w:rPr>
            <w:noProof/>
            <w:webHidden/>
          </w:rPr>
          <w:fldChar w:fldCharType="separate"/>
        </w:r>
        <w:r w:rsidR="009F0F6A">
          <w:rPr>
            <w:noProof/>
            <w:webHidden/>
          </w:rPr>
          <w:t>6</w:t>
        </w:r>
        <w:r w:rsidR="009F0F6A">
          <w:rPr>
            <w:noProof/>
            <w:webHidden/>
          </w:rPr>
          <w:fldChar w:fldCharType="end"/>
        </w:r>
      </w:hyperlink>
    </w:p>
    <w:p w14:paraId="03A1E021" w14:textId="2D69BEB7"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2" w:history="1">
        <w:r w:rsidR="009F0F6A" w:rsidRPr="004B4813">
          <w:rPr>
            <w:rStyle w:val="Hyperlink"/>
            <w:noProof/>
          </w:rPr>
          <w:t>3.1.2.</w:t>
        </w:r>
        <w:r w:rsidR="009F0F6A">
          <w:rPr>
            <w:rFonts w:asciiTheme="minorHAnsi" w:eastAsiaTheme="minorEastAsia" w:hAnsiTheme="minorHAnsi" w:cstheme="minorBidi"/>
            <w:i w:val="0"/>
            <w:noProof/>
            <w:sz w:val="24"/>
            <w:szCs w:val="24"/>
          </w:rPr>
          <w:tab/>
        </w:r>
        <w:r w:rsidR="009F0F6A" w:rsidRPr="004B4813">
          <w:rPr>
            <w:rStyle w:val="Hyperlink"/>
            <w:noProof/>
          </w:rPr>
          <w:t>Hardware Interfaces</w:t>
        </w:r>
        <w:r w:rsidR="009F0F6A">
          <w:rPr>
            <w:noProof/>
            <w:webHidden/>
          </w:rPr>
          <w:tab/>
        </w:r>
        <w:r w:rsidR="009F0F6A">
          <w:rPr>
            <w:noProof/>
            <w:webHidden/>
          </w:rPr>
          <w:fldChar w:fldCharType="begin"/>
        </w:r>
        <w:r w:rsidR="009F0F6A">
          <w:rPr>
            <w:noProof/>
            <w:webHidden/>
          </w:rPr>
          <w:instrText xml:space="preserve"> PAGEREF _Toc529387862 \h </w:instrText>
        </w:r>
        <w:r w:rsidR="009F0F6A">
          <w:rPr>
            <w:noProof/>
            <w:webHidden/>
          </w:rPr>
        </w:r>
        <w:r w:rsidR="009F0F6A">
          <w:rPr>
            <w:noProof/>
            <w:webHidden/>
          </w:rPr>
          <w:fldChar w:fldCharType="separate"/>
        </w:r>
        <w:r w:rsidR="009F0F6A">
          <w:rPr>
            <w:noProof/>
            <w:webHidden/>
          </w:rPr>
          <w:t>7</w:t>
        </w:r>
        <w:r w:rsidR="009F0F6A">
          <w:rPr>
            <w:noProof/>
            <w:webHidden/>
          </w:rPr>
          <w:fldChar w:fldCharType="end"/>
        </w:r>
      </w:hyperlink>
    </w:p>
    <w:p w14:paraId="741FF32E" w14:textId="1AE10517"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3" w:history="1">
        <w:r w:rsidR="009F0F6A" w:rsidRPr="004B4813">
          <w:rPr>
            <w:rStyle w:val="Hyperlink"/>
            <w:noProof/>
          </w:rPr>
          <w:t>3.1.3.</w:t>
        </w:r>
        <w:r w:rsidR="009F0F6A">
          <w:rPr>
            <w:rFonts w:asciiTheme="minorHAnsi" w:eastAsiaTheme="minorEastAsia" w:hAnsiTheme="minorHAnsi" w:cstheme="minorBidi"/>
            <w:i w:val="0"/>
            <w:noProof/>
            <w:sz w:val="24"/>
            <w:szCs w:val="24"/>
          </w:rPr>
          <w:tab/>
        </w:r>
        <w:r w:rsidR="009F0F6A" w:rsidRPr="004B4813">
          <w:rPr>
            <w:rStyle w:val="Hyperlink"/>
            <w:noProof/>
          </w:rPr>
          <w:t>Software Interfaces</w:t>
        </w:r>
        <w:r w:rsidR="009F0F6A">
          <w:rPr>
            <w:noProof/>
            <w:webHidden/>
          </w:rPr>
          <w:tab/>
        </w:r>
        <w:r w:rsidR="009F0F6A">
          <w:rPr>
            <w:noProof/>
            <w:webHidden/>
          </w:rPr>
          <w:fldChar w:fldCharType="begin"/>
        </w:r>
        <w:r w:rsidR="009F0F6A">
          <w:rPr>
            <w:noProof/>
            <w:webHidden/>
          </w:rPr>
          <w:instrText xml:space="preserve"> PAGEREF _Toc529387863 \h </w:instrText>
        </w:r>
        <w:r w:rsidR="009F0F6A">
          <w:rPr>
            <w:noProof/>
            <w:webHidden/>
          </w:rPr>
        </w:r>
        <w:r w:rsidR="009F0F6A">
          <w:rPr>
            <w:noProof/>
            <w:webHidden/>
          </w:rPr>
          <w:fldChar w:fldCharType="separate"/>
        </w:r>
        <w:r w:rsidR="009F0F6A">
          <w:rPr>
            <w:noProof/>
            <w:webHidden/>
          </w:rPr>
          <w:t>7</w:t>
        </w:r>
        <w:r w:rsidR="009F0F6A">
          <w:rPr>
            <w:noProof/>
            <w:webHidden/>
          </w:rPr>
          <w:fldChar w:fldCharType="end"/>
        </w:r>
      </w:hyperlink>
    </w:p>
    <w:p w14:paraId="08C11776" w14:textId="42C6F385"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4" w:history="1">
        <w:r w:rsidR="009F0F6A" w:rsidRPr="004B4813">
          <w:rPr>
            <w:rStyle w:val="Hyperlink"/>
            <w:noProof/>
          </w:rPr>
          <w:t>3.1.4.</w:t>
        </w:r>
        <w:r w:rsidR="009F0F6A">
          <w:rPr>
            <w:rFonts w:asciiTheme="minorHAnsi" w:eastAsiaTheme="minorEastAsia" w:hAnsiTheme="minorHAnsi" w:cstheme="minorBidi"/>
            <w:i w:val="0"/>
            <w:noProof/>
            <w:sz w:val="24"/>
            <w:szCs w:val="24"/>
          </w:rPr>
          <w:tab/>
        </w:r>
        <w:r w:rsidR="009F0F6A" w:rsidRPr="004B4813">
          <w:rPr>
            <w:rStyle w:val="Hyperlink"/>
            <w:noProof/>
          </w:rPr>
          <w:t>Communications Interfaces</w:t>
        </w:r>
        <w:r w:rsidR="009F0F6A">
          <w:rPr>
            <w:noProof/>
            <w:webHidden/>
          </w:rPr>
          <w:tab/>
        </w:r>
        <w:r w:rsidR="009F0F6A">
          <w:rPr>
            <w:noProof/>
            <w:webHidden/>
          </w:rPr>
          <w:fldChar w:fldCharType="begin"/>
        </w:r>
        <w:r w:rsidR="009F0F6A">
          <w:rPr>
            <w:noProof/>
            <w:webHidden/>
          </w:rPr>
          <w:instrText xml:space="preserve"> PAGEREF _Toc529387864 \h </w:instrText>
        </w:r>
        <w:r w:rsidR="009F0F6A">
          <w:rPr>
            <w:noProof/>
            <w:webHidden/>
          </w:rPr>
        </w:r>
        <w:r w:rsidR="009F0F6A">
          <w:rPr>
            <w:noProof/>
            <w:webHidden/>
          </w:rPr>
          <w:fldChar w:fldCharType="separate"/>
        </w:r>
        <w:r w:rsidR="009F0F6A">
          <w:rPr>
            <w:noProof/>
            <w:webHidden/>
          </w:rPr>
          <w:t>7</w:t>
        </w:r>
        <w:r w:rsidR="009F0F6A">
          <w:rPr>
            <w:noProof/>
            <w:webHidden/>
          </w:rPr>
          <w:fldChar w:fldCharType="end"/>
        </w:r>
      </w:hyperlink>
    </w:p>
    <w:p w14:paraId="72ADC522" w14:textId="15692B98"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65" w:history="1">
        <w:r w:rsidR="009F0F6A" w:rsidRPr="004B4813">
          <w:rPr>
            <w:rStyle w:val="Hyperlink"/>
            <w:noProof/>
          </w:rPr>
          <w:t>3.2.</w:t>
        </w:r>
        <w:r w:rsidR="009F0F6A">
          <w:rPr>
            <w:rFonts w:asciiTheme="minorHAnsi" w:eastAsiaTheme="minorEastAsia" w:hAnsiTheme="minorHAnsi" w:cstheme="minorBidi"/>
            <w:smallCaps w:val="0"/>
            <w:noProof/>
            <w:sz w:val="24"/>
            <w:szCs w:val="24"/>
          </w:rPr>
          <w:tab/>
        </w:r>
        <w:r w:rsidR="009F0F6A" w:rsidRPr="004B4813">
          <w:rPr>
            <w:rStyle w:val="Hyperlink"/>
            <w:noProof/>
          </w:rPr>
          <w:t>Behavioral Requirements</w:t>
        </w:r>
        <w:r w:rsidR="009F0F6A">
          <w:rPr>
            <w:noProof/>
            <w:webHidden/>
          </w:rPr>
          <w:tab/>
        </w:r>
        <w:r w:rsidR="009F0F6A">
          <w:rPr>
            <w:noProof/>
            <w:webHidden/>
          </w:rPr>
          <w:fldChar w:fldCharType="begin"/>
        </w:r>
        <w:r w:rsidR="009F0F6A">
          <w:rPr>
            <w:noProof/>
            <w:webHidden/>
          </w:rPr>
          <w:instrText xml:space="preserve"> PAGEREF _Toc529387865 \h </w:instrText>
        </w:r>
        <w:r w:rsidR="009F0F6A">
          <w:rPr>
            <w:noProof/>
            <w:webHidden/>
          </w:rPr>
        </w:r>
        <w:r w:rsidR="009F0F6A">
          <w:rPr>
            <w:noProof/>
            <w:webHidden/>
          </w:rPr>
          <w:fldChar w:fldCharType="separate"/>
        </w:r>
        <w:r w:rsidR="009F0F6A">
          <w:rPr>
            <w:noProof/>
            <w:webHidden/>
          </w:rPr>
          <w:t>7</w:t>
        </w:r>
        <w:r w:rsidR="009F0F6A">
          <w:rPr>
            <w:noProof/>
            <w:webHidden/>
          </w:rPr>
          <w:fldChar w:fldCharType="end"/>
        </w:r>
      </w:hyperlink>
    </w:p>
    <w:p w14:paraId="0F709D32" w14:textId="7554AAEF"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6" w:history="1">
        <w:r w:rsidR="009F0F6A" w:rsidRPr="004B4813">
          <w:rPr>
            <w:rStyle w:val="Hyperlink"/>
            <w:noProof/>
          </w:rPr>
          <w:t>3.2.1.</w:t>
        </w:r>
        <w:r w:rsidR="009F0F6A">
          <w:rPr>
            <w:rFonts w:asciiTheme="minorHAnsi" w:eastAsiaTheme="minorEastAsia" w:hAnsiTheme="minorHAnsi" w:cstheme="minorBidi"/>
            <w:i w:val="0"/>
            <w:noProof/>
            <w:sz w:val="24"/>
            <w:szCs w:val="24"/>
          </w:rPr>
          <w:tab/>
        </w:r>
        <w:r w:rsidR="009F0F6A" w:rsidRPr="004B4813">
          <w:rPr>
            <w:rStyle w:val="Hyperlink"/>
            <w:noProof/>
          </w:rPr>
          <w:t>Same Class of User</w:t>
        </w:r>
        <w:r w:rsidR="009F0F6A">
          <w:rPr>
            <w:noProof/>
            <w:webHidden/>
          </w:rPr>
          <w:tab/>
        </w:r>
        <w:r w:rsidR="009F0F6A">
          <w:rPr>
            <w:noProof/>
            <w:webHidden/>
          </w:rPr>
          <w:fldChar w:fldCharType="begin"/>
        </w:r>
        <w:r w:rsidR="009F0F6A">
          <w:rPr>
            <w:noProof/>
            <w:webHidden/>
          </w:rPr>
          <w:instrText xml:space="preserve"> PAGEREF _Toc529387866 \h </w:instrText>
        </w:r>
        <w:r w:rsidR="009F0F6A">
          <w:rPr>
            <w:noProof/>
            <w:webHidden/>
          </w:rPr>
        </w:r>
        <w:r w:rsidR="009F0F6A">
          <w:rPr>
            <w:noProof/>
            <w:webHidden/>
          </w:rPr>
          <w:fldChar w:fldCharType="separate"/>
        </w:r>
        <w:r w:rsidR="009F0F6A">
          <w:rPr>
            <w:noProof/>
            <w:webHidden/>
          </w:rPr>
          <w:t>7</w:t>
        </w:r>
        <w:r w:rsidR="009F0F6A">
          <w:rPr>
            <w:noProof/>
            <w:webHidden/>
          </w:rPr>
          <w:fldChar w:fldCharType="end"/>
        </w:r>
      </w:hyperlink>
    </w:p>
    <w:p w14:paraId="6E4B33BE" w14:textId="1F2E789E"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7" w:history="1">
        <w:r w:rsidR="009F0F6A" w:rsidRPr="004B4813">
          <w:rPr>
            <w:rStyle w:val="Hyperlink"/>
            <w:noProof/>
          </w:rPr>
          <w:t>3.2.2.</w:t>
        </w:r>
        <w:r w:rsidR="009F0F6A">
          <w:rPr>
            <w:rFonts w:asciiTheme="minorHAnsi" w:eastAsiaTheme="minorEastAsia" w:hAnsiTheme="minorHAnsi" w:cstheme="minorBidi"/>
            <w:i w:val="0"/>
            <w:noProof/>
            <w:sz w:val="24"/>
            <w:szCs w:val="24"/>
          </w:rPr>
          <w:tab/>
        </w:r>
        <w:r w:rsidR="009F0F6A" w:rsidRPr="004B4813">
          <w:rPr>
            <w:rStyle w:val="Hyperlink"/>
            <w:noProof/>
          </w:rPr>
          <w:t>Related Real-world Objects</w:t>
        </w:r>
        <w:r w:rsidR="009F0F6A">
          <w:rPr>
            <w:noProof/>
            <w:webHidden/>
          </w:rPr>
          <w:tab/>
        </w:r>
        <w:r w:rsidR="009F0F6A">
          <w:rPr>
            <w:noProof/>
            <w:webHidden/>
          </w:rPr>
          <w:fldChar w:fldCharType="begin"/>
        </w:r>
        <w:r w:rsidR="009F0F6A">
          <w:rPr>
            <w:noProof/>
            <w:webHidden/>
          </w:rPr>
          <w:instrText xml:space="preserve"> PAGEREF _Toc529387867 \h </w:instrText>
        </w:r>
        <w:r w:rsidR="009F0F6A">
          <w:rPr>
            <w:noProof/>
            <w:webHidden/>
          </w:rPr>
        </w:r>
        <w:r w:rsidR="009F0F6A">
          <w:rPr>
            <w:noProof/>
            <w:webHidden/>
          </w:rPr>
          <w:fldChar w:fldCharType="separate"/>
        </w:r>
        <w:r w:rsidR="009F0F6A">
          <w:rPr>
            <w:noProof/>
            <w:webHidden/>
          </w:rPr>
          <w:t>7</w:t>
        </w:r>
        <w:r w:rsidR="009F0F6A">
          <w:rPr>
            <w:noProof/>
            <w:webHidden/>
          </w:rPr>
          <w:fldChar w:fldCharType="end"/>
        </w:r>
      </w:hyperlink>
    </w:p>
    <w:p w14:paraId="560D0326" w14:textId="46122CE4"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8" w:history="1">
        <w:r w:rsidR="009F0F6A" w:rsidRPr="004B4813">
          <w:rPr>
            <w:rStyle w:val="Hyperlink"/>
            <w:noProof/>
          </w:rPr>
          <w:t>3.2.3.</w:t>
        </w:r>
        <w:r w:rsidR="009F0F6A">
          <w:rPr>
            <w:rFonts w:asciiTheme="minorHAnsi" w:eastAsiaTheme="minorEastAsia" w:hAnsiTheme="minorHAnsi" w:cstheme="minorBidi"/>
            <w:i w:val="0"/>
            <w:noProof/>
            <w:sz w:val="24"/>
            <w:szCs w:val="24"/>
          </w:rPr>
          <w:tab/>
        </w:r>
        <w:r w:rsidR="009F0F6A" w:rsidRPr="004B4813">
          <w:rPr>
            <w:rStyle w:val="Hyperlink"/>
            <w:noProof/>
          </w:rPr>
          <w:t>Stimulus</w:t>
        </w:r>
        <w:r w:rsidR="009F0F6A">
          <w:rPr>
            <w:noProof/>
            <w:webHidden/>
          </w:rPr>
          <w:tab/>
        </w:r>
        <w:r w:rsidR="009F0F6A">
          <w:rPr>
            <w:noProof/>
            <w:webHidden/>
          </w:rPr>
          <w:fldChar w:fldCharType="begin"/>
        </w:r>
        <w:r w:rsidR="009F0F6A">
          <w:rPr>
            <w:noProof/>
            <w:webHidden/>
          </w:rPr>
          <w:instrText xml:space="preserve"> PAGEREF _Toc529387868 \h </w:instrText>
        </w:r>
        <w:r w:rsidR="009F0F6A">
          <w:rPr>
            <w:noProof/>
            <w:webHidden/>
          </w:rPr>
        </w:r>
        <w:r w:rsidR="009F0F6A">
          <w:rPr>
            <w:noProof/>
            <w:webHidden/>
          </w:rPr>
          <w:fldChar w:fldCharType="separate"/>
        </w:r>
        <w:r w:rsidR="009F0F6A">
          <w:rPr>
            <w:noProof/>
            <w:webHidden/>
          </w:rPr>
          <w:t>8</w:t>
        </w:r>
        <w:r w:rsidR="009F0F6A">
          <w:rPr>
            <w:noProof/>
            <w:webHidden/>
          </w:rPr>
          <w:fldChar w:fldCharType="end"/>
        </w:r>
      </w:hyperlink>
    </w:p>
    <w:p w14:paraId="4C3E9DD9" w14:textId="18657F2B" w:rsidR="009F0F6A" w:rsidRDefault="00AB3908">
      <w:pPr>
        <w:pStyle w:val="TOC3"/>
        <w:tabs>
          <w:tab w:val="left" w:pos="1200"/>
        </w:tabs>
        <w:rPr>
          <w:rFonts w:asciiTheme="minorHAnsi" w:eastAsiaTheme="minorEastAsia" w:hAnsiTheme="minorHAnsi" w:cstheme="minorBidi"/>
          <w:i w:val="0"/>
          <w:noProof/>
          <w:sz w:val="24"/>
          <w:szCs w:val="24"/>
        </w:rPr>
      </w:pPr>
      <w:hyperlink w:anchor="_Toc529387869" w:history="1">
        <w:r w:rsidR="009F0F6A" w:rsidRPr="004B4813">
          <w:rPr>
            <w:rStyle w:val="Hyperlink"/>
            <w:noProof/>
          </w:rPr>
          <w:t>3.2.4.</w:t>
        </w:r>
        <w:r w:rsidR="009F0F6A">
          <w:rPr>
            <w:rFonts w:asciiTheme="minorHAnsi" w:eastAsiaTheme="minorEastAsia" w:hAnsiTheme="minorHAnsi" w:cstheme="minorBidi"/>
            <w:i w:val="0"/>
            <w:noProof/>
            <w:sz w:val="24"/>
            <w:szCs w:val="24"/>
          </w:rPr>
          <w:tab/>
        </w:r>
        <w:r w:rsidR="009F0F6A" w:rsidRPr="004B4813">
          <w:rPr>
            <w:rStyle w:val="Hyperlink"/>
            <w:noProof/>
          </w:rPr>
          <w:t>Related Features</w:t>
        </w:r>
        <w:r w:rsidR="009F0F6A">
          <w:rPr>
            <w:noProof/>
            <w:webHidden/>
          </w:rPr>
          <w:tab/>
        </w:r>
        <w:r w:rsidR="009F0F6A">
          <w:rPr>
            <w:noProof/>
            <w:webHidden/>
          </w:rPr>
          <w:fldChar w:fldCharType="begin"/>
        </w:r>
        <w:r w:rsidR="009F0F6A">
          <w:rPr>
            <w:noProof/>
            <w:webHidden/>
          </w:rPr>
          <w:instrText xml:space="preserve"> PAGEREF _Toc529387869 \h </w:instrText>
        </w:r>
        <w:r w:rsidR="009F0F6A">
          <w:rPr>
            <w:noProof/>
            <w:webHidden/>
          </w:rPr>
        </w:r>
        <w:r w:rsidR="009F0F6A">
          <w:rPr>
            <w:noProof/>
            <w:webHidden/>
          </w:rPr>
          <w:fldChar w:fldCharType="separate"/>
        </w:r>
        <w:r w:rsidR="009F0F6A">
          <w:rPr>
            <w:noProof/>
            <w:webHidden/>
          </w:rPr>
          <w:t>8</w:t>
        </w:r>
        <w:r w:rsidR="009F0F6A">
          <w:rPr>
            <w:noProof/>
            <w:webHidden/>
          </w:rPr>
          <w:fldChar w:fldCharType="end"/>
        </w:r>
      </w:hyperlink>
    </w:p>
    <w:p w14:paraId="193A6DE5" w14:textId="0CB4A08D" w:rsidR="009F0F6A" w:rsidRDefault="00AB3908">
      <w:pPr>
        <w:pStyle w:val="TOC3"/>
        <w:tabs>
          <w:tab w:val="left" w:pos="1200"/>
        </w:tabs>
        <w:rPr>
          <w:rFonts w:asciiTheme="minorHAnsi" w:eastAsiaTheme="minorEastAsia" w:hAnsiTheme="minorHAnsi" w:cstheme="minorBidi"/>
          <w:i w:val="0"/>
          <w:noProof/>
          <w:sz w:val="24"/>
          <w:szCs w:val="24"/>
        </w:rPr>
      </w:pPr>
      <w:hyperlink w:anchor="_Toc529387870" w:history="1">
        <w:r w:rsidR="009F0F6A" w:rsidRPr="004B4813">
          <w:rPr>
            <w:rStyle w:val="Hyperlink"/>
            <w:noProof/>
          </w:rPr>
          <w:t>3.2.5.</w:t>
        </w:r>
        <w:r w:rsidR="009F0F6A">
          <w:rPr>
            <w:rFonts w:asciiTheme="minorHAnsi" w:eastAsiaTheme="minorEastAsia" w:hAnsiTheme="minorHAnsi" w:cstheme="minorBidi"/>
            <w:i w:val="0"/>
            <w:noProof/>
            <w:sz w:val="24"/>
            <w:szCs w:val="24"/>
          </w:rPr>
          <w:tab/>
        </w:r>
        <w:r w:rsidR="009F0F6A" w:rsidRPr="004B4813">
          <w:rPr>
            <w:rStyle w:val="Hyperlink"/>
            <w:noProof/>
          </w:rPr>
          <w:t>Other</w:t>
        </w:r>
        <w:r w:rsidR="009F0F6A">
          <w:rPr>
            <w:noProof/>
            <w:webHidden/>
          </w:rPr>
          <w:tab/>
        </w:r>
        <w:r w:rsidR="009F0F6A">
          <w:rPr>
            <w:noProof/>
            <w:webHidden/>
          </w:rPr>
          <w:fldChar w:fldCharType="begin"/>
        </w:r>
        <w:r w:rsidR="009F0F6A">
          <w:rPr>
            <w:noProof/>
            <w:webHidden/>
          </w:rPr>
          <w:instrText xml:space="preserve"> PAGEREF _Toc529387870 \h </w:instrText>
        </w:r>
        <w:r w:rsidR="009F0F6A">
          <w:rPr>
            <w:noProof/>
            <w:webHidden/>
          </w:rPr>
        </w:r>
        <w:r w:rsidR="009F0F6A">
          <w:rPr>
            <w:noProof/>
            <w:webHidden/>
          </w:rPr>
          <w:fldChar w:fldCharType="separate"/>
        </w:r>
        <w:r w:rsidR="009F0F6A">
          <w:rPr>
            <w:noProof/>
            <w:webHidden/>
          </w:rPr>
          <w:t>8</w:t>
        </w:r>
        <w:r w:rsidR="009F0F6A">
          <w:rPr>
            <w:noProof/>
            <w:webHidden/>
          </w:rPr>
          <w:fldChar w:fldCharType="end"/>
        </w:r>
      </w:hyperlink>
    </w:p>
    <w:p w14:paraId="7196986B" w14:textId="2EC680BB"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71" w:history="1">
        <w:r w:rsidR="009F0F6A" w:rsidRPr="004B4813">
          <w:rPr>
            <w:rStyle w:val="Hyperlink"/>
            <w:noProof/>
          </w:rPr>
          <w:t>3.3.</w:t>
        </w:r>
        <w:r w:rsidR="009F0F6A">
          <w:rPr>
            <w:rFonts w:asciiTheme="minorHAnsi" w:eastAsiaTheme="minorEastAsia" w:hAnsiTheme="minorHAnsi" w:cstheme="minorBidi"/>
            <w:smallCaps w:val="0"/>
            <w:noProof/>
            <w:sz w:val="24"/>
            <w:szCs w:val="24"/>
          </w:rPr>
          <w:tab/>
        </w:r>
        <w:r w:rsidR="009F0F6A" w:rsidRPr="004B4813">
          <w:rPr>
            <w:rStyle w:val="Hyperlink"/>
            <w:noProof/>
          </w:rPr>
          <w:t>Non-behavioral Requirements</w:t>
        </w:r>
        <w:r w:rsidR="009F0F6A">
          <w:rPr>
            <w:noProof/>
            <w:webHidden/>
          </w:rPr>
          <w:tab/>
        </w:r>
        <w:r w:rsidR="009F0F6A">
          <w:rPr>
            <w:noProof/>
            <w:webHidden/>
          </w:rPr>
          <w:fldChar w:fldCharType="begin"/>
        </w:r>
        <w:r w:rsidR="009F0F6A">
          <w:rPr>
            <w:noProof/>
            <w:webHidden/>
          </w:rPr>
          <w:instrText xml:space="preserve"> PAGEREF _Toc529387871 \h </w:instrText>
        </w:r>
        <w:r w:rsidR="009F0F6A">
          <w:rPr>
            <w:noProof/>
            <w:webHidden/>
          </w:rPr>
        </w:r>
        <w:r w:rsidR="009F0F6A">
          <w:rPr>
            <w:noProof/>
            <w:webHidden/>
          </w:rPr>
          <w:fldChar w:fldCharType="separate"/>
        </w:r>
        <w:r w:rsidR="009F0F6A">
          <w:rPr>
            <w:noProof/>
            <w:webHidden/>
          </w:rPr>
          <w:t>8</w:t>
        </w:r>
        <w:r w:rsidR="009F0F6A">
          <w:rPr>
            <w:noProof/>
            <w:webHidden/>
          </w:rPr>
          <w:fldChar w:fldCharType="end"/>
        </w:r>
      </w:hyperlink>
    </w:p>
    <w:p w14:paraId="396243D9" w14:textId="72D618E5" w:rsidR="009F0F6A" w:rsidRDefault="00AB3908">
      <w:pPr>
        <w:pStyle w:val="TOC3"/>
        <w:tabs>
          <w:tab w:val="left" w:pos="1200"/>
        </w:tabs>
        <w:rPr>
          <w:rFonts w:asciiTheme="minorHAnsi" w:eastAsiaTheme="minorEastAsia" w:hAnsiTheme="minorHAnsi" w:cstheme="minorBidi"/>
          <w:i w:val="0"/>
          <w:noProof/>
          <w:sz w:val="24"/>
          <w:szCs w:val="24"/>
        </w:rPr>
      </w:pPr>
      <w:hyperlink w:anchor="_Toc529387872" w:history="1">
        <w:r w:rsidR="009F0F6A" w:rsidRPr="004B4813">
          <w:rPr>
            <w:rStyle w:val="Hyperlink"/>
            <w:noProof/>
          </w:rPr>
          <w:t>3.3.1.</w:t>
        </w:r>
        <w:r w:rsidR="009F0F6A">
          <w:rPr>
            <w:rFonts w:asciiTheme="minorHAnsi" w:eastAsiaTheme="minorEastAsia" w:hAnsiTheme="minorHAnsi" w:cstheme="minorBidi"/>
            <w:i w:val="0"/>
            <w:noProof/>
            <w:sz w:val="24"/>
            <w:szCs w:val="24"/>
          </w:rPr>
          <w:tab/>
        </w:r>
        <w:r w:rsidR="009F0F6A" w:rsidRPr="004B4813">
          <w:rPr>
            <w:rStyle w:val="Hyperlink"/>
            <w:noProof/>
          </w:rPr>
          <w:t>Performance Requirements</w:t>
        </w:r>
        <w:r w:rsidR="009F0F6A">
          <w:rPr>
            <w:noProof/>
            <w:webHidden/>
          </w:rPr>
          <w:tab/>
        </w:r>
        <w:r w:rsidR="009F0F6A">
          <w:rPr>
            <w:noProof/>
            <w:webHidden/>
          </w:rPr>
          <w:fldChar w:fldCharType="begin"/>
        </w:r>
        <w:r w:rsidR="009F0F6A">
          <w:rPr>
            <w:noProof/>
            <w:webHidden/>
          </w:rPr>
          <w:instrText xml:space="preserve"> PAGEREF _Toc529387872 \h </w:instrText>
        </w:r>
        <w:r w:rsidR="009F0F6A">
          <w:rPr>
            <w:noProof/>
            <w:webHidden/>
          </w:rPr>
        </w:r>
        <w:r w:rsidR="009F0F6A">
          <w:rPr>
            <w:noProof/>
            <w:webHidden/>
          </w:rPr>
          <w:fldChar w:fldCharType="separate"/>
        </w:r>
        <w:r w:rsidR="009F0F6A">
          <w:rPr>
            <w:noProof/>
            <w:webHidden/>
          </w:rPr>
          <w:t>8</w:t>
        </w:r>
        <w:r w:rsidR="009F0F6A">
          <w:rPr>
            <w:noProof/>
            <w:webHidden/>
          </w:rPr>
          <w:fldChar w:fldCharType="end"/>
        </w:r>
      </w:hyperlink>
    </w:p>
    <w:p w14:paraId="09D1A2CB" w14:textId="61DCE03B" w:rsidR="009F0F6A" w:rsidRDefault="00AB3908">
      <w:pPr>
        <w:pStyle w:val="TOC3"/>
        <w:tabs>
          <w:tab w:val="left" w:pos="1200"/>
        </w:tabs>
        <w:rPr>
          <w:rFonts w:asciiTheme="minorHAnsi" w:eastAsiaTheme="minorEastAsia" w:hAnsiTheme="minorHAnsi" w:cstheme="minorBidi"/>
          <w:i w:val="0"/>
          <w:noProof/>
          <w:sz w:val="24"/>
          <w:szCs w:val="24"/>
        </w:rPr>
      </w:pPr>
      <w:hyperlink w:anchor="_Toc529387873" w:history="1">
        <w:r w:rsidR="009F0F6A" w:rsidRPr="004B4813">
          <w:rPr>
            <w:rStyle w:val="Hyperlink"/>
            <w:noProof/>
          </w:rPr>
          <w:t>3.3.2.</w:t>
        </w:r>
        <w:r w:rsidR="009F0F6A">
          <w:rPr>
            <w:rFonts w:asciiTheme="minorHAnsi" w:eastAsiaTheme="minorEastAsia" w:hAnsiTheme="minorHAnsi" w:cstheme="minorBidi"/>
            <w:i w:val="0"/>
            <w:noProof/>
            <w:sz w:val="24"/>
            <w:szCs w:val="24"/>
          </w:rPr>
          <w:tab/>
        </w:r>
        <w:r w:rsidR="009F0F6A" w:rsidRPr="004B4813">
          <w:rPr>
            <w:rStyle w:val="Hyperlink"/>
            <w:noProof/>
          </w:rPr>
          <w:t>Qualitative Requirements</w:t>
        </w:r>
        <w:r w:rsidR="009F0F6A">
          <w:rPr>
            <w:noProof/>
            <w:webHidden/>
          </w:rPr>
          <w:tab/>
        </w:r>
        <w:r w:rsidR="009F0F6A">
          <w:rPr>
            <w:noProof/>
            <w:webHidden/>
          </w:rPr>
          <w:fldChar w:fldCharType="begin"/>
        </w:r>
        <w:r w:rsidR="009F0F6A">
          <w:rPr>
            <w:noProof/>
            <w:webHidden/>
          </w:rPr>
          <w:instrText xml:space="preserve"> PAGEREF _Toc529387873 \h </w:instrText>
        </w:r>
        <w:r w:rsidR="009F0F6A">
          <w:rPr>
            <w:noProof/>
            <w:webHidden/>
          </w:rPr>
        </w:r>
        <w:r w:rsidR="009F0F6A">
          <w:rPr>
            <w:noProof/>
            <w:webHidden/>
          </w:rPr>
          <w:fldChar w:fldCharType="separate"/>
        </w:r>
        <w:r w:rsidR="009F0F6A">
          <w:rPr>
            <w:noProof/>
            <w:webHidden/>
          </w:rPr>
          <w:t>8</w:t>
        </w:r>
        <w:r w:rsidR="009F0F6A">
          <w:rPr>
            <w:noProof/>
            <w:webHidden/>
          </w:rPr>
          <w:fldChar w:fldCharType="end"/>
        </w:r>
      </w:hyperlink>
    </w:p>
    <w:p w14:paraId="4A5EF9BF" w14:textId="52C162EE" w:rsidR="009F0F6A" w:rsidRDefault="00AB3908">
      <w:pPr>
        <w:pStyle w:val="TOC3"/>
        <w:tabs>
          <w:tab w:val="left" w:pos="1200"/>
        </w:tabs>
        <w:rPr>
          <w:rFonts w:asciiTheme="minorHAnsi" w:eastAsiaTheme="minorEastAsia" w:hAnsiTheme="minorHAnsi" w:cstheme="minorBidi"/>
          <w:i w:val="0"/>
          <w:noProof/>
          <w:sz w:val="24"/>
          <w:szCs w:val="24"/>
        </w:rPr>
      </w:pPr>
      <w:hyperlink w:anchor="_Toc529387874" w:history="1">
        <w:r w:rsidR="009F0F6A" w:rsidRPr="004B4813">
          <w:rPr>
            <w:rStyle w:val="Hyperlink"/>
            <w:noProof/>
          </w:rPr>
          <w:t>3.3.3.</w:t>
        </w:r>
        <w:r w:rsidR="009F0F6A">
          <w:rPr>
            <w:rFonts w:asciiTheme="minorHAnsi" w:eastAsiaTheme="minorEastAsia" w:hAnsiTheme="minorHAnsi" w:cstheme="minorBidi"/>
            <w:i w:val="0"/>
            <w:noProof/>
            <w:sz w:val="24"/>
            <w:szCs w:val="24"/>
          </w:rPr>
          <w:tab/>
        </w:r>
        <w:r w:rsidR="009F0F6A" w:rsidRPr="004B4813">
          <w:rPr>
            <w:rStyle w:val="Hyperlink"/>
            <w:noProof/>
          </w:rPr>
          <w:t>Design and Implementation Constraints</w:t>
        </w:r>
        <w:r w:rsidR="009F0F6A">
          <w:rPr>
            <w:noProof/>
            <w:webHidden/>
          </w:rPr>
          <w:tab/>
        </w:r>
        <w:r w:rsidR="009F0F6A">
          <w:rPr>
            <w:noProof/>
            <w:webHidden/>
          </w:rPr>
          <w:fldChar w:fldCharType="begin"/>
        </w:r>
        <w:r w:rsidR="009F0F6A">
          <w:rPr>
            <w:noProof/>
            <w:webHidden/>
          </w:rPr>
          <w:instrText xml:space="preserve"> PAGEREF _Toc529387874 \h </w:instrText>
        </w:r>
        <w:r w:rsidR="009F0F6A">
          <w:rPr>
            <w:noProof/>
            <w:webHidden/>
          </w:rPr>
        </w:r>
        <w:r w:rsidR="009F0F6A">
          <w:rPr>
            <w:noProof/>
            <w:webHidden/>
          </w:rPr>
          <w:fldChar w:fldCharType="separate"/>
        </w:r>
        <w:r w:rsidR="009F0F6A">
          <w:rPr>
            <w:noProof/>
            <w:webHidden/>
          </w:rPr>
          <w:t>9</w:t>
        </w:r>
        <w:r w:rsidR="009F0F6A">
          <w:rPr>
            <w:noProof/>
            <w:webHidden/>
          </w:rPr>
          <w:fldChar w:fldCharType="end"/>
        </w:r>
      </w:hyperlink>
    </w:p>
    <w:p w14:paraId="389FF079" w14:textId="4576A5D6" w:rsidR="009F0F6A" w:rsidRDefault="00AB3908">
      <w:pPr>
        <w:pStyle w:val="TOC2"/>
        <w:tabs>
          <w:tab w:val="left" w:pos="800"/>
        </w:tabs>
        <w:rPr>
          <w:rFonts w:asciiTheme="minorHAnsi" w:eastAsiaTheme="minorEastAsia" w:hAnsiTheme="minorHAnsi" w:cstheme="minorBidi"/>
          <w:smallCaps w:val="0"/>
          <w:noProof/>
          <w:sz w:val="24"/>
          <w:szCs w:val="24"/>
        </w:rPr>
      </w:pPr>
      <w:hyperlink w:anchor="_Toc529387875" w:history="1">
        <w:r w:rsidR="009F0F6A" w:rsidRPr="004B4813">
          <w:rPr>
            <w:rStyle w:val="Hyperlink"/>
            <w:noProof/>
          </w:rPr>
          <w:t>3.4.</w:t>
        </w:r>
        <w:r w:rsidR="009F0F6A">
          <w:rPr>
            <w:rFonts w:asciiTheme="minorHAnsi" w:eastAsiaTheme="minorEastAsia" w:hAnsiTheme="minorHAnsi" w:cstheme="minorBidi"/>
            <w:smallCaps w:val="0"/>
            <w:noProof/>
            <w:sz w:val="24"/>
            <w:szCs w:val="24"/>
          </w:rPr>
          <w:tab/>
        </w:r>
        <w:r w:rsidR="009F0F6A" w:rsidRPr="004B4813">
          <w:rPr>
            <w:rStyle w:val="Hyperlink"/>
            <w:noProof/>
          </w:rPr>
          <w:t>Other Requirements</w:t>
        </w:r>
        <w:r w:rsidR="009F0F6A">
          <w:rPr>
            <w:noProof/>
            <w:webHidden/>
          </w:rPr>
          <w:tab/>
        </w:r>
        <w:r w:rsidR="009F0F6A">
          <w:rPr>
            <w:noProof/>
            <w:webHidden/>
          </w:rPr>
          <w:fldChar w:fldCharType="begin"/>
        </w:r>
        <w:r w:rsidR="009F0F6A">
          <w:rPr>
            <w:noProof/>
            <w:webHidden/>
          </w:rPr>
          <w:instrText xml:space="preserve"> PAGEREF _Toc529387875 \h </w:instrText>
        </w:r>
        <w:r w:rsidR="009F0F6A">
          <w:rPr>
            <w:noProof/>
            <w:webHidden/>
          </w:rPr>
        </w:r>
        <w:r w:rsidR="009F0F6A">
          <w:rPr>
            <w:noProof/>
            <w:webHidden/>
          </w:rPr>
          <w:fldChar w:fldCharType="separate"/>
        </w:r>
        <w:r w:rsidR="009F0F6A">
          <w:rPr>
            <w:noProof/>
            <w:webHidden/>
          </w:rPr>
          <w:t>9</w:t>
        </w:r>
        <w:r w:rsidR="009F0F6A">
          <w:rPr>
            <w:noProof/>
            <w:webHidden/>
          </w:rPr>
          <w:fldChar w:fldCharType="end"/>
        </w:r>
      </w:hyperlink>
    </w:p>
    <w:p w14:paraId="6AD934DC" w14:textId="04303327" w:rsidR="009F0F6A" w:rsidRDefault="00AB3908">
      <w:pPr>
        <w:pStyle w:val="TOC3"/>
        <w:tabs>
          <w:tab w:val="left" w:pos="1200"/>
        </w:tabs>
        <w:rPr>
          <w:rFonts w:asciiTheme="minorHAnsi" w:eastAsiaTheme="minorEastAsia" w:hAnsiTheme="minorHAnsi" w:cstheme="minorBidi"/>
          <w:i w:val="0"/>
          <w:noProof/>
          <w:sz w:val="24"/>
          <w:szCs w:val="24"/>
        </w:rPr>
      </w:pPr>
      <w:hyperlink w:anchor="_Toc529387876" w:history="1">
        <w:r w:rsidR="009F0F6A" w:rsidRPr="004B4813">
          <w:rPr>
            <w:rStyle w:val="Hyperlink"/>
            <w:noProof/>
          </w:rPr>
          <w:t>3.4.1.</w:t>
        </w:r>
        <w:r w:rsidR="009F0F6A">
          <w:rPr>
            <w:rFonts w:asciiTheme="minorHAnsi" w:eastAsiaTheme="minorEastAsia" w:hAnsiTheme="minorHAnsi" w:cstheme="minorBidi"/>
            <w:i w:val="0"/>
            <w:noProof/>
            <w:sz w:val="24"/>
            <w:szCs w:val="24"/>
          </w:rPr>
          <w:tab/>
        </w:r>
        <w:r w:rsidR="009F0F6A" w:rsidRPr="004B4813">
          <w:rPr>
            <w:rStyle w:val="Hyperlink"/>
            <w:noProof/>
          </w:rPr>
          <w:t>Database</w:t>
        </w:r>
        <w:r w:rsidR="009F0F6A">
          <w:rPr>
            <w:noProof/>
            <w:webHidden/>
          </w:rPr>
          <w:tab/>
        </w:r>
        <w:r w:rsidR="009F0F6A">
          <w:rPr>
            <w:noProof/>
            <w:webHidden/>
          </w:rPr>
          <w:fldChar w:fldCharType="begin"/>
        </w:r>
        <w:r w:rsidR="009F0F6A">
          <w:rPr>
            <w:noProof/>
            <w:webHidden/>
          </w:rPr>
          <w:instrText xml:space="preserve"> PAGEREF _Toc529387876 \h </w:instrText>
        </w:r>
        <w:r w:rsidR="009F0F6A">
          <w:rPr>
            <w:noProof/>
            <w:webHidden/>
          </w:rPr>
        </w:r>
        <w:r w:rsidR="009F0F6A">
          <w:rPr>
            <w:noProof/>
            <w:webHidden/>
          </w:rPr>
          <w:fldChar w:fldCharType="separate"/>
        </w:r>
        <w:r w:rsidR="009F0F6A">
          <w:rPr>
            <w:noProof/>
            <w:webHidden/>
          </w:rPr>
          <w:t>9</w:t>
        </w:r>
        <w:r w:rsidR="009F0F6A">
          <w:rPr>
            <w:noProof/>
            <w:webHidden/>
          </w:rPr>
          <w:fldChar w:fldCharType="end"/>
        </w:r>
      </w:hyperlink>
    </w:p>
    <w:p w14:paraId="29CDD322" w14:textId="617A22FE" w:rsidR="009F0F6A" w:rsidRDefault="00AB3908">
      <w:pPr>
        <w:pStyle w:val="TOC3"/>
        <w:tabs>
          <w:tab w:val="left" w:pos="1200"/>
        </w:tabs>
        <w:rPr>
          <w:rFonts w:asciiTheme="minorHAnsi" w:eastAsiaTheme="minorEastAsia" w:hAnsiTheme="minorHAnsi" w:cstheme="minorBidi"/>
          <w:i w:val="0"/>
          <w:noProof/>
          <w:sz w:val="24"/>
          <w:szCs w:val="24"/>
        </w:rPr>
      </w:pPr>
      <w:hyperlink w:anchor="_Toc529387877" w:history="1">
        <w:r w:rsidR="009F0F6A" w:rsidRPr="004B4813">
          <w:rPr>
            <w:rStyle w:val="Hyperlink"/>
            <w:noProof/>
          </w:rPr>
          <w:t>3.4.2.</w:t>
        </w:r>
        <w:r w:rsidR="009F0F6A">
          <w:rPr>
            <w:rFonts w:asciiTheme="minorHAnsi" w:eastAsiaTheme="minorEastAsia" w:hAnsiTheme="minorHAnsi" w:cstheme="minorBidi"/>
            <w:i w:val="0"/>
            <w:noProof/>
            <w:sz w:val="24"/>
            <w:szCs w:val="24"/>
          </w:rPr>
          <w:tab/>
        </w:r>
        <w:r w:rsidR="009F0F6A" w:rsidRPr="004B4813">
          <w:rPr>
            <w:rStyle w:val="Hyperlink"/>
            <w:noProof/>
          </w:rPr>
          <w:t>Operations</w:t>
        </w:r>
        <w:r w:rsidR="009F0F6A">
          <w:rPr>
            <w:noProof/>
            <w:webHidden/>
          </w:rPr>
          <w:tab/>
        </w:r>
        <w:r w:rsidR="009F0F6A">
          <w:rPr>
            <w:noProof/>
            <w:webHidden/>
          </w:rPr>
          <w:fldChar w:fldCharType="begin"/>
        </w:r>
        <w:r w:rsidR="009F0F6A">
          <w:rPr>
            <w:noProof/>
            <w:webHidden/>
          </w:rPr>
          <w:instrText xml:space="preserve"> PAGEREF _Toc529387877 \h </w:instrText>
        </w:r>
        <w:r w:rsidR="009F0F6A">
          <w:rPr>
            <w:noProof/>
            <w:webHidden/>
          </w:rPr>
        </w:r>
        <w:r w:rsidR="009F0F6A">
          <w:rPr>
            <w:noProof/>
            <w:webHidden/>
          </w:rPr>
          <w:fldChar w:fldCharType="separate"/>
        </w:r>
        <w:r w:rsidR="009F0F6A">
          <w:rPr>
            <w:noProof/>
            <w:webHidden/>
          </w:rPr>
          <w:t>10</w:t>
        </w:r>
        <w:r w:rsidR="009F0F6A">
          <w:rPr>
            <w:noProof/>
            <w:webHidden/>
          </w:rPr>
          <w:fldChar w:fldCharType="end"/>
        </w:r>
      </w:hyperlink>
    </w:p>
    <w:p w14:paraId="582998E4" w14:textId="58FEE6C9" w:rsidR="009F0F6A" w:rsidRDefault="00AB3908">
      <w:pPr>
        <w:pStyle w:val="TOC3"/>
        <w:tabs>
          <w:tab w:val="left" w:pos="1200"/>
        </w:tabs>
        <w:rPr>
          <w:rFonts w:asciiTheme="minorHAnsi" w:eastAsiaTheme="minorEastAsia" w:hAnsiTheme="minorHAnsi" w:cstheme="minorBidi"/>
          <w:i w:val="0"/>
          <w:noProof/>
          <w:sz w:val="24"/>
          <w:szCs w:val="24"/>
        </w:rPr>
      </w:pPr>
      <w:hyperlink w:anchor="_Toc529387878" w:history="1">
        <w:r w:rsidR="009F0F6A" w:rsidRPr="004B4813">
          <w:rPr>
            <w:rStyle w:val="Hyperlink"/>
            <w:noProof/>
          </w:rPr>
          <w:t>3.4.3.</w:t>
        </w:r>
        <w:r w:rsidR="009F0F6A">
          <w:rPr>
            <w:rFonts w:asciiTheme="minorHAnsi" w:eastAsiaTheme="minorEastAsia" w:hAnsiTheme="minorHAnsi" w:cstheme="minorBidi"/>
            <w:i w:val="0"/>
            <w:noProof/>
            <w:sz w:val="24"/>
            <w:szCs w:val="24"/>
          </w:rPr>
          <w:tab/>
        </w:r>
        <w:r w:rsidR="009F0F6A" w:rsidRPr="004B4813">
          <w:rPr>
            <w:rStyle w:val="Hyperlink"/>
            <w:noProof/>
          </w:rPr>
          <w:t>Site Adaptation</w:t>
        </w:r>
        <w:r w:rsidR="009F0F6A">
          <w:rPr>
            <w:noProof/>
            <w:webHidden/>
          </w:rPr>
          <w:tab/>
        </w:r>
        <w:r w:rsidR="009F0F6A">
          <w:rPr>
            <w:noProof/>
            <w:webHidden/>
          </w:rPr>
          <w:fldChar w:fldCharType="begin"/>
        </w:r>
        <w:r w:rsidR="009F0F6A">
          <w:rPr>
            <w:noProof/>
            <w:webHidden/>
          </w:rPr>
          <w:instrText xml:space="preserve"> PAGEREF _Toc529387878 \h </w:instrText>
        </w:r>
        <w:r w:rsidR="009F0F6A">
          <w:rPr>
            <w:noProof/>
            <w:webHidden/>
          </w:rPr>
        </w:r>
        <w:r w:rsidR="009F0F6A">
          <w:rPr>
            <w:noProof/>
            <w:webHidden/>
          </w:rPr>
          <w:fldChar w:fldCharType="separate"/>
        </w:r>
        <w:r w:rsidR="009F0F6A">
          <w:rPr>
            <w:noProof/>
            <w:webHidden/>
          </w:rPr>
          <w:t>10</w:t>
        </w:r>
        <w:r w:rsidR="009F0F6A">
          <w:rPr>
            <w:noProof/>
            <w:webHidden/>
          </w:rPr>
          <w:fldChar w:fldCharType="end"/>
        </w:r>
      </w:hyperlink>
    </w:p>
    <w:p w14:paraId="3CF2D8B6" w14:textId="77777777" w:rsidR="00EA4973" w:rsidRDefault="00EA4973">
      <w:pPr>
        <w:pStyle w:val="TOC2"/>
        <w:tabs>
          <w:tab w:val="left" w:pos="800"/>
        </w:tabs>
        <w:sectPr w:rsidR="00EA4973" w:rsidSect="009F0F6A">
          <w:headerReference w:type="default" r:id="rId9"/>
          <w:footerReference w:type="default" r:id="rId10"/>
          <w:pgSz w:w="12240" w:h="15840" w:code="1"/>
          <w:pgMar w:top="1440" w:right="1440" w:bottom="1440" w:left="1800" w:header="720" w:footer="720" w:gutter="0"/>
          <w:pgNumType w:fmt="upperRoman" w:start="2"/>
          <w:cols w:space="720"/>
        </w:sectPr>
      </w:pPr>
      <w:r>
        <w:rPr>
          <w:smallCaps w:val="0"/>
          <w:sz w:val="36"/>
        </w:rPr>
        <w:fldChar w:fldCharType="end"/>
      </w:r>
    </w:p>
    <w:p w14:paraId="3E7A9F1C" w14:textId="77777777" w:rsidR="00EA4973" w:rsidRDefault="00EA4973">
      <w:pPr>
        <w:pStyle w:val="Heading1"/>
      </w:pPr>
      <w:bookmarkStart w:id="20" w:name="_Toc464031724"/>
      <w:bookmarkStart w:id="21" w:name="_Toc464031936"/>
      <w:bookmarkStart w:id="22" w:name="_Toc464031937"/>
      <w:bookmarkStart w:id="23" w:name="_Toc464822048"/>
      <w:bookmarkStart w:id="24" w:name="_Toc529387844"/>
      <w:r>
        <w:lastRenderedPageBreak/>
        <w:t>Introduction</w:t>
      </w:r>
      <w:bookmarkEnd w:id="20"/>
      <w:bookmarkEnd w:id="21"/>
      <w:bookmarkEnd w:id="22"/>
      <w:bookmarkEnd w:id="23"/>
      <w:bookmarkEnd w:id="24"/>
    </w:p>
    <w:p w14:paraId="21CDDBB1" w14:textId="77777777" w:rsidR="00EA4973" w:rsidRDefault="00EA4973">
      <w:pPr>
        <w:pStyle w:val="Heading2"/>
      </w:pPr>
      <w:bookmarkStart w:id="25" w:name="_Toc464031938"/>
      <w:bookmarkStart w:id="26" w:name="_Toc464822049"/>
      <w:bookmarkStart w:id="27" w:name="_Toc529387845"/>
      <w:r>
        <w:t>Purpose and Intended Audience</w:t>
      </w:r>
      <w:bookmarkEnd w:id="25"/>
      <w:bookmarkEnd w:id="26"/>
      <w:bookmarkEnd w:id="27"/>
    </w:p>
    <w:p w14:paraId="31948FD6" w14:textId="77777777" w:rsidR="00EA4973" w:rsidRDefault="00EA4973">
      <w:r>
        <w:t>&lt;&lt; State the purpose, intentions, and primary intended audience of the SRS.  &gt;&gt;</w:t>
      </w:r>
    </w:p>
    <w:p w14:paraId="1CCE234F" w14:textId="44A786C6" w:rsidR="00517F91" w:rsidRDefault="00517F91" w:rsidP="00517F91">
      <w:pPr>
        <w:ind w:firstLine="720"/>
      </w:pPr>
      <w:r>
        <w:t>The purpose of the Software Specifications Documents is to specify the product that our team will ultimately be building. This document is not meant to explain how it will be built, but what will be built. This is intended to explain to the client team, what to expect from the built system. What is described in this document will be what Team 5 will build and it is up to the client team to decide whether this is what they want or not. The client team according to [1], is made up of Dr. Jaime Acosta, Christian Aaron Murga, and Mr. Caesar Zapata, and they are the primary intended audience of this document.</w:t>
      </w:r>
    </w:p>
    <w:p w14:paraId="4C3CA696" w14:textId="671F2E19" w:rsidR="00424EB8" w:rsidRPr="00424EB8" w:rsidRDefault="00EA4973" w:rsidP="00424EB8">
      <w:pPr>
        <w:pStyle w:val="Heading2"/>
      </w:pPr>
      <w:bookmarkStart w:id="28" w:name="_Toc425134230"/>
      <w:bookmarkStart w:id="29" w:name="_Toc461626769"/>
      <w:bookmarkStart w:id="30" w:name="_Toc464031939"/>
      <w:bookmarkStart w:id="31" w:name="_Toc464822050"/>
      <w:bookmarkStart w:id="32" w:name="_Toc529387846"/>
      <w:r>
        <w:t>Scope</w:t>
      </w:r>
      <w:bookmarkEnd w:id="28"/>
      <w:bookmarkEnd w:id="29"/>
      <w:r>
        <w:t xml:space="preserve"> of Product</w:t>
      </w:r>
      <w:bookmarkEnd w:id="30"/>
      <w:bookmarkEnd w:id="31"/>
      <w:bookmarkEnd w:id="32"/>
    </w:p>
    <w:p w14:paraId="3F10BD5C" w14:textId="77777777" w:rsidR="004071A2" w:rsidRPr="004071A2" w:rsidRDefault="004071A2" w:rsidP="004071A2">
      <w:pPr>
        <w:spacing w:after="80"/>
        <w:ind w:firstLine="720"/>
        <w:jc w:val="both"/>
        <w:rPr>
          <w:color w:val="000000" w:themeColor="text1"/>
          <w:sz w:val="20"/>
          <w:szCs w:val="20"/>
          <w:highlight w:val="yellow"/>
          <w:lang w:eastAsia="ja-JP"/>
        </w:rPr>
      </w:pPr>
      <w:bookmarkStart w:id="33" w:name="_Toc425134231"/>
      <w:bookmarkStart w:id="34" w:name="_Toc461626770"/>
      <w:bookmarkStart w:id="35" w:name="_Toc464031940"/>
      <w:bookmarkStart w:id="36" w:name="_Toc464822051"/>
      <w:bookmarkStart w:id="37" w:name="_Toc529387847"/>
      <w:r w:rsidRPr="004071A2">
        <w:rPr>
          <w:color w:val="000000" w:themeColor="text1"/>
          <w:sz w:val="20"/>
          <w:szCs w:val="20"/>
          <w:highlight w:val="yellow"/>
          <w:lang w:eastAsia="ja-JP"/>
        </w:rPr>
        <w:t>This project intends to integrate different software solutions which are used by our clients to perform network-communication security assessments through the use of proxy behaviors and packet layer modification functionalities. Precisely, our focus in integrating the solutions clients will like to utilize is having a centralized GUI that allows analysts to summon the functionalities they require within the same application, rather than having to access a different number of applications at once. In addition, our focus is to suffice the client requirements of providing support for multiple protocols in multiple layers, being able to provide functionalities to modify packet contents, provide management tools for the transmission of packets, and provide sufficient capacity to the system to be able to handle at any moment at least 100 packets whether the interception of packets is activated or not. In addition, hooks(script), PCAP support, interception of packets either with specific capture filters or in general, as well as modification of packets either when intercepting, or during no interception should be supported [2].</w:t>
      </w:r>
    </w:p>
    <w:p w14:paraId="003D57CE" w14:textId="77777777" w:rsidR="004071A2" w:rsidRPr="004071A2" w:rsidRDefault="004071A2" w:rsidP="004071A2">
      <w:pPr>
        <w:spacing w:after="80"/>
        <w:ind w:firstLine="720"/>
        <w:jc w:val="both"/>
        <w:rPr>
          <w:color w:val="000000" w:themeColor="text1"/>
          <w:sz w:val="20"/>
          <w:szCs w:val="20"/>
          <w:highlight w:val="yellow"/>
          <w:lang w:eastAsia="ja-JP"/>
        </w:rPr>
      </w:pPr>
      <w:r w:rsidRPr="004071A2">
        <w:rPr>
          <w:color w:val="000000" w:themeColor="text1"/>
          <w:sz w:val="20"/>
          <w:szCs w:val="20"/>
          <w:highlight w:val="yellow"/>
          <w:lang w:eastAsia="ja-JP"/>
        </w:rPr>
        <w:t>The Network Traffic Proxy System (NTPS), as our project is called, is intended so that an analyst making use of the system can perform the necessary operations to suffice the aforementioned requirements. This involves packet interception, packet modification either manually or through randomization software by making use of randomization software, as well as allowing the automatization of this modifications through the use of imported hooks (scripts) collections. An analyst using the NTPS will also be able to modify packet communication rules of the terminal where the NTPS is run. In addition, an analyst using the NTPS will be able to drop (erase) packets, forward (send) packets, import PCAP (Packet Capture) files into the system. Furthermore, an analyst will be able to apply capture filters with specific parameters of capture making use of and as a storage solution the system will implement a queue of packets that will store the intercepted packets and will inform the analyst about the packets intercepted by the system with a regular load of at least 100 packets either interception is activated or not.</w:t>
      </w:r>
    </w:p>
    <w:p w14:paraId="4C5E2418" w14:textId="77777777" w:rsidR="004071A2" w:rsidRPr="000D4A67" w:rsidRDefault="004071A2" w:rsidP="004071A2">
      <w:pPr>
        <w:spacing w:after="80"/>
        <w:ind w:firstLine="720"/>
        <w:jc w:val="both"/>
        <w:rPr>
          <w:color w:val="000000" w:themeColor="text1"/>
          <w:sz w:val="20"/>
          <w:szCs w:val="20"/>
          <w:lang w:eastAsia="ja-JP"/>
        </w:rPr>
      </w:pPr>
      <w:r w:rsidRPr="004071A2">
        <w:rPr>
          <w:color w:val="000000" w:themeColor="text1"/>
          <w:sz w:val="20"/>
          <w:szCs w:val="20"/>
          <w:highlight w:val="yellow"/>
          <w:lang w:eastAsia="ja-JP"/>
        </w:rPr>
        <w:t>Uses for the systems of the kind the client wishes to be constructed are assessment of network security by injecting erroneous and unexpected information, observing the effectiveness of encryption techniques applied to packet contents, and assess behavior of network-communication into a specific network by looking at the packet transfer between terminals. In addition, proprietary protocols, which are develop for specific, secure purposes can also be observed with this technology and improved by it.</w:t>
      </w:r>
      <w:r w:rsidRPr="3664B163">
        <w:rPr>
          <w:color w:val="000000" w:themeColor="text1"/>
          <w:sz w:val="20"/>
          <w:szCs w:val="20"/>
          <w:lang w:eastAsia="ja-JP"/>
        </w:rPr>
        <w:t xml:space="preserve"> </w:t>
      </w:r>
    </w:p>
    <w:p w14:paraId="65E7AD01" w14:textId="77777777" w:rsidR="00EA4973" w:rsidRDefault="00EA4973">
      <w:pPr>
        <w:pStyle w:val="Heading2"/>
      </w:pPr>
      <w:r>
        <w:t>Definitions, Acronyms, and Abbreviations</w:t>
      </w:r>
      <w:bookmarkEnd w:id="33"/>
      <w:bookmarkEnd w:id="34"/>
      <w:bookmarkEnd w:id="35"/>
      <w:bookmarkEnd w:id="36"/>
      <w:bookmarkEnd w:id="37"/>
    </w:p>
    <w:p w14:paraId="32E1BFAF" w14:textId="77777777" w:rsidR="00EA4973" w:rsidRDefault="00EA4973">
      <w:pPr>
        <w:pStyle w:val="Heading3"/>
      </w:pPr>
      <w:bookmarkStart w:id="38" w:name="_Toc425134232"/>
      <w:bookmarkStart w:id="39" w:name="_Toc461626771"/>
      <w:bookmarkStart w:id="40" w:name="_Toc464031941"/>
      <w:bookmarkStart w:id="41" w:name="_Toc464822052"/>
      <w:bookmarkStart w:id="42" w:name="_Toc529387848"/>
      <w:r>
        <w:t>Definitions</w:t>
      </w:r>
      <w:bookmarkEnd w:id="38"/>
      <w:bookmarkEnd w:id="39"/>
      <w:bookmarkEnd w:id="40"/>
      <w:bookmarkEnd w:id="41"/>
      <w:bookmarkEnd w:id="42"/>
    </w:p>
    <w:p w14:paraId="3B5AAF0D" w14:textId="459F7790" w:rsidR="001A3F0E" w:rsidRDefault="001A3F0E" w:rsidP="001A3F0E">
      <w:pPr>
        <w:pStyle w:val="Paragraph"/>
      </w:pPr>
      <w:bookmarkStart w:id="43" w:name="_Toc425134233"/>
      <w:bookmarkStart w:id="44" w:name="_Toc461626772"/>
      <w:bookmarkStart w:id="45" w:name="_Toc464031942"/>
      <w:bookmarkStart w:id="46" w:name="_Toc464822053"/>
      <w:r>
        <w:t xml:space="preserve">&lt;&lt; Provide a list of terms and definitions that may be </w:t>
      </w:r>
      <w:r w:rsidR="009820A8">
        <w:t>required or</w:t>
      </w:r>
      <w:r>
        <w:t xml:space="preserve"> be helpful to the intended audience. &gt;&gt;</w:t>
      </w:r>
    </w:p>
    <w:p w14:paraId="0FB78278" w14:textId="77777777" w:rsidR="00943EA8" w:rsidRDefault="00943EA8" w:rsidP="00C91527">
      <w:pPr>
        <w:pStyle w:val="Caption"/>
        <w:keepNext/>
        <w:jc w:val="center"/>
      </w:pPr>
    </w:p>
    <w:p w14:paraId="0224CD4F" w14:textId="77777777" w:rsidR="00C91527" w:rsidRDefault="00C91527" w:rsidP="00C91527">
      <w:pPr>
        <w:pStyle w:val="Caption"/>
        <w:keepNext/>
        <w:jc w:val="center"/>
      </w:pPr>
      <w:r>
        <w:t xml:space="preserve">Table </w:t>
      </w:r>
      <w:r w:rsidR="00AB3908">
        <w:rPr>
          <w:noProof/>
        </w:rPr>
        <w:fldChar w:fldCharType="begin"/>
      </w:r>
      <w:r w:rsidR="00AB3908">
        <w:rPr>
          <w:noProof/>
        </w:rPr>
        <w:instrText xml:space="preserve"> SEQ Table \* ARABIC </w:instrText>
      </w:r>
      <w:r w:rsidR="00AB3908">
        <w:rPr>
          <w:noProof/>
        </w:rPr>
        <w:fldChar w:fldCharType="separate"/>
      </w:r>
      <w:r>
        <w:rPr>
          <w:noProof/>
        </w:rPr>
        <w:t>1</w:t>
      </w:r>
      <w:r w:rsidR="00AB3908">
        <w:rPr>
          <w:noProof/>
        </w:rPr>
        <w:fldChar w:fldCharType="end"/>
      </w:r>
      <w:r>
        <w:t>: &lt;Caption&gt;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2F03E83E" w14:textId="77777777">
        <w:tc>
          <w:tcPr>
            <w:tcW w:w="2268" w:type="dxa"/>
          </w:tcPr>
          <w:p w14:paraId="0D6F9EF9" w14:textId="77777777" w:rsidR="001A3F0E" w:rsidRDefault="001A3F0E" w:rsidP="00EA4973">
            <w:pPr>
              <w:pStyle w:val="Paragraph"/>
              <w:rPr>
                <w:b/>
              </w:rPr>
            </w:pPr>
            <w:r>
              <w:rPr>
                <w:b/>
              </w:rPr>
              <w:t>TERM</w:t>
            </w:r>
          </w:p>
        </w:tc>
        <w:tc>
          <w:tcPr>
            <w:tcW w:w="6948" w:type="dxa"/>
          </w:tcPr>
          <w:p w14:paraId="6356D1DE" w14:textId="77777777" w:rsidR="001A3F0E" w:rsidRDefault="001A3F0E" w:rsidP="00EA4973">
            <w:pPr>
              <w:pStyle w:val="Paragraph"/>
              <w:rPr>
                <w:b/>
              </w:rPr>
            </w:pPr>
            <w:r>
              <w:rPr>
                <w:b/>
              </w:rPr>
              <w:t>DEFINITION</w:t>
            </w:r>
          </w:p>
        </w:tc>
      </w:tr>
      <w:tr w:rsidR="001A3F0E" w14:paraId="3B3A1573" w14:textId="77777777">
        <w:tc>
          <w:tcPr>
            <w:tcW w:w="2268" w:type="dxa"/>
          </w:tcPr>
          <w:p w14:paraId="374939C5" w14:textId="77777777" w:rsidR="001A3F0E" w:rsidRDefault="001A3F0E" w:rsidP="00EA4973">
            <w:pPr>
              <w:pStyle w:val="Paragraph"/>
            </w:pPr>
            <w:r>
              <w:t>Active Scene</w:t>
            </w:r>
          </w:p>
        </w:tc>
        <w:tc>
          <w:tcPr>
            <w:tcW w:w="6948" w:type="dxa"/>
          </w:tcPr>
          <w:p w14:paraId="7F2CE6D8" w14:textId="77777777" w:rsidR="001A3F0E" w:rsidRDefault="001A3F0E" w:rsidP="00EA4973">
            <w:pPr>
              <w:pStyle w:val="Paragraph"/>
            </w:pPr>
            <w:r>
              <w:t>The scene that is currently displayed.</w:t>
            </w:r>
          </w:p>
        </w:tc>
      </w:tr>
      <w:tr w:rsidR="001A3F0E" w14:paraId="05C0F460" w14:textId="77777777">
        <w:tc>
          <w:tcPr>
            <w:tcW w:w="2268" w:type="dxa"/>
          </w:tcPr>
          <w:p w14:paraId="42FE8B3F" w14:textId="77777777" w:rsidR="001A3F0E" w:rsidRDefault="001A3F0E" w:rsidP="00EA4973">
            <w:pPr>
              <w:pStyle w:val="Paragraph"/>
            </w:pPr>
            <w:r>
              <w:lastRenderedPageBreak/>
              <w:t>Aimpoint</w:t>
            </w:r>
          </w:p>
        </w:tc>
        <w:tc>
          <w:tcPr>
            <w:tcW w:w="6948" w:type="dxa"/>
          </w:tcPr>
          <w:p w14:paraId="2A97B9CA" w14:textId="77777777" w:rsidR="001A3F0E" w:rsidRDefault="001A3F0E" w:rsidP="00EA4973">
            <w:pPr>
              <w:pStyle w:val="Paragraph"/>
            </w:pPr>
            <w:r>
              <w:t>The place on the target that the missile will try to fly towards and hit; the aimpoint is determined by calculating the centroid of a group of pixels that passed the target detection criteria or threshold.</w:t>
            </w:r>
          </w:p>
        </w:tc>
      </w:tr>
      <w:tr w:rsidR="001A3F0E" w14:paraId="0FCF071B" w14:textId="77777777">
        <w:tc>
          <w:tcPr>
            <w:tcW w:w="2268" w:type="dxa"/>
          </w:tcPr>
          <w:p w14:paraId="7C4AC91C" w14:textId="77777777" w:rsidR="001A3F0E" w:rsidRDefault="001A3F0E" w:rsidP="00EA4973">
            <w:pPr>
              <w:pStyle w:val="Paragraph"/>
            </w:pPr>
            <w:r>
              <w:t>Aspect Angle</w:t>
            </w:r>
          </w:p>
        </w:tc>
        <w:tc>
          <w:tcPr>
            <w:tcW w:w="6948" w:type="dxa"/>
          </w:tcPr>
          <w:p w14:paraId="21C00F69" w14:textId="77777777" w:rsidR="001A3F0E" w:rsidRDefault="001A3F0E" w:rsidP="00EA4973">
            <w:pPr>
              <w:rPr>
                <w:b/>
              </w:rPr>
            </w:pPr>
            <w:r>
              <w:t>The angle at which the vehicle is viewed relative to the front of the vehicle; for instance, 0º aspect is looking straight down the front of the vehicle, 90º is looking at the left side of the vehicle, 180º is looking at the back of the vehicle, and 270º is looking at the right side of the vehicle.</w:t>
            </w:r>
          </w:p>
        </w:tc>
      </w:tr>
      <w:tr w:rsidR="00E61702" w14:paraId="3D6BBCCD" w14:textId="77777777">
        <w:tc>
          <w:tcPr>
            <w:tcW w:w="2268" w:type="dxa"/>
          </w:tcPr>
          <w:p w14:paraId="0A18F0E0" w14:textId="3E17CDDA" w:rsidR="00E61702" w:rsidRPr="004071A2" w:rsidRDefault="00E61702" w:rsidP="00E61702">
            <w:pPr>
              <w:pStyle w:val="Paragraph"/>
              <w:jc w:val="left"/>
              <w:rPr>
                <w:highlight w:val="yellow"/>
              </w:rPr>
            </w:pPr>
            <w:r w:rsidRPr="004071A2">
              <w:rPr>
                <w:highlight w:val="yellow"/>
              </w:rPr>
              <w:t>Terminal</w:t>
            </w:r>
          </w:p>
        </w:tc>
        <w:tc>
          <w:tcPr>
            <w:tcW w:w="6948" w:type="dxa"/>
          </w:tcPr>
          <w:p w14:paraId="79DD64AA" w14:textId="4FE17881" w:rsidR="00E61702" w:rsidRPr="004071A2" w:rsidRDefault="00BD52A2" w:rsidP="00EA4973">
            <w:pPr>
              <w:rPr>
                <w:highlight w:val="yellow"/>
              </w:rPr>
            </w:pPr>
            <w:r w:rsidRPr="004071A2">
              <w:rPr>
                <w:highlight w:val="yellow"/>
              </w:rPr>
              <w:t xml:space="preserve">Computer where we </w:t>
            </w:r>
            <w:r w:rsidR="00EE298F" w:rsidRPr="004071A2">
              <w:rPr>
                <w:highlight w:val="yellow"/>
              </w:rPr>
              <w:t xml:space="preserve">the Network Traffic Proxy System is run. </w:t>
            </w:r>
          </w:p>
        </w:tc>
      </w:tr>
    </w:tbl>
    <w:p w14:paraId="1DAC6A7B" w14:textId="77777777" w:rsidR="00EA4973" w:rsidRDefault="00EA4973">
      <w:pPr>
        <w:pStyle w:val="Heading3"/>
      </w:pPr>
      <w:bookmarkStart w:id="47" w:name="_Toc529387849"/>
      <w:r>
        <w:t>Acronyms</w:t>
      </w:r>
      <w:bookmarkEnd w:id="43"/>
      <w:bookmarkEnd w:id="44"/>
      <w:bookmarkEnd w:id="45"/>
      <w:bookmarkEnd w:id="46"/>
      <w:bookmarkEnd w:id="47"/>
    </w:p>
    <w:p w14:paraId="68FD5D1E" w14:textId="77777777" w:rsidR="00EA4973" w:rsidRDefault="00EA4973">
      <w:pPr>
        <w:pStyle w:val="Paragraph"/>
      </w:pPr>
      <w:r>
        <w:t>&lt;&lt; Provide a list of used acronyms and their associated definitions.  &gt;&gt;</w:t>
      </w:r>
    </w:p>
    <w:p w14:paraId="7A1BEC67" w14:textId="77777777" w:rsidR="001A3F0E" w:rsidRDefault="001A3F0E" w:rsidP="001A3F0E">
      <w:pPr>
        <w:pStyle w:val="Paragraph"/>
      </w:pPr>
      <w:r>
        <w:t>This section lists the acronyms used in this document and</w:t>
      </w:r>
      <w:r w:rsidR="006104ED">
        <w:t xml:space="preserve"> their associated definitions.</w:t>
      </w:r>
    </w:p>
    <w:p w14:paraId="1FC39945" w14:textId="77777777" w:rsidR="001A3F0E" w:rsidRDefault="001A3F0E" w:rsidP="001A3F0E">
      <w:pPr>
        <w:pStyle w:val="Paragraph"/>
      </w:pPr>
    </w:p>
    <w:p w14:paraId="31656AAF" w14:textId="77777777" w:rsidR="00C91527" w:rsidRDefault="00C91527" w:rsidP="00C91527">
      <w:pPr>
        <w:pStyle w:val="Caption"/>
        <w:keepNext/>
        <w:jc w:val="center"/>
      </w:pPr>
      <w:r>
        <w:t xml:space="preserve">Table </w:t>
      </w:r>
      <w:r w:rsidR="00AB3908">
        <w:rPr>
          <w:noProof/>
        </w:rPr>
        <w:fldChar w:fldCharType="begin"/>
      </w:r>
      <w:r w:rsidR="00AB3908">
        <w:rPr>
          <w:noProof/>
        </w:rPr>
        <w:instrText xml:space="preserve"> SEQ Table \* ARABIC </w:instrText>
      </w:r>
      <w:r w:rsidR="00AB3908">
        <w:rPr>
          <w:noProof/>
        </w:rPr>
        <w:fldChar w:fldCharType="separate"/>
      </w:r>
      <w:r>
        <w:rPr>
          <w:noProof/>
        </w:rPr>
        <w:t>2</w:t>
      </w:r>
      <w:r w:rsidR="00AB3908">
        <w:rPr>
          <w:noProof/>
        </w:rPr>
        <w:fldChar w:fldCharType="end"/>
      </w:r>
      <w:r>
        <w:t>: &lt;Caption&gt;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1A3F0E" w14:paraId="480780BD" w14:textId="77777777">
        <w:tc>
          <w:tcPr>
            <w:tcW w:w="2268" w:type="dxa"/>
          </w:tcPr>
          <w:p w14:paraId="016913A4" w14:textId="77777777" w:rsidR="001A3F0E" w:rsidRDefault="001A3F0E" w:rsidP="00EA4973">
            <w:pPr>
              <w:pStyle w:val="Paragraph"/>
              <w:rPr>
                <w:b/>
              </w:rPr>
            </w:pPr>
            <w:r>
              <w:rPr>
                <w:b/>
              </w:rPr>
              <w:t>TERM</w:t>
            </w:r>
          </w:p>
        </w:tc>
        <w:tc>
          <w:tcPr>
            <w:tcW w:w="6948" w:type="dxa"/>
          </w:tcPr>
          <w:p w14:paraId="4EF89C52" w14:textId="77777777" w:rsidR="001A3F0E" w:rsidRDefault="001A3F0E" w:rsidP="00EA4973">
            <w:pPr>
              <w:pStyle w:val="Paragraph"/>
              <w:rPr>
                <w:b/>
              </w:rPr>
            </w:pPr>
            <w:r>
              <w:rPr>
                <w:b/>
              </w:rPr>
              <w:t>DEFINITION</w:t>
            </w:r>
          </w:p>
        </w:tc>
      </w:tr>
      <w:tr w:rsidR="001A3F0E" w14:paraId="42DEE470" w14:textId="77777777">
        <w:tc>
          <w:tcPr>
            <w:tcW w:w="2268" w:type="dxa"/>
          </w:tcPr>
          <w:p w14:paraId="1FEC723A" w14:textId="55CD6F38" w:rsidR="001A3F0E" w:rsidRPr="004071A2" w:rsidRDefault="00DA0BBB" w:rsidP="00EA4973">
            <w:pPr>
              <w:pStyle w:val="Paragraph"/>
              <w:rPr>
                <w:highlight w:val="yellow"/>
              </w:rPr>
            </w:pPr>
            <w:r w:rsidRPr="004071A2">
              <w:rPr>
                <w:highlight w:val="yellow"/>
              </w:rPr>
              <w:t>NTPS</w:t>
            </w:r>
          </w:p>
        </w:tc>
        <w:tc>
          <w:tcPr>
            <w:tcW w:w="6948" w:type="dxa"/>
          </w:tcPr>
          <w:p w14:paraId="4693EE28" w14:textId="60EB9067" w:rsidR="001A3F0E" w:rsidRPr="004071A2" w:rsidRDefault="00DA0BBB" w:rsidP="008B6460">
            <w:pPr>
              <w:pStyle w:val="Paragraph"/>
              <w:rPr>
                <w:highlight w:val="yellow"/>
              </w:rPr>
            </w:pPr>
            <w:r w:rsidRPr="004071A2">
              <w:rPr>
                <w:highlight w:val="yellow"/>
              </w:rPr>
              <w:t>Network Traffic Proxy System</w:t>
            </w:r>
          </w:p>
        </w:tc>
      </w:tr>
      <w:tr w:rsidR="001A3F0E" w14:paraId="79A19A40" w14:textId="77777777">
        <w:tc>
          <w:tcPr>
            <w:tcW w:w="2268" w:type="dxa"/>
          </w:tcPr>
          <w:p w14:paraId="6632DFF0" w14:textId="77777777" w:rsidR="001A3F0E" w:rsidRDefault="008B6460" w:rsidP="00EA4973">
            <w:pPr>
              <w:pStyle w:val="Paragraph"/>
            </w:pPr>
            <w:r>
              <w:t>SRS</w:t>
            </w:r>
          </w:p>
        </w:tc>
        <w:tc>
          <w:tcPr>
            <w:tcW w:w="6948" w:type="dxa"/>
          </w:tcPr>
          <w:p w14:paraId="0AA2F235" w14:textId="77777777" w:rsidR="001A3F0E" w:rsidRDefault="008B6460" w:rsidP="00EA4973">
            <w:pPr>
              <w:pStyle w:val="Paragraph"/>
            </w:pPr>
            <w:r>
              <w:t>Software Requirements Specification</w:t>
            </w:r>
          </w:p>
        </w:tc>
      </w:tr>
    </w:tbl>
    <w:p w14:paraId="09D94A9D" w14:textId="77777777" w:rsidR="00EA4973" w:rsidRDefault="00EA4973">
      <w:pPr>
        <w:pStyle w:val="Heading3"/>
      </w:pPr>
      <w:bookmarkStart w:id="48" w:name="_Toc464822054"/>
      <w:bookmarkStart w:id="49" w:name="_Toc529387850"/>
      <w:r>
        <w:t>Abbreviations</w:t>
      </w:r>
      <w:bookmarkEnd w:id="48"/>
      <w:bookmarkEnd w:id="49"/>
    </w:p>
    <w:p w14:paraId="37FC087C" w14:textId="77777777" w:rsidR="00EA4973" w:rsidRDefault="00EA4973">
      <w:pPr>
        <w:pStyle w:val="Paragraph"/>
      </w:pPr>
      <w:r>
        <w:t>&lt;&lt; Provide a list of used abbreviations and their associated definitions.  &gt;&gt;</w:t>
      </w:r>
    </w:p>
    <w:p w14:paraId="350D114F" w14:textId="77777777" w:rsidR="00C91527" w:rsidRDefault="00C91527" w:rsidP="00C91527">
      <w:pPr>
        <w:pStyle w:val="Caption"/>
        <w:keepNext/>
        <w:jc w:val="center"/>
      </w:pPr>
      <w:r>
        <w:t xml:space="preserve">Table </w:t>
      </w:r>
      <w:r w:rsidR="00AB3908">
        <w:rPr>
          <w:noProof/>
        </w:rPr>
        <w:fldChar w:fldCharType="begin"/>
      </w:r>
      <w:r w:rsidR="00AB3908">
        <w:rPr>
          <w:noProof/>
        </w:rPr>
        <w:instrText xml:space="preserve"> SEQ Table \* ARABIC </w:instrText>
      </w:r>
      <w:r w:rsidR="00AB3908">
        <w:rPr>
          <w:noProof/>
        </w:rPr>
        <w:fldChar w:fldCharType="separate"/>
      </w:r>
      <w:r>
        <w:rPr>
          <w:noProof/>
        </w:rPr>
        <w:t>3</w:t>
      </w:r>
      <w:r w:rsidR="00AB3908">
        <w:rPr>
          <w:noProof/>
        </w:rPr>
        <w:fldChar w:fldCharType="end"/>
      </w:r>
      <w:r>
        <w:t>: &lt;Caption&gt;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8"/>
      </w:tblGrid>
      <w:tr w:rsidR="00C91527" w14:paraId="2108F6C3" w14:textId="77777777" w:rsidTr="0074207F">
        <w:tc>
          <w:tcPr>
            <w:tcW w:w="2268" w:type="dxa"/>
          </w:tcPr>
          <w:p w14:paraId="0EA9DF09" w14:textId="77777777" w:rsidR="00C91527" w:rsidRDefault="00C91527" w:rsidP="0074207F">
            <w:pPr>
              <w:pStyle w:val="Paragraph"/>
              <w:rPr>
                <w:b/>
              </w:rPr>
            </w:pPr>
            <w:r>
              <w:rPr>
                <w:b/>
              </w:rPr>
              <w:t>TERM</w:t>
            </w:r>
          </w:p>
        </w:tc>
        <w:tc>
          <w:tcPr>
            <w:tcW w:w="6948" w:type="dxa"/>
          </w:tcPr>
          <w:p w14:paraId="5D8E4F68" w14:textId="77777777" w:rsidR="00C91527" w:rsidRDefault="00C91527" w:rsidP="0074207F">
            <w:pPr>
              <w:pStyle w:val="Paragraph"/>
              <w:rPr>
                <w:b/>
              </w:rPr>
            </w:pPr>
            <w:r>
              <w:rPr>
                <w:b/>
              </w:rPr>
              <w:t>DEFINITION</w:t>
            </w:r>
          </w:p>
        </w:tc>
      </w:tr>
      <w:tr w:rsidR="00C91527" w14:paraId="0E4645A3" w14:textId="77777777" w:rsidTr="0074207F">
        <w:tc>
          <w:tcPr>
            <w:tcW w:w="2268" w:type="dxa"/>
          </w:tcPr>
          <w:p w14:paraId="7A06CC1E" w14:textId="77777777" w:rsidR="00C91527" w:rsidRDefault="00AC5A38" w:rsidP="0074207F">
            <w:pPr>
              <w:pStyle w:val="Paragraph"/>
            </w:pPr>
            <w:r>
              <w:t>e.g.</w:t>
            </w:r>
          </w:p>
        </w:tc>
        <w:tc>
          <w:tcPr>
            <w:tcW w:w="6948" w:type="dxa"/>
          </w:tcPr>
          <w:p w14:paraId="4A3A3D68" w14:textId="77777777" w:rsidR="00C91527" w:rsidRDefault="00AC5A38" w:rsidP="0074207F">
            <w:pPr>
              <w:pStyle w:val="Paragraph"/>
            </w:pPr>
            <w:r>
              <w:t>For example</w:t>
            </w:r>
          </w:p>
        </w:tc>
      </w:tr>
    </w:tbl>
    <w:p w14:paraId="79304D9A" w14:textId="549F7AA6" w:rsidR="00EA4973" w:rsidRDefault="00EA4973" w:rsidP="0575052C">
      <w:pPr>
        <w:pStyle w:val="Heading2"/>
      </w:pPr>
      <w:r>
        <w:t xml:space="preserve">Overview </w:t>
      </w:r>
    </w:p>
    <w:p w14:paraId="598C8197" w14:textId="65AFD23B" w:rsidR="7CC4B9FB" w:rsidRDefault="7CC4B9FB">
      <w:r w:rsidRPr="7CC4B9FB">
        <w:t>Section 1 contains the purpose of this document, the scope, definitions and acronyms, an overview, and references. The two tables in this document will contain the definitions of ambiguous terms and acronyms.</w:t>
      </w:r>
    </w:p>
    <w:p w14:paraId="7B083002" w14:textId="41C9D3B1" w:rsidR="7CC4B9FB" w:rsidRDefault="7CC4B9FB">
      <w:r w:rsidRPr="7CC4B9FB">
        <w:t>Section 2 provides an overall description of our product, its features, user characterizes, general constraints, and assumptions and dependencies our team has discovered throughout the design process.</w:t>
      </w:r>
    </w:p>
    <w:p w14:paraId="5C0BEB3B" w14:textId="286915E2" w:rsidR="7CC4B9FB" w:rsidRDefault="7CC4B9FB">
      <w:r w:rsidRPr="7CC4B9FB">
        <w:t>Section 3 describes all of our requirements in detail for each aspect of the system; external interface requirements, behavioral requirements, non-behavioral requirements, and the last main section for other requirements we list.</w:t>
      </w:r>
    </w:p>
    <w:p w14:paraId="071E4E01" w14:textId="77777777" w:rsidR="00EA4973" w:rsidRDefault="00EA4973">
      <w:pPr>
        <w:pStyle w:val="Heading2"/>
      </w:pPr>
      <w:bookmarkStart w:id="50" w:name="_Toc425134234"/>
      <w:bookmarkStart w:id="51" w:name="_Toc461626773"/>
      <w:bookmarkStart w:id="52" w:name="_Toc464031944"/>
      <w:bookmarkStart w:id="53" w:name="_Toc464822056"/>
      <w:bookmarkStart w:id="54" w:name="_Toc529387852"/>
      <w:r>
        <w:t>References</w:t>
      </w:r>
      <w:bookmarkEnd w:id="50"/>
      <w:bookmarkEnd w:id="51"/>
      <w:bookmarkEnd w:id="52"/>
      <w:bookmarkEnd w:id="53"/>
      <w:bookmarkEnd w:id="54"/>
    </w:p>
    <w:p w14:paraId="63994E92" w14:textId="14DAA7A8" w:rsidR="00517F91" w:rsidRDefault="00517F91" w:rsidP="005F78D8">
      <w:pPr>
        <w:pStyle w:val="Paragraph"/>
        <w:widowControl w:val="0"/>
        <w:kinsoku w:val="0"/>
      </w:pPr>
      <w:r>
        <w:t>[1]</w:t>
      </w:r>
      <w:r>
        <w:tab/>
        <w:t>E. Tai, “Interviewee Biographies” Interoffice memorandum (Sep. 19, 2018).</w:t>
      </w:r>
    </w:p>
    <w:p w14:paraId="1BA1F1E4" w14:textId="62302FE0" w:rsidR="003F77E4" w:rsidRPr="00B678FC" w:rsidRDefault="003F77E4" w:rsidP="005F78D8">
      <w:pPr>
        <w:pStyle w:val="Paragraph"/>
        <w:widowControl w:val="0"/>
        <w:kinsoku w:val="0"/>
      </w:pPr>
      <w:r w:rsidRPr="004071A2">
        <w:rPr>
          <w:highlight w:val="yellow"/>
        </w:rPr>
        <w:t>[2]</w:t>
      </w:r>
      <w:r w:rsidRPr="004071A2">
        <w:rPr>
          <w:highlight w:val="yellow"/>
        </w:rPr>
        <w:tab/>
      </w:r>
      <w:r w:rsidR="00297839" w:rsidRPr="004071A2">
        <w:rPr>
          <w:highlight w:val="yellow"/>
        </w:rPr>
        <w:t xml:space="preserve">J. Acosta, </w:t>
      </w:r>
      <w:r w:rsidR="00860A3E" w:rsidRPr="004071A2">
        <w:rPr>
          <w:highlight w:val="yellow"/>
        </w:rPr>
        <w:t xml:space="preserve">C. Murga, </w:t>
      </w:r>
      <w:r w:rsidR="000439FA" w:rsidRPr="004071A2">
        <w:rPr>
          <w:highlight w:val="yellow"/>
        </w:rPr>
        <w:t>C. Zapata, “</w:t>
      </w:r>
      <w:r w:rsidR="00B678FC" w:rsidRPr="004071A2">
        <w:rPr>
          <w:highlight w:val="yellow"/>
        </w:rPr>
        <w:t>Network Traffic Proxy System</w:t>
      </w:r>
      <w:r w:rsidR="0007354A" w:rsidRPr="004071A2">
        <w:rPr>
          <w:highlight w:val="yellow"/>
        </w:rPr>
        <w:t xml:space="preserve">” </w:t>
      </w:r>
      <w:r w:rsidR="0093627D" w:rsidRPr="004071A2">
        <w:rPr>
          <w:highlight w:val="yellow"/>
        </w:rPr>
        <w:t xml:space="preserve">(Sep. </w:t>
      </w:r>
      <w:r w:rsidR="006C00D0" w:rsidRPr="004071A2">
        <w:rPr>
          <w:highlight w:val="yellow"/>
        </w:rPr>
        <w:t>5, 2018).</w:t>
      </w:r>
    </w:p>
    <w:p w14:paraId="562C449A" w14:textId="77777777" w:rsidR="005F78D8" w:rsidRDefault="005F78D8" w:rsidP="005F78D8">
      <w:pPr>
        <w:pStyle w:val="Heading1"/>
        <w:pageBreakBefore w:val="0"/>
      </w:pPr>
      <w:bookmarkStart w:id="55" w:name="_Toc425134236"/>
      <w:bookmarkStart w:id="56" w:name="_Toc461626775"/>
      <w:bookmarkStart w:id="57" w:name="_Toc464031945"/>
      <w:bookmarkStart w:id="58" w:name="_Toc464822057"/>
      <w:bookmarkStart w:id="59" w:name="_Toc529387853"/>
      <w:bookmarkStart w:id="60" w:name="_Toc425134237"/>
      <w:bookmarkStart w:id="61" w:name="_Toc461626776"/>
      <w:bookmarkStart w:id="62" w:name="_Toc464031946"/>
      <w:bookmarkStart w:id="63" w:name="_Toc464822058"/>
      <w:r>
        <w:lastRenderedPageBreak/>
        <w:t>General Description</w:t>
      </w:r>
      <w:bookmarkEnd w:id="55"/>
      <w:bookmarkEnd w:id="56"/>
      <w:bookmarkEnd w:id="57"/>
      <w:bookmarkEnd w:id="58"/>
      <w:bookmarkEnd w:id="59"/>
    </w:p>
    <w:p w14:paraId="02B34B2F" w14:textId="77777777" w:rsidR="00EA4973" w:rsidRDefault="00EA4973">
      <w:pPr>
        <w:pStyle w:val="Heading2"/>
      </w:pPr>
      <w:bookmarkStart w:id="64" w:name="_Toc529387854"/>
      <w:r>
        <w:t>Product Perspective</w:t>
      </w:r>
      <w:bookmarkEnd w:id="60"/>
      <w:bookmarkEnd w:id="61"/>
      <w:bookmarkEnd w:id="62"/>
      <w:bookmarkEnd w:id="63"/>
      <w:bookmarkEnd w:id="64"/>
    </w:p>
    <w:p w14:paraId="5E696057" w14:textId="77777777" w:rsidR="00EA4973" w:rsidRDefault="00EA4973">
      <w:pPr>
        <w:pStyle w:val="Paragraph"/>
      </w:pPr>
      <w:r>
        <w:t>&lt;&lt; Provide a description of this product, where it fits into the Company’s overall structure, and what functionality is provided by this product. This section places the product to be developed in perspective with other related products. If the product is independent and self-contained, this should be stated; if it is a component of a larger system, the relationship to the larger system should be stated and the interfaces defined.  &gt;&gt;</w:t>
      </w:r>
    </w:p>
    <w:p w14:paraId="4DEE40DB" w14:textId="77777777" w:rsidR="00EA4973" w:rsidRDefault="00EA4973">
      <w:pPr>
        <w:pStyle w:val="Heading2"/>
      </w:pPr>
      <w:bookmarkStart w:id="65" w:name="_Toc425134239"/>
      <w:bookmarkStart w:id="66" w:name="_Toc461626777"/>
      <w:bookmarkStart w:id="67" w:name="_Toc464031947"/>
      <w:bookmarkStart w:id="68" w:name="_Toc464822059"/>
      <w:bookmarkStart w:id="69" w:name="_Toc529387855"/>
      <w:r>
        <w:t>Product Features</w:t>
      </w:r>
      <w:bookmarkEnd w:id="65"/>
      <w:bookmarkEnd w:id="66"/>
      <w:bookmarkEnd w:id="67"/>
      <w:bookmarkEnd w:id="68"/>
      <w:bookmarkEnd w:id="69"/>
    </w:p>
    <w:p w14:paraId="75DDF05F" w14:textId="77777777" w:rsidR="00EA4973" w:rsidRDefault="00EA4973">
      <w:pPr>
        <w:pStyle w:val="Paragraph"/>
      </w:pPr>
      <w:r>
        <w:t xml:space="preserve">&lt;&lt; The main features of the software should be summarized and organized in a way that makes it understandable to the customer or the reader.  Use graphical methods to show the different functions and their relationships.  Give an overview of the essential features that are important to this product. Use case diagram </w:t>
      </w:r>
      <w:r w:rsidR="003737E1">
        <w:t xml:space="preserve">(Level 2) </w:t>
      </w:r>
      <w:r>
        <w:t>and descriptions should be included in this section. &gt;&gt;</w:t>
      </w:r>
    </w:p>
    <w:p w14:paraId="1CEC476D" w14:textId="77777777" w:rsidR="00EA4973" w:rsidRDefault="00EA4973">
      <w:pPr>
        <w:pStyle w:val="Heading2"/>
      </w:pPr>
      <w:bookmarkStart w:id="70" w:name="_Toc425134240"/>
      <w:bookmarkStart w:id="71" w:name="_Toc461626778"/>
      <w:bookmarkStart w:id="72" w:name="_Toc464031948"/>
      <w:bookmarkStart w:id="73" w:name="_Toc464822060"/>
      <w:bookmarkStart w:id="74" w:name="_Toc529387856"/>
      <w:r>
        <w:t>User Characteristics</w:t>
      </w:r>
      <w:bookmarkEnd w:id="70"/>
      <w:bookmarkEnd w:id="71"/>
      <w:bookmarkEnd w:id="72"/>
      <w:bookmarkEnd w:id="73"/>
      <w:bookmarkEnd w:id="74"/>
    </w:p>
    <w:p w14:paraId="61AABA3B" w14:textId="77777777" w:rsidR="00EA4973" w:rsidRDefault="00EA4973">
      <w:pPr>
        <w:pStyle w:val="Paragraph"/>
      </w:pPr>
      <w:r>
        <w:t xml:space="preserve">&lt;&lt; This section should identify each type of user of the system (by function, location, type of device), </w:t>
      </w:r>
      <w:r w:rsidRPr="0575052C">
        <w:rPr>
          <w:highlight w:val="yellow"/>
        </w:rPr>
        <w:t>the number in each group</w:t>
      </w:r>
      <w:r>
        <w:t>, and the nature of their use of the system.  State any user characteristics that may be influential or significant in the structure of the product.  Include characteristics such as educational level, experience and technical expertise. &gt;&gt;</w:t>
      </w:r>
    </w:p>
    <w:p w14:paraId="3A4E684B" w14:textId="02FAAD8D" w:rsidR="0575052C" w:rsidRDefault="1491E7A2" w:rsidP="0575052C">
      <w:pPr>
        <w:pStyle w:val="Paragraph"/>
        <w:rPr>
          <w:highlight w:val="cyan"/>
        </w:rPr>
      </w:pPr>
      <w:r w:rsidRPr="1491E7A2">
        <w:rPr>
          <w:highlight w:val="cyan"/>
        </w:rPr>
        <w:t xml:space="preserve">The user of the system is going to be assumed to be an intermediate to expert analyst of Network Security Systems. </w:t>
      </w:r>
    </w:p>
    <w:p w14:paraId="5F3027E5" w14:textId="2A0C57EF" w:rsidR="0575052C" w:rsidRDefault="1491E7A2" w:rsidP="0575052C">
      <w:pPr>
        <w:pStyle w:val="Paragraph"/>
        <w:ind w:firstLine="720"/>
        <w:rPr>
          <w:highlight w:val="cyan"/>
        </w:rPr>
      </w:pPr>
      <w:r w:rsidRPr="1491E7A2">
        <w:rPr>
          <w:highlight w:val="cyan"/>
        </w:rPr>
        <w:t>Intermediate User: This user would have a background in Computer Science with a few years of experience in Networking and in Security analysis of Computer Science. The use also should have some technical use of tools used in Networking such as WireShark, netstat, tcpdump, etc. This user should be able to do all basic functions that relate to filtering packets, interpreting python hook at a decent level, and the basics of dissecting packets and interpreting the basic structure of common packets. This user should be using a modern laptop (RDD reference). This user should be using this system to analyze packets that are being communicated between systems for basic security testing of a Network Communication System.</w:t>
      </w:r>
    </w:p>
    <w:p w14:paraId="373F9C31" w14:textId="3ACE429A" w:rsidR="0575052C" w:rsidRDefault="1491E7A2" w:rsidP="0575052C">
      <w:pPr>
        <w:pStyle w:val="Paragraph"/>
        <w:ind w:firstLine="720"/>
        <w:rPr>
          <w:highlight w:val="cyan"/>
        </w:rPr>
      </w:pPr>
      <w:r w:rsidRPr="1491E7A2">
        <w:rPr>
          <w:highlight w:val="cyan"/>
        </w:rPr>
        <w:t>Expert User: This user would have a background in Computer Science, with a M.S. or Ph.D., with a lot of experience in Cybersecurity in testing network systems, such as evaluating and identifying weaknesses that exist in communications systems. This user is proficient in using all common security tools such as Scapy for packet manipulation, Wireshark for network analysis, using Hooks to modify packets. This user will be using this system for Security Testing in Network Systems that will be changing and sending packets to test for vulnerabilities in a Network System.</w:t>
      </w:r>
    </w:p>
    <w:p w14:paraId="1A7F3DC0" w14:textId="5F6256F2" w:rsidR="0575052C" w:rsidRDefault="0575052C" w:rsidP="0575052C">
      <w:pPr>
        <w:pStyle w:val="Paragraph"/>
        <w:ind w:firstLine="720"/>
        <w:rPr>
          <w:highlight w:val="cyan"/>
        </w:rPr>
      </w:pPr>
    </w:p>
    <w:p w14:paraId="2ABC8279" w14:textId="77777777" w:rsidR="00EA4973" w:rsidRDefault="00EA4973">
      <w:pPr>
        <w:pStyle w:val="Heading2"/>
      </w:pPr>
      <w:bookmarkStart w:id="75" w:name="_Toc425134241"/>
      <w:bookmarkStart w:id="76" w:name="_Toc461626779"/>
      <w:bookmarkStart w:id="77" w:name="_Toc464031949"/>
      <w:bookmarkStart w:id="78" w:name="_Toc464822061"/>
      <w:bookmarkStart w:id="79" w:name="_Toc529387857"/>
      <w:r>
        <w:t>General Constraints</w:t>
      </w:r>
      <w:bookmarkEnd w:id="75"/>
      <w:bookmarkEnd w:id="76"/>
      <w:bookmarkEnd w:id="77"/>
      <w:bookmarkEnd w:id="78"/>
      <w:bookmarkEnd w:id="79"/>
    </w:p>
    <w:p w14:paraId="23178DAF" w14:textId="77777777" w:rsidR="00EA4973" w:rsidRDefault="00EA4973">
      <w:pPr>
        <w:pStyle w:val="Paragraph"/>
      </w:pPr>
      <w:r>
        <w:t xml:space="preserve">&lt;&lt; State any known constraints.  Explain factors that constrain the options of the development team including organizational factors, hardware limitations or safety and security considerations.  These may include constraints such as: </w:t>
      </w:r>
    </w:p>
    <w:p w14:paraId="01FDA874" w14:textId="77777777" w:rsidR="00EA4973" w:rsidRDefault="00EA4973">
      <w:pPr>
        <w:pStyle w:val="Paragraph"/>
      </w:pPr>
      <w:r>
        <w:rPr>
          <w:i/>
          <w:iCs/>
        </w:rPr>
        <w:t xml:space="preserve">“The </w:t>
      </w:r>
      <w:r w:rsidR="008B6460">
        <w:rPr>
          <w:i/>
          <w:iCs/>
        </w:rPr>
        <w:t>system will be accessible in the field.</w:t>
      </w:r>
      <w:r>
        <w:rPr>
          <w:i/>
          <w:iCs/>
        </w:rPr>
        <w:t xml:space="preserve">” </w:t>
      </w:r>
      <w:r>
        <w:t xml:space="preserve">or </w:t>
      </w:r>
    </w:p>
    <w:p w14:paraId="576AC71A" w14:textId="77777777" w:rsidR="00EA4973" w:rsidRDefault="00EA4973">
      <w:pPr>
        <w:pStyle w:val="Paragraph"/>
        <w:rPr>
          <w:i/>
          <w:iCs/>
        </w:rPr>
      </w:pPr>
      <w:r>
        <w:rPr>
          <w:i/>
          <w:iCs/>
        </w:rPr>
        <w:t xml:space="preserve">“The system </w:t>
      </w:r>
      <w:r w:rsidR="008B6460">
        <w:rPr>
          <w:i/>
          <w:iCs/>
        </w:rPr>
        <w:t>will</w:t>
      </w:r>
      <w:r>
        <w:rPr>
          <w:i/>
          <w:iCs/>
        </w:rPr>
        <w:t xml:space="preserve"> not be accessible to unauthorized users.”  </w:t>
      </w:r>
      <w:r>
        <w:t>Note: the term “unauthorized users” should be defined in Section 1.3.1 of the SRS)</w:t>
      </w:r>
      <w:r>
        <w:rPr>
          <w:i/>
          <w:iCs/>
        </w:rPr>
        <w:t>.</w:t>
      </w:r>
    </w:p>
    <w:p w14:paraId="03CE8D7D" w14:textId="77777777" w:rsidR="00EA4973" w:rsidRDefault="00EA4973">
      <w:pPr>
        <w:pStyle w:val="Paragraph"/>
      </w:pPr>
      <w:r>
        <w:t>These constraints are more general and may be elaborated other places in the SRS.  &gt;&gt;</w:t>
      </w:r>
    </w:p>
    <w:p w14:paraId="0BBD861D" w14:textId="3DC5FE7C" w:rsidR="0575052C" w:rsidRDefault="1491E7A2" w:rsidP="0575052C">
      <w:pPr>
        <w:pStyle w:val="Paragraph"/>
      </w:pPr>
      <w:r w:rsidRPr="1491E7A2">
        <w:rPr>
          <w:highlight w:val="cyan"/>
        </w:rPr>
        <w:t>Constraints of the development team include time, knowledge, …</w:t>
      </w:r>
    </w:p>
    <w:p w14:paraId="58505858" w14:textId="410A3707" w:rsidR="0575052C" w:rsidRDefault="1491E7A2" w:rsidP="0575052C">
      <w:pPr>
        <w:pStyle w:val="Paragraph"/>
        <w:ind w:firstLine="720"/>
        <w:rPr>
          <w:highlight w:val="cyan"/>
        </w:rPr>
      </w:pPr>
      <w:r w:rsidRPr="1491E7A2">
        <w:rPr>
          <w:highlight w:val="cyan"/>
        </w:rPr>
        <w:t>Time: The development team is constrained to only about two semesters of the school year. This team is also restricted by other factors that can affect how the development team works together, such as outside work, other course work that requires a large amount of time and family/medical related issues that may cause a member to be gone for a portion of the project duration.</w:t>
      </w:r>
    </w:p>
    <w:p w14:paraId="23DF5FEF" w14:textId="4E3C04BE" w:rsidR="0575052C" w:rsidRDefault="1491E7A2" w:rsidP="0575052C">
      <w:pPr>
        <w:pStyle w:val="Paragraph"/>
        <w:ind w:firstLine="720"/>
        <w:rPr>
          <w:highlight w:val="cyan"/>
        </w:rPr>
      </w:pPr>
      <w:r w:rsidRPr="1491E7A2">
        <w:rPr>
          <w:highlight w:val="cyan"/>
        </w:rPr>
        <w:lastRenderedPageBreak/>
        <w:t>Knowledge: The development team is comprised of senior undergraduates with various experience in different subjects. The project requires a heavy amount of knowledge of Networking based systems.</w:t>
      </w:r>
    </w:p>
    <w:p w14:paraId="585650DE" w14:textId="23E4F0F6" w:rsidR="0575052C" w:rsidRDefault="1491E7A2" w:rsidP="0575052C">
      <w:pPr>
        <w:pStyle w:val="Paragraph"/>
        <w:rPr>
          <w:highlight w:val="cyan"/>
        </w:rPr>
      </w:pPr>
      <w:r w:rsidRPr="1491E7A2">
        <w:rPr>
          <w:highlight w:val="cyan"/>
        </w:rPr>
        <w:t>Hardware limitations:</w:t>
      </w:r>
    </w:p>
    <w:p w14:paraId="28CE0260" w14:textId="2FEE61DB" w:rsidR="0575052C" w:rsidRDefault="0575052C" w:rsidP="0575052C">
      <w:pPr>
        <w:pStyle w:val="Paragraph"/>
        <w:ind w:firstLine="720"/>
        <w:rPr>
          <w:highlight w:val="cyan"/>
        </w:rPr>
      </w:pPr>
    </w:p>
    <w:p w14:paraId="20EC7CB1" w14:textId="77777777" w:rsidR="00EA4973" w:rsidRDefault="00EA4973">
      <w:pPr>
        <w:pStyle w:val="Heading2"/>
      </w:pPr>
      <w:bookmarkStart w:id="80" w:name="_Toc425134242"/>
      <w:bookmarkStart w:id="81" w:name="_Toc461626780"/>
      <w:bookmarkStart w:id="82" w:name="_Toc464031950"/>
      <w:bookmarkStart w:id="83" w:name="_Toc464822062"/>
      <w:bookmarkStart w:id="84" w:name="_Toc529387858"/>
      <w:r>
        <w:t>Assumptions and Dependencies</w:t>
      </w:r>
      <w:bookmarkEnd w:id="80"/>
      <w:bookmarkEnd w:id="81"/>
      <w:bookmarkEnd w:id="82"/>
      <w:bookmarkEnd w:id="83"/>
      <w:bookmarkEnd w:id="84"/>
    </w:p>
    <w:p w14:paraId="4BB826D1" w14:textId="77777777" w:rsidR="00EA4973" w:rsidRDefault="00EA4973">
      <w:pPr>
        <w:pStyle w:val="Paragraph"/>
      </w:pPr>
      <w:r>
        <w:t>&lt;&lt; This subsection should list each of the factors that affect the requirements stated in the SRS.  These factors are not design constraints on the software.  They are assumptions and dependencies that if changed, will affect the requirements of the SRS.  For example, an assumption might be that a specific operating system will be available on the hardware designated for the software product.  If, in fact, the operating system is not available, the SRS will then have to change accordingly.  &gt;&gt;</w:t>
      </w:r>
    </w:p>
    <w:p w14:paraId="0562CB0E" w14:textId="77777777" w:rsidR="005F78D8" w:rsidRDefault="005F78D8" w:rsidP="001A3F0E">
      <w:pPr>
        <w:pStyle w:val="Paragraph"/>
      </w:pPr>
    </w:p>
    <w:p w14:paraId="645DB767" w14:textId="77777777" w:rsidR="001A3F0E" w:rsidRDefault="001A3F0E" w:rsidP="001A3F0E">
      <w:pPr>
        <w:pStyle w:val="Paragraph"/>
      </w:pPr>
      <w:r>
        <w:t>Examples:</w:t>
      </w:r>
    </w:p>
    <w:p w14:paraId="7747BC82" w14:textId="77777777" w:rsidR="001A3F0E" w:rsidRDefault="001A3F0E" w:rsidP="001A3F0E">
      <w:pPr>
        <w:pStyle w:val="Paragraph"/>
      </w:pPr>
      <w:r>
        <w:t>The development team has made the following assumptions [AC3]:</w:t>
      </w:r>
    </w:p>
    <w:p w14:paraId="7BF8F42A" w14:textId="77777777" w:rsidR="001A3F0E" w:rsidRDefault="001A3F0E" w:rsidP="001A3F0E">
      <w:pPr>
        <w:pStyle w:val="Paragraph"/>
        <w:numPr>
          <w:ilvl w:val="0"/>
          <w:numId w:val="21"/>
        </w:numPr>
      </w:pPr>
      <w:r>
        <w:t xml:space="preserve">The source code </w:t>
      </w:r>
      <w:r w:rsidR="008B6460">
        <w:t>will</w:t>
      </w:r>
      <w:r>
        <w:t xml:space="preserve"> be provided to ARL/SLAD.</w:t>
      </w:r>
    </w:p>
    <w:p w14:paraId="27395155" w14:textId="77777777" w:rsidR="001A3F0E" w:rsidRDefault="001A3F0E" w:rsidP="001A3F0E">
      <w:pPr>
        <w:pStyle w:val="Paragraph"/>
        <w:numPr>
          <w:ilvl w:val="0"/>
          <w:numId w:val="21"/>
        </w:numPr>
      </w:pPr>
      <w:r>
        <w:t xml:space="preserve">ARL/SLAD </w:t>
      </w:r>
      <w:r w:rsidR="008B6460">
        <w:t>will</w:t>
      </w:r>
      <w:r>
        <w:t xml:space="preserve"> provide the correct MATLAB signatures for the following:</w:t>
      </w:r>
    </w:p>
    <w:p w14:paraId="657F6B75" w14:textId="77777777" w:rsidR="001A3F0E" w:rsidRDefault="001A3F0E" w:rsidP="001A3F0E">
      <w:pPr>
        <w:pStyle w:val="Paragraph"/>
        <w:numPr>
          <w:ilvl w:val="1"/>
          <w:numId w:val="21"/>
        </w:numPr>
      </w:pPr>
      <w:r>
        <w:rPr>
          <w:i/>
        </w:rPr>
        <w:t>aimpoint and detection</w:t>
      </w:r>
      <w:r>
        <w:t xml:space="preserve"> module, </w:t>
      </w:r>
    </w:p>
    <w:p w14:paraId="53A8EA40" w14:textId="77777777" w:rsidR="001A3F0E" w:rsidRDefault="001A3F0E" w:rsidP="001A3F0E">
      <w:pPr>
        <w:pStyle w:val="Paragraph"/>
        <w:numPr>
          <w:ilvl w:val="1"/>
          <w:numId w:val="21"/>
        </w:numPr>
      </w:pPr>
      <w:r>
        <w:rPr>
          <w:i/>
        </w:rPr>
        <w:t>obscurants</w:t>
      </w:r>
      <w:r>
        <w:t xml:space="preserve"> module, and </w:t>
      </w:r>
    </w:p>
    <w:p w14:paraId="6F906DA9" w14:textId="77777777" w:rsidR="001A3F0E" w:rsidRDefault="001A3F0E" w:rsidP="001A3F0E">
      <w:pPr>
        <w:pStyle w:val="Paragraph"/>
        <w:numPr>
          <w:ilvl w:val="1"/>
          <w:numId w:val="21"/>
        </w:numPr>
      </w:pPr>
      <w:r>
        <w:rPr>
          <w:i/>
        </w:rPr>
        <w:t>change resolution</w:t>
      </w:r>
      <w:r>
        <w:t xml:space="preserve"> module.  </w:t>
      </w:r>
    </w:p>
    <w:p w14:paraId="4C001B83" w14:textId="77777777" w:rsidR="001A3F0E" w:rsidRDefault="001A3F0E" w:rsidP="001A3F0E">
      <w:pPr>
        <w:pStyle w:val="Paragraph"/>
        <w:numPr>
          <w:ilvl w:val="0"/>
          <w:numId w:val="21"/>
        </w:numPr>
      </w:pPr>
      <w:r>
        <w:t xml:space="preserve">ARL/SLAD </w:t>
      </w:r>
      <w:r w:rsidR="008B6460">
        <w:t>will</w:t>
      </w:r>
      <w:r>
        <w:t xml:space="preserve"> provide unclassified mockups of the modules listed above for the purpose of testing and integration.   &gt;&gt;</w:t>
      </w:r>
    </w:p>
    <w:p w14:paraId="500C2D07" w14:textId="77777777" w:rsidR="00EA4973" w:rsidRDefault="00EA4973" w:rsidP="005F78D8">
      <w:pPr>
        <w:pStyle w:val="Heading1"/>
        <w:pageBreakBefore w:val="0"/>
      </w:pPr>
      <w:bookmarkStart w:id="85" w:name="_Toc425134243"/>
      <w:bookmarkStart w:id="86" w:name="_Toc461626781"/>
      <w:bookmarkStart w:id="87" w:name="_Toc464031951"/>
      <w:bookmarkStart w:id="88" w:name="_Toc464822063"/>
      <w:bookmarkStart w:id="89" w:name="_Toc529387859"/>
      <w:r>
        <w:t>Specific Requirements</w:t>
      </w:r>
      <w:bookmarkEnd w:id="85"/>
      <w:bookmarkEnd w:id="86"/>
      <w:bookmarkEnd w:id="87"/>
      <w:bookmarkEnd w:id="88"/>
      <w:bookmarkEnd w:id="89"/>
    </w:p>
    <w:p w14:paraId="22DC2274" w14:textId="77777777" w:rsidR="00EA4973" w:rsidRDefault="00EA4973">
      <w:pPr>
        <w:pStyle w:val="Paragraph"/>
      </w:pPr>
      <w:r>
        <w:t>&lt;&lt; Provides detail that is sufficient to allow the design of a system that will satisfy the requirements. &gt;&gt;</w:t>
      </w:r>
    </w:p>
    <w:p w14:paraId="24E66EB1" w14:textId="77777777" w:rsidR="00EA4973" w:rsidRDefault="00EA4973">
      <w:pPr>
        <w:pStyle w:val="Heading2"/>
      </w:pPr>
      <w:bookmarkStart w:id="90" w:name="_Toc425134245"/>
      <w:bookmarkStart w:id="91" w:name="_Toc461626782"/>
      <w:bookmarkStart w:id="92" w:name="_Toc464031952"/>
      <w:bookmarkStart w:id="93" w:name="_Toc464822064"/>
      <w:bookmarkStart w:id="94" w:name="_Toc529387860"/>
      <w:r>
        <w:t>External Interface Requirements</w:t>
      </w:r>
      <w:bookmarkEnd w:id="90"/>
      <w:bookmarkEnd w:id="91"/>
      <w:bookmarkEnd w:id="92"/>
      <w:bookmarkEnd w:id="93"/>
      <w:bookmarkEnd w:id="94"/>
    </w:p>
    <w:p w14:paraId="45D5D832" w14:textId="77777777" w:rsidR="00EA4973" w:rsidRDefault="00EA4973">
      <w:pPr>
        <w:pStyle w:val="Paragraph"/>
      </w:pPr>
      <w:r>
        <w:t>&lt;&lt; This section contains the specification of requirements for interfaces among different components and their external capabilities, including all its users, both human and other systems.  The characteristics of interfaces to systems under development, or future systems, should also be included.  Any inter-dependencies or constraints associated with interfaces should also be identified (e.g., communication protocols, special devices, standards, fixed formats).  Each interface may represent a bi-directional flow of orientation.  Use a graphic representation of the interfaces when appropriate for the sake of clarity. &gt;&gt;</w:t>
      </w:r>
    </w:p>
    <w:p w14:paraId="57CF9DD2" w14:textId="77777777" w:rsidR="00EA4973" w:rsidRDefault="00EA4973">
      <w:pPr>
        <w:pStyle w:val="Heading3"/>
      </w:pPr>
      <w:bookmarkStart w:id="95" w:name="_Toc461626783"/>
      <w:bookmarkStart w:id="96" w:name="_Toc464031953"/>
      <w:bookmarkStart w:id="97" w:name="_Toc464822065"/>
      <w:bookmarkStart w:id="98" w:name="_Toc529387861"/>
      <w:r>
        <w:t>User Interfaces</w:t>
      </w:r>
      <w:bookmarkEnd w:id="95"/>
      <w:bookmarkEnd w:id="96"/>
      <w:bookmarkEnd w:id="97"/>
      <w:bookmarkEnd w:id="98"/>
    </w:p>
    <w:p w14:paraId="6BA75C91" w14:textId="77777777" w:rsidR="00EA4973" w:rsidRDefault="00EA4973">
      <w:pPr>
        <w:pStyle w:val="Paragraph"/>
      </w:pPr>
      <w:r>
        <w:t>&lt;&lt; Characteristics of each interface between the software product and its users.  This should specify the following:</w:t>
      </w:r>
    </w:p>
    <w:p w14:paraId="2B4227A3" w14:textId="77777777" w:rsidR="00EA4973" w:rsidRDefault="00EA4973">
      <w:pPr>
        <w:pStyle w:val="ListAlpa"/>
        <w:numPr>
          <w:ilvl w:val="0"/>
          <w:numId w:val="14"/>
        </w:numPr>
      </w:pPr>
      <w:r>
        <w:t xml:space="preserve">The </w:t>
      </w:r>
      <w:r>
        <w:rPr>
          <w:i/>
          <w:iCs/>
        </w:rPr>
        <w:t xml:space="preserve">logical characteristics of each interface between the software product and its users.  </w:t>
      </w:r>
      <w:r>
        <w:t>This includes those configuration characteristics (e.g. required screen formats, page or window layouts, content of any reports or menus, or availability of programmable function keys) necessary to accomplish the software requirements.</w:t>
      </w:r>
    </w:p>
    <w:p w14:paraId="54EF9D4F" w14:textId="77777777" w:rsidR="00EA4973" w:rsidRDefault="00EA4973">
      <w:pPr>
        <w:pStyle w:val="ListAlpa"/>
        <w:numPr>
          <w:ilvl w:val="0"/>
          <w:numId w:val="14"/>
        </w:numPr>
      </w:pPr>
      <w:r>
        <w:rPr>
          <w:i/>
          <w:iCs/>
        </w:rPr>
        <w:t xml:space="preserve">All the aspects of optimizing the interface with the person who must use the system.  </w:t>
      </w:r>
      <w:r>
        <w:t xml:space="preserve">This may simply comprise a list of do’s and don’t on how the system will appear to the user.  One example may be a requirement for the option of long or short error messages.  Like all others, these requirements should be verifiable, for example, “A clerk typist grade 4 shall be able to do function </w:t>
      </w:r>
      <w:r>
        <w:rPr>
          <w:i/>
          <w:iCs/>
        </w:rPr>
        <w:t>X</w:t>
      </w:r>
      <w:r>
        <w:t xml:space="preserve"> in </w:t>
      </w:r>
      <w:r>
        <w:rPr>
          <w:i/>
          <w:iCs/>
        </w:rPr>
        <w:t>z</w:t>
      </w:r>
      <w:r>
        <w:t xml:space="preserve"> minutes after the introductory training session” rather than “A typist shall be able to do function </w:t>
      </w:r>
      <w:r>
        <w:rPr>
          <w:i/>
          <w:iCs/>
        </w:rPr>
        <w:t>X</w:t>
      </w:r>
      <w:r>
        <w:t>.” &gt;&gt;</w:t>
      </w:r>
    </w:p>
    <w:p w14:paraId="34CE0A41" w14:textId="77777777" w:rsidR="001A3F0E" w:rsidRDefault="001A3F0E" w:rsidP="001A3F0E">
      <w:pPr>
        <w:pStyle w:val="ListAlpa"/>
        <w:numPr>
          <w:ilvl w:val="0"/>
          <w:numId w:val="0"/>
        </w:numPr>
        <w:ind w:left="720" w:hanging="360"/>
        <w:rPr>
          <w:i/>
          <w:iCs/>
        </w:rPr>
      </w:pPr>
    </w:p>
    <w:p w14:paraId="349DEAEE" w14:textId="77777777" w:rsidR="001A3F0E" w:rsidRDefault="001A3F0E" w:rsidP="001A3F0E">
      <w:pPr>
        <w:pStyle w:val="ListAlpa"/>
        <w:numPr>
          <w:ilvl w:val="0"/>
          <w:numId w:val="0"/>
        </w:numPr>
        <w:ind w:left="720" w:hanging="360"/>
      </w:pPr>
      <w:r>
        <w:t>Example:</w:t>
      </w:r>
    </w:p>
    <w:p w14:paraId="574CEEA3" w14:textId="77777777" w:rsidR="001A3F0E" w:rsidRDefault="001A3F0E" w:rsidP="001A3F0E">
      <w:pPr>
        <w:pStyle w:val="Paragraph"/>
      </w:pPr>
      <w:bookmarkStart w:id="99" w:name="REQQ0SJGS"/>
      <w:r>
        <w:rPr>
          <w:vanish/>
        </w:rPr>
        <w:lastRenderedPageBreak/>
        <w:t xml:space="preserve">SRS3 </w:t>
      </w:r>
      <w:r>
        <w:t>The system shall gray-out and disable any visible GUI elements that are not applicable to the context of the functionality being performed. See Appendix F for settings. </w:t>
      </w:r>
      <w:bookmarkEnd w:id="99"/>
    </w:p>
    <w:p w14:paraId="3009FF06" w14:textId="77777777" w:rsidR="001A3F0E" w:rsidRDefault="001A3F0E" w:rsidP="001A3F0E">
      <w:pPr>
        <w:pStyle w:val="Paragraph"/>
      </w:pPr>
      <w:bookmarkStart w:id="100" w:name="REQQ0SJIS"/>
      <w:r>
        <w:rPr>
          <w:vanish/>
        </w:rPr>
        <w:t xml:space="preserve">SRS5 </w:t>
      </w:r>
      <w:r>
        <w:t>Hover text shall be displayed in sentence case. </w:t>
      </w:r>
      <w:bookmarkEnd w:id="100"/>
      <w:r>
        <w:t xml:space="preserve"> &gt;&gt;</w:t>
      </w:r>
    </w:p>
    <w:p w14:paraId="13852DAA" w14:textId="77777777" w:rsidR="00EA4973" w:rsidRDefault="00EA4973">
      <w:pPr>
        <w:pStyle w:val="Heading3"/>
      </w:pPr>
      <w:bookmarkStart w:id="101" w:name="_Toc461626784"/>
      <w:bookmarkStart w:id="102" w:name="_Toc464031954"/>
      <w:bookmarkStart w:id="103" w:name="_Toc464822066"/>
      <w:bookmarkStart w:id="104" w:name="_Toc529387862"/>
      <w:r>
        <w:t>Hardware Interfaces</w:t>
      </w:r>
      <w:bookmarkEnd w:id="101"/>
      <w:bookmarkEnd w:id="102"/>
      <w:bookmarkEnd w:id="103"/>
      <w:bookmarkEnd w:id="104"/>
      <w:r>
        <w:t xml:space="preserve"> </w:t>
      </w:r>
    </w:p>
    <w:p w14:paraId="0B10D075" w14:textId="77777777" w:rsidR="00EA4973" w:rsidRDefault="00EA4973">
      <w:pPr>
        <w:pStyle w:val="Paragraph"/>
      </w:pPr>
      <w:r>
        <w:t>&lt;&lt; Characteristics of each interface between the software product and the hardware components of the system, e.g., configuration characteristics (ports, instruction sets, devices to be supported). &gt;&gt;</w:t>
      </w:r>
    </w:p>
    <w:p w14:paraId="2EE7B1F1" w14:textId="77777777" w:rsidR="00EA4973" w:rsidRDefault="00EA4973">
      <w:pPr>
        <w:pStyle w:val="Heading3"/>
      </w:pPr>
      <w:bookmarkStart w:id="105" w:name="_Toc461626785"/>
      <w:bookmarkStart w:id="106" w:name="_Toc464031955"/>
      <w:bookmarkStart w:id="107" w:name="_Toc464822067"/>
      <w:bookmarkStart w:id="108" w:name="_Toc529387863"/>
      <w:r>
        <w:t>Software Interfaces</w:t>
      </w:r>
      <w:bookmarkEnd w:id="105"/>
      <w:bookmarkEnd w:id="106"/>
      <w:bookmarkEnd w:id="107"/>
      <w:bookmarkEnd w:id="108"/>
    </w:p>
    <w:p w14:paraId="2CDB70FA" w14:textId="77777777" w:rsidR="00EA4973" w:rsidRDefault="00EA4973">
      <w:pPr>
        <w:pStyle w:val="Paragraph"/>
      </w:pPr>
      <w:r>
        <w:t>&lt;&lt; This should specify the use of other required software products (for example, a data management system, an operating system, or a mathematical package), and interfaces with other application systems (for example, the linkage between an accounts receivable system and a general ledger system).  For each required software product, the following should be provided:</w:t>
      </w:r>
    </w:p>
    <w:p w14:paraId="7E568DD4" w14:textId="77777777" w:rsidR="00EA4973" w:rsidRDefault="00EA4973">
      <w:pPr>
        <w:pStyle w:val="ListAlpa"/>
        <w:numPr>
          <w:ilvl w:val="0"/>
          <w:numId w:val="15"/>
        </w:numPr>
      </w:pPr>
      <w:r>
        <w:t>name,</w:t>
      </w:r>
    </w:p>
    <w:p w14:paraId="1710B74F" w14:textId="77777777" w:rsidR="00EA4973" w:rsidRDefault="00EA4973">
      <w:pPr>
        <w:pStyle w:val="ListAlpa"/>
        <w:numPr>
          <w:ilvl w:val="0"/>
          <w:numId w:val="15"/>
        </w:numPr>
      </w:pPr>
      <w:r>
        <w:t>mnemonic,</w:t>
      </w:r>
    </w:p>
    <w:p w14:paraId="422FC804" w14:textId="77777777" w:rsidR="00EA4973" w:rsidRDefault="00EA4973">
      <w:pPr>
        <w:pStyle w:val="ListAlpa"/>
        <w:numPr>
          <w:ilvl w:val="0"/>
          <w:numId w:val="15"/>
        </w:numPr>
      </w:pPr>
      <w:r>
        <w:t>specification number,</w:t>
      </w:r>
    </w:p>
    <w:p w14:paraId="77D73BB3" w14:textId="77777777" w:rsidR="00EA4973" w:rsidRDefault="00EA4973">
      <w:pPr>
        <w:pStyle w:val="ListAlpa"/>
        <w:numPr>
          <w:ilvl w:val="0"/>
          <w:numId w:val="15"/>
        </w:numPr>
      </w:pPr>
      <w:r>
        <w:t>version number, and</w:t>
      </w:r>
    </w:p>
    <w:p w14:paraId="188B2FB3" w14:textId="77777777" w:rsidR="00EA4973" w:rsidRDefault="00EA4973">
      <w:pPr>
        <w:pStyle w:val="ListAlpa"/>
        <w:numPr>
          <w:ilvl w:val="0"/>
          <w:numId w:val="15"/>
        </w:numPr>
      </w:pPr>
      <w:r>
        <w:t>source.  &gt;&gt;</w:t>
      </w:r>
    </w:p>
    <w:p w14:paraId="1BA3EDE3" w14:textId="77777777" w:rsidR="00EA4973" w:rsidRDefault="00EA4973">
      <w:pPr>
        <w:pStyle w:val="Heading3"/>
      </w:pPr>
      <w:bookmarkStart w:id="109" w:name="_Toc461626786"/>
      <w:bookmarkStart w:id="110" w:name="_Toc464031956"/>
      <w:bookmarkStart w:id="111" w:name="_Toc464822068"/>
      <w:bookmarkStart w:id="112" w:name="_Toc529387864"/>
      <w:r>
        <w:t>Communications Interfaces</w:t>
      </w:r>
      <w:bookmarkEnd w:id="109"/>
      <w:bookmarkEnd w:id="110"/>
      <w:bookmarkEnd w:id="111"/>
      <w:bookmarkEnd w:id="112"/>
      <w:r>
        <w:t xml:space="preserve"> </w:t>
      </w:r>
    </w:p>
    <w:p w14:paraId="0AA18090" w14:textId="77777777" w:rsidR="00EA4973" w:rsidRDefault="00EA4973">
      <w:pPr>
        <w:pStyle w:val="Paragraph"/>
      </w:pPr>
      <w:r>
        <w:t>&lt;&lt; This should specify the various interfaces to communications such as local network protocols, etc. &gt;&gt;</w:t>
      </w:r>
    </w:p>
    <w:p w14:paraId="4BB1D866" w14:textId="77777777" w:rsidR="00EA4973" w:rsidRDefault="00EA4973">
      <w:pPr>
        <w:pStyle w:val="Heading2"/>
      </w:pPr>
      <w:bookmarkStart w:id="113" w:name="_Toc461626787"/>
      <w:bookmarkStart w:id="114" w:name="_Toc464031957"/>
      <w:bookmarkStart w:id="115" w:name="_Toc464822069"/>
      <w:bookmarkStart w:id="116" w:name="_Toc529387865"/>
      <w:r>
        <w:t>Behavioral Requirements</w:t>
      </w:r>
      <w:bookmarkEnd w:id="113"/>
      <w:bookmarkEnd w:id="114"/>
      <w:bookmarkEnd w:id="115"/>
      <w:bookmarkEnd w:id="116"/>
    </w:p>
    <w:p w14:paraId="2A9BC3CB" w14:textId="758EF739" w:rsidR="0049134A" w:rsidRDefault="00EA4973" w:rsidP="002244EF">
      <w:pPr>
        <w:pStyle w:val="Heading3"/>
      </w:pPr>
      <w:bookmarkStart w:id="117" w:name="_Toc461626788"/>
      <w:bookmarkStart w:id="118" w:name="_Toc464031958"/>
      <w:bookmarkStart w:id="119" w:name="_Toc464822070"/>
      <w:bookmarkStart w:id="120" w:name="_Toc529387866"/>
      <w:r>
        <w:t>Same Class of User</w:t>
      </w:r>
      <w:bookmarkEnd w:id="117"/>
      <w:bookmarkEnd w:id="118"/>
      <w:bookmarkEnd w:id="119"/>
      <w:bookmarkEnd w:id="120"/>
    </w:p>
    <w:p w14:paraId="0FF350C0" w14:textId="29F5A428" w:rsidR="00552008" w:rsidRPr="004071A2" w:rsidRDefault="00552008" w:rsidP="00552008">
      <w:pPr>
        <w:pStyle w:val="Bullet"/>
        <w:numPr>
          <w:ilvl w:val="0"/>
          <w:numId w:val="0"/>
        </w:numPr>
        <w:jc w:val="both"/>
        <w:rPr>
          <w:highlight w:val="yellow"/>
        </w:rPr>
      </w:pPr>
      <w:r w:rsidRPr="004071A2">
        <w:rPr>
          <w:highlight w:val="yellow"/>
        </w:rPr>
        <w:t xml:space="preserve">The system shall have one, universal level of access </w:t>
      </w:r>
      <w:r w:rsidR="00231FE7" w:rsidRPr="004071A2">
        <w:rPr>
          <w:highlight w:val="yellow"/>
        </w:rPr>
        <w:t>privileges</w:t>
      </w:r>
      <w:r w:rsidRPr="004071A2">
        <w:rPr>
          <w:highlight w:val="yellow"/>
        </w:rPr>
        <w:t xml:space="preserve">. </w:t>
      </w:r>
    </w:p>
    <w:p w14:paraId="434E9993" w14:textId="3F642BEE" w:rsidR="00231FE7" w:rsidRPr="004071A2" w:rsidRDefault="006479B3" w:rsidP="00552008">
      <w:pPr>
        <w:pStyle w:val="Bullet"/>
        <w:numPr>
          <w:ilvl w:val="0"/>
          <w:numId w:val="0"/>
        </w:numPr>
        <w:jc w:val="both"/>
        <w:rPr>
          <w:highlight w:val="yellow"/>
        </w:rPr>
      </w:pPr>
      <w:r w:rsidRPr="004071A2">
        <w:rPr>
          <w:highlight w:val="yellow"/>
        </w:rPr>
        <w:t>Analyst</w:t>
      </w:r>
      <w:r w:rsidR="00231FE7" w:rsidRPr="004071A2">
        <w:rPr>
          <w:highlight w:val="yellow"/>
        </w:rPr>
        <w:t xml:space="preserve"> access privilege </w:t>
      </w:r>
      <w:r w:rsidR="008902DE" w:rsidRPr="004071A2">
        <w:rPr>
          <w:highlight w:val="yellow"/>
        </w:rPr>
        <w:t xml:space="preserve">level shall be </w:t>
      </w:r>
      <w:r w:rsidR="004775BB" w:rsidRPr="004071A2">
        <w:rPr>
          <w:highlight w:val="yellow"/>
        </w:rPr>
        <w:t xml:space="preserve">unrestricted and </w:t>
      </w:r>
      <w:r w:rsidRPr="004071A2">
        <w:rPr>
          <w:highlight w:val="yellow"/>
        </w:rPr>
        <w:t>should provide access to all functionalities within the system.</w:t>
      </w:r>
    </w:p>
    <w:p w14:paraId="00F61298" w14:textId="7B8D426C" w:rsidR="006479B3" w:rsidRPr="004071A2" w:rsidRDefault="006479B3" w:rsidP="00552008">
      <w:pPr>
        <w:pStyle w:val="Bullet"/>
        <w:numPr>
          <w:ilvl w:val="0"/>
          <w:numId w:val="0"/>
        </w:numPr>
        <w:jc w:val="both"/>
        <w:rPr>
          <w:highlight w:val="yellow"/>
        </w:rPr>
      </w:pPr>
    </w:p>
    <w:p w14:paraId="53C49A77" w14:textId="689E2EF6" w:rsidR="006479B3" w:rsidRPr="004071A2" w:rsidRDefault="006479B3" w:rsidP="006479B3">
      <w:pPr>
        <w:pStyle w:val="Caption"/>
        <w:keepNext/>
        <w:jc w:val="center"/>
        <w:rPr>
          <w:highlight w:val="yellow"/>
        </w:rPr>
      </w:pPr>
      <w:r w:rsidRPr="004071A2">
        <w:rPr>
          <w:highlight w:val="yellow"/>
        </w:rPr>
        <w:t xml:space="preserve">Table </w:t>
      </w:r>
      <w:r w:rsidRPr="004071A2">
        <w:rPr>
          <w:noProof/>
          <w:highlight w:val="yellow"/>
        </w:rPr>
        <w:fldChar w:fldCharType="begin"/>
      </w:r>
      <w:r w:rsidRPr="004071A2">
        <w:rPr>
          <w:noProof/>
          <w:highlight w:val="yellow"/>
        </w:rPr>
        <w:instrText xml:space="preserve"> SEQ Table \* ARABIC </w:instrText>
      </w:r>
      <w:r w:rsidRPr="004071A2">
        <w:rPr>
          <w:noProof/>
          <w:highlight w:val="yellow"/>
        </w:rPr>
        <w:fldChar w:fldCharType="separate"/>
      </w:r>
      <w:r w:rsidRPr="004071A2">
        <w:rPr>
          <w:noProof/>
          <w:highlight w:val="yellow"/>
        </w:rPr>
        <w:t>1</w:t>
      </w:r>
      <w:r w:rsidRPr="004071A2">
        <w:rPr>
          <w:noProof/>
          <w:highlight w:val="yellow"/>
        </w:rPr>
        <w:fldChar w:fldCharType="end"/>
      </w:r>
      <w:r w:rsidRPr="004071A2">
        <w:rPr>
          <w:highlight w:val="yellow"/>
        </w:rPr>
        <w:t xml:space="preserve">: Access </w:t>
      </w:r>
      <w:r w:rsidR="007A073F" w:rsidRPr="004071A2">
        <w:rPr>
          <w:highlight w:val="yellow"/>
        </w:rPr>
        <w:t>Privileges</w:t>
      </w:r>
    </w:p>
    <w:tbl>
      <w:tblPr>
        <w:tblW w:w="86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58"/>
        <w:gridCol w:w="1052"/>
        <w:gridCol w:w="1080"/>
        <w:gridCol w:w="990"/>
        <w:gridCol w:w="990"/>
        <w:gridCol w:w="990"/>
        <w:gridCol w:w="900"/>
        <w:gridCol w:w="1080"/>
      </w:tblGrid>
      <w:tr w:rsidR="00B83649" w:rsidRPr="004071A2" w14:paraId="18DC0CD3" w14:textId="4054DA75" w:rsidTr="00B83649">
        <w:trPr>
          <w:trHeight w:val="300"/>
        </w:trPr>
        <w:tc>
          <w:tcPr>
            <w:tcW w:w="1558" w:type="dxa"/>
          </w:tcPr>
          <w:p w14:paraId="3866A75D" w14:textId="077B7059" w:rsidR="00B83649" w:rsidRPr="004071A2" w:rsidRDefault="00B83649" w:rsidP="00385AF0">
            <w:pPr>
              <w:pStyle w:val="Paragraph"/>
              <w:rPr>
                <w:b/>
                <w:highlight w:val="yellow"/>
              </w:rPr>
            </w:pPr>
            <w:r w:rsidRPr="004071A2">
              <w:rPr>
                <w:b/>
                <w:highlight w:val="yellow"/>
              </w:rPr>
              <w:t xml:space="preserve">Access Hierarchy </w:t>
            </w:r>
          </w:p>
        </w:tc>
        <w:tc>
          <w:tcPr>
            <w:tcW w:w="1052" w:type="dxa"/>
          </w:tcPr>
          <w:p w14:paraId="2D71BB3C" w14:textId="682B558C" w:rsidR="00B83649" w:rsidRPr="004071A2" w:rsidRDefault="00B83649" w:rsidP="00385AF0">
            <w:pPr>
              <w:pStyle w:val="Paragraph"/>
              <w:rPr>
                <w:b/>
                <w:highlight w:val="yellow"/>
              </w:rPr>
            </w:pPr>
            <w:r w:rsidRPr="004071A2">
              <w:rPr>
                <w:b/>
                <w:highlight w:val="yellow"/>
              </w:rPr>
              <w:t>Set proxy settings</w:t>
            </w:r>
          </w:p>
        </w:tc>
        <w:tc>
          <w:tcPr>
            <w:tcW w:w="1080" w:type="dxa"/>
          </w:tcPr>
          <w:p w14:paraId="5F9306EC" w14:textId="123F3E87" w:rsidR="00B83649" w:rsidRPr="004071A2" w:rsidRDefault="00B83649" w:rsidP="00385AF0">
            <w:pPr>
              <w:pStyle w:val="Paragraph"/>
              <w:rPr>
                <w:b/>
                <w:highlight w:val="yellow"/>
              </w:rPr>
            </w:pPr>
            <w:r w:rsidRPr="004071A2">
              <w:rPr>
                <w:b/>
                <w:highlight w:val="yellow"/>
              </w:rPr>
              <w:t xml:space="preserve">Impleme-ntation of fuzzing </w:t>
            </w:r>
          </w:p>
        </w:tc>
        <w:tc>
          <w:tcPr>
            <w:tcW w:w="990" w:type="dxa"/>
          </w:tcPr>
          <w:p w14:paraId="494D9D33" w14:textId="0192A82D" w:rsidR="00B83649" w:rsidRPr="004071A2" w:rsidRDefault="00B83649" w:rsidP="00385AF0">
            <w:pPr>
              <w:pStyle w:val="Paragraph"/>
              <w:rPr>
                <w:b/>
                <w:highlight w:val="yellow"/>
              </w:rPr>
            </w:pPr>
            <w:r w:rsidRPr="004071A2">
              <w:rPr>
                <w:b/>
                <w:highlight w:val="yellow"/>
              </w:rPr>
              <w:t>Modific-ation of packets</w:t>
            </w:r>
          </w:p>
        </w:tc>
        <w:tc>
          <w:tcPr>
            <w:tcW w:w="990" w:type="dxa"/>
          </w:tcPr>
          <w:p w14:paraId="7FEE5493" w14:textId="2EE0A267" w:rsidR="00B83649" w:rsidRPr="004071A2" w:rsidRDefault="00B83649" w:rsidP="00385AF0">
            <w:pPr>
              <w:pStyle w:val="Paragraph"/>
              <w:rPr>
                <w:b/>
                <w:highlight w:val="yellow"/>
              </w:rPr>
            </w:pPr>
            <w:r w:rsidRPr="004071A2">
              <w:rPr>
                <w:b/>
                <w:highlight w:val="yellow"/>
              </w:rPr>
              <w:t>Interception and filtering</w:t>
            </w:r>
          </w:p>
        </w:tc>
        <w:tc>
          <w:tcPr>
            <w:tcW w:w="990" w:type="dxa"/>
          </w:tcPr>
          <w:p w14:paraId="383982DA" w14:textId="47EAB68B" w:rsidR="00B83649" w:rsidRPr="004071A2" w:rsidRDefault="00B83649" w:rsidP="00385AF0">
            <w:pPr>
              <w:pStyle w:val="Paragraph"/>
              <w:rPr>
                <w:b/>
                <w:highlight w:val="yellow"/>
              </w:rPr>
            </w:pPr>
            <w:r w:rsidRPr="004071A2">
              <w:rPr>
                <w:b/>
                <w:highlight w:val="yellow"/>
              </w:rPr>
              <w:t>Hook Impleme-ntation</w:t>
            </w:r>
          </w:p>
        </w:tc>
        <w:tc>
          <w:tcPr>
            <w:tcW w:w="900" w:type="dxa"/>
          </w:tcPr>
          <w:p w14:paraId="297E197C" w14:textId="7C0B883D" w:rsidR="00B83649" w:rsidRPr="004071A2" w:rsidRDefault="00B83649" w:rsidP="00385AF0">
            <w:pPr>
              <w:pStyle w:val="Paragraph"/>
              <w:rPr>
                <w:b/>
                <w:highlight w:val="yellow"/>
              </w:rPr>
            </w:pPr>
            <w:r w:rsidRPr="004071A2">
              <w:rPr>
                <w:b/>
                <w:highlight w:val="yellow"/>
              </w:rPr>
              <w:t>PCAP</w:t>
            </w:r>
          </w:p>
          <w:p w14:paraId="502590C3" w14:textId="409B0EFD" w:rsidR="00B83649" w:rsidRPr="004071A2" w:rsidRDefault="00B83649" w:rsidP="00385AF0">
            <w:pPr>
              <w:pStyle w:val="Paragraph"/>
              <w:rPr>
                <w:b/>
                <w:highlight w:val="yellow"/>
              </w:rPr>
            </w:pPr>
            <w:r w:rsidRPr="004071A2">
              <w:rPr>
                <w:b/>
                <w:highlight w:val="yellow"/>
              </w:rPr>
              <w:t>Functio-nalities</w:t>
            </w:r>
          </w:p>
        </w:tc>
        <w:tc>
          <w:tcPr>
            <w:tcW w:w="1080" w:type="dxa"/>
          </w:tcPr>
          <w:p w14:paraId="124D9E76" w14:textId="0D2AEB6C" w:rsidR="00B83649" w:rsidRPr="004071A2" w:rsidRDefault="00B83649" w:rsidP="00385AF0">
            <w:pPr>
              <w:pStyle w:val="Paragraph"/>
              <w:rPr>
                <w:b/>
                <w:highlight w:val="yellow"/>
              </w:rPr>
            </w:pPr>
            <w:r w:rsidRPr="004071A2">
              <w:rPr>
                <w:b/>
                <w:highlight w:val="yellow"/>
              </w:rPr>
              <w:t>Drop/For-ward Packets</w:t>
            </w:r>
          </w:p>
        </w:tc>
      </w:tr>
      <w:tr w:rsidR="00B83649" w14:paraId="40723ECF" w14:textId="6F5C2CB1" w:rsidTr="00B83649">
        <w:trPr>
          <w:trHeight w:val="524"/>
        </w:trPr>
        <w:tc>
          <w:tcPr>
            <w:tcW w:w="1558" w:type="dxa"/>
          </w:tcPr>
          <w:p w14:paraId="4CE4C1FC" w14:textId="17467D98" w:rsidR="00B83649" w:rsidRPr="004071A2" w:rsidRDefault="00B83649" w:rsidP="00F1677D">
            <w:pPr>
              <w:pStyle w:val="Paragraph"/>
              <w:rPr>
                <w:highlight w:val="yellow"/>
              </w:rPr>
            </w:pPr>
            <w:r w:rsidRPr="004071A2">
              <w:rPr>
                <w:highlight w:val="yellow"/>
              </w:rPr>
              <w:t>Analyst</w:t>
            </w:r>
          </w:p>
        </w:tc>
        <w:tc>
          <w:tcPr>
            <w:tcW w:w="1052" w:type="dxa"/>
          </w:tcPr>
          <w:p w14:paraId="63FC729B" w14:textId="1734C90E" w:rsidR="00B83649" w:rsidRPr="004071A2" w:rsidRDefault="00B83649" w:rsidP="00F1677D">
            <w:pPr>
              <w:pStyle w:val="Paragraph"/>
              <w:jc w:val="center"/>
              <w:rPr>
                <w:highlight w:val="yellow"/>
              </w:rPr>
            </w:pPr>
            <w:r w:rsidRPr="004071A2">
              <w:rPr>
                <w:rFonts w:ascii="Segoe UI Symbol" w:hAnsi="Segoe UI Symbol" w:cs="Segoe UI Symbol"/>
                <w:color w:val="222222"/>
                <w:highlight w:val="yellow"/>
                <w:shd w:val="clear" w:color="auto" w:fill="FFFFFF"/>
              </w:rPr>
              <w:t>✓</w:t>
            </w:r>
          </w:p>
        </w:tc>
        <w:tc>
          <w:tcPr>
            <w:tcW w:w="1080" w:type="dxa"/>
          </w:tcPr>
          <w:p w14:paraId="4913511D" w14:textId="1733DB4B" w:rsidR="00B83649" w:rsidRPr="004071A2" w:rsidRDefault="00B83649" w:rsidP="00F1677D">
            <w:pPr>
              <w:pStyle w:val="Paragraph"/>
              <w:jc w:val="center"/>
              <w:rPr>
                <w:highlight w:val="yellow"/>
              </w:rPr>
            </w:pPr>
            <w:r w:rsidRPr="004071A2">
              <w:rPr>
                <w:rFonts w:ascii="Segoe UI Symbol" w:hAnsi="Segoe UI Symbol" w:cs="Segoe UI Symbol"/>
                <w:color w:val="222222"/>
                <w:highlight w:val="yellow"/>
                <w:shd w:val="clear" w:color="auto" w:fill="FFFFFF"/>
              </w:rPr>
              <w:t>✓</w:t>
            </w:r>
          </w:p>
        </w:tc>
        <w:tc>
          <w:tcPr>
            <w:tcW w:w="990" w:type="dxa"/>
          </w:tcPr>
          <w:p w14:paraId="776F3DCC" w14:textId="44294124" w:rsidR="00B83649" w:rsidRPr="004071A2" w:rsidRDefault="00B83649" w:rsidP="00F1677D">
            <w:pPr>
              <w:pStyle w:val="Paragraph"/>
              <w:jc w:val="center"/>
              <w:rPr>
                <w:highlight w:val="yellow"/>
              </w:rPr>
            </w:pPr>
            <w:r w:rsidRPr="004071A2">
              <w:rPr>
                <w:rFonts w:ascii="Segoe UI Symbol" w:hAnsi="Segoe UI Symbol" w:cs="Segoe UI Symbol"/>
                <w:color w:val="222222"/>
                <w:highlight w:val="yellow"/>
                <w:shd w:val="clear" w:color="auto" w:fill="FFFFFF"/>
              </w:rPr>
              <w:t>✓</w:t>
            </w:r>
          </w:p>
        </w:tc>
        <w:tc>
          <w:tcPr>
            <w:tcW w:w="990" w:type="dxa"/>
          </w:tcPr>
          <w:p w14:paraId="44FFA385" w14:textId="0E8A627E" w:rsidR="00B83649" w:rsidRPr="004071A2" w:rsidRDefault="00B83649" w:rsidP="00F1677D">
            <w:pPr>
              <w:pStyle w:val="Paragraph"/>
              <w:jc w:val="center"/>
              <w:rPr>
                <w:highlight w:val="yellow"/>
              </w:rPr>
            </w:pPr>
            <w:r w:rsidRPr="004071A2">
              <w:rPr>
                <w:rFonts w:ascii="Segoe UI Symbol" w:hAnsi="Segoe UI Symbol" w:cs="Segoe UI Symbol"/>
                <w:color w:val="222222"/>
                <w:highlight w:val="yellow"/>
                <w:shd w:val="clear" w:color="auto" w:fill="FFFFFF"/>
              </w:rPr>
              <w:t>✓</w:t>
            </w:r>
          </w:p>
        </w:tc>
        <w:tc>
          <w:tcPr>
            <w:tcW w:w="990" w:type="dxa"/>
          </w:tcPr>
          <w:p w14:paraId="461F3EC2" w14:textId="12207C5E" w:rsidR="00B83649" w:rsidRPr="004071A2" w:rsidRDefault="00B83649" w:rsidP="00F1677D">
            <w:pPr>
              <w:pStyle w:val="Paragraph"/>
              <w:jc w:val="center"/>
              <w:rPr>
                <w:highlight w:val="yellow"/>
              </w:rPr>
            </w:pPr>
            <w:r w:rsidRPr="004071A2">
              <w:rPr>
                <w:rFonts w:ascii="Segoe UI Symbol" w:hAnsi="Segoe UI Symbol" w:cs="Segoe UI Symbol"/>
                <w:color w:val="222222"/>
                <w:highlight w:val="yellow"/>
                <w:shd w:val="clear" w:color="auto" w:fill="FFFFFF"/>
              </w:rPr>
              <w:t>✓</w:t>
            </w:r>
          </w:p>
        </w:tc>
        <w:tc>
          <w:tcPr>
            <w:tcW w:w="900" w:type="dxa"/>
          </w:tcPr>
          <w:p w14:paraId="6CB24A6A" w14:textId="4D50CA6D" w:rsidR="00B83649" w:rsidRPr="004071A2" w:rsidRDefault="00B83649" w:rsidP="00F1677D">
            <w:pPr>
              <w:pStyle w:val="Paragraph"/>
              <w:jc w:val="center"/>
              <w:rPr>
                <w:highlight w:val="yellow"/>
              </w:rPr>
            </w:pPr>
            <w:r w:rsidRPr="004071A2">
              <w:rPr>
                <w:rFonts w:ascii="Segoe UI Symbol" w:hAnsi="Segoe UI Symbol" w:cs="Segoe UI Symbol"/>
                <w:color w:val="222222"/>
                <w:highlight w:val="yellow"/>
                <w:shd w:val="clear" w:color="auto" w:fill="FFFFFF"/>
              </w:rPr>
              <w:t>✓</w:t>
            </w:r>
          </w:p>
        </w:tc>
        <w:tc>
          <w:tcPr>
            <w:tcW w:w="1080" w:type="dxa"/>
          </w:tcPr>
          <w:p w14:paraId="3E2B655B" w14:textId="1B100186" w:rsidR="00B83649" w:rsidRPr="00E04811" w:rsidRDefault="00B83649" w:rsidP="00F1677D">
            <w:pPr>
              <w:pStyle w:val="Paragraph"/>
              <w:jc w:val="center"/>
              <w:rPr>
                <w:rFonts w:ascii="Segoe UI Symbol" w:hAnsi="Segoe UI Symbol" w:cs="Segoe UI Symbol"/>
                <w:color w:val="222222"/>
                <w:shd w:val="clear" w:color="auto" w:fill="FFFFFF"/>
              </w:rPr>
            </w:pPr>
            <w:r w:rsidRPr="004071A2">
              <w:rPr>
                <w:rFonts w:ascii="Segoe UI Symbol" w:hAnsi="Segoe UI Symbol" w:cs="Segoe UI Symbol"/>
                <w:color w:val="222222"/>
                <w:highlight w:val="yellow"/>
                <w:shd w:val="clear" w:color="auto" w:fill="FFFFFF"/>
              </w:rPr>
              <w:t>✓</w:t>
            </w:r>
          </w:p>
        </w:tc>
      </w:tr>
    </w:tbl>
    <w:p w14:paraId="23FD9468" w14:textId="77777777" w:rsidR="006479B3" w:rsidRDefault="006479B3" w:rsidP="00552008">
      <w:pPr>
        <w:pStyle w:val="Bullet"/>
        <w:numPr>
          <w:ilvl w:val="0"/>
          <w:numId w:val="0"/>
        </w:numPr>
        <w:jc w:val="both"/>
      </w:pPr>
    </w:p>
    <w:p w14:paraId="280D6490" w14:textId="77777777" w:rsidR="00EA4973" w:rsidRDefault="00EA4973">
      <w:pPr>
        <w:pStyle w:val="Heading3"/>
      </w:pPr>
      <w:bookmarkStart w:id="121" w:name="_Toc461626789"/>
      <w:bookmarkStart w:id="122" w:name="_Toc464031959"/>
      <w:bookmarkStart w:id="123" w:name="_Toc464822071"/>
      <w:bookmarkStart w:id="124" w:name="_Toc529387867"/>
      <w:r>
        <w:t>Related Real-world Objects</w:t>
      </w:r>
      <w:bookmarkEnd w:id="121"/>
      <w:bookmarkEnd w:id="122"/>
      <w:bookmarkEnd w:id="123"/>
      <w:bookmarkEnd w:id="124"/>
    </w:p>
    <w:p w14:paraId="3DFA7850" w14:textId="6F6EB984" w:rsidR="1491E7A2" w:rsidRDefault="1491E7A2">
      <w:r w:rsidRPr="1491E7A2">
        <w:t>Our class diagram for the Network Traffic Proxy System (NTPS), displayed in the Appendix, models the classes of the system an</w:t>
      </w:r>
      <w:bookmarkStart w:id="125" w:name="_GoBack"/>
      <w:bookmarkEnd w:id="125"/>
      <w:r w:rsidRPr="1491E7A2">
        <w:t>d their relationships. This section will describe each class and have a set of requirements related to the class and objectives of the system.</w:t>
      </w:r>
    </w:p>
    <w:p w14:paraId="790ADA68" w14:textId="77777777" w:rsidR="004071A2" w:rsidRPr="004071A2" w:rsidRDefault="004071A2" w:rsidP="004071A2">
      <w:pPr>
        <w:pStyle w:val="Paragraph"/>
        <w:rPr>
          <w:highlight w:val="yellow"/>
        </w:rPr>
      </w:pPr>
      <w:r w:rsidRPr="004071A2">
        <w:rPr>
          <w:highlight w:val="yellow"/>
        </w:rPr>
        <w:t>Hook class:</w:t>
      </w:r>
    </w:p>
    <w:p w14:paraId="3069D193" w14:textId="77777777" w:rsidR="004071A2" w:rsidRPr="004071A2" w:rsidRDefault="004071A2" w:rsidP="004071A2">
      <w:pPr>
        <w:pStyle w:val="Paragraph"/>
        <w:ind w:left="810"/>
        <w:rPr>
          <w:highlight w:val="yellow"/>
        </w:rPr>
      </w:pPr>
      <w:r w:rsidRPr="004071A2">
        <w:rPr>
          <w:highlight w:val="yellow"/>
        </w:rPr>
        <w:t>The Hook class shall contain two methods, X and Y to support disabling and enabling operations for every instance of the Hook class.</w:t>
      </w:r>
    </w:p>
    <w:p w14:paraId="6699CFBD" w14:textId="77777777" w:rsidR="004071A2" w:rsidRPr="004071A2" w:rsidRDefault="004071A2" w:rsidP="004071A2">
      <w:pPr>
        <w:pStyle w:val="Paragraph"/>
        <w:ind w:left="810"/>
        <w:rPr>
          <w:highlight w:val="yellow"/>
        </w:rPr>
      </w:pPr>
      <w:r w:rsidRPr="004071A2">
        <w:rPr>
          <w:highlight w:val="yellow"/>
        </w:rPr>
        <w:t>The Hook class shall contain a field that enumerates the priority number of every Hook Class instance within a collection, with the highest priority level being equal to 1 and the lowest being equal to the highest number greater than 1 found in the collection.</w:t>
      </w:r>
    </w:p>
    <w:p w14:paraId="35C36F9C" w14:textId="77777777" w:rsidR="004071A2" w:rsidRPr="004071A2" w:rsidRDefault="004071A2" w:rsidP="004071A2">
      <w:pPr>
        <w:pStyle w:val="Paragraph"/>
        <w:ind w:left="810"/>
        <w:rPr>
          <w:highlight w:val="yellow"/>
        </w:rPr>
      </w:pPr>
      <w:r w:rsidRPr="004071A2">
        <w:rPr>
          <w:highlight w:val="yellow"/>
        </w:rPr>
        <w:lastRenderedPageBreak/>
        <w:t>The Hook class shall contain a field X that stores the name of every Hook class instance.</w:t>
      </w:r>
    </w:p>
    <w:p w14:paraId="259D875E" w14:textId="77777777" w:rsidR="004071A2" w:rsidRPr="004071A2" w:rsidRDefault="004071A2" w:rsidP="004071A2">
      <w:pPr>
        <w:pStyle w:val="Paragraph"/>
        <w:ind w:left="810"/>
        <w:rPr>
          <w:highlight w:val="yellow"/>
        </w:rPr>
      </w:pPr>
      <w:r w:rsidRPr="004071A2">
        <w:rPr>
          <w:highlight w:val="yellow"/>
        </w:rPr>
        <w:t>The Hook class shall contain a method X to perform the loading hook operation from the terminal where the system (NTPS) is running.</w:t>
      </w:r>
    </w:p>
    <w:p w14:paraId="275EF6DE" w14:textId="77777777" w:rsidR="004071A2" w:rsidRPr="004071A2" w:rsidRDefault="004071A2" w:rsidP="004071A2">
      <w:pPr>
        <w:pStyle w:val="Paragraph"/>
        <w:ind w:left="810"/>
        <w:rPr>
          <w:highlight w:val="yellow"/>
        </w:rPr>
      </w:pPr>
    </w:p>
    <w:p w14:paraId="013174B3" w14:textId="77777777" w:rsidR="004071A2" w:rsidRPr="004071A2" w:rsidRDefault="004071A2" w:rsidP="004071A2">
      <w:pPr>
        <w:pStyle w:val="Paragraph"/>
        <w:rPr>
          <w:highlight w:val="yellow"/>
        </w:rPr>
      </w:pPr>
      <w:r w:rsidRPr="004071A2">
        <w:rPr>
          <w:highlight w:val="yellow"/>
        </w:rPr>
        <w:t>Layer Class:</w:t>
      </w:r>
    </w:p>
    <w:p w14:paraId="6156A688" w14:textId="77777777" w:rsidR="004071A2" w:rsidRPr="004071A2" w:rsidRDefault="004071A2" w:rsidP="004071A2">
      <w:pPr>
        <w:pStyle w:val="Paragraph"/>
        <w:ind w:left="810"/>
        <w:rPr>
          <w:highlight w:val="yellow"/>
        </w:rPr>
      </w:pPr>
      <w:bookmarkStart w:id="126" w:name="REQQU8O4O"/>
      <w:bookmarkEnd w:id="126"/>
      <w:r w:rsidRPr="004071A2">
        <w:rPr>
          <w:highlight w:val="yellow"/>
        </w:rPr>
        <w:t xml:space="preserve">The Layer class shall contain a name field X that shall contain the name-description for every Layer class instance. </w:t>
      </w:r>
    </w:p>
    <w:p w14:paraId="543F8F64" w14:textId="77777777" w:rsidR="004071A2" w:rsidRPr="004071A2" w:rsidRDefault="004071A2" w:rsidP="004071A2">
      <w:pPr>
        <w:pStyle w:val="Paragraph"/>
        <w:ind w:left="810"/>
        <w:rPr>
          <w:highlight w:val="yellow"/>
        </w:rPr>
      </w:pPr>
      <w:r w:rsidRPr="004071A2">
        <w:rPr>
          <w:highlight w:val="yellow"/>
        </w:rPr>
        <w:t>The Layer class shall contain a number ranging from 1 to many of Field class instances as fields that represent the architecture of every Layer class instance.</w:t>
      </w:r>
    </w:p>
    <w:p w14:paraId="66D8EC2A" w14:textId="6CD88E62" w:rsidR="1491E7A2" w:rsidRDefault="1491E7A2" w:rsidP="1491E7A2">
      <w:pPr>
        <w:pStyle w:val="Paragraph"/>
      </w:pPr>
    </w:p>
    <w:p w14:paraId="52CE3081" w14:textId="77777777" w:rsidR="00EA4973" w:rsidRDefault="00EA4973">
      <w:pPr>
        <w:pStyle w:val="Heading3"/>
      </w:pPr>
      <w:bookmarkStart w:id="127" w:name="_Toc461626790"/>
      <w:bookmarkStart w:id="128" w:name="_Toc464031960"/>
      <w:bookmarkStart w:id="129" w:name="_Toc464822072"/>
      <w:bookmarkStart w:id="130" w:name="_Toc529387868"/>
      <w:r>
        <w:t>Stimulus</w:t>
      </w:r>
      <w:bookmarkEnd w:id="127"/>
      <w:bookmarkEnd w:id="128"/>
      <w:bookmarkEnd w:id="129"/>
      <w:bookmarkEnd w:id="130"/>
    </w:p>
    <w:p w14:paraId="34D39A9E" w14:textId="77777777" w:rsidR="00EA4973" w:rsidRDefault="00EA4973">
      <w:pPr>
        <w:pStyle w:val="Paragraph"/>
      </w:pPr>
      <w:r>
        <w:t>&lt;&lt; Some systems (e.g., real-time systems) can be best organized by describing their functions in terms of stimuli.  For example, the functions of an automatic aircraft landing system may be organized into sections that include the following loss of power, wind shear, and sudden change in roll. The state diagram, event diagram, or other dynamic model is included in this section. &gt;&gt;</w:t>
      </w:r>
    </w:p>
    <w:p w14:paraId="110FFD37" w14:textId="77777777" w:rsidR="001A3F0E" w:rsidRDefault="001A3F0E">
      <w:pPr>
        <w:pStyle w:val="Paragraph"/>
      </w:pPr>
    </w:p>
    <w:p w14:paraId="4062F42D" w14:textId="77777777" w:rsidR="001A3F0E" w:rsidRDefault="001A3F0E" w:rsidP="001A3F0E">
      <w:pPr>
        <w:pStyle w:val="Paragraph"/>
      </w:pPr>
      <w:r>
        <w:t>Examples:</w:t>
      </w:r>
    </w:p>
    <w:p w14:paraId="0A68155D" w14:textId="77777777" w:rsidR="001A3F0E" w:rsidRDefault="001A3F0E" w:rsidP="001A3F0E">
      <w:pPr>
        <w:pStyle w:val="Paragraph"/>
      </w:pPr>
      <w:bookmarkStart w:id="131" w:name="REQQU9K6O"/>
      <w:r>
        <w:rPr>
          <w:vanish/>
        </w:rPr>
        <w:t xml:space="preserve">SRS103 </w:t>
      </w:r>
      <w:r>
        <w:t>If a workspace file is not specified in the Metafile table for the scene being opened, the system shall set the parameters for each window as specified in Table F-1 in Appendix F to their corresponding default values when the scene is opened. </w:t>
      </w:r>
      <w:bookmarkEnd w:id="131"/>
    </w:p>
    <w:p w14:paraId="785929AA" w14:textId="77777777" w:rsidR="001A3F0E" w:rsidRDefault="001A3F0E" w:rsidP="001A3F0E">
      <w:pPr>
        <w:pStyle w:val="Paragraph"/>
      </w:pPr>
      <w:bookmarkStart w:id="132" w:name="REQQU9KFO"/>
      <w:r>
        <w:rPr>
          <w:vanish/>
        </w:rPr>
        <w:t xml:space="preserve">SRS104 </w:t>
      </w:r>
      <w:r>
        <w:t>If a workspace file is loaded when a scene is first opened, the system shall set the default values to those specified in the file. </w:t>
      </w:r>
      <w:bookmarkEnd w:id="132"/>
      <w:r>
        <w:t xml:space="preserve">  &gt;&gt;</w:t>
      </w:r>
    </w:p>
    <w:p w14:paraId="2B1043F0" w14:textId="77777777" w:rsidR="00EA4973" w:rsidRDefault="00EA4973">
      <w:pPr>
        <w:pStyle w:val="Heading3"/>
      </w:pPr>
      <w:bookmarkStart w:id="133" w:name="_Toc461626791"/>
      <w:bookmarkStart w:id="134" w:name="_Toc464031961"/>
      <w:bookmarkStart w:id="135" w:name="_Toc464822073"/>
      <w:bookmarkStart w:id="136" w:name="_Toc529387869"/>
      <w:r>
        <w:t>Related Features</w:t>
      </w:r>
      <w:bookmarkEnd w:id="133"/>
      <w:bookmarkEnd w:id="134"/>
      <w:bookmarkEnd w:id="135"/>
      <w:bookmarkEnd w:id="136"/>
    </w:p>
    <w:p w14:paraId="1D647B89" w14:textId="77777777" w:rsidR="00EA4973" w:rsidRDefault="00EA4973">
      <w:pPr>
        <w:pStyle w:val="Paragraph"/>
      </w:pPr>
      <w:r>
        <w:t xml:space="preserve">&lt;&lt; A feature is an </w:t>
      </w:r>
      <w:r>
        <w:rPr>
          <w:i/>
          <w:iCs/>
        </w:rPr>
        <w:t>externally</w:t>
      </w:r>
      <w:r>
        <w:t xml:space="preserve"> desired service provided by the system that may require a sequence of inputs to affect the desirable result.  For example, in a telephone system, features include local call, call forwarding, and conference call.  Each feature is generally described in a sequence of stimulus-response pairs (in such a case, Section 3.2.3 could be changed to a subsection of this section. The use cases form the outline of this section. &gt;&gt;</w:t>
      </w:r>
    </w:p>
    <w:p w14:paraId="67AC7CDD" w14:textId="77777777" w:rsidR="00EA4973" w:rsidRDefault="002B0C69">
      <w:pPr>
        <w:pStyle w:val="Heading3"/>
      </w:pPr>
      <w:bookmarkStart w:id="137" w:name="_Toc529387870"/>
      <w:r>
        <w:t>Other</w:t>
      </w:r>
      <w:bookmarkEnd w:id="137"/>
    </w:p>
    <w:p w14:paraId="76EC9EFF" w14:textId="77777777" w:rsidR="00EA4973" w:rsidRDefault="00EA4973">
      <w:pPr>
        <w:pStyle w:val="Paragraph"/>
      </w:pPr>
      <w:r>
        <w:t xml:space="preserve">&lt;&lt; </w:t>
      </w:r>
      <w:r w:rsidR="009B62B0">
        <w:t xml:space="preserve">This section should present </w:t>
      </w:r>
      <w:r>
        <w:t xml:space="preserve">requirements </w:t>
      </w:r>
      <w:r w:rsidR="009B62B0">
        <w:t>that define</w:t>
      </w:r>
      <w:r>
        <w:t xml:space="preserve"> </w:t>
      </w:r>
      <w:r w:rsidR="002B0C69">
        <w:t xml:space="preserve">responses to situations </w:t>
      </w:r>
      <w:r>
        <w:t xml:space="preserve">that </w:t>
      </w:r>
      <w:r w:rsidR="009B62B0">
        <w:t xml:space="preserve">do not fit in the other sections. Possible requirements could be overflow conditions, </w:t>
      </w:r>
      <w:r w:rsidR="002B0C69">
        <w:t>error handling</w:t>
      </w:r>
      <w:r w:rsidR="009B62B0">
        <w:t xml:space="preserve">, </w:t>
      </w:r>
      <w:r w:rsidR="002B0C69">
        <w:t>and recovery.</w:t>
      </w:r>
      <w:r w:rsidR="0055240D">
        <w:t xml:space="preserve"> </w:t>
      </w:r>
      <w:r w:rsidR="002B0C69">
        <w:t>&gt;&gt;</w:t>
      </w:r>
    </w:p>
    <w:p w14:paraId="7CF07042" w14:textId="77777777" w:rsidR="00EA4973" w:rsidRDefault="00EA4973">
      <w:pPr>
        <w:pStyle w:val="Heading2"/>
      </w:pPr>
      <w:bookmarkStart w:id="138" w:name="_Toc464822075"/>
      <w:bookmarkStart w:id="139" w:name="_Toc529387871"/>
      <w:r>
        <w:t>Non-behavioral Requirements</w:t>
      </w:r>
      <w:bookmarkEnd w:id="138"/>
      <w:bookmarkEnd w:id="139"/>
    </w:p>
    <w:p w14:paraId="14AAE3A3" w14:textId="77777777" w:rsidR="00EA4973" w:rsidRDefault="00EA4973">
      <w:pPr>
        <w:pStyle w:val="Heading3"/>
      </w:pPr>
      <w:bookmarkStart w:id="140" w:name="_Toc464822076"/>
      <w:bookmarkStart w:id="141" w:name="_Toc529387872"/>
      <w:bookmarkStart w:id="142" w:name="_Toc425134248"/>
      <w:bookmarkStart w:id="143" w:name="_Toc461626794"/>
      <w:bookmarkStart w:id="144" w:name="_Toc464031964"/>
      <w:r>
        <w:t>Performance Requirements</w:t>
      </w:r>
      <w:bookmarkEnd w:id="140"/>
      <w:bookmarkEnd w:id="141"/>
    </w:p>
    <w:p w14:paraId="14FD6395" w14:textId="77777777" w:rsidR="00EA4973" w:rsidRDefault="00EA4973">
      <w:pPr>
        <w:pStyle w:val="Paragraph"/>
      </w:pPr>
      <w:r>
        <w:t>&lt;&lt; This subsection should specify both the static and the dynamic numerical requirements placed on the software or on human interaction with the software as a whole.  Static numerical requirements may include:</w:t>
      </w:r>
    </w:p>
    <w:p w14:paraId="2F110447" w14:textId="77777777" w:rsidR="00EA4973" w:rsidRDefault="00EA4973">
      <w:pPr>
        <w:pStyle w:val="ListAlpa"/>
        <w:numPr>
          <w:ilvl w:val="0"/>
          <w:numId w:val="16"/>
        </w:numPr>
      </w:pPr>
      <w:r>
        <w:t>the number of terminals to be supported,</w:t>
      </w:r>
    </w:p>
    <w:p w14:paraId="4E1CCBA9" w14:textId="77777777" w:rsidR="00EA4973" w:rsidRDefault="00EA4973">
      <w:pPr>
        <w:pStyle w:val="ListAlpa"/>
        <w:numPr>
          <w:ilvl w:val="0"/>
          <w:numId w:val="16"/>
        </w:numPr>
      </w:pPr>
      <w:r>
        <w:t>the number of simultaneous users to be supported, and/or</w:t>
      </w:r>
    </w:p>
    <w:p w14:paraId="5F65103B" w14:textId="77777777" w:rsidR="00EA4973" w:rsidRDefault="00EA4973">
      <w:pPr>
        <w:pStyle w:val="ListAlpa"/>
        <w:numPr>
          <w:ilvl w:val="0"/>
          <w:numId w:val="16"/>
        </w:numPr>
      </w:pPr>
      <w:r>
        <w:t>the amount and type of information to be handled.</w:t>
      </w:r>
    </w:p>
    <w:p w14:paraId="0FE7444B" w14:textId="77777777" w:rsidR="00EA4973" w:rsidRDefault="00EA4973">
      <w:pPr>
        <w:pStyle w:val="Paragraph"/>
      </w:pPr>
      <w:r>
        <w:t xml:space="preserve">Dynamic numerical requirements may include, for example, the numbers of transactions and tasks and the amount of data to be processed within certain time periods for both normal and peak workload conditions.  All of these requirements should be stated in </w:t>
      </w:r>
      <w:r>
        <w:rPr>
          <w:b/>
          <w:bCs/>
        </w:rPr>
        <w:t>measurable</w:t>
      </w:r>
      <w:r>
        <w:t xml:space="preserve"> terms, e.g.,</w:t>
      </w:r>
    </w:p>
    <w:p w14:paraId="5D5CD977" w14:textId="77777777" w:rsidR="00EA4973" w:rsidRDefault="00EA4973">
      <w:pPr>
        <w:pStyle w:val="Paragraph"/>
        <w:ind w:firstLine="720"/>
        <w:rPr>
          <w:i/>
          <w:iCs/>
        </w:rPr>
      </w:pPr>
      <w:r>
        <w:rPr>
          <w:i/>
          <w:iCs/>
        </w:rPr>
        <w:t>“95% of the transactions shall be processed in less than 1 second.”</w:t>
      </w:r>
    </w:p>
    <w:p w14:paraId="5CF7E0EA" w14:textId="77777777" w:rsidR="00EA4973" w:rsidRDefault="00EA4973">
      <w:pPr>
        <w:pStyle w:val="Paragraph"/>
      </w:pPr>
      <w:r>
        <w:t>rather than,</w:t>
      </w:r>
    </w:p>
    <w:p w14:paraId="528B3F3D" w14:textId="77777777" w:rsidR="00EA4973" w:rsidRDefault="00EA4973">
      <w:pPr>
        <w:pStyle w:val="Paragraph"/>
        <w:rPr>
          <w:i/>
          <w:iCs/>
        </w:rPr>
      </w:pPr>
      <w:r>
        <w:lastRenderedPageBreak/>
        <w:tab/>
        <w:t>“</w:t>
      </w:r>
      <w:r>
        <w:rPr>
          <w:i/>
          <w:iCs/>
        </w:rPr>
        <w:t>An operator shall not have to wait for the transaction to complete.” &gt;&gt;</w:t>
      </w:r>
    </w:p>
    <w:p w14:paraId="1D573F95" w14:textId="77777777" w:rsidR="00EA4973" w:rsidRDefault="00EA4973">
      <w:pPr>
        <w:pStyle w:val="Heading3"/>
      </w:pPr>
      <w:bookmarkStart w:id="145" w:name="_Toc464822077"/>
      <w:bookmarkStart w:id="146" w:name="_Toc529387873"/>
      <w:bookmarkEnd w:id="142"/>
      <w:bookmarkEnd w:id="143"/>
      <w:bookmarkEnd w:id="144"/>
      <w:r>
        <w:t>Qualitative Requirements</w:t>
      </w:r>
      <w:bookmarkEnd w:id="145"/>
      <w:bookmarkEnd w:id="146"/>
    </w:p>
    <w:p w14:paraId="53571698" w14:textId="77777777" w:rsidR="00EA4973" w:rsidRDefault="00EA4973">
      <w:pPr>
        <w:pStyle w:val="Paragraph"/>
      </w:pPr>
      <w:r>
        <w:t>&lt;&lt; There are a number of attributes of software that can serve as requirements.  It is important that required attributes be specified so that their achievement can be objectively verified.  &gt;&gt;</w:t>
      </w:r>
    </w:p>
    <w:p w14:paraId="14697381" w14:textId="77777777" w:rsidR="00EA4973" w:rsidRDefault="00EA4973">
      <w:pPr>
        <w:pStyle w:val="Heading4"/>
      </w:pPr>
      <w:bookmarkStart w:id="147" w:name="_Toc461626796"/>
      <w:bookmarkStart w:id="148" w:name="_Toc464031966"/>
      <w:r>
        <w:t>Availability</w:t>
      </w:r>
      <w:bookmarkEnd w:id="147"/>
      <w:bookmarkEnd w:id="148"/>
      <w:r>
        <w:t xml:space="preserve"> </w:t>
      </w:r>
    </w:p>
    <w:p w14:paraId="38269EC2" w14:textId="77777777" w:rsidR="00EA4973" w:rsidRDefault="00EA4973">
      <w:pPr>
        <w:pStyle w:val="Paragraph"/>
      </w:pPr>
      <w:r>
        <w:t>&lt;&lt; This should specify the factors required to guarantee a defined availability level for the entire system such as checkpoint, recovery, and restart.  &gt;&gt;</w:t>
      </w:r>
    </w:p>
    <w:p w14:paraId="59E35D42" w14:textId="77777777" w:rsidR="00EA4973" w:rsidRDefault="00EA4973">
      <w:pPr>
        <w:pStyle w:val="Heading4"/>
      </w:pPr>
      <w:bookmarkStart w:id="149" w:name="_Toc461626797"/>
      <w:bookmarkStart w:id="150" w:name="_Toc464031967"/>
      <w:r>
        <w:t>Security</w:t>
      </w:r>
      <w:bookmarkEnd w:id="149"/>
      <w:bookmarkEnd w:id="150"/>
    </w:p>
    <w:p w14:paraId="17AAAE00" w14:textId="77777777" w:rsidR="00EA4973" w:rsidRDefault="00EA4973">
      <w:pPr>
        <w:pStyle w:val="Paragraph"/>
      </w:pPr>
      <w:r>
        <w:t>&lt;&lt; This should specify the factors that will protect the software from accidental or malicious access, use, modification, destruction, or disclosure.  Specific requirements in this area could include the need to:</w:t>
      </w:r>
    </w:p>
    <w:p w14:paraId="379D89E1" w14:textId="77777777" w:rsidR="00EA4973" w:rsidRDefault="00EA4973">
      <w:pPr>
        <w:pStyle w:val="ListAlpa"/>
        <w:numPr>
          <w:ilvl w:val="0"/>
          <w:numId w:val="13"/>
        </w:numPr>
      </w:pPr>
      <w:r>
        <w:t>utilize certain cryptographical techniques,</w:t>
      </w:r>
    </w:p>
    <w:p w14:paraId="516791A3" w14:textId="77777777" w:rsidR="00EA4973" w:rsidRDefault="00EA4973">
      <w:pPr>
        <w:pStyle w:val="ListAlpa"/>
        <w:numPr>
          <w:ilvl w:val="0"/>
          <w:numId w:val="13"/>
        </w:numPr>
      </w:pPr>
      <w:r>
        <w:t>keep specific log or history data sets,</w:t>
      </w:r>
    </w:p>
    <w:p w14:paraId="79F661B3" w14:textId="77777777" w:rsidR="00EA4973" w:rsidRDefault="00EA4973">
      <w:pPr>
        <w:pStyle w:val="ListAlpa"/>
        <w:numPr>
          <w:ilvl w:val="0"/>
          <w:numId w:val="13"/>
        </w:numPr>
      </w:pPr>
      <w:r>
        <w:t>assign certain functions to different modules,</w:t>
      </w:r>
    </w:p>
    <w:p w14:paraId="79913C20" w14:textId="77777777" w:rsidR="00EA4973" w:rsidRDefault="00EA4973">
      <w:pPr>
        <w:pStyle w:val="ListAlpa"/>
        <w:numPr>
          <w:ilvl w:val="0"/>
          <w:numId w:val="13"/>
        </w:numPr>
      </w:pPr>
      <w:r>
        <w:t>restrict communications between some areas of the program, and/or</w:t>
      </w:r>
    </w:p>
    <w:p w14:paraId="6BD6DC60" w14:textId="77777777" w:rsidR="00EA4973" w:rsidRDefault="00EA4973">
      <w:pPr>
        <w:pStyle w:val="ListAlpa"/>
        <w:numPr>
          <w:ilvl w:val="0"/>
          <w:numId w:val="13"/>
        </w:numPr>
      </w:pPr>
      <w:r>
        <w:t>check data integrity for critical variables.  &gt;&gt;</w:t>
      </w:r>
    </w:p>
    <w:p w14:paraId="5F6E27DB" w14:textId="77777777" w:rsidR="00EA4973" w:rsidRDefault="00EA4973">
      <w:pPr>
        <w:pStyle w:val="Heading4"/>
      </w:pPr>
      <w:bookmarkStart w:id="151" w:name="_Toc461626798"/>
      <w:bookmarkStart w:id="152" w:name="_Toc464031968"/>
      <w:r>
        <w:t>Maintainability</w:t>
      </w:r>
      <w:bookmarkEnd w:id="151"/>
      <w:bookmarkEnd w:id="152"/>
    </w:p>
    <w:p w14:paraId="6BBB3E2D" w14:textId="77777777" w:rsidR="00EA4973" w:rsidRDefault="00EA4973">
      <w:pPr>
        <w:pStyle w:val="Paragraph"/>
      </w:pPr>
      <w:r>
        <w:t>&lt;&lt; This should specify attributes of software that relate to the ease of maintenance of the software itself.  There may be some requirement, for example, for certain modularity, interfaces, or complexity.  Requirements should not be placed here just because they are thought to be good design practices.  &gt;&gt;</w:t>
      </w:r>
    </w:p>
    <w:p w14:paraId="743DFC6C" w14:textId="77777777" w:rsidR="00EA4973" w:rsidRDefault="00EA4973">
      <w:pPr>
        <w:pStyle w:val="Heading4"/>
      </w:pPr>
      <w:bookmarkStart w:id="153" w:name="_Toc461626799"/>
      <w:bookmarkStart w:id="154" w:name="_Toc464031969"/>
      <w:r>
        <w:t>Portability</w:t>
      </w:r>
      <w:bookmarkEnd w:id="153"/>
      <w:bookmarkEnd w:id="154"/>
    </w:p>
    <w:p w14:paraId="041D98C7" w14:textId="77777777" w:rsidR="00EA4973" w:rsidRDefault="00EA4973">
      <w:pPr>
        <w:pStyle w:val="Paragraph"/>
      </w:pPr>
      <w:r>
        <w:t>&lt;&lt; This should specify attributes of software that relate to the ease of porting the software to other host machines and/or operating systems.  This may include the following:</w:t>
      </w:r>
    </w:p>
    <w:p w14:paraId="2B796688" w14:textId="77777777" w:rsidR="00EA4973" w:rsidRDefault="00EA4973">
      <w:pPr>
        <w:pStyle w:val="ListAlpa"/>
        <w:numPr>
          <w:ilvl w:val="0"/>
          <w:numId w:val="17"/>
        </w:numPr>
      </w:pPr>
      <w:r>
        <w:t>percentage of components with host-dependent code,</w:t>
      </w:r>
    </w:p>
    <w:p w14:paraId="14B1EB2B" w14:textId="77777777" w:rsidR="00EA4973" w:rsidRDefault="00EA4973">
      <w:pPr>
        <w:pStyle w:val="ListAlpa"/>
        <w:numPr>
          <w:ilvl w:val="0"/>
          <w:numId w:val="17"/>
        </w:numPr>
      </w:pPr>
      <w:r>
        <w:t>percentage of code that is host dependent,</w:t>
      </w:r>
    </w:p>
    <w:p w14:paraId="6C5F5843" w14:textId="77777777" w:rsidR="00EA4973" w:rsidRDefault="00EA4973">
      <w:pPr>
        <w:pStyle w:val="ListAlpa"/>
        <w:numPr>
          <w:ilvl w:val="0"/>
          <w:numId w:val="17"/>
        </w:numPr>
      </w:pPr>
      <w:r>
        <w:t>use of a proven portable language,</w:t>
      </w:r>
    </w:p>
    <w:p w14:paraId="2901DC1D" w14:textId="77777777" w:rsidR="00EA4973" w:rsidRDefault="00EA4973">
      <w:pPr>
        <w:pStyle w:val="ListAlpa"/>
        <w:numPr>
          <w:ilvl w:val="0"/>
          <w:numId w:val="17"/>
        </w:numPr>
      </w:pPr>
      <w:r>
        <w:t>use of a particular compiler or language subset, and</w:t>
      </w:r>
    </w:p>
    <w:p w14:paraId="3D1147CF" w14:textId="77777777" w:rsidR="00EA4973" w:rsidRDefault="00EA4973">
      <w:pPr>
        <w:pStyle w:val="ListAlpa"/>
        <w:numPr>
          <w:ilvl w:val="0"/>
          <w:numId w:val="17"/>
        </w:numPr>
      </w:pPr>
      <w:r>
        <w:t>use of a particular operating system . &gt;&gt;</w:t>
      </w:r>
    </w:p>
    <w:p w14:paraId="588A0420" w14:textId="77777777" w:rsidR="00EA4973" w:rsidRDefault="00EA4973">
      <w:pPr>
        <w:pStyle w:val="Heading3"/>
      </w:pPr>
      <w:bookmarkStart w:id="155" w:name="_Toc464822078"/>
      <w:bookmarkStart w:id="156" w:name="_Toc529387874"/>
      <w:r>
        <w:t>Design and Implementation Constraints</w:t>
      </w:r>
      <w:bookmarkEnd w:id="155"/>
      <w:bookmarkEnd w:id="156"/>
    </w:p>
    <w:p w14:paraId="564BB69B" w14:textId="77777777" w:rsidR="00EA4973" w:rsidRDefault="00EA4973">
      <w:pPr>
        <w:pStyle w:val="Paragraph"/>
      </w:pPr>
      <w:r>
        <w:t xml:space="preserve">&lt;&lt; </w:t>
      </w:r>
      <w:bookmarkStart w:id="157" w:name="_Toc461626792"/>
      <w:r>
        <w:t>This should specify design constraints that can be imposed by other standards or hardware limitations</w:t>
      </w:r>
      <w:bookmarkEnd w:id="157"/>
      <w:r>
        <w:t>.  This may include standards compliance, which state requirements derived from existing standards, or regulations (e.g., report format, data naming, accounting procedures).  This section details constraints that directly affect design and implementation.  For example:</w:t>
      </w:r>
    </w:p>
    <w:p w14:paraId="1F645D2C" w14:textId="77777777" w:rsidR="00EA4973" w:rsidRDefault="00EA4973">
      <w:pPr>
        <w:pStyle w:val="Paragraph"/>
      </w:pPr>
      <w:r>
        <w:rPr>
          <w:i/>
          <w:iCs/>
        </w:rPr>
        <w:t xml:space="preserve">“The software shall be developed in Java 1.2” </w:t>
      </w:r>
      <w:r>
        <w:t xml:space="preserve">or </w:t>
      </w:r>
    </w:p>
    <w:p w14:paraId="5CAD3652" w14:textId="77777777" w:rsidR="00EA4973" w:rsidRDefault="00EA4973">
      <w:pPr>
        <w:pStyle w:val="Paragraph"/>
      </w:pPr>
      <w:r>
        <w:rPr>
          <w:i/>
          <w:iCs/>
        </w:rPr>
        <w:t>“The number of entries in the Log Table shall not exceed 500 entries.”</w:t>
      </w:r>
      <w:r>
        <w:t xml:space="preserve">  &gt;&gt;</w:t>
      </w:r>
    </w:p>
    <w:p w14:paraId="00460A06" w14:textId="77777777" w:rsidR="00EA4973" w:rsidRDefault="00EA4973">
      <w:pPr>
        <w:pStyle w:val="Heading2"/>
      </w:pPr>
      <w:bookmarkStart w:id="158" w:name="_Toc425134249"/>
      <w:bookmarkStart w:id="159" w:name="_Toc461626800"/>
      <w:bookmarkStart w:id="160" w:name="_Toc464031970"/>
      <w:bookmarkStart w:id="161" w:name="_Toc464822079"/>
      <w:bookmarkStart w:id="162" w:name="_Toc529387875"/>
      <w:r>
        <w:t>Other Requirements</w:t>
      </w:r>
      <w:bookmarkEnd w:id="158"/>
      <w:bookmarkEnd w:id="159"/>
      <w:bookmarkEnd w:id="160"/>
      <w:bookmarkEnd w:id="161"/>
      <w:bookmarkEnd w:id="162"/>
    </w:p>
    <w:p w14:paraId="336B2033" w14:textId="77777777" w:rsidR="00EA4973" w:rsidRDefault="00EA4973">
      <w:pPr>
        <w:pStyle w:val="Heading3"/>
      </w:pPr>
      <w:bookmarkStart w:id="163" w:name="_Toc461626801"/>
      <w:bookmarkStart w:id="164" w:name="_Toc464031971"/>
      <w:bookmarkStart w:id="165" w:name="_Toc464822080"/>
      <w:bookmarkStart w:id="166" w:name="_Toc529387876"/>
      <w:r>
        <w:t>Database</w:t>
      </w:r>
      <w:bookmarkEnd w:id="163"/>
      <w:bookmarkEnd w:id="164"/>
      <w:bookmarkEnd w:id="165"/>
      <w:bookmarkEnd w:id="166"/>
    </w:p>
    <w:p w14:paraId="478F7914" w14:textId="77777777" w:rsidR="00EA4973" w:rsidRDefault="00EA4973">
      <w:pPr>
        <w:pStyle w:val="Paragraph"/>
      </w:pPr>
      <w:r>
        <w:t>&lt;&lt; This section should specify the logical requirements for any information that is to be placed into a database.  This may include:</w:t>
      </w:r>
    </w:p>
    <w:p w14:paraId="4EF90872" w14:textId="77777777" w:rsidR="00EA4973" w:rsidRDefault="00EA4973">
      <w:pPr>
        <w:pStyle w:val="ListAlpa"/>
        <w:numPr>
          <w:ilvl w:val="0"/>
          <w:numId w:val="18"/>
        </w:numPr>
      </w:pPr>
      <w:r>
        <w:t>types of information used by various functions,</w:t>
      </w:r>
    </w:p>
    <w:p w14:paraId="08F8F74B" w14:textId="77777777" w:rsidR="00EA4973" w:rsidRDefault="00EA4973">
      <w:pPr>
        <w:pStyle w:val="ListAlpa"/>
        <w:numPr>
          <w:ilvl w:val="0"/>
          <w:numId w:val="18"/>
        </w:numPr>
      </w:pPr>
      <w:r>
        <w:lastRenderedPageBreak/>
        <w:t>frequency of use,</w:t>
      </w:r>
    </w:p>
    <w:p w14:paraId="6FCF2907" w14:textId="77777777" w:rsidR="00EA4973" w:rsidRDefault="00EA4973">
      <w:pPr>
        <w:pStyle w:val="ListAlpa"/>
        <w:numPr>
          <w:ilvl w:val="0"/>
          <w:numId w:val="18"/>
        </w:numPr>
      </w:pPr>
      <w:r>
        <w:t>accessing capabilities,</w:t>
      </w:r>
    </w:p>
    <w:p w14:paraId="07471010" w14:textId="77777777" w:rsidR="00EA4973" w:rsidRDefault="00EA4973">
      <w:pPr>
        <w:pStyle w:val="ListAlpa"/>
        <w:numPr>
          <w:ilvl w:val="0"/>
          <w:numId w:val="18"/>
        </w:numPr>
      </w:pPr>
      <w:r>
        <w:t>data entities and their relationships,</w:t>
      </w:r>
    </w:p>
    <w:p w14:paraId="6C2DD161" w14:textId="77777777" w:rsidR="00EA4973" w:rsidRDefault="00EA4973">
      <w:pPr>
        <w:pStyle w:val="ListAlpa"/>
        <w:numPr>
          <w:ilvl w:val="0"/>
          <w:numId w:val="18"/>
        </w:numPr>
      </w:pPr>
      <w:r>
        <w:t>integrity constraints, and</w:t>
      </w:r>
    </w:p>
    <w:p w14:paraId="5B61DF22" w14:textId="77777777" w:rsidR="00EA4973" w:rsidRDefault="00EA4973">
      <w:pPr>
        <w:pStyle w:val="ListAlpa"/>
        <w:numPr>
          <w:ilvl w:val="0"/>
          <w:numId w:val="18"/>
        </w:numPr>
      </w:pPr>
      <w:r>
        <w:t>data retention requirements.  &gt;&gt;</w:t>
      </w:r>
    </w:p>
    <w:p w14:paraId="1208CA70" w14:textId="77777777" w:rsidR="00EA4973" w:rsidRDefault="00EA4973">
      <w:pPr>
        <w:pStyle w:val="Heading3"/>
      </w:pPr>
      <w:bookmarkStart w:id="167" w:name="_Toc461626802"/>
      <w:bookmarkStart w:id="168" w:name="_Toc464031972"/>
      <w:bookmarkStart w:id="169" w:name="_Toc464822081"/>
      <w:bookmarkStart w:id="170" w:name="_Toc529387877"/>
      <w:r>
        <w:t>Operations</w:t>
      </w:r>
      <w:bookmarkEnd w:id="167"/>
      <w:bookmarkEnd w:id="168"/>
      <w:bookmarkEnd w:id="169"/>
      <w:bookmarkEnd w:id="170"/>
    </w:p>
    <w:p w14:paraId="49EE5221" w14:textId="77777777" w:rsidR="00EA4973" w:rsidRDefault="00EA4973">
      <w:pPr>
        <w:pStyle w:val="Paragraph"/>
      </w:pPr>
      <w:r>
        <w:t>&lt;&lt; This section should specify the normal and special operations required by the user, such as:</w:t>
      </w:r>
    </w:p>
    <w:p w14:paraId="760BC24F" w14:textId="77777777" w:rsidR="00EA4973" w:rsidRDefault="00EA4973">
      <w:pPr>
        <w:pStyle w:val="ListAlpa"/>
        <w:numPr>
          <w:ilvl w:val="0"/>
          <w:numId w:val="19"/>
        </w:numPr>
      </w:pPr>
      <w:r>
        <w:t>the various modes of operation in the user organization, e.g., user-initiated operations,</w:t>
      </w:r>
    </w:p>
    <w:p w14:paraId="289961A1" w14:textId="77777777" w:rsidR="00EA4973" w:rsidRDefault="00EA4973">
      <w:pPr>
        <w:pStyle w:val="ListAlpa"/>
        <w:numPr>
          <w:ilvl w:val="0"/>
          <w:numId w:val="19"/>
        </w:numPr>
      </w:pPr>
      <w:r>
        <w:t>periods of interactive operations and periods of unattended operations,</w:t>
      </w:r>
    </w:p>
    <w:p w14:paraId="01A0C810" w14:textId="77777777" w:rsidR="00EA4973" w:rsidRDefault="00EA4973">
      <w:pPr>
        <w:pStyle w:val="ListAlpa"/>
        <w:numPr>
          <w:ilvl w:val="0"/>
          <w:numId w:val="19"/>
        </w:numPr>
      </w:pPr>
      <w:r>
        <w:t>data processing support functions, and</w:t>
      </w:r>
    </w:p>
    <w:p w14:paraId="09FAAC81" w14:textId="77777777" w:rsidR="00EA4973" w:rsidRDefault="00EA4973">
      <w:pPr>
        <w:pStyle w:val="ListAlpa"/>
        <w:numPr>
          <w:ilvl w:val="0"/>
          <w:numId w:val="19"/>
        </w:numPr>
      </w:pPr>
      <w:r>
        <w:t>backup and recovery operations. &gt;&gt;</w:t>
      </w:r>
    </w:p>
    <w:p w14:paraId="16859C59" w14:textId="77777777" w:rsidR="00EA4973" w:rsidRDefault="00EA4973">
      <w:pPr>
        <w:pStyle w:val="Heading3"/>
      </w:pPr>
      <w:bookmarkStart w:id="171" w:name="_Toc461626803"/>
      <w:bookmarkStart w:id="172" w:name="_Toc464031973"/>
      <w:bookmarkStart w:id="173" w:name="_Toc464822082"/>
      <w:bookmarkStart w:id="174" w:name="_Toc529387878"/>
      <w:r>
        <w:t>Site Adaptation</w:t>
      </w:r>
      <w:bookmarkEnd w:id="171"/>
      <w:bookmarkEnd w:id="172"/>
      <w:bookmarkEnd w:id="173"/>
      <w:bookmarkEnd w:id="174"/>
    </w:p>
    <w:p w14:paraId="3B403F59" w14:textId="77777777" w:rsidR="00EA4973" w:rsidRDefault="00EA4973">
      <w:pPr>
        <w:pStyle w:val="Paragraph"/>
      </w:pPr>
      <w:r>
        <w:t>&lt;&lt; This section could be used to:</w:t>
      </w:r>
    </w:p>
    <w:p w14:paraId="3D062767" w14:textId="77777777" w:rsidR="00EA4973" w:rsidRDefault="00EA4973">
      <w:pPr>
        <w:pStyle w:val="ListAlpa"/>
        <w:numPr>
          <w:ilvl w:val="0"/>
          <w:numId w:val="20"/>
        </w:numPr>
      </w:pPr>
      <w:r>
        <w:t>define the requirements for any data or initialization sequences that are specific to a given site, mission, or operational mode, for example, grid values, or safety limits, and</w:t>
      </w:r>
    </w:p>
    <w:p w14:paraId="0BB10005" w14:textId="77777777" w:rsidR="00EA4973" w:rsidRDefault="00EA4973">
      <w:pPr>
        <w:pStyle w:val="ListAlpa"/>
        <w:numPr>
          <w:ilvl w:val="0"/>
          <w:numId w:val="20"/>
        </w:numPr>
      </w:pPr>
      <w:r>
        <w:t>specify the site or mission-related features that should be modified to adapt the software to a particular installation. &gt;&gt;</w:t>
      </w:r>
    </w:p>
    <w:p w14:paraId="5DBA54ED" w14:textId="5058DFEA" w:rsidR="003C5D0A" w:rsidRDefault="003C5D0A" w:rsidP="003C5D0A">
      <w:pPr>
        <w:pStyle w:val="ListAlpa"/>
        <w:numPr>
          <w:ilvl w:val="0"/>
          <w:numId w:val="0"/>
        </w:numPr>
        <w:ind w:left="720" w:hanging="360"/>
      </w:pPr>
    </w:p>
    <w:p w14:paraId="7C92E959" w14:textId="2B0EF744" w:rsidR="003C5D0A" w:rsidRDefault="003C5D0A" w:rsidP="003C5D0A">
      <w:pPr>
        <w:pStyle w:val="ListAlpa"/>
        <w:numPr>
          <w:ilvl w:val="0"/>
          <w:numId w:val="0"/>
        </w:numPr>
        <w:ind w:left="720" w:hanging="360"/>
      </w:pPr>
    </w:p>
    <w:p w14:paraId="7830AFF6" w14:textId="7EDB5C69" w:rsidR="003C5D0A" w:rsidRDefault="003C5D0A" w:rsidP="003C5D0A">
      <w:pPr>
        <w:pStyle w:val="ListAlpa"/>
        <w:numPr>
          <w:ilvl w:val="0"/>
          <w:numId w:val="0"/>
        </w:numPr>
        <w:ind w:left="720" w:hanging="360"/>
      </w:pPr>
    </w:p>
    <w:p w14:paraId="407525A6" w14:textId="693234BB" w:rsidR="003C5D0A" w:rsidRDefault="003C5D0A" w:rsidP="003C5D0A">
      <w:pPr>
        <w:pStyle w:val="ListAlpa"/>
        <w:numPr>
          <w:ilvl w:val="0"/>
          <w:numId w:val="0"/>
        </w:numPr>
        <w:ind w:left="720" w:hanging="360"/>
      </w:pPr>
      <w:r>
        <w:rPr>
          <w:rFonts w:ascii="Cambria Math" w:hAnsi="Cambria Math"/>
          <w:color w:val="222222"/>
          <w:sz w:val="26"/>
          <w:szCs w:val="26"/>
          <w:shd w:val="clear" w:color="auto" w:fill="FFFFFF"/>
        </w:rPr>
        <w:t>∎</w:t>
      </w:r>
    </w:p>
    <w:sectPr w:rsidR="003C5D0A">
      <w:headerReference w:type="default" r:id="rId11"/>
      <w:footerReference w:type="default" r:id="rId12"/>
      <w:type w:val="continuous"/>
      <w:pgSz w:w="12240" w:h="15840" w:code="1"/>
      <w:pgMar w:top="1440" w:right="144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747DE5" w14:textId="77777777" w:rsidR="00AB3908" w:rsidRDefault="00AB3908">
      <w:r>
        <w:separator/>
      </w:r>
    </w:p>
  </w:endnote>
  <w:endnote w:type="continuationSeparator" w:id="0">
    <w:p w14:paraId="0EFB09EE" w14:textId="77777777" w:rsidR="00AB3908" w:rsidRDefault="00AB3908">
      <w:r>
        <w:continuationSeparator/>
      </w:r>
    </w:p>
  </w:endnote>
  <w:endnote w:type="continuationNotice" w:id="1">
    <w:p w14:paraId="7C5A9FCF" w14:textId="77777777" w:rsidR="00AB3908" w:rsidRDefault="00AB390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00" w:firstRow="0" w:lastRow="0" w:firstColumn="0" w:lastColumn="0" w:noHBand="0" w:noVBand="0"/>
    </w:tblPr>
    <w:tblGrid>
      <w:gridCol w:w="4428"/>
    </w:tblGrid>
    <w:tr w:rsidR="002B0C69" w14:paraId="6B699379" w14:textId="77777777">
      <w:tc>
        <w:tcPr>
          <w:tcW w:w="4428" w:type="dxa"/>
        </w:tcPr>
        <w:p w14:paraId="3FE9F23F" w14:textId="77777777" w:rsidR="002B0C69" w:rsidRDefault="002B0C69" w:rsidP="002B0C69">
          <w:pPr>
            <w:pStyle w:val="Footer"/>
            <w:jc w:val="right"/>
          </w:pPr>
        </w:p>
      </w:tc>
    </w:tr>
  </w:tbl>
  <w:p w14:paraId="1F72F646" w14:textId="77777777" w:rsidR="005F78D8" w:rsidRDefault="005F78D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060"/>
      <w:gridCol w:w="2880"/>
      <w:gridCol w:w="1980"/>
      <w:gridCol w:w="1080"/>
    </w:tblGrid>
    <w:tr w:rsidR="005F78D8" w14:paraId="29D2F1FE" w14:textId="77777777">
      <w:trPr>
        <w:trHeight w:hRule="exact" w:val="552"/>
      </w:trPr>
      <w:tc>
        <w:tcPr>
          <w:tcW w:w="3060" w:type="dxa"/>
        </w:tcPr>
        <w:p w14:paraId="7258404A" w14:textId="77777777" w:rsidR="005F78D8" w:rsidRDefault="00AB3908">
          <w:pPr>
            <w:pStyle w:val="Footer"/>
            <w:spacing w:before="80"/>
            <w:rPr>
              <w:bCs/>
            </w:rPr>
          </w:pPr>
          <w:r>
            <w:fldChar w:fldCharType="begin"/>
          </w:r>
          <w:r>
            <w:instrText xml:space="preserve"> TITLE  \* MERGEFORMAT </w:instrText>
          </w:r>
          <w:r>
            <w:fldChar w:fldCharType="separate"/>
          </w:r>
          <w:r w:rsidR="005F78D8">
            <w:t>Software Requirements Specification</w:t>
          </w:r>
          <w:r>
            <w:fldChar w:fldCharType="end"/>
          </w:r>
        </w:p>
        <w:p w14:paraId="0DE4B5B7" w14:textId="77777777" w:rsidR="005F78D8" w:rsidRDefault="005F78D8">
          <w:pPr>
            <w:pStyle w:val="Footer"/>
            <w:spacing w:before="80"/>
          </w:pPr>
        </w:p>
        <w:p w14:paraId="66204FF1" w14:textId="77777777" w:rsidR="005F78D8" w:rsidRDefault="005F78D8">
          <w:pPr>
            <w:pStyle w:val="Footer"/>
            <w:spacing w:before="80"/>
          </w:pPr>
        </w:p>
      </w:tc>
      <w:tc>
        <w:tcPr>
          <w:tcW w:w="2880" w:type="dxa"/>
        </w:tcPr>
        <w:p w14:paraId="7AC98986" w14:textId="57FCB35B" w:rsidR="005F78D8" w:rsidRDefault="009F0F6A">
          <w:pPr>
            <w:pStyle w:val="Footer"/>
            <w:spacing w:before="80"/>
            <w:rPr>
              <w:bCs/>
            </w:rPr>
          </w:pPr>
          <w:r>
            <w:t>Team 5</w:t>
          </w:r>
        </w:p>
      </w:tc>
      <w:tc>
        <w:tcPr>
          <w:tcW w:w="1980" w:type="dxa"/>
        </w:tcPr>
        <w:p w14:paraId="6ECD21A2" w14:textId="77777777" w:rsidR="005F78D8" w:rsidRDefault="005F78D8">
          <w:pPr>
            <w:pStyle w:val="Footer"/>
            <w:spacing w:before="80"/>
            <w:rPr>
              <w:bCs/>
            </w:rPr>
          </w:pPr>
          <w:r>
            <w:rPr>
              <w:bCs/>
            </w:rPr>
            <w:t>Date</w:t>
          </w:r>
        </w:p>
        <w:p w14:paraId="5034671A" w14:textId="449B38D0" w:rsidR="005F78D8" w:rsidRDefault="005F78D8">
          <w:pPr>
            <w:pStyle w:val="Footer"/>
            <w:spacing w:before="80"/>
            <w:rPr>
              <w:b w:val="0"/>
              <w:bCs/>
            </w:rPr>
          </w:pPr>
          <w:r>
            <w:rPr>
              <w:b w:val="0"/>
              <w:bCs/>
            </w:rPr>
            <w:fldChar w:fldCharType="begin"/>
          </w:r>
          <w:r>
            <w:rPr>
              <w:b w:val="0"/>
              <w:bCs/>
            </w:rPr>
            <w:instrText xml:space="preserve"> DATE \@ "M/d/yyyy" </w:instrText>
          </w:r>
          <w:r>
            <w:rPr>
              <w:b w:val="0"/>
              <w:bCs/>
            </w:rPr>
            <w:fldChar w:fldCharType="separate"/>
          </w:r>
          <w:r w:rsidR="004071A2">
            <w:rPr>
              <w:b w:val="0"/>
              <w:bCs/>
              <w:noProof/>
            </w:rPr>
            <w:t>11/12/2018</w:t>
          </w:r>
          <w:r>
            <w:rPr>
              <w:b w:val="0"/>
              <w:bCs/>
            </w:rPr>
            <w:fldChar w:fldCharType="end"/>
          </w:r>
          <w:r>
            <w:rPr>
              <w:b w:val="0"/>
              <w:bCs/>
            </w:rPr>
            <w:t xml:space="preserve">   </w:t>
          </w:r>
          <w:r>
            <w:rPr>
              <w:b w:val="0"/>
              <w:bCs/>
            </w:rPr>
            <w:fldChar w:fldCharType="begin"/>
          </w:r>
          <w:r>
            <w:rPr>
              <w:b w:val="0"/>
              <w:bCs/>
            </w:rPr>
            <w:instrText xml:space="preserve"> TIME \@ "h:mm AM/PM" </w:instrText>
          </w:r>
          <w:r>
            <w:rPr>
              <w:b w:val="0"/>
              <w:bCs/>
            </w:rPr>
            <w:fldChar w:fldCharType="separate"/>
          </w:r>
          <w:r w:rsidR="004071A2">
            <w:rPr>
              <w:b w:val="0"/>
              <w:bCs/>
              <w:noProof/>
            </w:rPr>
            <w:t>3:57 PM</w:t>
          </w:r>
          <w:r>
            <w:rPr>
              <w:b w:val="0"/>
              <w:bCs/>
            </w:rPr>
            <w:fldChar w:fldCharType="end"/>
          </w:r>
        </w:p>
      </w:tc>
      <w:tc>
        <w:tcPr>
          <w:tcW w:w="1080" w:type="dxa"/>
        </w:tcPr>
        <w:p w14:paraId="20458F8E" w14:textId="77777777" w:rsidR="005F78D8" w:rsidRDefault="005F78D8">
          <w:pPr>
            <w:pStyle w:val="Footer"/>
            <w:spacing w:before="80"/>
            <w:rPr>
              <w:bCs/>
            </w:rPr>
          </w:pPr>
          <w:r>
            <w:rPr>
              <w:bCs/>
            </w:rPr>
            <w:t>Page</w:t>
          </w:r>
        </w:p>
        <w:p w14:paraId="3790530A" w14:textId="77777777" w:rsidR="005F78D8" w:rsidRDefault="005F78D8">
          <w:pPr>
            <w:pStyle w:val="Footer"/>
            <w:spacing w:before="80"/>
          </w:pPr>
          <w:r>
            <w:rPr>
              <w:b w:val="0"/>
              <w:bCs/>
            </w:rPr>
            <w:fldChar w:fldCharType="begin"/>
          </w:r>
          <w:r>
            <w:rPr>
              <w:b w:val="0"/>
              <w:bCs/>
            </w:rPr>
            <w:instrText xml:space="preserve">page </w:instrText>
          </w:r>
          <w:r>
            <w:rPr>
              <w:b w:val="0"/>
              <w:bCs/>
            </w:rPr>
            <w:fldChar w:fldCharType="separate"/>
          </w:r>
          <w:r w:rsidR="003737E1">
            <w:rPr>
              <w:b w:val="0"/>
              <w:bCs/>
              <w:noProof/>
            </w:rPr>
            <w:t>iii</w:t>
          </w:r>
          <w:r>
            <w:rPr>
              <w:b w:val="0"/>
              <w:bCs/>
            </w:rPr>
            <w:fldChar w:fldCharType="end"/>
          </w:r>
          <w:r>
            <w:t xml:space="preserve"> </w:t>
          </w:r>
        </w:p>
        <w:p w14:paraId="2DBF0D7D" w14:textId="77777777" w:rsidR="005F78D8" w:rsidRDefault="005F78D8">
          <w:pPr>
            <w:pStyle w:val="Footer"/>
            <w:spacing w:before="80"/>
          </w:pPr>
        </w:p>
        <w:p w14:paraId="6B62F1B3" w14:textId="77777777" w:rsidR="005F78D8" w:rsidRDefault="005F78D8">
          <w:pPr>
            <w:pStyle w:val="Footer"/>
            <w:spacing w:before="80"/>
          </w:pPr>
        </w:p>
      </w:tc>
    </w:tr>
  </w:tbl>
  <w:p w14:paraId="02F2C34E" w14:textId="77777777" w:rsidR="005F78D8" w:rsidRDefault="005F78D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00" w:type="dxa"/>
      <w:tblInd w:w="10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3240"/>
      <w:gridCol w:w="2880"/>
      <w:gridCol w:w="1980"/>
      <w:gridCol w:w="900"/>
    </w:tblGrid>
    <w:tr w:rsidR="005F78D8" w14:paraId="465A36FC" w14:textId="77777777">
      <w:tc>
        <w:tcPr>
          <w:tcW w:w="3240" w:type="dxa"/>
        </w:tcPr>
        <w:p w14:paraId="0A87E2CA" w14:textId="77777777" w:rsidR="005F78D8" w:rsidRDefault="005F78D8">
          <w:pPr>
            <w:pStyle w:val="Footer"/>
            <w:rPr>
              <w:b w:val="0"/>
              <w:bCs/>
            </w:rPr>
          </w:pPr>
          <w:r>
            <w:rPr>
              <w:b w:val="0"/>
              <w:bCs/>
            </w:rPr>
            <w:t>Software Requirements Specification</w:t>
          </w:r>
        </w:p>
      </w:tc>
      <w:tc>
        <w:tcPr>
          <w:tcW w:w="2880" w:type="dxa"/>
        </w:tcPr>
        <w:p w14:paraId="658D39A1" w14:textId="732DFB75" w:rsidR="005F78D8" w:rsidRDefault="0045060E" w:rsidP="0045060E">
          <w:pPr>
            <w:pStyle w:val="Footer"/>
            <w:jc w:val="center"/>
            <w:rPr>
              <w:b w:val="0"/>
              <w:bCs/>
            </w:rPr>
          </w:pPr>
          <w:r>
            <w:t>Team 5</w:t>
          </w:r>
        </w:p>
      </w:tc>
      <w:tc>
        <w:tcPr>
          <w:tcW w:w="1980" w:type="dxa"/>
        </w:tcPr>
        <w:p w14:paraId="5F3F821A" w14:textId="77777777" w:rsidR="005F78D8" w:rsidRDefault="005F78D8">
          <w:pPr>
            <w:pStyle w:val="Footer"/>
            <w:rPr>
              <w:b w:val="0"/>
              <w:bCs/>
            </w:rPr>
          </w:pPr>
          <w:r>
            <w:rPr>
              <w:b w:val="0"/>
              <w:bCs/>
            </w:rPr>
            <w:t>Date</w:t>
          </w:r>
        </w:p>
        <w:p w14:paraId="3409FB2F" w14:textId="761E7831" w:rsidR="005F78D8" w:rsidRDefault="005F78D8">
          <w:pPr>
            <w:pStyle w:val="Footer"/>
          </w:pPr>
          <w:r>
            <w:fldChar w:fldCharType="begin"/>
          </w:r>
          <w:r>
            <w:instrText xml:space="preserve"> DATE \@ "M/d/yyyy" </w:instrText>
          </w:r>
          <w:r>
            <w:fldChar w:fldCharType="separate"/>
          </w:r>
          <w:r w:rsidR="004071A2">
            <w:rPr>
              <w:noProof/>
            </w:rPr>
            <w:t>11/12/2018</w:t>
          </w:r>
          <w:r>
            <w:fldChar w:fldCharType="end"/>
          </w:r>
          <w:r>
            <w:t xml:space="preserve"> </w:t>
          </w:r>
          <w:r>
            <w:fldChar w:fldCharType="begin"/>
          </w:r>
          <w:r>
            <w:instrText xml:space="preserve"> TIME \@ "h:mm AM/PM" </w:instrText>
          </w:r>
          <w:r>
            <w:fldChar w:fldCharType="separate"/>
          </w:r>
          <w:r w:rsidR="004071A2">
            <w:rPr>
              <w:noProof/>
            </w:rPr>
            <w:t>3:57 PM</w:t>
          </w:r>
          <w:r>
            <w:fldChar w:fldCharType="end"/>
          </w:r>
        </w:p>
      </w:tc>
      <w:tc>
        <w:tcPr>
          <w:tcW w:w="900" w:type="dxa"/>
        </w:tcPr>
        <w:p w14:paraId="6D74EAC0" w14:textId="77777777" w:rsidR="005F78D8" w:rsidRDefault="005F78D8">
          <w:pPr>
            <w:pStyle w:val="Footer"/>
            <w:rPr>
              <w:b w:val="0"/>
              <w:bCs/>
            </w:rPr>
          </w:pPr>
          <w:r>
            <w:rPr>
              <w:b w:val="0"/>
              <w:bCs/>
            </w:rPr>
            <w:t>Page</w:t>
          </w:r>
        </w:p>
        <w:p w14:paraId="253FD184" w14:textId="77777777" w:rsidR="005F78D8" w:rsidRDefault="005F78D8">
          <w:pPr>
            <w:pStyle w:val="Footer"/>
            <w:rPr>
              <w:b w:val="0"/>
              <w:bCs/>
            </w:rPr>
          </w:pPr>
          <w:r>
            <w:rPr>
              <w:rStyle w:val="PageNumber"/>
            </w:rPr>
            <w:fldChar w:fldCharType="begin"/>
          </w:r>
          <w:r>
            <w:rPr>
              <w:rStyle w:val="PageNumber"/>
            </w:rPr>
            <w:instrText xml:space="preserve"> PAGE </w:instrText>
          </w:r>
          <w:r>
            <w:rPr>
              <w:rStyle w:val="PageNumber"/>
            </w:rPr>
            <w:fldChar w:fldCharType="separate"/>
          </w:r>
          <w:r w:rsidR="003737E1">
            <w:rPr>
              <w:rStyle w:val="PageNumber"/>
              <w:noProof/>
            </w:rPr>
            <w:t>5</w:t>
          </w:r>
          <w:r>
            <w:rPr>
              <w:rStyle w:val="PageNumber"/>
            </w:rPr>
            <w:fldChar w:fldCharType="end"/>
          </w:r>
        </w:p>
      </w:tc>
    </w:tr>
  </w:tbl>
  <w:p w14:paraId="3B7B4B86" w14:textId="77777777" w:rsidR="005F78D8" w:rsidRDefault="005F78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6D1BE7" w14:textId="77777777" w:rsidR="00AB3908" w:rsidRDefault="00AB3908">
      <w:r>
        <w:separator/>
      </w:r>
    </w:p>
  </w:footnote>
  <w:footnote w:type="continuationSeparator" w:id="0">
    <w:p w14:paraId="7283967C" w14:textId="77777777" w:rsidR="00AB3908" w:rsidRDefault="00AB3908">
      <w:r>
        <w:continuationSeparator/>
      </w:r>
    </w:p>
  </w:footnote>
  <w:footnote w:type="continuationNotice" w:id="1">
    <w:p w14:paraId="1FBC246A" w14:textId="77777777" w:rsidR="00AB3908" w:rsidRDefault="00AB390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E6F91" w14:textId="77777777" w:rsidR="005F78D8" w:rsidRDefault="005F78D8"/>
  <w:p w14:paraId="61CDCEAD" w14:textId="77777777" w:rsidR="005F78D8" w:rsidRDefault="005F78D8">
    <w:pPr>
      <w:pBdr>
        <w:top w:val="single" w:sz="6" w:space="1" w:color="auto"/>
      </w:pBdr>
    </w:pPr>
  </w:p>
  <w:p w14:paraId="086CF3C7" w14:textId="6B5A3103" w:rsidR="005F78D8" w:rsidRDefault="00863C52">
    <w:pPr>
      <w:pStyle w:val="Title"/>
    </w:pPr>
    <w:r>
      <w:t>Team 5</w:t>
    </w:r>
  </w:p>
  <w:p w14:paraId="6BB9E253" w14:textId="77777777" w:rsidR="005F78D8" w:rsidRDefault="005F78D8">
    <w:pPr>
      <w:pBdr>
        <w:bottom w:val="single" w:sz="6" w:space="1" w:color="auto"/>
      </w:pBdr>
      <w:jc w:val="right"/>
    </w:pPr>
  </w:p>
  <w:p w14:paraId="23DE523C" w14:textId="77777777" w:rsidR="005F78D8" w:rsidRDefault="005F78D8">
    <w:pPr>
      <w:pStyle w:val="Title"/>
    </w:pPr>
  </w:p>
  <w:p w14:paraId="52E56223" w14:textId="77777777" w:rsidR="005F78D8" w:rsidRDefault="005F78D8">
    <w:pPr>
      <w:pStyle w:val="Title"/>
    </w:pPr>
  </w:p>
  <w:p w14:paraId="07547A01" w14:textId="77777777" w:rsidR="005F78D8" w:rsidRDefault="005F78D8">
    <w:pPr>
      <w:pStyle w:val="Title"/>
    </w:pPr>
  </w:p>
  <w:p w14:paraId="5043CB0F" w14:textId="77777777" w:rsidR="005F78D8" w:rsidRDefault="005F78D8">
    <w:pPr>
      <w:pStyle w:val="Title"/>
    </w:pPr>
  </w:p>
  <w:p w14:paraId="07459315" w14:textId="77777777" w:rsidR="005F78D8" w:rsidRDefault="005F78D8">
    <w:pPr>
      <w:pStyle w:val="Title"/>
    </w:pPr>
  </w:p>
  <w:p w14:paraId="6537F28F" w14:textId="77777777" w:rsidR="005F78D8" w:rsidRDefault="005F78D8">
    <w:pPr>
      <w:pStyle w:val="Title"/>
    </w:pPr>
  </w:p>
  <w:p w14:paraId="6DFB9E20" w14:textId="77777777" w:rsidR="005F78D8" w:rsidRDefault="005F78D8">
    <w:pPr>
      <w:pStyle w:val="Title"/>
    </w:pPr>
  </w:p>
  <w:p w14:paraId="70DF9E56" w14:textId="77777777" w:rsidR="005F78D8" w:rsidRDefault="005F78D8">
    <w:pPr>
      <w:pStyle w:val="Title"/>
    </w:pPr>
  </w:p>
  <w:p w14:paraId="44E871BC" w14:textId="77777777" w:rsidR="005F78D8" w:rsidRDefault="005F78D8">
    <w:pPr>
      <w:pStyle w:val="Title"/>
    </w:pPr>
  </w:p>
  <w:p w14:paraId="144A5D23" w14:textId="77777777" w:rsidR="005F78D8" w:rsidRDefault="005F78D8">
    <w:pPr>
      <w:pStyle w:val="Title"/>
    </w:pPr>
  </w:p>
  <w:p w14:paraId="738610EB" w14:textId="77777777" w:rsidR="005F78D8" w:rsidRDefault="005F78D8"/>
  <w:p w14:paraId="637805D2" w14:textId="77777777" w:rsidR="005F78D8" w:rsidRDefault="005F78D8"/>
  <w:p w14:paraId="463F29E8" w14:textId="77777777" w:rsidR="005F78D8" w:rsidRDefault="005F78D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25BCFC" w14:textId="77777777" w:rsidR="005F78D8" w:rsidRDefault="00AB3908">
    <w:pPr>
      <w:pStyle w:val="Header"/>
    </w:pPr>
    <w:r>
      <w:fldChar w:fldCharType="begin"/>
    </w:r>
    <w:r>
      <w:instrText xml:space="preserve"> TITLE  \* MERGEFORMAT </w:instrText>
    </w:r>
    <w:r>
      <w:fldChar w:fldCharType="separate"/>
    </w:r>
    <w:r w:rsidR="005F78D8">
      <w:t>Software Requirements Specification</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98F65D" w14:textId="77777777" w:rsidR="005F78D8" w:rsidRDefault="005F78D8">
    <w:pPr>
      <w:pStyle w:val="Header"/>
    </w:pPr>
    <w:r>
      <w:t>Software Requirements Specification</w:t>
    </w:r>
    <w:r>
      <w:tab/>
    </w:r>
    <w:r>
      <w:tab/>
    </w:r>
  </w:p>
  <w:p w14:paraId="61829076" w14:textId="77777777" w:rsidR="005F78D8" w:rsidRDefault="005F78D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E60E51E"/>
    <w:lvl w:ilvl="0">
      <w:start w:val="1"/>
      <w:numFmt w:val="decimal"/>
      <w:pStyle w:val="Heading1"/>
      <w:lvlText w:val="%1."/>
      <w:legacy w:legacy="1" w:legacySpace="0" w:legacyIndent="720"/>
      <w:lvlJc w:val="left"/>
      <w:pPr>
        <w:ind w:left="720" w:hanging="720"/>
      </w:pPr>
    </w:lvl>
    <w:lvl w:ilvl="1">
      <w:start w:val="1"/>
      <w:numFmt w:val="decimal"/>
      <w:pStyle w:val="Heading2"/>
      <w:lvlText w:val="%1.%2."/>
      <w:legacy w:legacy="1" w:legacySpace="0" w:legacyIndent="720"/>
      <w:lvlJc w:val="left"/>
      <w:pPr>
        <w:ind w:left="1440" w:hanging="720"/>
      </w:pPr>
    </w:lvl>
    <w:lvl w:ilvl="2">
      <w:start w:val="1"/>
      <w:numFmt w:val="decimal"/>
      <w:pStyle w:val="Heading3"/>
      <w:lvlText w:val="%1.%2.%3."/>
      <w:legacy w:legacy="1" w:legacySpace="0" w:legacyIndent="720"/>
      <w:lvlJc w:val="left"/>
      <w:pPr>
        <w:ind w:left="2160" w:hanging="720"/>
      </w:pPr>
    </w:lvl>
    <w:lvl w:ilvl="3">
      <w:start w:val="1"/>
      <w:numFmt w:val="decimal"/>
      <w:pStyle w:val="Heading4"/>
      <w:lvlText w:val="%1.%2.%3.%4."/>
      <w:legacy w:legacy="1" w:legacySpace="0" w:legacyIndent="720"/>
      <w:lvlJc w:val="left"/>
      <w:pPr>
        <w:ind w:left="2880" w:hanging="720"/>
      </w:pPr>
    </w:lvl>
    <w:lvl w:ilvl="4">
      <w:start w:val="1"/>
      <w:numFmt w:val="decimal"/>
      <w:pStyle w:val="Heading5"/>
      <w:lvlText w:val="%1.%2.%3.%4.%5."/>
      <w:legacy w:legacy="1" w:legacySpace="0" w:legacyIndent="720"/>
      <w:lvlJc w:val="left"/>
      <w:pPr>
        <w:ind w:left="3600" w:hanging="720"/>
      </w:pPr>
    </w:lvl>
    <w:lvl w:ilvl="5">
      <w:start w:val="1"/>
      <w:numFmt w:val="decimal"/>
      <w:pStyle w:val="Heading6"/>
      <w:lvlText w:val="%1.%2.%3.%4.%5.%6."/>
      <w:legacy w:legacy="1" w:legacySpace="0" w:legacyIndent="720"/>
      <w:lvlJc w:val="left"/>
      <w:pPr>
        <w:ind w:left="4320" w:hanging="720"/>
      </w:pPr>
    </w:lvl>
    <w:lvl w:ilvl="6">
      <w:start w:val="1"/>
      <w:numFmt w:val="decimal"/>
      <w:pStyle w:val="Heading7"/>
      <w:lvlText w:val="%1.%2.%3.%4.%5.%6.%7."/>
      <w:legacy w:legacy="1" w:legacySpace="0" w:legacyIndent="720"/>
      <w:lvlJc w:val="left"/>
      <w:pPr>
        <w:ind w:left="5040" w:hanging="720"/>
      </w:pPr>
    </w:lvl>
    <w:lvl w:ilvl="7">
      <w:start w:val="1"/>
      <w:numFmt w:val="decimal"/>
      <w:pStyle w:val="Heading8"/>
      <w:lvlText w:val="%1.%2.%3.%4.%5.%6.%7.%8."/>
      <w:legacy w:legacy="1" w:legacySpace="0" w:legacyIndent="720"/>
      <w:lvlJc w:val="left"/>
      <w:pPr>
        <w:ind w:left="5760" w:hanging="720"/>
      </w:pPr>
    </w:lvl>
    <w:lvl w:ilvl="8">
      <w:start w:val="1"/>
      <w:numFmt w:val="decimal"/>
      <w:pStyle w:val="Heading9"/>
      <w:lvlText w:val="%1.%2.%3.%4.%5.%6.%7.%8.%9."/>
      <w:legacy w:legacy="1" w:legacySpace="0" w:legacyIndent="720"/>
      <w:lvlJc w:val="left"/>
      <w:pPr>
        <w:ind w:left="6480" w:hanging="720"/>
      </w:pPr>
    </w:lvl>
  </w:abstractNum>
  <w:abstractNum w:abstractNumId="1" w15:restartNumberingAfterBreak="0">
    <w:nsid w:val="00000001"/>
    <w:multiLevelType w:val="hybridMultilevel"/>
    <w:tmpl w:val="00000001"/>
    <w:lvl w:ilvl="0" w:tplc="00000001">
      <w:start w:val="1"/>
      <w:numFmt w:val="lowerLetter"/>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21A57ECD"/>
    <w:multiLevelType w:val="hybridMultilevel"/>
    <w:tmpl w:val="A8843BF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7B735B3"/>
    <w:multiLevelType w:val="hybridMultilevel"/>
    <w:tmpl w:val="E6EECEE2"/>
    <w:lvl w:ilvl="0" w:tplc="87600450">
      <w:start w:val="1"/>
      <w:numFmt w:val="lowerLetter"/>
      <w:pStyle w:val="ListAlpa"/>
      <w:lvlText w:val="%1)"/>
      <w:lvlJc w:val="left"/>
      <w:pPr>
        <w:tabs>
          <w:tab w:val="num" w:pos="720"/>
        </w:tabs>
        <w:ind w:left="72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48052EC8"/>
    <w:multiLevelType w:val="hybridMultilevel"/>
    <w:tmpl w:val="E6980FD4"/>
    <w:lvl w:ilvl="0" w:tplc="D714AE4E">
      <w:start w:val="1"/>
      <w:numFmt w:val="decimal"/>
      <w:pStyle w:val="SubListNumber"/>
      <w:lvlText w:val="%1)"/>
      <w:lvlJc w:val="left"/>
      <w:pPr>
        <w:tabs>
          <w:tab w:val="num" w:pos="3672"/>
        </w:tabs>
        <w:ind w:left="3672" w:hanging="360"/>
      </w:pPr>
      <w:rPr>
        <w:rFonts w:hint="default"/>
      </w:rPr>
    </w:lvl>
    <w:lvl w:ilvl="1" w:tplc="04090019" w:tentative="1">
      <w:start w:val="1"/>
      <w:numFmt w:val="lowerLetter"/>
      <w:lvlText w:val="%2."/>
      <w:lvlJc w:val="left"/>
      <w:pPr>
        <w:tabs>
          <w:tab w:val="num" w:pos="4032"/>
        </w:tabs>
        <w:ind w:left="4032" w:hanging="360"/>
      </w:pPr>
    </w:lvl>
    <w:lvl w:ilvl="2" w:tplc="0409001B" w:tentative="1">
      <w:start w:val="1"/>
      <w:numFmt w:val="lowerRoman"/>
      <w:lvlText w:val="%3."/>
      <w:lvlJc w:val="right"/>
      <w:pPr>
        <w:tabs>
          <w:tab w:val="num" w:pos="4752"/>
        </w:tabs>
        <w:ind w:left="4752" w:hanging="180"/>
      </w:pPr>
    </w:lvl>
    <w:lvl w:ilvl="3" w:tplc="0409000F" w:tentative="1">
      <w:start w:val="1"/>
      <w:numFmt w:val="decimal"/>
      <w:lvlText w:val="%4."/>
      <w:lvlJc w:val="left"/>
      <w:pPr>
        <w:tabs>
          <w:tab w:val="num" w:pos="5472"/>
        </w:tabs>
        <w:ind w:left="5472" w:hanging="360"/>
      </w:pPr>
    </w:lvl>
    <w:lvl w:ilvl="4" w:tplc="04090019" w:tentative="1">
      <w:start w:val="1"/>
      <w:numFmt w:val="lowerLetter"/>
      <w:lvlText w:val="%5."/>
      <w:lvlJc w:val="left"/>
      <w:pPr>
        <w:tabs>
          <w:tab w:val="num" w:pos="6192"/>
        </w:tabs>
        <w:ind w:left="6192" w:hanging="360"/>
      </w:pPr>
    </w:lvl>
    <w:lvl w:ilvl="5" w:tplc="0409001B" w:tentative="1">
      <w:start w:val="1"/>
      <w:numFmt w:val="lowerRoman"/>
      <w:lvlText w:val="%6."/>
      <w:lvlJc w:val="right"/>
      <w:pPr>
        <w:tabs>
          <w:tab w:val="num" w:pos="6912"/>
        </w:tabs>
        <w:ind w:left="6912" w:hanging="180"/>
      </w:pPr>
    </w:lvl>
    <w:lvl w:ilvl="6" w:tplc="0409000F" w:tentative="1">
      <w:start w:val="1"/>
      <w:numFmt w:val="decimal"/>
      <w:lvlText w:val="%7."/>
      <w:lvlJc w:val="left"/>
      <w:pPr>
        <w:tabs>
          <w:tab w:val="num" w:pos="7632"/>
        </w:tabs>
        <w:ind w:left="7632" w:hanging="360"/>
      </w:pPr>
    </w:lvl>
    <w:lvl w:ilvl="7" w:tplc="04090019" w:tentative="1">
      <w:start w:val="1"/>
      <w:numFmt w:val="lowerLetter"/>
      <w:lvlText w:val="%8."/>
      <w:lvlJc w:val="left"/>
      <w:pPr>
        <w:tabs>
          <w:tab w:val="num" w:pos="8352"/>
        </w:tabs>
        <w:ind w:left="8352" w:hanging="360"/>
      </w:pPr>
    </w:lvl>
    <w:lvl w:ilvl="8" w:tplc="0409001B" w:tentative="1">
      <w:start w:val="1"/>
      <w:numFmt w:val="lowerRoman"/>
      <w:lvlText w:val="%9."/>
      <w:lvlJc w:val="right"/>
      <w:pPr>
        <w:tabs>
          <w:tab w:val="num" w:pos="9072"/>
        </w:tabs>
        <w:ind w:left="9072" w:hanging="180"/>
      </w:pPr>
    </w:lvl>
  </w:abstractNum>
  <w:abstractNum w:abstractNumId="5" w15:restartNumberingAfterBreak="0">
    <w:nsid w:val="65B762BD"/>
    <w:multiLevelType w:val="multilevel"/>
    <w:tmpl w:val="BDE2FC8C"/>
    <w:lvl w:ilvl="0">
      <w:start w:val="1"/>
      <w:numFmt w:val="bullet"/>
      <w:pStyle w:val="Bullet"/>
      <w:lvlText w:val=""/>
      <w:lvlJc w:val="left"/>
      <w:pPr>
        <w:tabs>
          <w:tab w:val="num" w:pos="1152"/>
        </w:tabs>
        <w:ind w:left="1152" w:hanging="432"/>
      </w:pPr>
      <w:rPr>
        <w:rFonts w:ascii="Wingdings" w:hAnsi="Wingdings" w:hint="default"/>
        <w:sz w:val="16"/>
      </w:rPr>
    </w:lvl>
    <w:lvl w:ilvl="1">
      <w:start w:val="1"/>
      <w:numFmt w:val="bullet"/>
      <w:lvlText w:val="-"/>
      <w:lvlJc w:val="left"/>
      <w:pPr>
        <w:tabs>
          <w:tab w:val="num" w:pos="1584"/>
        </w:tabs>
        <w:ind w:left="1440" w:hanging="216"/>
      </w:pPr>
      <w:rPr>
        <w:rFonts w:ascii="Times New Roman" w:cs="Times New Roman"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CDF6846"/>
    <w:multiLevelType w:val="hybridMultilevel"/>
    <w:tmpl w:val="38BE3F50"/>
    <w:lvl w:ilvl="0" w:tplc="4E92A46E">
      <w:start w:val="1"/>
      <w:numFmt w:val="decimal"/>
      <w:pStyle w:val="Requirements"/>
      <w:lvlText w:val="[Rq%1]"/>
      <w:lvlJc w:val="left"/>
      <w:pPr>
        <w:tabs>
          <w:tab w:val="num" w:pos="720"/>
        </w:tabs>
        <w:ind w:left="360" w:hanging="360"/>
      </w:pPr>
      <w:rPr>
        <w:rFonts w:ascii="Times New Roman" w:hAnsi="Times New Roman" w:hint="default"/>
        <w:b w:val="0"/>
        <w:i w:val="0"/>
        <w:sz w:val="20"/>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3"/>
  </w:num>
  <w:num w:numId="11">
    <w:abstractNumId w:val="4"/>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lvlOverride w:ilvl="0">
      <w:startOverride w:val="1"/>
    </w:lvlOverride>
  </w:num>
  <w:num w:numId="21">
    <w:abstractNumId w:val="2"/>
  </w:num>
  <w:num w:numId="22">
    <w:abstractNumId w:val="6"/>
  </w:num>
  <w:num w:numId="23">
    <w:abstractNumId w:val="5"/>
  </w:num>
  <w:num w:numId="24">
    <w:abstractNumId w:val="1"/>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3F0E"/>
    <w:rsid w:val="000157C0"/>
    <w:rsid w:val="000439FA"/>
    <w:rsid w:val="00050D8F"/>
    <w:rsid w:val="00065406"/>
    <w:rsid w:val="0007354A"/>
    <w:rsid w:val="0007501E"/>
    <w:rsid w:val="0007517C"/>
    <w:rsid w:val="0008009A"/>
    <w:rsid w:val="000A7C0D"/>
    <w:rsid w:val="000B0533"/>
    <w:rsid w:val="000B78B8"/>
    <w:rsid w:val="000C2E54"/>
    <w:rsid w:val="000D001C"/>
    <w:rsid w:val="000D40AF"/>
    <w:rsid w:val="000D627A"/>
    <w:rsid w:val="000F4BF2"/>
    <w:rsid w:val="00101895"/>
    <w:rsid w:val="0011700A"/>
    <w:rsid w:val="00120284"/>
    <w:rsid w:val="0013460D"/>
    <w:rsid w:val="00145975"/>
    <w:rsid w:val="00152B6B"/>
    <w:rsid w:val="0017037A"/>
    <w:rsid w:val="001763E4"/>
    <w:rsid w:val="00181B10"/>
    <w:rsid w:val="00182264"/>
    <w:rsid w:val="00184C70"/>
    <w:rsid w:val="001925B4"/>
    <w:rsid w:val="001A1678"/>
    <w:rsid w:val="001A2AEE"/>
    <w:rsid w:val="001A34FE"/>
    <w:rsid w:val="001A3F0E"/>
    <w:rsid w:val="001C16A1"/>
    <w:rsid w:val="001D08EB"/>
    <w:rsid w:val="001E4778"/>
    <w:rsid w:val="002045D2"/>
    <w:rsid w:val="00214341"/>
    <w:rsid w:val="002244EF"/>
    <w:rsid w:val="00226CEC"/>
    <w:rsid w:val="00227DFE"/>
    <w:rsid w:val="00231FE7"/>
    <w:rsid w:val="00233F93"/>
    <w:rsid w:val="00236663"/>
    <w:rsid w:val="002450BB"/>
    <w:rsid w:val="002478F5"/>
    <w:rsid w:val="00250191"/>
    <w:rsid w:val="00253768"/>
    <w:rsid w:val="00253F7A"/>
    <w:rsid w:val="00265923"/>
    <w:rsid w:val="00280DD2"/>
    <w:rsid w:val="00293013"/>
    <w:rsid w:val="00297839"/>
    <w:rsid w:val="002B0C69"/>
    <w:rsid w:val="002B461E"/>
    <w:rsid w:val="003045C8"/>
    <w:rsid w:val="00307635"/>
    <w:rsid w:val="00312771"/>
    <w:rsid w:val="00316562"/>
    <w:rsid w:val="00317972"/>
    <w:rsid w:val="003307BB"/>
    <w:rsid w:val="0033134A"/>
    <w:rsid w:val="00342142"/>
    <w:rsid w:val="00355C7D"/>
    <w:rsid w:val="003737E1"/>
    <w:rsid w:val="00396F92"/>
    <w:rsid w:val="003A7CED"/>
    <w:rsid w:val="003B3F6A"/>
    <w:rsid w:val="003C5D0A"/>
    <w:rsid w:val="003D051A"/>
    <w:rsid w:val="003D2C1C"/>
    <w:rsid w:val="003F77E4"/>
    <w:rsid w:val="004071A2"/>
    <w:rsid w:val="00414B24"/>
    <w:rsid w:val="004174C0"/>
    <w:rsid w:val="00423300"/>
    <w:rsid w:val="00424EB8"/>
    <w:rsid w:val="00434E9D"/>
    <w:rsid w:val="00440C3D"/>
    <w:rsid w:val="00444B10"/>
    <w:rsid w:val="0045060E"/>
    <w:rsid w:val="00455285"/>
    <w:rsid w:val="00455CBE"/>
    <w:rsid w:val="004670F8"/>
    <w:rsid w:val="004775BB"/>
    <w:rsid w:val="0048108C"/>
    <w:rsid w:val="00486297"/>
    <w:rsid w:val="004869BB"/>
    <w:rsid w:val="0049134A"/>
    <w:rsid w:val="00491609"/>
    <w:rsid w:val="004A7386"/>
    <w:rsid w:val="004B74E9"/>
    <w:rsid w:val="004C3899"/>
    <w:rsid w:val="004F069C"/>
    <w:rsid w:val="00517F87"/>
    <w:rsid w:val="00517F91"/>
    <w:rsid w:val="005235CE"/>
    <w:rsid w:val="00525041"/>
    <w:rsid w:val="0052516E"/>
    <w:rsid w:val="00537471"/>
    <w:rsid w:val="00552008"/>
    <w:rsid w:val="0055240D"/>
    <w:rsid w:val="005601DC"/>
    <w:rsid w:val="005673FA"/>
    <w:rsid w:val="00570C36"/>
    <w:rsid w:val="00587362"/>
    <w:rsid w:val="005A762C"/>
    <w:rsid w:val="005B3340"/>
    <w:rsid w:val="005B38F5"/>
    <w:rsid w:val="005C10E1"/>
    <w:rsid w:val="005C76CD"/>
    <w:rsid w:val="005D4A0B"/>
    <w:rsid w:val="005E0658"/>
    <w:rsid w:val="005E5285"/>
    <w:rsid w:val="005F3E89"/>
    <w:rsid w:val="005F78D8"/>
    <w:rsid w:val="006104ED"/>
    <w:rsid w:val="00613365"/>
    <w:rsid w:val="006267C9"/>
    <w:rsid w:val="006328D6"/>
    <w:rsid w:val="006479B3"/>
    <w:rsid w:val="00652B2D"/>
    <w:rsid w:val="006620F6"/>
    <w:rsid w:val="00663409"/>
    <w:rsid w:val="0068426D"/>
    <w:rsid w:val="00692483"/>
    <w:rsid w:val="006A0462"/>
    <w:rsid w:val="006C00D0"/>
    <w:rsid w:val="006D08A3"/>
    <w:rsid w:val="006D0D1C"/>
    <w:rsid w:val="006D5608"/>
    <w:rsid w:val="006F37F9"/>
    <w:rsid w:val="006F657C"/>
    <w:rsid w:val="00710380"/>
    <w:rsid w:val="007170FE"/>
    <w:rsid w:val="0072255E"/>
    <w:rsid w:val="007230AD"/>
    <w:rsid w:val="007250A2"/>
    <w:rsid w:val="00725ACD"/>
    <w:rsid w:val="00731AFE"/>
    <w:rsid w:val="00731D99"/>
    <w:rsid w:val="007409B6"/>
    <w:rsid w:val="00741138"/>
    <w:rsid w:val="0074207F"/>
    <w:rsid w:val="0074483B"/>
    <w:rsid w:val="00747B62"/>
    <w:rsid w:val="00760765"/>
    <w:rsid w:val="007711FF"/>
    <w:rsid w:val="0078288D"/>
    <w:rsid w:val="007A073F"/>
    <w:rsid w:val="007A7E27"/>
    <w:rsid w:val="007B041A"/>
    <w:rsid w:val="007B38F0"/>
    <w:rsid w:val="007F29D8"/>
    <w:rsid w:val="007F467B"/>
    <w:rsid w:val="00803B58"/>
    <w:rsid w:val="00807341"/>
    <w:rsid w:val="0081195A"/>
    <w:rsid w:val="00831E1C"/>
    <w:rsid w:val="00842855"/>
    <w:rsid w:val="00850594"/>
    <w:rsid w:val="00860A3E"/>
    <w:rsid w:val="00861471"/>
    <w:rsid w:val="00863C52"/>
    <w:rsid w:val="00873494"/>
    <w:rsid w:val="00883928"/>
    <w:rsid w:val="008902DE"/>
    <w:rsid w:val="00897BCF"/>
    <w:rsid w:val="008A4595"/>
    <w:rsid w:val="008B6460"/>
    <w:rsid w:val="008C1350"/>
    <w:rsid w:val="008D2D00"/>
    <w:rsid w:val="008E6B7B"/>
    <w:rsid w:val="008F05AA"/>
    <w:rsid w:val="008F1C76"/>
    <w:rsid w:val="008F5771"/>
    <w:rsid w:val="0092718B"/>
    <w:rsid w:val="009318B8"/>
    <w:rsid w:val="00931FDF"/>
    <w:rsid w:val="0093627D"/>
    <w:rsid w:val="009376CE"/>
    <w:rsid w:val="00943EA8"/>
    <w:rsid w:val="009469FF"/>
    <w:rsid w:val="0098053F"/>
    <w:rsid w:val="009820A8"/>
    <w:rsid w:val="0098483E"/>
    <w:rsid w:val="00994BD3"/>
    <w:rsid w:val="009A5B3C"/>
    <w:rsid w:val="009B1E5E"/>
    <w:rsid w:val="009B62B0"/>
    <w:rsid w:val="009F0F6A"/>
    <w:rsid w:val="009F7C1C"/>
    <w:rsid w:val="00A03092"/>
    <w:rsid w:val="00A057B5"/>
    <w:rsid w:val="00A06252"/>
    <w:rsid w:val="00A12A75"/>
    <w:rsid w:val="00A15FD6"/>
    <w:rsid w:val="00A306A4"/>
    <w:rsid w:val="00A61549"/>
    <w:rsid w:val="00A62579"/>
    <w:rsid w:val="00A80B71"/>
    <w:rsid w:val="00A867D7"/>
    <w:rsid w:val="00A86BC3"/>
    <w:rsid w:val="00AB2902"/>
    <w:rsid w:val="00AB3908"/>
    <w:rsid w:val="00AB5B15"/>
    <w:rsid w:val="00AC2D94"/>
    <w:rsid w:val="00AC4800"/>
    <w:rsid w:val="00AC5A38"/>
    <w:rsid w:val="00AC5A4A"/>
    <w:rsid w:val="00AF02D2"/>
    <w:rsid w:val="00B13960"/>
    <w:rsid w:val="00B16732"/>
    <w:rsid w:val="00B272D8"/>
    <w:rsid w:val="00B40961"/>
    <w:rsid w:val="00B4471A"/>
    <w:rsid w:val="00B678FC"/>
    <w:rsid w:val="00B83649"/>
    <w:rsid w:val="00B83FFB"/>
    <w:rsid w:val="00B94139"/>
    <w:rsid w:val="00BA3884"/>
    <w:rsid w:val="00BA519C"/>
    <w:rsid w:val="00BB2A65"/>
    <w:rsid w:val="00BB7C7E"/>
    <w:rsid w:val="00BC10EE"/>
    <w:rsid w:val="00BD52A2"/>
    <w:rsid w:val="00BD61E0"/>
    <w:rsid w:val="00BF6FD2"/>
    <w:rsid w:val="00C1330D"/>
    <w:rsid w:val="00C16E6E"/>
    <w:rsid w:val="00C306FA"/>
    <w:rsid w:val="00C30840"/>
    <w:rsid w:val="00C429DB"/>
    <w:rsid w:val="00C47A8E"/>
    <w:rsid w:val="00C54EB8"/>
    <w:rsid w:val="00C55E88"/>
    <w:rsid w:val="00C60BDB"/>
    <w:rsid w:val="00C61EA1"/>
    <w:rsid w:val="00C762D5"/>
    <w:rsid w:val="00C91527"/>
    <w:rsid w:val="00C93F6C"/>
    <w:rsid w:val="00C9657B"/>
    <w:rsid w:val="00CA1462"/>
    <w:rsid w:val="00CA334E"/>
    <w:rsid w:val="00CB00C4"/>
    <w:rsid w:val="00CB0381"/>
    <w:rsid w:val="00CB46EC"/>
    <w:rsid w:val="00CB4890"/>
    <w:rsid w:val="00CC6B2E"/>
    <w:rsid w:val="00CD0722"/>
    <w:rsid w:val="00CF4922"/>
    <w:rsid w:val="00CF7C60"/>
    <w:rsid w:val="00D0718A"/>
    <w:rsid w:val="00D308CB"/>
    <w:rsid w:val="00D32DCA"/>
    <w:rsid w:val="00D33A33"/>
    <w:rsid w:val="00D36308"/>
    <w:rsid w:val="00D6609B"/>
    <w:rsid w:val="00D67B54"/>
    <w:rsid w:val="00D72A4F"/>
    <w:rsid w:val="00D77421"/>
    <w:rsid w:val="00DA0BBB"/>
    <w:rsid w:val="00DA3873"/>
    <w:rsid w:val="00DD7DB0"/>
    <w:rsid w:val="00DF492D"/>
    <w:rsid w:val="00DF6111"/>
    <w:rsid w:val="00E04811"/>
    <w:rsid w:val="00E0750F"/>
    <w:rsid w:val="00E441C5"/>
    <w:rsid w:val="00E441E3"/>
    <w:rsid w:val="00E61702"/>
    <w:rsid w:val="00E6214C"/>
    <w:rsid w:val="00E63997"/>
    <w:rsid w:val="00E71A87"/>
    <w:rsid w:val="00E72EC8"/>
    <w:rsid w:val="00E83763"/>
    <w:rsid w:val="00E83D2A"/>
    <w:rsid w:val="00E86483"/>
    <w:rsid w:val="00E86F17"/>
    <w:rsid w:val="00EA4973"/>
    <w:rsid w:val="00EC74DD"/>
    <w:rsid w:val="00ED69F2"/>
    <w:rsid w:val="00EE1736"/>
    <w:rsid w:val="00EE298F"/>
    <w:rsid w:val="00EE4727"/>
    <w:rsid w:val="00EE6BDE"/>
    <w:rsid w:val="00F012BA"/>
    <w:rsid w:val="00F01E36"/>
    <w:rsid w:val="00F03F3A"/>
    <w:rsid w:val="00F05197"/>
    <w:rsid w:val="00F0537E"/>
    <w:rsid w:val="00F12FF5"/>
    <w:rsid w:val="00F1364D"/>
    <w:rsid w:val="00F16236"/>
    <w:rsid w:val="00F1677D"/>
    <w:rsid w:val="00F175B4"/>
    <w:rsid w:val="00F306A4"/>
    <w:rsid w:val="00F5123F"/>
    <w:rsid w:val="00F6005E"/>
    <w:rsid w:val="00F637D1"/>
    <w:rsid w:val="00F83721"/>
    <w:rsid w:val="00F93C4D"/>
    <w:rsid w:val="00FA393F"/>
    <w:rsid w:val="00FB7848"/>
    <w:rsid w:val="00FD503B"/>
    <w:rsid w:val="00FD7B2B"/>
    <w:rsid w:val="00FE5EBE"/>
    <w:rsid w:val="0575052C"/>
    <w:rsid w:val="1491E7A2"/>
    <w:rsid w:val="7CC4B9F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E8D41A5"/>
  <w15:chartTrackingRefBased/>
  <w15:docId w15:val="{A208BF9E-210B-49D9-88B6-0CA037C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Default Paragraph Font" w:uiPriority="1"/>
    <w:lsdException w:name="Subtitle" w:qFormat="1"/>
    <w:lsdException w:name="Hyperlink" w:uiPriority="99"/>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A073F"/>
    <w:rPr>
      <w:sz w:val="24"/>
      <w:szCs w:val="24"/>
      <w:lang w:eastAsia="en-US"/>
    </w:rPr>
  </w:style>
  <w:style w:type="paragraph" w:styleId="Heading1">
    <w:name w:val="heading 1"/>
    <w:basedOn w:val="Normal"/>
    <w:next w:val="Normal"/>
    <w:qFormat/>
    <w:pPr>
      <w:keepNext/>
      <w:pageBreakBefore/>
      <w:numPr>
        <w:numId w:val="1"/>
      </w:numPr>
      <w:pBdr>
        <w:top w:val="single" w:sz="12" w:space="1" w:color="auto"/>
        <w:left w:val="single" w:sz="12" w:space="1" w:color="auto"/>
        <w:bottom w:val="single" w:sz="12" w:space="1" w:color="auto"/>
        <w:right w:val="single" w:sz="12" w:space="1" w:color="auto"/>
      </w:pBdr>
      <w:overflowPunct w:val="0"/>
      <w:autoSpaceDE w:val="0"/>
      <w:autoSpaceDN w:val="0"/>
      <w:adjustRightInd w:val="0"/>
      <w:spacing w:before="240" w:after="60"/>
      <w:textAlignment w:val="baseline"/>
      <w:outlineLvl w:val="0"/>
    </w:pPr>
    <w:rPr>
      <w:b/>
      <w:kern w:val="28"/>
      <w:sz w:val="36"/>
      <w:szCs w:val="20"/>
    </w:rPr>
  </w:style>
  <w:style w:type="paragraph" w:styleId="Heading2">
    <w:name w:val="heading 2"/>
    <w:basedOn w:val="Normal"/>
    <w:next w:val="Normal"/>
    <w:qFormat/>
    <w:pPr>
      <w:keepNext/>
      <w:numPr>
        <w:ilvl w:val="1"/>
        <w:numId w:val="2"/>
      </w:numPr>
      <w:overflowPunct w:val="0"/>
      <w:autoSpaceDE w:val="0"/>
      <w:autoSpaceDN w:val="0"/>
      <w:adjustRightInd w:val="0"/>
      <w:spacing w:before="240" w:after="60"/>
      <w:ind w:left="720"/>
      <w:textAlignment w:val="baseline"/>
      <w:outlineLvl w:val="1"/>
    </w:pPr>
    <w:rPr>
      <w:b/>
      <w:sz w:val="28"/>
      <w:szCs w:val="20"/>
    </w:rPr>
  </w:style>
  <w:style w:type="paragraph" w:styleId="Heading3">
    <w:name w:val="heading 3"/>
    <w:basedOn w:val="Normal"/>
    <w:next w:val="Normal"/>
    <w:qFormat/>
    <w:pPr>
      <w:keepNext/>
      <w:numPr>
        <w:ilvl w:val="2"/>
        <w:numId w:val="3"/>
      </w:numPr>
      <w:overflowPunct w:val="0"/>
      <w:autoSpaceDE w:val="0"/>
      <w:autoSpaceDN w:val="0"/>
      <w:adjustRightInd w:val="0"/>
      <w:spacing w:before="240" w:after="60"/>
      <w:ind w:left="720"/>
      <w:textAlignment w:val="baseline"/>
      <w:outlineLvl w:val="2"/>
    </w:pPr>
    <w:rPr>
      <w:b/>
      <w:szCs w:val="20"/>
    </w:rPr>
  </w:style>
  <w:style w:type="paragraph" w:styleId="Heading4">
    <w:name w:val="heading 4"/>
    <w:basedOn w:val="Heading3"/>
    <w:next w:val="Normal"/>
    <w:qFormat/>
    <w:pPr>
      <w:numPr>
        <w:ilvl w:val="3"/>
        <w:numId w:val="4"/>
      </w:numPr>
      <w:ind w:left="864" w:hanging="864"/>
      <w:outlineLvl w:val="3"/>
    </w:pPr>
  </w:style>
  <w:style w:type="paragraph" w:styleId="Heading5">
    <w:name w:val="heading 5"/>
    <w:basedOn w:val="Normal"/>
    <w:next w:val="Normal"/>
    <w:qFormat/>
    <w:pPr>
      <w:numPr>
        <w:ilvl w:val="4"/>
        <w:numId w:val="5"/>
      </w:numPr>
      <w:overflowPunct w:val="0"/>
      <w:autoSpaceDE w:val="0"/>
      <w:autoSpaceDN w:val="0"/>
      <w:adjustRightInd w:val="0"/>
      <w:spacing w:before="240" w:after="60"/>
      <w:ind w:left="864" w:hanging="864"/>
      <w:textAlignment w:val="baseline"/>
      <w:outlineLvl w:val="4"/>
    </w:pPr>
    <w:rPr>
      <w:b/>
      <w:sz w:val="20"/>
      <w:szCs w:val="20"/>
    </w:rPr>
  </w:style>
  <w:style w:type="paragraph" w:styleId="Heading6">
    <w:name w:val="heading 6"/>
    <w:basedOn w:val="Normal"/>
    <w:next w:val="Normal"/>
    <w:qFormat/>
    <w:pPr>
      <w:numPr>
        <w:ilvl w:val="5"/>
        <w:numId w:val="6"/>
      </w:numPr>
      <w:overflowPunct w:val="0"/>
      <w:autoSpaceDE w:val="0"/>
      <w:autoSpaceDN w:val="0"/>
      <w:adjustRightInd w:val="0"/>
      <w:spacing w:before="240" w:after="60"/>
      <w:ind w:left="864" w:hanging="864"/>
      <w:textAlignment w:val="baseline"/>
      <w:outlineLvl w:val="5"/>
    </w:pPr>
    <w:rPr>
      <w:i/>
      <w:sz w:val="20"/>
      <w:szCs w:val="20"/>
    </w:rPr>
  </w:style>
  <w:style w:type="paragraph" w:styleId="Heading7">
    <w:name w:val="heading 7"/>
    <w:basedOn w:val="Normal"/>
    <w:next w:val="Normal"/>
    <w:qFormat/>
    <w:pPr>
      <w:numPr>
        <w:ilvl w:val="6"/>
        <w:numId w:val="7"/>
      </w:numPr>
      <w:overflowPunct w:val="0"/>
      <w:autoSpaceDE w:val="0"/>
      <w:autoSpaceDN w:val="0"/>
      <w:adjustRightInd w:val="0"/>
      <w:spacing w:before="240" w:after="60"/>
      <w:ind w:left="864" w:hanging="864"/>
      <w:textAlignment w:val="baseline"/>
      <w:outlineLvl w:val="6"/>
    </w:pPr>
    <w:rPr>
      <w:sz w:val="20"/>
      <w:szCs w:val="20"/>
    </w:rPr>
  </w:style>
  <w:style w:type="paragraph" w:styleId="Heading8">
    <w:name w:val="heading 8"/>
    <w:basedOn w:val="Normal"/>
    <w:next w:val="Normal"/>
    <w:qFormat/>
    <w:pPr>
      <w:numPr>
        <w:ilvl w:val="7"/>
        <w:numId w:val="8"/>
      </w:numPr>
      <w:overflowPunct w:val="0"/>
      <w:autoSpaceDE w:val="0"/>
      <w:autoSpaceDN w:val="0"/>
      <w:adjustRightInd w:val="0"/>
      <w:spacing w:before="240" w:after="60"/>
      <w:ind w:left="864" w:hanging="864"/>
      <w:textAlignment w:val="baseline"/>
      <w:outlineLvl w:val="7"/>
    </w:pPr>
    <w:rPr>
      <w:i/>
      <w:sz w:val="20"/>
      <w:szCs w:val="20"/>
    </w:rPr>
  </w:style>
  <w:style w:type="paragraph" w:styleId="Heading9">
    <w:name w:val="heading 9"/>
    <w:basedOn w:val="Normal"/>
    <w:next w:val="Normal"/>
    <w:qFormat/>
    <w:pPr>
      <w:numPr>
        <w:ilvl w:val="8"/>
        <w:numId w:val="9"/>
      </w:numPr>
      <w:overflowPunct w:val="0"/>
      <w:autoSpaceDE w:val="0"/>
      <w:autoSpaceDN w:val="0"/>
      <w:adjustRightInd w:val="0"/>
      <w:spacing w:before="240" w:after="60"/>
      <w:ind w:left="864" w:hanging="864"/>
      <w:textAlignment w:val="baseline"/>
      <w:outlineLvl w:val="8"/>
    </w:pPr>
    <w:rPr>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overflowPunct w:val="0"/>
      <w:autoSpaceDE w:val="0"/>
      <w:autoSpaceDN w:val="0"/>
      <w:adjustRightInd w:val="0"/>
      <w:textAlignment w:val="baseline"/>
    </w:pPr>
    <w:rPr>
      <w:b/>
      <w:sz w:val="16"/>
      <w:szCs w:val="20"/>
    </w:rPr>
  </w:style>
  <w:style w:type="paragraph" w:styleId="Header">
    <w:name w:val="header"/>
    <w:basedOn w:val="Normal"/>
    <w:pPr>
      <w:tabs>
        <w:tab w:val="center" w:pos="4320"/>
        <w:tab w:val="right" w:pos="8640"/>
      </w:tabs>
      <w:overflowPunct w:val="0"/>
      <w:autoSpaceDE w:val="0"/>
      <w:autoSpaceDN w:val="0"/>
      <w:adjustRightInd w:val="0"/>
      <w:textAlignment w:val="baseline"/>
    </w:pPr>
    <w:rPr>
      <w:b/>
      <w:sz w:val="16"/>
      <w:szCs w:val="20"/>
    </w:rPr>
  </w:style>
  <w:style w:type="character" w:styleId="Hyperlink">
    <w:name w:val="Hyperlink"/>
    <w:uiPriority w:val="99"/>
    <w:rPr>
      <w:color w:val="0000FF"/>
      <w:u w:val="single"/>
    </w:rPr>
  </w:style>
  <w:style w:type="character" w:styleId="PageNumber">
    <w:name w:val="page number"/>
    <w:basedOn w:val="DefaultParagraphFont"/>
  </w:style>
  <w:style w:type="paragraph" w:styleId="Subtitle">
    <w:name w:val="Subtitle"/>
    <w:basedOn w:val="Normal"/>
    <w:qFormat/>
    <w:pPr>
      <w:widowControl w:val="0"/>
      <w:overflowPunct w:val="0"/>
      <w:autoSpaceDE w:val="0"/>
      <w:autoSpaceDN w:val="0"/>
      <w:adjustRightInd w:val="0"/>
      <w:jc w:val="right"/>
      <w:textAlignment w:val="baseline"/>
    </w:pPr>
    <w:rPr>
      <w:rFonts w:ascii="Arial" w:hAnsi="Arial"/>
      <w:b/>
      <w:sz w:val="28"/>
      <w:szCs w:val="20"/>
    </w:rPr>
  </w:style>
  <w:style w:type="paragraph" w:customStyle="1" w:styleId="TableofContents">
    <w:name w:val="Table of Contents"/>
    <w:basedOn w:val="Normal"/>
    <w:pPr>
      <w:pageBreakBefore/>
      <w:overflowPunct w:val="0"/>
      <w:autoSpaceDE w:val="0"/>
      <w:autoSpaceDN w:val="0"/>
      <w:adjustRightInd w:val="0"/>
      <w:spacing w:after="360"/>
      <w:jc w:val="center"/>
      <w:textAlignment w:val="baseline"/>
    </w:pPr>
    <w:rPr>
      <w:sz w:val="36"/>
      <w:szCs w:val="20"/>
    </w:rPr>
  </w:style>
  <w:style w:type="paragraph" w:customStyle="1" w:styleId="TableText">
    <w:name w:val="Table Text"/>
    <w:pPr>
      <w:widowControl w:val="0"/>
      <w:overflowPunct w:val="0"/>
      <w:autoSpaceDE w:val="0"/>
      <w:autoSpaceDN w:val="0"/>
      <w:adjustRightInd w:val="0"/>
      <w:spacing w:before="40" w:after="40"/>
      <w:textAlignment w:val="baseline"/>
    </w:pPr>
    <w:rPr>
      <w:lang w:eastAsia="en-US"/>
    </w:rPr>
  </w:style>
  <w:style w:type="paragraph" w:styleId="Title">
    <w:name w:val="Title"/>
    <w:basedOn w:val="Normal"/>
    <w:next w:val="Normal"/>
    <w:qFormat/>
    <w:pPr>
      <w:widowControl w:val="0"/>
      <w:jc w:val="right"/>
    </w:pPr>
    <w:rPr>
      <w:rFonts w:ascii="Arial" w:hAnsi="Arial"/>
      <w:b/>
      <w:sz w:val="36"/>
      <w:szCs w:val="20"/>
    </w:rPr>
  </w:style>
  <w:style w:type="paragraph" w:styleId="TOC1">
    <w:name w:val="toc 1"/>
    <w:basedOn w:val="Normal"/>
    <w:next w:val="Normal"/>
    <w:autoRedefine/>
    <w:uiPriority w:val="39"/>
    <w:pPr>
      <w:tabs>
        <w:tab w:val="right" w:leader="dot" w:pos="8640"/>
      </w:tabs>
      <w:overflowPunct w:val="0"/>
      <w:autoSpaceDE w:val="0"/>
      <w:autoSpaceDN w:val="0"/>
      <w:adjustRightInd w:val="0"/>
      <w:spacing w:before="120" w:after="120"/>
      <w:textAlignment w:val="baseline"/>
    </w:pPr>
    <w:rPr>
      <w:b/>
      <w:caps/>
      <w:sz w:val="20"/>
      <w:szCs w:val="20"/>
    </w:rPr>
  </w:style>
  <w:style w:type="paragraph" w:styleId="TOC2">
    <w:name w:val="toc 2"/>
    <w:basedOn w:val="Normal"/>
    <w:next w:val="Normal"/>
    <w:autoRedefine/>
    <w:uiPriority w:val="39"/>
    <w:pPr>
      <w:tabs>
        <w:tab w:val="right" w:leader="dot" w:pos="8640"/>
      </w:tabs>
      <w:overflowPunct w:val="0"/>
      <w:autoSpaceDE w:val="0"/>
      <w:autoSpaceDN w:val="0"/>
      <w:adjustRightInd w:val="0"/>
      <w:ind w:left="200"/>
      <w:textAlignment w:val="baseline"/>
    </w:pPr>
    <w:rPr>
      <w:smallCaps/>
      <w:sz w:val="20"/>
      <w:szCs w:val="20"/>
    </w:rPr>
  </w:style>
  <w:style w:type="paragraph" w:styleId="TOC3">
    <w:name w:val="toc 3"/>
    <w:basedOn w:val="Normal"/>
    <w:next w:val="Normal"/>
    <w:autoRedefine/>
    <w:uiPriority w:val="39"/>
    <w:pPr>
      <w:tabs>
        <w:tab w:val="right" w:leader="dot" w:pos="8640"/>
      </w:tabs>
      <w:overflowPunct w:val="0"/>
      <w:autoSpaceDE w:val="0"/>
      <w:autoSpaceDN w:val="0"/>
      <w:adjustRightInd w:val="0"/>
      <w:ind w:left="400"/>
      <w:textAlignment w:val="baseline"/>
    </w:pPr>
    <w:rPr>
      <w:i/>
      <w:sz w:val="20"/>
      <w:szCs w:val="20"/>
    </w:rPr>
  </w:style>
  <w:style w:type="paragraph" w:styleId="TOC4">
    <w:name w:val="toc 4"/>
    <w:basedOn w:val="Normal"/>
    <w:next w:val="Normal"/>
    <w:autoRedefine/>
    <w:semiHidden/>
    <w:pPr>
      <w:tabs>
        <w:tab w:val="right" w:leader="dot" w:pos="8640"/>
      </w:tabs>
      <w:overflowPunct w:val="0"/>
      <w:autoSpaceDE w:val="0"/>
      <w:autoSpaceDN w:val="0"/>
      <w:adjustRightInd w:val="0"/>
      <w:ind w:left="600"/>
      <w:textAlignment w:val="baseline"/>
    </w:pPr>
    <w:rPr>
      <w:sz w:val="18"/>
      <w:szCs w:val="20"/>
    </w:rPr>
  </w:style>
  <w:style w:type="paragraph" w:styleId="TOC5">
    <w:name w:val="toc 5"/>
    <w:basedOn w:val="Normal"/>
    <w:next w:val="Normal"/>
    <w:autoRedefine/>
    <w:semiHidden/>
    <w:pPr>
      <w:tabs>
        <w:tab w:val="right" w:leader="dot" w:pos="8640"/>
      </w:tabs>
      <w:overflowPunct w:val="0"/>
      <w:autoSpaceDE w:val="0"/>
      <w:autoSpaceDN w:val="0"/>
      <w:adjustRightInd w:val="0"/>
      <w:ind w:left="800"/>
      <w:textAlignment w:val="baseline"/>
    </w:pPr>
    <w:rPr>
      <w:sz w:val="18"/>
      <w:szCs w:val="20"/>
    </w:rPr>
  </w:style>
  <w:style w:type="paragraph" w:styleId="TOC6">
    <w:name w:val="toc 6"/>
    <w:basedOn w:val="Normal"/>
    <w:next w:val="Normal"/>
    <w:autoRedefine/>
    <w:semiHidden/>
    <w:pPr>
      <w:tabs>
        <w:tab w:val="right" w:leader="dot" w:pos="8640"/>
      </w:tabs>
      <w:overflowPunct w:val="0"/>
      <w:autoSpaceDE w:val="0"/>
      <w:autoSpaceDN w:val="0"/>
      <w:adjustRightInd w:val="0"/>
      <w:ind w:left="1000"/>
      <w:textAlignment w:val="baseline"/>
    </w:pPr>
    <w:rPr>
      <w:sz w:val="18"/>
      <w:szCs w:val="20"/>
    </w:rPr>
  </w:style>
  <w:style w:type="paragraph" w:styleId="TOC7">
    <w:name w:val="toc 7"/>
    <w:basedOn w:val="Normal"/>
    <w:next w:val="Normal"/>
    <w:autoRedefine/>
    <w:semiHidden/>
    <w:pPr>
      <w:tabs>
        <w:tab w:val="right" w:leader="dot" w:pos="8640"/>
      </w:tabs>
      <w:overflowPunct w:val="0"/>
      <w:autoSpaceDE w:val="0"/>
      <w:autoSpaceDN w:val="0"/>
      <w:adjustRightInd w:val="0"/>
      <w:ind w:left="1200"/>
      <w:textAlignment w:val="baseline"/>
    </w:pPr>
    <w:rPr>
      <w:sz w:val="18"/>
      <w:szCs w:val="20"/>
    </w:rPr>
  </w:style>
  <w:style w:type="paragraph" w:styleId="TOC8">
    <w:name w:val="toc 8"/>
    <w:basedOn w:val="Normal"/>
    <w:next w:val="Normal"/>
    <w:autoRedefine/>
    <w:semiHidden/>
    <w:pPr>
      <w:tabs>
        <w:tab w:val="right" w:leader="dot" w:pos="8640"/>
      </w:tabs>
      <w:overflowPunct w:val="0"/>
      <w:autoSpaceDE w:val="0"/>
      <w:autoSpaceDN w:val="0"/>
      <w:adjustRightInd w:val="0"/>
      <w:ind w:left="1400"/>
      <w:textAlignment w:val="baseline"/>
    </w:pPr>
    <w:rPr>
      <w:sz w:val="18"/>
      <w:szCs w:val="20"/>
    </w:rPr>
  </w:style>
  <w:style w:type="paragraph" w:styleId="TOC9">
    <w:name w:val="toc 9"/>
    <w:basedOn w:val="Normal"/>
    <w:next w:val="Normal"/>
    <w:autoRedefine/>
    <w:semiHidden/>
    <w:pPr>
      <w:tabs>
        <w:tab w:val="right" w:leader="dot" w:pos="8640"/>
      </w:tabs>
      <w:overflowPunct w:val="0"/>
      <w:autoSpaceDE w:val="0"/>
      <w:autoSpaceDN w:val="0"/>
      <w:adjustRightInd w:val="0"/>
      <w:ind w:left="1600"/>
      <w:textAlignment w:val="baseline"/>
    </w:pPr>
    <w:rPr>
      <w:sz w:val="18"/>
      <w:szCs w:val="20"/>
    </w:rPr>
  </w:style>
  <w:style w:type="paragraph" w:styleId="BodyTextIndent">
    <w:name w:val="Body Text Indent"/>
    <w:basedOn w:val="Normal"/>
    <w:pPr>
      <w:ind w:left="144"/>
    </w:pPr>
    <w:rPr>
      <w:sz w:val="22"/>
    </w:rPr>
  </w:style>
  <w:style w:type="paragraph" w:customStyle="1" w:styleId="DocControlHeading">
    <w:name w:val="DocControlHeading"/>
    <w:basedOn w:val="Heading1"/>
    <w:pPr>
      <w:numPr>
        <w:numId w:val="0"/>
      </w:numPr>
      <w:ind w:left="-360"/>
    </w:pPr>
  </w:style>
  <w:style w:type="paragraph" w:customStyle="1" w:styleId="DocControlHeading2">
    <w:name w:val="DocControlHeading2"/>
    <w:basedOn w:val="Heading2"/>
    <w:pPr>
      <w:numPr>
        <w:ilvl w:val="0"/>
        <w:numId w:val="0"/>
      </w:numPr>
      <w:spacing w:after="120"/>
      <w:ind w:left="-360"/>
    </w:pPr>
  </w:style>
  <w:style w:type="paragraph" w:customStyle="1" w:styleId="Paragraph">
    <w:name w:val="Paragraph"/>
    <w:basedOn w:val="Normal"/>
    <w:pPr>
      <w:overflowPunct w:val="0"/>
      <w:autoSpaceDE w:val="0"/>
      <w:autoSpaceDN w:val="0"/>
      <w:adjustRightInd w:val="0"/>
      <w:spacing w:before="80"/>
      <w:jc w:val="both"/>
      <w:textAlignment w:val="baseline"/>
    </w:pPr>
    <w:rPr>
      <w:sz w:val="20"/>
      <w:szCs w:val="20"/>
    </w:rPr>
  </w:style>
  <w:style w:type="paragraph" w:customStyle="1" w:styleId="ListAlpa">
    <w:name w:val="List Alpa"/>
    <w:basedOn w:val="Paragraph"/>
    <w:pPr>
      <w:numPr>
        <w:numId w:val="10"/>
      </w:numPr>
    </w:pPr>
  </w:style>
  <w:style w:type="paragraph" w:customStyle="1" w:styleId="SubListNumber">
    <w:name w:val="Sub List Number"/>
    <w:basedOn w:val="ListAlpa"/>
    <w:pPr>
      <w:numPr>
        <w:numId w:val="11"/>
      </w:numPr>
      <w:tabs>
        <w:tab w:val="num" w:pos="72"/>
      </w:tabs>
      <w:ind w:left="72" w:hanging="432"/>
    </w:pPr>
  </w:style>
  <w:style w:type="paragraph" w:customStyle="1" w:styleId="Requirements">
    <w:name w:val="Requirements"/>
    <w:basedOn w:val="Normal"/>
    <w:rsid w:val="001A3F0E"/>
    <w:pPr>
      <w:numPr>
        <w:numId w:val="22"/>
      </w:numPr>
      <w:overflowPunct w:val="0"/>
      <w:autoSpaceDE w:val="0"/>
      <w:autoSpaceDN w:val="0"/>
      <w:adjustRightInd w:val="0"/>
      <w:ind w:left="720" w:hanging="720"/>
      <w:textAlignment w:val="baseline"/>
    </w:pPr>
    <w:rPr>
      <w:sz w:val="20"/>
      <w:szCs w:val="20"/>
    </w:rPr>
  </w:style>
  <w:style w:type="paragraph" w:customStyle="1" w:styleId="Bullet">
    <w:name w:val="Bullet"/>
    <w:basedOn w:val="Normal"/>
    <w:rsid w:val="001A3F0E"/>
    <w:pPr>
      <w:numPr>
        <w:numId w:val="23"/>
      </w:numPr>
      <w:overflowPunct w:val="0"/>
      <w:autoSpaceDE w:val="0"/>
      <w:autoSpaceDN w:val="0"/>
      <w:adjustRightInd w:val="0"/>
      <w:textAlignment w:val="baseline"/>
    </w:pPr>
    <w:rPr>
      <w:sz w:val="20"/>
      <w:szCs w:val="20"/>
    </w:rPr>
  </w:style>
  <w:style w:type="paragraph" w:styleId="BalloonText">
    <w:name w:val="Balloon Text"/>
    <w:basedOn w:val="Normal"/>
    <w:link w:val="BalloonTextChar"/>
    <w:rsid w:val="006D5608"/>
    <w:pPr>
      <w:overflowPunct w:val="0"/>
      <w:autoSpaceDE w:val="0"/>
      <w:autoSpaceDN w:val="0"/>
      <w:adjustRightInd w:val="0"/>
      <w:textAlignment w:val="baseline"/>
    </w:pPr>
    <w:rPr>
      <w:rFonts w:ascii="Tahoma" w:hAnsi="Tahoma" w:cs="Tahoma"/>
      <w:sz w:val="16"/>
      <w:szCs w:val="16"/>
    </w:rPr>
  </w:style>
  <w:style w:type="character" w:customStyle="1" w:styleId="BalloonTextChar">
    <w:name w:val="Balloon Text Char"/>
    <w:link w:val="BalloonText"/>
    <w:rsid w:val="006D5608"/>
    <w:rPr>
      <w:rFonts w:ascii="Tahoma" w:hAnsi="Tahoma" w:cs="Tahoma"/>
      <w:sz w:val="16"/>
      <w:szCs w:val="16"/>
    </w:rPr>
  </w:style>
  <w:style w:type="paragraph" w:styleId="Caption">
    <w:name w:val="caption"/>
    <w:basedOn w:val="Normal"/>
    <w:next w:val="Normal"/>
    <w:unhideWhenUsed/>
    <w:qFormat/>
    <w:rsid w:val="00C91527"/>
    <w:pPr>
      <w:overflowPunct w:val="0"/>
      <w:autoSpaceDE w:val="0"/>
      <w:autoSpaceDN w:val="0"/>
      <w:adjustRightInd w:val="0"/>
      <w:textAlignment w:val="baseline"/>
    </w:pPr>
    <w:rPr>
      <w:b/>
      <w:bCs/>
      <w:sz w:val="20"/>
      <w:szCs w:val="20"/>
    </w:rPr>
  </w:style>
  <w:style w:type="paragraph" w:customStyle="1" w:styleId="paragraph0">
    <w:name w:val="paragraph"/>
    <w:basedOn w:val="Normal"/>
    <w:rsid w:val="00B4471A"/>
    <w:pPr>
      <w:spacing w:before="100" w:beforeAutospacing="1" w:after="100" w:afterAutospacing="1"/>
    </w:pPr>
  </w:style>
  <w:style w:type="character" w:customStyle="1" w:styleId="normaltextrun">
    <w:name w:val="normaltextrun"/>
    <w:basedOn w:val="DefaultParagraphFont"/>
    <w:rsid w:val="00B4471A"/>
  </w:style>
  <w:style w:type="character" w:customStyle="1" w:styleId="eop">
    <w:name w:val="eop"/>
    <w:basedOn w:val="DefaultParagraphFont"/>
    <w:rsid w:val="00B4471A"/>
  </w:style>
  <w:style w:type="character" w:customStyle="1" w:styleId="spellingerror">
    <w:name w:val="spellingerror"/>
    <w:basedOn w:val="DefaultParagraphFont"/>
    <w:rsid w:val="00B4471A"/>
  </w:style>
  <w:style w:type="character" w:customStyle="1" w:styleId="apple-converted-space">
    <w:name w:val="apple-converted-space"/>
    <w:basedOn w:val="DefaultParagraphFont"/>
    <w:rsid w:val="00B447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463474">
      <w:bodyDiv w:val="1"/>
      <w:marLeft w:val="0"/>
      <w:marRight w:val="0"/>
      <w:marTop w:val="0"/>
      <w:marBottom w:val="0"/>
      <w:divBdr>
        <w:top w:val="none" w:sz="0" w:space="0" w:color="auto"/>
        <w:left w:val="none" w:sz="0" w:space="0" w:color="auto"/>
        <w:bottom w:val="none" w:sz="0" w:space="0" w:color="auto"/>
        <w:right w:val="none" w:sz="0" w:space="0" w:color="auto"/>
      </w:divBdr>
      <w:divsChild>
        <w:div w:id="25909715">
          <w:marLeft w:val="0"/>
          <w:marRight w:val="0"/>
          <w:marTop w:val="0"/>
          <w:marBottom w:val="0"/>
          <w:divBdr>
            <w:top w:val="none" w:sz="0" w:space="0" w:color="auto"/>
            <w:left w:val="none" w:sz="0" w:space="0" w:color="auto"/>
            <w:bottom w:val="none" w:sz="0" w:space="0" w:color="auto"/>
            <w:right w:val="none" w:sz="0" w:space="0" w:color="auto"/>
          </w:divBdr>
        </w:div>
        <w:div w:id="361367503">
          <w:marLeft w:val="0"/>
          <w:marRight w:val="0"/>
          <w:marTop w:val="0"/>
          <w:marBottom w:val="0"/>
          <w:divBdr>
            <w:top w:val="none" w:sz="0" w:space="0" w:color="auto"/>
            <w:left w:val="none" w:sz="0" w:space="0" w:color="auto"/>
            <w:bottom w:val="none" w:sz="0" w:space="0" w:color="auto"/>
            <w:right w:val="none" w:sz="0" w:space="0" w:color="auto"/>
          </w:divBdr>
        </w:div>
      </w:divsChild>
    </w:div>
    <w:div w:id="399644960">
      <w:bodyDiv w:val="1"/>
      <w:marLeft w:val="0"/>
      <w:marRight w:val="0"/>
      <w:marTop w:val="0"/>
      <w:marBottom w:val="0"/>
      <w:divBdr>
        <w:top w:val="none" w:sz="0" w:space="0" w:color="auto"/>
        <w:left w:val="none" w:sz="0" w:space="0" w:color="auto"/>
        <w:bottom w:val="none" w:sz="0" w:space="0" w:color="auto"/>
        <w:right w:val="none" w:sz="0" w:space="0" w:color="auto"/>
      </w:divBdr>
      <w:divsChild>
        <w:div w:id="89398161">
          <w:marLeft w:val="0"/>
          <w:marRight w:val="0"/>
          <w:marTop w:val="0"/>
          <w:marBottom w:val="0"/>
          <w:divBdr>
            <w:top w:val="none" w:sz="0" w:space="0" w:color="auto"/>
            <w:left w:val="none" w:sz="0" w:space="0" w:color="auto"/>
            <w:bottom w:val="none" w:sz="0" w:space="0" w:color="auto"/>
            <w:right w:val="none" w:sz="0" w:space="0" w:color="auto"/>
          </w:divBdr>
        </w:div>
        <w:div w:id="575166037">
          <w:marLeft w:val="0"/>
          <w:marRight w:val="0"/>
          <w:marTop w:val="0"/>
          <w:marBottom w:val="0"/>
          <w:divBdr>
            <w:top w:val="none" w:sz="0" w:space="0" w:color="auto"/>
            <w:left w:val="none" w:sz="0" w:space="0" w:color="auto"/>
            <w:bottom w:val="none" w:sz="0" w:space="0" w:color="auto"/>
            <w:right w:val="none" w:sz="0" w:space="0" w:color="auto"/>
          </w:divBdr>
        </w:div>
        <w:div w:id="316767665">
          <w:marLeft w:val="0"/>
          <w:marRight w:val="0"/>
          <w:marTop w:val="0"/>
          <w:marBottom w:val="0"/>
          <w:divBdr>
            <w:top w:val="none" w:sz="0" w:space="0" w:color="auto"/>
            <w:left w:val="none" w:sz="0" w:space="0" w:color="auto"/>
            <w:bottom w:val="none" w:sz="0" w:space="0" w:color="auto"/>
            <w:right w:val="none" w:sz="0" w:space="0" w:color="auto"/>
          </w:divBdr>
        </w:div>
        <w:div w:id="662664263">
          <w:marLeft w:val="0"/>
          <w:marRight w:val="0"/>
          <w:marTop w:val="0"/>
          <w:marBottom w:val="0"/>
          <w:divBdr>
            <w:top w:val="none" w:sz="0" w:space="0" w:color="auto"/>
            <w:left w:val="none" w:sz="0" w:space="0" w:color="auto"/>
            <w:bottom w:val="none" w:sz="0" w:space="0" w:color="auto"/>
            <w:right w:val="none" w:sz="0" w:space="0" w:color="auto"/>
          </w:divBdr>
        </w:div>
        <w:div w:id="2059208438">
          <w:marLeft w:val="0"/>
          <w:marRight w:val="0"/>
          <w:marTop w:val="0"/>
          <w:marBottom w:val="0"/>
          <w:divBdr>
            <w:top w:val="none" w:sz="0" w:space="0" w:color="auto"/>
            <w:left w:val="none" w:sz="0" w:space="0" w:color="auto"/>
            <w:bottom w:val="none" w:sz="0" w:space="0" w:color="auto"/>
            <w:right w:val="none" w:sz="0" w:space="0" w:color="auto"/>
          </w:divBdr>
        </w:div>
      </w:divsChild>
    </w:div>
    <w:div w:id="916481392">
      <w:bodyDiv w:val="1"/>
      <w:marLeft w:val="0"/>
      <w:marRight w:val="0"/>
      <w:marTop w:val="0"/>
      <w:marBottom w:val="0"/>
      <w:divBdr>
        <w:top w:val="none" w:sz="0" w:space="0" w:color="auto"/>
        <w:left w:val="none" w:sz="0" w:space="0" w:color="auto"/>
        <w:bottom w:val="none" w:sz="0" w:space="0" w:color="auto"/>
        <w:right w:val="none" w:sz="0" w:space="0" w:color="auto"/>
      </w:divBdr>
    </w:div>
    <w:div w:id="1309162493">
      <w:bodyDiv w:val="1"/>
      <w:marLeft w:val="0"/>
      <w:marRight w:val="0"/>
      <w:marTop w:val="0"/>
      <w:marBottom w:val="0"/>
      <w:divBdr>
        <w:top w:val="none" w:sz="0" w:space="0" w:color="auto"/>
        <w:left w:val="none" w:sz="0" w:space="0" w:color="auto"/>
        <w:bottom w:val="none" w:sz="0" w:space="0" w:color="auto"/>
        <w:right w:val="none" w:sz="0" w:space="0" w:color="auto"/>
      </w:divBdr>
      <w:divsChild>
        <w:div w:id="535389638">
          <w:marLeft w:val="0"/>
          <w:marRight w:val="0"/>
          <w:marTop w:val="0"/>
          <w:marBottom w:val="0"/>
          <w:divBdr>
            <w:top w:val="none" w:sz="0" w:space="0" w:color="auto"/>
            <w:left w:val="none" w:sz="0" w:space="0" w:color="auto"/>
            <w:bottom w:val="none" w:sz="0" w:space="0" w:color="auto"/>
            <w:right w:val="none" w:sz="0" w:space="0" w:color="auto"/>
          </w:divBdr>
        </w:div>
        <w:div w:id="245920837">
          <w:marLeft w:val="0"/>
          <w:marRight w:val="0"/>
          <w:marTop w:val="0"/>
          <w:marBottom w:val="0"/>
          <w:divBdr>
            <w:top w:val="none" w:sz="0" w:space="0" w:color="auto"/>
            <w:left w:val="none" w:sz="0" w:space="0" w:color="auto"/>
            <w:bottom w:val="none" w:sz="0" w:space="0" w:color="auto"/>
            <w:right w:val="none" w:sz="0" w:space="0" w:color="auto"/>
          </w:divBdr>
        </w:div>
        <w:div w:id="627901442">
          <w:marLeft w:val="0"/>
          <w:marRight w:val="0"/>
          <w:marTop w:val="0"/>
          <w:marBottom w:val="0"/>
          <w:divBdr>
            <w:top w:val="none" w:sz="0" w:space="0" w:color="auto"/>
            <w:left w:val="none" w:sz="0" w:space="0" w:color="auto"/>
            <w:bottom w:val="none" w:sz="0" w:space="0" w:color="auto"/>
            <w:right w:val="none" w:sz="0" w:space="0" w:color="auto"/>
          </w:divBdr>
        </w:div>
      </w:divsChild>
    </w:div>
    <w:div w:id="157079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Desktop\elsa's%2520file\srs%2520-%2520els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C:\WINDOWS\Desktop\elsa's%20file\srs%20-%20elsa.dot</Template>
  <TotalTime>4</TotalTime>
  <Pages>11</Pages>
  <Words>3759</Words>
  <Characters>21430</Characters>
  <Application>Microsoft Office Word</Application>
  <DocSecurity>0</DocSecurity>
  <Lines>178</Lines>
  <Paragraphs>50</Paragraphs>
  <ScaleCrop>false</ScaleCrop>
  <Company>&lt;Enter team name here&gt;</Company>
  <LinksUpToDate>false</LinksUpToDate>
  <CharactersWithSpaces>25139</CharactersWithSpaces>
  <SharedDoc>false</SharedDoc>
  <HLinks>
    <vt:vector size="240" baseType="variant">
      <vt:variant>
        <vt:i4>1441852</vt:i4>
      </vt:variant>
      <vt:variant>
        <vt:i4>242</vt:i4>
      </vt:variant>
      <vt:variant>
        <vt:i4>0</vt:i4>
      </vt:variant>
      <vt:variant>
        <vt:i4>5</vt:i4>
      </vt:variant>
      <vt:variant>
        <vt:lpwstr/>
      </vt:variant>
      <vt:variant>
        <vt:lpwstr>_Toc529387878</vt:lpwstr>
      </vt:variant>
      <vt:variant>
        <vt:i4>1441852</vt:i4>
      </vt:variant>
      <vt:variant>
        <vt:i4>236</vt:i4>
      </vt:variant>
      <vt:variant>
        <vt:i4>0</vt:i4>
      </vt:variant>
      <vt:variant>
        <vt:i4>5</vt:i4>
      </vt:variant>
      <vt:variant>
        <vt:lpwstr/>
      </vt:variant>
      <vt:variant>
        <vt:lpwstr>_Toc529387877</vt:lpwstr>
      </vt:variant>
      <vt:variant>
        <vt:i4>1441852</vt:i4>
      </vt:variant>
      <vt:variant>
        <vt:i4>230</vt:i4>
      </vt:variant>
      <vt:variant>
        <vt:i4>0</vt:i4>
      </vt:variant>
      <vt:variant>
        <vt:i4>5</vt:i4>
      </vt:variant>
      <vt:variant>
        <vt:lpwstr/>
      </vt:variant>
      <vt:variant>
        <vt:lpwstr>_Toc529387876</vt:lpwstr>
      </vt:variant>
      <vt:variant>
        <vt:i4>1441852</vt:i4>
      </vt:variant>
      <vt:variant>
        <vt:i4>224</vt:i4>
      </vt:variant>
      <vt:variant>
        <vt:i4>0</vt:i4>
      </vt:variant>
      <vt:variant>
        <vt:i4>5</vt:i4>
      </vt:variant>
      <vt:variant>
        <vt:lpwstr/>
      </vt:variant>
      <vt:variant>
        <vt:lpwstr>_Toc529387875</vt:lpwstr>
      </vt:variant>
      <vt:variant>
        <vt:i4>1441852</vt:i4>
      </vt:variant>
      <vt:variant>
        <vt:i4>218</vt:i4>
      </vt:variant>
      <vt:variant>
        <vt:i4>0</vt:i4>
      </vt:variant>
      <vt:variant>
        <vt:i4>5</vt:i4>
      </vt:variant>
      <vt:variant>
        <vt:lpwstr/>
      </vt:variant>
      <vt:variant>
        <vt:lpwstr>_Toc529387874</vt:lpwstr>
      </vt:variant>
      <vt:variant>
        <vt:i4>1441852</vt:i4>
      </vt:variant>
      <vt:variant>
        <vt:i4>212</vt:i4>
      </vt:variant>
      <vt:variant>
        <vt:i4>0</vt:i4>
      </vt:variant>
      <vt:variant>
        <vt:i4>5</vt:i4>
      </vt:variant>
      <vt:variant>
        <vt:lpwstr/>
      </vt:variant>
      <vt:variant>
        <vt:lpwstr>_Toc529387873</vt:lpwstr>
      </vt:variant>
      <vt:variant>
        <vt:i4>1441852</vt:i4>
      </vt:variant>
      <vt:variant>
        <vt:i4>206</vt:i4>
      </vt:variant>
      <vt:variant>
        <vt:i4>0</vt:i4>
      </vt:variant>
      <vt:variant>
        <vt:i4>5</vt:i4>
      </vt:variant>
      <vt:variant>
        <vt:lpwstr/>
      </vt:variant>
      <vt:variant>
        <vt:lpwstr>_Toc529387872</vt:lpwstr>
      </vt:variant>
      <vt:variant>
        <vt:i4>1441852</vt:i4>
      </vt:variant>
      <vt:variant>
        <vt:i4>200</vt:i4>
      </vt:variant>
      <vt:variant>
        <vt:i4>0</vt:i4>
      </vt:variant>
      <vt:variant>
        <vt:i4>5</vt:i4>
      </vt:variant>
      <vt:variant>
        <vt:lpwstr/>
      </vt:variant>
      <vt:variant>
        <vt:lpwstr>_Toc529387871</vt:lpwstr>
      </vt:variant>
      <vt:variant>
        <vt:i4>1441852</vt:i4>
      </vt:variant>
      <vt:variant>
        <vt:i4>194</vt:i4>
      </vt:variant>
      <vt:variant>
        <vt:i4>0</vt:i4>
      </vt:variant>
      <vt:variant>
        <vt:i4>5</vt:i4>
      </vt:variant>
      <vt:variant>
        <vt:lpwstr/>
      </vt:variant>
      <vt:variant>
        <vt:lpwstr>_Toc529387870</vt:lpwstr>
      </vt:variant>
      <vt:variant>
        <vt:i4>1507388</vt:i4>
      </vt:variant>
      <vt:variant>
        <vt:i4>188</vt:i4>
      </vt:variant>
      <vt:variant>
        <vt:i4>0</vt:i4>
      </vt:variant>
      <vt:variant>
        <vt:i4>5</vt:i4>
      </vt:variant>
      <vt:variant>
        <vt:lpwstr/>
      </vt:variant>
      <vt:variant>
        <vt:lpwstr>_Toc529387869</vt:lpwstr>
      </vt:variant>
      <vt:variant>
        <vt:i4>1507388</vt:i4>
      </vt:variant>
      <vt:variant>
        <vt:i4>182</vt:i4>
      </vt:variant>
      <vt:variant>
        <vt:i4>0</vt:i4>
      </vt:variant>
      <vt:variant>
        <vt:i4>5</vt:i4>
      </vt:variant>
      <vt:variant>
        <vt:lpwstr/>
      </vt:variant>
      <vt:variant>
        <vt:lpwstr>_Toc529387868</vt:lpwstr>
      </vt:variant>
      <vt:variant>
        <vt:i4>1507388</vt:i4>
      </vt:variant>
      <vt:variant>
        <vt:i4>176</vt:i4>
      </vt:variant>
      <vt:variant>
        <vt:i4>0</vt:i4>
      </vt:variant>
      <vt:variant>
        <vt:i4>5</vt:i4>
      </vt:variant>
      <vt:variant>
        <vt:lpwstr/>
      </vt:variant>
      <vt:variant>
        <vt:lpwstr>_Toc529387867</vt:lpwstr>
      </vt:variant>
      <vt:variant>
        <vt:i4>1507388</vt:i4>
      </vt:variant>
      <vt:variant>
        <vt:i4>170</vt:i4>
      </vt:variant>
      <vt:variant>
        <vt:i4>0</vt:i4>
      </vt:variant>
      <vt:variant>
        <vt:i4>5</vt:i4>
      </vt:variant>
      <vt:variant>
        <vt:lpwstr/>
      </vt:variant>
      <vt:variant>
        <vt:lpwstr>_Toc529387866</vt:lpwstr>
      </vt:variant>
      <vt:variant>
        <vt:i4>1507388</vt:i4>
      </vt:variant>
      <vt:variant>
        <vt:i4>164</vt:i4>
      </vt:variant>
      <vt:variant>
        <vt:i4>0</vt:i4>
      </vt:variant>
      <vt:variant>
        <vt:i4>5</vt:i4>
      </vt:variant>
      <vt:variant>
        <vt:lpwstr/>
      </vt:variant>
      <vt:variant>
        <vt:lpwstr>_Toc529387865</vt:lpwstr>
      </vt:variant>
      <vt:variant>
        <vt:i4>1507388</vt:i4>
      </vt:variant>
      <vt:variant>
        <vt:i4>158</vt:i4>
      </vt:variant>
      <vt:variant>
        <vt:i4>0</vt:i4>
      </vt:variant>
      <vt:variant>
        <vt:i4>5</vt:i4>
      </vt:variant>
      <vt:variant>
        <vt:lpwstr/>
      </vt:variant>
      <vt:variant>
        <vt:lpwstr>_Toc529387864</vt:lpwstr>
      </vt:variant>
      <vt:variant>
        <vt:i4>1507388</vt:i4>
      </vt:variant>
      <vt:variant>
        <vt:i4>152</vt:i4>
      </vt:variant>
      <vt:variant>
        <vt:i4>0</vt:i4>
      </vt:variant>
      <vt:variant>
        <vt:i4>5</vt:i4>
      </vt:variant>
      <vt:variant>
        <vt:lpwstr/>
      </vt:variant>
      <vt:variant>
        <vt:lpwstr>_Toc529387863</vt:lpwstr>
      </vt:variant>
      <vt:variant>
        <vt:i4>1507388</vt:i4>
      </vt:variant>
      <vt:variant>
        <vt:i4>146</vt:i4>
      </vt:variant>
      <vt:variant>
        <vt:i4>0</vt:i4>
      </vt:variant>
      <vt:variant>
        <vt:i4>5</vt:i4>
      </vt:variant>
      <vt:variant>
        <vt:lpwstr/>
      </vt:variant>
      <vt:variant>
        <vt:lpwstr>_Toc529387862</vt:lpwstr>
      </vt:variant>
      <vt:variant>
        <vt:i4>1507388</vt:i4>
      </vt:variant>
      <vt:variant>
        <vt:i4>140</vt:i4>
      </vt:variant>
      <vt:variant>
        <vt:i4>0</vt:i4>
      </vt:variant>
      <vt:variant>
        <vt:i4>5</vt:i4>
      </vt:variant>
      <vt:variant>
        <vt:lpwstr/>
      </vt:variant>
      <vt:variant>
        <vt:lpwstr>_Toc529387861</vt:lpwstr>
      </vt:variant>
      <vt:variant>
        <vt:i4>1507388</vt:i4>
      </vt:variant>
      <vt:variant>
        <vt:i4>134</vt:i4>
      </vt:variant>
      <vt:variant>
        <vt:i4>0</vt:i4>
      </vt:variant>
      <vt:variant>
        <vt:i4>5</vt:i4>
      </vt:variant>
      <vt:variant>
        <vt:lpwstr/>
      </vt:variant>
      <vt:variant>
        <vt:lpwstr>_Toc529387860</vt:lpwstr>
      </vt:variant>
      <vt:variant>
        <vt:i4>1310780</vt:i4>
      </vt:variant>
      <vt:variant>
        <vt:i4>128</vt:i4>
      </vt:variant>
      <vt:variant>
        <vt:i4>0</vt:i4>
      </vt:variant>
      <vt:variant>
        <vt:i4>5</vt:i4>
      </vt:variant>
      <vt:variant>
        <vt:lpwstr/>
      </vt:variant>
      <vt:variant>
        <vt:lpwstr>_Toc529387859</vt:lpwstr>
      </vt:variant>
      <vt:variant>
        <vt:i4>1310780</vt:i4>
      </vt:variant>
      <vt:variant>
        <vt:i4>122</vt:i4>
      </vt:variant>
      <vt:variant>
        <vt:i4>0</vt:i4>
      </vt:variant>
      <vt:variant>
        <vt:i4>5</vt:i4>
      </vt:variant>
      <vt:variant>
        <vt:lpwstr/>
      </vt:variant>
      <vt:variant>
        <vt:lpwstr>_Toc529387858</vt:lpwstr>
      </vt:variant>
      <vt:variant>
        <vt:i4>1310780</vt:i4>
      </vt:variant>
      <vt:variant>
        <vt:i4>116</vt:i4>
      </vt:variant>
      <vt:variant>
        <vt:i4>0</vt:i4>
      </vt:variant>
      <vt:variant>
        <vt:i4>5</vt:i4>
      </vt:variant>
      <vt:variant>
        <vt:lpwstr/>
      </vt:variant>
      <vt:variant>
        <vt:lpwstr>_Toc529387857</vt:lpwstr>
      </vt:variant>
      <vt:variant>
        <vt:i4>1310780</vt:i4>
      </vt:variant>
      <vt:variant>
        <vt:i4>110</vt:i4>
      </vt:variant>
      <vt:variant>
        <vt:i4>0</vt:i4>
      </vt:variant>
      <vt:variant>
        <vt:i4>5</vt:i4>
      </vt:variant>
      <vt:variant>
        <vt:lpwstr/>
      </vt:variant>
      <vt:variant>
        <vt:lpwstr>_Toc529387856</vt:lpwstr>
      </vt:variant>
      <vt:variant>
        <vt:i4>1310780</vt:i4>
      </vt:variant>
      <vt:variant>
        <vt:i4>104</vt:i4>
      </vt:variant>
      <vt:variant>
        <vt:i4>0</vt:i4>
      </vt:variant>
      <vt:variant>
        <vt:i4>5</vt:i4>
      </vt:variant>
      <vt:variant>
        <vt:lpwstr/>
      </vt:variant>
      <vt:variant>
        <vt:lpwstr>_Toc529387855</vt:lpwstr>
      </vt:variant>
      <vt:variant>
        <vt:i4>1310780</vt:i4>
      </vt:variant>
      <vt:variant>
        <vt:i4>98</vt:i4>
      </vt:variant>
      <vt:variant>
        <vt:i4>0</vt:i4>
      </vt:variant>
      <vt:variant>
        <vt:i4>5</vt:i4>
      </vt:variant>
      <vt:variant>
        <vt:lpwstr/>
      </vt:variant>
      <vt:variant>
        <vt:lpwstr>_Toc529387854</vt:lpwstr>
      </vt:variant>
      <vt:variant>
        <vt:i4>1310780</vt:i4>
      </vt:variant>
      <vt:variant>
        <vt:i4>92</vt:i4>
      </vt:variant>
      <vt:variant>
        <vt:i4>0</vt:i4>
      </vt:variant>
      <vt:variant>
        <vt:i4>5</vt:i4>
      </vt:variant>
      <vt:variant>
        <vt:lpwstr/>
      </vt:variant>
      <vt:variant>
        <vt:lpwstr>_Toc529387853</vt:lpwstr>
      </vt:variant>
      <vt:variant>
        <vt:i4>1310780</vt:i4>
      </vt:variant>
      <vt:variant>
        <vt:i4>86</vt:i4>
      </vt:variant>
      <vt:variant>
        <vt:i4>0</vt:i4>
      </vt:variant>
      <vt:variant>
        <vt:i4>5</vt:i4>
      </vt:variant>
      <vt:variant>
        <vt:lpwstr/>
      </vt:variant>
      <vt:variant>
        <vt:lpwstr>_Toc529387852</vt:lpwstr>
      </vt:variant>
      <vt:variant>
        <vt:i4>1310780</vt:i4>
      </vt:variant>
      <vt:variant>
        <vt:i4>80</vt:i4>
      </vt:variant>
      <vt:variant>
        <vt:i4>0</vt:i4>
      </vt:variant>
      <vt:variant>
        <vt:i4>5</vt:i4>
      </vt:variant>
      <vt:variant>
        <vt:lpwstr/>
      </vt:variant>
      <vt:variant>
        <vt:lpwstr>_Toc529387851</vt:lpwstr>
      </vt:variant>
      <vt:variant>
        <vt:i4>1310780</vt:i4>
      </vt:variant>
      <vt:variant>
        <vt:i4>74</vt:i4>
      </vt:variant>
      <vt:variant>
        <vt:i4>0</vt:i4>
      </vt:variant>
      <vt:variant>
        <vt:i4>5</vt:i4>
      </vt:variant>
      <vt:variant>
        <vt:lpwstr/>
      </vt:variant>
      <vt:variant>
        <vt:lpwstr>_Toc529387850</vt:lpwstr>
      </vt:variant>
      <vt:variant>
        <vt:i4>1376316</vt:i4>
      </vt:variant>
      <vt:variant>
        <vt:i4>68</vt:i4>
      </vt:variant>
      <vt:variant>
        <vt:i4>0</vt:i4>
      </vt:variant>
      <vt:variant>
        <vt:i4>5</vt:i4>
      </vt:variant>
      <vt:variant>
        <vt:lpwstr/>
      </vt:variant>
      <vt:variant>
        <vt:lpwstr>_Toc529387849</vt:lpwstr>
      </vt:variant>
      <vt:variant>
        <vt:i4>1376316</vt:i4>
      </vt:variant>
      <vt:variant>
        <vt:i4>62</vt:i4>
      </vt:variant>
      <vt:variant>
        <vt:i4>0</vt:i4>
      </vt:variant>
      <vt:variant>
        <vt:i4>5</vt:i4>
      </vt:variant>
      <vt:variant>
        <vt:lpwstr/>
      </vt:variant>
      <vt:variant>
        <vt:lpwstr>_Toc529387848</vt:lpwstr>
      </vt:variant>
      <vt:variant>
        <vt:i4>1376316</vt:i4>
      </vt:variant>
      <vt:variant>
        <vt:i4>56</vt:i4>
      </vt:variant>
      <vt:variant>
        <vt:i4>0</vt:i4>
      </vt:variant>
      <vt:variant>
        <vt:i4>5</vt:i4>
      </vt:variant>
      <vt:variant>
        <vt:lpwstr/>
      </vt:variant>
      <vt:variant>
        <vt:lpwstr>_Toc529387847</vt:lpwstr>
      </vt:variant>
      <vt:variant>
        <vt:i4>1376316</vt:i4>
      </vt:variant>
      <vt:variant>
        <vt:i4>50</vt:i4>
      </vt:variant>
      <vt:variant>
        <vt:i4>0</vt:i4>
      </vt:variant>
      <vt:variant>
        <vt:i4>5</vt:i4>
      </vt:variant>
      <vt:variant>
        <vt:lpwstr/>
      </vt:variant>
      <vt:variant>
        <vt:lpwstr>_Toc529387846</vt:lpwstr>
      </vt:variant>
      <vt:variant>
        <vt:i4>1376316</vt:i4>
      </vt:variant>
      <vt:variant>
        <vt:i4>44</vt:i4>
      </vt:variant>
      <vt:variant>
        <vt:i4>0</vt:i4>
      </vt:variant>
      <vt:variant>
        <vt:i4>5</vt:i4>
      </vt:variant>
      <vt:variant>
        <vt:lpwstr/>
      </vt:variant>
      <vt:variant>
        <vt:lpwstr>_Toc529387845</vt:lpwstr>
      </vt:variant>
      <vt:variant>
        <vt:i4>1376316</vt:i4>
      </vt:variant>
      <vt:variant>
        <vt:i4>38</vt:i4>
      </vt:variant>
      <vt:variant>
        <vt:i4>0</vt:i4>
      </vt:variant>
      <vt:variant>
        <vt:i4>5</vt:i4>
      </vt:variant>
      <vt:variant>
        <vt:lpwstr/>
      </vt:variant>
      <vt:variant>
        <vt:lpwstr>_Toc529387844</vt:lpwstr>
      </vt:variant>
      <vt:variant>
        <vt:i4>1376316</vt:i4>
      </vt:variant>
      <vt:variant>
        <vt:i4>32</vt:i4>
      </vt:variant>
      <vt:variant>
        <vt:i4>0</vt:i4>
      </vt:variant>
      <vt:variant>
        <vt:i4>5</vt:i4>
      </vt:variant>
      <vt:variant>
        <vt:lpwstr/>
      </vt:variant>
      <vt:variant>
        <vt:lpwstr>_Toc529387843</vt:lpwstr>
      </vt:variant>
      <vt:variant>
        <vt:i4>1376316</vt:i4>
      </vt:variant>
      <vt:variant>
        <vt:i4>26</vt:i4>
      </vt:variant>
      <vt:variant>
        <vt:i4>0</vt:i4>
      </vt:variant>
      <vt:variant>
        <vt:i4>5</vt:i4>
      </vt:variant>
      <vt:variant>
        <vt:lpwstr/>
      </vt:variant>
      <vt:variant>
        <vt:lpwstr>_Toc529387842</vt:lpwstr>
      </vt:variant>
      <vt:variant>
        <vt:i4>1376316</vt:i4>
      </vt:variant>
      <vt:variant>
        <vt:i4>20</vt:i4>
      </vt:variant>
      <vt:variant>
        <vt:i4>0</vt:i4>
      </vt:variant>
      <vt:variant>
        <vt:i4>5</vt:i4>
      </vt:variant>
      <vt:variant>
        <vt:lpwstr/>
      </vt:variant>
      <vt:variant>
        <vt:lpwstr>_Toc529387841</vt:lpwstr>
      </vt:variant>
      <vt:variant>
        <vt:i4>1376316</vt:i4>
      </vt:variant>
      <vt:variant>
        <vt:i4>14</vt:i4>
      </vt:variant>
      <vt:variant>
        <vt:i4>0</vt:i4>
      </vt:variant>
      <vt:variant>
        <vt:i4>5</vt:i4>
      </vt:variant>
      <vt:variant>
        <vt:lpwstr/>
      </vt:variant>
      <vt:variant>
        <vt:lpwstr>_Toc529387840</vt:lpwstr>
      </vt:variant>
      <vt:variant>
        <vt:i4>1179708</vt:i4>
      </vt:variant>
      <vt:variant>
        <vt:i4>8</vt:i4>
      </vt:variant>
      <vt:variant>
        <vt:i4>0</vt:i4>
      </vt:variant>
      <vt:variant>
        <vt:i4>5</vt:i4>
      </vt:variant>
      <vt:variant>
        <vt:lpwstr/>
      </vt:variant>
      <vt:variant>
        <vt:lpwstr>_Toc529387839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&lt;Enter project name here&gt;</dc:subject>
  <dc:creator>Elsa</dc:creator>
  <cp:keywords/>
  <cp:lastModifiedBy>ogalindomo@miners.utep.edu</cp:lastModifiedBy>
  <cp:revision>3</cp:revision>
  <cp:lastPrinted>2000-10-05T12:39:00Z</cp:lastPrinted>
  <dcterms:created xsi:type="dcterms:W3CDTF">2018-11-10T04:26:00Z</dcterms:created>
  <dcterms:modified xsi:type="dcterms:W3CDTF">2018-11-12T23:09:00Z</dcterms:modified>
</cp:coreProperties>
</file>