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BD1C" w14:textId="359009AE" w:rsidR="008C6151" w:rsidRPr="00EE2F67" w:rsidRDefault="00FF39B4" w:rsidP="00EE2F67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Markov Models</w:t>
      </w:r>
    </w:p>
    <w:p w14:paraId="6952C1E8" w14:textId="77777777" w:rsidR="00EE2F67" w:rsidRDefault="00EE2F67" w:rsidP="00EE2F67">
      <w:pPr>
        <w:pStyle w:val="NoSpacing"/>
      </w:pPr>
    </w:p>
    <w:p w14:paraId="5A6D1636" w14:textId="07F4BE83" w:rsidR="00EE2F67" w:rsidRDefault="00EE2F67" w:rsidP="00EE2F67">
      <w:pPr>
        <w:pStyle w:val="NoSpacing"/>
      </w:pPr>
      <w:r>
        <w:t>Created: 10/04/2023 by Tom Lever</w:t>
      </w:r>
    </w:p>
    <w:p w14:paraId="75FAB467" w14:textId="2A4C2575" w:rsidR="00EE2F67" w:rsidRDefault="00EE2F67" w:rsidP="00EE2F67">
      <w:pPr>
        <w:pStyle w:val="NoSpacing"/>
      </w:pPr>
      <w:r>
        <w:t>Updated: 10/04/2023 by Tom Lever</w:t>
      </w:r>
    </w:p>
    <w:p w14:paraId="7DC71FC9" w14:textId="77777777" w:rsidR="00EE2F67" w:rsidRDefault="00EE2F67" w:rsidP="00EE2F67">
      <w:pPr>
        <w:pStyle w:val="NoSpacing"/>
      </w:pPr>
    </w:p>
    <w:p w14:paraId="7C0D972D" w14:textId="77777777" w:rsidR="00141976" w:rsidRDefault="00141976" w:rsidP="00EE2F67">
      <w:pPr>
        <w:pStyle w:val="NoSpacing"/>
      </w:pPr>
    </w:p>
    <w:p w14:paraId="7410B15A" w14:textId="5114246E" w:rsidR="00141976" w:rsidRPr="00141976" w:rsidRDefault="00141976" w:rsidP="00EE2F67">
      <w:pPr>
        <w:pStyle w:val="NoSpacing"/>
        <w:rPr>
          <w:i/>
          <w:iCs/>
        </w:rPr>
      </w:pPr>
      <w:r w:rsidRPr="00141976">
        <w:rPr>
          <w:i/>
          <w:iCs/>
        </w:rPr>
        <w:t>Machine Learning</w:t>
      </w:r>
    </w:p>
    <w:p w14:paraId="19114F6A" w14:textId="77777777" w:rsidR="00EE2F67" w:rsidRDefault="00EE2F67" w:rsidP="00EE2F67">
      <w:pPr>
        <w:pStyle w:val="NoSpacing"/>
      </w:pPr>
    </w:p>
    <w:p w14:paraId="18DF05C2" w14:textId="626C2550" w:rsidR="00EE2F67" w:rsidRDefault="00EE2F67" w:rsidP="00EE2F67">
      <w:pPr>
        <w:pStyle w:val="NoSpacing"/>
      </w:pPr>
      <w:r>
        <w:t>Designing algorithms for inferring what is unknown based on knowns</w:t>
      </w:r>
    </w:p>
    <w:p w14:paraId="616EBE52" w14:textId="3C82E0D3" w:rsidR="00EE2F67" w:rsidRDefault="00EE2F67" w:rsidP="00EE2F67">
      <w:pPr>
        <w:pStyle w:val="NoSpacing"/>
      </w:pPr>
      <w:r>
        <w:t>Blend of Statistics and AI</w:t>
      </w:r>
    </w:p>
    <w:p w14:paraId="45D3082C" w14:textId="16F1BB5F" w:rsidR="00EE2F67" w:rsidRDefault="00EE2F67" w:rsidP="00EE2F67">
      <w:pPr>
        <w:pStyle w:val="NoSpacing"/>
      </w:pPr>
      <w:r>
        <w:t>Used in recognizing spam, recognizing handwriting, self-driving cars, blurring faces in Google Street View imagery, recognizing speech, recommending, and interpolation of climate data</w:t>
      </w:r>
    </w:p>
    <w:p w14:paraId="4A8D66EB" w14:textId="77777777" w:rsidR="00AE23D3" w:rsidRDefault="00AE23D3" w:rsidP="00EE2F67">
      <w:pPr>
        <w:pStyle w:val="NoSpacing"/>
      </w:pPr>
    </w:p>
    <w:p w14:paraId="3CE2A8E4" w14:textId="1B94BA9E" w:rsidR="00AE23D3" w:rsidRDefault="00AE23D3" w:rsidP="00EE2F67">
      <w:pPr>
        <w:pStyle w:val="NoSpacing"/>
      </w:pPr>
      <w:r>
        <w:t>Supervised vs. Unsupervised Learning</w:t>
      </w:r>
    </w:p>
    <w:p w14:paraId="19C2E148" w14:textId="137F84F8" w:rsidR="00AE23D3" w:rsidRDefault="00AE23D3" w:rsidP="00EE2F67">
      <w:pPr>
        <w:pStyle w:val="NoSpacing"/>
        <w:rPr>
          <w:rFonts w:eastAsiaTheme="minorEastAsia"/>
        </w:rPr>
      </w:pPr>
      <w:r>
        <w:t xml:space="preserve">Supervised learning is a problem in which we </w:t>
      </w:r>
      <w:r w:rsidR="009B7FDD">
        <w:t xml:space="preserve">choose a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t xml:space="preserve"> </w:t>
      </w:r>
      <w:r w:rsidR="009B7FDD">
        <w:t>based on a</w:t>
      </w:r>
      <w:r>
        <w:t xml:space="preserve"> sequence of coordinate pairs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746422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data point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target value</w:t>
      </w:r>
      <w:r w:rsidR="009B7FDD">
        <w:rPr>
          <w:rFonts w:eastAsiaTheme="minorEastAsia"/>
        </w:rPr>
        <w:t xml:space="preserve"> that can be used to approximate a target value </w:t>
      </w:r>
      <m:oMath>
        <m:r>
          <w:rPr>
            <w:rFonts w:ascii="Cambria Math" w:eastAsiaTheme="minorEastAsia" w:hAnsi="Cambria Math"/>
          </w:rPr>
          <m:t>y</m:t>
        </m:r>
      </m:oMath>
      <w:r w:rsidR="009B7FDD">
        <w:rPr>
          <w:rFonts w:eastAsiaTheme="minorEastAsia"/>
        </w:rPr>
        <w:t xml:space="preserve"> based on a data point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C20F1">
        <w:rPr>
          <w:rFonts w:eastAsiaTheme="minorEastAsia"/>
        </w:rPr>
        <w:t>.</w:t>
      </w:r>
    </w:p>
    <w:p w14:paraId="1E9CECF3" w14:textId="1C1317A8" w:rsidR="008029E9" w:rsidRDefault="008029E9" w:rsidP="00EE2F67">
      <w:pPr>
        <w:pStyle w:val="NoSpacing"/>
        <w:rPr>
          <w:rFonts w:eastAsiaTheme="minorEastAsia"/>
          <w:iCs/>
        </w:rPr>
      </w:pPr>
      <w:r>
        <w:rPr>
          <w:rFonts w:eastAsiaTheme="minorEastAsia"/>
        </w:rPr>
        <w:t>Types of supervised learning include classification and regression.</w:t>
      </w:r>
      <w:r w:rsidR="002653B9">
        <w:rPr>
          <w:rFonts w:eastAsiaTheme="minorEastAsia"/>
        </w:rPr>
        <w:t xml:space="preserve"> For classification,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53B9">
        <w:rPr>
          <w:rFonts w:eastAsiaTheme="minorEastAsia"/>
        </w:rPr>
        <w:t xml:space="preserve"> belongs to some finite set. For regression,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;d∈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</m:oMath>
      <w:r w:rsidR="002653B9" w:rsidRPr="002653B9">
        <w:rPr>
          <w:rFonts w:eastAsiaTheme="minorEastAsia"/>
          <w:iCs/>
        </w:rPr>
        <w:t>.</w:t>
      </w:r>
    </w:p>
    <w:p w14:paraId="74EDA8E4" w14:textId="030A8A26" w:rsidR="00CD6A25" w:rsidRDefault="00CD6A25" w:rsidP="00EE2F67">
      <w:pPr>
        <w:pStyle w:val="NoSpacing"/>
        <w:rPr>
          <w:rFonts w:eastAsiaTheme="minorEastAsia"/>
          <w:iCs/>
        </w:rPr>
      </w:pPr>
    </w:p>
    <w:p w14:paraId="4E14B982" w14:textId="77777777" w:rsidR="00CD6A25" w:rsidRDefault="00CD6A25" w:rsidP="00EE2F67">
      <w:pPr>
        <w:pStyle w:val="NoSpacing"/>
        <w:rPr>
          <w:rFonts w:eastAsiaTheme="minorEastAsia"/>
        </w:rPr>
      </w:pPr>
    </w:p>
    <w:p w14:paraId="325FD473" w14:textId="4336D8CF" w:rsidR="00141976" w:rsidRDefault="00141976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The future is independent of the past, given the present.</w:t>
      </w:r>
    </w:p>
    <w:p w14:paraId="68B6EB45" w14:textId="2696C75F" w:rsidR="00141976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Markov models deal with temporal data related to subjects like weather, finance, language, music.</w:t>
      </w:r>
    </w:p>
    <w:p w14:paraId="0A35C86A" w14:textId="5416DF83" w:rsidR="008E7A9D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Consider carbon-dioxide concentration in atmosphere vs. year</w:t>
      </w:r>
      <w:r w:rsidR="00F14917">
        <w:rPr>
          <w:rFonts w:eastAsiaTheme="minorEastAsia"/>
        </w:rPr>
        <w:t>, position over time, and completing sentences.</w:t>
      </w:r>
    </w:p>
    <w:p w14:paraId="37118D8B" w14:textId="77777777" w:rsidR="000366E2" w:rsidRDefault="000366E2" w:rsidP="00EE2F67">
      <w:pPr>
        <w:pStyle w:val="NoSpacing"/>
        <w:rPr>
          <w:rFonts w:eastAsiaTheme="minorEastAsia"/>
        </w:rPr>
      </w:pPr>
    </w:p>
    <w:p w14:paraId="05E3510F" w14:textId="3168C34C" w:rsidR="000366E2" w:rsidRDefault="00F14917" w:rsidP="000366E2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B19052A" wp14:editId="1EBCA650">
            <wp:extent cx="5943600" cy="2859405"/>
            <wp:effectExtent l="0" t="0" r="0" b="0"/>
            <wp:docPr id="139677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C437" w14:textId="77777777" w:rsidR="000366E2" w:rsidRDefault="000366E2" w:rsidP="000366E2">
      <w:pPr>
        <w:pStyle w:val="NoSpacing"/>
        <w:rPr>
          <w:rFonts w:eastAsiaTheme="minorEastAsia"/>
        </w:rPr>
      </w:pPr>
    </w:p>
    <w:p w14:paraId="0A725F78" w14:textId="48B18011" w:rsidR="000366E2" w:rsidRDefault="00E228F2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Consider tuple of sequential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. We model this data using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These random variables are not independent and identically distributed: carbon-dioxide concentration a little after a time is close to the carbon dioxide concentration at that time.</w:t>
      </w:r>
      <w:r w:rsidR="004858E0">
        <w:rPr>
          <w:rFonts w:eastAsiaTheme="minorEastAsia"/>
        </w:rPr>
        <w:t xml:space="preserve"> The most accurate prediction of what will happen in the near future is what is happening now; the most accurate </w:t>
      </w:r>
      <w:r w:rsidR="004858E0">
        <w:rPr>
          <w:rFonts w:eastAsiaTheme="minorEastAsia"/>
        </w:rPr>
        <w:lastRenderedPageBreak/>
        <w:t xml:space="preserve">prediction of what is happening now is what happened in the recent past.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4858E0">
        <w:rPr>
          <w:rFonts w:eastAsiaTheme="minorEastAsia"/>
        </w:rPr>
        <w:t xml:space="preserve"> depends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</w:rPr>
              <m:t>-2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</w:rPr>
              <m:t>-m</m:t>
            </m:r>
          </m:sub>
        </m:sSub>
      </m:oMath>
      <w:r w:rsidR="004858E0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t, …, t-m</m:t>
        </m:r>
      </m:oMath>
      <w:r w:rsidR="004858E0">
        <w:rPr>
          <w:rFonts w:eastAsiaTheme="minorEastAsia"/>
        </w:rPr>
        <w:t xml:space="preserve"> are </w:t>
      </w:r>
      <m:oMath>
        <m:r>
          <w:rPr>
            <w:rFonts w:ascii="Cambria Math" w:eastAsiaTheme="minorEastAsia" w:hAnsi="Cambria Math"/>
          </w:rPr>
          <m:t>m</m:t>
        </m:r>
      </m:oMath>
      <w:r w:rsidR="004858E0">
        <w:rPr>
          <w:rFonts w:eastAsiaTheme="minorEastAsia"/>
        </w:rPr>
        <w:t xml:space="preserve"> instants in time separated by a certain unit of time.</w:t>
      </w:r>
    </w:p>
    <w:p w14:paraId="227CA443" w14:textId="77777777" w:rsidR="004858E0" w:rsidRDefault="004858E0" w:rsidP="000366E2">
      <w:pPr>
        <w:pStyle w:val="NoSpacing"/>
        <w:rPr>
          <w:rFonts w:eastAsiaTheme="minorEastAsia"/>
        </w:rPr>
      </w:pPr>
    </w:p>
    <w:p w14:paraId="33E9D9FD" w14:textId="5FD2AB63" w:rsidR="00511BB4" w:rsidRDefault="004858E0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assume that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occur at discrete instants in time. We assume that the possible values of the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comprise a finite set.</w:t>
      </w:r>
      <w:r w:rsidR="00A03012">
        <w:rPr>
          <w:rFonts w:eastAsiaTheme="minorEastAsia"/>
        </w:rPr>
        <w:t xml:space="preserve"> Discrete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A03012">
        <w:rPr>
          <w:rFonts w:eastAsiaTheme="minorEastAsia"/>
        </w:rPr>
        <w:t xml:space="preserve"> form a </w:t>
      </w:r>
      <w:r w:rsidR="00357036">
        <w:rPr>
          <w:rFonts w:eastAsiaTheme="minorEastAsia"/>
        </w:rPr>
        <w:t xml:space="preserve">first-order </w:t>
      </w:r>
      <w:r w:rsidR="00A03012">
        <w:rPr>
          <w:rFonts w:eastAsiaTheme="minorEastAsia"/>
        </w:rPr>
        <w:t>discrete-time Markov chain if the joint distribution of the random variables respec</w:t>
      </w:r>
      <w:r w:rsidR="00511BB4">
        <w:rPr>
          <w:rFonts w:eastAsiaTheme="minorEastAsia"/>
        </w:rPr>
        <w:t>t</w:t>
      </w:r>
    </w:p>
    <w:p w14:paraId="50FB9659" w14:textId="77777777" w:rsidR="00511BB4" w:rsidRDefault="00511BB4" w:rsidP="000366E2">
      <w:pPr>
        <w:pStyle w:val="NoSpacing"/>
        <w:rPr>
          <w:rFonts w:eastAsiaTheme="minorEastAsia"/>
        </w:rPr>
      </w:pPr>
    </w:p>
    <w:p w14:paraId="0A203884" w14:textId="2D5C8232" w:rsidR="00A03012" w:rsidRPr="00511BB4" w:rsidRDefault="00A03012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459E073" wp14:editId="4572B050">
            <wp:extent cx="5943600" cy="847090"/>
            <wp:effectExtent l="0" t="0" r="0" b="0"/>
            <wp:docPr id="19843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9EE8" w14:textId="77777777" w:rsidR="00511BB4" w:rsidRDefault="00511BB4" w:rsidP="000366E2">
      <w:pPr>
        <w:pStyle w:val="NoSpacing"/>
        <w:rPr>
          <w:rFonts w:eastAsiaTheme="minorEastAsia"/>
          <w:b/>
          <w:bCs/>
        </w:rPr>
      </w:pPr>
    </w:p>
    <w:p w14:paraId="1CB547E0" w14:textId="7777777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 the joint distribution factors as</w:t>
      </w:r>
    </w:p>
    <w:p w14:paraId="3485D0D4" w14:textId="4DDF4468" w:rsidR="00511BB4" w:rsidRPr="00973BC1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269CDCBC" w14:textId="574F9861" w:rsidR="00973BC1" w:rsidRDefault="00973BC1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08F54721" w14:textId="719321D5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</w:t>
      </w:r>
    </w:p>
    <w:p w14:paraId="7EBD5058" w14:textId="78267868" w:rsidR="00511BB4" w:rsidRPr="00511BB4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</m:oMath>
      </m:oMathPara>
    </w:p>
    <w:p w14:paraId="1F156BBB" w14:textId="2976CFF3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</w:rPr>
              <m:t>-2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>
        <w:rPr>
          <w:rFonts w:eastAsiaTheme="minorEastAsia"/>
        </w:rPr>
        <w:t>.</w:t>
      </w:r>
    </w:p>
    <w:p w14:paraId="00AF1CA5" w14:textId="2FD9DF3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For example,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E3C9411" w14:textId="77777777" w:rsidR="00357036" w:rsidRDefault="00357036" w:rsidP="000366E2">
      <w:pPr>
        <w:pStyle w:val="NoSpacing"/>
        <w:rPr>
          <w:rFonts w:eastAsiaTheme="minorEastAsia"/>
        </w:rPr>
      </w:pPr>
    </w:p>
    <w:p w14:paraId="44FE1C10" w14:textId="23BA5ED7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 (e.g., random walk on integers</w:t>
      </w:r>
      <w:r w:rsidR="00680EBA">
        <w:rPr>
          <w:rFonts w:eastAsiaTheme="minorEastAsia"/>
        </w:rPr>
        <w:t>, weather</w:t>
      </w:r>
      <w:r>
        <w:rPr>
          <w:rFonts w:eastAsiaTheme="minorEastAsia"/>
        </w:rPr>
        <w:t>)</w:t>
      </w:r>
    </w:p>
    <w:p w14:paraId="5E5E8F26" w14:textId="6FD5DCBF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A82884A" wp14:editId="0C30F660">
            <wp:extent cx="3966300" cy="2152650"/>
            <wp:effectExtent l="0" t="0" r="0" b="0"/>
            <wp:docPr id="619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413" cy="21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770" w14:textId="77777777" w:rsidR="00680EBA" w:rsidRDefault="00680EBA" w:rsidP="00357036">
      <w:pPr>
        <w:pStyle w:val="NoSpacing"/>
        <w:jc w:val="center"/>
        <w:rPr>
          <w:rFonts w:eastAsiaTheme="minorEastAsia"/>
        </w:rPr>
      </w:pPr>
    </w:p>
    <w:p w14:paraId="6EB5C894" w14:textId="78D9E981" w:rsidR="00680EBA" w:rsidRDefault="00680EBA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E00574" wp14:editId="44387DF1">
            <wp:extent cx="5943600" cy="2127885"/>
            <wp:effectExtent l="0" t="0" r="0" b="5715"/>
            <wp:docPr id="78844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5A0" w14:textId="77777777" w:rsidR="00357036" w:rsidRDefault="00357036" w:rsidP="000366E2">
      <w:pPr>
        <w:pStyle w:val="NoSpacing"/>
        <w:rPr>
          <w:rFonts w:eastAsiaTheme="minorEastAsia"/>
        </w:rPr>
      </w:pPr>
    </w:p>
    <w:p w14:paraId="71E764C6" w14:textId="6308AE4F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Second-order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</w:t>
      </w:r>
    </w:p>
    <w:p w14:paraId="4217E41D" w14:textId="334B6FEC" w:rsidR="00357036" w:rsidRDefault="00357036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70117E22" wp14:editId="44FBEE75">
            <wp:extent cx="5943600" cy="988695"/>
            <wp:effectExtent l="0" t="0" r="0" b="1905"/>
            <wp:docPr id="11571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4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4080" w14:textId="77777777" w:rsidR="00357036" w:rsidRDefault="00357036" w:rsidP="000366E2">
      <w:pPr>
        <w:pStyle w:val="NoSpacing"/>
        <w:rPr>
          <w:rFonts w:eastAsiaTheme="minorEastAsia"/>
        </w:rPr>
      </w:pPr>
    </w:p>
    <w:p w14:paraId="29999053" w14:textId="4265CB9D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continuous-time</w:t>
      </w:r>
      <w:r w:rsidR="00CB0312">
        <w:rPr>
          <w:rFonts w:eastAsiaTheme="minorEastAsia"/>
        </w:rPr>
        <w:t xml:space="preserve">, discrete-space </w:t>
      </w:r>
      <w:r>
        <w:rPr>
          <w:rFonts w:eastAsiaTheme="minorEastAsia"/>
        </w:rPr>
        <w:t>Markov process (e.g., a Poisson process)</w:t>
      </w:r>
    </w:p>
    <w:p w14:paraId="0F5CDB46" w14:textId="2E4779DD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AE795" wp14:editId="397DF778">
            <wp:extent cx="3467100" cy="1574925"/>
            <wp:effectExtent l="0" t="0" r="0" b="6350"/>
            <wp:docPr id="19790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2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85" cy="15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362" w14:textId="77777777" w:rsidR="00357036" w:rsidRDefault="00357036" w:rsidP="00357036">
      <w:pPr>
        <w:pStyle w:val="NoSpacing"/>
        <w:jc w:val="center"/>
        <w:rPr>
          <w:rFonts w:eastAsiaTheme="minorEastAsia"/>
        </w:rPr>
      </w:pPr>
    </w:p>
    <w:p w14:paraId="08C17DCB" w14:textId="3B3B7CDB" w:rsidR="00357036" w:rsidRDefault="0035703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</w:t>
      </w:r>
      <w:r w:rsidR="00CB0312">
        <w:rPr>
          <w:rFonts w:eastAsiaTheme="minorEastAsia"/>
        </w:rPr>
        <w:t xml:space="preserve"> discrete-time,</w:t>
      </w:r>
      <w:r>
        <w:rPr>
          <w:rFonts w:eastAsiaTheme="minorEastAsia"/>
        </w:rPr>
        <w:t xml:space="preserve"> continuous-space / state-space Markov process (e.g., 1D Brownian motion)</w:t>
      </w:r>
    </w:p>
    <w:p w14:paraId="779B4427" w14:textId="168ED2E2" w:rsidR="00357036" w:rsidRDefault="00357036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03CE0D4" wp14:editId="3CFEE987">
            <wp:extent cx="5943600" cy="2443480"/>
            <wp:effectExtent l="0" t="0" r="0" b="0"/>
            <wp:docPr id="128865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8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B71" w14:textId="77777777" w:rsidR="00357036" w:rsidRDefault="00357036" w:rsidP="00357036">
      <w:pPr>
        <w:pStyle w:val="NoSpacing"/>
        <w:rPr>
          <w:rFonts w:eastAsiaTheme="minorEastAsia"/>
        </w:rPr>
      </w:pPr>
    </w:p>
    <w:p w14:paraId="2622C064" w14:textId="62D27F14" w:rsidR="00357036" w:rsidRPr="00511BB4" w:rsidRDefault="00680EB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In our first graph above, the nodes represent the state of the system as it evolves. We assumed that our data is a subset of the true state of the system as it evolved. However, we can’t expect to perfectly observe the complete true state of the system.</w:t>
      </w:r>
      <w:r w:rsidR="00E563BC">
        <w:rPr>
          <w:rFonts w:eastAsiaTheme="minorEastAsia"/>
        </w:rPr>
        <w:t xml:space="preserve"> </w:t>
      </w:r>
      <w:r w:rsidR="00E563BC">
        <w:rPr>
          <w:rFonts w:eastAsiaTheme="minorEastAsia"/>
        </w:rPr>
        <w:t>We collect noisy observations at instants of time that different from the true values of the system at those times.</w:t>
      </w:r>
      <w:r w:rsidR="00E563BC">
        <w:rPr>
          <w:rFonts w:eastAsiaTheme="minorEastAsia"/>
        </w:rPr>
        <w:t xml:space="preserve"> We can theorize that t</w:t>
      </w:r>
      <w:r>
        <w:rPr>
          <w:rFonts w:eastAsiaTheme="minorEastAsia"/>
        </w:rPr>
        <w:t xml:space="preserve">here </w:t>
      </w:r>
      <w:r w:rsidR="005D5949">
        <w:rPr>
          <w:rFonts w:eastAsiaTheme="minorEastAsia"/>
        </w:rPr>
        <w:t>are</w:t>
      </w:r>
      <w:r>
        <w:rPr>
          <w:rFonts w:eastAsiaTheme="minorEastAsia"/>
        </w:rPr>
        <w:t xml:space="preserve"> hidden / latent information / variables</w:t>
      </w:r>
      <w:r w:rsidR="00E563BC">
        <w:rPr>
          <w:rFonts w:eastAsiaTheme="minorEastAsia"/>
        </w:rPr>
        <w:t xml:space="preserve">; the state of the system consists of an observed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 xml:space="preserve"> and a hidden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>.</w:t>
      </w:r>
      <w:r w:rsidR="00F14172">
        <w:rPr>
          <w:rFonts w:eastAsiaTheme="minorEastAsia"/>
        </w:rPr>
        <w:t xml:space="preserve"> We can construct a Hidden Markov Model.</w:t>
      </w:r>
    </w:p>
    <w:sectPr w:rsidR="00357036" w:rsidRPr="0051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67"/>
    <w:rsid w:val="000366E2"/>
    <w:rsid w:val="00141976"/>
    <w:rsid w:val="0014690C"/>
    <w:rsid w:val="0017297A"/>
    <w:rsid w:val="002653B9"/>
    <w:rsid w:val="00291F2C"/>
    <w:rsid w:val="00357036"/>
    <w:rsid w:val="004858E0"/>
    <w:rsid w:val="00511BB4"/>
    <w:rsid w:val="005D5949"/>
    <w:rsid w:val="0062166E"/>
    <w:rsid w:val="00663FCA"/>
    <w:rsid w:val="00680EBA"/>
    <w:rsid w:val="00746422"/>
    <w:rsid w:val="008029E9"/>
    <w:rsid w:val="008C6151"/>
    <w:rsid w:val="008E7A9D"/>
    <w:rsid w:val="00973BC1"/>
    <w:rsid w:val="009B7FDD"/>
    <w:rsid w:val="00A03012"/>
    <w:rsid w:val="00AE23D3"/>
    <w:rsid w:val="00CB0312"/>
    <w:rsid w:val="00CD6A25"/>
    <w:rsid w:val="00E228F2"/>
    <w:rsid w:val="00E563BC"/>
    <w:rsid w:val="00EC20F1"/>
    <w:rsid w:val="00EE2F67"/>
    <w:rsid w:val="00F14172"/>
    <w:rsid w:val="00F14917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94EF"/>
  <w15:chartTrackingRefBased/>
  <w15:docId w15:val="{148FE09E-38CB-4CEA-A411-FA11F81C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2F6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E23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Lever</dc:creator>
  <cp:keywords/>
  <dc:description/>
  <cp:lastModifiedBy>Tom Lever</cp:lastModifiedBy>
  <cp:revision>24</cp:revision>
  <dcterms:created xsi:type="dcterms:W3CDTF">2023-10-05T02:17:00Z</dcterms:created>
  <dcterms:modified xsi:type="dcterms:W3CDTF">2023-10-05T04:41:00Z</dcterms:modified>
</cp:coreProperties>
</file>