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EastAsia"/>
          <w:color w:val="4472C4" w:themeColor="accent1"/>
          <w:kern w:val="2"/>
          <w:sz w:val="21"/>
          <w:szCs w:val="24"/>
        </w:rPr>
        <w:id w:val="77614707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AE95C77" w14:textId="501D8270" w:rsidR="0034285D" w:rsidRDefault="0034285D">
          <w:pPr>
            <w:pStyle w:val="a3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FE5C511" wp14:editId="5CC6228C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4472C4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5CA93392F2768146A8843616A6EE2F7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58CF860" w14:textId="47F3C5D9" w:rsidR="0034285D" w:rsidRDefault="0052529D">
              <w:pPr>
                <w:pStyle w:val="a3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4472C4" w:themeColor="accent1"/>
                  <w:sz w:val="72"/>
                  <w:szCs w:val="72"/>
                </w:rPr>
                <w:t>菲斯科白泽产品</w:t>
              </w:r>
            </w:p>
          </w:sdtContent>
        </w:sdt>
        <w:sdt>
          <w:sdtPr>
            <w:rPr>
              <w:rFonts w:hint="eastAsia"/>
              <w:color w:val="4472C4" w:themeColor="accent1"/>
              <w:sz w:val="28"/>
              <w:szCs w:val="28"/>
            </w:rPr>
            <w:alias w:val="副标题"/>
            <w:tag w:val=""/>
            <w:id w:val="328029620"/>
            <w:placeholder>
              <w:docPart w:val="82B79BD1BF0AA447B6CDF967261CEE1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1C216F17" w14:textId="1DEFCDE5" w:rsidR="0034285D" w:rsidRDefault="00FF5C87">
              <w:pPr>
                <w:pStyle w:val="a3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rFonts w:hint="eastAsia"/>
                  <w:color w:val="4472C4" w:themeColor="accent1"/>
                  <w:sz w:val="28"/>
                  <w:szCs w:val="28"/>
                </w:rPr>
                <w:t>详细设计</w:t>
              </w:r>
              <w:r w:rsidR="0052529D">
                <w:rPr>
                  <w:rFonts w:hint="eastAsia"/>
                  <w:color w:val="4472C4" w:themeColor="accent1"/>
                  <w:sz w:val="28"/>
                  <w:szCs w:val="28"/>
                </w:rPr>
                <w:t>V1.0</w:t>
              </w:r>
            </w:p>
          </w:sdtContent>
        </w:sdt>
        <w:p w14:paraId="49AF94A1" w14:textId="77777777" w:rsidR="0034285D" w:rsidRDefault="0034285D">
          <w:pPr>
            <w:pStyle w:val="a3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8283AFD" wp14:editId="7A6BC57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8550275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10-13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9A1D96E" w14:textId="4190D53B" w:rsidR="0034285D" w:rsidRDefault="0052529D">
                                    <w:pPr>
                                      <w:pStyle w:val="a3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eastAsia="宋体"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2021-10-13</w:t>
                                    </w:r>
                                  </w:p>
                                </w:sdtContent>
                              </w:sdt>
                              <w:p w14:paraId="611F31C4" w14:textId="4F59AAF1" w:rsidR="0034285D" w:rsidRDefault="00A136EA">
                                <w:pPr>
                                  <w:pStyle w:val="a3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hint="eastAsia"/>
                                      <w:caps/>
                                      <w:color w:val="4472C4" w:themeColor="accent1"/>
                                    </w:rPr>
                                    <w:alias w:val="公司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2529D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>菲斯科上海（软件）有限公司</w:t>
                                    </w:r>
                                  </w:sdtContent>
                                </w:sdt>
                              </w:p>
                              <w:p w14:paraId="04C5201F" w14:textId="1B1608F9" w:rsidR="0034285D" w:rsidRDefault="00A136EA">
                                <w:pPr>
                                  <w:pStyle w:val="a3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地址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52529D" w:rsidRPr="0052529D">
                                      <w:rPr>
                                        <w:color w:val="4472C4" w:themeColor="accent1"/>
                                      </w:rPr>
                                      <w:t>上海市延安西路</w:t>
                                    </w:r>
                                    <w:r w:rsidR="0052529D" w:rsidRPr="0052529D">
                                      <w:rPr>
                                        <w:color w:val="4472C4" w:themeColor="accent1"/>
                                      </w:rPr>
                                      <w:t>728</w:t>
                                    </w:r>
                                    <w:r w:rsidR="0052529D" w:rsidRPr="0052529D">
                                      <w:rPr>
                                        <w:color w:val="4472C4" w:themeColor="accent1"/>
                                      </w:rPr>
                                      <w:t>号华敏翰尊国际</w:t>
                                    </w:r>
                                    <w:r w:rsidR="0052529D" w:rsidRPr="0052529D">
                                      <w:rPr>
                                        <w:color w:val="4472C4" w:themeColor="accent1"/>
                                      </w:rPr>
                                      <w:t>4</w:t>
                                    </w:r>
                                    <w:r w:rsidR="0052529D" w:rsidRPr="0052529D">
                                      <w:rPr>
                                        <w:color w:val="4472C4" w:themeColor="accent1"/>
                                      </w:rPr>
                                      <w:t>楼</w:t>
                                    </w:r>
                                    <w:r w:rsidR="0052529D" w:rsidRPr="0052529D">
                                      <w:rPr>
                                        <w:color w:val="4472C4" w:themeColor="accent1"/>
                                      </w:rPr>
                                      <w:t>J</w:t>
                                    </w:r>
                                    <w:r w:rsidR="0052529D" w:rsidRPr="0052529D">
                                      <w:rPr>
                                        <w:color w:val="4472C4" w:themeColor="accent1"/>
                                      </w:rPr>
                                      <w:t>座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283AFD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&#13;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10-13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9A1D96E" w14:textId="4190D53B" w:rsidR="0034285D" w:rsidRDefault="0052529D">
                              <w:pPr>
                                <w:pStyle w:val="a3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eastAsia="宋体"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2021-10-13</w:t>
                              </w:r>
                            </w:p>
                          </w:sdtContent>
                        </w:sdt>
                        <w:p w14:paraId="611F31C4" w14:textId="4F59AAF1" w:rsidR="0034285D" w:rsidRDefault="005C1BF6">
                          <w:pPr>
                            <w:pStyle w:val="a3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rFonts w:hint="eastAsia"/>
                                <w:caps/>
                                <w:color w:val="4472C4" w:themeColor="accent1"/>
                              </w:rPr>
                              <w:alias w:val="公司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2529D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>菲斯科上海（软件）有限公司</w:t>
                              </w:r>
                            </w:sdtContent>
                          </w:sdt>
                        </w:p>
                        <w:p w14:paraId="04C5201F" w14:textId="1B1608F9" w:rsidR="0034285D" w:rsidRDefault="005C1BF6">
                          <w:pPr>
                            <w:pStyle w:val="a3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地址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52529D" w:rsidRPr="0052529D">
                                <w:rPr>
                                  <w:color w:val="4472C4" w:themeColor="accent1"/>
                                </w:rPr>
                                <w:t>上海市延安西路</w:t>
                              </w:r>
                              <w:r w:rsidR="0052529D" w:rsidRPr="0052529D">
                                <w:rPr>
                                  <w:color w:val="4472C4" w:themeColor="accent1"/>
                                </w:rPr>
                                <w:t>728</w:t>
                              </w:r>
                              <w:r w:rsidR="0052529D" w:rsidRPr="0052529D">
                                <w:rPr>
                                  <w:color w:val="4472C4" w:themeColor="accent1"/>
                                </w:rPr>
                                <w:t>号华敏翰尊国际</w:t>
                              </w:r>
                              <w:r w:rsidR="0052529D" w:rsidRPr="0052529D">
                                <w:rPr>
                                  <w:color w:val="4472C4" w:themeColor="accent1"/>
                                </w:rPr>
                                <w:t>4</w:t>
                              </w:r>
                              <w:r w:rsidR="0052529D" w:rsidRPr="0052529D">
                                <w:rPr>
                                  <w:color w:val="4472C4" w:themeColor="accent1"/>
                                </w:rPr>
                                <w:t>楼</w:t>
                              </w:r>
                              <w:r w:rsidR="0052529D" w:rsidRPr="0052529D">
                                <w:rPr>
                                  <w:color w:val="4472C4" w:themeColor="accent1"/>
                                </w:rPr>
                                <w:t>J</w:t>
                              </w:r>
                              <w:r w:rsidR="0052529D" w:rsidRPr="0052529D">
                                <w:rPr>
                                  <w:color w:val="4472C4" w:themeColor="accent1"/>
                                </w:rPr>
                                <w:t>座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1384347D" wp14:editId="51DE5E6D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CCA2F6E" w14:textId="1A874531" w:rsidR="0034285D" w:rsidRDefault="0034285D"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  <w:r>
            <w:br w:type="page"/>
          </w:r>
          <w:r w:rsidR="0052529D">
            <w:lastRenderedPageBreak/>
            <w:t>V1.0</w:t>
          </w:r>
        </w:p>
      </w:sdtContent>
    </w:sdt>
    <w:p w14:paraId="5ACC9C3A" w14:textId="10F72C41" w:rsidR="0052529D" w:rsidRDefault="0052529D">
      <w:pPr>
        <w:pStyle w:val="TOC1"/>
        <w:tabs>
          <w:tab w:val="left" w:pos="420"/>
          <w:tab w:val="right" w:leader="dot" w:pos="9964"/>
        </w:tabs>
        <w:rPr>
          <w:noProof/>
        </w:rPr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TOC \o "1-3" \h \z \u </w:instrText>
      </w:r>
      <w:r>
        <w:rPr>
          <w:rFonts w:ascii="微软雅黑" w:eastAsia="微软雅黑" w:hAnsi="微软雅黑"/>
        </w:rPr>
        <w:fldChar w:fldCharType="separate"/>
      </w:r>
      <w:hyperlink w:anchor="_Toc85040341" w:history="1">
        <w:r w:rsidRPr="000979DE">
          <w:rPr>
            <w:rStyle w:val="a7"/>
            <w:rFonts w:ascii="微软雅黑" w:eastAsia="微软雅黑" w:hAnsi="微软雅黑"/>
            <w:noProof/>
          </w:rPr>
          <w:t>1</w:t>
        </w:r>
        <w:r>
          <w:rPr>
            <w:noProof/>
          </w:rPr>
          <w:tab/>
        </w:r>
        <w:r w:rsidRPr="000979DE">
          <w:rPr>
            <w:rStyle w:val="a7"/>
            <w:rFonts w:ascii="微软雅黑" w:eastAsia="微软雅黑" w:hAnsi="微软雅黑"/>
            <w:noProof/>
          </w:rPr>
          <w:t>概要需求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_Toc85040341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6925567" w14:textId="6F49770B" w:rsidR="0052529D" w:rsidRDefault="00A136EA">
      <w:pPr>
        <w:pStyle w:val="TOC2"/>
        <w:tabs>
          <w:tab w:val="left" w:pos="1050"/>
          <w:tab w:val="right" w:leader="dot" w:pos="9964"/>
        </w:tabs>
        <w:rPr>
          <w:noProof/>
        </w:rPr>
      </w:pPr>
      <w:hyperlink w:anchor="_Toc85040342" w:history="1">
        <w:r w:rsidR="0052529D" w:rsidRPr="000979DE">
          <w:rPr>
            <w:rStyle w:val="a7"/>
            <w:rFonts w:ascii="微软雅黑" w:eastAsia="微软雅黑" w:hAnsi="微软雅黑"/>
            <w:noProof/>
          </w:rPr>
          <w:t>1.1</w:t>
        </w:r>
        <w:r w:rsidR="0052529D">
          <w:rPr>
            <w:noProof/>
          </w:rPr>
          <w:tab/>
        </w:r>
        <w:r w:rsidR="0052529D" w:rsidRPr="000979DE">
          <w:rPr>
            <w:rStyle w:val="a7"/>
            <w:rFonts w:ascii="微软雅黑" w:eastAsia="微软雅黑" w:hAnsi="微软雅黑"/>
            <w:noProof/>
          </w:rPr>
          <w:t>产品背景</w:t>
        </w:r>
        <w:r w:rsidR="0052529D">
          <w:rPr>
            <w:noProof/>
            <w:webHidden/>
          </w:rPr>
          <w:tab/>
        </w:r>
        <w:r w:rsidR="0052529D">
          <w:rPr>
            <w:noProof/>
            <w:webHidden/>
          </w:rPr>
          <w:fldChar w:fldCharType="begin"/>
        </w:r>
        <w:r w:rsidR="0052529D">
          <w:rPr>
            <w:noProof/>
            <w:webHidden/>
          </w:rPr>
          <w:instrText xml:space="preserve"> PAGEREF _Toc85040342 \h </w:instrText>
        </w:r>
        <w:r w:rsidR="0052529D">
          <w:rPr>
            <w:noProof/>
            <w:webHidden/>
          </w:rPr>
        </w:r>
        <w:r w:rsidR="0052529D">
          <w:rPr>
            <w:noProof/>
            <w:webHidden/>
          </w:rPr>
          <w:fldChar w:fldCharType="separate"/>
        </w:r>
        <w:r w:rsidR="0052529D">
          <w:rPr>
            <w:noProof/>
            <w:webHidden/>
          </w:rPr>
          <w:t>2</w:t>
        </w:r>
        <w:r w:rsidR="0052529D">
          <w:rPr>
            <w:noProof/>
            <w:webHidden/>
          </w:rPr>
          <w:fldChar w:fldCharType="end"/>
        </w:r>
      </w:hyperlink>
    </w:p>
    <w:p w14:paraId="66E345AE" w14:textId="38D2A7B8" w:rsidR="0052529D" w:rsidRDefault="00A136EA">
      <w:pPr>
        <w:pStyle w:val="TOC2"/>
        <w:tabs>
          <w:tab w:val="left" w:pos="1050"/>
          <w:tab w:val="right" w:leader="dot" w:pos="9964"/>
        </w:tabs>
        <w:rPr>
          <w:noProof/>
        </w:rPr>
      </w:pPr>
      <w:hyperlink w:anchor="_Toc85040343" w:history="1">
        <w:r w:rsidR="0052529D" w:rsidRPr="000979DE">
          <w:rPr>
            <w:rStyle w:val="a7"/>
            <w:rFonts w:ascii="微软雅黑" w:eastAsia="微软雅黑" w:hAnsi="微软雅黑"/>
            <w:noProof/>
          </w:rPr>
          <w:t>1.2</w:t>
        </w:r>
        <w:r w:rsidR="0052529D">
          <w:rPr>
            <w:noProof/>
          </w:rPr>
          <w:tab/>
        </w:r>
        <w:r w:rsidR="0052529D" w:rsidRPr="000979DE">
          <w:rPr>
            <w:rStyle w:val="a7"/>
            <w:rFonts w:ascii="微软雅黑" w:eastAsia="微软雅黑" w:hAnsi="微软雅黑"/>
            <w:noProof/>
          </w:rPr>
          <w:t>功能概览</w:t>
        </w:r>
        <w:r w:rsidR="0052529D">
          <w:rPr>
            <w:noProof/>
            <w:webHidden/>
          </w:rPr>
          <w:tab/>
        </w:r>
        <w:r w:rsidR="0052529D">
          <w:rPr>
            <w:noProof/>
            <w:webHidden/>
          </w:rPr>
          <w:fldChar w:fldCharType="begin"/>
        </w:r>
        <w:r w:rsidR="0052529D">
          <w:rPr>
            <w:noProof/>
            <w:webHidden/>
          </w:rPr>
          <w:instrText xml:space="preserve"> PAGEREF _Toc85040343 \h </w:instrText>
        </w:r>
        <w:r w:rsidR="0052529D">
          <w:rPr>
            <w:noProof/>
            <w:webHidden/>
          </w:rPr>
        </w:r>
        <w:r w:rsidR="0052529D">
          <w:rPr>
            <w:noProof/>
            <w:webHidden/>
          </w:rPr>
          <w:fldChar w:fldCharType="separate"/>
        </w:r>
        <w:r w:rsidR="0052529D">
          <w:rPr>
            <w:noProof/>
            <w:webHidden/>
          </w:rPr>
          <w:t>2</w:t>
        </w:r>
        <w:r w:rsidR="0052529D">
          <w:rPr>
            <w:noProof/>
            <w:webHidden/>
          </w:rPr>
          <w:fldChar w:fldCharType="end"/>
        </w:r>
      </w:hyperlink>
    </w:p>
    <w:p w14:paraId="37F50864" w14:textId="2B14D002" w:rsidR="0052529D" w:rsidRDefault="00A136EA">
      <w:pPr>
        <w:pStyle w:val="TOC2"/>
        <w:tabs>
          <w:tab w:val="left" w:pos="1050"/>
          <w:tab w:val="right" w:leader="dot" w:pos="9964"/>
        </w:tabs>
        <w:rPr>
          <w:noProof/>
        </w:rPr>
      </w:pPr>
      <w:hyperlink w:anchor="_Toc85040344" w:history="1">
        <w:r w:rsidR="0052529D" w:rsidRPr="000979DE">
          <w:rPr>
            <w:rStyle w:val="a7"/>
            <w:rFonts w:ascii="微软雅黑" w:eastAsia="微软雅黑" w:hAnsi="微软雅黑"/>
            <w:noProof/>
          </w:rPr>
          <w:t>1.3</w:t>
        </w:r>
        <w:r w:rsidR="0052529D">
          <w:rPr>
            <w:noProof/>
          </w:rPr>
          <w:tab/>
        </w:r>
        <w:r w:rsidR="0052529D" w:rsidRPr="000979DE">
          <w:rPr>
            <w:rStyle w:val="a7"/>
            <w:rFonts w:ascii="微软雅黑" w:eastAsia="微软雅黑" w:hAnsi="微软雅黑"/>
            <w:noProof/>
          </w:rPr>
          <w:t>术语和定义</w:t>
        </w:r>
        <w:r w:rsidR="0052529D">
          <w:rPr>
            <w:noProof/>
            <w:webHidden/>
          </w:rPr>
          <w:tab/>
        </w:r>
        <w:r w:rsidR="0052529D">
          <w:rPr>
            <w:noProof/>
            <w:webHidden/>
          </w:rPr>
          <w:fldChar w:fldCharType="begin"/>
        </w:r>
        <w:r w:rsidR="0052529D">
          <w:rPr>
            <w:noProof/>
            <w:webHidden/>
          </w:rPr>
          <w:instrText xml:space="preserve"> PAGEREF _Toc85040344 \h </w:instrText>
        </w:r>
        <w:r w:rsidR="0052529D">
          <w:rPr>
            <w:noProof/>
            <w:webHidden/>
          </w:rPr>
        </w:r>
        <w:r w:rsidR="0052529D">
          <w:rPr>
            <w:noProof/>
            <w:webHidden/>
          </w:rPr>
          <w:fldChar w:fldCharType="separate"/>
        </w:r>
        <w:r w:rsidR="0052529D">
          <w:rPr>
            <w:noProof/>
            <w:webHidden/>
          </w:rPr>
          <w:t>4</w:t>
        </w:r>
        <w:r w:rsidR="0052529D">
          <w:rPr>
            <w:noProof/>
            <w:webHidden/>
          </w:rPr>
          <w:fldChar w:fldCharType="end"/>
        </w:r>
      </w:hyperlink>
    </w:p>
    <w:p w14:paraId="4E4FB88C" w14:textId="282332F6" w:rsidR="0052529D" w:rsidRDefault="00A136EA">
      <w:pPr>
        <w:pStyle w:val="TOC1"/>
        <w:tabs>
          <w:tab w:val="left" w:pos="420"/>
          <w:tab w:val="right" w:leader="dot" w:pos="9964"/>
        </w:tabs>
        <w:rPr>
          <w:noProof/>
        </w:rPr>
      </w:pPr>
      <w:hyperlink w:anchor="_Toc85040345" w:history="1">
        <w:r w:rsidR="0052529D" w:rsidRPr="000979DE">
          <w:rPr>
            <w:rStyle w:val="a7"/>
            <w:rFonts w:ascii="微软雅黑" w:eastAsia="微软雅黑" w:hAnsi="微软雅黑"/>
            <w:noProof/>
          </w:rPr>
          <w:t>2</w:t>
        </w:r>
        <w:r w:rsidR="0052529D">
          <w:rPr>
            <w:noProof/>
          </w:rPr>
          <w:tab/>
        </w:r>
        <w:r w:rsidR="0052529D" w:rsidRPr="000979DE">
          <w:rPr>
            <w:rStyle w:val="a7"/>
            <w:rFonts w:ascii="微软雅黑" w:eastAsia="微软雅黑" w:hAnsi="微软雅黑"/>
            <w:noProof/>
          </w:rPr>
          <w:t>数据调度</w:t>
        </w:r>
        <w:r w:rsidR="0052529D">
          <w:rPr>
            <w:noProof/>
            <w:webHidden/>
          </w:rPr>
          <w:tab/>
        </w:r>
        <w:r w:rsidR="0052529D">
          <w:rPr>
            <w:noProof/>
            <w:webHidden/>
          </w:rPr>
          <w:fldChar w:fldCharType="begin"/>
        </w:r>
        <w:r w:rsidR="0052529D">
          <w:rPr>
            <w:noProof/>
            <w:webHidden/>
          </w:rPr>
          <w:instrText xml:space="preserve"> PAGEREF _Toc85040345 \h </w:instrText>
        </w:r>
        <w:r w:rsidR="0052529D">
          <w:rPr>
            <w:noProof/>
            <w:webHidden/>
          </w:rPr>
        </w:r>
        <w:r w:rsidR="0052529D">
          <w:rPr>
            <w:noProof/>
            <w:webHidden/>
          </w:rPr>
          <w:fldChar w:fldCharType="separate"/>
        </w:r>
        <w:r w:rsidR="0052529D">
          <w:rPr>
            <w:noProof/>
            <w:webHidden/>
          </w:rPr>
          <w:t>0</w:t>
        </w:r>
        <w:r w:rsidR="0052529D">
          <w:rPr>
            <w:noProof/>
            <w:webHidden/>
          </w:rPr>
          <w:fldChar w:fldCharType="end"/>
        </w:r>
      </w:hyperlink>
    </w:p>
    <w:p w14:paraId="6367B2FE" w14:textId="001538EC" w:rsidR="0052529D" w:rsidRDefault="00A136EA">
      <w:pPr>
        <w:pStyle w:val="TOC2"/>
        <w:tabs>
          <w:tab w:val="left" w:pos="1050"/>
          <w:tab w:val="right" w:leader="dot" w:pos="9964"/>
        </w:tabs>
        <w:rPr>
          <w:noProof/>
        </w:rPr>
      </w:pPr>
      <w:hyperlink w:anchor="_Toc85040346" w:history="1">
        <w:r w:rsidR="0052529D" w:rsidRPr="000979DE">
          <w:rPr>
            <w:rStyle w:val="a7"/>
            <w:rFonts w:ascii="微软雅黑" w:eastAsia="微软雅黑" w:hAnsi="微软雅黑"/>
            <w:noProof/>
          </w:rPr>
          <w:t>2.1</w:t>
        </w:r>
        <w:r w:rsidR="0052529D">
          <w:rPr>
            <w:noProof/>
          </w:rPr>
          <w:tab/>
        </w:r>
        <w:r w:rsidR="0052529D" w:rsidRPr="000979DE">
          <w:rPr>
            <w:rStyle w:val="a7"/>
            <w:rFonts w:ascii="微软雅黑" w:eastAsia="微软雅黑" w:hAnsi="微软雅黑"/>
            <w:noProof/>
          </w:rPr>
          <w:t>单表调度</w:t>
        </w:r>
        <w:r w:rsidR="0052529D">
          <w:rPr>
            <w:noProof/>
            <w:webHidden/>
          </w:rPr>
          <w:tab/>
        </w:r>
        <w:r w:rsidR="0052529D">
          <w:rPr>
            <w:noProof/>
            <w:webHidden/>
          </w:rPr>
          <w:fldChar w:fldCharType="begin"/>
        </w:r>
        <w:r w:rsidR="0052529D">
          <w:rPr>
            <w:noProof/>
            <w:webHidden/>
          </w:rPr>
          <w:instrText xml:space="preserve"> PAGEREF _Toc85040346 \h </w:instrText>
        </w:r>
        <w:r w:rsidR="0052529D">
          <w:rPr>
            <w:noProof/>
            <w:webHidden/>
          </w:rPr>
        </w:r>
        <w:r w:rsidR="0052529D">
          <w:rPr>
            <w:noProof/>
            <w:webHidden/>
          </w:rPr>
          <w:fldChar w:fldCharType="separate"/>
        </w:r>
        <w:r w:rsidR="0052529D">
          <w:rPr>
            <w:noProof/>
            <w:webHidden/>
          </w:rPr>
          <w:t>0</w:t>
        </w:r>
        <w:r w:rsidR="0052529D">
          <w:rPr>
            <w:noProof/>
            <w:webHidden/>
          </w:rPr>
          <w:fldChar w:fldCharType="end"/>
        </w:r>
      </w:hyperlink>
    </w:p>
    <w:p w14:paraId="1C4A95D7" w14:textId="28A746D4" w:rsidR="0052529D" w:rsidRDefault="00A136EA">
      <w:pPr>
        <w:pStyle w:val="TOC3"/>
        <w:tabs>
          <w:tab w:val="left" w:pos="1680"/>
          <w:tab w:val="right" w:leader="dot" w:pos="9964"/>
        </w:tabs>
        <w:rPr>
          <w:noProof/>
        </w:rPr>
      </w:pPr>
      <w:hyperlink w:anchor="_Toc85040347" w:history="1">
        <w:r w:rsidR="0052529D" w:rsidRPr="000979DE">
          <w:rPr>
            <w:rStyle w:val="a7"/>
            <w:rFonts w:ascii="微软雅黑" w:eastAsia="微软雅黑" w:hAnsi="微软雅黑"/>
            <w:noProof/>
          </w:rPr>
          <w:t>2.1.1</w:t>
        </w:r>
        <w:r w:rsidR="0052529D">
          <w:rPr>
            <w:noProof/>
          </w:rPr>
          <w:tab/>
        </w:r>
        <w:r w:rsidR="0052529D" w:rsidRPr="000979DE">
          <w:rPr>
            <w:rStyle w:val="a7"/>
            <w:rFonts w:ascii="微软雅黑" w:eastAsia="微软雅黑" w:hAnsi="微软雅黑"/>
            <w:noProof/>
          </w:rPr>
          <w:t>用户故事</w:t>
        </w:r>
        <w:r w:rsidR="0052529D">
          <w:rPr>
            <w:noProof/>
            <w:webHidden/>
          </w:rPr>
          <w:tab/>
        </w:r>
        <w:r w:rsidR="0052529D">
          <w:rPr>
            <w:noProof/>
            <w:webHidden/>
          </w:rPr>
          <w:fldChar w:fldCharType="begin"/>
        </w:r>
        <w:r w:rsidR="0052529D">
          <w:rPr>
            <w:noProof/>
            <w:webHidden/>
          </w:rPr>
          <w:instrText xml:space="preserve"> PAGEREF _Toc85040347 \h </w:instrText>
        </w:r>
        <w:r w:rsidR="0052529D">
          <w:rPr>
            <w:noProof/>
            <w:webHidden/>
          </w:rPr>
        </w:r>
        <w:r w:rsidR="0052529D">
          <w:rPr>
            <w:noProof/>
            <w:webHidden/>
          </w:rPr>
          <w:fldChar w:fldCharType="separate"/>
        </w:r>
        <w:r w:rsidR="0052529D">
          <w:rPr>
            <w:noProof/>
            <w:webHidden/>
          </w:rPr>
          <w:t>0</w:t>
        </w:r>
        <w:r w:rsidR="0052529D">
          <w:rPr>
            <w:noProof/>
            <w:webHidden/>
          </w:rPr>
          <w:fldChar w:fldCharType="end"/>
        </w:r>
      </w:hyperlink>
    </w:p>
    <w:p w14:paraId="74630B3B" w14:textId="1BBE47B9" w:rsidR="0052529D" w:rsidRDefault="00A136EA">
      <w:pPr>
        <w:pStyle w:val="TOC2"/>
        <w:tabs>
          <w:tab w:val="left" w:pos="1050"/>
          <w:tab w:val="right" w:leader="dot" w:pos="9964"/>
        </w:tabs>
        <w:rPr>
          <w:noProof/>
        </w:rPr>
      </w:pPr>
      <w:hyperlink w:anchor="_Toc85040348" w:history="1">
        <w:r w:rsidR="0052529D" w:rsidRPr="000979DE">
          <w:rPr>
            <w:rStyle w:val="a7"/>
            <w:rFonts w:ascii="微软雅黑" w:eastAsia="微软雅黑" w:hAnsi="微软雅黑"/>
            <w:noProof/>
          </w:rPr>
          <w:t>2.2</w:t>
        </w:r>
        <w:r w:rsidR="0052529D">
          <w:rPr>
            <w:noProof/>
          </w:rPr>
          <w:tab/>
        </w:r>
        <w:r w:rsidR="0052529D" w:rsidRPr="000979DE">
          <w:rPr>
            <w:rStyle w:val="a7"/>
            <w:rFonts w:ascii="微软雅黑" w:eastAsia="微软雅黑" w:hAnsi="微软雅黑"/>
            <w:noProof/>
          </w:rPr>
          <w:t>数据管道</w:t>
        </w:r>
        <w:r w:rsidR="0052529D">
          <w:rPr>
            <w:noProof/>
            <w:webHidden/>
          </w:rPr>
          <w:tab/>
        </w:r>
        <w:r w:rsidR="0052529D">
          <w:rPr>
            <w:noProof/>
            <w:webHidden/>
          </w:rPr>
          <w:fldChar w:fldCharType="begin"/>
        </w:r>
        <w:r w:rsidR="0052529D">
          <w:rPr>
            <w:noProof/>
            <w:webHidden/>
          </w:rPr>
          <w:instrText xml:space="preserve"> PAGEREF _Toc85040348 \h </w:instrText>
        </w:r>
        <w:r w:rsidR="0052529D">
          <w:rPr>
            <w:noProof/>
            <w:webHidden/>
          </w:rPr>
        </w:r>
        <w:r w:rsidR="0052529D">
          <w:rPr>
            <w:noProof/>
            <w:webHidden/>
          </w:rPr>
          <w:fldChar w:fldCharType="separate"/>
        </w:r>
        <w:r w:rsidR="0052529D">
          <w:rPr>
            <w:noProof/>
            <w:webHidden/>
          </w:rPr>
          <w:t>0</w:t>
        </w:r>
        <w:r w:rsidR="0052529D">
          <w:rPr>
            <w:noProof/>
            <w:webHidden/>
          </w:rPr>
          <w:fldChar w:fldCharType="end"/>
        </w:r>
      </w:hyperlink>
    </w:p>
    <w:p w14:paraId="16B2C422" w14:textId="48D55757" w:rsidR="0052529D" w:rsidRDefault="00A136EA">
      <w:pPr>
        <w:pStyle w:val="TOC1"/>
        <w:tabs>
          <w:tab w:val="left" w:pos="420"/>
          <w:tab w:val="right" w:leader="dot" w:pos="9964"/>
        </w:tabs>
        <w:rPr>
          <w:noProof/>
        </w:rPr>
      </w:pPr>
      <w:hyperlink w:anchor="_Toc85040349" w:history="1">
        <w:r w:rsidR="0052529D" w:rsidRPr="000979DE">
          <w:rPr>
            <w:rStyle w:val="a7"/>
            <w:rFonts w:ascii="微软雅黑" w:eastAsia="微软雅黑" w:hAnsi="微软雅黑"/>
            <w:noProof/>
          </w:rPr>
          <w:t>3</w:t>
        </w:r>
        <w:r w:rsidR="0052529D">
          <w:rPr>
            <w:noProof/>
          </w:rPr>
          <w:tab/>
        </w:r>
        <w:r w:rsidR="0052529D" w:rsidRPr="000979DE">
          <w:rPr>
            <w:rStyle w:val="a7"/>
            <w:rFonts w:ascii="微软雅黑" w:eastAsia="微软雅黑" w:hAnsi="微软雅黑"/>
            <w:noProof/>
          </w:rPr>
          <w:t>非功能需求</w:t>
        </w:r>
        <w:r w:rsidR="0052529D">
          <w:rPr>
            <w:noProof/>
            <w:webHidden/>
          </w:rPr>
          <w:tab/>
        </w:r>
        <w:r w:rsidR="0052529D">
          <w:rPr>
            <w:noProof/>
            <w:webHidden/>
          </w:rPr>
          <w:fldChar w:fldCharType="begin"/>
        </w:r>
        <w:r w:rsidR="0052529D">
          <w:rPr>
            <w:noProof/>
            <w:webHidden/>
          </w:rPr>
          <w:instrText xml:space="preserve"> PAGEREF _Toc85040349 \h </w:instrText>
        </w:r>
        <w:r w:rsidR="0052529D">
          <w:rPr>
            <w:noProof/>
            <w:webHidden/>
          </w:rPr>
        </w:r>
        <w:r w:rsidR="0052529D">
          <w:rPr>
            <w:noProof/>
            <w:webHidden/>
          </w:rPr>
          <w:fldChar w:fldCharType="separate"/>
        </w:r>
        <w:r w:rsidR="0052529D">
          <w:rPr>
            <w:noProof/>
            <w:webHidden/>
          </w:rPr>
          <w:t>0</w:t>
        </w:r>
        <w:r w:rsidR="0052529D">
          <w:rPr>
            <w:noProof/>
            <w:webHidden/>
          </w:rPr>
          <w:fldChar w:fldCharType="end"/>
        </w:r>
      </w:hyperlink>
    </w:p>
    <w:p w14:paraId="631AFCD4" w14:textId="6296CE35" w:rsidR="0052529D" w:rsidRDefault="00A136EA">
      <w:pPr>
        <w:pStyle w:val="TOC2"/>
        <w:tabs>
          <w:tab w:val="left" w:pos="1050"/>
          <w:tab w:val="right" w:leader="dot" w:pos="9964"/>
        </w:tabs>
        <w:rPr>
          <w:noProof/>
        </w:rPr>
      </w:pPr>
      <w:hyperlink w:anchor="_Toc85040350" w:history="1">
        <w:r w:rsidR="0052529D" w:rsidRPr="000979DE">
          <w:rPr>
            <w:rStyle w:val="a7"/>
            <w:rFonts w:ascii="微软雅黑" w:eastAsia="微软雅黑" w:hAnsi="微软雅黑"/>
            <w:noProof/>
          </w:rPr>
          <w:t>3.1</w:t>
        </w:r>
        <w:r w:rsidR="0052529D">
          <w:rPr>
            <w:noProof/>
          </w:rPr>
          <w:tab/>
        </w:r>
        <w:r w:rsidR="0052529D" w:rsidRPr="000979DE">
          <w:rPr>
            <w:rStyle w:val="a7"/>
            <w:rFonts w:ascii="微软雅黑" w:eastAsia="微软雅黑" w:hAnsi="微软雅黑"/>
            <w:noProof/>
          </w:rPr>
          <w:t>登陆验证方式</w:t>
        </w:r>
        <w:r w:rsidR="0052529D">
          <w:rPr>
            <w:noProof/>
            <w:webHidden/>
          </w:rPr>
          <w:tab/>
        </w:r>
        <w:r w:rsidR="0052529D">
          <w:rPr>
            <w:noProof/>
            <w:webHidden/>
          </w:rPr>
          <w:fldChar w:fldCharType="begin"/>
        </w:r>
        <w:r w:rsidR="0052529D">
          <w:rPr>
            <w:noProof/>
            <w:webHidden/>
          </w:rPr>
          <w:instrText xml:space="preserve"> PAGEREF _Toc85040350 \h </w:instrText>
        </w:r>
        <w:r w:rsidR="0052529D">
          <w:rPr>
            <w:noProof/>
            <w:webHidden/>
          </w:rPr>
        </w:r>
        <w:r w:rsidR="0052529D">
          <w:rPr>
            <w:noProof/>
            <w:webHidden/>
          </w:rPr>
          <w:fldChar w:fldCharType="separate"/>
        </w:r>
        <w:r w:rsidR="0052529D">
          <w:rPr>
            <w:noProof/>
            <w:webHidden/>
          </w:rPr>
          <w:t>0</w:t>
        </w:r>
        <w:r w:rsidR="0052529D">
          <w:rPr>
            <w:noProof/>
            <w:webHidden/>
          </w:rPr>
          <w:fldChar w:fldCharType="end"/>
        </w:r>
      </w:hyperlink>
    </w:p>
    <w:p w14:paraId="1D623EDD" w14:textId="187BA1B9" w:rsidR="0052529D" w:rsidRDefault="00A136EA">
      <w:pPr>
        <w:pStyle w:val="TOC2"/>
        <w:tabs>
          <w:tab w:val="left" w:pos="1050"/>
          <w:tab w:val="right" w:leader="dot" w:pos="9964"/>
        </w:tabs>
        <w:rPr>
          <w:noProof/>
        </w:rPr>
      </w:pPr>
      <w:hyperlink w:anchor="_Toc85040351" w:history="1">
        <w:r w:rsidR="0052529D" w:rsidRPr="000979DE">
          <w:rPr>
            <w:rStyle w:val="a7"/>
            <w:rFonts w:ascii="微软雅黑" w:eastAsia="微软雅黑" w:hAnsi="微软雅黑"/>
            <w:noProof/>
          </w:rPr>
          <w:t>3.2</w:t>
        </w:r>
        <w:r w:rsidR="0052529D">
          <w:rPr>
            <w:noProof/>
          </w:rPr>
          <w:tab/>
        </w:r>
        <w:r w:rsidR="0052529D" w:rsidRPr="000979DE">
          <w:rPr>
            <w:rStyle w:val="a7"/>
            <w:rFonts w:ascii="微软雅黑" w:eastAsia="微软雅黑" w:hAnsi="微软雅黑"/>
            <w:noProof/>
          </w:rPr>
          <w:t>多语言支持</w:t>
        </w:r>
        <w:r w:rsidR="0052529D">
          <w:rPr>
            <w:noProof/>
            <w:webHidden/>
          </w:rPr>
          <w:tab/>
        </w:r>
        <w:r w:rsidR="0052529D">
          <w:rPr>
            <w:noProof/>
            <w:webHidden/>
          </w:rPr>
          <w:fldChar w:fldCharType="begin"/>
        </w:r>
        <w:r w:rsidR="0052529D">
          <w:rPr>
            <w:noProof/>
            <w:webHidden/>
          </w:rPr>
          <w:instrText xml:space="preserve"> PAGEREF _Toc85040351 \h </w:instrText>
        </w:r>
        <w:r w:rsidR="0052529D">
          <w:rPr>
            <w:noProof/>
            <w:webHidden/>
          </w:rPr>
        </w:r>
        <w:r w:rsidR="0052529D">
          <w:rPr>
            <w:noProof/>
            <w:webHidden/>
          </w:rPr>
          <w:fldChar w:fldCharType="separate"/>
        </w:r>
        <w:r w:rsidR="0052529D">
          <w:rPr>
            <w:noProof/>
            <w:webHidden/>
          </w:rPr>
          <w:t>0</w:t>
        </w:r>
        <w:r w:rsidR="0052529D">
          <w:rPr>
            <w:noProof/>
            <w:webHidden/>
          </w:rPr>
          <w:fldChar w:fldCharType="end"/>
        </w:r>
      </w:hyperlink>
    </w:p>
    <w:p w14:paraId="5D1262B3" w14:textId="5BB52F4B" w:rsidR="0052529D" w:rsidRDefault="00A136EA">
      <w:pPr>
        <w:pStyle w:val="TOC2"/>
        <w:tabs>
          <w:tab w:val="left" w:pos="1050"/>
          <w:tab w:val="right" w:leader="dot" w:pos="9964"/>
        </w:tabs>
        <w:rPr>
          <w:noProof/>
        </w:rPr>
      </w:pPr>
      <w:hyperlink w:anchor="_Toc85040352" w:history="1">
        <w:r w:rsidR="0052529D" w:rsidRPr="000979DE">
          <w:rPr>
            <w:rStyle w:val="a7"/>
            <w:rFonts w:ascii="微软雅黑" w:eastAsia="微软雅黑" w:hAnsi="微软雅黑"/>
            <w:noProof/>
          </w:rPr>
          <w:t>3.3</w:t>
        </w:r>
        <w:r w:rsidR="0052529D">
          <w:rPr>
            <w:noProof/>
          </w:rPr>
          <w:tab/>
        </w:r>
        <w:r w:rsidR="0052529D" w:rsidRPr="000979DE">
          <w:rPr>
            <w:rStyle w:val="a7"/>
            <w:rFonts w:ascii="微软雅黑" w:eastAsia="微软雅黑" w:hAnsi="微软雅黑"/>
            <w:noProof/>
          </w:rPr>
          <w:t>浏览器支持</w:t>
        </w:r>
        <w:r w:rsidR="0052529D">
          <w:rPr>
            <w:noProof/>
            <w:webHidden/>
          </w:rPr>
          <w:tab/>
        </w:r>
        <w:r w:rsidR="0052529D">
          <w:rPr>
            <w:noProof/>
            <w:webHidden/>
          </w:rPr>
          <w:fldChar w:fldCharType="begin"/>
        </w:r>
        <w:r w:rsidR="0052529D">
          <w:rPr>
            <w:noProof/>
            <w:webHidden/>
          </w:rPr>
          <w:instrText xml:space="preserve"> PAGEREF _Toc85040352 \h </w:instrText>
        </w:r>
        <w:r w:rsidR="0052529D">
          <w:rPr>
            <w:noProof/>
            <w:webHidden/>
          </w:rPr>
        </w:r>
        <w:r w:rsidR="0052529D">
          <w:rPr>
            <w:noProof/>
            <w:webHidden/>
          </w:rPr>
          <w:fldChar w:fldCharType="separate"/>
        </w:r>
        <w:r w:rsidR="0052529D">
          <w:rPr>
            <w:noProof/>
            <w:webHidden/>
          </w:rPr>
          <w:t>1</w:t>
        </w:r>
        <w:r w:rsidR="0052529D">
          <w:rPr>
            <w:noProof/>
            <w:webHidden/>
          </w:rPr>
          <w:fldChar w:fldCharType="end"/>
        </w:r>
      </w:hyperlink>
    </w:p>
    <w:p w14:paraId="256152A2" w14:textId="27C537E2" w:rsidR="0052529D" w:rsidRDefault="00A136EA">
      <w:pPr>
        <w:pStyle w:val="TOC2"/>
        <w:tabs>
          <w:tab w:val="left" w:pos="1050"/>
          <w:tab w:val="right" w:leader="dot" w:pos="9964"/>
        </w:tabs>
        <w:rPr>
          <w:noProof/>
        </w:rPr>
      </w:pPr>
      <w:hyperlink w:anchor="_Toc85040353" w:history="1">
        <w:r w:rsidR="0052529D" w:rsidRPr="000979DE">
          <w:rPr>
            <w:rStyle w:val="a7"/>
            <w:rFonts w:ascii="微软雅黑" w:eastAsia="微软雅黑" w:hAnsi="微软雅黑"/>
            <w:noProof/>
          </w:rPr>
          <w:t>3.4</w:t>
        </w:r>
        <w:r w:rsidR="0052529D">
          <w:rPr>
            <w:noProof/>
          </w:rPr>
          <w:tab/>
        </w:r>
        <w:r w:rsidR="0052529D" w:rsidRPr="000979DE">
          <w:rPr>
            <w:rStyle w:val="a7"/>
            <w:rFonts w:ascii="微软雅黑" w:eastAsia="微软雅黑" w:hAnsi="微软雅黑"/>
            <w:noProof/>
          </w:rPr>
          <w:t>安全性</w:t>
        </w:r>
        <w:r w:rsidR="0052529D">
          <w:rPr>
            <w:noProof/>
            <w:webHidden/>
          </w:rPr>
          <w:tab/>
        </w:r>
        <w:r w:rsidR="0052529D">
          <w:rPr>
            <w:noProof/>
            <w:webHidden/>
          </w:rPr>
          <w:fldChar w:fldCharType="begin"/>
        </w:r>
        <w:r w:rsidR="0052529D">
          <w:rPr>
            <w:noProof/>
            <w:webHidden/>
          </w:rPr>
          <w:instrText xml:space="preserve"> PAGEREF _Toc85040353 \h </w:instrText>
        </w:r>
        <w:r w:rsidR="0052529D">
          <w:rPr>
            <w:noProof/>
            <w:webHidden/>
          </w:rPr>
        </w:r>
        <w:r w:rsidR="0052529D">
          <w:rPr>
            <w:noProof/>
            <w:webHidden/>
          </w:rPr>
          <w:fldChar w:fldCharType="separate"/>
        </w:r>
        <w:r w:rsidR="0052529D">
          <w:rPr>
            <w:noProof/>
            <w:webHidden/>
          </w:rPr>
          <w:t>1</w:t>
        </w:r>
        <w:r w:rsidR="0052529D">
          <w:rPr>
            <w:noProof/>
            <w:webHidden/>
          </w:rPr>
          <w:fldChar w:fldCharType="end"/>
        </w:r>
      </w:hyperlink>
    </w:p>
    <w:p w14:paraId="559F0293" w14:textId="5FAD46AA" w:rsidR="0052529D" w:rsidRDefault="0052529D" w:rsidP="0052529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fldChar w:fldCharType="end"/>
      </w:r>
    </w:p>
    <w:p w14:paraId="157CE2B8" w14:textId="2669A494" w:rsidR="0052529D" w:rsidRDefault="0052529D" w:rsidP="0052529D">
      <w:pPr>
        <w:rPr>
          <w:rFonts w:ascii="微软雅黑" w:eastAsia="微软雅黑" w:hAnsi="微软雅黑"/>
        </w:rPr>
      </w:pPr>
    </w:p>
    <w:p w14:paraId="3DDB7A30" w14:textId="62D5A331" w:rsidR="0052529D" w:rsidRDefault="0052529D" w:rsidP="0052529D">
      <w:pPr>
        <w:rPr>
          <w:rFonts w:ascii="微软雅黑" w:eastAsia="微软雅黑" w:hAnsi="微软雅黑"/>
        </w:rPr>
      </w:pPr>
    </w:p>
    <w:p w14:paraId="38E27EAB" w14:textId="0D29826C" w:rsidR="0052529D" w:rsidRDefault="0052529D" w:rsidP="0052529D">
      <w:pPr>
        <w:rPr>
          <w:rFonts w:ascii="微软雅黑" w:eastAsia="微软雅黑" w:hAnsi="微软雅黑"/>
        </w:rPr>
      </w:pPr>
    </w:p>
    <w:p w14:paraId="0C7D0F14" w14:textId="2CCDF641" w:rsidR="0052529D" w:rsidRDefault="0052529D" w:rsidP="0052529D">
      <w:pPr>
        <w:rPr>
          <w:rFonts w:ascii="微软雅黑" w:eastAsia="微软雅黑" w:hAnsi="微软雅黑"/>
        </w:rPr>
      </w:pPr>
    </w:p>
    <w:p w14:paraId="746CDC20" w14:textId="1FEAC255" w:rsidR="0052529D" w:rsidRDefault="0052529D" w:rsidP="0052529D">
      <w:pPr>
        <w:rPr>
          <w:rFonts w:ascii="微软雅黑" w:eastAsia="微软雅黑" w:hAnsi="微软雅黑"/>
        </w:rPr>
      </w:pPr>
    </w:p>
    <w:p w14:paraId="0C2E03D5" w14:textId="40856C51" w:rsidR="0052529D" w:rsidRDefault="0052529D" w:rsidP="0052529D">
      <w:pPr>
        <w:rPr>
          <w:rFonts w:ascii="微软雅黑" w:eastAsia="微软雅黑" w:hAnsi="微软雅黑"/>
        </w:rPr>
      </w:pPr>
    </w:p>
    <w:p w14:paraId="59994973" w14:textId="765825B9" w:rsidR="0052529D" w:rsidRDefault="0052529D" w:rsidP="0052529D">
      <w:pPr>
        <w:rPr>
          <w:rFonts w:ascii="微软雅黑" w:eastAsia="微软雅黑" w:hAnsi="微软雅黑"/>
        </w:rPr>
      </w:pPr>
    </w:p>
    <w:p w14:paraId="2EAC22EB" w14:textId="45AE2D44" w:rsidR="0052529D" w:rsidRDefault="0052529D" w:rsidP="0052529D">
      <w:pPr>
        <w:rPr>
          <w:rFonts w:ascii="微软雅黑" w:eastAsia="微软雅黑" w:hAnsi="微软雅黑"/>
        </w:rPr>
      </w:pPr>
    </w:p>
    <w:p w14:paraId="460B5CB9" w14:textId="7D9B42DC" w:rsidR="0052529D" w:rsidRDefault="0052529D" w:rsidP="0052529D">
      <w:pPr>
        <w:rPr>
          <w:rFonts w:ascii="微软雅黑" w:eastAsia="微软雅黑" w:hAnsi="微软雅黑"/>
        </w:rPr>
      </w:pPr>
    </w:p>
    <w:p w14:paraId="4860F199" w14:textId="7684C4CE" w:rsidR="0052529D" w:rsidRDefault="0052529D" w:rsidP="0052529D">
      <w:pPr>
        <w:rPr>
          <w:rFonts w:ascii="微软雅黑" w:eastAsia="微软雅黑" w:hAnsi="微软雅黑"/>
        </w:rPr>
      </w:pPr>
    </w:p>
    <w:p w14:paraId="5E7EF750" w14:textId="48C0E9AA" w:rsidR="0052529D" w:rsidRDefault="0052529D" w:rsidP="0052529D">
      <w:pPr>
        <w:rPr>
          <w:rFonts w:ascii="微软雅黑" w:eastAsia="微软雅黑" w:hAnsi="微软雅黑"/>
        </w:rPr>
      </w:pPr>
    </w:p>
    <w:p w14:paraId="2BD0E98A" w14:textId="6EA9A5D4" w:rsidR="0052529D" w:rsidRDefault="0052529D" w:rsidP="0052529D">
      <w:pPr>
        <w:rPr>
          <w:rFonts w:ascii="微软雅黑" w:eastAsia="微软雅黑" w:hAnsi="微软雅黑"/>
        </w:rPr>
      </w:pPr>
    </w:p>
    <w:p w14:paraId="7D4BB970" w14:textId="298CB711" w:rsidR="0052529D" w:rsidRDefault="0052529D" w:rsidP="0052529D">
      <w:pPr>
        <w:rPr>
          <w:rFonts w:ascii="微软雅黑" w:eastAsia="微软雅黑" w:hAnsi="微软雅黑"/>
        </w:rPr>
      </w:pPr>
    </w:p>
    <w:p w14:paraId="1657D195" w14:textId="77777777" w:rsidR="0052529D" w:rsidRDefault="0052529D" w:rsidP="0052529D">
      <w:pPr>
        <w:rPr>
          <w:rFonts w:ascii="微软雅黑" w:eastAsia="微软雅黑" w:hAnsi="微软雅黑"/>
        </w:rPr>
      </w:pPr>
    </w:p>
    <w:p w14:paraId="5032A14F" w14:textId="6AB6B576" w:rsidR="0052529D" w:rsidRDefault="00691591" w:rsidP="0052529D">
      <w:pPr>
        <w:pStyle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文档说明</w:t>
      </w:r>
    </w:p>
    <w:p w14:paraId="416340B8" w14:textId="2F6ECFF5" w:rsidR="0052529D" w:rsidRDefault="00691591" w:rsidP="0052529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文档目的</w:t>
      </w:r>
    </w:p>
    <w:p w14:paraId="17B6B7B3" w14:textId="628FED3C" w:rsidR="00691591" w:rsidRDefault="00691591" w:rsidP="00691591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本文档编写的目的是说明</w:t>
      </w:r>
      <w:r>
        <w:rPr>
          <w:rFonts w:ascii="微软雅黑" w:eastAsia="微软雅黑" w:hAnsi="微软雅黑"/>
        </w:rPr>
        <w:t>F</w:t>
      </w:r>
      <w:r>
        <w:rPr>
          <w:rFonts w:ascii="微软雅黑" w:eastAsia="微软雅黑" w:hAnsi="微软雅黑" w:hint="eastAsia"/>
        </w:rPr>
        <w:t>isk白泽产品开发模块的设计，为开发人员编码提供依据。</w:t>
      </w:r>
    </w:p>
    <w:p w14:paraId="57B2143C" w14:textId="492CB5C2" w:rsidR="0052529D" w:rsidRDefault="0052529D" w:rsidP="0052529D">
      <w:pPr>
        <w:rPr>
          <w:rFonts w:ascii="微软雅黑" w:eastAsia="微软雅黑" w:hAnsi="微软雅黑"/>
        </w:rPr>
      </w:pPr>
    </w:p>
    <w:p w14:paraId="65BF2334" w14:textId="631BFDB6" w:rsidR="0052529D" w:rsidRDefault="00691591" w:rsidP="0052529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背景</w:t>
      </w:r>
    </w:p>
    <w:p w14:paraId="2AF372BF" w14:textId="77576C02" w:rsidR="00691591" w:rsidRDefault="00691591" w:rsidP="00691591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软件系统名称：D</w:t>
      </w:r>
      <w:r>
        <w:rPr>
          <w:rFonts w:ascii="微软雅黑" w:eastAsia="微软雅黑" w:hAnsi="微软雅黑"/>
        </w:rPr>
        <w:t>MP</w:t>
      </w:r>
      <w:r>
        <w:rPr>
          <w:rFonts w:ascii="微软雅黑" w:eastAsia="微软雅黑" w:hAnsi="微软雅黑" w:hint="eastAsia"/>
        </w:rPr>
        <w:t>数据治理平台。</w:t>
      </w:r>
    </w:p>
    <w:p w14:paraId="43E107C2" w14:textId="77777777" w:rsidR="00691591" w:rsidRPr="00691591" w:rsidRDefault="00691591" w:rsidP="00691591"/>
    <w:p w14:paraId="78F35225" w14:textId="724EE736" w:rsidR="00691591" w:rsidRDefault="00691591" w:rsidP="00691591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读者对象</w:t>
      </w:r>
    </w:p>
    <w:p w14:paraId="1FAD5DD0" w14:textId="1770985E" w:rsidR="0052529D" w:rsidRDefault="00691591" w:rsidP="00691591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预期读者包括Fisk产品部开发人员。</w:t>
      </w:r>
    </w:p>
    <w:p w14:paraId="58F4C269" w14:textId="77777777" w:rsidR="0052529D" w:rsidRDefault="0052529D" w:rsidP="0052529D">
      <w:pPr>
        <w:rPr>
          <w:rFonts w:ascii="微软雅黑" w:eastAsia="微软雅黑" w:hAnsi="微软雅黑"/>
        </w:rPr>
      </w:pPr>
    </w:p>
    <w:p w14:paraId="40D32BC8" w14:textId="77777777" w:rsidR="0052529D" w:rsidRDefault="0052529D" w:rsidP="0052529D">
      <w:pPr>
        <w:pStyle w:val="2"/>
        <w:rPr>
          <w:rFonts w:ascii="微软雅黑" w:eastAsia="微软雅黑" w:hAnsi="微软雅黑"/>
        </w:rPr>
      </w:pPr>
      <w:bookmarkStart w:id="0" w:name="_Toc510005947"/>
      <w:bookmarkStart w:id="1" w:name="_Toc9613156"/>
      <w:bookmarkStart w:id="2" w:name="_Toc9613336"/>
      <w:bookmarkStart w:id="3" w:name="_Toc9614022"/>
      <w:bookmarkStart w:id="4" w:name="_Toc84954819"/>
      <w:bookmarkStart w:id="5" w:name="_Toc85036726"/>
      <w:bookmarkStart w:id="6" w:name="_Toc85036815"/>
      <w:bookmarkStart w:id="7" w:name="_Toc85040344"/>
      <w:r>
        <w:rPr>
          <w:rFonts w:ascii="微软雅黑" w:eastAsia="微软雅黑" w:hAnsi="微软雅黑" w:hint="eastAsia"/>
        </w:rPr>
        <w:t>术语和定义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0043783E" w14:textId="77777777" w:rsidR="0052529D" w:rsidRDefault="0052529D" w:rsidP="0052529D">
      <w:pPr>
        <w:rPr>
          <w:rFonts w:ascii="微软雅黑" w:eastAsia="微软雅黑" w:hAnsi="微软雅黑"/>
        </w:rPr>
      </w:pP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3321"/>
        <w:gridCol w:w="3321"/>
        <w:gridCol w:w="3322"/>
      </w:tblGrid>
      <w:tr w:rsidR="0052529D" w14:paraId="2821AEC3" w14:textId="77777777" w:rsidTr="000017BC">
        <w:tc>
          <w:tcPr>
            <w:tcW w:w="3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89B2C" w14:textId="77777777" w:rsidR="0052529D" w:rsidRDefault="0052529D" w:rsidP="000017B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术语</w:t>
            </w:r>
          </w:p>
        </w:tc>
        <w:tc>
          <w:tcPr>
            <w:tcW w:w="3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5A6C0" w14:textId="77777777" w:rsidR="0052529D" w:rsidRDefault="0052529D" w:rsidP="000017B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描述</w:t>
            </w:r>
          </w:p>
        </w:tc>
        <w:tc>
          <w:tcPr>
            <w:tcW w:w="3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AEBB8" w14:textId="77777777" w:rsidR="0052529D" w:rsidRDefault="0052529D" w:rsidP="000017BC">
            <w:pPr>
              <w:rPr>
                <w:rFonts w:ascii="微软雅黑" w:eastAsia="微软雅黑" w:hAnsi="微软雅黑"/>
              </w:rPr>
            </w:pPr>
          </w:p>
        </w:tc>
      </w:tr>
      <w:tr w:rsidR="0052529D" w14:paraId="33BA4523" w14:textId="77777777" w:rsidTr="000017BC">
        <w:tc>
          <w:tcPr>
            <w:tcW w:w="3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A3C2B" w14:textId="246710C9" w:rsidR="0052529D" w:rsidRDefault="00691591" w:rsidP="000017B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Fisk</w:t>
            </w:r>
          </w:p>
        </w:tc>
        <w:tc>
          <w:tcPr>
            <w:tcW w:w="3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3027A" w14:textId="650115C0" w:rsidR="0052529D" w:rsidRDefault="00691591" w:rsidP="000017B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菲斯科（上海）软件有限公司</w:t>
            </w:r>
          </w:p>
        </w:tc>
        <w:tc>
          <w:tcPr>
            <w:tcW w:w="3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2FFC1" w14:textId="77777777" w:rsidR="0052529D" w:rsidRDefault="0052529D" w:rsidP="000017BC">
            <w:pPr>
              <w:rPr>
                <w:rFonts w:ascii="微软雅黑" w:eastAsia="微软雅黑" w:hAnsi="微软雅黑"/>
              </w:rPr>
            </w:pPr>
          </w:p>
        </w:tc>
      </w:tr>
      <w:tr w:rsidR="0052529D" w14:paraId="73EC0785" w14:textId="77777777" w:rsidTr="000017BC">
        <w:tc>
          <w:tcPr>
            <w:tcW w:w="3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B2822" w14:textId="41CAB75B" w:rsidR="0052529D" w:rsidRDefault="00691591" w:rsidP="000017B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D</w:t>
            </w:r>
            <w:r>
              <w:rPr>
                <w:rFonts w:ascii="微软雅黑" w:eastAsia="微软雅黑" w:hAnsi="微软雅黑"/>
              </w:rPr>
              <w:t>MP</w:t>
            </w:r>
          </w:p>
        </w:tc>
        <w:tc>
          <w:tcPr>
            <w:tcW w:w="3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F60B7" w14:textId="640484D7" w:rsidR="0052529D" w:rsidRDefault="00691591" w:rsidP="000017B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菲斯科白泽产品</w:t>
            </w:r>
          </w:p>
        </w:tc>
        <w:tc>
          <w:tcPr>
            <w:tcW w:w="3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E2772" w14:textId="77777777" w:rsidR="0052529D" w:rsidRDefault="0052529D" w:rsidP="000017BC">
            <w:pPr>
              <w:rPr>
                <w:rFonts w:ascii="微软雅黑" w:eastAsia="微软雅黑" w:hAnsi="微软雅黑"/>
              </w:rPr>
            </w:pPr>
          </w:p>
        </w:tc>
      </w:tr>
      <w:tr w:rsidR="0052529D" w14:paraId="4A339284" w14:textId="77777777" w:rsidTr="000017BC">
        <w:tc>
          <w:tcPr>
            <w:tcW w:w="3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9619E" w14:textId="77777777" w:rsidR="0052529D" w:rsidRDefault="0052529D" w:rsidP="000017B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2BE3E" w14:textId="77777777" w:rsidR="0052529D" w:rsidRDefault="0052529D" w:rsidP="000017B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9342F" w14:textId="77777777" w:rsidR="0052529D" w:rsidRDefault="0052529D" w:rsidP="000017BC">
            <w:pPr>
              <w:rPr>
                <w:rFonts w:ascii="微软雅黑" w:eastAsia="微软雅黑" w:hAnsi="微软雅黑"/>
              </w:rPr>
            </w:pPr>
          </w:p>
        </w:tc>
      </w:tr>
    </w:tbl>
    <w:p w14:paraId="3788A892" w14:textId="77777777" w:rsidR="0052529D" w:rsidRDefault="0052529D" w:rsidP="0052529D">
      <w:pPr>
        <w:rPr>
          <w:rFonts w:ascii="微软雅黑" w:eastAsia="微软雅黑" w:hAnsi="微软雅黑"/>
        </w:rPr>
        <w:sectPr w:rsidR="0052529D" w:rsidSect="0052529D">
          <w:headerReference w:type="default" r:id="rId11"/>
          <w:footerReference w:type="even" r:id="rId12"/>
          <w:footerReference w:type="default" r:id="rId13"/>
          <w:headerReference w:type="first" r:id="rId14"/>
          <w:pgSz w:w="12242" w:h="15842"/>
          <w:pgMar w:top="1440" w:right="1134" w:bottom="1440" w:left="1134" w:header="709" w:footer="113" w:gutter="0"/>
          <w:pgNumType w:start="0"/>
          <w:cols w:space="720"/>
          <w:titlePg/>
          <w:docGrid w:linePitch="286"/>
        </w:sectPr>
      </w:pPr>
    </w:p>
    <w:p w14:paraId="10B7C1FB" w14:textId="2ABAA1AC" w:rsidR="0052529D" w:rsidRDefault="000B2452" w:rsidP="0052529D">
      <w:pPr>
        <w:pStyle w:val="1"/>
        <w:rPr>
          <w:rFonts w:ascii="微软雅黑" w:eastAsia="微软雅黑" w:hAnsi="微软雅黑"/>
        </w:rPr>
      </w:pPr>
      <w:bookmarkStart w:id="8" w:name="_Toc9613160"/>
      <w:bookmarkStart w:id="9" w:name="_Toc9613340"/>
      <w:bookmarkStart w:id="10" w:name="_Toc9614026"/>
      <w:bookmarkStart w:id="11" w:name="_Toc84954820"/>
      <w:r>
        <w:rPr>
          <w:rFonts w:ascii="微软雅黑" w:eastAsia="微软雅黑" w:hAnsi="微软雅黑" w:hint="eastAsia"/>
        </w:rPr>
        <w:lastRenderedPageBreak/>
        <w:t>D</w:t>
      </w:r>
      <w:r>
        <w:rPr>
          <w:rFonts w:ascii="微软雅黑" w:eastAsia="微软雅黑" w:hAnsi="微软雅黑"/>
        </w:rPr>
        <w:t>MP</w:t>
      </w:r>
      <w:r>
        <w:rPr>
          <w:rFonts w:ascii="微软雅黑" w:eastAsia="微软雅黑" w:hAnsi="微软雅黑" w:hint="eastAsia"/>
        </w:rPr>
        <w:t>系统架构</w:t>
      </w:r>
    </w:p>
    <w:p w14:paraId="749984F6" w14:textId="36E672EB" w:rsidR="0052529D" w:rsidRDefault="000B2452" w:rsidP="0052529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</w:t>
      </w:r>
      <w:r>
        <w:rPr>
          <w:rFonts w:ascii="微软雅黑" w:eastAsia="微软雅黑" w:hAnsi="微软雅黑"/>
        </w:rPr>
        <w:t>MP</w:t>
      </w:r>
      <w:r>
        <w:rPr>
          <w:rFonts w:ascii="微软雅黑" w:eastAsia="微软雅黑" w:hAnsi="微软雅黑" w:hint="eastAsia"/>
        </w:rPr>
        <w:t>考虑到后期对系统的升级和维护，功能的水平扩展以及开发技术的更新等因素，故后台使用J</w:t>
      </w:r>
      <w:r>
        <w:rPr>
          <w:rFonts w:ascii="微软雅黑" w:eastAsia="微软雅黑" w:hAnsi="微软雅黑"/>
        </w:rPr>
        <w:t>AVA</w:t>
      </w:r>
      <w:r>
        <w:rPr>
          <w:rFonts w:ascii="微软雅黑" w:eastAsia="微软雅黑" w:hAnsi="微软雅黑" w:hint="eastAsia"/>
        </w:rPr>
        <w:t>微服务根据</w:t>
      </w:r>
      <w:r w:rsidRPr="000B2452">
        <w:rPr>
          <w:rFonts w:ascii="微软雅黑" w:eastAsia="微软雅黑" w:hAnsi="微软雅黑"/>
        </w:rPr>
        <w:t>系统业务按照功能拆分为更加细粒度的服务，所拆分的每一个服务都是一个独立的应用，这些应用对外提供公共的API，可以独立承担对外服务的职责</w:t>
      </w:r>
      <w:r>
        <w:rPr>
          <w:rFonts w:ascii="微软雅黑" w:eastAsia="微软雅黑" w:hAnsi="微软雅黑" w:hint="eastAsia"/>
        </w:rPr>
        <w:t>。</w:t>
      </w:r>
    </w:p>
    <w:p w14:paraId="408EB5D9" w14:textId="55A0170B" w:rsidR="0052529D" w:rsidRDefault="000B2452" w:rsidP="0052529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</w:t>
      </w:r>
      <w:r>
        <w:rPr>
          <w:rFonts w:ascii="微软雅黑" w:eastAsia="微软雅黑" w:hAnsi="微软雅黑"/>
        </w:rPr>
        <w:t>MP</w:t>
      </w:r>
      <w:r>
        <w:rPr>
          <w:rFonts w:ascii="微软雅黑" w:eastAsia="微软雅黑" w:hAnsi="微软雅黑" w:hint="eastAsia"/>
        </w:rPr>
        <w:t>微服务架构</w:t>
      </w:r>
    </w:p>
    <w:p w14:paraId="46B4EA24" w14:textId="5874D05E" w:rsidR="009952C8" w:rsidRDefault="000B2452" w:rsidP="009952C8">
      <w:pPr>
        <w:rPr>
          <w:rFonts w:ascii="宋体" w:eastAsia="宋体" w:hAnsi="宋体" w:cs="宋体"/>
          <w:sz w:val="24"/>
        </w:rPr>
      </w:pPr>
      <w:r w:rsidRPr="00222848">
        <w:rPr>
          <w:rFonts w:ascii="宋体" w:eastAsia="宋体" w:hAnsi="宋体" w:cs="宋体"/>
          <w:sz w:val="24"/>
        </w:rPr>
        <w:fldChar w:fldCharType="begin"/>
      </w:r>
      <w:r w:rsidRPr="00222848">
        <w:rPr>
          <w:rFonts w:ascii="宋体" w:eastAsia="宋体" w:hAnsi="宋体" w:cs="宋体"/>
          <w:sz w:val="24"/>
        </w:rPr>
        <w:instrText xml:space="preserve"> INCLUDEPICTURE "/var/folders/5f/xsbg40295ngdtlnwbkd3kjx80000gn/T/com.microsoft.Word/WebArchiveCopyPasteTempFiles/tapd_43356010_1621935041_24.jpg" \* MERGEFORMATINET </w:instrText>
      </w:r>
      <w:r w:rsidRPr="00222848">
        <w:rPr>
          <w:rFonts w:ascii="宋体" w:eastAsia="宋体" w:hAnsi="宋体" w:cs="宋体"/>
          <w:sz w:val="24"/>
        </w:rPr>
        <w:fldChar w:fldCharType="separate"/>
      </w:r>
      <w:r w:rsidRPr="00222848">
        <w:rPr>
          <w:noProof/>
        </w:rPr>
        <w:drawing>
          <wp:inline distT="0" distB="0" distL="0" distR="0" wp14:anchorId="3382354F" wp14:editId="2543E746">
            <wp:extent cx="6047740" cy="45637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2848">
        <w:rPr>
          <w:rFonts w:ascii="宋体" w:eastAsia="宋体" w:hAnsi="宋体" w:cs="宋体"/>
          <w:sz w:val="24"/>
        </w:rPr>
        <w:fldChar w:fldCharType="end"/>
      </w:r>
      <w:bookmarkEnd w:id="8"/>
      <w:bookmarkEnd w:id="9"/>
      <w:bookmarkEnd w:id="10"/>
      <w:bookmarkEnd w:id="11"/>
    </w:p>
    <w:p w14:paraId="4CBBB8C7" w14:textId="17EE02A8" w:rsidR="00984312" w:rsidRDefault="00984312" w:rsidP="00984312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D</w:t>
      </w:r>
      <w:r>
        <w:rPr>
          <w:rFonts w:ascii="微软雅黑" w:eastAsia="微软雅黑" w:hAnsi="微软雅黑"/>
        </w:rPr>
        <w:t>MP</w:t>
      </w:r>
      <w:r>
        <w:rPr>
          <w:rFonts w:ascii="微软雅黑" w:eastAsia="微软雅黑" w:hAnsi="微软雅黑" w:hint="eastAsia"/>
        </w:rPr>
        <w:t>后台结构</w:t>
      </w:r>
    </w:p>
    <w:p w14:paraId="146A8B14" w14:textId="74883090" w:rsidR="00984312" w:rsidRPr="009952C8" w:rsidRDefault="00607089" w:rsidP="009952C8">
      <w:r>
        <w:rPr>
          <w:rFonts w:hint="eastAsia"/>
          <w:noProof/>
        </w:rPr>
        <w:drawing>
          <wp:inline distT="0" distB="0" distL="0" distR="0" wp14:anchorId="34290644" wp14:editId="56B9E2A3">
            <wp:extent cx="3940097" cy="518436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829" cy="524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5527" w14:textId="2D49D74D" w:rsidR="0052529D" w:rsidRDefault="000F3457" w:rsidP="0052529D">
      <w:pPr>
        <w:pStyle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模块设计</w:t>
      </w:r>
    </w:p>
    <w:p w14:paraId="04D58004" w14:textId="73F86F3E" w:rsidR="000F3457" w:rsidRPr="000F3457" w:rsidRDefault="000F3457" w:rsidP="000F3457">
      <w:r>
        <w:rPr>
          <w:rFonts w:ascii="微软雅黑" w:eastAsia="微软雅黑" w:hAnsi="微软雅黑" w:hint="eastAsia"/>
        </w:rPr>
        <w:t>D</w:t>
      </w:r>
      <w:r>
        <w:rPr>
          <w:rFonts w:ascii="微软雅黑" w:eastAsia="微软雅黑" w:hAnsi="微软雅黑"/>
        </w:rPr>
        <w:t>MP</w:t>
      </w:r>
      <w:r>
        <w:rPr>
          <w:rFonts w:ascii="微软雅黑" w:eastAsia="微软雅黑" w:hAnsi="微软雅黑" w:hint="eastAsia"/>
        </w:rPr>
        <w:t>开发分为两大模块，前端模块和后端模块。</w:t>
      </w:r>
    </w:p>
    <w:p w14:paraId="214EA943" w14:textId="23590B41" w:rsidR="0052529D" w:rsidRDefault="000F3457" w:rsidP="0052529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前端模块</w:t>
      </w:r>
    </w:p>
    <w:p w14:paraId="61C03EFD" w14:textId="3C22C1DE" w:rsidR="0052529D" w:rsidRDefault="000F3457" w:rsidP="0052529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前端模块主要给普通用户使用的功能，包含：首页，数据接入，数据建模，数据可视化，数据服务，数据调度，数据治理，系统管理等模块。</w:t>
      </w:r>
    </w:p>
    <w:p w14:paraId="1C7422EA" w14:textId="0F91686E" w:rsidR="000F3457" w:rsidRDefault="000F3457" w:rsidP="0052529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爱上了的看法啦</w:t>
      </w:r>
    </w:p>
    <w:p w14:paraId="1AB6E8E7" w14:textId="1BB2D270" w:rsidR="000F3457" w:rsidRDefault="000F3457" w:rsidP="000F3457">
      <w:pPr>
        <w:pStyle w:val="3"/>
      </w:pPr>
      <w:r>
        <w:rPr>
          <w:rFonts w:hint="eastAsia"/>
        </w:rPr>
        <w:t>首页</w:t>
      </w:r>
    </w:p>
    <w:p w14:paraId="4343589F" w14:textId="6C94F175" w:rsidR="000F3457" w:rsidRDefault="000F3457" w:rsidP="000F3457">
      <w:pPr>
        <w:pStyle w:val="3"/>
      </w:pPr>
      <w:r>
        <w:rPr>
          <w:rFonts w:hint="eastAsia"/>
        </w:rPr>
        <w:t>数据接入</w:t>
      </w:r>
    </w:p>
    <w:p w14:paraId="09AB9EB6" w14:textId="6695FD77" w:rsidR="000F3457" w:rsidRDefault="000F3457" w:rsidP="000F3457">
      <w:pPr>
        <w:pStyle w:val="3"/>
      </w:pPr>
      <w:r>
        <w:rPr>
          <w:rFonts w:hint="eastAsia"/>
        </w:rPr>
        <w:t>数据建模</w:t>
      </w:r>
    </w:p>
    <w:p w14:paraId="17F46285" w14:textId="68E0FBA2" w:rsidR="000F3457" w:rsidRDefault="000F3457" w:rsidP="000F3457">
      <w:pPr>
        <w:pStyle w:val="3"/>
      </w:pPr>
      <w:r>
        <w:rPr>
          <w:rFonts w:hint="eastAsia"/>
        </w:rPr>
        <w:t>数据可视化</w:t>
      </w:r>
    </w:p>
    <w:p w14:paraId="157436DA" w14:textId="3796B570" w:rsidR="000F3457" w:rsidRDefault="000F3457" w:rsidP="000F3457">
      <w:pPr>
        <w:pStyle w:val="3"/>
      </w:pPr>
      <w:r>
        <w:rPr>
          <w:rFonts w:hint="eastAsia"/>
        </w:rPr>
        <w:t>数据服务</w:t>
      </w:r>
    </w:p>
    <w:p w14:paraId="2668F4F5" w14:textId="39D16F1E" w:rsidR="000F3457" w:rsidRDefault="000F3457" w:rsidP="000F3457">
      <w:pPr>
        <w:pStyle w:val="3"/>
      </w:pPr>
      <w:r>
        <w:rPr>
          <w:rFonts w:hint="eastAsia"/>
        </w:rPr>
        <w:t>数据调度</w:t>
      </w:r>
    </w:p>
    <w:p w14:paraId="32A0AB24" w14:textId="585FDBDD" w:rsidR="000F3457" w:rsidRDefault="000F3457" w:rsidP="000F3457">
      <w:pPr>
        <w:pStyle w:val="4"/>
      </w:pPr>
      <w:r>
        <w:rPr>
          <w:rFonts w:hint="eastAsia"/>
        </w:rPr>
        <w:t>单表调度</w:t>
      </w:r>
    </w:p>
    <w:p w14:paraId="70829043" w14:textId="792767B8" w:rsidR="00AE07A2" w:rsidRDefault="000F3457" w:rsidP="000F3457">
      <w:r>
        <w:rPr>
          <w:rFonts w:hint="eastAsia"/>
        </w:rPr>
        <w:t>在D</w:t>
      </w:r>
      <w:r>
        <w:t>MP</w:t>
      </w:r>
      <w:r>
        <w:rPr>
          <w:rFonts w:hint="eastAsia"/>
        </w:rPr>
        <w:t>中</w:t>
      </w:r>
      <w:r w:rsidR="00AE07A2">
        <w:rPr>
          <w:rFonts w:hint="eastAsia"/>
        </w:rPr>
        <w:t>完成数据接入、数据建模等一系列操作之后即可到数据调度页面（图1、图2）对之前接入的数据表设置定时同步频率。</w:t>
      </w:r>
    </w:p>
    <w:p w14:paraId="164A819F" w14:textId="51C5CBAF" w:rsidR="00AE07A2" w:rsidRDefault="00AE07A2">
      <w:pPr>
        <w:widowControl/>
        <w:jc w:val="left"/>
      </w:pPr>
    </w:p>
    <w:p w14:paraId="03B88597" w14:textId="4B192B14" w:rsidR="000F3457" w:rsidRDefault="00AE07A2" w:rsidP="00AE07A2">
      <w:pPr>
        <w:jc w:val="center"/>
      </w:pPr>
      <w:r>
        <w:rPr>
          <w:rFonts w:hint="eastAsia"/>
        </w:rPr>
        <w:t>图1</w:t>
      </w:r>
    </w:p>
    <w:p w14:paraId="5364B12B" w14:textId="29E0D4B1" w:rsidR="00AE07A2" w:rsidRDefault="00AE07A2" w:rsidP="000F3457">
      <w:r w:rsidRPr="00AE07A2">
        <w:rPr>
          <w:noProof/>
        </w:rPr>
        <w:drawing>
          <wp:inline distT="0" distB="0" distL="0" distR="0" wp14:anchorId="353875E6" wp14:editId="2529D3C2">
            <wp:extent cx="5274310" cy="33032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D3AB" w14:textId="6F356D8F" w:rsidR="00AE07A2" w:rsidRDefault="00AE07A2" w:rsidP="0068520C">
      <w:pPr>
        <w:jc w:val="center"/>
      </w:pPr>
      <w:r>
        <w:rPr>
          <w:rFonts w:hint="eastAsia"/>
        </w:rPr>
        <w:lastRenderedPageBreak/>
        <w:t>图2</w:t>
      </w:r>
    </w:p>
    <w:p w14:paraId="0EBB628F" w14:textId="572E37BD" w:rsidR="00AE07A2" w:rsidRDefault="00AE07A2" w:rsidP="000F3457">
      <w:r w:rsidRPr="00AE07A2">
        <w:rPr>
          <w:noProof/>
        </w:rPr>
        <w:drawing>
          <wp:inline distT="0" distB="0" distL="0" distR="0" wp14:anchorId="4673D739" wp14:editId="784C803E">
            <wp:extent cx="5274310" cy="33350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27BA" w14:textId="73D957D0" w:rsidR="00AE07A2" w:rsidRDefault="00AE07A2" w:rsidP="000F3457"/>
    <w:p w14:paraId="740AC4C7" w14:textId="27413B70" w:rsidR="00AE07A2" w:rsidRDefault="00AE07A2" w:rsidP="000F3457">
      <w:r>
        <w:rPr>
          <w:rFonts w:hint="eastAsia"/>
        </w:rPr>
        <w:t>对于数据表的调度频率有两种方式：</w:t>
      </w:r>
    </w:p>
    <w:p w14:paraId="0C9206AA" w14:textId="486CE697" w:rsidR="00AE07A2" w:rsidRDefault="00AE07A2" w:rsidP="00AE07A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时间驱动（</w:t>
      </w:r>
      <w:r>
        <w:rPr>
          <w:rFonts w:hint="eastAsia"/>
        </w:rPr>
        <w:t>Time</w:t>
      </w:r>
      <w:r>
        <w:t>r D</w:t>
      </w:r>
      <w:r>
        <w:rPr>
          <w:rFonts w:hint="eastAsia"/>
        </w:rPr>
        <w:t>riven</w:t>
      </w:r>
      <w:r>
        <w:rPr>
          <w:rFonts w:hint="eastAsia"/>
        </w:rPr>
        <w:t>）</w:t>
      </w:r>
    </w:p>
    <w:p w14:paraId="14D71177" w14:textId="5D6A6263" w:rsidR="00AE07A2" w:rsidRDefault="00AE07A2" w:rsidP="00AE07A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Cron</w:t>
      </w:r>
      <w:r>
        <w:t xml:space="preserve"> </w:t>
      </w:r>
      <w:r>
        <w:rPr>
          <w:rFonts w:hint="eastAsia"/>
        </w:rPr>
        <w:t>表达式（</w:t>
      </w:r>
      <w:r>
        <w:rPr>
          <w:rFonts w:hint="eastAsia"/>
        </w:rPr>
        <w:t>Cron</w:t>
      </w:r>
      <w:r>
        <w:t xml:space="preserve"> Driven</w:t>
      </w:r>
      <w:r>
        <w:rPr>
          <w:rFonts w:hint="eastAsia"/>
        </w:rPr>
        <w:t>）</w:t>
      </w:r>
    </w:p>
    <w:p w14:paraId="554D6022" w14:textId="0F5B707A" w:rsidR="00AE07A2" w:rsidRDefault="00AE07A2" w:rsidP="00AE07A2">
      <w:r>
        <w:rPr>
          <w:rFonts w:hint="eastAsia"/>
        </w:rPr>
        <w:t>时间驱动可以设置每隔多少秒执行一次调度。</w:t>
      </w:r>
    </w:p>
    <w:p w14:paraId="41F6C0ED" w14:textId="5FD6E23C" w:rsidR="00AE07A2" w:rsidRDefault="00AE07A2" w:rsidP="00AE07A2">
      <w:r>
        <w:rPr>
          <w:rFonts w:hint="eastAsia"/>
        </w:rPr>
        <w:t>Cron表达式可以设置定时调度</w:t>
      </w:r>
      <w:r w:rsidR="0046215C">
        <w:rPr>
          <w:rFonts w:hint="eastAsia"/>
        </w:rPr>
        <w:t>（图3）</w:t>
      </w:r>
    </w:p>
    <w:p w14:paraId="51B1F1A3" w14:textId="44C51FB1" w:rsidR="0046215C" w:rsidRDefault="0046215C" w:rsidP="0046215C">
      <w:pPr>
        <w:jc w:val="center"/>
      </w:pPr>
      <w:r>
        <w:rPr>
          <w:rFonts w:hint="eastAsia"/>
        </w:rPr>
        <w:t>图</w:t>
      </w:r>
      <w:r>
        <w:t>3</w:t>
      </w:r>
    </w:p>
    <w:p w14:paraId="7725E551" w14:textId="096002FB" w:rsidR="0046215C" w:rsidRDefault="0046215C" w:rsidP="00AE07A2">
      <w:r w:rsidRPr="0046215C">
        <w:rPr>
          <w:noProof/>
        </w:rPr>
        <w:drawing>
          <wp:inline distT="0" distB="0" distL="0" distR="0" wp14:anchorId="72A7A9AD" wp14:editId="5739CF69">
            <wp:extent cx="5274310" cy="29292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028C" w14:textId="0F3AA9E6" w:rsidR="00503051" w:rsidRDefault="00503051" w:rsidP="00503051">
      <w:pPr>
        <w:pStyle w:val="4"/>
      </w:pPr>
      <w:r>
        <w:rPr>
          <w:rFonts w:hint="eastAsia"/>
        </w:rPr>
        <w:lastRenderedPageBreak/>
        <w:t>数据管道</w:t>
      </w:r>
    </w:p>
    <w:p w14:paraId="5894980C" w14:textId="5B877844" w:rsidR="00503051" w:rsidRDefault="00104466" w:rsidP="006F1D39">
      <w:r>
        <w:rPr>
          <w:rFonts w:hint="eastAsia"/>
        </w:rPr>
        <w:t>在D</w:t>
      </w:r>
      <w:r>
        <w:t>MP</w:t>
      </w:r>
      <w:r>
        <w:rPr>
          <w:rFonts w:hint="eastAsia"/>
        </w:rPr>
        <w:t>管道设置中可以针对多表串行</w:t>
      </w:r>
      <w:r w:rsidR="006F1D39">
        <w:rPr>
          <w:rFonts w:hint="eastAsia"/>
        </w:rPr>
        <w:t>数据同步进行配置（图4</w:t>
      </w:r>
      <w:r w:rsidR="001D76CE">
        <w:rPr>
          <w:rFonts w:hint="eastAsia"/>
        </w:rPr>
        <w:t>、5</w:t>
      </w:r>
      <w:r w:rsidR="006F1D39">
        <w:rPr>
          <w:rFonts w:hint="eastAsia"/>
        </w:rPr>
        <w:t>），</w:t>
      </w:r>
      <w:r w:rsidR="006F1D39">
        <w:t>能够按照设定的流程从上游系统直接流入到最终的分析建模中，以便报表访问人员能够在报表中直观的看到数据的变化</w:t>
      </w:r>
      <w:r w:rsidR="006F1D39">
        <w:rPr>
          <w:rFonts w:hint="eastAsia"/>
        </w:rPr>
        <w:t>，</w:t>
      </w:r>
      <w:r w:rsidR="006F1D39">
        <w:t>确保了数据流的连续性</w:t>
      </w:r>
      <w:r w:rsidR="006F1D39">
        <w:rPr>
          <w:rFonts w:hint="eastAsia"/>
        </w:rPr>
        <w:t>。</w:t>
      </w:r>
    </w:p>
    <w:p w14:paraId="46F0F6EE" w14:textId="09DFE1F3" w:rsidR="006F1D39" w:rsidRDefault="006F1D39" w:rsidP="006F1D39">
      <w:pPr>
        <w:jc w:val="center"/>
      </w:pPr>
      <w:r>
        <w:rPr>
          <w:rFonts w:hint="eastAsia"/>
        </w:rPr>
        <w:t>图4</w:t>
      </w:r>
    </w:p>
    <w:p w14:paraId="706DB6E6" w14:textId="6461130E" w:rsidR="001D76CE" w:rsidRDefault="006F1D39" w:rsidP="006F1D39">
      <w:r w:rsidRPr="005A17CE">
        <w:rPr>
          <w:rFonts w:ascii="微软雅黑" w:eastAsia="微软雅黑" w:hAnsi="微软雅黑"/>
          <w:noProof/>
        </w:rPr>
        <w:drawing>
          <wp:inline distT="0" distB="0" distL="0" distR="0" wp14:anchorId="141BA1AE" wp14:editId="649E0492">
            <wp:extent cx="5274310" cy="2419985"/>
            <wp:effectExtent l="0" t="0" r="0" b="5715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F1D3" w14:textId="34385CEF" w:rsidR="001D76CE" w:rsidRDefault="001D76CE">
      <w:pPr>
        <w:widowControl/>
        <w:jc w:val="left"/>
      </w:pPr>
    </w:p>
    <w:p w14:paraId="4B750C2E" w14:textId="2CAA57DF" w:rsidR="006F1D39" w:rsidRDefault="001D76CE" w:rsidP="001D76CE">
      <w:pPr>
        <w:jc w:val="center"/>
      </w:pPr>
      <w:r>
        <w:rPr>
          <w:rFonts w:hint="eastAsia"/>
        </w:rPr>
        <w:t>图5</w:t>
      </w:r>
    </w:p>
    <w:p w14:paraId="6F1163B7" w14:textId="583ED5DF" w:rsidR="001D76CE" w:rsidRDefault="001D76CE" w:rsidP="006F1D39">
      <w:r w:rsidRPr="005A17CE">
        <w:rPr>
          <w:rFonts w:ascii="微软雅黑" w:eastAsia="微软雅黑" w:hAnsi="微软雅黑"/>
          <w:noProof/>
        </w:rPr>
        <w:drawing>
          <wp:inline distT="0" distB="0" distL="0" distR="0" wp14:anchorId="5E547C7F" wp14:editId="57543C85">
            <wp:extent cx="5274310" cy="2425065"/>
            <wp:effectExtent l="0" t="0" r="0" b="635"/>
            <wp:docPr id="6" name="图片 6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表格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A7A5" w14:textId="3A95E7E0" w:rsidR="00607089" w:rsidRDefault="00607089" w:rsidP="006F1D39"/>
    <w:p w14:paraId="3EB2B733" w14:textId="17AED7EA" w:rsidR="0068520C" w:rsidRDefault="00F87596" w:rsidP="006F1D39">
      <w:r>
        <w:rPr>
          <w:rFonts w:hint="eastAsia"/>
        </w:rPr>
        <w:t>表设计</w:t>
      </w:r>
      <w:r w:rsidR="0068520C">
        <w:rPr>
          <w:rFonts w:hint="eastAsia"/>
        </w:rPr>
        <w:t>：</w:t>
      </w:r>
    </w:p>
    <w:p w14:paraId="291F4DA4" w14:textId="75DD5BE1" w:rsidR="004A3FF0" w:rsidRDefault="004A3FF0" w:rsidP="006F1D39">
      <w:r>
        <w:rPr>
          <w:rFonts w:hint="eastAsia"/>
        </w:rPr>
        <w:t>表名：</w:t>
      </w:r>
      <w:proofErr w:type="spellStart"/>
      <w:r>
        <w:rPr>
          <w:rFonts w:hint="eastAsia"/>
        </w:rPr>
        <w:t>tb</w:t>
      </w:r>
      <w:r>
        <w:t>_nifi_</w:t>
      </w:r>
      <w:r w:rsidR="006746C5">
        <w:rPr>
          <w:rFonts w:hint="eastAsia"/>
        </w:rPr>
        <w:t>components</w:t>
      </w:r>
      <w:proofErr w:type="spellEnd"/>
    </w:p>
    <w:p w14:paraId="481AAC31" w14:textId="17604608" w:rsidR="006746C5" w:rsidRDefault="006746C5" w:rsidP="006F1D39">
      <w:r>
        <w:rPr>
          <w:rFonts w:hint="eastAsia"/>
        </w:rPr>
        <w:t>表结构：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746C5" w14:paraId="1F995B85" w14:textId="77777777" w:rsidTr="006746C5">
        <w:tc>
          <w:tcPr>
            <w:tcW w:w="2765" w:type="dxa"/>
          </w:tcPr>
          <w:p w14:paraId="66DACA52" w14:textId="070647DE" w:rsidR="006746C5" w:rsidRPr="006746C5" w:rsidRDefault="006746C5" w:rsidP="006F1D39">
            <w:pPr>
              <w:rPr>
                <w:b/>
                <w:bCs/>
              </w:rPr>
            </w:pPr>
            <w:r w:rsidRPr="006746C5">
              <w:rPr>
                <w:rFonts w:hint="eastAsia"/>
                <w:b/>
                <w:bCs/>
              </w:rPr>
              <w:t>字段</w:t>
            </w:r>
          </w:p>
        </w:tc>
        <w:tc>
          <w:tcPr>
            <w:tcW w:w="2765" w:type="dxa"/>
          </w:tcPr>
          <w:p w14:paraId="7290A53F" w14:textId="0A6C7E95" w:rsidR="006746C5" w:rsidRPr="006746C5" w:rsidRDefault="006746C5" w:rsidP="006F1D39">
            <w:pPr>
              <w:rPr>
                <w:b/>
                <w:bCs/>
              </w:rPr>
            </w:pPr>
            <w:r w:rsidRPr="006746C5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2766" w:type="dxa"/>
          </w:tcPr>
          <w:p w14:paraId="32206397" w14:textId="18DF57BC" w:rsidR="006746C5" w:rsidRPr="006746C5" w:rsidRDefault="006746C5" w:rsidP="006F1D39">
            <w:pPr>
              <w:rPr>
                <w:b/>
                <w:bCs/>
              </w:rPr>
            </w:pPr>
            <w:r w:rsidRPr="006746C5">
              <w:rPr>
                <w:rFonts w:hint="eastAsia"/>
                <w:b/>
                <w:bCs/>
              </w:rPr>
              <w:t>备注</w:t>
            </w:r>
          </w:p>
        </w:tc>
      </w:tr>
      <w:tr w:rsidR="006746C5" w14:paraId="3E9FB9CC" w14:textId="77777777" w:rsidTr="006746C5">
        <w:tc>
          <w:tcPr>
            <w:tcW w:w="2765" w:type="dxa"/>
          </w:tcPr>
          <w:p w14:paraId="5958B19D" w14:textId="554AB72A" w:rsidR="006746C5" w:rsidRDefault="006746C5" w:rsidP="006F1D39">
            <w:r>
              <w:t>id</w:t>
            </w:r>
          </w:p>
        </w:tc>
        <w:tc>
          <w:tcPr>
            <w:tcW w:w="2765" w:type="dxa"/>
          </w:tcPr>
          <w:p w14:paraId="3AA2CBFF" w14:textId="32C0F52E" w:rsidR="006746C5" w:rsidRDefault="006746C5" w:rsidP="006F1D39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50)</w:t>
            </w:r>
          </w:p>
        </w:tc>
        <w:tc>
          <w:tcPr>
            <w:tcW w:w="2766" w:type="dxa"/>
          </w:tcPr>
          <w:p w14:paraId="1278C810" w14:textId="069EF7E2" w:rsidR="006746C5" w:rsidRDefault="006746C5" w:rsidP="006F1D39">
            <w:r>
              <w:rPr>
                <w:rFonts w:hint="eastAsia"/>
              </w:rPr>
              <w:t>主键</w:t>
            </w:r>
            <w:r>
              <w:rPr>
                <w:rFonts w:hint="eastAsia"/>
              </w:rPr>
              <w:t>G</w:t>
            </w:r>
            <w:r>
              <w:t>UID</w:t>
            </w:r>
          </w:p>
        </w:tc>
      </w:tr>
      <w:tr w:rsidR="006746C5" w14:paraId="2EF1C137" w14:textId="77777777" w:rsidTr="006746C5">
        <w:tc>
          <w:tcPr>
            <w:tcW w:w="2765" w:type="dxa"/>
          </w:tcPr>
          <w:p w14:paraId="10A7927E" w14:textId="20009A5A" w:rsidR="006746C5" w:rsidRDefault="006746C5" w:rsidP="006746C5">
            <w:r>
              <w:rPr>
                <w:rFonts w:hint="eastAsia"/>
              </w:rPr>
              <w:t>name</w:t>
            </w:r>
          </w:p>
        </w:tc>
        <w:tc>
          <w:tcPr>
            <w:tcW w:w="2765" w:type="dxa"/>
          </w:tcPr>
          <w:p w14:paraId="07AB94EA" w14:textId="20E61787" w:rsidR="006746C5" w:rsidRDefault="006746C5" w:rsidP="006746C5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50)</w:t>
            </w:r>
          </w:p>
        </w:tc>
        <w:tc>
          <w:tcPr>
            <w:tcW w:w="2766" w:type="dxa"/>
          </w:tcPr>
          <w:p w14:paraId="5C7C7DC4" w14:textId="28E5B10A" w:rsidR="006746C5" w:rsidRDefault="006746C5" w:rsidP="006746C5">
            <w:r>
              <w:rPr>
                <w:rFonts w:hint="eastAsia"/>
              </w:rPr>
              <w:t>组件名称</w:t>
            </w:r>
          </w:p>
        </w:tc>
      </w:tr>
    </w:tbl>
    <w:p w14:paraId="636B6730" w14:textId="71520EDE" w:rsidR="006746C5" w:rsidRDefault="006746C5" w:rsidP="006F1D39"/>
    <w:p w14:paraId="741156E0" w14:textId="6F789A31" w:rsidR="00607089" w:rsidRDefault="00607089" w:rsidP="006F1D39"/>
    <w:p w14:paraId="2BDFA491" w14:textId="3DB90D8B" w:rsidR="00607089" w:rsidRDefault="00607089" w:rsidP="006F1D39"/>
    <w:p w14:paraId="7F49502E" w14:textId="77777777" w:rsidR="00607089" w:rsidRDefault="00607089" w:rsidP="006F1D39"/>
    <w:p w14:paraId="43828A50" w14:textId="7D9C206D" w:rsidR="00C9249A" w:rsidRDefault="00C9249A" w:rsidP="006F1D39">
      <w:r>
        <w:rPr>
          <w:rFonts w:hint="eastAsia"/>
        </w:rPr>
        <w:t>表名：</w:t>
      </w:r>
      <w:proofErr w:type="spellStart"/>
      <w:r>
        <w:rPr>
          <w:rFonts w:hint="eastAsia"/>
        </w:rPr>
        <w:t>tb_nifi</w:t>
      </w:r>
      <w:r>
        <w:t>_</w:t>
      </w:r>
      <w:r>
        <w:rPr>
          <w:rFonts w:hint="eastAsia"/>
        </w:rPr>
        <w:t>custom_workflow</w:t>
      </w:r>
      <w:proofErr w:type="spellEnd"/>
    </w:p>
    <w:p w14:paraId="33FFF304" w14:textId="1780CE99" w:rsidR="00C9249A" w:rsidRDefault="00C9249A" w:rsidP="006F1D39">
      <w:r>
        <w:rPr>
          <w:rFonts w:hint="eastAsia"/>
        </w:rPr>
        <w:t>表结构：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9249A" w:rsidRPr="00C9249A" w14:paraId="2CD8AF30" w14:textId="77777777" w:rsidTr="00C9249A">
        <w:tc>
          <w:tcPr>
            <w:tcW w:w="2765" w:type="dxa"/>
          </w:tcPr>
          <w:p w14:paraId="0F141C94" w14:textId="5A6077B1" w:rsidR="00C9249A" w:rsidRPr="00C9249A" w:rsidRDefault="00C9249A" w:rsidP="006F1D39">
            <w:pPr>
              <w:rPr>
                <w:b/>
                <w:bCs/>
              </w:rPr>
            </w:pPr>
            <w:r w:rsidRPr="00C9249A">
              <w:rPr>
                <w:rFonts w:hint="eastAsia"/>
                <w:b/>
                <w:bCs/>
              </w:rPr>
              <w:t>字段</w:t>
            </w:r>
          </w:p>
        </w:tc>
        <w:tc>
          <w:tcPr>
            <w:tcW w:w="2765" w:type="dxa"/>
          </w:tcPr>
          <w:p w14:paraId="11991EA1" w14:textId="0864B757" w:rsidR="00C9249A" w:rsidRPr="00C9249A" w:rsidRDefault="00C9249A" w:rsidP="006F1D39">
            <w:pPr>
              <w:rPr>
                <w:b/>
                <w:bCs/>
              </w:rPr>
            </w:pPr>
            <w:r w:rsidRPr="00C9249A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2766" w:type="dxa"/>
          </w:tcPr>
          <w:p w14:paraId="3A38B731" w14:textId="1B93F8A2" w:rsidR="00C9249A" w:rsidRPr="00C9249A" w:rsidRDefault="00C9249A" w:rsidP="006F1D39">
            <w:pPr>
              <w:rPr>
                <w:b/>
                <w:bCs/>
              </w:rPr>
            </w:pPr>
            <w:r w:rsidRPr="00C9249A">
              <w:rPr>
                <w:rFonts w:hint="eastAsia"/>
                <w:b/>
                <w:bCs/>
              </w:rPr>
              <w:t>备注</w:t>
            </w:r>
          </w:p>
        </w:tc>
      </w:tr>
      <w:tr w:rsidR="00C9249A" w14:paraId="128BD723" w14:textId="77777777" w:rsidTr="00C9249A">
        <w:tc>
          <w:tcPr>
            <w:tcW w:w="2765" w:type="dxa"/>
          </w:tcPr>
          <w:p w14:paraId="0FC59CDB" w14:textId="57377864" w:rsidR="00C9249A" w:rsidRDefault="00C9249A" w:rsidP="006F1D39">
            <w:r>
              <w:t>id</w:t>
            </w:r>
          </w:p>
        </w:tc>
        <w:tc>
          <w:tcPr>
            <w:tcW w:w="2765" w:type="dxa"/>
          </w:tcPr>
          <w:p w14:paraId="2B1F3DEC" w14:textId="0D556B12" w:rsidR="00C9249A" w:rsidRDefault="00C9249A" w:rsidP="006F1D39"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766" w:type="dxa"/>
          </w:tcPr>
          <w:p w14:paraId="689761B2" w14:textId="309B38B1" w:rsidR="00C9249A" w:rsidRDefault="00C9249A" w:rsidP="006F1D39">
            <w:r>
              <w:rPr>
                <w:rFonts w:hint="eastAsia"/>
              </w:rPr>
              <w:t>主键</w:t>
            </w:r>
            <w:r w:rsidR="009E5270">
              <w:rPr>
                <w:rFonts w:hint="eastAsia"/>
              </w:rPr>
              <w:t xml:space="preserve"> </w:t>
            </w:r>
            <w:r w:rsidR="009E5270">
              <w:t>GUID</w:t>
            </w:r>
          </w:p>
        </w:tc>
      </w:tr>
      <w:tr w:rsidR="00C9249A" w14:paraId="11543CB2" w14:textId="77777777" w:rsidTr="00C9249A">
        <w:tc>
          <w:tcPr>
            <w:tcW w:w="2765" w:type="dxa"/>
          </w:tcPr>
          <w:p w14:paraId="19C91BA8" w14:textId="13C75B12" w:rsidR="00C9249A" w:rsidRDefault="00C9249A" w:rsidP="006F1D39">
            <w:r>
              <w:t>work</w:t>
            </w:r>
            <w:r>
              <w:rPr>
                <w:rFonts w:hint="eastAsia"/>
              </w:rPr>
              <w:t>name</w:t>
            </w:r>
          </w:p>
        </w:tc>
        <w:tc>
          <w:tcPr>
            <w:tcW w:w="2765" w:type="dxa"/>
          </w:tcPr>
          <w:p w14:paraId="5336A983" w14:textId="722A7A03" w:rsidR="00C9249A" w:rsidRDefault="00C9249A" w:rsidP="006F1D39">
            <w:proofErr w:type="gramStart"/>
            <w:r>
              <w:rPr>
                <w:rFonts w:hint="eastAsia"/>
              </w:rPr>
              <w:t>varchar</w:t>
            </w:r>
            <w:r>
              <w:t>(</w:t>
            </w:r>
            <w:proofErr w:type="gramEnd"/>
            <w:r>
              <w:t>200)</w:t>
            </w:r>
          </w:p>
        </w:tc>
        <w:tc>
          <w:tcPr>
            <w:tcW w:w="2766" w:type="dxa"/>
          </w:tcPr>
          <w:p w14:paraId="7311EA3E" w14:textId="5385CC76" w:rsidR="00C9249A" w:rsidRDefault="00C9249A" w:rsidP="006F1D39">
            <w:r>
              <w:rPr>
                <w:rFonts w:hint="eastAsia"/>
              </w:rPr>
              <w:t>管道名称</w:t>
            </w:r>
          </w:p>
        </w:tc>
      </w:tr>
      <w:tr w:rsidR="00C9249A" w14:paraId="0E1E0FCA" w14:textId="77777777" w:rsidTr="00C9249A">
        <w:tc>
          <w:tcPr>
            <w:tcW w:w="2765" w:type="dxa"/>
          </w:tcPr>
          <w:p w14:paraId="67A928FE" w14:textId="6CC23AFD" w:rsidR="00C9249A" w:rsidRDefault="009E5270" w:rsidP="006F1D39">
            <w:r>
              <w:t>status</w:t>
            </w:r>
          </w:p>
        </w:tc>
        <w:tc>
          <w:tcPr>
            <w:tcW w:w="2765" w:type="dxa"/>
          </w:tcPr>
          <w:p w14:paraId="5F96782E" w14:textId="3EB857CB" w:rsidR="00C9249A" w:rsidRDefault="009E5270" w:rsidP="006F1D39">
            <w:proofErr w:type="spellStart"/>
            <w:r w:rsidRPr="009E5270">
              <w:t>tinyint</w:t>
            </w:r>
            <w:proofErr w:type="spellEnd"/>
          </w:p>
        </w:tc>
        <w:tc>
          <w:tcPr>
            <w:tcW w:w="2766" w:type="dxa"/>
          </w:tcPr>
          <w:p w14:paraId="2A8D69BC" w14:textId="59556C87" w:rsidR="00C9249A" w:rsidRDefault="009E5270" w:rsidP="006F1D39">
            <w:r>
              <w:rPr>
                <w:rFonts w:hint="eastAsia"/>
              </w:rPr>
              <w:t>状态：已发布（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）、未发布（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）</w:t>
            </w:r>
          </w:p>
        </w:tc>
      </w:tr>
      <w:tr w:rsidR="00C9249A" w14:paraId="14DD8997" w14:textId="77777777" w:rsidTr="00C9249A">
        <w:tc>
          <w:tcPr>
            <w:tcW w:w="2765" w:type="dxa"/>
          </w:tcPr>
          <w:p w14:paraId="32507E97" w14:textId="5DFBC6F2" w:rsidR="00C9249A" w:rsidRDefault="006746C5" w:rsidP="006F1D39">
            <w:proofErr w:type="spellStart"/>
            <w:r w:rsidRPr="006746C5">
              <w:t>create_user</w:t>
            </w:r>
            <w:proofErr w:type="spellEnd"/>
          </w:p>
        </w:tc>
        <w:tc>
          <w:tcPr>
            <w:tcW w:w="2765" w:type="dxa"/>
          </w:tcPr>
          <w:p w14:paraId="55154843" w14:textId="6F0399E8" w:rsidR="00C9249A" w:rsidRDefault="009E5270" w:rsidP="006F1D39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100)</w:t>
            </w:r>
          </w:p>
        </w:tc>
        <w:tc>
          <w:tcPr>
            <w:tcW w:w="2766" w:type="dxa"/>
          </w:tcPr>
          <w:p w14:paraId="2C821147" w14:textId="5924B083" w:rsidR="00C9249A" w:rsidRDefault="009E5270" w:rsidP="006F1D39">
            <w:r>
              <w:rPr>
                <w:rFonts w:hint="eastAsia"/>
              </w:rPr>
              <w:t>创建人</w:t>
            </w:r>
          </w:p>
        </w:tc>
      </w:tr>
      <w:tr w:rsidR="00C9249A" w14:paraId="4320C93B" w14:textId="77777777" w:rsidTr="00C9249A">
        <w:tc>
          <w:tcPr>
            <w:tcW w:w="2765" w:type="dxa"/>
          </w:tcPr>
          <w:p w14:paraId="11F4338F" w14:textId="51D12665" w:rsidR="00C9249A" w:rsidRDefault="006746C5" w:rsidP="006F1D39">
            <w:proofErr w:type="spellStart"/>
            <w:r w:rsidRPr="006746C5">
              <w:t>create_time</w:t>
            </w:r>
            <w:proofErr w:type="spellEnd"/>
          </w:p>
        </w:tc>
        <w:tc>
          <w:tcPr>
            <w:tcW w:w="2765" w:type="dxa"/>
          </w:tcPr>
          <w:p w14:paraId="606AB649" w14:textId="13CC7DD8" w:rsidR="00C9249A" w:rsidRDefault="009E5270" w:rsidP="006F1D39">
            <w:r>
              <w:rPr>
                <w:rFonts w:hint="eastAsia"/>
              </w:rPr>
              <w:t>date</w:t>
            </w:r>
            <w:r w:rsidR="006746C5">
              <w:rPr>
                <w:rFonts w:hint="eastAsia"/>
              </w:rPr>
              <w:t>time</w:t>
            </w:r>
          </w:p>
        </w:tc>
        <w:tc>
          <w:tcPr>
            <w:tcW w:w="2766" w:type="dxa"/>
          </w:tcPr>
          <w:p w14:paraId="78DFF757" w14:textId="5CC0FCC5" w:rsidR="00C9249A" w:rsidRDefault="009E5270" w:rsidP="006F1D39">
            <w:r>
              <w:rPr>
                <w:rFonts w:hint="eastAsia"/>
              </w:rPr>
              <w:t>创建时间</w:t>
            </w:r>
          </w:p>
        </w:tc>
      </w:tr>
      <w:tr w:rsidR="006746C5" w14:paraId="74DDEDD1" w14:textId="77777777" w:rsidTr="00C9249A">
        <w:tc>
          <w:tcPr>
            <w:tcW w:w="2765" w:type="dxa"/>
          </w:tcPr>
          <w:p w14:paraId="11C80D07" w14:textId="349350DA" w:rsidR="006746C5" w:rsidRPr="006746C5" w:rsidRDefault="006746C5" w:rsidP="006F1D39">
            <w:proofErr w:type="spellStart"/>
            <w:r w:rsidRPr="006746C5">
              <w:t>update_user</w:t>
            </w:r>
            <w:proofErr w:type="spellEnd"/>
          </w:p>
        </w:tc>
        <w:tc>
          <w:tcPr>
            <w:tcW w:w="2765" w:type="dxa"/>
          </w:tcPr>
          <w:p w14:paraId="42A88349" w14:textId="02921753" w:rsidR="006746C5" w:rsidRDefault="006746C5" w:rsidP="006F1D39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100)</w:t>
            </w:r>
          </w:p>
        </w:tc>
        <w:tc>
          <w:tcPr>
            <w:tcW w:w="2766" w:type="dxa"/>
          </w:tcPr>
          <w:p w14:paraId="55C154C5" w14:textId="2070F0B6" w:rsidR="006746C5" w:rsidRDefault="006746C5" w:rsidP="006F1D39">
            <w:r>
              <w:rPr>
                <w:rFonts w:hint="eastAsia"/>
              </w:rPr>
              <w:t>更新人</w:t>
            </w:r>
          </w:p>
        </w:tc>
      </w:tr>
      <w:tr w:rsidR="006746C5" w14:paraId="09647FB5" w14:textId="77777777" w:rsidTr="00C9249A">
        <w:tc>
          <w:tcPr>
            <w:tcW w:w="2765" w:type="dxa"/>
          </w:tcPr>
          <w:p w14:paraId="49E0110E" w14:textId="286BA6FA" w:rsidR="006746C5" w:rsidRPr="006746C5" w:rsidRDefault="006746C5" w:rsidP="006F1D39">
            <w:proofErr w:type="spellStart"/>
            <w:r w:rsidRPr="006746C5">
              <w:t>update_time</w:t>
            </w:r>
            <w:proofErr w:type="spellEnd"/>
          </w:p>
        </w:tc>
        <w:tc>
          <w:tcPr>
            <w:tcW w:w="2765" w:type="dxa"/>
          </w:tcPr>
          <w:p w14:paraId="33FB19EF" w14:textId="15F4F451" w:rsidR="006746C5" w:rsidRDefault="006746C5" w:rsidP="006F1D39">
            <w:r>
              <w:rPr>
                <w:rFonts w:hint="eastAsia"/>
              </w:rPr>
              <w:t>datetime</w:t>
            </w:r>
          </w:p>
        </w:tc>
        <w:tc>
          <w:tcPr>
            <w:tcW w:w="2766" w:type="dxa"/>
          </w:tcPr>
          <w:p w14:paraId="431EA31E" w14:textId="670669A3" w:rsidR="006746C5" w:rsidRDefault="006746C5" w:rsidP="006F1D39">
            <w:r>
              <w:rPr>
                <w:rFonts w:hint="eastAsia"/>
              </w:rPr>
              <w:t>更新时间</w:t>
            </w:r>
          </w:p>
        </w:tc>
      </w:tr>
      <w:tr w:rsidR="009E5270" w14:paraId="116F7329" w14:textId="77777777" w:rsidTr="00C9249A">
        <w:tc>
          <w:tcPr>
            <w:tcW w:w="2765" w:type="dxa"/>
          </w:tcPr>
          <w:p w14:paraId="1BD9A71B" w14:textId="056B4EA8" w:rsidR="009E5270" w:rsidRDefault="009E5270" w:rsidP="006F1D39">
            <w:proofErr w:type="spellStart"/>
            <w:r w:rsidRPr="009E5270">
              <w:t>del_flag</w:t>
            </w:r>
            <w:proofErr w:type="spellEnd"/>
          </w:p>
        </w:tc>
        <w:tc>
          <w:tcPr>
            <w:tcW w:w="2765" w:type="dxa"/>
          </w:tcPr>
          <w:p w14:paraId="07EC68F0" w14:textId="3DD91E63" w:rsidR="009E5270" w:rsidRDefault="009E5270" w:rsidP="006F1D39">
            <w:proofErr w:type="spellStart"/>
            <w:r w:rsidRPr="009E5270">
              <w:t>tinyint</w:t>
            </w:r>
            <w:proofErr w:type="spellEnd"/>
          </w:p>
        </w:tc>
        <w:tc>
          <w:tcPr>
            <w:tcW w:w="2766" w:type="dxa"/>
          </w:tcPr>
          <w:p w14:paraId="13828686" w14:textId="5A82F152" w:rsidR="009E5270" w:rsidRDefault="009E5270" w:rsidP="006F1D39">
            <w:r w:rsidRPr="009E5270">
              <w:t>逻辑删除（</w:t>
            </w:r>
            <w:r w:rsidRPr="009E5270">
              <w:t>1</w:t>
            </w:r>
            <w:r w:rsidRPr="009E5270">
              <w:t>未删除，</w:t>
            </w:r>
            <w:r w:rsidRPr="009E5270">
              <w:t>0</w:t>
            </w:r>
            <w:r w:rsidRPr="009E5270">
              <w:t>删除）</w:t>
            </w:r>
          </w:p>
        </w:tc>
      </w:tr>
    </w:tbl>
    <w:p w14:paraId="3ED21090" w14:textId="77777777" w:rsidR="00C9249A" w:rsidRPr="00503051" w:rsidRDefault="00C9249A" w:rsidP="006F1D39"/>
    <w:p w14:paraId="0721894F" w14:textId="256783AE" w:rsidR="000F3457" w:rsidRDefault="006746C5" w:rsidP="000F3457">
      <w:r>
        <w:rPr>
          <w:rFonts w:hint="eastAsia"/>
        </w:rPr>
        <w:t>表名：</w:t>
      </w:r>
      <w:proofErr w:type="spellStart"/>
      <w:r>
        <w:rPr>
          <w:rFonts w:hint="eastAsia"/>
        </w:rPr>
        <w:t>tb_nifi</w:t>
      </w:r>
      <w:r>
        <w:t>_</w:t>
      </w:r>
      <w:r>
        <w:rPr>
          <w:rFonts w:hint="eastAsia"/>
        </w:rPr>
        <w:t>custom</w:t>
      </w:r>
      <w:r>
        <w:t>_workflow_detail</w:t>
      </w:r>
      <w:proofErr w:type="spellEnd"/>
    </w:p>
    <w:p w14:paraId="40B38753" w14:textId="5D9489CF" w:rsidR="006746C5" w:rsidRDefault="006746C5" w:rsidP="000F3457">
      <w:r>
        <w:rPr>
          <w:rFonts w:hint="eastAsia"/>
        </w:rPr>
        <w:t>表结构：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746C5" w:rsidRPr="00C9249A" w14:paraId="578EA597" w14:textId="77777777" w:rsidTr="00785CCA">
        <w:tc>
          <w:tcPr>
            <w:tcW w:w="2765" w:type="dxa"/>
          </w:tcPr>
          <w:p w14:paraId="144F5EAE" w14:textId="77777777" w:rsidR="006746C5" w:rsidRPr="00C9249A" w:rsidRDefault="006746C5" w:rsidP="00785CCA">
            <w:pPr>
              <w:rPr>
                <w:b/>
                <w:bCs/>
              </w:rPr>
            </w:pPr>
            <w:r w:rsidRPr="00C9249A">
              <w:rPr>
                <w:rFonts w:hint="eastAsia"/>
                <w:b/>
                <w:bCs/>
              </w:rPr>
              <w:t>字段</w:t>
            </w:r>
          </w:p>
        </w:tc>
        <w:tc>
          <w:tcPr>
            <w:tcW w:w="2765" w:type="dxa"/>
          </w:tcPr>
          <w:p w14:paraId="43F007BC" w14:textId="77777777" w:rsidR="006746C5" w:rsidRPr="00C9249A" w:rsidRDefault="006746C5" w:rsidP="00785CCA">
            <w:pPr>
              <w:rPr>
                <w:b/>
                <w:bCs/>
              </w:rPr>
            </w:pPr>
            <w:r w:rsidRPr="00C9249A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2766" w:type="dxa"/>
          </w:tcPr>
          <w:p w14:paraId="6A659EEC" w14:textId="77777777" w:rsidR="006746C5" w:rsidRPr="00C9249A" w:rsidRDefault="006746C5" w:rsidP="00785CCA">
            <w:pPr>
              <w:rPr>
                <w:b/>
                <w:bCs/>
              </w:rPr>
            </w:pPr>
            <w:r w:rsidRPr="00C9249A">
              <w:rPr>
                <w:rFonts w:hint="eastAsia"/>
                <w:b/>
                <w:bCs/>
              </w:rPr>
              <w:t>备注</w:t>
            </w:r>
          </w:p>
        </w:tc>
      </w:tr>
      <w:tr w:rsidR="006746C5" w14:paraId="06431D32" w14:textId="77777777" w:rsidTr="00785CCA">
        <w:tc>
          <w:tcPr>
            <w:tcW w:w="2765" w:type="dxa"/>
          </w:tcPr>
          <w:p w14:paraId="1673743D" w14:textId="6298B269" w:rsidR="006746C5" w:rsidRDefault="00EE4930" w:rsidP="00785CCA">
            <w:proofErr w:type="spellStart"/>
            <w:r>
              <w:rPr>
                <w:rFonts w:hint="eastAsia"/>
              </w:rPr>
              <w:t>work</w:t>
            </w:r>
            <w:r>
              <w:t>flowid</w:t>
            </w:r>
            <w:proofErr w:type="spellEnd"/>
          </w:p>
        </w:tc>
        <w:tc>
          <w:tcPr>
            <w:tcW w:w="2765" w:type="dxa"/>
          </w:tcPr>
          <w:p w14:paraId="663F0E97" w14:textId="77777777" w:rsidR="006746C5" w:rsidRDefault="006746C5" w:rsidP="00785CCA"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766" w:type="dxa"/>
          </w:tcPr>
          <w:p w14:paraId="1C1FAD2B" w14:textId="48B3CDF2" w:rsidR="006746C5" w:rsidRDefault="00EE4930" w:rsidP="00785CCA">
            <w:proofErr w:type="spellStart"/>
            <w:r>
              <w:rPr>
                <w:rFonts w:hint="eastAsia"/>
              </w:rPr>
              <w:t>tb_nifi</w:t>
            </w:r>
            <w:r>
              <w:t>_</w:t>
            </w:r>
            <w:r>
              <w:rPr>
                <w:rFonts w:hint="eastAsia"/>
              </w:rPr>
              <w:t>custom_workflow</w:t>
            </w:r>
            <w:proofErr w:type="spellEnd"/>
            <w:r>
              <w:rPr>
                <w:rFonts w:hint="eastAsia"/>
              </w:rPr>
              <w:t xml:space="preserve"> &gt;</w:t>
            </w:r>
            <w:r>
              <w:t xml:space="preserve"> id</w:t>
            </w:r>
          </w:p>
        </w:tc>
      </w:tr>
      <w:tr w:rsidR="006746C5" w14:paraId="179EF23E" w14:textId="77777777" w:rsidTr="00785CCA">
        <w:tc>
          <w:tcPr>
            <w:tcW w:w="2765" w:type="dxa"/>
          </w:tcPr>
          <w:p w14:paraId="57C3C115" w14:textId="3D56BE0E" w:rsidR="006746C5" w:rsidRDefault="00EE4930" w:rsidP="00785CCA">
            <w:proofErr w:type="spellStart"/>
            <w:r>
              <w:t>componentsid</w:t>
            </w:r>
            <w:proofErr w:type="spellEnd"/>
          </w:p>
        </w:tc>
        <w:tc>
          <w:tcPr>
            <w:tcW w:w="2765" w:type="dxa"/>
          </w:tcPr>
          <w:p w14:paraId="0BD32C22" w14:textId="0EFE1511" w:rsidR="006746C5" w:rsidRDefault="006746C5" w:rsidP="00785CCA">
            <w:proofErr w:type="gramStart"/>
            <w:r>
              <w:rPr>
                <w:rFonts w:hint="eastAsia"/>
              </w:rPr>
              <w:t>varchar</w:t>
            </w:r>
            <w:r>
              <w:t>(</w:t>
            </w:r>
            <w:proofErr w:type="gramEnd"/>
            <w:r w:rsidR="00EE4930">
              <w:t>50</w:t>
            </w:r>
            <w:r>
              <w:t>)</w:t>
            </w:r>
          </w:p>
        </w:tc>
        <w:tc>
          <w:tcPr>
            <w:tcW w:w="2766" w:type="dxa"/>
          </w:tcPr>
          <w:p w14:paraId="3F50BE3D" w14:textId="0B8AAEFC" w:rsidR="006746C5" w:rsidRDefault="00EE4930" w:rsidP="00785CCA">
            <w:proofErr w:type="spellStart"/>
            <w:r>
              <w:rPr>
                <w:rFonts w:hint="eastAsia"/>
              </w:rPr>
              <w:t>tb</w:t>
            </w:r>
            <w:r>
              <w:t>_nifi_</w:t>
            </w:r>
            <w:r>
              <w:rPr>
                <w:rFonts w:hint="eastAsia"/>
              </w:rPr>
              <w:t>components</w:t>
            </w:r>
            <w:proofErr w:type="spellEnd"/>
            <w:r>
              <w:t xml:space="preserve"> &gt; id</w:t>
            </w:r>
          </w:p>
        </w:tc>
      </w:tr>
      <w:tr w:rsidR="006746C5" w14:paraId="40DB303F" w14:textId="77777777" w:rsidTr="00785CCA">
        <w:tc>
          <w:tcPr>
            <w:tcW w:w="2765" w:type="dxa"/>
          </w:tcPr>
          <w:p w14:paraId="47C00452" w14:textId="1BB32D68" w:rsidR="006746C5" w:rsidRDefault="00EE4930" w:rsidP="00785CCA">
            <w:proofErr w:type="spellStart"/>
            <w:r>
              <w:rPr>
                <w:rFonts w:hint="eastAsia"/>
              </w:rPr>
              <w:t>t</w:t>
            </w:r>
            <w:r>
              <w:t>ableid</w:t>
            </w:r>
            <w:proofErr w:type="spellEnd"/>
          </w:p>
        </w:tc>
        <w:tc>
          <w:tcPr>
            <w:tcW w:w="2765" w:type="dxa"/>
          </w:tcPr>
          <w:p w14:paraId="2C72A8CA" w14:textId="6BFC47FE" w:rsidR="006746C5" w:rsidRDefault="00EE4930" w:rsidP="00785CCA">
            <w:proofErr w:type="gramStart"/>
            <w:r>
              <w:rPr>
                <w:rFonts w:hint="eastAsia"/>
              </w:rPr>
              <w:t>varchar</w:t>
            </w:r>
            <w:r>
              <w:t>(</w:t>
            </w:r>
            <w:proofErr w:type="gramEnd"/>
            <w:r>
              <w:t>50)</w:t>
            </w:r>
          </w:p>
        </w:tc>
        <w:tc>
          <w:tcPr>
            <w:tcW w:w="2766" w:type="dxa"/>
          </w:tcPr>
          <w:p w14:paraId="45C20F8B" w14:textId="783941C4" w:rsidR="006746C5" w:rsidRDefault="00EE4930" w:rsidP="00785CCA">
            <w:r>
              <w:rPr>
                <w:rFonts w:hint="eastAsia"/>
              </w:rPr>
              <w:t>关联的表</w:t>
            </w:r>
            <w:r>
              <w:rPr>
                <w:rFonts w:hint="eastAsia"/>
              </w:rPr>
              <w:t>id</w:t>
            </w:r>
          </w:p>
        </w:tc>
      </w:tr>
      <w:tr w:rsidR="00EE4930" w14:paraId="6ADB16A7" w14:textId="77777777" w:rsidTr="00785CCA">
        <w:tc>
          <w:tcPr>
            <w:tcW w:w="2765" w:type="dxa"/>
          </w:tcPr>
          <w:p w14:paraId="22F7DA2A" w14:textId="2E2B6262" w:rsidR="00EE4930" w:rsidRDefault="00EE4930" w:rsidP="00785CCA">
            <w:r>
              <w:rPr>
                <w:rFonts w:hint="eastAsia"/>
              </w:rPr>
              <w:t>schedule</w:t>
            </w:r>
          </w:p>
        </w:tc>
        <w:tc>
          <w:tcPr>
            <w:tcW w:w="2765" w:type="dxa"/>
          </w:tcPr>
          <w:p w14:paraId="1979335C" w14:textId="55521843" w:rsidR="00EE4930" w:rsidRDefault="00EE4930" w:rsidP="00785CCA">
            <w:proofErr w:type="spellStart"/>
            <w:r w:rsidRPr="009E5270">
              <w:t>tinyint</w:t>
            </w:r>
            <w:proofErr w:type="spellEnd"/>
          </w:p>
        </w:tc>
        <w:tc>
          <w:tcPr>
            <w:tcW w:w="2766" w:type="dxa"/>
          </w:tcPr>
          <w:p w14:paraId="59B40971" w14:textId="316D1CE3" w:rsidR="00EE4930" w:rsidRDefault="00EE4930" w:rsidP="00785CCA">
            <w:r>
              <w:rPr>
                <w:rFonts w:hint="eastAsia"/>
              </w:rPr>
              <w:t>调度类型，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timer</w:t>
            </w:r>
            <w:r>
              <w:t xml:space="preserve"> driven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proofErr w:type="spellStart"/>
            <w:r>
              <w:t>cron</w:t>
            </w:r>
            <w:proofErr w:type="spellEnd"/>
            <w:r>
              <w:rPr>
                <w:rFonts w:hint="eastAsia"/>
              </w:rPr>
              <w:t>表达式</w:t>
            </w:r>
          </w:p>
        </w:tc>
      </w:tr>
      <w:tr w:rsidR="00EE4930" w14:paraId="4A62CF63" w14:textId="77777777" w:rsidTr="00785CCA">
        <w:tc>
          <w:tcPr>
            <w:tcW w:w="2765" w:type="dxa"/>
          </w:tcPr>
          <w:p w14:paraId="040D19C7" w14:textId="05F7106A" w:rsidR="00EE4930" w:rsidRDefault="002F3319" w:rsidP="00785CCA">
            <w:r>
              <w:rPr>
                <w:rFonts w:hint="eastAsia"/>
              </w:rPr>
              <w:t>script</w:t>
            </w:r>
          </w:p>
        </w:tc>
        <w:tc>
          <w:tcPr>
            <w:tcW w:w="2765" w:type="dxa"/>
          </w:tcPr>
          <w:p w14:paraId="05A28F3C" w14:textId="052F3072" w:rsidR="00EE4930" w:rsidRDefault="002F3319" w:rsidP="00785CCA">
            <w:proofErr w:type="gramStart"/>
            <w:r>
              <w:rPr>
                <w:rFonts w:hint="eastAsia"/>
              </w:rPr>
              <w:t>varchar</w:t>
            </w:r>
            <w:r>
              <w:t>(</w:t>
            </w:r>
            <w:proofErr w:type="gramEnd"/>
            <w:r>
              <w:t>50)</w:t>
            </w:r>
          </w:p>
        </w:tc>
        <w:tc>
          <w:tcPr>
            <w:tcW w:w="2766" w:type="dxa"/>
          </w:tcPr>
          <w:p w14:paraId="485D9D27" w14:textId="04F30A88" w:rsidR="00EE4930" w:rsidRDefault="002F3319" w:rsidP="00785CCA">
            <w:r>
              <w:rPr>
                <w:rFonts w:hint="eastAsia"/>
              </w:rPr>
              <w:t>调度的脚本，如果是</w:t>
            </w:r>
            <w:r>
              <w:rPr>
                <w:rFonts w:hint="eastAsia"/>
              </w:rPr>
              <w:t>timer</w:t>
            </w:r>
            <w:r>
              <w:t xml:space="preserve"> </w:t>
            </w:r>
            <w:r>
              <w:rPr>
                <w:rFonts w:hint="eastAsia"/>
              </w:rPr>
              <w:t>driven</w:t>
            </w:r>
            <w:r>
              <w:t xml:space="preserve"> </w:t>
            </w:r>
            <w:r>
              <w:rPr>
                <w:rFonts w:hint="eastAsia"/>
              </w:rPr>
              <w:t>则值应是秒数，如果是</w:t>
            </w:r>
            <w:proofErr w:type="spellStart"/>
            <w:r>
              <w:rPr>
                <w:rFonts w:hint="eastAsia"/>
              </w:rPr>
              <w:t>cron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driven</w:t>
            </w:r>
            <w:r>
              <w:rPr>
                <w:rFonts w:hint="eastAsia"/>
              </w:rPr>
              <w:t>则值应是</w:t>
            </w:r>
            <w:proofErr w:type="spellStart"/>
            <w:r>
              <w:rPr>
                <w:rFonts w:hint="eastAsia"/>
              </w:rPr>
              <w:t>cron</w:t>
            </w:r>
            <w:proofErr w:type="spellEnd"/>
            <w:r>
              <w:rPr>
                <w:rFonts w:hint="eastAsia"/>
              </w:rPr>
              <w:t>表达式</w:t>
            </w:r>
          </w:p>
        </w:tc>
      </w:tr>
      <w:tr w:rsidR="00EE4930" w14:paraId="7F66DDA7" w14:textId="77777777" w:rsidTr="00785CCA">
        <w:tc>
          <w:tcPr>
            <w:tcW w:w="2765" w:type="dxa"/>
          </w:tcPr>
          <w:p w14:paraId="30519DB3" w14:textId="3281DC39" w:rsidR="00EE4930" w:rsidRDefault="002F3319" w:rsidP="00785CCA">
            <w:proofErr w:type="spellStart"/>
            <w:r>
              <w:rPr>
                <w:rFonts w:hint="eastAsia"/>
              </w:rPr>
              <w:t>inport</w:t>
            </w:r>
            <w:proofErr w:type="spellEnd"/>
          </w:p>
        </w:tc>
        <w:tc>
          <w:tcPr>
            <w:tcW w:w="2765" w:type="dxa"/>
          </w:tcPr>
          <w:p w14:paraId="461BA468" w14:textId="43DE8B3B" w:rsidR="00EE4930" w:rsidRDefault="002F3319" w:rsidP="00785CCA">
            <w:proofErr w:type="gramStart"/>
            <w:r>
              <w:rPr>
                <w:rFonts w:hint="eastAsia"/>
              </w:rPr>
              <w:t>varchar</w:t>
            </w:r>
            <w:r>
              <w:t>(</w:t>
            </w:r>
            <w:proofErr w:type="gramEnd"/>
            <w:r>
              <w:t>50)</w:t>
            </w:r>
          </w:p>
        </w:tc>
        <w:tc>
          <w:tcPr>
            <w:tcW w:w="2766" w:type="dxa"/>
          </w:tcPr>
          <w:p w14:paraId="2D7F1574" w14:textId="4791E752" w:rsidR="00EE4930" w:rsidRDefault="002F3319" w:rsidP="00785CCA">
            <w:r>
              <w:rPr>
                <w:rFonts w:hint="eastAsia"/>
              </w:rPr>
              <w:t>串行入口</w:t>
            </w:r>
          </w:p>
        </w:tc>
      </w:tr>
      <w:tr w:rsidR="002F3319" w14:paraId="2E9DBA9E" w14:textId="77777777" w:rsidTr="00785CCA">
        <w:tc>
          <w:tcPr>
            <w:tcW w:w="2765" w:type="dxa"/>
          </w:tcPr>
          <w:p w14:paraId="5505B0FA" w14:textId="4B7BE26B" w:rsidR="002F3319" w:rsidRDefault="002F3319" w:rsidP="002F3319">
            <w:r>
              <w:rPr>
                <w:rFonts w:hint="eastAsia"/>
              </w:rPr>
              <w:t>outport</w:t>
            </w:r>
          </w:p>
        </w:tc>
        <w:tc>
          <w:tcPr>
            <w:tcW w:w="2765" w:type="dxa"/>
          </w:tcPr>
          <w:p w14:paraId="5663477A" w14:textId="67D8219E" w:rsidR="002F3319" w:rsidRDefault="002F3319" w:rsidP="002F3319">
            <w:proofErr w:type="gramStart"/>
            <w:r>
              <w:rPr>
                <w:rFonts w:hint="eastAsia"/>
              </w:rPr>
              <w:t>varchar</w:t>
            </w:r>
            <w:r>
              <w:t>(</w:t>
            </w:r>
            <w:proofErr w:type="gramEnd"/>
            <w:r>
              <w:t>50)</w:t>
            </w:r>
          </w:p>
        </w:tc>
        <w:tc>
          <w:tcPr>
            <w:tcW w:w="2766" w:type="dxa"/>
          </w:tcPr>
          <w:p w14:paraId="39B9F94C" w14:textId="525C46BF" w:rsidR="002F3319" w:rsidRDefault="002F3319" w:rsidP="002F3319">
            <w:r>
              <w:rPr>
                <w:rFonts w:hint="eastAsia"/>
              </w:rPr>
              <w:t>串行出口</w:t>
            </w:r>
          </w:p>
        </w:tc>
      </w:tr>
      <w:tr w:rsidR="002F3319" w14:paraId="4A6B8A57" w14:textId="77777777" w:rsidTr="00785CCA">
        <w:tc>
          <w:tcPr>
            <w:tcW w:w="2765" w:type="dxa"/>
          </w:tcPr>
          <w:p w14:paraId="33D6B82E" w14:textId="77777777" w:rsidR="002F3319" w:rsidRDefault="002F3319" w:rsidP="002F3319">
            <w:proofErr w:type="spellStart"/>
            <w:r w:rsidRPr="006746C5">
              <w:t>create_user</w:t>
            </w:r>
            <w:proofErr w:type="spellEnd"/>
          </w:p>
        </w:tc>
        <w:tc>
          <w:tcPr>
            <w:tcW w:w="2765" w:type="dxa"/>
          </w:tcPr>
          <w:p w14:paraId="4F6487A3" w14:textId="77777777" w:rsidR="002F3319" w:rsidRDefault="002F3319" w:rsidP="002F3319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100)</w:t>
            </w:r>
          </w:p>
        </w:tc>
        <w:tc>
          <w:tcPr>
            <w:tcW w:w="2766" w:type="dxa"/>
          </w:tcPr>
          <w:p w14:paraId="5EB46AA1" w14:textId="77777777" w:rsidR="002F3319" w:rsidRDefault="002F3319" w:rsidP="002F3319">
            <w:r>
              <w:rPr>
                <w:rFonts w:hint="eastAsia"/>
              </w:rPr>
              <w:t>创建人</w:t>
            </w:r>
          </w:p>
        </w:tc>
      </w:tr>
      <w:tr w:rsidR="002F3319" w14:paraId="0D17ED48" w14:textId="77777777" w:rsidTr="00785CCA">
        <w:tc>
          <w:tcPr>
            <w:tcW w:w="2765" w:type="dxa"/>
          </w:tcPr>
          <w:p w14:paraId="1AA6FC02" w14:textId="77777777" w:rsidR="002F3319" w:rsidRDefault="002F3319" w:rsidP="002F3319">
            <w:proofErr w:type="spellStart"/>
            <w:r w:rsidRPr="006746C5">
              <w:t>create_time</w:t>
            </w:r>
            <w:proofErr w:type="spellEnd"/>
          </w:p>
        </w:tc>
        <w:tc>
          <w:tcPr>
            <w:tcW w:w="2765" w:type="dxa"/>
          </w:tcPr>
          <w:p w14:paraId="131E8862" w14:textId="77777777" w:rsidR="002F3319" w:rsidRDefault="002F3319" w:rsidP="002F3319">
            <w:r>
              <w:rPr>
                <w:rFonts w:hint="eastAsia"/>
              </w:rPr>
              <w:t>datetime</w:t>
            </w:r>
          </w:p>
        </w:tc>
        <w:tc>
          <w:tcPr>
            <w:tcW w:w="2766" w:type="dxa"/>
          </w:tcPr>
          <w:p w14:paraId="1562DF29" w14:textId="77777777" w:rsidR="002F3319" w:rsidRDefault="002F3319" w:rsidP="002F3319">
            <w:r>
              <w:rPr>
                <w:rFonts w:hint="eastAsia"/>
              </w:rPr>
              <w:t>创建时间</w:t>
            </w:r>
          </w:p>
        </w:tc>
      </w:tr>
      <w:tr w:rsidR="002F3319" w14:paraId="1D9AB173" w14:textId="77777777" w:rsidTr="00785CCA">
        <w:tc>
          <w:tcPr>
            <w:tcW w:w="2765" w:type="dxa"/>
          </w:tcPr>
          <w:p w14:paraId="69F69E46" w14:textId="77777777" w:rsidR="002F3319" w:rsidRPr="006746C5" w:rsidRDefault="002F3319" w:rsidP="002F3319">
            <w:proofErr w:type="spellStart"/>
            <w:r w:rsidRPr="006746C5">
              <w:t>update_user</w:t>
            </w:r>
            <w:proofErr w:type="spellEnd"/>
          </w:p>
        </w:tc>
        <w:tc>
          <w:tcPr>
            <w:tcW w:w="2765" w:type="dxa"/>
          </w:tcPr>
          <w:p w14:paraId="3522C955" w14:textId="77777777" w:rsidR="002F3319" w:rsidRDefault="002F3319" w:rsidP="002F3319"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100)</w:t>
            </w:r>
          </w:p>
        </w:tc>
        <w:tc>
          <w:tcPr>
            <w:tcW w:w="2766" w:type="dxa"/>
          </w:tcPr>
          <w:p w14:paraId="12929CEB" w14:textId="77777777" w:rsidR="002F3319" w:rsidRDefault="002F3319" w:rsidP="002F3319">
            <w:r>
              <w:rPr>
                <w:rFonts w:hint="eastAsia"/>
              </w:rPr>
              <w:t>更新人</w:t>
            </w:r>
          </w:p>
        </w:tc>
      </w:tr>
      <w:tr w:rsidR="002F3319" w14:paraId="4EE56CDA" w14:textId="77777777" w:rsidTr="00785CCA">
        <w:tc>
          <w:tcPr>
            <w:tcW w:w="2765" w:type="dxa"/>
          </w:tcPr>
          <w:p w14:paraId="52964698" w14:textId="77777777" w:rsidR="002F3319" w:rsidRPr="006746C5" w:rsidRDefault="002F3319" w:rsidP="002F3319">
            <w:proofErr w:type="spellStart"/>
            <w:r w:rsidRPr="006746C5">
              <w:t>update_time</w:t>
            </w:r>
            <w:proofErr w:type="spellEnd"/>
          </w:p>
        </w:tc>
        <w:tc>
          <w:tcPr>
            <w:tcW w:w="2765" w:type="dxa"/>
          </w:tcPr>
          <w:p w14:paraId="6A1F0970" w14:textId="77777777" w:rsidR="002F3319" w:rsidRDefault="002F3319" w:rsidP="002F3319">
            <w:r>
              <w:rPr>
                <w:rFonts w:hint="eastAsia"/>
              </w:rPr>
              <w:t>datetime</w:t>
            </w:r>
          </w:p>
        </w:tc>
        <w:tc>
          <w:tcPr>
            <w:tcW w:w="2766" w:type="dxa"/>
          </w:tcPr>
          <w:p w14:paraId="43B9EDD2" w14:textId="77777777" w:rsidR="002F3319" w:rsidRDefault="002F3319" w:rsidP="002F3319">
            <w:r>
              <w:rPr>
                <w:rFonts w:hint="eastAsia"/>
              </w:rPr>
              <w:t>更新时间</w:t>
            </w:r>
          </w:p>
        </w:tc>
      </w:tr>
      <w:tr w:rsidR="002F3319" w14:paraId="7CCE651F" w14:textId="77777777" w:rsidTr="00785CCA">
        <w:tc>
          <w:tcPr>
            <w:tcW w:w="2765" w:type="dxa"/>
          </w:tcPr>
          <w:p w14:paraId="528DBFAF" w14:textId="77777777" w:rsidR="002F3319" w:rsidRDefault="002F3319" w:rsidP="002F3319">
            <w:proofErr w:type="spellStart"/>
            <w:r w:rsidRPr="009E5270">
              <w:t>del_flag</w:t>
            </w:r>
            <w:proofErr w:type="spellEnd"/>
          </w:p>
        </w:tc>
        <w:tc>
          <w:tcPr>
            <w:tcW w:w="2765" w:type="dxa"/>
          </w:tcPr>
          <w:p w14:paraId="22FF8A45" w14:textId="77777777" w:rsidR="002F3319" w:rsidRDefault="002F3319" w:rsidP="002F3319">
            <w:proofErr w:type="spellStart"/>
            <w:r w:rsidRPr="009E5270">
              <w:t>tinyint</w:t>
            </w:r>
            <w:proofErr w:type="spellEnd"/>
          </w:p>
        </w:tc>
        <w:tc>
          <w:tcPr>
            <w:tcW w:w="2766" w:type="dxa"/>
          </w:tcPr>
          <w:p w14:paraId="40684FE9" w14:textId="77777777" w:rsidR="002F3319" w:rsidRDefault="002F3319" w:rsidP="002F3319">
            <w:r w:rsidRPr="009E5270">
              <w:t>逻辑删除（</w:t>
            </w:r>
            <w:r w:rsidRPr="009E5270">
              <w:t>1</w:t>
            </w:r>
            <w:r w:rsidRPr="009E5270">
              <w:t>未删除，</w:t>
            </w:r>
            <w:r w:rsidRPr="009E5270">
              <w:t>0</w:t>
            </w:r>
            <w:r w:rsidRPr="009E5270">
              <w:t>删除）</w:t>
            </w:r>
          </w:p>
        </w:tc>
      </w:tr>
    </w:tbl>
    <w:p w14:paraId="2677C2E9" w14:textId="77777777" w:rsidR="006746C5" w:rsidRPr="000F3457" w:rsidRDefault="006746C5" w:rsidP="000F3457"/>
    <w:p w14:paraId="238A117B" w14:textId="13427333" w:rsidR="000F3457" w:rsidRDefault="000F3457" w:rsidP="000F3457">
      <w:pPr>
        <w:pStyle w:val="3"/>
      </w:pPr>
      <w:r>
        <w:rPr>
          <w:rFonts w:hint="eastAsia"/>
        </w:rPr>
        <w:t>数据治理</w:t>
      </w:r>
    </w:p>
    <w:p w14:paraId="7450D8E1" w14:textId="17BE2E66" w:rsidR="0034285D" w:rsidRPr="002F3319" w:rsidRDefault="000F3457" w:rsidP="000F3457">
      <w:pPr>
        <w:pStyle w:val="3"/>
      </w:pPr>
      <w:r>
        <w:rPr>
          <w:rFonts w:hint="eastAsia"/>
        </w:rPr>
        <w:t>系统管理</w:t>
      </w:r>
    </w:p>
    <w:sectPr w:rsidR="0034285D" w:rsidRPr="002F3319" w:rsidSect="0034285D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17497" w14:textId="77777777" w:rsidR="00A136EA" w:rsidRDefault="00A136EA" w:rsidP="0052529D">
      <w:r>
        <w:separator/>
      </w:r>
    </w:p>
  </w:endnote>
  <w:endnote w:type="continuationSeparator" w:id="0">
    <w:p w14:paraId="258C0EDF" w14:textId="77777777" w:rsidR="00A136EA" w:rsidRDefault="00A136EA" w:rsidP="005252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1414898287"/>
      <w:docPartObj>
        <w:docPartGallery w:val="Page Numbers (Bottom of Page)"/>
        <w:docPartUnique/>
      </w:docPartObj>
    </w:sdtPr>
    <w:sdtEndPr>
      <w:rPr>
        <w:rStyle w:val="aa"/>
      </w:rPr>
    </w:sdtEndPr>
    <w:sdtContent>
      <w:p w14:paraId="776E5991" w14:textId="41C12812" w:rsidR="0052529D" w:rsidRDefault="0052529D" w:rsidP="0052529D">
        <w:pPr>
          <w:pStyle w:val="a8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38357FA3" w14:textId="77777777" w:rsidR="0052529D" w:rsidRDefault="0052529D" w:rsidP="0052529D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735979673"/>
      <w:docPartObj>
        <w:docPartGallery w:val="Page Numbers (Bottom of Page)"/>
        <w:docPartUnique/>
      </w:docPartObj>
    </w:sdtPr>
    <w:sdtEndPr>
      <w:rPr>
        <w:rStyle w:val="aa"/>
      </w:rPr>
    </w:sdtEndPr>
    <w:sdtContent>
      <w:p w14:paraId="789C78A8" w14:textId="0B6A1B4A" w:rsidR="0052529D" w:rsidRDefault="0052529D" w:rsidP="0052529D">
        <w:pPr>
          <w:pStyle w:val="a8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separate"/>
        </w:r>
        <w:r>
          <w:rPr>
            <w:rStyle w:val="aa"/>
            <w:noProof/>
          </w:rPr>
          <w:t>1</w:t>
        </w:r>
        <w:r>
          <w:rPr>
            <w:rStyle w:val="aa"/>
          </w:rPr>
          <w:fldChar w:fldCharType="end"/>
        </w:r>
      </w:p>
    </w:sdtContent>
  </w:sdt>
  <w:p w14:paraId="4B2C2BE3" w14:textId="77777777" w:rsidR="0052529D" w:rsidRDefault="0052529D" w:rsidP="0052529D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3EA924" w14:textId="77777777" w:rsidR="00A136EA" w:rsidRDefault="00A136EA" w:rsidP="0052529D">
      <w:r>
        <w:separator/>
      </w:r>
    </w:p>
  </w:footnote>
  <w:footnote w:type="continuationSeparator" w:id="0">
    <w:p w14:paraId="479D0D4A" w14:textId="77777777" w:rsidR="00A136EA" w:rsidRDefault="00A136EA" w:rsidP="005252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80C8E" w14:textId="4BBBF85A" w:rsidR="0052529D" w:rsidRPr="0052529D" w:rsidRDefault="00A136EA" w:rsidP="0052529D">
    <w:pPr>
      <w:pBdr>
        <w:left w:val="single" w:sz="12" w:space="11" w:color="4472C4" w:themeColor="accent1"/>
      </w:pBdr>
      <w:tabs>
        <w:tab w:val="left" w:pos="3620"/>
        <w:tab w:val="left" w:pos="3964"/>
      </w:tabs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alias w:val="标题"/>
        <w:tag w:val=""/>
        <w:id w:val="-2097622382"/>
        <w:placeholder>
          <w:docPart w:val="A63CD84F3A7E884FB0F018CBC38EE8D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52529D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菲斯科白泽产品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6BC2D" w14:textId="09B95B3C" w:rsidR="0052529D" w:rsidRPr="0052529D" w:rsidRDefault="00A136EA" w:rsidP="0052529D">
    <w:pPr>
      <w:pBdr>
        <w:left w:val="single" w:sz="12" w:space="11" w:color="4472C4" w:themeColor="accent1"/>
      </w:pBdr>
      <w:tabs>
        <w:tab w:val="left" w:pos="3620"/>
        <w:tab w:val="left" w:pos="3964"/>
      </w:tabs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alias w:val="标题"/>
        <w:tag w:val=""/>
        <w:id w:val="-932208079"/>
        <w:placeholder>
          <w:docPart w:val="5970BEFD45726046B368FBEA54365A0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52529D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菲斯科白泽产品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A48A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274B21B2"/>
    <w:multiLevelType w:val="multilevel"/>
    <w:tmpl w:val="5426C1C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3DB62EBF"/>
    <w:multiLevelType w:val="multilevel"/>
    <w:tmpl w:val="D9B6B68A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59154C4B"/>
    <w:multiLevelType w:val="hybridMultilevel"/>
    <w:tmpl w:val="358807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85D"/>
    <w:rsid w:val="000B2452"/>
    <w:rsid w:val="000F3457"/>
    <w:rsid w:val="00104466"/>
    <w:rsid w:val="00177710"/>
    <w:rsid w:val="001D76CE"/>
    <w:rsid w:val="002F3319"/>
    <w:rsid w:val="0034285D"/>
    <w:rsid w:val="0046215C"/>
    <w:rsid w:val="004A3FF0"/>
    <w:rsid w:val="004A70B2"/>
    <w:rsid w:val="00503051"/>
    <w:rsid w:val="0052529D"/>
    <w:rsid w:val="005454E3"/>
    <w:rsid w:val="005C1BF6"/>
    <w:rsid w:val="00607089"/>
    <w:rsid w:val="006746C5"/>
    <w:rsid w:val="0068520C"/>
    <w:rsid w:val="00691591"/>
    <w:rsid w:val="006C64DE"/>
    <w:rsid w:val="006F1D39"/>
    <w:rsid w:val="00720AA2"/>
    <w:rsid w:val="008F425C"/>
    <w:rsid w:val="00984312"/>
    <w:rsid w:val="009952C8"/>
    <w:rsid w:val="009E5270"/>
    <w:rsid w:val="00A136EA"/>
    <w:rsid w:val="00A814ED"/>
    <w:rsid w:val="00AE07A2"/>
    <w:rsid w:val="00C74790"/>
    <w:rsid w:val="00C9249A"/>
    <w:rsid w:val="00CF53A9"/>
    <w:rsid w:val="00EE4930"/>
    <w:rsid w:val="00F55E81"/>
    <w:rsid w:val="00F87596"/>
    <w:rsid w:val="00FF5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B13F4"/>
  <w15:chartTrackingRefBased/>
  <w15:docId w15:val="{40AB5F38-11D7-0843-A33A-AB2203DBA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4285D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4285D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4285D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285D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4285D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4285D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4285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4285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4285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285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4285D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34285D"/>
    <w:rPr>
      <w:rFonts w:asciiTheme="majorHAnsi" w:eastAsiaTheme="majorEastAsia" w:hAnsiTheme="majorHAnsi" w:cstheme="majorBidi"/>
      <w:b/>
      <w:bCs/>
      <w:sz w:val="24"/>
    </w:rPr>
  </w:style>
  <w:style w:type="paragraph" w:styleId="a3">
    <w:name w:val="No Spacing"/>
    <w:link w:val="a4"/>
    <w:uiPriority w:val="1"/>
    <w:qFormat/>
    <w:rsid w:val="0034285D"/>
    <w:rPr>
      <w:rFonts w:eastAsia="Microsoft YaHei UI"/>
      <w:kern w:val="0"/>
      <w:sz w:val="22"/>
      <w:szCs w:val="22"/>
    </w:rPr>
  </w:style>
  <w:style w:type="character" w:customStyle="1" w:styleId="a4">
    <w:name w:val="无间隔 字符"/>
    <w:basedOn w:val="a0"/>
    <w:link w:val="a3"/>
    <w:uiPriority w:val="1"/>
    <w:rsid w:val="0034285D"/>
    <w:rPr>
      <w:rFonts w:eastAsia="Microsoft YaHei UI"/>
      <w:kern w:val="0"/>
      <w:sz w:val="22"/>
      <w:szCs w:val="22"/>
    </w:rPr>
  </w:style>
  <w:style w:type="table" w:styleId="a5">
    <w:name w:val="Table Grid"/>
    <w:basedOn w:val="a1"/>
    <w:qFormat/>
    <w:rsid w:val="0052529D"/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52529D"/>
    <w:pPr>
      <w:widowControl/>
      <w:spacing w:before="120" w:after="120" w:line="360" w:lineRule="auto"/>
      <w:ind w:firstLineChars="200" w:firstLine="420"/>
      <w:jc w:val="left"/>
    </w:pPr>
    <w:rPr>
      <w:rFonts w:ascii="Times New Roman" w:eastAsia="宋体" w:hAnsi="Times New Roman" w:cs="Times New Roman"/>
      <w:kern w:val="0"/>
      <w:sz w:val="24"/>
    </w:rPr>
  </w:style>
  <w:style w:type="paragraph" w:styleId="TOC1">
    <w:name w:val="toc 1"/>
    <w:basedOn w:val="a"/>
    <w:next w:val="a"/>
    <w:autoRedefine/>
    <w:uiPriority w:val="39"/>
    <w:unhideWhenUsed/>
    <w:rsid w:val="0052529D"/>
  </w:style>
  <w:style w:type="paragraph" w:styleId="TOC2">
    <w:name w:val="toc 2"/>
    <w:basedOn w:val="a"/>
    <w:next w:val="a"/>
    <w:autoRedefine/>
    <w:uiPriority w:val="39"/>
    <w:unhideWhenUsed/>
    <w:rsid w:val="0052529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2529D"/>
    <w:pPr>
      <w:ind w:leftChars="400" w:left="840"/>
    </w:pPr>
  </w:style>
  <w:style w:type="character" w:styleId="a7">
    <w:name w:val="Hyperlink"/>
    <w:basedOn w:val="a0"/>
    <w:uiPriority w:val="99"/>
    <w:unhideWhenUsed/>
    <w:rsid w:val="0052529D"/>
    <w:rPr>
      <w:color w:val="0563C1" w:themeColor="hyperlink"/>
      <w:u w:val="single"/>
    </w:rPr>
  </w:style>
  <w:style w:type="paragraph" w:styleId="a8">
    <w:name w:val="footer"/>
    <w:basedOn w:val="a"/>
    <w:link w:val="a9"/>
    <w:uiPriority w:val="99"/>
    <w:unhideWhenUsed/>
    <w:rsid w:val="005252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2529D"/>
    <w:rPr>
      <w:sz w:val="18"/>
      <w:szCs w:val="18"/>
    </w:rPr>
  </w:style>
  <w:style w:type="character" w:styleId="aa">
    <w:name w:val="page number"/>
    <w:basedOn w:val="a0"/>
    <w:uiPriority w:val="99"/>
    <w:semiHidden/>
    <w:unhideWhenUsed/>
    <w:rsid w:val="0052529D"/>
  </w:style>
  <w:style w:type="paragraph" w:styleId="ab">
    <w:name w:val="header"/>
    <w:basedOn w:val="a"/>
    <w:link w:val="ac"/>
    <w:uiPriority w:val="99"/>
    <w:unhideWhenUsed/>
    <w:rsid w:val="005252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52529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94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CA93392F2768146A8843616A6EE2F7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5720E67-AB32-F940-9CF2-6B43B1E335D8}"/>
      </w:docPartPr>
      <w:docPartBody>
        <w:p w:rsidR="00A657CA" w:rsidRDefault="004B20AE" w:rsidP="004B20AE">
          <w:pPr>
            <w:pStyle w:val="5CA93392F2768146A8843616A6EE2F7D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82B79BD1BF0AA447B6CDF967261CEE1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849C630-876A-F64F-936B-7FD5757AC109}"/>
      </w:docPartPr>
      <w:docPartBody>
        <w:p w:rsidR="00A657CA" w:rsidRDefault="004B20AE" w:rsidP="004B20AE">
          <w:pPr>
            <w:pStyle w:val="82B79BD1BF0AA447B6CDF967261CEE1D"/>
          </w:pPr>
          <w:r>
            <w:rPr>
              <w:color w:val="4472C4" w:themeColor="accent1"/>
              <w:sz w:val="28"/>
              <w:szCs w:val="28"/>
              <w:lang w:val="zh-CN"/>
            </w:rPr>
            <w:t>[文档副标题]</w:t>
          </w:r>
        </w:p>
      </w:docPartBody>
    </w:docPart>
    <w:docPart>
      <w:docPartPr>
        <w:name w:val="5970BEFD45726046B368FBEA54365A0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8025090-B3D7-0348-958C-42E53EA8B84F}"/>
      </w:docPartPr>
      <w:docPartBody>
        <w:p w:rsidR="00C4718B" w:rsidRDefault="00A657CA" w:rsidP="00A657CA">
          <w:pPr>
            <w:pStyle w:val="5970BEFD45726046B368FBEA54365A05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zh-CN"/>
            </w:rPr>
            <w:t>[文档标题]</w:t>
          </w:r>
        </w:p>
      </w:docPartBody>
    </w:docPart>
    <w:docPart>
      <w:docPartPr>
        <w:name w:val="A63CD84F3A7E884FB0F018CBC38EE8D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A8A9725-5DBB-3341-AE80-3A9A6532E019}"/>
      </w:docPartPr>
      <w:docPartBody>
        <w:p w:rsidR="00C4718B" w:rsidRDefault="00A657CA" w:rsidP="00A657CA">
          <w:pPr>
            <w:pStyle w:val="A63CD84F3A7E884FB0F018CBC38EE8DD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0AE"/>
    <w:rsid w:val="00012D36"/>
    <w:rsid w:val="004B20AE"/>
    <w:rsid w:val="00510BBA"/>
    <w:rsid w:val="0087107D"/>
    <w:rsid w:val="00914C55"/>
    <w:rsid w:val="00A657CA"/>
    <w:rsid w:val="00B31D0A"/>
    <w:rsid w:val="00C4718B"/>
    <w:rsid w:val="00DB4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CA93392F2768146A8843616A6EE2F7D">
    <w:name w:val="5CA93392F2768146A8843616A6EE2F7D"/>
    <w:rsid w:val="004B20AE"/>
    <w:pPr>
      <w:widowControl w:val="0"/>
      <w:jc w:val="both"/>
    </w:pPr>
  </w:style>
  <w:style w:type="paragraph" w:customStyle="1" w:styleId="82B79BD1BF0AA447B6CDF967261CEE1D">
    <w:name w:val="82B79BD1BF0AA447B6CDF967261CEE1D"/>
    <w:rsid w:val="004B20AE"/>
    <w:pPr>
      <w:widowControl w:val="0"/>
      <w:jc w:val="both"/>
    </w:pPr>
  </w:style>
  <w:style w:type="paragraph" w:customStyle="1" w:styleId="5970BEFD45726046B368FBEA54365A05">
    <w:name w:val="5970BEFD45726046B368FBEA54365A05"/>
    <w:rsid w:val="00A657CA"/>
    <w:pPr>
      <w:widowControl w:val="0"/>
      <w:jc w:val="both"/>
    </w:pPr>
  </w:style>
  <w:style w:type="paragraph" w:customStyle="1" w:styleId="A63CD84F3A7E884FB0F018CBC38EE8DD">
    <w:name w:val="A63CD84F3A7E884FB0F018CBC38EE8DD"/>
    <w:rsid w:val="00A657CA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2021-10-13T00:00:00</PublishDate>
  <Abstract/>
  <CompanyAddress>上海市延安西路728号华敏翰尊国际4楼J座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0E630DF-1842-6F48-817C-58B6368C1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9</Pages>
  <Words>416</Words>
  <Characters>2375</Characters>
  <Application>Microsoft Office Word</Application>
  <DocSecurity>0</DocSecurity>
  <Lines>19</Lines>
  <Paragraphs>5</Paragraphs>
  <ScaleCrop>false</ScaleCrop>
  <Company>菲斯科上海（软件）有限公司</Company>
  <LinksUpToDate>false</LinksUpToDate>
  <CharactersWithSpaces>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菲斯科白泽产品</dc:title>
  <dc:subject>详细设计V1.0</dc:subject>
  <dc:creator>李新毅</dc:creator>
  <cp:keywords/>
  <dc:description/>
  <cp:lastModifiedBy>Denny Hui</cp:lastModifiedBy>
  <cp:revision>18</cp:revision>
  <dcterms:created xsi:type="dcterms:W3CDTF">2021-10-13T09:53:00Z</dcterms:created>
  <dcterms:modified xsi:type="dcterms:W3CDTF">2021-10-15T10:30:00Z</dcterms:modified>
</cp:coreProperties>
</file>