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9.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TM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08056640625" w:line="240" w:lineRule="auto"/>
        <w:ind w:left="0" w:right="2514.5135498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MINUTES OF MEETING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22998046875" w:line="240" w:lineRule="auto"/>
        <w:ind w:left="16.7199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/12/22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82763671875" w:line="240" w:lineRule="auto"/>
        <w:ind w:left="12.6400756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Agenda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80322265625" w:line="240" w:lineRule="auto"/>
        <w:ind w:left="390.87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dfd level1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82763671875" w:line="240" w:lineRule="auto"/>
        <w:ind w:left="390.87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flowchart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8154296875" w:line="240" w:lineRule="auto"/>
        <w:ind w:left="390.87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 board preparation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Responsibilty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Planned Finished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Flowcharts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Shivangi Kashyap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Pseudocodes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Shiwangi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Dfd0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Sushree Sonali Sahu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Dfd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Ojaswini Mohanta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DFD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Mamta Kumari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DFD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Nandita Kayal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8810.001220703125" w:top="1425.9375" w:left="1430" w:right="14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