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CB" w:rsidRPr="00D92521" w:rsidRDefault="00D92521">
      <w:pPr>
        <w:rPr>
          <w:b/>
          <w:sz w:val="28"/>
          <w:szCs w:val="28"/>
        </w:rPr>
      </w:pPr>
      <w:r w:rsidRPr="00D92521">
        <w:rPr>
          <w:b/>
          <w:sz w:val="28"/>
          <w:szCs w:val="28"/>
        </w:rPr>
        <w:t>Tarefa 2.2</w:t>
      </w:r>
    </w:p>
    <w:p w:rsidR="00D92521" w:rsidRDefault="00D92521"/>
    <w:p w:rsidR="00D92521" w:rsidRPr="00D92521" w:rsidRDefault="00D92521">
      <w:pPr>
        <w:rPr>
          <w:b/>
          <w:sz w:val="24"/>
          <w:szCs w:val="24"/>
        </w:rPr>
      </w:pPr>
      <w:r w:rsidRPr="00D92521">
        <w:rPr>
          <w:b/>
          <w:sz w:val="24"/>
          <w:szCs w:val="24"/>
        </w:rPr>
        <w:t>Tema</w:t>
      </w:r>
    </w:p>
    <w:p w:rsidR="00D92521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 w:rsidRPr="002A47AE">
        <w:rPr>
          <w:rFonts w:cs="Arial"/>
          <w:szCs w:val="24"/>
        </w:rPr>
        <w:t xml:space="preserve">Utilização de </w:t>
      </w:r>
      <w:proofErr w:type="spellStart"/>
      <w:r w:rsidRPr="002A47AE">
        <w:rPr>
          <w:rFonts w:cs="Arial"/>
          <w:szCs w:val="24"/>
        </w:rPr>
        <w:t>CMS</w:t>
      </w:r>
      <w:r>
        <w:rPr>
          <w:rFonts w:cs="Arial"/>
          <w:szCs w:val="24"/>
        </w:rPr>
        <w:t>’s</w:t>
      </w:r>
      <w:proofErr w:type="spellEnd"/>
      <w:r w:rsidRPr="002A47AE">
        <w:rPr>
          <w:rFonts w:cs="Arial"/>
          <w:szCs w:val="24"/>
        </w:rPr>
        <w:t xml:space="preserve"> (</w:t>
      </w:r>
      <w:proofErr w:type="spellStart"/>
      <w:r w:rsidRPr="002A47AE">
        <w:rPr>
          <w:rFonts w:cs="Arial"/>
          <w:szCs w:val="24"/>
        </w:rPr>
        <w:t>Content</w:t>
      </w:r>
      <w:proofErr w:type="spellEnd"/>
      <w:r w:rsidRPr="002A47AE">
        <w:rPr>
          <w:rFonts w:cs="Arial"/>
          <w:szCs w:val="24"/>
        </w:rPr>
        <w:t xml:space="preserve"> Management System</w:t>
      </w:r>
      <w:r>
        <w:rPr>
          <w:rFonts w:cs="Arial"/>
          <w:szCs w:val="24"/>
        </w:rPr>
        <w:t>s</w:t>
      </w:r>
      <w:r w:rsidRPr="002A47AE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no desenvolvimento de aplicações WEB complexas.</w:t>
      </w:r>
    </w:p>
    <w:p w:rsidR="00D92521" w:rsidRDefault="00D92521" w:rsidP="00D92521">
      <w:pPr>
        <w:jc w:val="both"/>
        <w:rPr>
          <w:rFonts w:asciiTheme="majorHAnsi" w:hAnsiTheme="majorHAnsi"/>
          <w:b/>
        </w:rPr>
      </w:pPr>
      <w:r w:rsidRPr="00D92521">
        <w:rPr>
          <w:rFonts w:asciiTheme="majorHAnsi" w:hAnsiTheme="majorHAnsi"/>
          <w:b/>
        </w:rPr>
        <w:t>Problema de pesquisa</w:t>
      </w:r>
    </w:p>
    <w:p w:rsidR="00D92521" w:rsidRDefault="00D92521" w:rsidP="00D92521">
      <w:pPr>
        <w:jc w:val="both"/>
        <w:rPr>
          <w:rFonts w:asciiTheme="majorHAnsi" w:hAnsiTheme="majorHAnsi"/>
          <w:b/>
        </w:rPr>
      </w:pPr>
    </w:p>
    <w:p w:rsidR="00D92521" w:rsidRPr="00920EB4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 w:rsidRPr="00920EB4">
        <w:rPr>
          <w:rFonts w:cs="Arial"/>
          <w:szCs w:val="24"/>
        </w:rPr>
        <w:t xml:space="preserve">Diante do crescimento da importância da presença digital para o desempenho das corporações, questões técnicas passam a ser relevantes para o futuro das mesmas. Neste contexto, onde existem inúmeras possibilidades técnicas para o desenvolvimento de aplicações on-line, torna-se fundamental o questionamento sobre a efetividade da utilização de </w:t>
      </w:r>
      <w:proofErr w:type="spellStart"/>
      <w:r w:rsidRPr="00920EB4">
        <w:rPr>
          <w:rFonts w:cs="Arial"/>
          <w:szCs w:val="24"/>
        </w:rPr>
        <w:t>CMS</w:t>
      </w:r>
      <w:r>
        <w:rPr>
          <w:rFonts w:cs="Arial"/>
          <w:szCs w:val="24"/>
        </w:rPr>
        <w:t>’s</w:t>
      </w:r>
      <w:proofErr w:type="spellEnd"/>
      <w:r w:rsidRPr="00920EB4">
        <w:rPr>
          <w:rFonts w:cs="Arial"/>
          <w:szCs w:val="24"/>
        </w:rPr>
        <w:t xml:space="preserve"> (</w:t>
      </w:r>
      <w:proofErr w:type="spellStart"/>
      <w:r>
        <w:rPr>
          <w:rFonts w:cs="Arial"/>
          <w:szCs w:val="24"/>
        </w:rPr>
        <w:t>Content</w:t>
      </w:r>
      <w:proofErr w:type="spellEnd"/>
      <w:r w:rsidRPr="00920EB4">
        <w:rPr>
          <w:rFonts w:cs="Arial"/>
          <w:szCs w:val="24"/>
        </w:rPr>
        <w:t xml:space="preserve"> Manager Systems) para o desenvolvimento de soluções para internet. As aplicações CMS são a melhor opção para o desenvolvimento de qualquer tipo de website?</w:t>
      </w:r>
    </w:p>
    <w:p w:rsidR="00D92521" w:rsidRDefault="00D92521" w:rsidP="00D92521">
      <w:pPr>
        <w:jc w:val="both"/>
        <w:rPr>
          <w:rFonts w:asciiTheme="majorHAnsi" w:hAnsiTheme="majorHAnsi"/>
          <w:b/>
        </w:rPr>
      </w:pPr>
    </w:p>
    <w:p w:rsidR="00D92521" w:rsidRDefault="00D92521" w:rsidP="00D92521">
      <w:pPr>
        <w:jc w:val="both"/>
        <w:rPr>
          <w:rFonts w:asciiTheme="majorHAnsi" w:hAnsiTheme="majorHAnsi"/>
          <w:b/>
        </w:rPr>
      </w:pPr>
      <w:bookmarkStart w:id="0" w:name="_GoBack"/>
      <w:bookmarkEnd w:id="0"/>
      <w:r w:rsidRPr="0032655B">
        <w:rPr>
          <w:rFonts w:asciiTheme="majorHAnsi" w:hAnsiTheme="majorHAnsi"/>
          <w:b/>
        </w:rPr>
        <w:t>Objetivo Geral</w:t>
      </w:r>
    </w:p>
    <w:p w:rsidR="00D92521" w:rsidRPr="009E6171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 w:rsidRPr="00AA4342">
        <w:rPr>
          <w:rFonts w:cs="Arial"/>
          <w:szCs w:val="24"/>
        </w:rPr>
        <w:t>Analisar</w:t>
      </w:r>
      <w:r>
        <w:rPr>
          <w:rFonts w:cs="Arial"/>
          <w:szCs w:val="24"/>
        </w:rPr>
        <w:t>,</w:t>
      </w:r>
      <w:r w:rsidRPr="00AA4342">
        <w:rPr>
          <w:rFonts w:cs="Arial"/>
          <w:szCs w:val="24"/>
        </w:rPr>
        <w:t xml:space="preserve"> através de um estudo de caso</w:t>
      </w:r>
      <w:r>
        <w:rPr>
          <w:rFonts w:cs="Arial"/>
          <w:szCs w:val="24"/>
        </w:rPr>
        <w:t xml:space="preserve">, a eficiência das aplicações de </w:t>
      </w:r>
      <w:proofErr w:type="spellStart"/>
      <w:r>
        <w:rPr>
          <w:rFonts w:cs="Arial"/>
          <w:szCs w:val="24"/>
        </w:rPr>
        <w:t>Content</w:t>
      </w:r>
      <w:proofErr w:type="spellEnd"/>
      <w:r>
        <w:rPr>
          <w:rFonts w:cs="Arial"/>
          <w:szCs w:val="24"/>
        </w:rPr>
        <w:t xml:space="preserve"> Management System (</w:t>
      </w:r>
      <w:r w:rsidRPr="00AA4342">
        <w:rPr>
          <w:rFonts w:cs="Arial"/>
          <w:szCs w:val="24"/>
        </w:rPr>
        <w:t>CMS</w:t>
      </w:r>
      <w:r>
        <w:rPr>
          <w:rFonts w:cs="Arial"/>
          <w:szCs w:val="24"/>
        </w:rPr>
        <w:t>)</w:t>
      </w:r>
      <w:r w:rsidRPr="00AA434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</w:t>
      </w:r>
      <w:r w:rsidRPr="00AA4342">
        <w:rPr>
          <w:rFonts w:cs="Arial"/>
          <w:szCs w:val="24"/>
        </w:rPr>
        <w:t xml:space="preserve"> desenvolvimento de aplicações WEB.</w:t>
      </w:r>
    </w:p>
    <w:p w:rsidR="00D92521" w:rsidRDefault="00D92521" w:rsidP="00D92521">
      <w:pPr>
        <w:jc w:val="both"/>
        <w:rPr>
          <w:rFonts w:asciiTheme="majorHAnsi" w:hAnsiTheme="majorHAnsi"/>
          <w:b/>
        </w:rPr>
      </w:pPr>
    </w:p>
    <w:p w:rsidR="00D92521" w:rsidRPr="008313D1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  <w:u w:val="single"/>
        </w:rPr>
      </w:pPr>
      <w:r w:rsidRPr="0032655B">
        <w:rPr>
          <w:rFonts w:asciiTheme="majorHAnsi" w:hAnsiTheme="majorHAnsi"/>
          <w:b/>
        </w:rPr>
        <w:t>Objetivos Específicos</w:t>
      </w:r>
    </w:p>
    <w:p w:rsidR="00D92521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- A</w:t>
      </w:r>
      <w:r w:rsidRPr="00467BC5">
        <w:rPr>
          <w:rFonts w:cs="Arial"/>
          <w:szCs w:val="24"/>
        </w:rPr>
        <w:t>valiar os reais benefícios</w:t>
      </w:r>
      <w:r>
        <w:rPr>
          <w:rFonts w:cs="Arial"/>
          <w:szCs w:val="24"/>
        </w:rPr>
        <w:t xml:space="preserve"> obtidos pela </w:t>
      </w:r>
      <w:r w:rsidRPr="00467BC5">
        <w:rPr>
          <w:rFonts w:cs="Arial"/>
          <w:szCs w:val="24"/>
        </w:rPr>
        <w:t>utilização de aplicações CMS</w:t>
      </w:r>
      <w:r>
        <w:rPr>
          <w:rFonts w:cs="Arial"/>
          <w:szCs w:val="24"/>
        </w:rPr>
        <w:t>.</w:t>
      </w:r>
      <w:r w:rsidRPr="00467BC5">
        <w:rPr>
          <w:rFonts w:cs="Arial"/>
          <w:szCs w:val="24"/>
        </w:rPr>
        <w:t xml:space="preserve"> </w:t>
      </w:r>
    </w:p>
    <w:p w:rsidR="00D92521" w:rsidRPr="00D92521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- V</w:t>
      </w:r>
      <w:r w:rsidRPr="00D92521">
        <w:rPr>
          <w:rFonts w:ascii="Arial" w:hAnsi="Arial" w:cs="Arial"/>
          <w:szCs w:val="24"/>
        </w:rPr>
        <w:t xml:space="preserve">erificar a viabilidade da </w:t>
      </w:r>
      <w:proofErr w:type="spellStart"/>
      <w:r w:rsidRPr="00D92521">
        <w:rPr>
          <w:rFonts w:ascii="Arial" w:hAnsi="Arial" w:cs="Arial"/>
          <w:szCs w:val="24"/>
        </w:rPr>
        <w:t>utilização</w:t>
      </w:r>
      <w:proofErr w:type="spellEnd"/>
      <w:r w:rsidRPr="00D92521">
        <w:rPr>
          <w:rFonts w:ascii="Arial" w:hAnsi="Arial" w:cs="Arial"/>
          <w:szCs w:val="24"/>
        </w:rPr>
        <w:t xml:space="preserve"> de CMS </w:t>
      </w:r>
      <w:proofErr w:type="spellStart"/>
      <w:r w:rsidRPr="00D92521">
        <w:rPr>
          <w:rFonts w:ascii="Arial" w:hAnsi="Arial" w:cs="Arial"/>
          <w:szCs w:val="24"/>
        </w:rPr>
        <w:t>em</w:t>
      </w:r>
      <w:proofErr w:type="spellEnd"/>
      <w:r w:rsidRPr="00D92521">
        <w:rPr>
          <w:rFonts w:ascii="Arial" w:hAnsi="Arial" w:cs="Arial"/>
          <w:szCs w:val="24"/>
        </w:rPr>
        <w:t xml:space="preserve"> </w:t>
      </w:r>
      <w:proofErr w:type="spellStart"/>
      <w:r w:rsidRPr="00D92521">
        <w:rPr>
          <w:rFonts w:ascii="Arial" w:hAnsi="Arial" w:cs="Arial"/>
          <w:szCs w:val="24"/>
        </w:rPr>
        <w:t>aplicações</w:t>
      </w:r>
      <w:proofErr w:type="spellEnd"/>
      <w:r w:rsidRPr="00D92521">
        <w:rPr>
          <w:rFonts w:ascii="Arial" w:hAnsi="Arial" w:cs="Arial"/>
          <w:szCs w:val="24"/>
        </w:rPr>
        <w:t xml:space="preserve"> que </w:t>
      </w:r>
      <w:proofErr w:type="spellStart"/>
      <w:r w:rsidRPr="00D92521">
        <w:rPr>
          <w:rFonts w:ascii="Arial" w:hAnsi="Arial" w:cs="Arial"/>
          <w:szCs w:val="24"/>
        </w:rPr>
        <w:t>possuam</w:t>
      </w:r>
      <w:proofErr w:type="spellEnd"/>
      <w:r w:rsidRPr="00D92521">
        <w:rPr>
          <w:rFonts w:ascii="Arial" w:hAnsi="Arial" w:cs="Arial"/>
          <w:szCs w:val="24"/>
        </w:rPr>
        <w:t xml:space="preserve"> </w:t>
      </w:r>
      <w:proofErr w:type="spellStart"/>
      <w:r w:rsidRPr="00D92521">
        <w:rPr>
          <w:rFonts w:ascii="Arial" w:hAnsi="Arial" w:cs="Arial"/>
          <w:szCs w:val="24"/>
        </w:rPr>
        <w:t>páginas</w:t>
      </w:r>
      <w:proofErr w:type="spellEnd"/>
      <w:r w:rsidRPr="00D92521">
        <w:rPr>
          <w:rFonts w:ascii="Arial" w:hAnsi="Arial" w:cs="Arial"/>
          <w:szCs w:val="24"/>
        </w:rPr>
        <w:t xml:space="preserve"> </w:t>
      </w:r>
      <w:proofErr w:type="spellStart"/>
      <w:r w:rsidRPr="00D92521">
        <w:rPr>
          <w:rFonts w:ascii="Arial" w:hAnsi="Arial" w:cs="Arial"/>
          <w:szCs w:val="24"/>
        </w:rPr>
        <w:t>dinâmicas</w:t>
      </w:r>
      <w:proofErr w:type="spellEnd"/>
      <w:r w:rsidRPr="00D92521">
        <w:rPr>
          <w:rFonts w:ascii="Arial" w:hAnsi="Arial" w:cs="Arial"/>
          <w:szCs w:val="24"/>
        </w:rPr>
        <w:t xml:space="preserve">. </w:t>
      </w:r>
    </w:p>
    <w:p w:rsidR="00D92521" w:rsidRPr="00467BC5" w:rsidRDefault="00D92521" w:rsidP="00D92521">
      <w:pPr>
        <w:tabs>
          <w:tab w:val="left" w:pos="1134"/>
        </w:tabs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- I</w:t>
      </w:r>
      <w:r w:rsidRPr="00467BC5">
        <w:rPr>
          <w:rFonts w:cs="Arial"/>
          <w:szCs w:val="24"/>
        </w:rPr>
        <w:t>dentificar, se é que existem, as limitações das aplicações CMS.</w:t>
      </w:r>
    </w:p>
    <w:p w:rsidR="00D92521" w:rsidRDefault="00D92521"/>
    <w:sectPr w:rsidR="00D92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16521"/>
    <w:multiLevelType w:val="hybridMultilevel"/>
    <w:tmpl w:val="CA60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E7"/>
    <w:rsid w:val="008211CB"/>
    <w:rsid w:val="00D92521"/>
    <w:rsid w:val="00F4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C2B24-560C-47A3-88D8-9A2D03E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521"/>
    <w:pPr>
      <w:spacing w:after="200" w:line="360" w:lineRule="auto"/>
      <w:ind w:left="720"/>
      <w:contextualSpacing/>
    </w:pPr>
    <w:rPr>
      <w:rFonts w:ascii="Verdana" w:hAnsi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OJPaulo Junior</dc:creator>
  <cp:keywords/>
  <dc:description/>
  <cp:lastModifiedBy>OJPaulo Junior</cp:lastModifiedBy>
  <cp:revision>2</cp:revision>
  <dcterms:created xsi:type="dcterms:W3CDTF">2018-02-12T20:54:00Z</dcterms:created>
  <dcterms:modified xsi:type="dcterms:W3CDTF">2018-02-12T21:00:00Z</dcterms:modified>
</cp:coreProperties>
</file>