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Recruitment Analytics System</w:t>
      </w:r>
    </w:p>
    <w:p>
      <w:r>
        <w:br/>
        <w:t>The Recruitment Analytics System is an intelligence layer within the Ecoskiller Recruiter Domain</w:t>
        <w:br/>
        <w:t>that enables organizations to measure, analyze, and optimize their hiring processes using data-driven insights.</w:t>
        <w:br/>
        <w:br/>
        <w:t>Modern recruitment requires more than posting jobs and interviewing candidates. Companies need</w:t>
        <w:br/>
        <w:t>deep visibility into hiring performance, talent pipelines, recruiter productivity, candidate engagement,</w:t>
        <w:br/>
        <w:t>and overall recruitment efficiency.</w:t>
        <w:br/>
        <w:br/>
        <w:t>The Recruitment Analytics System aggregates data from multiple platform activities such as job postings,</w:t>
        <w:br/>
        <w:t>candidate applications, interviews, competitions, assessments, and hiring outcomes. It then transforms</w:t>
        <w:br/>
        <w:t>this data into structured analytics dashboards and predictive insights that help recruiters improve</w:t>
        <w:br/>
        <w:t>decision-making, reduce hiring time, and increase talent acquisition quality.</w:t>
        <w:br/>
      </w:r>
    </w:p>
    <w:p>
      <w:pPr>
        <w:pStyle w:val="Heading2"/>
      </w:pPr>
      <w:r>
        <w:t>1. Hiring Funnel Analytics</w:t>
      </w:r>
    </w:p>
    <w:p>
      <w:r>
        <w:br/>
        <w:t>Hiring Funnel Analytics tracks how candidates move through different stages of the recruitment pipeline.</w:t>
        <w:br/>
        <w:br/>
        <w:t>Stages Typically Tracked:</w:t>
        <w:br/>
        <w:t>• application submission</w:t>
        <w:br/>
        <w:t>• candidate screening</w:t>
        <w:br/>
        <w:t>• skill assessment</w:t>
        <w:br/>
        <w:t>• technical interviews</w:t>
        <w:br/>
        <w:t>• offer stage</w:t>
        <w:br/>
        <w:t>• hiring completion</w:t>
        <w:br/>
        <w:br/>
        <w:t>Capabilities:</w:t>
        <w:br/>
        <w:t>• funnel conversion rate tracking</w:t>
        <w:br/>
        <w:t>• stage-by-stage candidate drop-off analysis</w:t>
        <w:br/>
        <w:t>• recruitment bottleneck detection</w:t>
        <w:br/>
        <w:t>• pipeline visualization dashboards</w:t>
        <w:br/>
        <w:br/>
        <w:t>Purpose:</w:t>
        <w:br/>
        <w:t>Allows recruiters to identify weaknesses in the recruitment process and improve candidate progression.</w:t>
        <w:br/>
      </w:r>
    </w:p>
    <w:p>
      <w:pPr>
        <w:pStyle w:val="Heading2"/>
      </w:pPr>
      <w:r>
        <w:t>2. Time-to-Hire Analysis</w:t>
      </w:r>
    </w:p>
    <w:p>
      <w:r>
        <w:br/>
        <w:t>Measures how long it takes for candidates to move from application to final hiring decision.</w:t>
        <w:br/>
        <w:br/>
        <w:t>Metrics Tracked:</w:t>
        <w:br/>
        <w:t>• average hiring cycle time</w:t>
        <w:br/>
        <w:t>• time spent in each recruitment stage</w:t>
        <w:br/>
        <w:t>• interview scheduling delays</w:t>
        <w:br/>
        <w:t>• offer acceptance timelines</w:t>
        <w:br/>
        <w:br/>
        <w:t>Capabilities:</w:t>
        <w:br/>
        <w:t>• hiring speed benchmarking</w:t>
        <w:br/>
        <w:t>• department-specific hiring speed comparisons</w:t>
        <w:br/>
        <w:t>• time reduction optimization insights</w:t>
        <w:br/>
        <w:br/>
        <w:t>Purpose:</w:t>
        <w:br/>
        <w:t>Helps organizations reduce recruitment delays and secure top candidates faster.</w:t>
        <w:br/>
      </w:r>
    </w:p>
    <w:p>
      <w:pPr>
        <w:pStyle w:val="Heading2"/>
      </w:pPr>
      <w:r>
        <w:t>3. Candidate Source Effectiveness Analytics</w:t>
      </w:r>
    </w:p>
    <w:p>
      <w:r>
        <w:br/>
        <w:t>Analyzes which sources generate the most successful candidates.</w:t>
        <w:br/>
        <w:br/>
        <w:t>Sources Evaluated:</w:t>
        <w:br/>
        <w:t>• Ecoskiller competitions</w:t>
        <w:br/>
        <w:t>• institute partnerships</w:t>
        <w:br/>
        <w:t>• internal referrals</w:t>
        <w:br/>
        <w:t>• direct job applications</w:t>
        <w:br/>
        <w:t>• campus hiring programs</w:t>
        <w:br/>
        <w:br/>
        <w:t>Capabilities:</w:t>
        <w:br/>
        <w:t>• source conversion tracking</w:t>
        <w:br/>
        <w:t>• hiring success by source</w:t>
        <w:br/>
        <w:t>• cost-per-hire analysis</w:t>
        <w:br/>
        <w:br/>
        <w:t>Purpose:</w:t>
        <w:br/>
        <w:t>Allows recruiters to focus on the most productive talent sourcing channels.</w:t>
        <w:br/>
      </w:r>
    </w:p>
    <w:p>
      <w:pPr>
        <w:pStyle w:val="Heading2"/>
      </w:pPr>
      <w:r>
        <w:t>4. Recruiter Productivity Analytics</w:t>
      </w:r>
    </w:p>
    <w:p>
      <w:r>
        <w:br/>
        <w:t>Tracks performance and efficiency of recruiters within the organization.</w:t>
        <w:br/>
        <w:br/>
        <w:t>Metrics:</w:t>
        <w:br/>
        <w:t>• number of candidates screened</w:t>
        <w:br/>
        <w:t>• interviews conducted</w:t>
        <w:br/>
        <w:t>• offers generated</w:t>
        <w:br/>
        <w:t>• hires completed</w:t>
        <w:br/>
        <w:br/>
        <w:t>Capabilities:</w:t>
        <w:br/>
        <w:t>• recruiter performance dashboards</w:t>
        <w:br/>
        <w:t>• productivity benchmarking</w:t>
        <w:br/>
        <w:t>• recruiter workload distribution analysis</w:t>
        <w:br/>
        <w:br/>
        <w:t>Purpose:</w:t>
        <w:br/>
        <w:t>Helps organizations improve recruiter efficiency and resource allocation.</w:t>
        <w:br/>
      </w:r>
    </w:p>
    <w:p>
      <w:pPr>
        <w:pStyle w:val="Heading2"/>
      </w:pPr>
      <w:r>
        <w:t>5. Candidate Engagement Analytics</w:t>
      </w:r>
    </w:p>
    <w:p>
      <w:r>
        <w:br/>
        <w:t>Measures how candidates interact with company profiles, job postings, and communications.</w:t>
        <w:br/>
        <w:br/>
        <w:t>Metrics:</w:t>
        <w:br/>
        <w:t>• job posting view rates</w:t>
        <w:br/>
        <w:t>• application submission rates</w:t>
        <w:br/>
        <w:t>• candidate response times</w:t>
        <w:br/>
        <w:t>• interview acceptance rates</w:t>
        <w:br/>
        <w:br/>
        <w:t>Capabilities:</w:t>
        <w:br/>
        <w:t>• engagement heatmaps</w:t>
        <w:br/>
        <w:t>• candidate behavior insights</w:t>
        <w:br/>
        <w:t>• engagement improvement recommendations</w:t>
        <w:br/>
        <w:br/>
        <w:t>Purpose:</w:t>
        <w:br/>
        <w:t>Helps recruiters design more attractive job postings and communication strategies.</w:t>
        <w:br/>
      </w:r>
    </w:p>
    <w:p>
      <w:pPr>
        <w:pStyle w:val="Heading2"/>
      </w:pPr>
      <w:r>
        <w:t>6. Skill Demand Intelligence</w:t>
      </w:r>
    </w:p>
    <w:p>
      <w:r>
        <w:br/>
        <w:t>Analyzes the skills most frequently required in job postings and compares them</w:t>
        <w:br/>
        <w:t>with candidate skill availability.</w:t>
        <w:br/>
        <w:br/>
        <w:t>Capabilities:</w:t>
        <w:br/>
        <w:t>• skill demand trend analysis</w:t>
        <w:br/>
        <w:t>• talent shortage detection</w:t>
        <w:br/>
        <w:t>• skill supply vs demand reports</w:t>
        <w:br/>
        <w:t>• emerging technology demand tracking</w:t>
        <w:br/>
        <w:br/>
        <w:t>Purpose:</w:t>
        <w:br/>
        <w:t>Helps companies align hiring strategies with industry skill trends.</w:t>
        <w:br/>
      </w:r>
    </w:p>
    <w:p>
      <w:pPr>
        <w:pStyle w:val="Heading2"/>
      </w:pPr>
      <w:r>
        <w:t>7. Interview Performance Analytics</w:t>
      </w:r>
    </w:p>
    <w:p>
      <w:r>
        <w:br/>
        <w:t>Evaluates candidate performance during interviews and assessments.</w:t>
        <w:br/>
        <w:br/>
        <w:t>Metrics:</w:t>
        <w:br/>
        <w:t>• technical interview scores</w:t>
        <w:br/>
        <w:t>• assessment pass rates</w:t>
        <w:br/>
        <w:t>• evaluation consistency between interviewers</w:t>
        <w:br/>
        <w:t>• candidate skill gap reports</w:t>
        <w:br/>
        <w:br/>
        <w:t>Capabilities:</w:t>
        <w:br/>
        <w:t>• interview scoring analytics</w:t>
        <w:br/>
        <w:t>• interviewer bias detection</w:t>
        <w:br/>
        <w:t>• evaluation consistency monitoring</w:t>
        <w:br/>
        <w:br/>
        <w:t>Purpose:</w:t>
        <w:br/>
        <w:t>Ensures interview processes produce fair and accurate hiring decisions.</w:t>
        <w:br/>
      </w:r>
    </w:p>
    <w:p>
      <w:pPr>
        <w:pStyle w:val="Heading2"/>
      </w:pPr>
      <w:r>
        <w:t>8. Offer Acceptance &amp; Rejection Analytics</w:t>
      </w:r>
    </w:p>
    <w:p>
      <w:r>
        <w:br/>
        <w:t>Analyzes candidate decisions regarding job offers.</w:t>
        <w:br/>
        <w:br/>
        <w:t>Metrics:</w:t>
        <w:br/>
        <w:t>• offer acceptance rates</w:t>
        <w:br/>
        <w:t>• offer rejection reasons</w:t>
        <w:br/>
        <w:t>• compensation competitiveness analysis</w:t>
        <w:br/>
        <w:t>• negotiation patterns</w:t>
        <w:br/>
        <w:br/>
        <w:t>Capabilities:</w:t>
        <w:br/>
        <w:t>• offer success prediction</w:t>
        <w:br/>
        <w:t>• compensation benchmarking</w:t>
        <w:br/>
        <w:t>• hiring strategy recommendations</w:t>
        <w:br/>
        <w:br/>
        <w:t>Purpose:</w:t>
        <w:br/>
        <w:t>Helps companies improve offer competitiveness and reduce candidate drop-off.</w:t>
        <w:br/>
      </w:r>
    </w:p>
    <w:p>
      <w:pPr>
        <w:pStyle w:val="Heading2"/>
      </w:pPr>
      <w:r>
        <w:t>9. Diversity &amp; Inclusion Hiring Analytics</w:t>
      </w:r>
    </w:p>
    <w:p>
      <w:r>
        <w:br/>
        <w:t>Provides insights into diversity representation across hiring pipelines.</w:t>
        <w:br/>
        <w:br/>
        <w:t>Metrics:</w:t>
        <w:br/>
        <w:t>• demographic hiring distribution</w:t>
        <w:br/>
        <w:t>• diversity hiring trends</w:t>
        <w:br/>
        <w:t>• bias detection indicators</w:t>
        <w:br/>
        <w:t>• equal opportunity compliance reports</w:t>
        <w:br/>
        <w:br/>
        <w:t>Purpose:</w:t>
        <w:br/>
        <w:t>Helps companies maintain inclusive and fair hiring practices.</w:t>
        <w:br/>
      </w:r>
    </w:p>
    <w:p>
      <w:pPr>
        <w:pStyle w:val="Heading2"/>
      </w:pPr>
      <w:r>
        <w:t>10. Campus Hiring Analytics</w:t>
      </w:r>
    </w:p>
    <w:p>
      <w:r>
        <w:br/>
        <w:t>Provides insights into campus hiring activities.</w:t>
        <w:br/>
        <w:br/>
        <w:t>Metrics:</w:t>
        <w:br/>
        <w:t>• institute-specific hiring success rates</w:t>
        <w:br/>
        <w:t>• campus recruitment event performance</w:t>
        <w:br/>
        <w:t>• student application trends</w:t>
        <w:br/>
        <w:t>• internship conversion rates</w:t>
        <w:br/>
        <w:br/>
        <w:t>Purpose:</w:t>
        <w:br/>
        <w:t>Helps recruiters determine which institutions produce the best talent outcomes.</w:t>
        <w:br/>
      </w:r>
    </w:p>
    <w:p>
      <w:pPr>
        <w:pStyle w:val="Heading2"/>
      </w:pPr>
      <w:r>
        <w:t>11. Predictive Hiring Intelligence</w:t>
      </w:r>
    </w:p>
    <w:p>
      <w:r>
        <w:br/>
        <w:t>Uses predictive analytics models to forecast hiring outcomes.</w:t>
        <w:br/>
        <w:br/>
        <w:t>Capabilities:</w:t>
        <w:br/>
        <w:t>• candidate success probability prediction</w:t>
        <w:br/>
        <w:t>• job role demand forecasting</w:t>
        <w:br/>
        <w:t>• hiring timeline predictions</w:t>
        <w:br/>
        <w:t>• talent shortage forecasts</w:t>
        <w:br/>
        <w:br/>
        <w:t>Purpose:</w:t>
        <w:br/>
        <w:t>Allows recruiters to anticipate future hiring challenges and prepare accordingly.</w:t>
        <w:br/>
      </w:r>
    </w:p>
    <w:p>
      <w:pPr>
        <w:pStyle w:val="Heading2"/>
      </w:pPr>
      <w:r>
        <w:t>12. Recruitment Performance Dashboard</w:t>
      </w:r>
    </w:p>
    <w:p>
      <w:r>
        <w:br/>
        <w:t>A centralized dashboard that visualizes all recruitment analytics.</w:t>
        <w:br/>
        <w:br/>
        <w:t>Features:</w:t>
        <w:br/>
        <w:t>• real-time hiring metrics</w:t>
        <w:br/>
        <w:t>• interactive data visualization</w:t>
        <w:br/>
        <w:t>• department-specific recruitment reports</w:t>
        <w:br/>
        <w:t>• recruiter performance summaries</w:t>
        <w:br/>
        <w:br/>
        <w:t>Purpose:</w:t>
        <w:br/>
        <w:t>Provides decision-makers with a holistic view of recruitment performance.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