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71" w:rsidRPr="00856E71" w:rsidRDefault="000E1C71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Z</w:t>
      </w:r>
      <w:r w:rsidR="006351F7">
        <w:rPr>
          <w:rFonts w:ascii="Arial" w:hAnsi="Arial" w:cs="Arial"/>
          <w:sz w:val="22"/>
          <w:szCs w:val="22"/>
        </w:rPr>
        <w:t>ebrane z:</w:t>
      </w:r>
      <w:r w:rsidRPr="00856E71">
        <w:rPr>
          <w:rFonts w:ascii="Arial" w:hAnsi="Arial" w:cs="Arial"/>
          <w:sz w:val="22"/>
          <w:szCs w:val="22"/>
        </w:rPr>
        <w:t xml:space="preserve"> Kolos 1.doc</w:t>
      </w:r>
      <w:r w:rsidR="00270019" w:rsidRPr="00856E71">
        <w:rPr>
          <w:rFonts w:ascii="Arial" w:hAnsi="Arial" w:cs="Arial"/>
          <w:sz w:val="22"/>
          <w:szCs w:val="22"/>
        </w:rPr>
        <w:t xml:space="preserve"> , </w:t>
      </w:r>
      <w:r w:rsidR="00A162E2" w:rsidRPr="00856E71">
        <w:rPr>
          <w:rFonts w:ascii="Arial" w:hAnsi="Arial" w:cs="Arial"/>
          <w:sz w:val="22"/>
          <w:szCs w:val="22"/>
        </w:rPr>
        <w:t xml:space="preserve">PPS_I_KOLOKOWIUM.doc, </w:t>
      </w:r>
      <w:proofErr w:type="spellStart"/>
      <w:r w:rsidR="00A162E2" w:rsidRPr="00856E71">
        <w:rPr>
          <w:rFonts w:ascii="Arial" w:hAnsi="Arial" w:cs="Arial"/>
          <w:sz w:val="22"/>
          <w:szCs w:val="22"/>
        </w:rPr>
        <w:t>zal</w:t>
      </w:r>
      <w:proofErr w:type="spellEnd"/>
      <w:r w:rsidR="00A162E2" w:rsidRPr="00856E71">
        <w:rPr>
          <w:rFonts w:ascii="Arial" w:hAnsi="Arial" w:cs="Arial"/>
          <w:sz w:val="22"/>
          <w:szCs w:val="22"/>
        </w:rPr>
        <w:t xml:space="preserve"> zaoczni.docx,</w:t>
      </w:r>
      <w:r w:rsidR="009D7BB5" w:rsidRPr="00856E71">
        <w:rPr>
          <w:rFonts w:ascii="Arial" w:hAnsi="Arial" w:cs="Arial"/>
          <w:sz w:val="22"/>
          <w:szCs w:val="22"/>
        </w:rPr>
        <w:t xml:space="preserve"> </w:t>
      </w:r>
      <w:r w:rsidR="006351F7">
        <w:rPr>
          <w:rFonts w:ascii="Arial" w:hAnsi="Arial" w:cs="Arial"/>
          <w:sz w:val="22"/>
          <w:szCs w:val="22"/>
        </w:rPr>
        <w:t>Opracowane pytania-PS.docx</w:t>
      </w:r>
      <w:r w:rsidR="00C85DE7">
        <w:rPr>
          <w:rFonts w:ascii="Arial" w:hAnsi="Arial" w:cs="Arial"/>
          <w:sz w:val="22"/>
          <w:szCs w:val="22"/>
        </w:rPr>
        <w:t xml:space="preserve">  </w:t>
      </w:r>
      <w:bookmarkStart w:id="0" w:name="_GoBack"/>
      <w:bookmarkEnd w:id="0"/>
    </w:p>
    <w:p w:rsidR="000E1C71" w:rsidRPr="00856E71" w:rsidRDefault="000E1C71" w:rsidP="00856E71">
      <w:pPr>
        <w:rPr>
          <w:rFonts w:ascii="Arial" w:hAnsi="Arial" w:cs="Arial"/>
          <w:sz w:val="22"/>
          <w:szCs w:val="22"/>
        </w:rPr>
      </w:pPr>
    </w:p>
    <w:p w:rsidR="000934F7" w:rsidRPr="00856E71" w:rsidRDefault="000934F7" w:rsidP="00856E71">
      <w:pPr>
        <w:rPr>
          <w:rFonts w:ascii="Arial" w:hAnsi="Arial" w:cs="Arial"/>
          <w:b/>
          <w:sz w:val="22"/>
          <w:szCs w:val="22"/>
        </w:rPr>
      </w:pPr>
      <w:r w:rsidRPr="00856E71">
        <w:rPr>
          <w:rFonts w:ascii="Arial" w:hAnsi="Arial" w:cs="Arial"/>
          <w:b/>
          <w:sz w:val="22"/>
          <w:szCs w:val="22"/>
        </w:rPr>
        <w:t xml:space="preserve">1. </w:t>
      </w:r>
      <w:r w:rsidRPr="00856E71">
        <w:rPr>
          <w:rFonts w:ascii="Arial" w:hAnsi="Arial" w:cs="Arial"/>
          <w:b/>
          <w:sz w:val="22"/>
          <w:szCs w:val="22"/>
        </w:rPr>
        <w:t xml:space="preserve">Jaki jest skutek użycia dyrektywy REPEAT (w języku asemblera) w następującej konstrukcji: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REPEAT wyrażenie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instrukcja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ENDM </w:t>
      </w:r>
    </w:p>
    <w:p w:rsidR="000934F7" w:rsidRPr="0048248E" w:rsidRDefault="000934F7" w:rsidP="00C85DE7">
      <w:pPr>
        <w:pStyle w:val="Akapitzlis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48248E">
        <w:rPr>
          <w:rFonts w:ascii="Arial" w:hAnsi="Arial" w:cs="Arial"/>
          <w:sz w:val="22"/>
          <w:szCs w:val="22"/>
        </w:rPr>
        <w:t xml:space="preserve">Wykonanie „instrukcja” tyle razy, ile wskazuje wyrażenie. </w:t>
      </w:r>
    </w:p>
    <w:p w:rsidR="000934F7" w:rsidRPr="0048248E" w:rsidRDefault="000934F7" w:rsidP="00C85DE7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2"/>
          <w:szCs w:val="22"/>
          <w:u w:val="single"/>
        </w:rPr>
      </w:pPr>
      <w:r w:rsidRPr="0048248E">
        <w:rPr>
          <w:rFonts w:ascii="Arial" w:hAnsi="Arial" w:cs="Arial"/>
          <w:b/>
          <w:sz w:val="22"/>
          <w:szCs w:val="22"/>
          <w:u w:val="single"/>
        </w:rPr>
        <w:t xml:space="preserve">Umieszczenie kodu „instrukcja” tyle razy, ile wskazuje wyrażenie. </w:t>
      </w:r>
    </w:p>
    <w:p w:rsidR="000934F7" w:rsidRPr="0048248E" w:rsidRDefault="000934F7" w:rsidP="00C85DE7">
      <w:pPr>
        <w:pStyle w:val="Akapitzlis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48248E">
        <w:rPr>
          <w:rFonts w:ascii="Arial" w:hAnsi="Arial" w:cs="Arial"/>
          <w:sz w:val="22"/>
          <w:szCs w:val="22"/>
        </w:rPr>
        <w:t xml:space="preserve">Wykonywanie „instrukcja” tak długo, aż wyrażenie uzyska wartość TRUE. </w:t>
      </w:r>
    </w:p>
    <w:p w:rsidR="000934F7" w:rsidRPr="0048248E" w:rsidRDefault="000934F7" w:rsidP="00C85DE7">
      <w:pPr>
        <w:pStyle w:val="Akapitzlist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48248E">
        <w:rPr>
          <w:rFonts w:ascii="Arial" w:hAnsi="Arial" w:cs="Arial"/>
          <w:sz w:val="22"/>
          <w:szCs w:val="22"/>
        </w:rPr>
        <w:t xml:space="preserve">Utworzenie kodu „instrukcja” tak długo, aż wyrażenie uzyska wartość TRUE. </w:t>
      </w:r>
    </w:p>
    <w:p w:rsidR="00A162E2" w:rsidRPr="00856E71" w:rsidRDefault="00A162E2" w:rsidP="0048248E">
      <w:pPr>
        <w:rPr>
          <w:rFonts w:ascii="Arial" w:hAnsi="Arial" w:cs="Arial"/>
          <w:sz w:val="22"/>
          <w:szCs w:val="22"/>
        </w:rPr>
      </w:pPr>
    </w:p>
    <w:p w:rsidR="00A162E2" w:rsidRPr="0048248E" w:rsidRDefault="0085752B" w:rsidP="0048248E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A162E2" w:rsidRPr="0048248E">
        <w:rPr>
          <w:rFonts w:ascii="Arial" w:hAnsi="Arial" w:cs="Arial"/>
          <w:b/>
          <w:sz w:val="22"/>
          <w:szCs w:val="22"/>
        </w:rPr>
        <w:t>. Jaki jest skutek użycia dyrektywy REPEAT (w języku asemblera) w następującej konstrukcji: </w:t>
      </w:r>
      <w:r w:rsidR="00A162E2" w:rsidRPr="0048248E">
        <w:rPr>
          <w:rFonts w:ascii="Arial" w:hAnsi="Arial" w:cs="Arial"/>
          <w:b/>
          <w:sz w:val="22"/>
          <w:szCs w:val="22"/>
        </w:rPr>
        <w:br/>
      </w:r>
      <w:r w:rsidR="00A162E2" w:rsidRPr="0048248E">
        <w:rPr>
          <w:rFonts w:ascii="Arial" w:hAnsi="Arial" w:cs="Arial"/>
          <w:sz w:val="22"/>
          <w:szCs w:val="22"/>
        </w:rPr>
        <w:t>REPEAT wyrażenie </w:t>
      </w:r>
      <w:r w:rsidR="00A162E2" w:rsidRPr="0048248E">
        <w:rPr>
          <w:rFonts w:ascii="Arial" w:hAnsi="Arial" w:cs="Arial"/>
          <w:sz w:val="22"/>
          <w:szCs w:val="22"/>
        </w:rPr>
        <w:br/>
        <w:t>Instrukcja </w:t>
      </w:r>
      <w:r w:rsidR="00A162E2" w:rsidRPr="0048248E">
        <w:rPr>
          <w:rFonts w:ascii="Arial" w:hAnsi="Arial" w:cs="Arial"/>
          <w:sz w:val="22"/>
          <w:szCs w:val="22"/>
        </w:rPr>
        <w:br/>
        <w:t>ENDM</w:t>
      </w:r>
      <w:r w:rsidR="00A162E2" w:rsidRPr="0048248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48248E">
        <w:rPr>
          <w:rFonts w:ascii="Arial" w:hAnsi="Arial" w:cs="Arial"/>
          <w:color w:val="000000"/>
          <w:sz w:val="22"/>
          <w:szCs w:val="22"/>
        </w:rPr>
        <w:br/>
      </w:r>
      <w:r w:rsidR="00A162E2" w:rsidRPr="0048248E">
        <w:rPr>
          <w:rStyle w:val="apple-style-span"/>
          <w:rFonts w:ascii="Arial" w:hAnsi="Arial" w:cs="Arial"/>
          <w:color w:val="000000"/>
          <w:sz w:val="22"/>
          <w:szCs w:val="22"/>
        </w:rPr>
        <w:t>a) Wykonanie „instrukcji” tyle razy ile wskazuje wyraźnie</w:t>
      </w:r>
      <w:r w:rsidR="00A162E2" w:rsidRPr="0048248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48248E">
        <w:rPr>
          <w:rFonts w:ascii="Arial" w:hAnsi="Arial" w:cs="Arial"/>
          <w:color w:val="000000"/>
          <w:sz w:val="22"/>
          <w:szCs w:val="22"/>
        </w:rPr>
        <w:br/>
      </w:r>
      <w:r w:rsidR="00A162E2" w:rsidRPr="0048248E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Utworzenie kodu „instrukcji” tyle razy ile wskazuje wyrażenie</w:t>
      </w:r>
      <w:r w:rsidR="00A162E2" w:rsidRPr="0048248E">
        <w:rPr>
          <w:rStyle w:val="apple-converted-space"/>
          <w:rFonts w:ascii="Arial" w:hAnsi="Arial" w:cs="Arial"/>
          <w:color w:val="000000"/>
          <w:sz w:val="22"/>
          <w:szCs w:val="22"/>
          <w:u w:val="single"/>
        </w:rPr>
        <w:t> </w:t>
      </w:r>
      <w:r w:rsidR="00A162E2" w:rsidRPr="0048248E">
        <w:rPr>
          <w:rFonts w:ascii="Arial" w:hAnsi="Arial" w:cs="Arial"/>
          <w:color w:val="000000"/>
          <w:sz w:val="22"/>
          <w:szCs w:val="22"/>
          <w:u w:val="single"/>
        </w:rPr>
        <w:br/>
      </w:r>
      <w:r w:rsidR="00A162E2" w:rsidRPr="0048248E">
        <w:rPr>
          <w:rStyle w:val="apple-style-span"/>
          <w:rFonts w:ascii="Arial" w:hAnsi="Arial" w:cs="Arial"/>
          <w:color w:val="000000"/>
          <w:sz w:val="22"/>
          <w:szCs w:val="22"/>
        </w:rPr>
        <w:t>c) Wykonanie instrukcji tak długo aż wyraźnie uzyska wartość TRUE</w:t>
      </w:r>
      <w:r w:rsidR="00A162E2" w:rsidRPr="0048248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48248E">
        <w:rPr>
          <w:rFonts w:ascii="Arial" w:hAnsi="Arial" w:cs="Arial"/>
          <w:color w:val="000000"/>
          <w:sz w:val="22"/>
          <w:szCs w:val="22"/>
        </w:rPr>
        <w:br/>
      </w:r>
      <w:r w:rsidR="00A162E2" w:rsidRPr="0048248E">
        <w:rPr>
          <w:rStyle w:val="apple-style-span"/>
          <w:rFonts w:ascii="Arial" w:hAnsi="Arial" w:cs="Arial"/>
          <w:color w:val="000000"/>
          <w:sz w:val="22"/>
          <w:szCs w:val="22"/>
        </w:rPr>
        <w:t>d) Utworzenie kodu instrukcji tak długo aż wyraźnie uzyska wartość TRUE</w:t>
      </w:r>
      <w:r w:rsidR="00A162E2" w:rsidRPr="0048248E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9D7BB5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 Wskaż skutki użycia dyrektywy REPEAT (w języku asemblera) w następującej konstrukcji: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REPEAT wyrażenie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/instrukcja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ENDM</w:t>
      </w:r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85752B">
        <w:rPr>
          <w:rFonts w:ascii="Arial" w:eastAsia="Arial" w:hAnsi="Arial" w:cs="Arial"/>
          <w:sz w:val="22"/>
          <w:szCs w:val="22"/>
        </w:rPr>
        <w:t>wykonanie “instrukcja” tyle razy ile wskazuje wyrażenie</w:t>
      </w:r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  <w:r w:rsidRPr="0085752B">
        <w:rPr>
          <w:rFonts w:ascii="Arial" w:eastAsia="Arial" w:hAnsi="Arial" w:cs="Arial"/>
          <w:b/>
          <w:sz w:val="22"/>
          <w:szCs w:val="22"/>
          <w:u w:val="single"/>
        </w:rPr>
        <w:t>utworzenie kodu “instrukcja” tyle razy ile wskazuje wyrażenie</w:t>
      </w:r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752B">
        <w:rPr>
          <w:rFonts w:ascii="Arial" w:eastAsia="Arial" w:hAnsi="Arial" w:cs="Arial"/>
          <w:color w:val="000000"/>
          <w:sz w:val="22"/>
          <w:szCs w:val="22"/>
        </w:rPr>
        <w:t xml:space="preserve">wykonywanie “instrukcja” tak długo, aż wyrażenie uzyska wartość </w:t>
      </w:r>
      <w:proofErr w:type="spellStart"/>
      <w:r w:rsidRPr="0085752B">
        <w:rPr>
          <w:rFonts w:ascii="Arial" w:eastAsia="Arial" w:hAnsi="Arial" w:cs="Arial"/>
          <w:color w:val="000000"/>
          <w:sz w:val="22"/>
          <w:szCs w:val="22"/>
        </w:rPr>
        <w:t>true</w:t>
      </w:r>
      <w:proofErr w:type="spellEnd"/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  <w:r w:rsidRPr="0085752B">
        <w:rPr>
          <w:rFonts w:ascii="Arial" w:eastAsia="Arial" w:hAnsi="Arial" w:cs="Arial"/>
          <w:b/>
          <w:sz w:val="22"/>
          <w:szCs w:val="22"/>
          <w:u w:val="single"/>
        </w:rPr>
        <w:t>wydłużenie tekstu programu źródłowego w stosunku do wersji program bez użycia dyrektywy REPEAT</w:t>
      </w:r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752B">
        <w:rPr>
          <w:rFonts w:ascii="Arial" w:eastAsia="Arial" w:hAnsi="Arial" w:cs="Arial"/>
          <w:color w:val="000000"/>
          <w:sz w:val="22"/>
          <w:szCs w:val="22"/>
        </w:rPr>
        <w:t>skrócenie czasu wykonania programu w stosunku do wersji program bez użycia dyrektywy REPEAT</w:t>
      </w:r>
    </w:p>
    <w:p w:rsidR="009D7BB5" w:rsidRPr="0085752B" w:rsidRDefault="009D7BB5" w:rsidP="00C85DE7">
      <w:pPr>
        <w:pStyle w:val="Akapitzlist"/>
        <w:numPr>
          <w:ilvl w:val="0"/>
          <w:numId w:val="26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752B">
        <w:rPr>
          <w:rFonts w:ascii="Arial" w:eastAsia="Arial" w:hAnsi="Arial" w:cs="Arial"/>
          <w:color w:val="000000"/>
          <w:sz w:val="22"/>
          <w:szCs w:val="22"/>
        </w:rPr>
        <w:t>utworzenie kodu “instrukcja” tak długo aż wyrażenie uzyska wartość TRUE</w:t>
      </w:r>
    </w:p>
    <w:p w:rsidR="000934F7" w:rsidRPr="00856E71" w:rsidRDefault="000934F7" w:rsidP="0085752B">
      <w:pPr>
        <w:rPr>
          <w:rFonts w:ascii="Arial" w:hAnsi="Arial" w:cs="Arial"/>
          <w:sz w:val="22"/>
          <w:szCs w:val="22"/>
        </w:rPr>
      </w:pPr>
    </w:p>
    <w:p w:rsidR="000E1C71" w:rsidRPr="00856E71" w:rsidRDefault="000E1C71" w:rsidP="0085752B">
      <w:pPr>
        <w:rPr>
          <w:rFonts w:ascii="Arial" w:hAnsi="Arial" w:cs="Arial"/>
          <w:sz w:val="22"/>
          <w:szCs w:val="22"/>
        </w:rPr>
      </w:pPr>
    </w:p>
    <w:p w:rsidR="009D7BB5" w:rsidRPr="00856E71" w:rsidRDefault="00A162E2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856E71">
        <w:rPr>
          <w:rFonts w:ascii="Arial" w:hAnsi="Arial" w:cs="Arial"/>
          <w:b/>
          <w:sz w:val="22"/>
          <w:szCs w:val="22"/>
        </w:rPr>
        <w:t>4. Makrodefinicja ma następującą postać: </w:t>
      </w:r>
      <w:r w:rsidRPr="00856E71">
        <w:rPr>
          <w:rFonts w:ascii="Arial" w:hAnsi="Arial" w:cs="Arial"/>
          <w:b/>
          <w:sz w:val="22"/>
          <w:szCs w:val="22"/>
        </w:rPr>
        <w:br/>
      </w:r>
      <w:r w:rsidRPr="00856E71">
        <w:rPr>
          <w:rFonts w:ascii="Arial" w:hAnsi="Arial" w:cs="Arial"/>
          <w:sz w:val="22"/>
          <w:szCs w:val="22"/>
        </w:rPr>
        <w:t>MA MACRO X1,X2 </w:t>
      </w:r>
      <w:r w:rsidRPr="00856E71">
        <w:rPr>
          <w:rFonts w:ascii="Arial" w:hAnsi="Arial" w:cs="Arial"/>
          <w:sz w:val="22"/>
          <w:szCs w:val="22"/>
        </w:rPr>
        <w:br/>
        <w:t>MOV AX,X2 </w:t>
      </w:r>
      <w:r w:rsidRPr="00856E71">
        <w:rPr>
          <w:rFonts w:ascii="Arial" w:hAnsi="Arial" w:cs="Arial"/>
          <w:sz w:val="22"/>
          <w:szCs w:val="22"/>
        </w:rPr>
        <w:br/>
        <w:t>MOV X1,AX </w:t>
      </w:r>
      <w:r w:rsidRPr="00856E71">
        <w:rPr>
          <w:rFonts w:ascii="Arial" w:hAnsi="Arial" w:cs="Arial"/>
          <w:sz w:val="22"/>
          <w:szCs w:val="22"/>
        </w:rPr>
        <w:br/>
        <w:t>ENDM </w:t>
      </w:r>
      <w:r w:rsidRPr="00856E71">
        <w:rPr>
          <w:rFonts w:ascii="Arial" w:hAnsi="Arial" w:cs="Arial"/>
          <w:sz w:val="22"/>
          <w:szCs w:val="22"/>
        </w:rPr>
        <w:br/>
        <w:t>Jak będzie wyglądało rozwinięcie makrowywołania MA D1,D2 </w:t>
      </w:r>
      <w:r w:rsidRPr="00856E71">
        <w:rPr>
          <w:rFonts w:ascii="Arial" w:hAnsi="Arial" w:cs="Arial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MOV AX,D2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MOV D1,AX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ENDM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MOV AX,D2</w:t>
      </w:r>
      <w:r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MOV D1,AX</w:t>
      </w:r>
      <w:r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MOV AX,X2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MOV X1,AX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MOV AX,D1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MOV D2,AX</w:t>
      </w:r>
    </w:p>
    <w:p w:rsidR="009D7BB5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5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 Makrodefinicja ma następującą postać: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MA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  <w:t>MACRO X1,X2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  <w:t>MOV AX,X2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  <w:t>MOV X1,AX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ab/>
      </w:r>
      <w:r w:rsidRPr="00856E71">
        <w:rPr>
          <w:rFonts w:ascii="Arial" w:eastAsia="Arial" w:hAnsi="Arial" w:cs="Arial"/>
          <w:color w:val="000000"/>
          <w:sz w:val="22"/>
          <w:szCs w:val="22"/>
        </w:rPr>
        <w:t>ENDM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Jak będzie wyglądać rozwinięcie makrowywołania: MA D1, D2</w:t>
      </w:r>
    </w:p>
    <w:p w:rsidR="009D7BB5" w:rsidRPr="00856E71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MOV X2,D2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AX,X2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X1,AX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D1,X1</w:t>
      </w:r>
    </w:p>
    <w:p w:rsidR="009D7BB5" w:rsidRPr="00856E71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MACRO D1,D2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AX,X2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X1,AX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ENDM</w:t>
      </w:r>
    </w:p>
    <w:p w:rsidR="009D7BB5" w:rsidRPr="00856E71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MOV AX,X2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X1,AX</w:t>
      </w:r>
    </w:p>
    <w:p w:rsidR="009D7BB5" w:rsidRPr="00856E71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MOV AX,D1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D2,AX</w:t>
      </w:r>
    </w:p>
    <w:p w:rsidR="009D7BB5" w:rsidRPr="00856E71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lang w:val="en-GB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t>MOV AX,D2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MOV D1,AX</w:t>
      </w:r>
      <w:r w:rsidRPr="00856E71">
        <w:rPr>
          <w:rFonts w:ascii="Arial" w:eastAsia="Arial" w:hAnsi="Arial" w:cs="Arial"/>
          <w:color w:val="000000"/>
          <w:sz w:val="22"/>
          <w:szCs w:val="22"/>
          <w:lang w:val="en-GB"/>
        </w:rPr>
        <w:br/>
        <w:t>ENDM</w:t>
      </w:r>
    </w:p>
    <w:p w:rsidR="009D7BB5" w:rsidRPr="006351F7" w:rsidRDefault="009D7BB5" w:rsidP="00C85DE7">
      <w:pPr>
        <w:numPr>
          <w:ilvl w:val="0"/>
          <w:numId w:val="1"/>
        </w:numPr>
        <w:spacing w:line="276" w:lineRule="auto"/>
        <w:ind w:hanging="360"/>
        <w:contextualSpacing/>
        <w:rPr>
          <w:rStyle w:val="apple-style-span"/>
          <w:rFonts w:ascii="Arial" w:eastAsia="Arial" w:hAnsi="Arial" w:cs="Arial"/>
          <w:b/>
          <w:sz w:val="22"/>
          <w:szCs w:val="22"/>
          <w:u w:val="single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lang w:val="en-GB"/>
        </w:rPr>
        <w:t>MOV AX,D2</w:t>
      </w:r>
      <w:r w:rsidRPr="00856E71">
        <w:rPr>
          <w:rFonts w:ascii="Arial" w:eastAsia="Arial" w:hAnsi="Arial" w:cs="Arial"/>
          <w:b/>
          <w:sz w:val="22"/>
          <w:szCs w:val="22"/>
          <w:u w:val="single"/>
          <w:lang w:val="en-GB"/>
        </w:rPr>
        <w:br/>
        <w:t>MOV D1,AX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  <w:lang w:val="en-US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6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Wskaż, które elementy pliku wynikowego potrzebne są do </w:t>
      </w:r>
      <w:proofErr w:type="spellStart"/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debuggingu</w:t>
      </w:r>
      <w:proofErr w:type="spellEnd"/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: </w:t>
      </w:r>
    </w:p>
    <w:p w:rsidR="000934F7" w:rsidRPr="0085752B" w:rsidRDefault="000934F7" w:rsidP="00C85DE7">
      <w:pPr>
        <w:pStyle w:val="Akapitzlis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Lista symboli lokalnych </w:t>
      </w:r>
    </w:p>
    <w:p w:rsidR="000934F7" w:rsidRPr="0085752B" w:rsidRDefault="000934F7" w:rsidP="00C85DE7">
      <w:pPr>
        <w:pStyle w:val="Akapitzlis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Lista pozycji relokowalnych </w:t>
      </w:r>
    </w:p>
    <w:p w:rsidR="000934F7" w:rsidRPr="0085752B" w:rsidRDefault="000934F7" w:rsidP="00C85DE7">
      <w:pPr>
        <w:pStyle w:val="Akapitzlis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Rozmiar kodu </w:t>
      </w:r>
    </w:p>
    <w:p w:rsidR="000934F7" w:rsidRPr="0085752B" w:rsidRDefault="000934F7" w:rsidP="00C85DE7">
      <w:pPr>
        <w:pStyle w:val="Akapitzlist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Nazwa pliku </w:t>
      </w: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A162E2" w:rsidRDefault="0085752B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A162E2" w:rsidRPr="00856E71">
        <w:rPr>
          <w:rFonts w:ascii="Arial" w:hAnsi="Arial" w:cs="Arial"/>
          <w:b/>
          <w:sz w:val="22"/>
          <w:szCs w:val="22"/>
        </w:rPr>
        <w:t>. Wskaz zdanie prawdziwe </w:t>
      </w:r>
      <w:r w:rsidR="00A162E2" w:rsidRPr="00856E71">
        <w:rPr>
          <w:rFonts w:ascii="Arial" w:hAnsi="Arial" w:cs="Arial"/>
          <w:b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a) Jedna instrukcja ASM przypisana jest dokładnie jednej instrukcji ML</w:t>
      </w:r>
      <w:r w:rsidR="00A162E2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A162E2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W ogólności jedna instrukcja ASM może być przetłumaczona na grupę instrukcji ML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W ogólności jest możliwe ze grupa instrukcji ASM może być przetłumaczona na jedna instrukcje ML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 nie jest prawdziwe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856E71" w:rsidRDefault="00856E71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p w:rsidR="00856E71" w:rsidRPr="00856E71" w:rsidRDefault="0085752B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8</w:t>
      </w:r>
      <w:r w:rsidR="00856E71" w:rsidRPr="00856E71">
        <w:rPr>
          <w:rFonts w:ascii="Arial" w:hAnsi="Arial" w:cs="Arial"/>
          <w:b/>
          <w:bCs/>
          <w:sz w:val="22"/>
          <w:szCs w:val="22"/>
        </w:rPr>
        <w:t>. Wskaż zdanie prawdziwe:</w:t>
      </w:r>
      <w:r w:rsidR="00856E71" w:rsidRPr="00856E71">
        <w:rPr>
          <w:rFonts w:ascii="Arial" w:hAnsi="Arial" w:cs="Arial"/>
          <w:sz w:val="22"/>
          <w:szCs w:val="22"/>
        </w:rPr>
        <w:t xml:space="preserve"> </w:t>
      </w:r>
    </w:p>
    <w:p w:rsidR="00856E71" w:rsidRPr="00856E71" w:rsidRDefault="00856E71" w:rsidP="00856E71">
      <w:pPr>
        <w:rPr>
          <w:rFonts w:ascii="Arial" w:hAnsi="Arial" w:cs="Arial"/>
          <w:sz w:val="22"/>
          <w:szCs w:val="22"/>
          <w:u w:val="single"/>
        </w:rPr>
      </w:pPr>
      <w:r w:rsidRPr="00856E71">
        <w:rPr>
          <w:rFonts w:ascii="Arial" w:hAnsi="Arial" w:cs="Arial"/>
          <w:b/>
          <w:bCs/>
          <w:sz w:val="22"/>
          <w:szCs w:val="22"/>
          <w:u w:val="single"/>
        </w:rPr>
        <w:t>a) jednej instrukcji ASM przypisana jest jedna instrukcja ML</w:t>
      </w:r>
      <w:r w:rsidRPr="00856E71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856E71" w:rsidRPr="00856E71" w:rsidRDefault="00856E71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w ogólności jedna konstrukcja ASM może być tłumaczona na grupę instrukcji ML </w:t>
      </w:r>
    </w:p>
    <w:p w:rsidR="00856E71" w:rsidRPr="00856E71" w:rsidRDefault="00856E71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w ogólności możliwe jest że grupa instrukcji ASM może być przetłumaczona na jedną instrukcję ML </w:t>
      </w:r>
    </w:p>
    <w:p w:rsidR="00856E71" w:rsidRPr="00856E71" w:rsidRDefault="00856E71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d) zdanie z punktu B jest prawdziwe tylko w odniesieniu do dyrektyw asemblera</w:t>
      </w:r>
    </w:p>
    <w:p w:rsidR="00856E71" w:rsidRPr="00856E71" w:rsidRDefault="00856E71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0934F7" w:rsidRDefault="000934F7" w:rsidP="00856E71">
      <w:pPr>
        <w:rPr>
          <w:rFonts w:ascii="Arial" w:hAnsi="Arial" w:cs="Arial"/>
          <w:sz w:val="22"/>
          <w:szCs w:val="22"/>
        </w:rPr>
      </w:pPr>
    </w:p>
    <w:p w:rsidR="00856E71" w:rsidRDefault="00856E71" w:rsidP="00856E71">
      <w:pPr>
        <w:rPr>
          <w:rFonts w:ascii="Arial" w:hAnsi="Arial" w:cs="Arial"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sz w:val="22"/>
          <w:szCs w:val="22"/>
        </w:rPr>
      </w:pPr>
    </w:p>
    <w:p w:rsidR="006351F7" w:rsidRPr="00856E71" w:rsidRDefault="006351F7" w:rsidP="00856E71">
      <w:pPr>
        <w:rPr>
          <w:rFonts w:ascii="Arial" w:hAnsi="Arial" w:cs="Arial"/>
          <w:sz w:val="22"/>
          <w:szCs w:val="22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lastRenderedPageBreak/>
        <w:t>9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Jaką funkcję w asemblerze pełni dyrektywa dołączenia dodatkowego(-</w:t>
      </w:r>
      <w:proofErr w:type="spellStart"/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ch</w:t>
      </w:r>
      <w:proofErr w:type="spellEnd"/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) pliku(-ów) do pliku źródłowego (np. INCLUDE): </w:t>
      </w:r>
    </w:p>
    <w:p w:rsidR="000934F7" w:rsidRPr="0085752B" w:rsidRDefault="000934F7" w:rsidP="00C85DE7">
      <w:pPr>
        <w:pStyle w:val="Akapitzlis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Sterowanie segmentami </w:t>
      </w:r>
    </w:p>
    <w:p w:rsidR="000934F7" w:rsidRPr="0085752B" w:rsidRDefault="000934F7" w:rsidP="00C85DE7">
      <w:pPr>
        <w:pStyle w:val="Akapitzlis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Sterowanie </w:t>
      </w:r>
      <w:proofErr w:type="spellStart"/>
      <w:r w:rsidRPr="0085752B">
        <w:rPr>
          <w:rFonts w:ascii="Arial" w:hAnsi="Arial" w:cs="Arial"/>
          <w:sz w:val="22"/>
          <w:szCs w:val="22"/>
        </w:rPr>
        <w:t>loaderem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 (programem ładującym). </w:t>
      </w:r>
    </w:p>
    <w:p w:rsidR="000934F7" w:rsidRPr="0085752B" w:rsidRDefault="000934F7" w:rsidP="00C85DE7">
      <w:pPr>
        <w:pStyle w:val="Akapitzlis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Sterowanie programem źródłowym. </w:t>
      </w:r>
    </w:p>
    <w:p w:rsidR="000934F7" w:rsidRPr="0085752B" w:rsidRDefault="000934F7" w:rsidP="00C85DE7">
      <w:pPr>
        <w:pStyle w:val="Akapitzlist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Konsolidacja z podprogramami. </w:t>
      </w:r>
    </w:p>
    <w:p w:rsidR="009D7BB5" w:rsidRPr="00856E71" w:rsidRDefault="009D7BB5" w:rsidP="00856E71">
      <w:pPr>
        <w:rPr>
          <w:rFonts w:ascii="Arial" w:hAnsi="Arial" w:cs="Arial"/>
          <w:sz w:val="22"/>
          <w:szCs w:val="22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10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Dyrektywa generacji danej (np. DW, DB, DD itp.) powoduje: </w:t>
      </w:r>
    </w:p>
    <w:p w:rsidR="000934F7" w:rsidRPr="0085752B" w:rsidRDefault="000934F7" w:rsidP="00C85DE7">
      <w:pPr>
        <w:pStyle w:val="Akapitzlis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Nadanie wartości symbolowi w celu zastąpienia nią tego symbolu przez asembler. </w:t>
      </w:r>
    </w:p>
    <w:p w:rsidR="000934F7" w:rsidRPr="0085752B" w:rsidRDefault="000934F7" w:rsidP="00C85DE7">
      <w:pPr>
        <w:pStyle w:val="Akapitzlis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>Nadanie wartości obrazowi komórki(-</w:t>
      </w:r>
      <w:proofErr w:type="spellStart"/>
      <w:r w:rsidRPr="0085752B">
        <w:rPr>
          <w:rFonts w:ascii="Arial" w:hAnsi="Arial" w:cs="Arial"/>
          <w:sz w:val="22"/>
          <w:szCs w:val="22"/>
        </w:rPr>
        <w:t>ek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) pamięci, której lokalizacja oznaczona została symbolem. </w:t>
      </w:r>
    </w:p>
    <w:p w:rsidR="000934F7" w:rsidRPr="0085752B" w:rsidRDefault="000934F7" w:rsidP="00C85DE7">
      <w:pPr>
        <w:pStyle w:val="Akapitzlis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Wpisanie do pamięci wartości podanej dyrektywą. </w:t>
      </w:r>
    </w:p>
    <w:p w:rsidR="000934F7" w:rsidRPr="0085752B" w:rsidRDefault="000934F7" w:rsidP="00C85DE7">
      <w:pPr>
        <w:pStyle w:val="Akapitzlis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Żadna z powyższych.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11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Kolejność czynności asemblacji: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(a) określenie liczby bajtów zajmowanych przez każdą instrukcję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(b) przypisanie instrukcjom kodów (w tym wartości argumentów)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(c) analiza leksykalna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(d) analiza składniowa </w:t>
      </w:r>
    </w:p>
    <w:p w:rsidR="000934F7" w:rsidRPr="0085752B" w:rsidRDefault="000934F7" w:rsidP="00C85DE7">
      <w:pPr>
        <w:pStyle w:val="Akapitzlist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5752B">
        <w:rPr>
          <w:rFonts w:ascii="Arial" w:hAnsi="Arial" w:cs="Arial"/>
          <w:sz w:val="22"/>
          <w:szCs w:val="22"/>
          <w:lang w:val="en-US"/>
        </w:rPr>
        <w:t>a,b,c,d</w:t>
      </w:r>
      <w:proofErr w:type="spellEnd"/>
      <w:r w:rsidRPr="0085752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934F7" w:rsidRPr="0085752B" w:rsidRDefault="000934F7" w:rsidP="00C85DE7">
      <w:pPr>
        <w:pStyle w:val="Akapitzlist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5752B">
        <w:rPr>
          <w:rFonts w:ascii="Arial" w:hAnsi="Arial" w:cs="Arial"/>
          <w:sz w:val="22"/>
          <w:szCs w:val="22"/>
          <w:lang w:val="en-US"/>
        </w:rPr>
        <w:t>c,d,a,b</w:t>
      </w:r>
      <w:proofErr w:type="spellEnd"/>
      <w:r w:rsidRPr="0085752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934F7" w:rsidRPr="0085752B" w:rsidRDefault="000934F7" w:rsidP="00C85DE7">
      <w:pPr>
        <w:pStyle w:val="Akapitzlist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5752B">
        <w:rPr>
          <w:rFonts w:ascii="Arial" w:hAnsi="Arial" w:cs="Arial"/>
          <w:sz w:val="22"/>
          <w:szCs w:val="22"/>
          <w:lang w:val="en-US"/>
        </w:rPr>
        <w:t>c,d,b,a</w:t>
      </w:r>
      <w:proofErr w:type="spellEnd"/>
      <w:r w:rsidRPr="0085752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934F7" w:rsidRPr="0085752B" w:rsidRDefault="000934F7" w:rsidP="00C85DE7">
      <w:pPr>
        <w:pStyle w:val="Akapitzlis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85752B">
        <w:rPr>
          <w:rFonts w:ascii="Arial" w:hAnsi="Arial" w:cs="Arial"/>
          <w:sz w:val="22"/>
          <w:szCs w:val="22"/>
        </w:rPr>
        <w:t>b,c,a,d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  <w:lang w:val="en-US"/>
        </w:rPr>
      </w:pPr>
    </w:p>
    <w:p w:rsidR="000934F7" w:rsidRPr="00856E71" w:rsidRDefault="0085752B" w:rsidP="00856E7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12</w:t>
      </w:r>
      <w:r w:rsidR="000934F7" w:rsidRPr="00856E71">
        <w:rPr>
          <w:rFonts w:ascii="Arial" w:hAnsi="Arial" w:cs="Arial"/>
          <w:b/>
          <w:sz w:val="22"/>
          <w:szCs w:val="22"/>
        </w:rPr>
        <w:t>.</w:t>
      </w:r>
      <w:r w:rsidR="000934F7" w:rsidRPr="00856E71">
        <w:rPr>
          <w:rFonts w:ascii="Arial" w:hAnsi="Arial" w:cs="Arial"/>
          <w:b/>
          <w:sz w:val="22"/>
          <w:szCs w:val="22"/>
        </w:rPr>
        <w:t xml:space="preserve"> Zaznacz zdanie prawdziwe dotyczące tablicy symboli w asemblerze: </w:t>
      </w:r>
    </w:p>
    <w:p w:rsidR="000934F7" w:rsidRPr="0085752B" w:rsidRDefault="000934F7" w:rsidP="00C85DE7">
      <w:pPr>
        <w:pStyle w:val="Akapitzlis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Dwuprzejściowy tworzy tablicę symboli w drugim przejściu </w:t>
      </w:r>
    </w:p>
    <w:p w:rsidR="000934F7" w:rsidRPr="0085752B" w:rsidRDefault="000934F7" w:rsidP="00C85DE7">
      <w:pPr>
        <w:pStyle w:val="Akapitzlis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W tablicy symboli każdemu symbolowi przyporządkowany odpowiadający mu adres. </w:t>
      </w:r>
    </w:p>
    <w:p w:rsidR="000934F7" w:rsidRPr="0085752B" w:rsidRDefault="000934F7" w:rsidP="00C85DE7">
      <w:pPr>
        <w:pStyle w:val="Akapitzlis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Jednoprzejściowy nie s.. tablicy symboli </w:t>
      </w:r>
    </w:p>
    <w:p w:rsidR="009D7BB5" w:rsidRPr="0085752B" w:rsidRDefault="000934F7" w:rsidP="00C85DE7">
      <w:pPr>
        <w:pStyle w:val="Akapitzlist"/>
        <w:numPr>
          <w:ilvl w:val="0"/>
          <w:numId w:val="31"/>
        </w:numPr>
        <w:rPr>
          <w:rFonts w:ascii="Arial" w:hAnsi="Arial" w:cs="Arial"/>
          <w:b/>
          <w:sz w:val="22"/>
          <w:szCs w:val="22"/>
          <w:u w:val="single"/>
        </w:rPr>
      </w:pPr>
      <w:r w:rsidRPr="0085752B">
        <w:rPr>
          <w:rFonts w:ascii="Arial" w:hAnsi="Arial" w:cs="Arial"/>
          <w:b/>
          <w:sz w:val="22"/>
          <w:szCs w:val="22"/>
          <w:u w:val="single"/>
        </w:rPr>
        <w:t>Dla każdego symbolu tablica symboli zawiera także liczbę bajtów, jaką zajmuje</w:t>
      </w:r>
      <w:r w:rsidRPr="0085752B">
        <w:rPr>
          <w:rFonts w:ascii="Arial" w:hAnsi="Arial" w:cs="Arial"/>
          <w:b/>
          <w:sz w:val="22"/>
          <w:szCs w:val="22"/>
        </w:rPr>
        <w:t xml:space="preserve"> </w:t>
      </w:r>
      <w:r w:rsidR="00856E71" w:rsidRPr="0085752B">
        <w:rPr>
          <w:rFonts w:ascii="Arial" w:hAnsi="Arial" w:cs="Arial"/>
          <w:b/>
          <w:sz w:val="22"/>
          <w:szCs w:val="22"/>
          <w:u w:val="single"/>
        </w:rPr>
        <w:t xml:space="preserve">wartość symbolu w ML. </w:t>
      </w:r>
    </w:p>
    <w:p w:rsidR="009D7BB5" w:rsidRPr="00856E71" w:rsidRDefault="009D7BB5" w:rsidP="00856E71">
      <w:pPr>
        <w:rPr>
          <w:rFonts w:ascii="Arial" w:hAnsi="Arial" w:cs="Arial"/>
          <w:b/>
          <w:sz w:val="22"/>
          <w:szCs w:val="22"/>
        </w:rPr>
      </w:pPr>
    </w:p>
    <w:p w:rsidR="009D7BB5" w:rsidRPr="00856E71" w:rsidRDefault="009D7BB5" w:rsidP="00856E71">
      <w:pPr>
        <w:rPr>
          <w:rFonts w:ascii="Arial" w:hAnsi="Arial" w:cs="Arial"/>
          <w:b/>
          <w:sz w:val="22"/>
          <w:szCs w:val="22"/>
        </w:rPr>
      </w:pPr>
    </w:p>
    <w:p w:rsidR="000934F7" w:rsidRPr="00856E71" w:rsidRDefault="0085752B" w:rsidP="00856E7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13</w:t>
      </w:r>
      <w:r w:rsidR="000934F7" w:rsidRPr="00856E71">
        <w:rPr>
          <w:rFonts w:ascii="Arial" w:hAnsi="Arial" w:cs="Arial"/>
          <w:b/>
          <w:sz w:val="22"/>
          <w:szCs w:val="22"/>
        </w:rPr>
        <w:t>.</w:t>
      </w:r>
      <w:r w:rsidR="000934F7" w:rsidRPr="00856E71">
        <w:rPr>
          <w:rFonts w:ascii="Arial" w:hAnsi="Arial" w:cs="Arial"/>
          <w:b/>
          <w:sz w:val="22"/>
          <w:szCs w:val="22"/>
        </w:rPr>
        <w:t xml:space="preserve"> Zaznacz zdanie prawdziwe dla zagadnienia odwołania w przód: </w:t>
      </w:r>
    </w:p>
    <w:p w:rsidR="000934F7" w:rsidRPr="0085752B" w:rsidRDefault="000934F7" w:rsidP="00C85DE7">
      <w:pPr>
        <w:pStyle w:val="Akapitzlist"/>
        <w:numPr>
          <w:ilvl w:val="0"/>
          <w:numId w:val="32"/>
        </w:numPr>
        <w:rPr>
          <w:rFonts w:ascii="Arial" w:hAnsi="Arial" w:cs="Arial"/>
          <w:b/>
          <w:sz w:val="22"/>
          <w:szCs w:val="22"/>
          <w:u w:val="single"/>
        </w:rPr>
      </w:pPr>
      <w:r w:rsidRPr="0085752B">
        <w:rPr>
          <w:rFonts w:ascii="Arial" w:hAnsi="Arial" w:cs="Arial"/>
          <w:b/>
          <w:sz w:val="22"/>
          <w:szCs w:val="22"/>
          <w:u w:val="single"/>
        </w:rPr>
        <w:t xml:space="preserve">W asemblerze jednoprzejściowym nie mogą występować odwołania w przód. </w:t>
      </w:r>
    </w:p>
    <w:p w:rsidR="000934F7" w:rsidRPr="0085752B" w:rsidRDefault="000934F7" w:rsidP="00C85DE7">
      <w:pPr>
        <w:pStyle w:val="Akapitzlis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Jeżeli asembler jednoprzejściowy używa </w:t>
      </w:r>
      <w:proofErr w:type="spellStart"/>
      <w:r w:rsidRPr="0085752B">
        <w:rPr>
          <w:rFonts w:ascii="Arial" w:hAnsi="Arial" w:cs="Arial"/>
          <w:sz w:val="22"/>
          <w:szCs w:val="22"/>
        </w:rPr>
        <w:t>wablicy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 symboli, to nie występuje w nim problem </w:t>
      </w:r>
      <w:proofErr w:type="spellStart"/>
      <w:r w:rsidRPr="0085752B">
        <w:rPr>
          <w:rFonts w:ascii="Arial" w:hAnsi="Arial" w:cs="Arial"/>
          <w:sz w:val="22"/>
          <w:szCs w:val="22"/>
        </w:rPr>
        <w:t>odwołań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 w przód. </w:t>
      </w:r>
    </w:p>
    <w:p w:rsidR="000934F7" w:rsidRPr="0085752B" w:rsidRDefault="000934F7" w:rsidP="00C85DE7">
      <w:pPr>
        <w:pStyle w:val="Akapitzlis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W asemblerze dwuprzejściowym nie mogą występować odwołania w przód. </w:t>
      </w:r>
    </w:p>
    <w:p w:rsidR="00856E71" w:rsidRPr="0085752B" w:rsidRDefault="000934F7" w:rsidP="00C85DE7">
      <w:pPr>
        <w:pStyle w:val="Akapitzlis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Nie można przypisać wartości do symbolu, jeżeli ten symbol został w programie zdefiniowany później niż występuje odwołanie do niego. </w:t>
      </w:r>
    </w:p>
    <w:p w:rsidR="00856E71" w:rsidRDefault="00856E71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56E71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14</w:t>
      </w:r>
      <w:r w:rsidR="00856E71" w:rsidRPr="00856E71">
        <w:rPr>
          <w:rFonts w:ascii="Arial" w:eastAsia="Arial" w:hAnsi="Arial" w:cs="Arial"/>
          <w:b/>
          <w:color w:val="000000"/>
          <w:sz w:val="22"/>
          <w:szCs w:val="22"/>
        </w:rPr>
        <w:t>. Relokacja kodu programu podczas ładowania programu może polegać na:</w:t>
      </w:r>
    </w:p>
    <w:p w:rsidR="00856E71" w:rsidRPr="00856E71" w:rsidRDefault="00856E71" w:rsidP="00C85DE7">
      <w:pPr>
        <w:numPr>
          <w:ilvl w:val="0"/>
          <w:numId w:val="1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zastąpieniu dotychczasowych kodów rozkazów nowymi kodami rozkazów wynikających z bieżącego rozmieszczenia programu w </w:t>
      </w:r>
      <w:proofErr w:type="spellStart"/>
      <w:r w:rsidRPr="00856E71">
        <w:rPr>
          <w:rFonts w:ascii="Arial" w:eastAsia="Arial" w:hAnsi="Arial" w:cs="Arial"/>
          <w:color w:val="000000"/>
          <w:sz w:val="22"/>
          <w:szCs w:val="22"/>
        </w:rPr>
        <w:t>pąmięci</w:t>
      </w:r>
      <w:proofErr w:type="spellEnd"/>
    </w:p>
    <w:p w:rsidR="00856E71" w:rsidRPr="00856E71" w:rsidRDefault="00856E71" w:rsidP="00C85DE7">
      <w:pPr>
        <w:numPr>
          <w:ilvl w:val="0"/>
          <w:numId w:val="1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dodaniu adresu położenia początku programu do adresów </w:t>
      </w:r>
      <w:proofErr w:type="spellStart"/>
      <w:r w:rsidRPr="00856E71">
        <w:rPr>
          <w:rFonts w:ascii="Arial" w:eastAsia="Arial" w:hAnsi="Arial" w:cs="Arial"/>
          <w:color w:val="000000"/>
          <w:sz w:val="22"/>
          <w:szCs w:val="22"/>
        </w:rPr>
        <w:t>odwołań</w:t>
      </w:r>
      <w:proofErr w:type="spellEnd"/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polach argumentów tych rozkazów, które zostaną rozmieszczone w innych lokalizacjach, niż lokalizacje ustalone podczas asemblacji programu</w:t>
      </w:r>
    </w:p>
    <w:p w:rsidR="00856E71" w:rsidRPr="00856E71" w:rsidRDefault="00856E71" w:rsidP="00C85DE7">
      <w:pPr>
        <w:numPr>
          <w:ilvl w:val="0"/>
          <w:numId w:val="15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Dodaniu adresu położenia początku programu do adresów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u w:val="single"/>
        </w:rPr>
        <w:t>odwołań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w polach argumentów tych rozkazów, które odwołują się do lokalizacji zmienionych w stosunku do położenia ustalonego podczas asemblacji programu</w:t>
      </w:r>
    </w:p>
    <w:p w:rsidR="00856E71" w:rsidRPr="00856E71" w:rsidRDefault="00856E71" w:rsidP="00C85DE7">
      <w:pPr>
        <w:numPr>
          <w:ilvl w:val="0"/>
          <w:numId w:val="1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nadanie nowych wartości adresów etykietom występującym w programie, poprzez dodanie adresu położenia początku programu</w:t>
      </w:r>
    </w:p>
    <w:p w:rsidR="0085752B" w:rsidRDefault="0085752B" w:rsidP="00856E71">
      <w:pPr>
        <w:rPr>
          <w:rFonts w:ascii="Arial" w:hAnsi="Arial" w:cs="Arial"/>
          <w:b/>
          <w:sz w:val="22"/>
          <w:szCs w:val="22"/>
        </w:rPr>
      </w:pPr>
    </w:p>
    <w:p w:rsidR="006351F7" w:rsidRDefault="006351F7" w:rsidP="00856E71">
      <w:pPr>
        <w:rPr>
          <w:rFonts w:ascii="Arial" w:hAnsi="Arial" w:cs="Arial"/>
          <w:b/>
          <w:sz w:val="22"/>
          <w:szCs w:val="22"/>
        </w:rPr>
      </w:pPr>
    </w:p>
    <w:p w:rsidR="000934F7" w:rsidRPr="00856E71" w:rsidRDefault="00856E71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b/>
          <w:sz w:val="22"/>
          <w:szCs w:val="22"/>
        </w:rPr>
        <w:lastRenderedPageBreak/>
        <w:t>1</w:t>
      </w:r>
      <w:r w:rsidR="0085752B">
        <w:rPr>
          <w:rFonts w:ascii="Arial" w:hAnsi="Arial" w:cs="Arial"/>
          <w:b/>
          <w:sz w:val="22"/>
          <w:szCs w:val="22"/>
        </w:rPr>
        <w:t>5</w:t>
      </w:r>
      <w:r w:rsidRPr="00856E71">
        <w:rPr>
          <w:rFonts w:ascii="Arial" w:hAnsi="Arial" w:cs="Arial"/>
          <w:b/>
          <w:sz w:val="22"/>
          <w:szCs w:val="22"/>
        </w:rPr>
        <w:t>. Relokacja kodu programu podczas ładowania programu może polegać na </w:t>
      </w:r>
      <w:r w:rsidRPr="00856E71">
        <w:rPr>
          <w:rFonts w:ascii="Arial" w:hAnsi="Arial" w:cs="Arial"/>
          <w:b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Zastąpieniu dotychczasowych rozkazów nowymi rozkazami wynikającymi z bieżącego rozmieszczenia programu w pamięci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 xml:space="preserve">b) Dodaniu adresu początkowego położenia programu do adresów </w:t>
      </w:r>
      <w:proofErr w:type="spellStart"/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odwołań</w:t>
      </w:r>
      <w:proofErr w:type="spellEnd"/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 xml:space="preserve"> w tych rozkazach, które zostaną rozmieszczone w innych lokalizacjach niż lokalizacje ustalone podczas asemblacji programu</w:t>
      </w:r>
      <w:r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c) Dodaniu adresu początkowego położenia programu do adresów </w:t>
      </w:r>
      <w:proofErr w:type="spellStart"/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odwołań</w:t>
      </w:r>
      <w:proofErr w:type="spellEnd"/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w tych rozkazach które odwołują się do lokalizacji zmienionych w stosunku do położenia ustalonego podczas asemblacji programu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16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.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Wskaż zdanie prawdziwe dotyczące wyrażeń: </w:t>
      </w:r>
    </w:p>
    <w:p w:rsidR="000934F7" w:rsidRPr="0085752B" w:rsidRDefault="000934F7" w:rsidP="00C85DE7">
      <w:pPr>
        <w:pStyle w:val="Akapitzlist"/>
        <w:numPr>
          <w:ilvl w:val="1"/>
          <w:numId w:val="33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Różnice wyrażenia względnego i absolutnego ma wartość absolutną. </w:t>
      </w:r>
    </w:p>
    <w:p w:rsidR="000934F7" w:rsidRPr="0085752B" w:rsidRDefault="000934F7" w:rsidP="00C85DE7">
      <w:pPr>
        <w:pStyle w:val="Akapitzlist"/>
        <w:numPr>
          <w:ilvl w:val="1"/>
          <w:numId w:val="33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Suma wyrażeń względnych ma wartość absolutną. </w:t>
      </w:r>
    </w:p>
    <w:p w:rsidR="000934F7" w:rsidRPr="0085752B" w:rsidRDefault="000934F7" w:rsidP="00C85DE7">
      <w:pPr>
        <w:pStyle w:val="Akapitzlist"/>
        <w:numPr>
          <w:ilvl w:val="1"/>
          <w:numId w:val="33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Różnica wyrażeń względnych ma wartość względną. </w:t>
      </w:r>
    </w:p>
    <w:p w:rsidR="000934F7" w:rsidRPr="0085752B" w:rsidRDefault="000934F7" w:rsidP="00C85DE7">
      <w:pPr>
        <w:pStyle w:val="Akapitzlist"/>
        <w:numPr>
          <w:ilvl w:val="1"/>
          <w:numId w:val="33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Różnica wyrażeń względnych ma wartość absolutną.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</w:p>
    <w:p w:rsidR="00083609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17</w:t>
      </w:r>
      <w:r w:rsidR="00083609" w:rsidRPr="00856E71">
        <w:rPr>
          <w:rFonts w:ascii="Arial" w:eastAsia="Arial" w:hAnsi="Arial" w:cs="Arial"/>
          <w:b/>
          <w:color w:val="000000"/>
          <w:sz w:val="22"/>
          <w:szCs w:val="22"/>
        </w:rPr>
        <w:t>. Wskaż zdanie prawdziwe dotyczące traktowania wyrażeń dla potrzeb relokacji:</w:t>
      </w:r>
    </w:p>
    <w:p w:rsidR="00083609" w:rsidRPr="00856E71" w:rsidRDefault="00083609" w:rsidP="00C85DE7">
      <w:pPr>
        <w:numPr>
          <w:ilvl w:val="0"/>
          <w:numId w:val="16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różnica wyrażania względnego i bezwzględnego ma wartość bezwzględną (wyrażenie </w:t>
      </w:r>
      <w:r w:rsidRPr="00856E71">
        <w:rPr>
          <w:rFonts w:ascii="Arial" w:eastAsia="Arial" w:hAnsi="Arial" w:cs="Arial"/>
          <w:sz w:val="22"/>
          <w:szCs w:val="22"/>
        </w:rPr>
        <w:t>nierelokowalne)</w:t>
      </w:r>
    </w:p>
    <w:p w:rsidR="00083609" w:rsidRPr="00856E71" w:rsidRDefault="00083609" w:rsidP="00C85DE7">
      <w:pPr>
        <w:numPr>
          <w:ilvl w:val="0"/>
          <w:numId w:val="16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>różnica wyrażeń bezwzględnych ma wartość bezwzględną (wyrażenie nierelokowalne)</w:t>
      </w:r>
    </w:p>
    <w:p w:rsidR="00083609" w:rsidRPr="00856E71" w:rsidRDefault="00083609" w:rsidP="00C85DE7">
      <w:pPr>
        <w:numPr>
          <w:ilvl w:val="0"/>
          <w:numId w:val="16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różnica wyrażeń względnych ma wartość względną (wyrażenie relokowalne)</w:t>
      </w:r>
    </w:p>
    <w:p w:rsidR="00C923CC" w:rsidRPr="0048248E" w:rsidRDefault="00083609" w:rsidP="00C85DE7">
      <w:pPr>
        <w:numPr>
          <w:ilvl w:val="0"/>
          <w:numId w:val="16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>różnica wyrażeń względnych ma wartość bezwzględną (wyrażenie nierelokowalne)</w:t>
      </w:r>
    </w:p>
    <w:p w:rsidR="00C923CC" w:rsidRPr="00856E71" w:rsidRDefault="00C923CC" w:rsidP="00C923CC">
      <w:pPr>
        <w:rPr>
          <w:rFonts w:ascii="Arial" w:hAnsi="Arial" w:cs="Arial"/>
          <w:b/>
          <w:bCs/>
          <w:sz w:val="22"/>
          <w:szCs w:val="22"/>
        </w:rPr>
      </w:pPr>
    </w:p>
    <w:p w:rsidR="00C923CC" w:rsidRPr="0085752B" w:rsidRDefault="0085752B" w:rsidP="00C923C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18</w:t>
      </w:r>
      <w:r w:rsidR="00C923CC" w:rsidRPr="0085752B">
        <w:rPr>
          <w:rFonts w:ascii="Arial" w:hAnsi="Arial" w:cs="Arial"/>
          <w:b/>
          <w:bCs/>
          <w:sz w:val="22"/>
          <w:szCs w:val="22"/>
        </w:rPr>
        <w:t>. Wskaż zdanie prawdziwe dotyczące wyrażeń: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wyr. względne - wyr. absolutne = wartość absolutna 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wyr. względne + wyr. względne = wartość absolutna 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wyr. względne - wyr. względne = wartość względna </w:t>
      </w:r>
    </w:p>
    <w:p w:rsidR="00C923CC" w:rsidRPr="00C923CC" w:rsidRDefault="00C923CC" w:rsidP="00C923CC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d) wyr. Względne + wyr. Względne = wartość względna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</w:p>
    <w:p w:rsidR="009D7BB5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19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 Użycie języka assemblera do programowania można rekomendować, gdy program jest:</w:t>
      </w:r>
    </w:p>
    <w:p w:rsidR="009D7BB5" w:rsidRPr="00856E71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ogólnego przeznaczenia na jedną platformę komputerową</w:t>
      </w:r>
    </w:p>
    <w:p w:rsidR="009D7BB5" w:rsidRPr="00856E71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ogólnego przeznaczenia na wiele platform komputerowych</w:t>
      </w:r>
    </w:p>
    <w:p w:rsidR="009D7BB5" w:rsidRPr="00856E71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systemem wbudowanym na jedno urządzenie</w:t>
      </w:r>
    </w:p>
    <w:p w:rsidR="009D7BB5" w:rsidRPr="00856E71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sterownikiem urządzenia komputera</w:t>
      </w:r>
    </w:p>
    <w:p w:rsidR="009D7BB5" w:rsidRPr="00856E71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procedurą obsługi przerwania lub wyjątku</w:t>
      </w:r>
    </w:p>
    <w:p w:rsidR="009D7BB5" w:rsidRDefault="009D7BB5" w:rsidP="00C85DE7">
      <w:pPr>
        <w:numPr>
          <w:ilvl w:val="0"/>
          <w:numId w:val="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systemem operacyjnym komputera</w:t>
      </w:r>
    </w:p>
    <w:p w:rsidR="00C923CC" w:rsidRDefault="00C923CC" w:rsidP="00C923CC">
      <w:pPr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</w:p>
    <w:p w:rsidR="00C923CC" w:rsidRPr="00856E71" w:rsidRDefault="0085752B" w:rsidP="00C923CC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</w:t>
      </w:r>
      <w:r w:rsidR="00C923CC" w:rsidRPr="00C923CC">
        <w:rPr>
          <w:rFonts w:ascii="Arial" w:hAnsi="Arial" w:cs="Arial"/>
          <w:b/>
          <w:sz w:val="22"/>
          <w:szCs w:val="22"/>
        </w:rPr>
        <w:t>. Użycie języka asemblera do programowania można rekomendować gdy program jest:</w:t>
      </w:r>
      <w:r w:rsidR="00C923CC" w:rsidRPr="00C923CC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C923CC" w:rsidRPr="00C923CC">
        <w:rPr>
          <w:rFonts w:ascii="Arial" w:hAnsi="Arial" w:cs="Arial"/>
          <w:b/>
          <w:color w:val="000000"/>
          <w:sz w:val="22"/>
          <w:szCs w:val="22"/>
        </w:rPr>
        <w:br/>
      </w:r>
      <w:r w:rsidR="00C923CC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Ogólnego przeznaczenia na jedna platformę komputerowa</w:t>
      </w:r>
      <w:r w:rsidR="00C923CC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923CC" w:rsidRPr="00856E71">
        <w:rPr>
          <w:rFonts w:ascii="Arial" w:hAnsi="Arial" w:cs="Arial"/>
          <w:color w:val="000000"/>
          <w:sz w:val="22"/>
          <w:szCs w:val="22"/>
        </w:rPr>
        <w:br/>
      </w:r>
      <w:r w:rsidR="00C923CC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Ogólnego przeznaczenia na wiele platform komputerowych</w:t>
      </w:r>
      <w:r w:rsidR="00C923CC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C923CC" w:rsidRPr="00856E71">
        <w:rPr>
          <w:rFonts w:ascii="Arial" w:hAnsi="Arial" w:cs="Arial"/>
          <w:color w:val="000000"/>
          <w:sz w:val="22"/>
          <w:szCs w:val="22"/>
        </w:rPr>
        <w:br/>
      </w:r>
      <w:r w:rsidR="00C923CC" w:rsidRPr="00C923CC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c) Systemem wbudowanym na jedno urządzenie</w:t>
      </w:r>
      <w:r w:rsidR="00C923CC" w:rsidRPr="00C923CC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C923CC" w:rsidRPr="00C923CC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C923CC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</w:t>
      </w:r>
      <w:r w:rsidR="00C923CC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923CC" w:rsidRPr="00856E71" w:rsidRDefault="00C923CC" w:rsidP="00C923CC">
      <w:pPr>
        <w:spacing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</w:p>
    <w:p w:rsidR="000934F7" w:rsidRDefault="000934F7" w:rsidP="00856E71">
      <w:pPr>
        <w:rPr>
          <w:rFonts w:ascii="Arial" w:hAnsi="Arial" w:cs="Arial"/>
          <w:sz w:val="22"/>
          <w:szCs w:val="22"/>
        </w:rPr>
      </w:pPr>
    </w:p>
    <w:p w:rsidR="0048248E" w:rsidRPr="00856E71" w:rsidRDefault="0048248E" w:rsidP="00856E71">
      <w:pPr>
        <w:rPr>
          <w:rFonts w:ascii="Arial" w:hAnsi="Arial" w:cs="Arial"/>
          <w:sz w:val="22"/>
          <w:szCs w:val="22"/>
        </w:rPr>
      </w:pPr>
    </w:p>
    <w:p w:rsidR="000934F7" w:rsidRPr="00856E71" w:rsidRDefault="000934F7" w:rsidP="00856E71">
      <w:pPr>
        <w:rPr>
          <w:rFonts w:ascii="Arial" w:hAnsi="Arial" w:cs="Arial"/>
          <w:sz w:val="22"/>
          <w:szCs w:val="22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lastRenderedPageBreak/>
        <w:t>21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.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W procesorach z segmentowaną przestrzenią adresową: </w:t>
      </w:r>
    </w:p>
    <w:p w:rsidR="000934F7" w:rsidRPr="0085752B" w:rsidRDefault="000934F7" w:rsidP="00C85DE7">
      <w:pPr>
        <w:pStyle w:val="Akapitzlis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Procesor posiada specjalną instrukcję do wywołania procedury zlokalizowanej poza bieżącym segmentem, natomiast instrukcja procedur jest taka sama jak dla procedur zlokalizowanych w bieżącym segmencie. </w:t>
      </w:r>
    </w:p>
    <w:p w:rsidR="000934F7" w:rsidRPr="0085752B" w:rsidRDefault="000934F7" w:rsidP="00C85DE7">
      <w:pPr>
        <w:pStyle w:val="Akapitzlis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Wywołanie procedur umieszczonych poza bieżącym segmentem programu jeśli </w:t>
      </w:r>
      <w:r w:rsidRPr="0085752B">
        <w:rPr>
          <w:rFonts w:ascii="Arial" w:hAnsi="Arial" w:cs="Arial"/>
          <w:sz w:val="22"/>
          <w:szCs w:val="22"/>
        </w:rPr>
        <w:t>możliwe i nie ma konieczności .</w:t>
      </w:r>
      <w:r w:rsidRPr="008575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5752B">
        <w:rPr>
          <w:rFonts w:ascii="Arial" w:hAnsi="Arial" w:cs="Arial"/>
          <w:sz w:val="22"/>
          <w:szCs w:val="22"/>
        </w:rPr>
        <w:t>wywołań</w:t>
      </w:r>
      <w:proofErr w:type="spellEnd"/>
      <w:r w:rsidRPr="0085752B">
        <w:rPr>
          <w:rFonts w:ascii="Arial" w:hAnsi="Arial" w:cs="Arial"/>
          <w:sz w:val="22"/>
          <w:szCs w:val="22"/>
        </w:rPr>
        <w:t xml:space="preserve"> w ramach bieżącego segmentu i poza tym segmentem. </w:t>
      </w:r>
    </w:p>
    <w:p w:rsidR="000934F7" w:rsidRPr="0085752B" w:rsidRDefault="000934F7" w:rsidP="00C85DE7">
      <w:pPr>
        <w:pStyle w:val="Akapitzlis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Procesor posiada instrukcje do wywołania i powrotu z procedury zlokalizowanej poza bieżącym segmentem, inne od instrukcji dla procedur zlokalizowanych w bieżącym segmencie. </w:t>
      </w:r>
    </w:p>
    <w:p w:rsidR="000934F7" w:rsidRPr="0085752B" w:rsidRDefault="000934F7" w:rsidP="00C85DE7">
      <w:pPr>
        <w:pStyle w:val="Akapitzlist"/>
        <w:numPr>
          <w:ilvl w:val="1"/>
          <w:numId w:val="34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Nie jest możliwe wywołanie procedur umieszczonych poza bieżącym segmentem programu. </w:t>
      </w: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A162E2" w:rsidRPr="0048248E" w:rsidRDefault="0085752B" w:rsidP="00856E7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22</w:t>
      </w:r>
      <w:r w:rsidR="00A162E2" w:rsidRPr="00856E71">
        <w:rPr>
          <w:rFonts w:ascii="Arial" w:hAnsi="Arial" w:cs="Arial"/>
          <w:b/>
          <w:sz w:val="22"/>
          <w:szCs w:val="22"/>
        </w:rPr>
        <w:t>. W procesorach z segmentowaną przestrzenią adresowania: </w:t>
      </w:r>
      <w:r w:rsidR="00A162E2" w:rsidRPr="00856E71">
        <w:rPr>
          <w:rFonts w:ascii="Arial" w:hAnsi="Arial" w:cs="Arial"/>
          <w:b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Nie jest możliwe zagnieżdżenie procedur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Zagnieżdżanie procedur jest zawsze możliwe, niezależnie czy procedura zagnieżdżona mieści się całkowicie w segmencie kodu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c) Zagnieżdżanie procedur jest możliwe pod warunkiem ze procedura zagnieżdżona mieści się całkowicie w bieżącym lub innym segmencie kodu</w:t>
      </w:r>
      <w:r w:rsidR="00A162E2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 nie jest prawdziwe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A162E2" w:rsidRPr="006351F7" w:rsidRDefault="00A162E2" w:rsidP="00856E71">
      <w:pPr>
        <w:rPr>
          <w:rFonts w:ascii="Arial" w:hAnsi="Arial" w:cs="Arial"/>
          <w:color w:val="FF0000"/>
          <w:sz w:val="22"/>
          <w:szCs w:val="22"/>
        </w:rPr>
      </w:pPr>
    </w:p>
    <w:p w:rsidR="000934F7" w:rsidRPr="006351F7" w:rsidRDefault="0085752B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23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.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 Które ze zdań odnoszących się do przekazywania parametrów w rejestrach jest</w:t>
      </w:r>
      <w:r w:rsidR="000934F7" w:rsidRPr="006351F7">
        <w:rPr>
          <w:rFonts w:ascii="Arial" w:hAnsi="Arial" w:cs="Arial"/>
          <w:color w:val="FF0000"/>
          <w:sz w:val="22"/>
          <w:szCs w:val="22"/>
        </w:rPr>
        <w:t xml:space="preserve">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nieprawdziwe: </w:t>
      </w:r>
    </w:p>
    <w:p w:rsidR="000934F7" w:rsidRPr="0085752B" w:rsidRDefault="000934F7" w:rsidP="00C85DE7">
      <w:pPr>
        <w:pStyle w:val="Akapitzlist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Nie jest możliwe przekazywanie w ten sposób parametrów „wyjściowych”. </w:t>
      </w:r>
    </w:p>
    <w:p w:rsidR="000934F7" w:rsidRPr="0085752B" w:rsidRDefault="000934F7" w:rsidP="00C85DE7">
      <w:pPr>
        <w:pStyle w:val="Akapitzlist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Liczba przekazywanych parametrów jest ograniczona. </w:t>
      </w:r>
    </w:p>
    <w:p w:rsidR="000934F7" w:rsidRPr="0085752B" w:rsidRDefault="000934F7" w:rsidP="00C85DE7">
      <w:pPr>
        <w:pStyle w:val="Akapitzlist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Czas dostępu do parametru jest najkrótsza z możliwych. </w:t>
      </w:r>
    </w:p>
    <w:p w:rsidR="000934F7" w:rsidRPr="0085752B" w:rsidRDefault="000934F7" w:rsidP="00C85DE7">
      <w:pPr>
        <w:pStyle w:val="Akapitzlist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Przekazywanie parametrów do procedury polega na załadowaniu ich wartości do odpowiednich rejestrów w wywołaniu procedury. </w:t>
      </w:r>
    </w:p>
    <w:p w:rsidR="00856E71" w:rsidRDefault="00856E71" w:rsidP="00856E71">
      <w:pPr>
        <w:rPr>
          <w:rFonts w:ascii="Arial" w:hAnsi="Arial" w:cs="Arial"/>
          <w:sz w:val="22"/>
          <w:szCs w:val="22"/>
        </w:rPr>
      </w:pPr>
    </w:p>
    <w:p w:rsidR="00856E71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24</w:t>
      </w:r>
      <w:r w:rsidR="00856E71" w:rsidRPr="00856E71">
        <w:rPr>
          <w:rFonts w:ascii="Arial" w:eastAsia="Arial" w:hAnsi="Arial" w:cs="Arial"/>
          <w:b/>
          <w:color w:val="000000"/>
          <w:sz w:val="22"/>
          <w:szCs w:val="22"/>
        </w:rPr>
        <w:t>. Które ze zdań odnoszących się do przekazywania parametru w “kodzie programu” nie są prawdziwe:</w:t>
      </w:r>
    </w:p>
    <w:p w:rsidR="00856E71" w:rsidRPr="00856E71" w:rsidRDefault="00856E71" w:rsidP="00C85DE7">
      <w:pPr>
        <w:numPr>
          <w:ilvl w:val="0"/>
          <w:numId w:val="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Możliwe jest przekazywanie zmiennych o dowolnie zmiennej długości</w:t>
      </w:r>
    </w:p>
    <w:p w:rsidR="00856E71" w:rsidRPr="00856E71" w:rsidRDefault="00856E71" w:rsidP="00C85DE7">
      <w:pPr>
        <w:numPr>
          <w:ilvl w:val="0"/>
          <w:numId w:val="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Jeżeli kod programu umieszczony jest w segmencie bez prawa zapisu, wówczas to samo wywołanie procedury nie może się odbyć z każdorazowo inną wartością parametru</w:t>
      </w:r>
    </w:p>
    <w:p w:rsidR="00856E71" w:rsidRPr="00856E71" w:rsidRDefault="00856E71" w:rsidP="00C85DE7">
      <w:pPr>
        <w:numPr>
          <w:ilvl w:val="0"/>
          <w:numId w:val="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Parametr umieszcza się bezpośrednio po instrukcji wywołania procedury</w:t>
      </w:r>
    </w:p>
    <w:p w:rsidR="00856E71" w:rsidRPr="00856E71" w:rsidRDefault="00856E71" w:rsidP="00C85DE7">
      <w:pPr>
        <w:numPr>
          <w:ilvl w:val="0"/>
          <w:numId w:val="5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Nie wolno w procedurze modyfikować zapisanego na stosie adresu powrotu</w:t>
      </w:r>
    </w:p>
    <w:p w:rsidR="00856E71" w:rsidRPr="00856E71" w:rsidRDefault="00856E71" w:rsidP="00C85DE7">
      <w:pPr>
        <w:numPr>
          <w:ilvl w:val="0"/>
          <w:numId w:val="5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Parametr można umieścić bezpośrednio po dowolnej instrukcji programu</w:t>
      </w:r>
    </w:p>
    <w:p w:rsidR="00856E71" w:rsidRDefault="00856E71" w:rsidP="00856E71">
      <w:pPr>
        <w:ind w:firstLine="360"/>
        <w:rPr>
          <w:rFonts w:ascii="Arial" w:eastAsia="Arial" w:hAnsi="Arial" w:cs="Arial"/>
          <w:b/>
          <w:color w:val="000000"/>
          <w:sz w:val="22"/>
          <w:szCs w:val="22"/>
        </w:rPr>
      </w:pPr>
      <w:r w:rsidRPr="00856E71">
        <w:rPr>
          <w:rFonts w:ascii="Arial" w:eastAsia="Arial" w:hAnsi="Arial" w:cs="Arial"/>
          <w:b/>
          <w:color w:val="000000"/>
          <w:sz w:val="22"/>
          <w:szCs w:val="22"/>
        </w:rPr>
        <w:t>F) W każdej architekturze procesora parametry przekazywane tą drogą są tylko stałymi</w:t>
      </w:r>
    </w:p>
    <w:p w:rsidR="00856E71" w:rsidRPr="00856E71" w:rsidRDefault="00856E71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56E71" w:rsidRPr="00856E71" w:rsidRDefault="0085752B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25. </w:t>
      </w:r>
      <w:r w:rsidR="00856E71" w:rsidRPr="00856E71">
        <w:rPr>
          <w:rFonts w:ascii="Arial" w:eastAsia="Arial" w:hAnsi="Arial" w:cs="Arial"/>
          <w:b/>
          <w:color w:val="000000"/>
          <w:sz w:val="22"/>
          <w:szCs w:val="22"/>
        </w:rPr>
        <w:t>Które ze zdań odnoszących się do przekazywania parametru  w „kodzie programu” nie jest prawdziwe:</w:t>
      </w:r>
    </w:p>
    <w:p w:rsidR="00856E71" w:rsidRPr="00856E71" w:rsidRDefault="00856E71" w:rsidP="00C85DE7">
      <w:pPr>
        <w:numPr>
          <w:ilvl w:val="0"/>
          <w:numId w:val="13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Możliwe jest przekazywanie zmiennych o zmiennej długości</w:t>
      </w:r>
    </w:p>
    <w:p w:rsidR="00856E71" w:rsidRPr="00856E71" w:rsidRDefault="00856E71" w:rsidP="00C85DE7">
      <w:pPr>
        <w:numPr>
          <w:ilvl w:val="0"/>
          <w:numId w:val="13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Jeżeli kod programu umieszczony jest w segmencie bez prawa zapisu, wówczas to samo wywołanie procedury nie może się odbyć z każdorazowo inną wartością parametru</w:t>
      </w:r>
    </w:p>
    <w:p w:rsidR="00856E71" w:rsidRPr="00856E71" w:rsidRDefault="00856E71" w:rsidP="00C85DE7">
      <w:pPr>
        <w:numPr>
          <w:ilvl w:val="0"/>
          <w:numId w:val="13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Parametr umieszcza się bezpośrednio po instrukcji wywołania procedury</w:t>
      </w:r>
    </w:p>
    <w:p w:rsidR="00856E71" w:rsidRPr="00856E71" w:rsidRDefault="00856E71" w:rsidP="00C85DE7">
      <w:pPr>
        <w:numPr>
          <w:ilvl w:val="0"/>
          <w:numId w:val="13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nie wolno w procedurze modyfikować adresu powrotu, który został zapisany na stosie w wyniku wywołania procedury</w:t>
      </w:r>
    </w:p>
    <w:p w:rsidR="006351F7" w:rsidRDefault="006351F7" w:rsidP="00856E71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56E71" w:rsidRPr="00856E71" w:rsidRDefault="0085752B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26</w:t>
      </w:r>
      <w:r w:rsidR="00856E71" w:rsidRPr="00856E71">
        <w:rPr>
          <w:rFonts w:ascii="Arial" w:hAnsi="Arial" w:cs="Arial"/>
          <w:b/>
          <w:sz w:val="22"/>
          <w:szCs w:val="22"/>
        </w:rPr>
        <w:t>. Które ze zdań odnoszących się do przekazywania parametrów w komórkach pamięci jest prawdziwe: </w:t>
      </w:r>
      <w:r w:rsidR="00856E71" w:rsidRPr="00856E71">
        <w:rPr>
          <w:rFonts w:ascii="Arial" w:hAnsi="Arial" w:cs="Arial"/>
          <w:b/>
          <w:sz w:val="22"/>
          <w:szCs w:val="22"/>
        </w:rPr>
        <w:br/>
      </w:r>
      <w:r w:rsidR="00856E71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nie jest możliwe przekazywanie w ten sposób parametrów „wejściowych”/”wyjściowych”</w:t>
      </w:r>
      <w:r w:rsidR="00856E71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56E71" w:rsidRPr="00856E71">
        <w:rPr>
          <w:rFonts w:ascii="Arial" w:hAnsi="Arial" w:cs="Arial"/>
          <w:color w:val="000000"/>
          <w:sz w:val="22"/>
          <w:szCs w:val="22"/>
        </w:rPr>
        <w:br/>
      </w:r>
      <w:r w:rsidR="00856E71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liczba przekazywanych parametrów jest ograniczona</w:t>
      </w:r>
      <w:r w:rsidR="00856E71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856E71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856E71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czas dostępu do parametrów jest najkrótszy z możliwych</w:t>
      </w:r>
      <w:r w:rsidR="00856E71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856E71" w:rsidRPr="00856E71">
        <w:rPr>
          <w:rFonts w:ascii="Arial" w:hAnsi="Arial" w:cs="Arial"/>
          <w:color w:val="000000"/>
          <w:sz w:val="22"/>
          <w:szCs w:val="22"/>
        </w:rPr>
        <w:br/>
      </w:r>
      <w:r w:rsidR="00856E71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nie jest możliwa rekurencyjne wywołanie tej procedury</w:t>
      </w:r>
      <w:r w:rsidR="00856E71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Default="00C37F05" w:rsidP="00C37F05">
      <w:pPr>
        <w:pStyle w:val="Bezodstpw"/>
        <w:rPr>
          <w:rFonts w:ascii="Arial" w:hAnsi="Arial" w:cs="Arial"/>
          <w:b/>
        </w:rPr>
      </w:pPr>
    </w:p>
    <w:p w:rsidR="00083609" w:rsidRPr="0048248E" w:rsidRDefault="0085752B" w:rsidP="0048248E">
      <w:pPr>
        <w:pStyle w:val="Bezodstpw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t>27</w:t>
      </w:r>
      <w:r w:rsidR="00C37F05" w:rsidRPr="00856E71">
        <w:rPr>
          <w:rFonts w:ascii="Arial" w:hAnsi="Arial" w:cs="Arial"/>
          <w:b/>
        </w:rPr>
        <w:t>. Jeżeli procedura przekazuje wyniki na stosie to</w:t>
      </w:r>
      <w:r w:rsidR="00C37F05" w:rsidRPr="00856E71">
        <w:rPr>
          <w:rFonts w:ascii="Arial" w:hAnsi="Arial" w:cs="Arial"/>
        </w:rPr>
        <w:t>: </w:t>
      </w:r>
      <w:r w:rsidR="00C37F05" w:rsidRPr="00856E71">
        <w:rPr>
          <w:rFonts w:ascii="Arial" w:hAnsi="Arial" w:cs="Arial"/>
        </w:rPr>
        <w:br/>
      </w:r>
      <w:r w:rsidR="00C37F05" w:rsidRPr="00C37F05">
        <w:rPr>
          <w:rStyle w:val="apple-style-span"/>
          <w:rFonts w:ascii="Arial" w:hAnsi="Arial" w:cs="Arial"/>
          <w:color w:val="000000"/>
        </w:rPr>
        <w:t>a) Żadne z poniższych</w:t>
      </w:r>
      <w:r w:rsidR="00C37F05" w:rsidRPr="00856E71">
        <w:rPr>
          <w:rStyle w:val="apple-converted-space"/>
          <w:rFonts w:ascii="Arial" w:hAnsi="Arial" w:cs="Arial"/>
          <w:b/>
          <w:color w:val="000000"/>
          <w:u w:val="single"/>
        </w:rPr>
        <w:t> </w:t>
      </w:r>
      <w:r w:rsidR="00C37F05" w:rsidRPr="00856E71">
        <w:rPr>
          <w:rFonts w:ascii="Arial" w:hAnsi="Arial" w:cs="Arial"/>
          <w:b/>
          <w:color w:val="000000"/>
          <w:u w:val="single"/>
        </w:rPr>
        <w:br/>
      </w:r>
      <w:r w:rsidR="00C37F05" w:rsidRPr="00856E71">
        <w:rPr>
          <w:rStyle w:val="apple-style-span"/>
          <w:rFonts w:ascii="Arial" w:hAnsi="Arial" w:cs="Arial"/>
          <w:color w:val="000000"/>
        </w:rPr>
        <w:t>b) Wykonuje instrukcję RET, a następnie zapisuje na stosie wyniki tak, aby były dostępne w programie wywołującym</w:t>
      </w:r>
      <w:r w:rsidR="00C37F05" w:rsidRPr="00856E71">
        <w:rPr>
          <w:rStyle w:val="apple-converted-space"/>
          <w:rFonts w:ascii="Arial" w:hAnsi="Arial" w:cs="Arial"/>
          <w:color w:val="000000"/>
        </w:rPr>
        <w:t> </w:t>
      </w:r>
      <w:r w:rsidR="00C37F05" w:rsidRPr="00856E71">
        <w:rPr>
          <w:rFonts w:ascii="Arial" w:hAnsi="Arial" w:cs="Arial"/>
          <w:color w:val="000000"/>
        </w:rPr>
        <w:br/>
      </w:r>
      <w:r w:rsidR="00C37F05" w:rsidRPr="00856E71">
        <w:rPr>
          <w:rStyle w:val="apple-style-span"/>
          <w:rFonts w:ascii="Arial" w:hAnsi="Arial" w:cs="Arial"/>
          <w:b/>
          <w:color w:val="000000"/>
          <w:u w:val="single"/>
        </w:rPr>
        <w:t xml:space="preserve">c) Ustawia wskaźniki stosu tak, aby wskazywały adres powrotu, następnie </w:t>
      </w:r>
      <w:proofErr w:type="spellStart"/>
      <w:r w:rsidR="00C37F05" w:rsidRPr="00856E71">
        <w:rPr>
          <w:rStyle w:val="apple-style-span"/>
          <w:rFonts w:ascii="Arial" w:hAnsi="Arial" w:cs="Arial"/>
          <w:b/>
          <w:color w:val="000000"/>
          <w:u w:val="single"/>
        </w:rPr>
        <w:t>wskaźn</w:t>
      </w:r>
      <w:proofErr w:type="spellEnd"/>
      <w:r w:rsidR="00C37F05" w:rsidRPr="00856E71">
        <w:rPr>
          <w:rStyle w:val="apple-style-span"/>
          <w:rFonts w:ascii="Arial" w:hAnsi="Arial" w:cs="Arial"/>
          <w:b/>
          <w:color w:val="000000"/>
          <w:u w:val="single"/>
        </w:rPr>
        <w:t xml:space="preserve">. do lokalizacji wyników na stosie wpisuje do wybranego rejestru i wykonuje </w:t>
      </w:r>
      <w:proofErr w:type="spellStart"/>
      <w:r w:rsidR="00C37F05" w:rsidRPr="00856E71">
        <w:rPr>
          <w:rStyle w:val="apple-style-span"/>
          <w:rFonts w:ascii="Arial" w:hAnsi="Arial" w:cs="Arial"/>
          <w:b/>
          <w:color w:val="000000"/>
          <w:u w:val="single"/>
        </w:rPr>
        <w:t>instr</w:t>
      </w:r>
      <w:proofErr w:type="spellEnd"/>
      <w:r w:rsidR="00C37F05" w:rsidRPr="00856E71">
        <w:rPr>
          <w:rStyle w:val="apple-style-span"/>
          <w:rFonts w:ascii="Arial" w:hAnsi="Arial" w:cs="Arial"/>
          <w:b/>
          <w:color w:val="000000"/>
          <w:u w:val="single"/>
        </w:rPr>
        <w:t>. RET</w:t>
      </w:r>
      <w:r w:rsidR="00C37F05" w:rsidRPr="00856E71">
        <w:rPr>
          <w:rStyle w:val="apple-converted-space"/>
          <w:rFonts w:ascii="Arial" w:hAnsi="Arial" w:cs="Arial"/>
          <w:b/>
          <w:color w:val="000000"/>
          <w:u w:val="single"/>
        </w:rPr>
        <w:t> </w:t>
      </w:r>
      <w:r w:rsidR="00C37F05" w:rsidRPr="00856E71">
        <w:rPr>
          <w:rFonts w:ascii="Arial" w:hAnsi="Arial" w:cs="Arial"/>
          <w:b/>
          <w:color w:val="000000"/>
          <w:u w:val="single"/>
        </w:rPr>
        <w:br/>
      </w:r>
      <w:r w:rsidR="00C37F05" w:rsidRPr="00856E71">
        <w:rPr>
          <w:rStyle w:val="apple-style-span"/>
          <w:rFonts w:ascii="Arial" w:hAnsi="Arial" w:cs="Arial"/>
          <w:color w:val="000000"/>
        </w:rPr>
        <w:t xml:space="preserve">d) Zapisuje na stosie wyniki, a następnie wykonuje </w:t>
      </w:r>
      <w:proofErr w:type="spellStart"/>
      <w:r w:rsidR="00C37F05" w:rsidRPr="00856E71">
        <w:rPr>
          <w:rStyle w:val="apple-style-span"/>
          <w:rFonts w:ascii="Arial" w:hAnsi="Arial" w:cs="Arial"/>
          <w:color w:val="000000"/>
        </w:rPr>
        <w:t>instr</w:t>
      </w:r>
      <w:proofErr w:type="spellEnd"/>
      <w:r w:rsidR="00C37F05" w:rsidRPr="00856E71">
        <w:rPr>
          <w:rStyle w:val="apple-style-span"/>
          <w:rFonts w:ascii="Arial" w:hAnsi="Arial" w:cs="Arial"/>
          <w:color w:val="000000"/>
        </w:rPr>
        <w:t>. RET</w:t>
      </w:r>
      <w:r w:rsidR="00C37F05" w:rsidRPr="00856E71">
        <w:rPr>
          <w:rStyle w:val="apple-converted-space"/>
          <w:rFonts w:ascii="Arial" w:hAnsi="Arial" w:cs="Arial"/>
          <w:color w:val="000000"/>
        </w:rPr>
        <w:t> </w:t>
      </w:r>
      <w:r w:rsidR="00C37F05" w:rsidRPr="00856E71">
        <w:rPr>
          <w:rFonts w:ascii="Arial" w:hAnsi="Arial" w:cs="Arial"/>
          <w:color w:val="000000"/>
        </w:rPr>
        <w:br/>
      </w:r>
    </w:p>
    <w:p w:rsidR="000934F7" w:rsidRPr="00856E71" w:rsidRDefault="006351F7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28</w:t>
      </w:r>
      <w:r w:rsidR="000934F7" w:rsidRPr="00856E71">
        <w:rPr>
          <w:rFonts w:ascii="Arial" w:hAnsi="Arial" w:cs="Arial"/>
          <w:b/>
          <w:sz w:val="22"/>
          <w:szCs w:val="22"/>
        </w:rPr>
        <w:t xml:space="preserve">. </w:t>
      </w:r>
      <w:r w:rsidR="000934F7" w:rsidRPr="00856E71">
        <w:rPr>
          <w:rFonts w:ascii="Arial" w:hAnsi="Arial" w:cs="Arial"/>
          <w:b/>
          <w:sz w:val="22"/>
          <w:szCs w:val="22"/>
        </w:rPr>
        <w:t>Jeżeli parametry są przekazywane do procedury poprzez stos, wówczas prawdziwe jest, że:</w:t>
      </w:r>
      <w:r w:rsidR="000934F7" w:rsidRPr="00856E71">
        <w:rPr>
          <w:rFonts w:ascii="Arial" w:hAnsi="Arial" w:cs="Arial"/>
          <w:sz w:val="22"/>
          <w:szCs w:val="22"/>
        </w:rPr>
        <w:t xml:space="preserve"> </w:t>
      </w:r>
    </w:p>
    <w:p w:rsidR="000934F7" w:rsidRPr="006351F7" w:rsidRDefault="000934F7" w:rsidP="00C85DE7">
      <w:pPr>
        <w:pStyle w:val="Akapitzlist"/>
        <w:numPr>
          <w:ilvl w:val="0"/>
          <w:numId w:val="38"/>
        </w:numPr>
        <w:rPr>
          <w:rFonts w:ascii="Arial" w:hAnsi="Arial" w:cs="Arial"/>
          <w:b/>
          <w:sz w:val="22"/>
          <w:szCs w:val="22"/>
          <w:u w:val="single"/>
        </w:rPr>
      </w:pPr>
      <w:r w:rsidRPr="006351F7">
        <w:rPr>
          <w:rFonts w:ascii="Arial" w:hAnsi="Arial" w:cs="Arial"/>
          <w:b/>
          <w:sz w:val="22"/>
          <w:szCs w:val="22"/>
          <w:u w:val="single"/>
        </w:rPr>
        <w:t xml:space="preserve">W celu przekazania parametrów należy zarezerwować na stosie ramkę na odpowiednią liczbę błędów i wywołać procedurę. </w:t>
      </w:r>
    </w:p>
    <w:p w:rsidR="000934F7" w:rsidRPr="006351F7" w:rsidRDefault="000934F7" w:rsidP="00C85DE7">
      <w:pPr>
        <w:pStyle w:val="Akapitzlist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6351F7">
        <w:rPr>
          <w:rFonts w:ascii="Arial" w:hAnsi="Arial" w:cs="Arial"/>
          <w:sz w:val="22"/>
          <w:szCs w:val="22"/>
        </w:rPr>
        <w:t xml:space="preserve">Należy opróżnić stos z parametrów bądź w procedurze bądź po wyjściu z procedury w programie głównym. </w:t>
      </w:r>
    </w:p>
    <w:p w:rsidR="000934F7" w:rsidRPr="006351F7" w:rsidRDefault="000934F7" w:rsidP="00C85DE7">
      <w:pPr>
        <w:pStyle w:val="Akapitzlist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6351F7">
        <w:rPr>
          <w:rFonts w:ascii="Arial" w:hAnsi="Arial" w:cs="Arial"/>
          <w:sz w:val="22"/>
          <w:szCs w:val="22"/>
        </w:rPr>
        <w:t xml:space="preserve">Parametry należy odczytać ze stosu instrukcją POP (pobierz ze stosu). </w:t>
      </w:r>
    </w:p>
    <w:p w:rsidR="000934F7" w:rsidRPr="006351F7" w:rsidRDefault="000934F7" w:rsidP="00C85DE7">
      <w:pPr>
        <w:pStyle w:val="Akapitzlist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6351F7">
        <w:rPr>
          <w:rFonts w:ascii="Arial" w:hAnsi="Arial" w:cs="Arial"/>
          <w:sz w:val="22"/>
          <w:szCs w:val="22"/>
        </w:rPr>
        <w:t xml:space="preserve">Ramka na stosie w całości składa się z przekazywanych parametrów. </w:t>
      </w: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A162E2" w:rsidRPr="00856E71" w:rsidRDefault="006351F7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29</w:t>
      </w:r>
      <w:r w:rsidR="00A162E2" w:rsidRPr="00856E71">
        <w:rPr>
          <w:rFonts w:ascii="Arial" w:hAnsi="Arial" w:cs="Arial"/>
          <w:b/>
          <w:sz w:val="22"/>
          <w:szCs w:val="22"/>
        </w:rPr>
        <w:t>. Gdy następuje przekazanie parametru ‘poprzez nazwę’ to do procedury jest przekazywany </w:t>
      </w:r>
      <w:r w:rsidR="00A162E2" w:rsidRPr="00856E71">
        <w:rPr>
          <w:rFonts w:ascii="Arial" w:hAnsi="Arial" w:cs="Arial"/>
          <w:b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Wskaźnik do zmiennej (adres)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Wskaźnik do zmiennej, wartość zmiennej kopiowana do zmiennej wewnętrznej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Parametr, procedura nie zmienia jego wartości gdyż kopiuje jego warto wewnątrz procedury(?)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d) Wskaźnik do funkcji obliczającej adres zmiennej</w:t>
      </w:r>
      <w:r w:rsidR="00A162E2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C37F05" w:rsidRDefault="006351F7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30</w:t>
      </w:r>
      <w:r w:rsidR="009D7BB5" w:rsidRPr="00856E71">
        <w:rPr>
          <w:rFonts w:ascii="Arial" w:hAnsi="Arial" w:cs="Arial"/>
          <w:b/>
          <w:sz w:val="22"/>
          <w:szCs w:val="22"/>
        </w:rPr>
        <w:t>. Jeżeli parametry są przekazywane do procedury poprzez adres wówczas prawdziwe jest ze: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należy zarezerwować na stosie ramkę o danej liczbie bajtów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należy usunąć parametry ze stosu w procedurze lub po wyjściu z procedury w programie głównym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c) parametry pobiera </w:t>
      </w:r>
      <w:proofErr w:type="spellStart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sie</w:t>
      </w:r>
      <w:proofErr w:type="spellEnd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za pomocą POP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d) na stosie znajdują </w:t>
      </w:r>
      <w:proofErr w:type="spellStart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sie</w:t>
      </w:r>
      <w:proofErr w:type="spellEnd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tylko ramki parametrów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Default="00C37F05" w:rsidP="00C37F05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C37F05" w:rsidRPr="00856E71" w:rsidRDefault="006351F7" w:rsidP="00C37F0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31</w:t>
      </w:r>
      <w:r w:rsidR="00C37F05" w:rsidRPr="00856E71">
        <w:rPr>
          <w:rFonts w:ascii="Arial" w:eastAsia="Arial" w:hAnsi="Arial" w:cs="Arial"/>
          <w:b/>
          <w:color w:val="000000"/>
          <w:sz w:val="22"/>
          <w:szCs w:val="22"/>
        </w:rPr>
        <w:t>.Jeżeli, w odniesieniu do parametru przekazywanego pomiędzy programem a procedurą: “procedura nie modyfikuje zmiennej odpowiadającej temu parametrowi”, to: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Taki parametr określamy jako “wejściowo-wyjściowy”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Taki parametr nie może być przekazany poprzez zmienną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Taki parametr określamy jako “wyjściowy”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Taki parametr określamy jako “stałą programu”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Taki parametr nie może być przekazany poprzez odwołanie (referencję)</w:t>
      </w:r>
    </w:p>
    <w:p w:rsidR="00C37F05" w:rsidRPr="00856E71" w:rsidRDefault="00C37F05" w:rsidP="00C85DE7">
      <w:pPr>
        <w:numPr>
          <w:ilvl w:val="0"/>
          <w:numId w:val="10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Taki parametr określamy jako “wejściowy”</w:t>
      </w:r>
    </w:p>
    <w:p w:rsidR="00C37F05" w:rsidRPr="00856E71" w:rsidRDefault="00C37F05" w:rsidP="00C37F05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C37F05" w:rsidRPr="00856E71" w:rsidRDefault="00C37F05" w:rsidP="00C37F05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56E71" w:rsidRDefault="00856E71" w:rsidP="00856E71">
      <w:pPr>
        <w:rPr>
          <w:rFonts w:ascii="Arial" w:hAnsi="Arial" w:cs="Arial"/>
          <w:sz w:val="22"/>
          <w:szCs w:val="22"/>
        </w:rPr>
      </w:pPr>
    </w:p>
    <w:p w:rsidR="000934F7" w:rsidRPr="006351F7" w:rsidRDefault="006351F7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lastRenderedPageBreak/>
        <w:t>32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W procedurze A zagnieżdżona jest procedura B,</w:t>
      </w:r>
      <w:r w:rsidR="00C923CC" w:rsidRPr="006351F7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w procedurze B zagnieżdżona jest procedura C. Procedury utworzono dyrektywami PROC i ENDP. Jeżeli etykieta jest lokalna w procedurze B, to: </w:t>
      </w:r>
    </w:p>
    <w:p w:rsidR="000934F7" w:rsidRPr="0085752B" w:rsidRDefault="000934F7" w:rsidP="00C85DE7">
      <w:pPr>
        <w:pStyle w:val="Akapitzlist"/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Jest dostępne z procedury C i innych zagnieżdżonych w B. </w:t>
      </w:r>
    </w:p>
    <w:p w:rsidR="000934F7" w:rsidRPr="0085752B" w:rsidRDefault="000934F7" w:rsidP="00C85DE7">
      <w:pPr>
        <w:pStyle w:val="Akapitzlist"/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>Jest niedostępne z procedury A,</w:t>
      </w:r>
      <w:r w:rsidR="00C923CC" w:rsidRPr="0085752B">
        <w:rPr>
          <w:rFonts w:ascii="Arial" w:hAnsi="Arial" w:cs="Arial"/>
          <w:sz w:val="22"/>
          <w:szCs w:val="22"/>
        </w:rPr>
        <w:t xml:space="preserve"> </w:t>
      </w:r>
      <w:r w:rsidRPr="0085752B">
        <w:rPr>
          <w:rFonts w:ascii="Arial" w:hAnsi="Arial" w:cs="Arial"/>
          <w:sz w:val="22"/>
          <w:szCs w:val="22"/>
        </w:rPr>
        <w:t xml:space="preserve">a dostępne z innych procedur zagnieżdżonych w procedurze A. </w:t>
      </w:r>
    </w:p>
    <w:p w:rsidR="000934F7" w:rsidRPr="0085752B" w:rsidRDefault="000934F7" w:rsidP="00C85DE7">
      <w:pPr>
        <w:pStyle w:val="Akapitzlist"/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Jest dostępna z procedury A, a niedostępna z innych procedur zagnieżdżonych w procedurze A. </w:t>
      </w:r>
    </w:p>
    <w:p w:rsidR="00270019" w:rsidRPr="0085752B" w:rsidRDefault="000934F7" w:rsidP="00C85DE7">
      <w:pPr>
        <w:pStyle w:val="Akapitzlist"/>
        <w:numPr>
          <w:ilvl w:val="1"/>
          <w:numId w:val="36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Jest </w:t>
      </w:r>
      <w:r w:rsidR="009D7BB5" w:rsidRPr="0085752B">
        <w:rPr>
          <w:rFonts w:ascii="Arial" w:hAnsi="Arial" w:cs="Arial"/>
          <w:sz w:val="22"/>
          <w:szCs w:val="22"/>
        </w:rPr>
        <w:t xml:space="preserve">dostępna tylko w procedurze B. </w:t>
      </w:r>
    </w:p>
    <w:p w:rsidR="00C923CC" w:rsidRDefault="00C923CC" w:rsidP="00C923CC">
      <w:pPr>
        <w:rPr>
          <w:rFonts w:ascii="Arial" w:hAnsi="Arial" w:cs="Arial"/>
          <w:b/>
          <w:bCs/>
          <w:sz w:val="22"/>
          <w:szCs w:val="22"/>
        </w:rPr>
      </w:pPr>
    </w:p>
    <w:p w:rsidR="00C923CC" w:rsidRPr="00856E71" w:rsidRDefault="006351F7" w:rsidP="00C923C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33</w:t>
      </w:r>
      <w:r w:rsidR="00C923CC" w:rsidRPr="00856E71">
        <w:rPr>
          <w:rFonts w:ascii="Arial" w:hAnsi="Arial" w:cs="Arial"/>
          <w:b/>
          <w:bCs/>
          <w:sz w:val="22"/>
          <w:szCs w:val="22"/>
        </w:rPr>
        <w:t xml:space="preserve">. Jeżeli procesor posiada rozkazy trójadresowe oznacza to, że: 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a) kod maszynowy analogicznego programu jest dłuższy, niż w przypadku użycia rozkazów o mniejszej ilości argumentów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taki rozkaz zawiera 3 pola przeznaczone wyłącznie na adresy argumentów </w:t>
      </w:r>
    </w:p>
    <w:p w:rsidR="00C923CC" w:rsidRPr="00C923CC" w:rsidRDefault="00C923CC" w:rsidP="00C923CC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c)kody maszynowe takich instrukcji są dłuższe niż w przypadku użycia rozkazów o mniejszej ilości argumentów</w:t>
      </w:r>
    </w:p>
    <w:p w:rsidR="00C923CC" w:rsidRPr="00856E71" w:rsidRDefault="00C923CC" w:rsidP="00C923CC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d) żadna z powyższych</w:t>
      </w:r>
    </w:p>
    <w:p w:rsidR="00C923CC" w:rsidRDefault="00C923CC" w:rsidP="00856E71">
      <w:pPr>
        <w:rPr>
          <w:rFonts w:ascii="Arial" w:hAnsi="Arial" w:cs="Arial"/>
          <w:b/>
          <w:sz w:val="22"/>
          <w:szCs w:val="22"/>
        </w:rPr>
      </w:pPr>
    </w:p>
    <w:p w:rsidR="000934F7" w:rsidRPr="006351F7" w:rsidRDefault="006351F7" w:rsidP="00856E71">
      <w:pPr>
        <w:rPr>
          <w:rFonts w:ascii="Arial" w:hAnsi="Arial" w:cs="Arial"/>
          <w:b/>
          <w:color w:val="FF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34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>Które ze zdań odnoszących się do dynamicznego tworzenia zmiennych lokalnych</w:t>
      </w:r>
      <w:r w:rsidR="000934F7" w:rsidRPr="006351F7">
        <w:rPr>
          <w:rFonts w:ascii="Arial" w:hAnsi="Arial" w:cs="Arial"/>
          <w:color w:val="FF0000"/>
          <w:sz w:val="22"/>
          <w:szCs w:val="22"/>
        </w:rPr>
        <w:t xml:space="preserve"> </w:t>
      </w:r>
      <w:r w:rsidR="000934F7" w:rsidRPr="006351F7">
        <w:rPr>
          <w:rFonts w:ascii="Arial" w:hAnsi="Arial" w:cs="Arial"/>
          <w:b/>
          <w:color w:val="FF0000"/>
          <w:sz w:val="22"/>
          <w:szCs w:val="22"/>
        </w:rPr>
        <w:t xml:space="preserve">procedury nie jest prawdziwe: </w:t>
      </w:r>
    </w:p>
    <w:p w:rsidR="000934F7" w:rsidRPr="0085752B" w:rsidRDefault="000934F7" w:rsidP="00C85DE7">
      <w:pPr>
        <w:pStyle w:val="Akapitzlis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>Tę samą procedurę z dynamicznie utw</w:t>
      </w:r>
      <w:r w:rsidR="00C923CC" w:rsidRPr="0085752B">
        <w:rPr>
          <w:rFonts w:ascii="Arial" w:hAnsi="Arial" w:cs="Arial"/>
          <w:sz w:val="22"/>
          <w:szCs w:val="22"/>
        </w:rPr>
        <w:t>orzonymi zmiennymi lokalnymi mog</w:t>
      </w:r>
      <w:r w:rsidRPr="0085752B">
        <w:rPr>
          <w:rFonts w:ascii="Arial" w:hAnsi="Arial" w:cs="Arial"/>
          <w:sz w:val="22"/>
          <w:szCs w:val="22"/>
        </w:rPr>
        <w:t xml:space="preserve">ą wywoływać różne równoległe wykonywane programy. </w:t>
      </w:r>
    </w:p>
    <w:p w:rsidR="000934F7" w:rsidRPr="0085752B" w:rsidRDefault="000934F7" w:rsidP="00C85DE7">
      <w:pPr>
        <w:pStyle w:val="Akapitzlis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Aby dynamicznie utworzyć zmienne procedury, należy zarezerwować odpowiednią ilość miejsca na stosie i wywołać procedurę. </w:t>
      </w:r>
    </w:p>
    <w:p w:rsidR="000934F7" w:rsidRPr="0085752B" w:rsidRDefault="000934F7" w:rsidP="00C85DE7">
      <w:pPr>
        <w:pStyle w:val="Akapitzlis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Procedurę z tak utworzonymi zmiennymi lokalnymi można wywoływać rekurencyjnie. </w:t>
      </w:r>
    </w:p>
    <w:p w:rsidR="00C923CC" w:rsidRPr="0085752B" w:rsidRDefault="000934F7" w:rsidP="00C85DE7">
      <w:pPr>
        <w:pStyle w:val="Akapitzlist"/>
        <w:numPr>
          <w:ilvl w:val="1"/>
          <w:numId w:val="37"/>
        </w:numPr>
        <w:rPr>
          <w:rFonts w:ascii="Arial" w:hAnsi="Arial" w:cs="Arial"/>
          <w:sz w:val="22"/>
          <w:szCs w:val="22"/>
        </w:rPr>
      </w:pPr>
      <w:r w:rsidRPr="0085752B">
        <w:rPr>
          <w:rFonts w:ascii="Arial" w:hAnsi="Arial" w:cs="Arial"/>
          <w:sz w:val="22"/>
          <w:szCs w:val="22"/>
        </w:rPr>
        <w:t xml:space="preserve">Dynamiczne zmienne lokalne nie mają lokalizacji w pamięci, dlatego nie można się do nich </w:t>
      </w:r>
      <w:r w:rsidR="00C923CC" w:rsidRPr="0085752B">
        <w:rPr>
          <w:rFonts w:ascii="Arial" w:hAnsi="Arial" w:cs="Arial"/>
          <w:sz w:val="22"/>
          <w:szCs w:val="22"/>
        </w:rPr>
        <w:t>odwołać z procedury nadrzędnej.</w:t>
      </w:r>
    </w:p>
    <w:p w:rsidR="0048248E" w:rsidRDefault="0048248E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35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 xml:space="preserve">. Które ze zdań odnoszących się do dynamicznego tworzenia zmiennych lokalnych procedury, NIE jest prawdziwe: </w:t>
      </w:r>
    </w:p>
    <w:p w:rsidR="00083609" w:rsidRPr="00856E71" w:rsidRDefault="00083609" w:rsidP="00C85DE7">
      <w:pPr>
        <w:numPr>
          <w:ilvl w:val="0"/>
          <w:numId w:val="20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tą samą procedurę, z dynamicznie utworzonymi zmiennymi lokalnymi mogą wywoływać różne równoległe wykonywane programy</w:t>
      </w:r>
    </w:p>
    <w:p w:rsidR="00083609" w:rsidRPr="00856E71" w:rsidRDefault="00083609" w:rsidP="00C85DE7">
      <w:pPr>
        <w:numPr>
          <w:ilvl w:val="0"/>
          <w:numId w:val="20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aby dynamicznie utworzyć zmienne procedury, należy zarezerwować odpowiednią ilość miejsca na stosie i wywołać procedurę</w:t>
      </w:r>
    </w:p>
    <w:p w:rsidR="00083609" w:rsidRPr="00856E71" w:rsidRDefault="00083609" w:rsidP="00C85DE7">
      <w:pPr>
        <w:numPr>
          <w:ilvl w:val="0"/>
          <w:numId w:val="20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procedurę, z tak utworzonymi zmiennymi lokalnymi, można wywoływać rekurencyjnie</w:t>
      </w:r>
    </w:p>
    <w:p w:rsidR="00083609" w:rsidRPr="00856E71" w:rsidRDefault="00083609" w:rsidP="00C85DE7">
      <w:pPr>
        <w:numPr>
          <w:ilvl w:val="0"/>
          <w:numId w:val="20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W czasie działania procedury nadrzędnej dynamiczne zmienne lokalne nie mają lokalizacji w pamięci, dlatego nie można się do nich odwołać z procedury nadrzędnej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</w:p>
    <w:p w:rsidR="00270019" w:rsidRPr="00856E71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36</w:t>
      </w:r>
      <w:r w:rsidR="00270019" w:rsidRPr="00856E71">
        <w:rPr>
          <w:rFonts w:ascii="Arial" w:hAnsi="Arial" w:cs="Arial"/>
          <w:b/>
          <w:bCs/>
          <w:sz w:val="22"/>
          <w:szCs w:val="22"/>
        </w:rPr>
        <w:t>. Format pojedynczy liczby zmiennoprzecinkowej wg ISO: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a) zawiera wykładnik z bitem znaku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zawiera 52 bitową mantysę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zawiera 11 bitowy wykładnik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d) zawiera mantysę w systemie znak-moduł</w:t>
      </w:r>
    </w:p>
    <w:p w:rsidR="00270019" w:rsidRPr="00856E71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  <w:r w:rsidRPr="00856E71">
        <w:rPr>
          <w:rFonts w:ascii="Arial" w:hAnsi="Arial" w:cs="Arial"/>
          <w:b/>
          <w:bCs/>
          <w:sz w:val="22"/>
          <w:szCs w:val="22"/>
        </w:rPr>
        <w:t>3</w:t>
      </w:r>
      <w:r w:rsidR="006351F7">
        <w:rPr>
          <w:rFonts w:ascii="Arial" w:hAnsi="Arial" w:cs="Arial"/>
          <w:b/>
          <w:bCs/>
          <w:sz w:val="22"/>
          <w:szCs w:val="22"/>
        </w:rPr>
        <w:t>7</w:t>
      </w:r>
      <w:r w:rsidRPr="00856E71">
        <w:rPr>
          <w:rFonts w:ascii="Arial" w:hAnsi="Arial" w:cs="Arial"/>
          <w:b/>
          <w:bCs/>
          <w:sz w:val="22"/>
          <w:szCs w:val="22"/>
        </w:rPr>
        <w:t>. Podaj jaki jest wynik przesunięcia w prawo liczby 11101110 w systemie U2: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01110111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11011100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c) 11110111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11011101 </w:t>
      </w:r>
    </w:p>
    <w:p w:rsidR="0048248E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</w:p>
    <w:p w:rsidR="0048248E" w:rsidRDefault="0048248E" w:rsidP="00856E71">
      <w:pPr>
        <w:rPr>
          <w:rFonts w:ascii="Arial" w:hAnsi="Arial" w:cs="Arial"/>
          <w:b/>
          <w:bCs/>
          <w:sz w:val="22"/>
          <w:szCs w:val="22"/>
        </w:rPr>
      </w:pPr>
    </w:p>
    <w:p w:rsidR="00270019" w:rsidRPr="00856E71" w:rsidRDefault="006351F7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38</w:t>
      </w:r>
      <w:r w:rsidR="00270019" w:rsidRPr="00856E71">
        <w:rPr>
          <w:rFonts w:ascii="Arial" w:hAnsi="Arial" w:cs="Arial"/>
          <w:b/>
          <w:bCs/>
          <w:sz w:val="22"/>
          <w:szCs w:val="22"/>
        </w:rPr>
        <w:t>. Co powoduje zamieszczenie na początku procedury takich instrukcji:</w:t>
      </w:r>
      <w:r w:rsidR="00270019" w:rsidRPr="00856E71">
        <w:rPr>
          <w:rFonts w:ascii="Arial" w:hAnsi="Arial" w:cs="Arial"/>
          <w:sz w:val="22"/>
          <w:szCs w:val="22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proofErr w:type="spellStart"/>
      <w:r w:rsidRPr="00856E71">
        <w:rPr>
          <w:rFonts w:ascii="Arial" w:hAnsi="Arial" w:cs="Arial"/>
          <w:sz w:val="22"/>
          <w:szCs w:val="22"/>
        </w:rPr>
        <w:t>push</w:t>
      </w:r>
      <w:proofErr w:type="spellEnd"/>
      <w:r w:rsidRPr="00856E71">
        <w:rPr>
          <w:rFonts w:ascii="Arial" w:hAnsi="Arial" w:cs="Arial"/>
          <w:sz w:val="22"/>
          <w:szCs w:val="22"/>
        </w:rPr>
        <w:t xml:space="preserve"> EBP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proofErr w:type="spellStart"/>
      <w:r w:rsidRPr="00856E71">
        <w:rPr>
          <w:rFonts w:ascii="Arial" w:hAnsi="Arial" w:cs="Arial"/>
          <w:sz w:val="22"/>
          <w:szCs w:val="22"/>
        </w:rPr>
        <w:t>mov</w:t>
      </w:r>
      <w:proofErr w:type="spellEnd"/>
      <w:r w:rsidRPr="00856E71">
        <w:rPr>
          <w:rFonts w:ascii="Arial" w:hAnsi="Arial" w:cs="Arial"/>
          <w:sz w:val="22"/>
          <w:szCs w:val="22"/>
        </w:rPr>
        <w:t xml:space="preserve"> EBP, ESP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a) rezerwacja ramki dla procedury (albo jej zmiennych, nie pamiętam dokładnie)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rezerwacja dla zmiennych lokalnych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przekazanie parametrów do procedury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dostęp do zmiennych na stosie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</w:p>
    <w:p w:rsidR="00270019" w:rsidRPr="00856E71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39</w:t>
      </w:r>
      <w:r w:rsidR="00270019" w:rsidRPr="00856E71">
        <w:rPr>
          <w:rFonts w:ascii="Arial" w:hAnsi="Arial" w:cs="Arial"/>
          <w:b/>
          <w:bCs/>
          <w:sz w:val="22"/>
          <w:szCs w:val="22"/>
        </w:rPr>
        <w:t>. Wskaż zdanie prawdziwe: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program konsolidujący tłumaczy program składający się z kilku plików źródłowych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asembler dokonuje relokacji programu ta aby mógł być załadowany w dowolne miejsce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c) </w:t>
      </w:r>
      <w:proofErr w:type="spellStart"/>
      <w:r w:rsidRPr="00C923CC">
        <w:rPr>
          <w:rFonts w:ascii="Arial" w:hAnsi="Arial" w:cs="Arial"/>
          <w:b/>
          <w:bCs/>
          <w:sz w:val="22"/>
          <w:szCs w:val="22"/>
          <w:u w:val="single"/>
        </w:rPr>
        <w:t>loader</w:t>
      </w:r>
      <w:proofErr w:type="spellEnd"/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 umożliwia załadowanie programu we wskazane miejsce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makroasembler tłumacząc program </w:t>
      </w:r>
      <w:proofErr w:type="spellStart"/>
      <w:r w:rsidRPr="00856E71">
        <w:rPr>
          <w:rFonts w:ascii="Arial" w:hAnsi="Arial" w:cs="Arial"/>
          <w:sz w:val="22"/>
          <w:szCs w:val="22"/>
        </w:rPr>
        <w:t>asm</w:t>
      </w:r>
      <w:proofErr w:type="spellEnd"/>
      <w:r w:rsidRPr="00856E71">
        <w:rPr>
          <w:rFonts w:ascii="Arial" w:hAnsi="Arial" w:cs="Arial"/>
          <w:sz w:val="22"/>
          <w:szCs w:val="22"/>
        </w:rPr>
        <w:t xml:space="preserve"> na ml dokonuje konsolidacji programu głównego </w:t>
      </w:r>
      <w:r w:rsidRPr="00856E71">
        <w:rPr>
          <w:rFonts w:ascii="Arial" w:hAnsi="Arial" w:cs="Arial"/>
          <w:sz w:val="22"/>
          <w:szCs w:val="22"/>
        </w:rPr>
        <w:br/>
        <w:t xml:space="preserve">z modułami zawierającymi definicje </w:t>
      </w:r>
      <w:proofErr w:type="spellStart"/>
      <w:r w:rsidRPr="00856E71">
        <w:rPr>
          <w:rFonts w:ascii="Arial" w:hAnsi="Arial" w:cs="Arial"/>
          <w:sz w:val="22"/>
          <w:szCs w:val="22"/>
        </w:rPr>
        <w:t>makrokonstrukcji</w:t>
      </w:r>
      <w:proofErr w:type="spellEnd"/>
      <w:r w:rsidRPr="00856E71">
        <w:rPr>
          <w:rFonts w:ascii="Arial" w:hAnsi="Arial" w:cs="Arial"/>
          <w:sz w:val="22"/>
          <w:szCs w:val="22"/>
        </w:rPr>
        <w:t xml:space="preserve"> </w:t>
      </w:r>
    </w:p>
    <w:p w:rsidR="00C923CC" w:rsidRDefault="00C923CC" w:rsidP="00856E71">
      <w:pPr>
        <w:rPr>
          <w:rFonts w:ascii="Arial" w:hAnsi="Arial" w:cs="Arial"/>
          <w:sz w:val="22"/>
          <w:szCs w:val="22"/>
        </w:rPr>
      </w:pPr>
    </w:p>
    <w:p w:rsidR="00270019" w:rsidRPr="00C923CC" w:rsidRDefault="006351F7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40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 xml:space="preserve">. Które ze zdań odnoszących </w:t>
      </w:r>
      <w:proofErr w:type="spellStart"/>
      <w:r w:rsidR="00270019" w:rsidRPr="00C923CC">
        <w:rPr>
          <w:rFonts w:ascii="Arial" w:hAnsi="Arial" w:cs="Arial"/>
          <w:b/>
          <w:bCs/>
          <w:sz w:val="22"/>
          <w:szCs w:val="22"/>
        </w:rPr>
        <w:t>sie</w:t>
      </w:r>
      <w:proofErr w:type="spellEnd"/>
      <w:r w:rsidR="00270019" w:rsidRPr="00C923CC">
        <w:rPr>
          <w:rFonts w:ascii="Arial" w:hAnsi="Arial" w:cs="Arial"/>
          <w:b/>
          <w:bCs/>
          <w:sz w:val="22"/>
          <w:szCs w:val="22"/>
        </w:rPr>
        <w:t xml:space="preserve"> do dynamicznej konsolidacji jest prawdziwe:</w:t>
      </w:r>
      <w:r w:rsidR="00270019" w:rsidRPr="00C923CC">
        <w:rPr>
          <w:rFonts w:ascii="Arial" w:hAnsi="Arial" w:cs="Arial"/>
          <w:sz w:val="22"/>
          <w:szCs w:val="22"/>
        </w:rPr>
        <w:t xml:space="preserve">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b) w celu wywołania procedury konsolidowanej dynamicznie sterowanie zostaje przekazane najpierw do systemu operacyjnego który inicjalizuje procedurę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  <w:r w:rsidR="006351F7">
        <w:rPr>
          <w:rFonts w:ascii="Arial" w:hAnsi="Arial" w:cs="Arial"/>
          <w:b/>
          <w:bCs/>
          <w:sz w:val="22"/>
          <w:szCs w:val="22"/>
        </w:rPr>
        <w:t>41</w:t>
      </w:r>
      <w:r w:rsidRPr="00C923CC">
        <w:rPr>
          <w:rFonts w:ascii="Arial" w:hAnsi="Arial" w:cs="Arial"/>
          <w:b/>
          <w:bCs/>
          <w:sz w:val="22"/>
          <w:szCs w:val="22"/>
        </w:rPr>
        <w:t>. Jeżeli plik wynikowy asemblera przetwarzającego program ASM ma postać</w:t>
      </w:r>
      <w:r w:rsidRPr="00856E7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C923CC">
        <w:rPr>
          <w:rFonts w:ascii="Arial" w:hAnsi="Arial" w:cs="Arial"/>
          <w:b/>
          <w:bCs/>
          <w:sz w:val="22"/>
          <w:szCs w:val="22"/>
        </w:rPr>
        <w:t>konsolido</w:t>
      </w:r>
      <w:r w:rsidRPr="00C923CC">
        <w:rPr>
          <w:rFonts w:ascii="Arial" w:hAnsi="Arial" w:cs="Arial"/>
          <w:b/>
          <w:bCs/>
          <w:sz w:val="22"/>
          <w:szCs w:val="22"/>
        </w:rPr>
        <w:t xml:space="preserve">waną, to: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zawiera listę pozycji relokowalnych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nie zawiera listy pozycji relokowalnych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c) musi zawierać tablicę symboli lokalnych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zawiera listę pozycji relokowalnych i tabelę symboli lokalnych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</w:p>
    <w:p w:rsidR="00270019" w:rsidRPr="00C923CC" w:rsidRDefault="006351F7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42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. Kolejność czynności w asemblacji: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(a) określenie liczby bajtów zajmowanych przez każdą instrukcję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(b) przypisanie instrukcjom kodów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(c) analiza leksykalna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(d) analiza składniowa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b) CDAB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</w:p>
    <w:p w:rsidR="00270019" w:rsidRPr="006351F7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 w:rsidRPr="006351F7">
        <w:rPr>
          <w:rFonts w:ascii="Arial" w:hAnsi="Arial" w:cs="Arial"/>
          <w:b/>
          <w:bCs/>
          <w:sz w:val="22"/>
          <w:szCs w:val="22"/>
        </w:rPr>
        <w:t>43</w:t>
      </w:r>
      <w:r w:rsidR="00270019" w:rsidRPr="006351F7">
        <w:rPr>
          <w:rFonts w:ascii="Arial" w:hAnsi="Arial" w:cs="Arial"/>
          <w:b/>
          <w:bCs/>
          <w:sz w:val="22"/>
          <w:szCs w:val="22"/>
        </w:rPr>
        <w:t xml:space="preserve">. W rejestrze warunkowym mamy bity N i Z, takie że: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N=1 &lt;=&gt; &lt;0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Z=1 &lt;=&gt; =0 </w:t>
      </w:r>
    </w:p>
    <w:p w:rsidR="00270019" w:rsidRPr="006351F7" w:rsidRDefault="00270019" w:rsidP="00856E71">
      <w:pPr>
        <w:rPr>
          <w:rFonts w:ascii="Arial" w:hAnsi="Arial" w:cs="Arial"/>
          <w:b/>
          <w:sz w:val="22"/>
          <w:szCs w:val="22"/>
        </w:rPr>
      </w:pPr>
      <w:r w:rsidRPr="006351F7">
        <w:rPr>
          <w:rFonts w:ascii="Arial" w:hAnsi="Arial" w:cs="Arial"/>
          <w:b/>
          <w:sz w:val="22"/>
          <w:szCs w:val="22"/>
        </w:rPr>
        <w:t xml:space="preserve">jaki warunek musi być spełniony aby wartość była &lt;= 0 ?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N i Z =1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N lub Z =0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N i Z =0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d) N lub Z =1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</w:p>
    <w:p w:rsidR="00270019" w:rsidRPr="00C923CC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44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. Kt</w:t>
      </w:r>
      <w:r>
        <w:rPr>
          <w:rFonts w:ascii="Arial" w:hAnsi="Arial" w:cs="Arial"/>
          <w:b/>
          <w:bCs/>
          <w:sz w:val="22"/>
          <w:szCs w:val="22"/>
        </w:rPr>
        <w:t>ó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ry z podanych zapisów uzup</w:t>
      </w:r>
      <w:r>
        <w:rPr>
          <w:rFonts w:ascii="Arial" w:hAnsi="Arial" w:cs="Arial"/>
          <w:b/>
          <w:bCs/>
          <w:sz w:val="22"/>
          <w:szCs w:val="22"/>
        </w:rPr>
        <w:t>ełnienia do 2 przedstawia liczbę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 xml:space="preserve"> -5 zapisana na 8</w:t>
      </w:r>
      <w:r w:rsidR="00270019" w:rsidRPr="00856E7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 xml:space="preserve">bitach: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11111111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10000001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c) 11111011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10001111 </w:t>
      </w:r>
    </w:p>
    <w:p w:rsidR="00270019" w:rsidRPr="0048248E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  <w:r w:rsidR="006351F7">
        <w:rPr>
          <w:rFonts w:ascii="Arial" w:hAnsi="Arial" w:cs="Arial"/>
          <w:b/>
          <w:bCs/>
          <w:sz w:val="22"/>
          <w:szCs w:val="22"/>
        </w:rPr>
        <w:t>45</w:t>
      </w:r>
      <w:r w:rsidRPr="00C923CC">
        <w:rPr>
          <w:rFonts w:ascii="Arial" w:hAnsi="Arial" w:cs="Arial"/>
          <w:b/>
          <w:bCs/>
          <w:sz w:val="22"/>
          <w:szCs w:val="22"/>
        </w:rPr>
        <w:t xml:space="preserve">. Zapisz 0101 0111 0110 w </w:t>
      </w:r>
      <w:proofErr w:type="spellStart"/>
      <w:r w:rsidRPr="00C923CC">
        <w:rPr>
          <w:rFonts w:ascii="Arial" w:hAnsi="Arial" w:cs="Arial"/>
          <w:b/>
          <w:bCs/>
          <w:sz w:val="22"/>
          <w:szCs w:val="22"/>
        </w:rPr>
        <w:t>bcd</w:t>
      </w:r>
      <w:proofErr w:type="spellEnd"/>
      <w:r w:rsidRPr="00C923CC">
        <w:rPr>
          <w:rFonts w:ascii="Arial" w:hAnsi="Arial" w:cs="Arial"/>
          <w:b/>
          <w:bCs/>
          <w:sz w:val="22"/>
          <w:szCs w:val="22"/>
        </w:rPr>
        <w:t>:</w:t>
      </w:r>
      <w:r w:rsidRPr="00C923CC">
        <w:rPr>
          <w:rFonts w:ascii="Arial" w:hAnsi="Arial" w:cs="Arial"/>
          <w:sz w:val="22"/>
          <w:szCs w:val="22"/>
        </w:rPr>
        <w:t xml:space="preserve">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a) 576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675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956 </w:t>
      </w:r>
    </w:p>
    <w:p w:rsidR="00C923CC" w:rsidRPr="006351F7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* </w:t>
      </w:r>
    </w:p>
    <w:p w:rsidR="00270019" w:rsidRPr="00C923CC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46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. Podaj wynik w systemie poligraficznym liczb (mantysa jako znak-moduł, wynik z</w:t>
      </w:r>
      <w:r w:rsidR="00270019" w:rsidRPr="00856E7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przesunięciem 127):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0000 0001 @ 0111 1111 + 0000 1111 @ 1000 0000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a) 0001 0000 @ 0111 1111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0000 1111 @ 1000 0000 </w:t>
      </w:r>
    </w:p>
    <w:p w:rsidR="00270019" w:rsidRPr="00C923CC" w:rsidRDefault="00270019" w:rsidP="00856E71">
      <w:pPr>
        <w:rPr>
          <w:rFonts w:ascii="Arial" w:hAnsi="Arial" w:cs="Arial"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>c) 0000 1111 @ 0111 1111</w:t>
      </w:r>
      <w:r w:rsidRPr="00C923CC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>d) 0001 0000 @ 1000 0000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</w:p>
    <w:p w:rsidR="00270019" w:rsidRPr="00C923CC" w:rsidRDefault="006351F7" w:rsidP="00856E7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47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 xml:space="preserve">. Jaki będzie wynik dodawania dwóch liczb w U2: 00101000+00101011=? </w:t>
      </w:r>
    </w:p>
    <w:p w:rsidR="00270019" w:rsidRPr="00856E71" w:rsidRDefault="00270019" w:rsidP="00856E71">
      <w:pPr>
        <w:rPr>
          <w:rFonts w:ascii="Arial" w:hAnsi="Arial" w:cs="Arial"/>
          <w:b/>
          <w:sz w:val="22"/>
          <w:szCs w:val="22"/>
        </w:rPr>
      </w:pPr>
      <w:r w:rsidRPr="00856E71">
        <w:rPr>
          <w:rFonts w:ascii="Arial" w:hAnsi="Arial" w:cs="Arial"/>
          <w:b/>
          <w:sz w:val="22"/>
          <w:szCs w:val="22"/>
        </w:rPr>
        <w:t>c)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  <w:r w:rsidR="006351F7">
        <w:rPr>
          <w:rFonts w:ascii="Arial" w:hAnsi="Arial" w:cs="Arial"/>
          <w:b/>
          <w:bCs/>
          <w:sz w:val="22"/>
          <w:szCs w:val="22"/>
        </w:rPr>
        <w:t>48</w:t>
      </w:r>
      <w:r w:rsidRPr="00C923CC">
        <w:rPr>
          <w:rFonts w:ascii="Arial" w:hAnsi="Arial" w:cs="Arial"/>
          <w:b/>
          <w:bCs/>
          <w:sz w:val="22"/>
          <w:szCs w:val="22"/>
        </w:rPr>
        <w:t>.</w:t>
      </w:r>
      <w:r w:rsidR="006351F7">
        <w:rPr>
          <w:rFonts w:ascii="Arial" w:hAnsi="Arial" w:cs="Arial"/>
          <w:b/>
          <w:bCs/>
          <w:sz w:val="22"/>
          <w:szCs w:val="22"/>
        </w:rPr>
        <w:t xml:space="preserve"> J</w:t>
      </w:r>
      <w:r w:rsidRPr="00C923CC">
        <w:rPr>
          <w:rFonts w:ascii="Arial" w:hAnsi="Arial" w:cs="Arial"/>
          <w:b/>
          <w:bCs/>
          <w:sz w:val="22"/>
          <w:szCs w:val="22"/>
        </w:rPr>
        <w:t xml:space="preserve">aki będzie wynik różnicy algebraicznej 0111111 - 10000001 </w:t>
      </w:r>
    </w:p>
    <w:p w:rsidR="00C923CC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b/>
          <w:bCs/>
          <w:sz w:val="22"/>
          <w:szCs w:val="22"/>
        </w:rPr>
        <w:t>a)</w:t>
      </w:r>
      <w:r w:rsidRPr="00856E71">
        <w:rPr>
          <w:rFonts w:ascii="Arial" w:hAnsi="Arial" w:cs="Arial"/>
          <w:sz w:val="22"/>
          <w:szCs w:val="22"/>
        </w:rPr>
        <w:br/>
      </w:r>
    </w:p>
    <w:p w:rsidR="00270019" w:rsidRPr="00C923CC" w:rsidRDefault="006351F7" w:rsidP="00856E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49</w:t>
      </w:r>
      <w:r w:rsidR="00270019" w:rsidRPr="00C923CC">
        <w:rPr>
          <w:rFonts w:ascii="Arial" w:hAnsi="Arial" w:cs="Arial"/>
          <w:b/>
          <w:bCs/>
          <w:sz w:val="22"/>
          <w:szCs w:val="22"/>
        </w:rPr>
        <w:t>. Który zapis heksadecymalny odpowiada liczbie binarnej 1100 1011 1110 1011</w:t>
      </w:r>
      <w:r w:rsidR="00270019" w:rsidRPr="00C923CC">
        <w:rPr>
          <w:rFonts w:ascii="Arial" w:hAnsi="Arial" w:cs="Arial"/>
          <w:sz w:val="22"/>
          <w:szCs w:val="22"/>
        </w:rPr>
        <w:t xml:space="preserve">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a) CBEB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DCFA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BADB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DCFB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br/>
      </w:r>
      <w:r w:rsidR="006351F7">
        <w:rPr>
          <w:rFonts w:ascii="Arial" w:hAnsi="Arial" w:cs="Arial"/>
          <w:b/>
          <w:bCs/>
          <w:sz w:val="22"/>
          <w:szCs w:val="22"/>
        </w:rPr>
        <w:t>50</w:t>
      </w:r>
      <w:r w:rsidRPr="00C923CC">
        <w:rPr>
          <w:rFonts w:ascii="Arial" w:hAnsi="Arial" w:cs="Arial"/>
          <w:b/>
          <w:bCs/>
          <w:sz w:val="22"/>
          <w:szCs w:val="22"/>
        </w:rPr>
        <w:t>. Kiedy nastąpi przepełnienie, przy dodawaniu liczb 8 bitowych w systemie znak-dopełnienie do 2. (C(</w:t>
      </w:r>
      <w:proofErr w:type="spellStart"/>
      <w:r w:rsidRPr="00C923CC">
        <w:rPr>
          <w:rFonts w:ascii="Arial" w:hAnsi="Arial" w:cs="Arial"/>
          <w:b/>
          <w:bCs/>
          <w:sz w:val="22"/>
          <w:szCs w:val="22"/>
        </w:rPr>
        <w:t>n,m</w:t>
      </w:r>
      <w:proofErr w:type="spellEnd"/>
      <w:r w:rsidRPr="00C923CC">
        <w:rPr>
          <w:rFonts w:ascii="Arial" w:hAnsi="Arial" w:cs="Arial"/>
          <w:b/>
          <w:bCs/>
          <w:sz w:val="22"/>
          <w:szCs w:val="22"/>
        </w:rPr>
        <w:t xml:space="preserve">) oznacza przeniesienie z bitu n na m) </w:t>
      </w:r>
    </w:p>
    <w:p w:rsidR="00270019" w:rsidRPr="00C923CC" w:rsidRDefault="00270019" w:rsidP="00856E7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a) C(7,8) </w:t>
      </w:r>
      <w:proofErr w:type="spellStart"/>
      <w:r w:rsidRPr="00C923CC">
        <w:rPr>
          <w:rFonts w:ascii="Arial" w:hAnsi="Arial" w:cs="Arial"/>
          <w:b/>
          <w:bCs/>
          <w:sz w:val="22"/>
          <w:szCs w:val="22"/>
          <w:u w:val="single"/>
        </w:rPr>
        <w:t>plus_w_kółeczku</w:t>
      </w:r>
      <w:proofErr w:type="spellEnd"/>
      <w:r w:rsidRPr="00C923CC">
        <w:rPr>
          <w:rFonts w:ascii="Arial" w:hAnsi="Arial" w:cs="Arial"/>
          <w:b/>
          <w:bCs/>
          <w:sz w:val="22"/>
          <w:szCs w:val="22"/>
          <w:u w:val="single"/>
        </w:rPr>
        <w:t xml:space="preserve"> C(6,7)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b) C(8,9) </w:t>
      </w:r>
      <w:proofErr w:type="spellStart"/>
      <w:r w:rsidRPr="00856E71">
        <w:rPr>
          <w:rFonts w:ascii="Arial" w:hAnsi="Arial" w:cs="Arial"/>
          <w:sz w:val="22"/>
          <w:szCs w:val="22"/>
        </w:rPr>
        <w:t>plus_w_kółeczku</w:t>
      </w:r>
      <w:proofErr w:type="spellEnd"/>
      <w:r w:rsidRPr="00856E71">
        <w:rPr>
          <w:rFonts w:ascii="Arial" w:hAnsi="Arial" w:cs="Arial"/>
          <w:sz w:val="22"/>
          <w:szCs w:val="22"/>
        </w:rPr>
        <w:t xml:space="preserve"> C(7,8)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c) C(7,8) ^ C(6,7) </w:t>
      </w:r>
    </w:p>
    <w:p w:rsidR="00270019" w:rsidRPr="00856E71" w:rsidRDefault="00270019" w:rsidP="00856E71">
      <w:pPr>
        <w:rPr>
          <w:rFonts w:ascii="Arial" w:hAnsi="Arial" w:cs="Arial"/>
          <w:sz w:val="22"/>
          <w:szCs w:val="22"/>
        </w:rPr>
      </w:pPr>
      <w:r w:rsidRPr="00856E71">
        <w:rPr>
          <w:rFonts w:ascii="Arial" w:hAnsi="Arial" w:cs="Arial"/>
          <w:sz w:val="22"/>
          <w:szCs w:val="22"/>
        </w:rPr>
        <w:t xml:space="preserve">d) C(8,9) ^ C(7,8) </w:t>
      </w:r>
    </w:p>
    <w:p w:rsidR="00C923CC" w:rsidRDefault="00C923CC" w:rsidP="00856E71">
      <w:pPr>
        <w:rPr>
          <w:rFonts w:ascii="Arial" w:hAnsi="Arial" w:cs="Arial"/>
          <w:sz w:val="22"/>
          <w:szCs w:val="22"/>
        </w:rPr>
      </w:pPr>
    </w:p>
    <w:p w:rsidR="00A162E2" w:rsidRPr="00856E71" w:rsidRDefault="006351F7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51</w:t>
      </w:r>
      <w:r w:rsidR="00A162E2" w:rsidRPr="00C923CC">
        <w:rPr>
          <w:rFonts w:ascii="Arial" w:hAnsi="Arial" w:cs="Arial"/>
          <w:b/>
          <w:sz w:val="22"/>
          <w:szCs w:val="22"/>
        </w:rPr>
        <w:t>. Czy za pomocą dyrektywy ORG (</w:t>
      </w:r>
      <w:proofErr w:type="spellStart"/>
      <w:r w:rsidR="00A162E2" w:rsidRPr="00C923CC">
        <w:rPr>
          <w:rFonts w:ascii="Arial" w:hAnsi="Arial" w:cs="Arial"/>
          <w:b/>
          <w:sz w:val="22"/>
          <w:szCs w:val="22"/>
        </w:rPr>
        <w:t>Orgin</w:t>
      </w:r>
      <w:proofErr w:type="spellEnd"/>
      <w:r w:rsidR="00A162E2" w:rsidRPr="00C923CC">
        <w:rPr>
          <w:rFonts w:ascii="Arial" w:hAnsi="Arial" w:cs="Arial"/>
          <w:b/>
          <w:sz w:val="22"/>
          <w:szCs w:val="22"/>
        </w:rPr>
        <w:t>) można utworzyć blok danych?</w:t>
      </w:r>
      <w:r w:rsidR="00A162E2" w:rsidRPr="00C923CC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A162E2" w:rsidRPr="00C923CC">
        <w:rPr>
          <w:rFonts w:ascii="Arial" w:hAnsi="Arial" w:cs="Arial"/>
          <w:b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Nie można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C923CC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Tak, można</w:t>
      </w:r>
      <w:r w:rsidR="00A162E2" w:rsidRPr="00C923CC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A162E2" w:rsidRPr="00C923CC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Nie istnieje dyrektywa tego typu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Tak, pod warunkiem ze blok składa się tylko z dwóch pól.</w:t>
      </w:r>
    </w:p>
    <w:p w:rsidR="009D7BB5" w:rsidRPr="00856E71" w:rsidRDefault="009D7BB5" w:rsidP="00856E71">
      <w:pPr>
        <w:rPr>
          <w:rFonts w:ascii="Arial" w:hAnsi="Arial" w:cs="Arial"/>
          <w:b/>
          <w:sz w:val="22"/>
          <w:szCs w:val="22"/>
        </w:rPr>
      </w:pPr>
    </w:p>
    <w:p w:rsidR="00A162E2" w:rsidRPr="00856E71" w:rsidRDefault="00A162E2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 w:rsidRPr="00856E71">
        <w:rPr>
          <w:rFonts w:ascii="Arial" w:hAnsi="Arial" w:cs="Arial"/>
          <w:b/>
          <w:sz w:val="22"/>
          <w:szCs w:val="22"/>
        </w:rPr>
        <w:t>5</w:t>
      </w:r>
      <w:r w:rsidR="006351F7">
        <w:rPr>
          <w:rFonts w:ascii="Arial" w:hAnsi="Arial" w:cs="Arial"/>
          <w:b/>
          <w:sz w:val="22"/>
          <w:szCs w:val="22"/>
        </w:rPr>
        <w:t>2</w:t>
      </w:r>
      <w:r w:rsidRPr="00856E71">
        <w:rPr>
          <w:rFonts w:ascii="Arial" w:hAnsi="Arial" w:cs="Arial"/>
          <w:b/>
          <w:sz w:val="22"/>
          <w:szCs w:val="22"/>
        </w:rPr>
        <w:t>. Wskaz zdanie prawdziwe dotyczące dyrektywy „ENDP” </w:t>
      </w:r>
      <w:r w:rsidRPr="00856E71">
        <w:rPr>
          <w:rFonts w:ascii="Arial" w:hAnsi="Arial" w:cs="Arial"/>
          <w:b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Musi wystąpić na końcu każdego rozgałęzienia procedury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Zastępuje instrukcje RET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Umożliwia asemblerowi określenie zakresu lokalności wewnętrznych zmiennych procedury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d) Stosowanie jednocześnie z dyrektywa PROC umożliwia asemblerowi określenie zakresu lokalności wewnętrznych zmiennych procedury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A162E2" w:rsidRPr="00856E71" w:rsidRDefault="00A162E2" w:rsidP="00856E71">
      <w:pPr>
        <w:rPr>
          <w:rFonts w:ascii="Arial" w:hAnsi="Arial" w:cs="Arial"/>
          <w:sz w:val="22"/>
          <w:szCs w:val="22"/>
        </w:rPr>
      </w:pPr>
    </w:p>
    <w:p w:rsidR="00270019" w:rsidRPr="00856E71" w:rsidRDefault="006351F7" w:rsidP="00856E7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53</w:t>
      </w:r>
      <w:r w:rsidR="00A162E2" w:rsidRPr="00856E71">
        <w:rPr>
          <w:rFonts w:ascii="Arial" w:hAnsi="Arial" w:cs="Arial"/>
          <w:b/>
          <w:sz w:val="22"/>
          <w:szCs w:val="22"/>
        </w:rPr>
        <w:t>. Jakie korzyści można odnieść z utworzenia bloków programu i rozmieszczenia ich w pamięci w innej konfiguracji niż konfiguracja programu źródłowego? </w:t>
      </w:r>
      <w:r w:rsidR="00A162E2" w:rsidRPr="00856E71">
        <w:rPr>
          <w:rFonts w:ascii="Arial" w:hAnsi="Arial" w:cs="Arial"/>
          <w:b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Nie istnieją żadne korzyści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Możliwość zastosowania dłuższych skoków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Możliwość nie umieszczania w pliku wynikowym bloku z danymi niezainicjalizowanymi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d) zmniejszenie ilości pamięci zajmowanej przez program</w:t>
      </w:r>
      <w:r w:rsidR="00A162E2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</w:p>
    <w:p w:rsidR="00C923CC" w:rsidRPr="00856E71" w:rsidRDefault="00C923CC" w:rsidP="00856E71">
      <w:pPr>
        <w:rPr>
          <w:rFonts w:ascii="Arial" w:hAnsi="Arial" w:cs="Arial"/>
          <w:sz w:val="22"/>
          <w:szCs w:val="22"/>
        </w:rPr>
      </w:pPr>
    </w:p>
    <w:p w:rsidR="0048248E" w:rsidRDefault="006351F7" w:rsidP="00856E7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54</w:t>
      </w:r>
      <w:r w:rsidR="00A162E2" w:rsidRPr="00856E71">
        <w:rPr>
          <w:rFonts w:ascii="Arial" w:hAnsi="Arial" w:cs="Arial"/>
          <w:b/>
          <w:sz w:val="22"/>
          <w:szCs w:val="22"/>
        </w:rPr>
        <w:t>. Jeżeli w odniesieniu do parametru przekazywanego pomiędzy programem a procedura „procedura nie modyfikuje zmiennej odpowiadającej temu parametrowi”, to taki parametr określamy jako </w:t>
      </w:r>
      <w:r w:rsidR="00A162E2" w:rsidRPr="00856E71">
        <w:rPr>
          <w:rFonts w:ascii="Arial" w:hAnsi="Arial" w:cs="Arial"/>
          <w:b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wejściowo - wyjściowy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wejściowy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  <w:u w:val="single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  <w:u w:val="single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wyjściowy</w:t>
      </w:r>
      <w:r w:rsidR="00A162E2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A162E2" w:rsidRPr="00856E71">
        <w:rPr>
          <w:rFonts w:ascii="Arial" w:hAnsi="Arial" w:cs="Arial"/>
          <w:color w:val="000000"/>
          <w:sz w:val="22"/>
          <w:szCs w:val="22"/>
        </w:rPr>
        <w:br/>
      </w:r>
      <w:r w:rsidR="00A162E2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stała programu</w:t>
      </w:r>
    </w:p>
    <w:p w:rsidR="009D7BB5" w:rsidRPr="0048248E" w:rsidRDefault="006351F7" w:rsidP="00856E71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55</w:t>
      </w:r>
      <w:r w:rsidR="009D7BB5" w:rsidRPr="00856E71">
        <w:rPr>
          <w:rFonts w:ascii="Arial" w:hAnsi="Arial" w:cs="Arial"/>
          <w:b/>
          <w:sz w:val="22"/>
          <w:szCs w:val="22"/>
        </w:rPr>
        <w:t>. Relokacji wymagają instrukcje: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wszystkie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b)z adresowaniem natychmiastowym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z adresowaniem względnym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d) wszystkie z wyjątkiem okresowych w pkt B i C powyżej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56</w:t>
      </w:r>
      <w:r w:rsidR="009D7BB5" w:rsidRPr="00856E71">
        <w:rPr>
          <w:rFonts w:ascii="Arial" w:hAnsi="Arial" w:cs="Arial"/>
          <w:b/>
          <w:sz w:val="22"/>
          <w:szCs w:val="22"/>
        </w:rPr>
        <w:t>. Relokacja kodu programu podczas ładowania programu może polegać na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Zastąpieniu dotychczasowych rozkazów nowymi rozkazami wynikającymi z bieżącego rozmieszczenia programu w pamięci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 xml:space="preserve">b) Dodaniu adresu początkowego położenia programu do adresów </w:t>
      </w:r>
      <w:proofErr w:type="spellStart"/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odwołań</w:t>
      </w:r>
      <w:proofErr w:type="spellEnd"/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 xml:space="preserve"> w tych rozkazach, które zostaną rozmieszczone w innych lokalizacjach niż lokalizacje ustalone podczas asemblacji programu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c) Dodaniu adresu początkowego położenia programu do adresów </w:t>
      </w:r>
      <w:proofErr w:type="spellStart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odwołań</w:t>
      </w:r>
      <w:proofErr w:type="spellEnd"/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w tych rozkazach które odwołują się do lokalizacji zmienionych w stosunku do położenia ustalonego podczas asemblacji programu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</w:p>
    <w:p w:rsidR="009D7BB5" w:rsidRDefault="006351F7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6351F7">
        <w:rPr>
          <w:rFonts w:ascii="Arial" w:hAnsi="Arial" w:cs="Arial"/>
          <w:b/>
          <w:color w:val="FF0000"/>
          <w:sz w:val="22"/>
          <w:szCs w:val="22"/>
        </w:rPr>
        <w:t>57</w:t>
      </w:r>
      <w:r w:rsidR="009D7BB5" w:rsidRPr="006351F7">
        <w:rPr>
          <w:rFonts w:ascii="Arial" w:hAnsi="Arial" w:cs="Arial"/>
          <w:b/>
          <w:color w:val="FF0000"/>
          <w:sz w:val="22"/>
          <w:szCs w:val="22"/>
        </w:rPr>
        <w:t>. Które ze zdań, odnoszących się do dynamicznego tworzenia zmiennych lokalnych procedury, nie jest prawdziwe: </w:t>
      </w:r>
      <w:r w:rsidR="009D7BB5" w:rsidRPr="006351F7">
        <w:rPr>
          <w:rFonts w:ascii="Arial" w:hAnsi="Arial" w:cs="Arial"/>
          <w:b/>
          <w:color w:val="FF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Do tej samej procedury, z dynamicznie utworzonymi zmiennymi lokalnymi, mogą odwoływać się różne równolegle wykonywane programy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b)aby dynamicznie utworzyć zmienne procedury należy zarezerwować odpowiednia ilość miejsca na stosie i wywołać procedurę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procedurę z tak utworzonymi zmiennymi lokalnymi można wywoływać rekurencyjnie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dynamiczne zmienne lokalny nie maja lokalizacji w pamięci dlatego nie można się do nich odwoływać z procedury nadrzędnej.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58</w:t>
      </w:r>
      <w:r w:rsidR="009D7BB5" w:rsidRPr="00856E71">
        <w:rPr>
          <w:rFonts w:ascii="Arial" w:hAnsi="Arial" w:cs="Arial"/>
          <w:b/>
          <w:sz w:val="22"/>
          <w:szCs w:val="22"/>
        </w:rPr>
        <w:t>. Implementacja pętli WHILE polega na: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skok warunkowy poza pętle; na końcu pętli sprawdzanie warunku i skok bezwarunkowy na początek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sprawdzenie warunku, skok warunkowy poza pętlę: na końcu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pętli skok bezwarunkowy na początek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sprawdzanie warunku, skok bezwarunkowy poza pętlę: na końcu pętli skok warunkowy na początek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żadne z powyższych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Default="00C37F05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</w:p>
    <w:p w:rsidR="00C37F05" w:rsidRPr="00856E71" w:rsidRDefault="006351F7" w:rsidP="00C37F0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59</w:t>
      </w:r>
      <w:r w:rsidR="00C37F05" w:rsidRPr="00856E71">
        <w:rPr>
          <w:rFonts w:ascii="Arial" w:eastAsia="Arial" w:hAnsi="Arial" w:cs="Arial"/>
          <w:b/>
          <w:color w:val="000000"/>
          <w:sz w:val="22"/>
          <w:szCs w:val="22"/>
        </w:rPr>
        <w:t>. Wskaż zdania poprawne dotyczące konstrukcji pętli WHILE</w:t>
      </w:r>
    </w:p>
    <w:p w:rsidR="00C37F05" w:rsidRPr="00856E71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Konstrukcja zawiera: skok warunkowy poza pętle; na końcu pętli sprawdzanie warunku i skok bezwarunkowy na początek</w:t>
      </w:r>
    </w:p>
    <w:p w:rsidR="00C37F05" w:rsidRPr="00856E71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Konstrukcja zawiera: sprawdzanie warunku, skok warunkowy poza pętle; na końcu pętli skok bezwarunkowy na początek</w:t>
      </w:r>
    </w:p>
    <w:p w:rsidR="00C37F05" w:rsidRPr="00856E71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Konstrukcja zawiera: sprawdzanie warunku, skok bezwarunkowy poza pętle; na końcu pętli skok warunkowy na początek</w:t>
      </w:r>
    </w:p>
    <w:p w:rsidR="00C37F05" w:rsidRPr="00856E71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Instrukcja skoku warunkowego musi być poprzedzona etykietą</w:t>
      </w:r>
    </w:p>
    <w:p w:rsidR="00C37F05" w:rsidRPr="00856E71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Instrukcja sprawdzania warunku musi być poprzedzona etykietą</w:t>
      </w:r>
    </w:p>
    <w:p w:rsidR="009D7BB5" w:rsidRPr="00C37F05" w:rsidRDefault="00C37F05" w:rsidP="00C85DE7">
      <w:pPr>
        <w:numPr>
          <w:ilvl w:val="0"/>
          <w:numId w:val="6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Pierwsza instrukcja po pętli nie wymaga etykiety</w:t>
      </w: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9D7BB5" w:rsidRDefault="006351F7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60</w:t>
      </w:r>
      <w:r w:rsidR="009D7BB5" w:rsidRPr="00856E71">
        <w:rPr>
          <w:rFonts w:ascii="Arial" w:hAnsi="Arial" w:cs="Arial"/>
          <w:b/>
          <w:sz w:val="22"/>
          <w:szCs w:val="22"/>
        </w:rPr>
        <w:t>. Wskaż zdanie prawdziwe nt. makroinstrukcji (MI):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a) MI jest nazwanym ciągiem instrukcji, który zostanie wstawiony przez asembler do</w:t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</w:rPr>
        <w:t xml:space="preserve"> </w:t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programu źródłowego, ilekroć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asembler napotka nazwę tej MI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Użycie Mi daje identyczny skutek jak użycie procedury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Użycie Mi jest mniej wygodne niż użycie procedury, gdyż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w przypadku MI nie można przekazywać parametrów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MI służą do utworzenia modułów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Pr="00856E71" w:rsidRDefault="00C37F05" w:rsidP="00C37F05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C37F05" w:rsidRPr="00856E71" w:rsidRDefault="006351F7" w:rsidP="00C37F0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61</w:t>
      </w:r>
      <w:r w:rsidR="00C37F05" w:rsidRPr="00856E71">
        <w:rPr>
          <w:rFonts w:ascii="Arial" w:eastAsia="Arial" w:hAnsi="Arial" w:cs="Arial"/>
          <w:b/>
          <w:color w:val="000000"/>
          <w:sz w:val="22"/>
          <w:szCs w:val="22"/>
        </w:rPr>
        <w:t>. Wskaż zdania prawdziwe dotyczące makroinstrukcji.</w:t>
      </w:r>
    </w:p>
    <w:p w:rsidR="00C37F05" w:rsidRPr="00856E71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Makroinstrukcja jest nazwanym ciągiem instrukcji ML, który zostanie wstawiony przez asembler do programu źródłowego, ilekroć asembler napotka nazwę tej makroinstrukcji</w:t>
      </w:r>
    </w:p>
    <w:p w:rsidR="00C37F05" w:rsidRPr="00C37F05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C37F05">
        <w:rPr>
          <w:rFonts w:ascii="Arial" w:eastAsia="Arial" w:hAnsi="Arial" w:cs="Arial"/>
          <w:color w:val="000000"/>
          <w:sz w:val="22"/>
          <w:szCs w:val="22"/>
          <w:shd w:val="clear" w:color="auto" w:fill="F3F3F3"/>
        </w:rPr>
        <w:t xml:space="preserve">Użycie Makroinstrukcji daje identyczny skutek jak użycie </w:t>
      </w:r>
    </w:p>
    <w:p w:rsidR="00C37F05" w:rsidRPr="00C37F05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C37F05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Użycie Makroinstrukcji jest mniej wygodne niż użycie procedury, gdyż w przypadku makroinstrukcji nie można przekazywać parametrów</w:t>
      </w:r>
    </w:p>
    <w:p w:rsidR="00C37F05" w:rsidRPr="00856E71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 xml:space="preserve">Makroinstrukcje służą do utworzenia modułów </w:t>
      </w:r>
    </w:p>
    <w:p w:rsidR="00C37F05" w:rsidRPr="00856E71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Używanie makroinstrukcji może przyspieszyć działanie programu, w stosunku do wersji używającej procedur w miejsce makroinstrukcji</w:t>
      </w:r>
    </w:p>
    <w:p w:rsidR="00C37F05" w:rsidRPr="00C37F05" w:rsidRDefault="00C37F05" w:rsidP="00C85DE7">
      <w:pPr>
        <w:numPr>
          <w:ilvl w:val="0"/>
          <w:numId w:val="4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Używanie makroinstrukcji może wydłużyć kod źródłowy programu, w stosunku do wersji używającej procedur w miejsce makroinstrukcji</w:t>
      </w:r>
    </w:p>
    <w:p w:rsidR="009D7BB5" w:rsidRDefault="009D7BB5" w:rsidP="00856E71">
      <w:pPr>
        <w:rPr>
          <w:rStyle w:val="apple-converted-space"/>
          <w:rFonts w:ascii="Arial" w:hAnsi="Arial" w:cs="Arial"/>
          <w:color w:val="000000"/>
          <w:sz w:val="22"/>
          <w:szCs w:val="22"/>
        </w:rPr>
      </w:pPr>
      <w:r w:rsidRPr="00856E71">
        <w:rPr>
          <w:rFonts w:ascii="Arial" w:hAnsi="Arial" w:cs="Arial"/>
          <w:b/>
          <w:color w:val="000000"/>
          <w:sz w:val="22"/>
          <w:szCs w:val="22"/>
        </w:rPr>
        <w:br/>
      </w:r>
      <w:r w:rsidR="006351F7">
        <w:rPr>
          <w:rFonts w:ascii="Arial" w:hAnsi="Arial" w:cs="Arial"/>
          <w:b/>
          <w:sz w:val="22"/>
          <w:szCs w:val="22"/>
        </w:rPr>
        <w:t>62</w:t>
      </w:r>
      <w:r w:rsidRPr="00856E71">
        <w:rPr>
          <w:rFonts w:ascii="Arial" w:hAnsi="Arial" w:cs="Arial"/>
          <w:b/>
          <w:sz w:val="22"/>
          <w:szCs w:val="22"/>
        </w:rPr>
        <w:t>. Jaką postać powinny mieć moduły programu aby mogły zostać podane konsolidacji statycznej?</w:t>
      </w:r>
      <w:r w:rsidRPr="00856E71">
        <w:rPr>
          <w:rFonts w:ascii="Arial" w:hAnsi="Arial" w:cs="Arial"/>
          <w:sz w:val="22"/>
          <w:szCs w:val="22"/>
        </w:rPr>
        <w:t> </w:t>
      </w:r>
      <w:r w:rsidRPr="00856E71">
        <w:rPr>
          <w:rFonts w:ascii="Arial" w:hAnsi="Arial" w:cs="Arial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Programu źródłowego (plik tekstowy)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Relokowalnego pliku wynikowego z tablicą symboli importowanych i eksportowanych</w:t>
      </w:r>
      <w:r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Pliku (wynikowego) ładowalnego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856E71">
        <w:rPr>
          <w:rFonts w:ascii="Arial" w:hAnsi="Arial" w:cs="Arial"/>
          <w:color w:val="000000"/>
          <w:sz w:val="22"/>
          <w:szCs w:val="22"/>
        </w:rPr>
        <w:br/>
      </w:r>
      <w:r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Relokowalnego pliku wynikowego z tablicą symboli importowanych</w:t>
      </w:r>
      <w:r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Default="00C37F05" w:rsidP="00856E71">
      <w:pPr>
        <w:rPr>
          <w:rFonts w:ascii="Arial" w:hAnsi="Arial" w:cs="Arial"/>
          <w:b/>
          <w:sz w:val="22"/>
          <w:szCs w:val="22"/>
        </w:rPr>
      </w:pPr>
    </w:p>
    <w:p w:rsidR="009D7BB5" w:rsidRPr="00856E71" w:rsidRDefault="006351F7" w:rsidP="00856E71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63</w:t>
      </w:r>
      <w:r w:rsidR="009D7BB5" w:rsidRPr="00856E71">
        <w:rPr>
          <w:rFonts w:ascii="Arial" w:hAnsi="Arial" w:cs="Arial"/>
          <w:b/>
          <w:sz w:val="22"/>
          <w:szCs w:val="22"/>
        </w:rPr>
        <w:t>. Wskaż właściwą kolejność działań wykonywanych gdy biblioteka systemowa jest ładowana dynamicznie przez system operacyjny</w:t>
      </w:r>
      <w:r w:rsidR="009D7BB5" w:rsidRPr="00856E71">
        <w:rPr>
          <w:rFonts w:ascii="Arial" w:hAnsi="Arial" w:cs="Arial"/>
          <w:sz w:val="22"/>
          <w:szCs w:val="22"/>
        </w:rPr>
        <w:t> </w:t>
      </w:r>
      <w:r w:rsidR="009D7BB5" w:rsidRPr="00856E71">
        <w:rPr>
          <w:rFonts w:ascii="Arial" w:hAnsi="Arial" w:cs="Arial"/>
          <w:sz w:val="22"/>
          <w:szCs w:val="22"/>
        </w:rPr>
        <w:br/>
        <w:t xml:space="preserve">X-procedura biblioteczna, Y- </w:t>
      </w:r>
      <w:proofErr w:type="spellStart"/>
      <w:r w:rsidR="009D7BB5" w:rsidRPr="00856E71">
        <w:rPr>
          <w:rFonts w:ascii="Arial" w:hAnsi="Arial" w:cs="Arial"/>
          <w:sz w:val="22"/>
          <w:szCs w:val="22"/>
        </w:rPr>
        <w:t>loader</w:t>
      </w:r>
      <w:proofErr w:type="spellEnd"/>
      <w:r w:rsidR="009D7BB5" w:rsidRPr="00856E71">
        <w:rPr>
          <w:rFonts w:ascii="Arial" w:hAnsi="Arial" w:cs="Arial"/>
          <w:sz w:val="22"/>
          <w:szCs w:val="22"/>
        </w:rPr>
        <w:t xml:space="preserve"> dynamiczny, Z-wywołanie systemowe, W-obsługa wywołania, Q-program główny </w:t>
      </w:r>
      <w:r w:rsidR="009D7BB5" w:rsidRPr="00856E71">
        <w:rPr>
          <w:rFonts w:ascii="Arial" w:hAnsi="Arial" w:cs="Arial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X-Y-Z-W-Q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b) Q-Y-W-X-Q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Q-X-Q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Q-Z-W-Y-X-Y-Z-Q</w:t>
      </w:r>
    </w:p>
    <w:p w:rsidR="00083609" w:rsidRPr="00856E71" w:rsidRDefault="00083609" w:rsidP="00856E71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64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>Wskaż właściwą kolejność działań wykonywanych, gdy biblioteka systemowa jest ładowana dynamicznie przez system operacyjny</w:t>
      </w:r>
    </w:p>
    <w:p w:rsidR="00083609" w:rsidRPr="00856E71" w:rsidRDefault="00083609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b/>
          <w:sz w:val="22"/>
          <w:szCs w:val="22"/>
        </w:rPr>
        <w:t>X- procedura biblioteczna, Y-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</w:rPr>
        <w:t>loader</w:t>
      </w:r>
      <w:proofErr w:type="spellEnd"/>
      <w:r w:rsidRPr="00856E71">
        <w:rPr>
          <w:rFonts w:ascii="Arial" w:eastAsia="Arial" w:hAnsi="Arial" w:cs="Arial"/>
          <w:b/>
          <w:sz w:val="22"/>
          <w:szCs w:val="22"/>
        </w:rPr>
        <w:t xml:space="preserve"> dynamiczny, Z- wywołanie systemowe, W-obsługa wywołania, Q-program główny</w:t>
      </w:r>
    </w:p>
    <w:p w:rsidR="00083609" w:rsidRPr="00856E71" w:rsidRDefault="00083609" w:rsidP="00C85DE7">
      <w:pPr>
        <w:numPr>
          <w:ilvl w:val="0"/>
          <w:numId w:val="19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X-Y-Z-W-Q</w:t>
      </w:r>
    </w:p>
    <w:p w:rsidR="00083609" w:rsidRPr="00856E71" w:rsidRDefault="00083609" w:rsidP="00C85DE7">
      <w:pPr>
        <w:numPr>
          <w:ilvl w:val="0"/>
          <w:numId w:val="19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Q-Y-W-X-Q</w:t>
      </w:r>
    </w:p>
    <w:p w:rsidR="00083609" w:rsidRPr="00856E71" w:rsidRDefault="00083609" w:rsidP="00C85DE7">
      <w:pPr>
        <w:numPr>
          <w:ilvl w:val="0"/>
          <w:numId w:val="19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Q-X-Q</w:t>
      </w:r>
    </w:p>
    <w:p w:rsidR="00083609" w:rsidRPr="00C37F05" w:rsidRDefault="00C37F05" w:rsidP="00C85DE7">
      <w:pPr>
        <w:numPr>
          <w:ilvl w:val="0"/>
          <w:numId w:val="19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 Q-Z-W-Y-X-Y-Z-</w:t>
      </w:r>
    </w:p>
    <w:p w:rsidR="009D7BB5" w:rsidRPr="00856E71" w:rsidRDefault="009D7BB5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48248E" w:rsidRDefault="0048248E" w:rsidP="00856E71">
      <w:pPr>
        <w:rPr>
          <w:rFonts w:ascii="Arial" w:hAnsi="Arial" w:cs="Arial"/>
          <w:b/>
          <w:sz w:val="22"/>
          <w:szCs w:val="22"/>
        </w:rPr>
      </w:pPr>
    </w:p>
    <w:p w:rsidR="009D7BB5" w:rsidRPr="00856E71" w:rsidRDefault="006351F7" w:rsidP="00856E71">
      <w:pP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65</w:t>
      </w:r>
      <w:r w:rsidR="009D7BB5" w:rsidRPr="00856E71">
        <w:rPr>
          <w:rFonts w:ascii="Arial" w:hAnsi="Arial" w:cs="Arial"/>
          <w:b/>
          <w:sz w:val="22"/>
          <w:szCs w:val="22"/>
        </w:rPr>
        <w:t>. Wskaż zdanie nieprawdziwe dotyczące deklarowania </w:t>
      </w:r>
      <w:r w:rsidR="009D7BB5" w:rsidRPr="00856E71">
        <w:rPr>
          <w:rFonts w:ascii="Arial" w:hAnsi="Arial" w:cs="Arial"/>
          <w:b/>
          <w:sz w:val="22"/>
          <w:szCs w:val="22"/>
        </w:rPr>
        <w:br/>
        <w:t>procedury dyrektywną „PROC”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a) Użycie „PROC” przy etykietce wejściowej procedury służy wskazaniu, od którego miejsca w programie rozciąga się lokalność zmiennych zadeklarowanych w procedurze.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  <w:u w:val="single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  <w:u w:val="single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Użycie „PROC” z następującą po niej list</w:t>
      </w:r>
      <w:r w:rsidR="0085752B">
        <w:rPr>
          <w:rStyle w:val="apple-style-span"/>
          <w:rFonts w:ascii="Arial" w:hAnsi="Arial" w:cs="Arial"/>
          <w:color w:val="000000"/>
          <w:sz w:val="22"/>
          <w:szCs w:val="22"/>
        </w:rPr>
        <w:t>a parametrów umożliwia zadeklarowanie zmiennych wewnętrznych  ze wskazaniem  i</w:t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ch typów i utworzenie odpowiedniej ramki na stosie.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c) Użycie „PROC” z następującą</w:t>
      </w:r>
      <w:r w:rsidR="0085752B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po niej listą parametrów umożliwia zadeklarowanie p</w:t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arame</w:t>
      </w:r>
      <w:r w:rsidR="0085752B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trów przekazanych między programem </w:t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wywołującym a procedurą i określenie ich typów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Dyrektywna „PROC” powinna być poprzednio etykietką (nazwą) procedury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9D7BB5" w:rsidRPr="00856E71" w:rsidRDefault="009D7BB5" w:rsidP="00856E71">
      <w:pPr>
        <w:rPr>
          <w:rFonts w:ascii="Arial" w:hAnsi="Arial" w:cs="Arial"/>
          <w:b/>
          <w:sz w:val="22"/>
          <w:szCs w:val="22"/>
        </w:rPr>
      </w:pPr>
    </w:p>
    <w:p w:rsidR="009D7BB5" w:rsidRPr="00856E71" w:rsidRDefault="006351F7" w:rsidP="00856E71">
      <w:p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66</w:t>
      </w:r>
      <w:r w:rsidR="009D7BB5" w:rsidRPr="00856E71">
        <w:rPr>
          <w:rFonts w:ascii="Arial" w:hAnsi="Arial" w:cs="Arial"/>
          <w:b/>
          <w:sz w:val="22"/>
          <w:szCs w:val="22"/>
        </w:rPr>
        <w:t>. Do czego służy dyrektywa ASSUME w MASM 86 ? </w:t>
      </w:r>
      <w:r w:rsidR="009D7BB5" w:rsidRPr="00856E71">
        <w:rPr>
          <w:rFonts w:ascii="Arial" w:hAnsi="Arial" w:cs="Arial"/>
          <w:b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a) Do załadowania rejestru segmentowego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b) Do sprawdzania stanu rejestru segmentowego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c) Do poinformowania o zawartościach rejestru segmentowego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d) Do usunięcia zawartości rejestru segmentowego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9D7BB5" w:rsidRPr="00856E71" w:rsidRDefault="009D7BB5" w:rsidP="00856E71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C37F05" w:rsidRDefault="006351F7" w:rsidP="00856E71">
      <w:pPr>
        <w:spacing w:line="276" w:lineRule="auto"/>
        <w:rPr>
          <w:rStyle w:val="apple-converted-space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67</w:t>
      </w:r>
      <w:r w:rsidR="009D7BB5" w:rsidRPr="00856E71">
        <w:rPr>
          <w:rFonts w:ascii="Arial" w:hAnsi="Arial" w:cs="Arial"/>
          <w:b/>
          <w:sz w:val="22"/>
          <w:szCs w:val="22"/>
        </w:rPr>
        <w:t>. Jeżeli w programie znajduje się dyrektywa INVOKE z nazwą procedury i następująca po niej ilością parametrów, to:</w:t>
      </w:r>
      <w:r w:rsidR="009D7BB5" w:rsidRPr="00856E71">
        <w:rPr>
          <w:rFonts w:ascii="Arial" w:hAnsi="Arial" w:cs="Arial"/>
          <w:sz w:val="22"/>
          <w:szCs w:val="22"/>
        </w:rPr>
        <w:t> </w:t>
      </w:r>
      <w:r w:rsidR="009D7BB5" w:rsidRPr="00856E71">
        <w:rPr>
          <w:rFonts w:ascii="Arial" w:hAnsi="Arial" w:cs="Arial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A. Makroasembler umieści kodzie programu instrukcje zapisania parametrów na stos i wywołanie procedury</w:t>
      </w:r>
      <w:r w:rsidR="009D7BB5" w:rsidRPr="00856E71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b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B. Makroasembler umieści w kodzie programu instrukcje wywołania procedury, a w dalszej kolejności instrukcję tworzącą ramkę na stosie dla parametrów lokalnych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C. makroasembler nie utworzy żadnych instrukcji poza instrukcja „wywołania procedury”, natomiast sprawdzi zgodność typów parametrów z zadeklarowanymi dyrektywa prototypu procedury („</w:t>
      </w:r>
      <w:r w:rsidR="0085752B">
        <w:rPr>
          <w:rStyle w:val="apple-style-span"/>
          <w:rFonts w:ascii="Arial" w:hAnsi="Arial" w:cs="Arial"/>
          <w:color w:val="000000"/>
          <w:sz w:val="22"/>
          <w:szCs w:val="22"/>
        </w:rPr>
        <w:t>PROTO</w:t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”) i w przypadku niezgodności zasygnalizuje błąd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9D7BB5" w:rsidRPr="00856E71">
        <w:rPr>
          <w:rFonts w:ascii="Arial" w:hAnsi="Arial" w:cs="Arial"/>
          <w:color w:val="000000"/>
          <w:sz w:val="22"/>
          <w:szCs w:val="22"/>
        </w:rPr>
        <w:br/>
      </w:r>
      <w:r w:rsidR="009D7BB5" w:rsidRPr="00856E71">
        <w:rPr>
          <w:rStyle w:val="apple-style-span"/>
          <w:rFonts w:ascii="Arial" w:hAnsi="Arial" w:cs="Arial"/>
          <w:color w:val="000000"/>
          <w:sz w:val="22"/>
          <w:szCs w:val="22"/>
        </w:rPr>
        <w:t>D. Żadne powyższe..</w:t>
      </w:r>
      <w:r w:rsidR="009D7BB5" w:rsidRPr="00856E7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C37F05" w:rsidRDefault="00C37F05" w:rsidP="00C37F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C37F05" w:rsidRPr="00856E71" w:rsidRDefault="006351F7" w:rsidP="00C37F05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68</w:t>
      </w:r>
      <w:r w:rsidR="00C37F05" w:rsidRPr="00856E71">
        <w:rPr>
          <w:rFonts w:ascii="Arial" w:eastAsia="Arial" w:hAnsi="Arial" w:cs="Arial"/>
          <w:b/>
          <w:sz w:val="22"/>
          <w:szCs w:val="22"/>
        </w:rPr>
        <w:t>. Jeżeli w programie znajduje się dyrektywa taka, jak INVOKE: z nazwą procedury i następującą po niej listą parametrów, to:</w:t>
      </w:r>
    </w:p>
    <w:p w:rsidR="00C37F05" w:rsidRPr="00856E71" w:rsidRDefault="00C37F05" w:rsidP="00C85DE7">
      <w:pPr>
        <w:numPr>
          <w:ilvl w:val="0"/>
          <w:numId w:val="17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makroasembler umieści w kodzie programu instrukcje zapisania parametrów na stos i wywołania procedury</w:t>
      </w:r>
    </w:p>
    <w:p w:rsidR="00C37F05" w:rsidRPr="00856E71" w:rsidRDefault="00C37F05" w:rsidP="00C85DE7">
      <w:pPr>
        <w:numPr>
          <w:ilvl w:val="0"/>
          <w:numId w:val="17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>makroasembler umieści w kodzie programu instrukcję wywołania procedury, a w dalszej kolejności instrukcja tworzące ramkę na stosie dla parametrów lokalnych</w:t>
      </w:r>
    </w:p>
    <w:p w:rsidR="00C37F05" w:rsidRPr="00856E71" w:rsidRDefault="00C37F05" w:rsidP="00C85DE7">
      <w:pPr>
        <w:numPr>
          <w:ilvl w:val="0"/>
          <w:numId w:val="17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makroasembler nie utworzy żadnych instrukcji poza instrukcją „wywołania procedury”, natomiast sprawdzi zgodność typów parametrów z zadeklarowanymi dyrektywą prototypu procedury („PROTO”) i w przypadku niezgodności zasygnalizuje błąd</w:t>
      </w:r>
    </w:p>
    <w:p w:rsidR="00C37F05" w:rsidRPr="00856E71" w:rsidRDefault="00C37F05" w:rsidP="00C85DE7">
      <w:pPr>
        <w:numPr>
          <w:ilvl w:val="0"/>
          <w:numId w:val="17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makroasembler zastąpi instrukcje odwołujące się do symboli przekazywanych parametrów instrukcjami odwołującymi się do lokalizacji parametrów na stosie</w:t>
      </w:r>
    </w:p>
    <w:p w:rsidR="00C37F05" w:rsidRPr="00856E71" w:rsidRDefault="00C37F05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68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 xml:space="preserve">. Co zawiera Program </w:t>
      </w:r>
      <w:proofErr w:type="spellStart"/>
      <w:r w:rsidR="00083609" w:rsidRPr="00856E71">
        <w:rPr>
          <w:rFonts w:ascii="Arial" w:eastAsia="Arial" w:hAnsi="Arial" w:cs="Arial"/>
          <w:b/>
          <w:sz w:val="22"/>
          <w:szCs w:val="22"/>
        </w:rPr>
        <w:t>Linking</w:t>
      </w:r>
      <w:proofErr w:type="spellEnd"/>
      <w:r w:rsidR="00083609" w:rsidRPr="00856E71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083609" w:rsidRPr="00856E71">
        <w:rPr>
          <w:rFonts w:ascii="Arial" w:eastAsia="Arial" w:hAnsi="Arial" w:cs="Arial"/>
          <w:b/>
          <w:sz w:val="22"/>
          <w:szCs w:val="22"/>
        </w:rPr>
        <w:t>Table</w:t>
      </w:r>
      <w:proofErr w:type="spellEnd"/>
      <w:r w:rsidR="00083609" w:rsidRPr="00856E71">
        <w:rPr>
          <w:rFonts w:ascii="Arial" w:eastAsia="Arial" w:hAnsi="Arial" w:cs="Arial"/>
          <w:b/>
          <w:sz w:val="22"/>
          <w:szCs w:val="22"/>
        </w:rPr>
        <w:t xml:space="preserve"> (PLT) w pliku wynikowym w formacie ELF?</w:t>
      </w:r>
    </w:p>
    <w:p w:rsidR="00083609" w:rsidRPr="00856E71" w:rsidRDefault="00083609" w:rsidP="00C85DE7">
      <w:pPr>
        <w:numPr>
          <w:ilvl w:val="0"/>
          <w:numId w:val="21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>kody skoków z adresowaniem pośrednim pamięciowym do dynamicznie zmiennych adresów</w:t>
      </w:r>
    </w:p>
    <w:p w:rsidR="00083609" w:rsidRPr="00856E71" w:rsidRDefault="00083609" w:rsidP="00C85DE7">
      <w:pPr>
        <w:numPr>
          <w:ilvl w:val="0"/>
          <w:numId w:val="2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adresy ustalone podczas konsolidacji dynamicznej</w:t>
      </w:r>
    </w:p>
    <w:p w:rsidR="00083609" w:rsidRPr="00856E71" w:rsidRDefault="00083609" w:rsidP="00C85DE7">
      <w:pPr>
        <w:numPr>
          <w:ilvl w:val="0"/>
          <w:numId w:val="2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tablice symboli importowanych</w:t>
      </w:r>
    </w:p>
    <w:p w:rsidR="00083609" w:rsidRPr="00856E71" w:rsidRDefault="00083609" w:rsidP="00C85DE7">
      <w:pPr>
        <w:numPr>
          <w:ilvl w:val="0"/>
          <w:numId w:val="21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tablicę symboli eksportowanych</w:t>
      </w:r>
    </w:p>
    <w:p w:rsidR="0048248E" w:rsidRPr="00856E71" w:rsidRDefault="0048248E" w:rsidP="00856E71">
      <w:pPr>
        <w:rPr>
          <w:rFonts w:ascii="Arial" w:hAnsi="Arial" w:cs="Arial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69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 Wskaż zdanie prawdziwe dotyczące dyrektyw asemblacji warunkowej: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Użycie dyrektyw asemblacji warunkowej umożliwia wykonanie bloków programu w zależności od warunków sprawdzanych przez program.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Wybór bloków programu źródłowego, które zostaną przetłumaczone na ML, zależy od kombinacji warunków określonych dyrektywami asemblacji warunkowej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Blok programu źródłowego objęty dyrektywami asemblacji warunkowej będzie tłumaczony w zależności od warunków sprawdzanych przez program  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Asemblacja warunkowa wykorzystuje instrukcje warunkowe ML w celu umożliwienia wariantowości programu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Wybór bloków programu źródłowego, które zostaną przetłumaczone na ML następuje w czasie asemblacji programu źródłowego</w:t>
      </w:r>
    </w:p>
    <w:p w:rsidR="009D7BB5" w:rsidRPr="00856E71" w:rsidRDefault="009D7BB5" w:rsidP="00C85DE7">
      <w:pPr>
        <w:numPr>
          <w:ilvl w:val="0"/>
          <w:numId w:val="3"/>
        </w:numPr>
        <w:spacing w:line="276" w:lineRule="auto"/>
        <w:ind w:firstLine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Jeżeli w dyrektywach asemblacji warunkowej zastąpić stałe zmiennymi, to bloki programu wyznaczone tymi dyrektywami będą wykonywane warunkowo, w zależności od stanów warunków wyznaczonych w czasie działania programu.</w:t>
      </w:r>
    </w:p>
    <w:p w:rsidR="009D7BB5" w:rsidRPr="00856E71" w:rsidRDefault="009D7BB5" w:rsidP="00856E71">
      <w:pPr>
        <w:rPr>
          <w:rFonts w:ascii="Arial" w:hAnsi="Arial" w:cs="Arial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70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. Zaznacz zdania prawdziwe dotyczące danej utworzonej w języku asemblera dyrektywą generacji danej użytą w konstrukcji:</w:t>
      </w:r>
    </w:p>
    <w:p w:rsidR="0048248E" w:rsidRPr="006351F7" w:rsidRDefault="009D7BB5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SYMBOL: DB &lt;wyrażenie&gt;</w:t>
      </w:r>
    </w:p>
    <w:p w:rsidR="009D7BB5" w:rsidRPr="00856E71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SYMBOL uzyska wartość &lt;wyrażenie&gt;</w:t>
      </w:r>
    </w:p>
    <w:p w:rsidR="009D7BB5" w:rsidRPr="00856E71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sz w:val="22"/>
          <w:szCs w:val="22"/>
          <w:shd w:val="clear" w:color="auto" w:fill="FEFEFE"/>
        </w:rPr>
        <w:t>Obraz komórki pamięci , której lokalizacja oznaczona została przez SYMBOL, uzyska wartość &lt;wyrażenie&gt;</w:t>
      </w:r>
    </w:p>
    <w:p w:rsidR="009D7BB5" w:rsidRPr="0048248E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48248E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program wpisze do pamięci wartości &lt;wyrażenia&gt;</w:t>
      </w:r>
    </w:p>
    <w:p w:rsidR="009D7BB5" w:rsidRPr="0048248E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48248E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Wartością SYMBOL jest adres komórki w pamięci, gdzie zostanie umieszczona wartość &lt;wyrażenie&gt;</w:t>
      </w:r>
    </w:p>
    <w:p w:rsidR="009D7BB5" w:rsidRPr="00856E71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Zmiana w czasie wykonania programu wartości zmiennych występujących w &lt;wyrażenie&gt; zmieni wartość danej generowanej dyrektywą</w:t>
      </w:r>
    </w:p>
    <w:p w:rsidR="009D7BB5" w:rsidRPr="00856E71" w:rsidRDefault="009D7BB5" w:rsidP="00C85DE7">
      <w:pPr>
        <w:numPr>
          <w:ilvl w:val="0"/>
          <w:numId w:val="9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&lt;wyrażenie&gt; musi być wyliczane w czasie asemblacji programu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71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. Rozgałęzienie warunkowe od wyniku porównania a&gt;=b (</w:t>
      </w:r>
      <w:proofErr w:type="spellStart"/>
      <w:r w:rsidR="009D7BB5"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a,b</w:t>
      </w:r>
      <w:proofErr w:type="spellEnd"/>
      <w:r w:rsidR="009D7BB5"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 xml:space="preserve"> bez znaku) powinno wykorzystać flagę(i) w następujący sposób:</w:t>
      </w:r>
    </w:p>
    <w:p w:rsidR="009D7BB5" w:rsidRPr="00856E71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Skok, gdy flaga przepełnienia ustawiona</w:t>
      </w:r>
    </w:p>
    <w:p w:rsidR="009D7BB5" w:rsidRPr="00856E71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Skok, gdy flaga przeniesienia ustawiona</w:t>
      </w:r>
    </w:p>
    <w:p w:rsidR="009D7BB5" w:rsidRPr="00856E71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Skok, gdy flaga zera ustawiona</w:t>
      </w:r>
    </w:p>
    <w:p w:rsidR="009D7BB5" w:rsidRPr="00856E71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Skok, gdy flaga przepełnienia wyzerowana i flaga zera ustawiona</w:t>
      </w:r>
    </w:p>
    <w:p w:rsidR="009D7BB5" w:rsidRPr="00856E71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Skok, gdy flaga przeniesienia wyzerowana</w:t>
      </w:r>
    </w:p>
    <w:p w:rsidR="0085752B" w:rsidRPr="006351F7" w:rsidRDefault="009D7BB5" w:rsidP="00C85DE7">
      <w:pPr>
        <w:numPr>
          <w:ilvl w:val="0"/>
          <w:numId w:val="7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Skok, gdy flaga znaku wyzerowania lub flaga zera ustawiona</w:t>
      </w:r>
    </w:p>
    <w:p w:rsidR="0085752B" w:rsidRDefault="0085752B" w:rsidP="0085752B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85752B" w:rsidRPr="00856E71" w:rsidRDefault="006351F7" w:rsidP="0085752B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72</w:t>
      </w:r>
      <w:r w:rsidR="0085752B" w:rsidRPr="00856E71">
        <w:rPr>
          <w:rFonts w:ascii="Arial" w:eastAsia="Arial" w:hAnsi="Arial" w:cs="Arial"/>
          <w:b/>
          <w:sz w:val="22"/>
          <w:szCs w:val="22"/>
        </w:rPr>
        <w:t>. Rekordy modyfikacji w pliku konsolidowanym zawierają:</w:t>
      </w:r>
    </w:p>
    <w:p w:rsidR="0085752B" w:rsidRPr="00856E71" w:rsidRDefault="0085752B" w:rsidP="00C85DE7">
      <w:pPr>
        <w:numPr>
          <w:ilvl w:val="0"/>
          <w:numId w:val="24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identyfikację sposobu relokacji symboli</w:t>
      </w:r>
    </w:p>
    <w:p w:rsidR="0085752B" w:rsidRPr="00856E71" w:rsidRDefault="0085752B" w:rsidP="00C85DE7">
      <w:pPr>
        <w:numPr>
          <w:ilvl w:val="0"/>
          <w:numId w:val="24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identyfikację operacji, którą ma wykonać z użyciem symbolu eksportowanego</w:t>
      </w:r>
    </w:p>
    <w:p w:rsidR="0085752B" w:rsidRPr="00856E71" w:rsidRDefault="0085752B" w:rsidP="00C85DE7">
      <w:pPr>
        <w:numPr>
          <w:ilvl w:val="0"/>
          <w:numId w:val="24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instrukcję w której należy umieścić symbol importowany</w:t>
      </w:r>
    </w:p>
    <w:p w:rsidR="0085752B" w:rsidRPr="00856E71" w:rsidRDefault="0085752B" w:rsidP="00C85DE7">
      <w:pPr>
        <w:numPr>
          <w:ilvl w:val="0"/>
          <w:numId w:val="24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identyfikację operacji, którą ma wykonać z użyciem symbolu importowanego </w:t>
      </w:r>
    </w:p>
    <w:p w:rsidR="0085752B" w:rsidRDefault="0085752B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6351F7" w:rsidRDefault="006351F7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6351F7" w:rsidRDefault="006351F7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lastRenderedPageBreak/>
        <w:t>73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  <w:t>. Kiedy program wykonujący obliczanie arytmetyczne należy zakończyć rozgałęzieniem do obsługi błędu obliczania wykonywanym, gdy flaga przepełnienia jest ustawiona?</w:t>
      </w:r>
      <w:r w:rsidR="009D7BB5"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: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Gdy obliczanie polega na sumowaniu liczb bez znaku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Jeżeli a&lt;b, a obliczanie polega na a-b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Gdy obliczanie polega na odejmowaniu liczb ze znakiem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Gdy obliczanie polega na sumowaniu liczb ze znakiem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</w:pPr>
      <w:r w:rsidRPr="00856E71">
        <w:rPr>
          <w:rFonts w:ascii="Arial" w:eastAsia="Arial" w:hAnsi="Arial" w:cs="Arial"/>
          <w:color w:val="000000"/>
          <w:sz w:val="22"/>
          <w:szCs w:val="22"/>
          <w:shd w:val="clear" w:color="auto" w:fill="FEFEFE"/>
        </w:rPr>
        <w:t>Gdy obliczanie polega na odejmowaniu liczb bez znaku</w:t>
      </w:r>
    </w:p>
    <w:p w:rsidR="009D7BB5" w:rsidRPr="00856E71" w:rsidRDefault="009D7BB5" w:rsidP="00C85DE7">
      <w:pPr>
        <w:numPr>
          <w:ilvl w:val="0"/>
          <w:numId w:val="8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Jeżeli wynik operacji przekroczy zakres określony liczbą bitów reprezentacji liczby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shd w:val="clear" w:color="auto" w:fill="FEFEFE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74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 xml:space="preserve">Zaznacz prawdziwe zdania odnoszące się do wykonania działania A+C, gdzie Ah jest starszą a Al młodszą częścią liczby A; </w:t>
      </w:r>
      <w:proofErr w:type="spellStart"/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Ah,Al,C</w:t>
      </w:r>
      <w:proofErr w:type="spellEnd"/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 xml:space="preserve"> mają długość 8 bitów; procesor wykonuje operacje arytmetyczne wyłącznie na danych 16 bitowych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A+C oblicza się pojedynczą instrukcją procesora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Należy dodać C do Al, a następnie do Ah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>Należy rozszerzyć C do formatu A i dodać pojedynczą instrukcją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Należy utworzyć 16 bitowy odpowiednik C, w którym starszy bajt zawiera same zera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Należy utworzyć 16 bitowy odpowiednik C, w którym starszy bajt zawiera same jedynki</w:t>
      </w:r>
    </w:p>
    <w:p w:rsidR="009D7BB5" w:rsidRPr="00856E71" w:rsidRDefault="009D7BB5" w:rsidP="00C85DE7">
      <w:pPr>
        <w:numPr>
          <w:ilvl w:val="0"/>
          <w:numId w:val="11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>Należy dodać C do Al, a następnie dodać 0 do Ah z uwzględnieniem przeniesienia z dodawania C do Al</w:t>
      </w:r>
    </w:p>
    <w:p w:rsidR="0048248E" w:rsidRDefault="0048248E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75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Opisz w krokach jak zaimplementować pętle WHILE w procesorze, w którym wszystkie rozkazy wykonywane są warunkowo (ARM)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>; Display integers 1 – 10: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mov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eax,0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.WHILE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eax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&lt; 10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inc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eax</w:t>
      </w:r>
      <w:proofErr w:type="spellEnd"/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call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WriteDec</w:t>
      </w:r>
      <w:proofErr w:type="spellEnd"/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call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Crlf</w:t>
      </w:r>
      <w:proofErr w:type="spellEnd"/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>.ENDW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mov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eax,0 </w:t>
      </w:r>
      <w:r w:rsidRPr="00856E71">
        <w:rPr>
          <w:rFonts w:ascii="Arial" w:eastAsia="Arial" w:hAnsi="Arial" w:cs="Arial"/>
          <w:b/>
          <w:sz w:val="22"/>
          <w:szCs w:val="22"/>
          <w:lang w:val="en-GB"/>
        </w:rPr>
        <w:br/>
        <w:t>@WHILE: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r w:rsidRPr="00856E71">
        <w:rPr>
          <w:rFonts w:ascii="Arial" w:eastAsia="Arial" w:hAnsi="Arial" w:cs="Arial"/>
          <w:b/>
          <w:sz w:val="22"/>
          <w:szCs w:val="22"/>
          <w:lang w:val="en-GB"/>
        </w:rPr>
        <w:t>//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warunek</w:t>
      </w:r>
      <w:proofErr w:type="spellEnd"/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lang w:val="en-GB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jae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@C0001 ;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fałsz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?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Opuść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lang w:val="en-GB"/>
        </w:rPr>
        <w:t>pętlę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lang w:val="en-GB"/>
        </w:rPr>
        <w:t xml:space="preserve"> 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856E71">
        <w:rPr>
          <w:rFonts w:ascii="Arial" w:eastAsia="Arial" w:hAnsi="Arial" w:cs="Arial"/>
          <w:b/>
          <w:sz w:val="22"/>
          <w:szCs w:val="22"/>
        </w:rPr>
        <w:t>//instrukcja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</w:rPr>
        <w:t>jnb</w:t>
      </w:r>
      <w:proofErr w:type="spellEnd"/>
      <w:r w:rsidRPr="00856E71">
        <w:rPr>
          <w:rFonts w:ascii="Arial" w:eastAsia="Arial" w:hAnsi="Arial" w:cs="Arial"/>
          <w:b/>
          <w:sz w:val="22"/>
          <w:szCs w:val="22"/>
        </w:rPr>
        <w:t xml:space="preserve"> @WHILE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856E71">
        <w:rPr>
          <w:rFonts w:ascii="Arial" w:eastAsia="Arial" w:hAnsi="Arial" w:cs="Arial"/>
          <w:b/>
          <w:sz w:val="22"/>
          <w:szCs w:val="22"/>
        </w:rPr>
        <w:t xml:space="preserve">@C0001: 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76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</w:t>
      </w:r>
      <w:r w:rsidR="009D7BB5" w:rsidRPr="00856E7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Opisz w krokach, jak zaimplementować przesunięcie o 1 pozycję w lewo słowa 16-to bitowego w procesorze, w którym występują wyłącznie 8-bitowe przesunięcia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 xml:space="preserve"> 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u w:val="single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shl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 xml:space="preserve"> al, 1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</w:pPr>
      <w:proofErr w:type="spellStart"/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>rcl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u w:val="single"/>
          <w:shd w:val="clear" w:color="auto" w:fill="FEFEFE"/>
        </w:rPr>
        <w:t xml:space="preserve"> ah, 1</w:t>
      </w:r>
    </w:p>
    <w:p w:rsidR="0048248E" w:rsidRDefault="0048248E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77.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 xml:space="preserve"> Konsolidacja polega na:</w:t>
      </w:r>
    </w:p>
    <w:p w:rsidR="009D7BB5" w:rsidRPr="00856E71" w:rsidRDefault="009D7BB5" w:rsidP="00C85DE7">
      <w:pPr>
        <w:numPr>
          <w:ilvl w:val="0"/>
          <w:numId w:val="14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Scaleniu różnych plików źródłowych w jeden plik wynikowy.</w:t>
      </w:r>
    </w:p>
    <w:p w:rsidR="009D7BB5" w:rsidRPr="00856E71" w:rsidRDefault="009D7BB5" w:rsidP="00C85DE7">
      <w:pPr>
        <w:numPr>
          <w:ilvl w:val="0"/>
          <w:numId w:val="1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Załadowaniu różnych modułów we wspólny obszar pamięci.</w:t>
      </w:r>
    </w:p>
    <w:p w:rsidR="009D7BB5" w:rsidRPr="00856E71" w:rsidRDefault="009D7BB5" w:rsidP="00C85DE7">
      <w:pPr>
        <w:numPr>
          <w:ilvl w:val="0"/>
          <w:numId w:val="1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Przypisaniu wartości symbolom zdefiniowanym poza bieżącym modułem.</w:t>
      </w:r>
    </w:p>
    <w:p w:rsidR="009D7BB5" w:rsidRPr="00856E71" w:rsidRDefault="009D7BB5" w:rsidP="00C85DE7">
      <w:pPr>
        <w:numPr>
          <w:ilvl w:val="0"/>
          <w:numId w:val="14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Zapisaniu w pliku wynikowym tablicy symboli eksportowanych. </w:t>
      </w:r>
    </w:p>
    <w:p w:rsidR="009D7BB5" w:rsidRPr="00856E71" w:rsidRDefault="009D7BB5" w:rsidP="00856E71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9D7BB5" w:rsidRPr="00856E71" w:rsidRDefault="006351F7" w:rsidP="00856E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78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. Wskaż zdanie NIE</w:t>
      </w:r>
      <w:r w:rsidR="0048248E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9D7BB5" w:rsidRPr="00856E71">
        <w:rPr>
          <w:rFonts w:ascii="Arial" w:eastAsia="Arial" w:hAnsi="Arial" w:cs="Arial"/>
          <w:b/>
          <w:color w:val="000000"/>
          <w:sz w:val="22"/>
          <w:szCs w:val="22"/>
        </w:rPr>
        <w:t>prawdziwe dotyczące deklarowania  procedury dyrektywną „PROC”</w:t>
      </w:r>
      <w:r w:rsidR="009D7BB5" w:rsidRPr="00856E71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9D7BB5" w:rsidRPr="00856E71" w:rsidRDefault="009D7BB5" w:rsidP="00C85DE7">
      <w:pPr>
        <w:numPr>
          <w:ilvl w:val="0"/>
          <w:numId w:val="1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Użycie „PROC” przy etykietce wejściowej procedury służy wskazaniu, od którego miejsca w programie rozciąga się lokalność zmiennych zadeklarowanych w procedurze. </w:t>
      </w:r>
    </w:p>
    <w:p w:rsidR="009D7BB5" w:rsidRPr="00856E71" w:rsidRDefault="009D7BB5" w:rsidP="00C85DE7">
      <w:pPr>
        <w:numPr>
          <w:ilvl w:val="0"/>
          <w:numId w:val="1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  <w:u w:val="single"/>
        </w:rPr>
      </w:pPr>
      <w:r w:rsidRPr="00856E71">
        <w:rPr>
          <w:rFonts w:ascii="Arial" w:eastAsia="Arial" w:hAnsi="Arial" w:cs="Arial"/>
          <w:sz w:val="22"/>
          <w:szCs w:val="22"/>
          <w:u w:val="single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>użycie „PROC” z następującą po niej listą nazw parametrów spowoduje, że parametry z listy zostaną zmiennymi lokalnymi(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u w:val="single"/>
        </w:rPr>
        <w:t>wewn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u w:val="single"/>
        </w:rPr>
        <w:t>.) i zostanie utworzona odpowiednia ramka na stosie</w:t>
      </w:r>
    </w:p>
    <w:p w:rsidR="009D7BB5" w:rsidRPr="00856E71" w:rsidRDefault="009D7BB5" w:rsidP="00C85DE7">
      <w:pPr>
        <w:numPr>
          <w:ilvl w:val="0"/>
          <w:numId w:val="1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użycie „PROC” z następującą po niej listą parametrów umożliwia zadeklarowanie parametrów przekazywanych między programem wywołującym, a procedurą i określenie ich typów</w:t>
      </w:r>
    </w:p>
    <w:p w:rsidR="009D7BB5" w:rsidRPr="00856E71" w:rsidRDefault="009D7BB5" w:rsidP="00C85DE7">
      <w:pPr>
        <w:numPr>
          <w:ilvl w:val="0"/>
          <w:numId w:val="12"/>
        </w:numPr>
        <w:spacing w:line="276" w:lineRule="auto"/>
        <w:ind w:hanging="360"/>
        <w:contextualSpacing/>
        <w:rPr>
          <w:rFonts w:ascii="Arial" w:eastAsia="Arial" w:hAnsi="Arial" w:cs="Arial"/>
          <w:color w:val="000000"/>
          <w:sz w:val="22"/>
          <w:szCs w:val="22"/>
        </w:rPr>
      </w:pPr>
      <w:r w:rsidRPr="00856E71">
        <w:rPr>
          <w:rFonts w:ascii="Arial" w:eastAsia="Arial" w:hAnsi="Arial" w:cs="Arial"/>
          <w:color w:val="000000"/>
          <w:sz w:val="22"/>
          <w:szCs w:val="22"/>
        </w:rPr>
        <w:t xml:space="preserve"> dyrektywa „PROC” powinna być poprzedzona etykietą (nazwą) procedury</w:t>
      </w:r>
    </w:p>
    <w:p w:rsidR="00083609" w:rsidRPr="00856E71" w:rsidRDefault="00083609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79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>. Które ze zdań odnoszących się do implementacji zmiennych lokalnych (procesory Intel 286+) jest prawdziwe:</w:t>
      </w:r>
    </w:p>
    <w:p w:rsidR="00083609" w:rsidRPr="00856E71" w:rsidRDefault="00083609" w:rsidP="00C85DE7">
      <w:pPr>
        <w:numPr>
          <w:ilvl w:val="0"/>
          <w:numId w:val="18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użycie dyrektywy „LOCAL” z listą nazw parametrów jest równoważne użyciu instrukcji ENTER z parametrem całkowitym</w:t>
      </w:r>
    </w:p>
    <w:p w:rsidR="00083609" w:rsidRPr="00856E71" w:rsidRDefault="00083609" w:rsidP="00C85DE7">
      <w:pPr>
        <w:numPr>
          <w:ilvl w:val="0"/>
          <w:numId w:val="18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użycie dyrektywy „LOCAL” z listą nazw parametrów jest równoważne użyciu instrukcji LEAVE</w:t>
      </w:r>
    </w:p>
    <w:p w:rsidR="00083609" w:rsidRPr="00856E71" w:rsidRDefault="00083609" w:rsidP="00C85DE7">
      <w:pPr>
        <w:numPr>
          <w:ilvl w:val="0"/>
          <w:numId w:val="18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użycie dyrektywy „LOCAL” z listą nazw </w:t>
      </w:r>
      <w:proofErr w:type="spellStart"/>
      <w:r w:rsidRPr="00856E71">
        <w:rPr>
          <w:rFonts w:ascii="Arial" w:eastAsia="Arial" w:hAnsi="Arial" w:cs="Arial"/>
          <w:b/>
          <w:sz w:val="22"/>
          <w:szCs w:val="22"/>
          <w:u w:val="single"/>
        </w:rPr>
        <w:t>paramerów</w:t>
      </w:r>
      <w:proofErr w:type="spellEnd"/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jest równoważne użyciu pary instrukcji :ENTER (po wejściu do procedury) i LEAVE (przed wyjściem z procedury)</w:t>
      </w:r>
    </w:p>
    <w:p w:rsidR="00083609" w:rsidRPr="00856E71" w:rsidRDefault="00083609" w:rsidP="00C85DE7">
      <w:pPr>
        <w:numPr>
          <w:ilvl w:val="0"/>
          <w:numId w:val="18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działaniu dyrektywy „LOCAL” nie można przypisać żadnego równoważnego kodu ASM</w:t>
      </w:r>
    </w:p>
    <w:p w:rsidR="0048248E" w:rsidRDefault="0048248E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80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>. Jaką informacją musi dysponować assembler, żeby przetłumaczyć do postaci konsolidowanej moduł zawierający odwołania do symboli importowanych</w:t>
      </w:r>
    </w:p>
    <w:p w:rsidR="00083609" w:rsidRPr="00856E71" w:rsidRDefault="00083609" w:rsidP="00C85DE7">
      <w:pPr>
        <w:numPr>
          <w:ilvl w:val="0"/>
          <w:numId w:val="2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wartościami symboli</w:t>
      </w:r>
    </w:p>
    <w:p w:rsidR="00083609" w:rsidRPr="00856E71" w:rsidRDefault="00083609" w:rsidP="00C85DE7">
      <w:pPr>
        <w:numPr>
          <w:ilvl w:val="0"/>
          <w:numId w:val="2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adresami </w:t>
      </w:r>
      <w:proofErr w:type="spellStart"/>
      <w:r w:rsidRPr="00856E71">
        <w:rPr>
          <w:rFonts w:ascii="Arial" w:eastAsia="Arial" w:hAnsi="Arial" w:cs="Arial"/>
          <w:sz w:val="22"/>
          <w:szCs w:val="22"/>
        </w:rPr>
        <w:t>odwołań</w:t>
      </w:r>
      <w:proofErr w:type="spellEnd"/>
      <w:r w:rsidRPr="00856E71">
        <w:rPr>
          <w:rFonts w:ascii="Arial" w:eastAsia="Arial" w:hAnsi="Arial" w:cs="Arial"/>
          <w:sz w:val="22"/>
          <w:szCs w:val="22"/>
        </w:rPr>
        <w:t xml:space="preserve"> do symboli</w:t>
      </w:r>
    </w:p>
    <w:p w:rsidR="00083609" w:rsidRPr="00856E71" w:rsidRDefault="00083609" w:rsidP="00C85DE7">
      <w:pPr>
        <w:numPr>
          <w:ilvl w:val="0"/>
          <w:numId w:val="23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  <w:u w:val="single"/>
        </w:rPr>
        <w:t xml:space="preserve"> formatem  symboli</w:t>
      </w:r>
    </w:p>
    <w:p w:rsidR="0085752B" w:rsidRPr="006351F7" w:rsidRDefault="00083609" w:rsidP="00C85DE7">
      <w:pPr>
        <w:numPr>
          <w:ilvl w:val="0"/>
          <w:numId w:val="23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identyfikacją modułu, w którym symbol zdefiniowano</w:t>
      </w:r>
    </w:p>
    <w:p w:rsidR="0085752B" w:rsidRDefault="0085752B" w:rsidP="00856E7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083609" w:rsidRPr="00856E71" w:rsidRDefault="006351F7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81</w:t>
      </w:r>
      <w:r w:rsidR="00083609" w:rsidRPr="00856E71">
        <w:rPr>
          <w:rFonts w:ascii="Arial" w:eastAsia="Arial" w:hAnsi="Arial" w:cs="Arial"/>
          <w:b/>
          <w:sz w:val="22"/>
          <w:szCs w:val="22"/>
        </w:rPr>
        <w:t>. Wskaż zdanie prawdziwe dotyczące konsolidacji programów</w:t>
      </w:r>
    </w:p>
    <w:p w:rsidR="00083609" w:rsidRPr="00856E71" w:rsidRDefault="00083609" w:rsidP="00C85DE7">
      <w:pPr>
        <w:numPr>
          <w:ilvl w:val="0"/>
          <w:numId w:val="2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importowany punkt wejścia jest relokowalny</w:t>
      </w:r>
    </w:p>
    <w:p w:rsidR="00083609" w:rsidRPr="00856E71" w:rsidRDefault="00083609" w:rsidP="00C85DE7">
      <w:pPr>
        <w:numPr>
          <w:ilvl w:val="0"/>
          <w:numId w:val="2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eksportowany punkt wejścia jest relokowalny</w:t>
      </w:r>
    </w:p>
    <w:p w:rsidR="00083609" w:rsidRPr="00856E71" w:rsidRDefault="00083609" w:rsidP="00C85DE7">
      <w:pPr>
        <w:numPr>
          <w:ilvl w:val="0"/>
          <w:numId w:val="22"/>
        </w:numPr>
        <w:spacing w:line="276" w:lineRule="auto"/>
        <w:ind w:hanging="360"/>
        <w:contextualSpacing/>
        <w:rPr>
          <w:rFonts w:ascii="Arial" w:eastAsia="Arial" w:hAnsi="Arial" w:cs="Arial"/>
          <w:sz w:val="22"/>
          <w:szCs w:val="22"/>
        </w:rPr>
      </w:pPr>
      <w:r w:rsidRPr="00856E71">
        <w:rPr>
          <w:rFonts w:ascii="Arial" w:eastAsia="Arial" w:hAnsi="Arial" w:cs="Arial"/>
          <w:sz w:val="22"/>
          <w:szCs w:val="22"/>
        </w:rPr>
        <w:t xml:space="preserve"> eksportowany symbol jest relokowalny</w:t>
      </w:r>
    </w:p>
    <w:p w:rsidR="00083609" w:rsidRPr="00856E71" w:rsidRDefault="00083609" w:rsidP="00C85DE7">
      <w:pPr>
        <w:numPr>
          <w:ilvl w:val="0"/>
          <w:numId w:val="22"/>
        </w:numPr>
        <w:spacing w:line="276" w:lineRule="auto"/>
        <w:ind w:hanging="360"/>
        <w:contextualSpacing/>
        <w:rPr>
          <w:rFonts w:ascii="Arial" w:eastAsia="Arial" w:hAnsi="Arial" w:cs="Arial"/>
          <w:b/>
          <w:sz w:val="22"/>
          <w:szCs w:val="22"/>
          <w:u w:val="single"/>
        </w:rPr>
      </w:pPr>
      <w:r w:rsidRPr="00856E71">
        <w:rPr>
          <w:rFonts w:ascii="Arial" w:eastAsia="Arial" w:hAnsi="Arial" w:cs="Arial"/>
          <w:b/>
          <w:sz w:val="22"/>
          <w:szCs w:val="22"/>
        </w:rPr>
        <w:t xml:space="preserve"> </w:t>
      </w:r>
      <w:r w:rsidRPr="00856E71">
        <w:rPr>
          <w:rFonts w:ascii="Arial" w:eastAsia="Arial" w:hAnsi="Arial" w:cs="Arial"/>
          <w:b/>
          <w:sz w:val="22"/>
          <w:szCs w:val="22"/>
          <w:u w:val="single"/>
        </w:rPr>
        <w:t>importowany symbol jest relokowalny</w:t>
      </w:r>
    </w:p>
    <w:p w:rsidR="00083609" w:rsidRPr="00856E71" w:rsidRDefault="00083609" w:rsidP="00856E7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083609" w:rsidRPr="00856E71" w:rsidRDefault="00083609" w:rsidP="00856E71">
      <w:pPr>
        <w:rPr>
          <w:rFonts w:ascii="Arial" w:hAnsi="Arial" w:cs="Arial"/>
          <w:b/>
          <w:sz w:val="22"/>
          <w:szCs w:val="22"/>
        </w:rPr>
      </w:pPr>
    </w:p>
    <w:p w:rsidR="00083609" w:rsidRPr="00856E71" w:rsidRDefault="00083609" w:rsidP="00856E71">
      <w:pPr>
        <w:rPr>
          <w:rFonts w:ascii="Arial" w:hAnsi="Arial" w:cs="Arial"/>
          <w:sz w:val="22"/>
          <w:szCs w:val="22"/>
        </w:rPr>
      </w:pPr>
    </w:p>
    <w:sectPr w:rsidR="00083609" w:rsidRPr="0085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F0"/>
    <w:multiLevelType w:val="hybridMultilevel"/>
    <w:tmpl w:val="EACAF45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92595"/>
    <w:multiLevelType w:val="hybridMultilevel"/>
    <w:tmpl w:val="1376E68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2B3F"/>
    <w:multiLevelType w:val="multilevel"/>
    <w:tmpl w:val="86803D6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0A005AE5"/>
    <w:multiLevelType w:val="hybridMultilevel"/>
    <w:tmpl w:val="AFFE45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778C2"/>
    <w:multiLevelType w:val="multilevel"/>
    <w:tmpl w:val="D4069BE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5">
    <w:nsid w:val="0FA42C77"/>
    <w:multiLevelType w:val="hybridMultilevel"/>
    <w:tmpl w:val="304E7B1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BF13D2"/>
    <w:multiLevelType w:val="multilevel"/>
    <w:tmpl w:val="28AA4AE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nsid w:val="207572D4"/>
    <w:multiLevelType w:val="multilevel"/>
    <w:tmpl w:val="DA323FBE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nsid w:val="240B770F"/>
    <w:multiLevelType w:val="multilevel"/>
    <w:tmpl w:val="9B9AE2F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9">
    <w:nsid w:val="2B343648"/>
    <w:multiLevelType w:val="multilevel"/>
    <w:tmpl w:val="389E5CF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0">
    <w:nsid w:val="2B6865C9"/>
    <w:multiLevelType w:val="hybridMultilevel"/>
    <w:tmpl w:val="5382FAC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2473A"/>
    <w:multiLevelType w:val="multilevel"/>
    <w:tmpl w:val="5AF265D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2">
    <w:nsid w:val="33004220"/>
    <w:multiLevelType w:val="hybridMultilevel"/>
    <w:tmpl w:val="142C49E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1385642"/>
    <w:multiLevelType w:val="hybridMultilevel"/>
    <w:tmpl w:val="E63C35C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3219D"/>
    <w:multiLevelType w:val="multilevel"/>
    <w:tmpl w:val="97E8431A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>
    <w:nsid w:val="43E43F3C"/>
    <w:multiLevelType w:val="multilevel"/>
    <w:tmpl w:val="639CC20C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6">
    <w:nsid w:val="452263A5"/>
    <w:multiLevelType w:val="multilevel"/>
    <w:tmpl w:val="FF46E89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7">
    <w:nsid w:val="4AED2E9A"/>
    <w:multiLevelType w:val="hybridMultilevel"/>
    <w:tmpl w:val="08D8B77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03300"/>
    <w:multiLevelType w:val="multilevel"/>
    <w:tmpl w:val="62DACAD2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>
    <w:nsid w:val="4D9471E6"/>
    <w:multiLevelType w:val="multilevel"/>
    <w:tmpl w:val="CD26DEFC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0">
    <w:nsid w:val="4E89369B"/>
    <w:multiLevelType w:val="multilevel"/>
    <w:tmpl w:val="4E8823F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1">
    <w:nsid w:val="552E7CCA"/>
    <w:multiLevelType w:val="multilevel"/>
    <w:tmpl w:val="2AEC190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2">
    <w:nsid w:val="595A2C47"/>
    <w:multiLevelType w:val="hybridMultilevel"/>
    <w:tmpl w:val="D69818E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96FFF"/>
    <w:multiLevelType w:val="multilevel"/>
    <w:tmpl w:val="AA2C0EA2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4">
    <w:nsid w:val="5F266DCB"/>
    <w:multiLevelType w:val="multilevel"/>
    <w:tmpl w:val="BAF01338"/>
    <w:lvl w:ilvl="0">
      <w:start w:val="1"/>
      <w:numFmt w:val="upperLetter"/>
      <w:lvlText w:val="%1)"/>
      <w:lvlJc w:val="left"/>
      <w:pPr>
        <w:ind w:left="720" w:firstLine="1080"/>
      </w:pPr>
      <w:rPr>
        <w:b w:val="0"/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>
    <w:nsid w:val="61A243B1"/>
    <w:multiLevelType w:val="hybridMultilevel"/>
    <w:tmpl w:val="444479E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EAC5EC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B1564"/>
    <w:multiLevelType w:val="multilevel"/>
    <w:tmpl w:val="8318D4D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7">
    <w:nsid w:val="66B455A6"/>
    <w:multiLevelType w:val="hybridMultilevel"/>
    <w:tmpl w:val="88F49F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900B2"/>
    <w:multiLevelType w:val="multilevel"/>
    <w:tmpl w:val="994C6992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9">
    <w:nsid w:val="68887FA8"/>
    <w:multiLevelType w:val="multilevel"/>
    <w:tmpl w:val="68D05810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0">
    <w:nsid w:val="690534BA"/>
    <w:multiLevelType w:val="hybridMultilevel"/>
    <w:tmpl w:val="F93AF3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81121"/>
    <w:multiLevelType w:val="multilevel"/>
    <w:tmpl w:val="90AE0740"/>
    <w:lvl w:ilvl="0">
      <w:start w:val="1"/>
      <w:numFmt w:val="upp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>
    <w:nsid w:val="6AA76411"/>
    <w:multiLevelType w:val="hybridMultilevel"/>
    <w:tmpl w:val="809EC0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C47912"/>
    <w:multiLevelType w:val="hybridMultilevel"/>
    <w:tmpl w:val="10F62B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F0772"/>
    <w:multiLevelType w:val="multilevel"/>
    <w:tmpl w:val="B77EFB4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5">
    <w:nsid w:val="749F367F"/>
    <w:multiLevelType w:val="multilevel"/>
    <w:tmpl w:val="D744CD76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6">
    <w:nsid w:val="76EB7338"/>
    <w:multiLevelType w:val="multilevel"/>
    <w:tmpl w:val="FDB6B5FE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7">
    <w:nsid w:val="7B484285"/>
    <w:multiLevelType w:val="multilevel"/>
    <w:tmpl w:val="7AAC9024"/>
    <w:lvl w:ilvl="0">
      <w:start w:val="1"/>
      <w:numFmt w:val="lowerLetter"/>
      <w:lvlText w:val="%1)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36"/>
  </w:num>
  <w:num w:numId="2">
    <w:abstractNumId w:val="4"/>
  </w:num>
  <w:num w:numId="3">
    <w:abstractNumId w:val="2"/>
  </w:num>
  <w:num w:numId="4">
    <w:abstractNumId w:val="28"/>
  </w:num>
  <w:num w:numId="5">
    <w:abstractNumId w:val="6"/>
  </w:num>
  <w:num w:numId="6">
    <w:abstractNumId w:val="31"/>
  </w:num>
  <w:num w:numId="7">
    <w:abstractNumId w:val="7"/>
  </w:num>
  <w:num w:numId="8">
    <w:abstractNumId w:val="14"/>
  </w:num>
  <w:num w:numId="9">
    <w:abstractNumId w:val="24"/>
  </w:num>
  <w:num w:numId="10">
    <w:abstractNumId w:val="18"/>
  </w:num>
  <w:num w:numId="11">
    <w:abstractNumId w:val="15"/>
  </w:num>
  <w:num w:numId="12">
    <w:abstractNumId w:val="16"/>
  </w:num>
  <w:num w:numId="13">
    <w:abstractNumId w:val="29"/>
  </w:num>
  <w:num w:numId="14">
    <w:abstractNumId w:val="11"/>
  </w:num>
  <w:num w:numId="15">
    <w:abstractNumId w:val="26"/>
  </w:num>
  <w:num w:numId="16">
    <w:abstractNumId w:val="34"/>
  </w:num>
  <w:num w:numId="17">
    <w:abstractNumId w:val="8"/>
  </w:num>
  <w:num w:numId="18">
    <w:abstractNumId w:val="37"/>
  </w:num>
  <w:num w:numId="19">
    <w:abstractNumId w:val="20"/>
  </w:num>
  <w:num w:numId="20">
    <w:abstractNumId w:val="35"/>
  </w:num>
  <w:num w:numId="21">
    <w:abstractNumId w:val="19"/>
  </w:num>
  <w:num w:numId="22">
    <w:abstractNumId w:val="9"/>
  </w:num>
  <w:num w:numId="23">
    <w:abstractNumId w:val="23"/>
  </w:num>
  <w:num w:numId="24">
    <w:abstractNumId w:val="21"/>
  </w:num>
  <w:num w:numId="25">
    <w:abstractNumId w:val="0"/>
  </w:num>
  <w:num w:numId="26">
    <w:abstractNumId w:val="1"/>
  </w:num>
  <w:num w:numId="27">
    <w:abstractNumId w:val="10"/>
  </w:num>
  <w:num w:numId="28">
    <w:abstractNumId w:val="22"/>
  </w:num>
  <w:num w:numId="29">
    <w:abstractNumId w:val="13"/>
  </w:num>
  <w:num w:numId="30">
    <w:abstractNumId w:val="30"/>
  </w:num>
  <w:num w:numId="31">
    <w:abstractNumId w:val="33"/>
  </w:num>
  <w:num w:numId="32">
    <w:abstractNumId w:val="25"/>
  </w:num>
  <w:num w:numId="33">
    <w:abstractNumId w:val="32"/>
  </w:num>
  <w:num w:numId="34">
    <w:abstractNumId w:val="27"/>
  </w:num>
  <w:num w:numId="35">
    <w:abstractNumId w:val="5"/>
  </w:num>
  <w:num w:numId="36">
    <w:abstractNumId w:val="17"/>
  </w:num>
  <w:num w:numId="37">
    <w:abstractNumId w:val="3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C0"/>
    <w:rsid w:val="00083609"/>
    <w:rsid w:val="000934F7"/>
    <w:rsid w:val="000E1C71"/>
    <w:rsid w:val="002258AC"/>
    <w:rsid w:val="00270019"/>
    <w:rsid w:val="0048248E"/>
    <w:rsid w:val="006351F7"/>
    <w:rsid w:val="006F63FD"/>
    <w:rsid w:val="00803B5A"/>
    <w:rsid w:val="00856E71"/>
    <w:rsid w:val="0085752B"/>
    <w:rsid w:val="009D7BB5"/>
    <w:rsid w:val="00A162E2"/>
    <w:rsid w:val="00C37F05"/>
    <w:rsid w:val="00C85DE7"/>
    <w:rsid w:val="00C923CC"/>
    <w:rsid w:val="00EC12C8"/>
    <w:rsid w:val="00F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3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34F7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A162E2"/>
  </w:style>
  <w:style w:type="character" w:customStyle="1" w:styleId="apple-converted-space">
    <w:name w:val="apple-converted-space"/>
    <w:basedOn w:val="Domylnaczcionkaakapitu"/>
    <w:rsid w:val="00A162E2"/>
  </w:style>
  <w:style w:type="paragraph" w:styleId="Bezodstpw">
    <w:name w:val="No Spacing"/>
    <w:uiPriority w:val="1"/>
    <w:qFormat/>
    <w:rsid w:val="009D7B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3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34F7"/>
    <w:pPr>
      <w:ind w:left="720"/>
      <w:contextualSpacing/>
    </w:pPr>
  </w:style>
  <w:style w:type="character" w:customStyle="1" w:styleId="apple-style-span">
    <w:name w:val="apple-style-span"/>
    <w:basedOn w:val="Domylnaczcionkaakapitu"/>
    <w:rsid w:val="00A162E2"/>
  </w:style>
  <w:style w:type="character" w:customStyle="1" w:styleId="apple-converted-space">
    <w:name w:val="apple-converted-space"/>
    <w:basedOn w:val="Domylnaczcionkaakapitu"/>
    <w:rsid w:val="00A162E2"/>
  </w:style>
  <w:style w:type="paragraph" w:styleId="Bezodstpw">
    <w:name w:val="No Spacing"/>
    <w:uiPriority w:val="1"/>
    <w:qFormat/>
    <w:rsid w:val="009D7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4456</Words>
  <Characters>26741</Characters>
  <Application>Microsoft Office Word</Application>
  <DocSecurity>0</DocSecurity>
  <Lines>222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SZEF</dc:creator>
  <cp:keywords/>
  <dc:description/>
  <cp:lastModifiedBy>SZEF</cp:lastModifiedBy>
  <cp:revision>5</cp:revision>
  <dcterms:created xsi:type="dcterms:W3CDTF">2017-03-25T10:31:00Z</dcterms:created>
  <dcterms:modified xsi:type="dcterms:W3CDTF">2017-03-25T13:09:00Z</dcterms:modified>
</cp:coreProperties>
</file>