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ОПРЕДЕЛЕНИЕ ТЕРМИНОВ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Публичная оферта (далее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Оферта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»)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публичное предложение Продавца, адресованное неопределенному кругу лиц, заключить с Продавцом договор покупки товара дистанционным способом (далее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Договор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условиях, содержащихся в настоящей Оферте, включая все Приложения.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Заказ Товара на сайте mixpixel.ru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позиции указанные Покупателем из ассортимента Товара, предложенного к продаже, при оформлении заявки на приобретение Товара на сайте mixpixel.ru.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ПОЛОЖЕНИЯ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Заказ Покупателем Товара, размещенного на сайте mixpixel.ru означает, что Покупатель согласен со всеми условиями настоящей Оферты.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Администрация сайта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mixpixel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имеет право вносить изменения в Оферту без уведомления Покупателя.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Срок действия Оферты не ограничен, если иное не указано на сайте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mixpixel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Продавец предоставляет Покупателю полную и достоверную информацию о Товаре, включая информацию об основных потребительских свойствах Товара, в разделе  название раздела.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СТАТУС И ОТВЕТСТВЕННОСТЬ СТОРОН СОГЛАШЕНИЯ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Воспользовавшись сайтом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mixpixel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, Вы принимаете на себя все риски, связанные с вашими партнерами, органами власти и третьими лицами.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Администрация mixpixel.ru не несет ответственность за использование сайта для целей и задач, нарушающих налоговое и прочие законодательства Вашей страны.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Мы не несем ответственности за любые противоправные действия наших пользователей на сайте mixpixel.ru.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Сайт mixpixel.ru является автоматизированным интерфейсом по приему добровольных пожертвований (Donate).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Собственники mixpixel.ru имеют право в любое время вносить изменения в настоящее Соглашение. Поправки вступают в силу с момента публикации.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Мы оставляем за собой право отказать в доступе к сайту, в случае нарушения данного соглашения.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1.6.1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Мы оставляем за собой право в отказе без объяснения причины.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Администрация сайта оставляет за собой право в изменении тарифов и комиссий mixpixel.ru.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Мы не несем ответственности за нарушение Покупателем лицензионного соглашения.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ЦЕНА ТОВАРА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Цена на каждую позицию Товара указана на сайте mixpixel.ru.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Продавец имеет право в одностороннем порядке изменить цену на любую позицию Товара.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Покупатель вправе подтвердить либо аннулировать Заказ на приобретение Товара, если цена изменена Продавцом после оформления Заказа.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Изменение Продавцом цены на оплаченный Покупателем Товар не допускается.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Обязательства Покупателя по оплате Товара считаются исполненными с момента поступления Продавцом денежных средств.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Расчеты между Продавцом и Покупателем за Товар производятся способами, указанными на сайте mixpixel.ru в разделе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Способ оплаты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процессе заказа.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ГАРАНТИИ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Мы не представляем какие-либо гарантии в отношении правомерности деятельности лиц, осуществляющих деятельность с применением сайта mixpixel.ru.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Любые убытки, которые Вы можете понести в случае умышленного или неосторожного использования сайта, передача пароля доступа и т.д. нами не возмещаются.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Сайт mixpixel.ru не производит возврат пожертвованных средств.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выявлении мошенничества со стороны наших пользователей, пользователю может быть отказано в доступе к сайту.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ОФОРМЛЕНИЕ ЗАКАЗА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Наименование, количество, ассортимент, цена выбранного Покупателем Товара указываются на главной странице сайта mixpixel.ru.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Если Продавцу необходима дополнительная информация, он вправе запросить ее у Покупателя. В случае не предоставления необходимой информации Покупателем, Продавец не несет ответственности за выбранный Покупателем Товар.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Продавец не несет ответственности за содержание и достоверность информации, предоставленной Покупателем при оформлении Заказа.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Покупатель несет ответственность за достоверность предоставленной информации при оформлении Заказа.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Выдача товара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Выдача осуществляется на игровой сервер, расположенный по IP адресу: mc.mixpixel.ru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7.1.2.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Только то, что касается игрового процесса поддерживающим сайтом.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