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BBFE" w14:textId="4CE28C6A" w:rsidR="006A1732" w:rsidRPr="007E2354" w:rsidRDefault="001D4E46" w:rsidP="00D57F36">
      <w:pPr>
        <w:pStyle w:val="10"/>
        <w:jc w:val="both"/>
        <w:rPr>
          <w:lang w:val="ru-RU"/>
        </w:rPr>
      </w:pPr>
      <w:r w:rsidRPr="007E2354">
        <w:fldChar w:fldCharType="begin"/>
      </w:r>
      <w:r w:rsidRPr="007E2354">
        <w:instrText xml:space="preserve"> MACROBUTTON MTEditEquationSection2 </w:instrText>
      </w:r>
      <w:r w:rsidRPr="007E2354">
        <w:rPr>
          <w:rStyle w:val="MTEquationSection"/>
        </w:rPr>
        <w:instrText>Equation Chapter 1 Section 1</w:instrText>
      </w:r>
      <w:r w:rsidRPr="007E2354">
        <w:fldChar w:fldCharType="begin"/>
      </w:r>
      <w:r w:rsidRPr="007E2354">
        <w:instrText xml:space="preserve"> SEQ MTEqn \r \h \* MERGEFORMAT </w:instrText>
      </w:r>
      <w:r w:rsidRPr="007E2354">
        <w:fldChar w:fldCharType="end"/>
      </w:r>
      <w:r w:rsidRPr="007E2354">
        <w:fldChar w:fldCharType="begin"/>
      </w:r>
      <w:r w:rsidRPr="007E2354">
        <w:instrText xml:space="preserve"> SEQ MTSec \r 1 \h \* MERGEFORMAT </w:instrText>
      </w:r>
      <w:r w:rsidRPr="007E2354">
        <w:fldChar w:fldCharType="end"/>
      </w:r>
      <w:r w:rsidRPr="007E2354">
        <w:fldChar w:fldCharType="begin"/>
      </w:r>
      <w:r w:rsidRPr="007E2354">
        <w:instrText xml:space="preserve"> SEQ MTChap \r 1 \h \* MERGEFORMAT </w:instrText>
      </w:r>
      <w:r w:rsidRPr="007E2354">
        <w:fldChar w:fldCharType="end"/>
      </w:r>
      <w:r w:rsidRPr="007E2354">
        <w:fldChar w:fldCharType="end"/>
      </w:r>
      <w:r w:rsidR="0029773A" w:rsidRPr="007E2354">
        <w:t xml:space="preserve">УДК </w:t>
      </w:r>
      <w:r w:rsidR="006A1732" w:rsidRPr="007E2354">
        <w:rPr>
          <w:lang w:val="ru-RU"/>
        </w:rPr>
        <w:t>519.854.2</w:t>
      </w:r>
    </w:p>
    <w:p w14:paraId="106F3FF2" w14:textId="3FDDC448" w:rsidR="0029773A" w:rsidRPr="007E2354" w:rsidRDefault="0029773A" w:rsidP="00D57F36">
      <w:pPr>
        <w:pStyle w:val="10"/>
        <w:jc w:val="both"/>
        <w:rPr>
          <w:lang w:val="ru-RU"/>
        </w:rPr>
      </w:pPr>
    </w:p>
    <w:p w14:paraId="16F4ED0D" w14:textId="0FCF8B61" w:rsidR="0029773A" w:rsidRPr="007E2354" w:rsidRDefault="000166BE" w:rsidP="00D57F36">
      <w:pPr>
        <w:pStyle w:val="a1"/>
        <w:jc w:val="both"/>
        <w:rPr>
          <w:lang w:val="uk-UA"/>
        </w:rPr>
      </w:pPr>
      <w:r w:rsidRPr="007E2354">
        <w:rPr>
          <w:lang w:val="uk-UA"/>
        </w:rPr>
        <w:t>Павлов</w:t>
      </w:r>
      <w:r w:rsidR="0029773A" w:rsidRPr="007E2354">
        <w:t xml:space="preserve"> </w:t>
      </w:r>
      <w:r w:rsidRPr="007E2354">
        <w:rPr>
          <w:lang w:val="uk-UA"/>
        </w:rPr>
        <w:t>О</w:t>
      </w:r>
      <w:r w:rsidR="0029773A" w:rsidRPr="007E2354">
        <w:t xml:space="preserve">. </w:t>
      </w:r>
      <w:r w:rsidRPr="007E2354">
        <w:rPr>
          <w:lang w:val="uk-UA"/>
        </w:rPr>
        <w:t>А</w:t>
      </w:r>
      <w:r w:rsidR="0029773A" w:rsidRPr="007E2354">
        <w:t xml:space="preserve">., </w:t>
      </w:r>
    </w:p>
    <w:p w14:paraId="4D36BFCC" w14:textId="1E266728" w:rsidR="0029773A" w:rsidRPr="007E2354" w:rsidRDefault="000166BE" w:rsidP="00D57F36">
      <w:pPr>
        <w:pStyle w:val="a1"/>
        <w:jc w:val="both"/>
        <w:rPr>
          <w:lang w:val="uk-UA"/>
        </w:rPr>
      </w:pPr>
      <w:r w:rsidRPr="007E2354">
        <w:rPr>
          <w:lang w:val="uk-UA"/>
        </w:rPr>
        <w:t>Вознюк</w:t>
      </w:r>
      <w:r w:rsidR="0029773A" w:rsidRPr="007E2354">
        <w:t xml:space="preserve"> </w:t>
      </w:r>
      <w:r w:rsidRPr="007E2354">
        <w:rPr>
          <w:lang w:val="uk-UA"/>
        </w:rPr>
        <w:t>О</w:t>
      </w:r>
      <w:r w:rsidR="0029773A" w:rsidRPr="007E2354">
        <w:t>.</w:t>
      </w:r>
      <w:r w:rsidRPr="007E2354">
        <w:rPr>
          <w:lang w:val="uk-UA"/>
        </w:rPr>
        <w:t xml:space="preserve"> В</w:t>
      </w:r>
      <w:r w:rsidR="0029773A" w:rsidRPr="007E2354">
        <w:t>.</w:t>
      </w:r>
      <w:r w:rsidRPr="007E2354">
        <w:rPr>
          <w:lang w:val="uk-UA"/>
        </w:rPr>
        <w:t>,</w:t>
      </w:r>
    </w:p>
    <w:p w14:paraId="2072EF52" w14:textId="65490D0E" w:rsidR="000166BE" w:rsidRPr="007E2354" w:rsidRDefault="000166BE" w:rsidP="00D57F36">
      <w:pPr>
        <w:pStyle w:val="a1"/>
        <w:jc w:val="both"/>
        <w:rPr>
          <w:lang w:val="uk-UA"/>
        </w:rPr>
      </w:pPr>
      <w:r w:rsidRPr="007E2354">
        <w:rPr>
          <w:lang w:val="uk-UA"/>
        </w:rPr>
        <w:t>Жданова О. Г.</w:t>
      </w:r>
    </w:p>
    <w:p w14:paraId="4868D82A" w14:textId="77777777" w:rsidR="0029773A" w:rsidRPr="007E2354" w:rsidRDefault="0029773A" w:rsidP="00D57F36">
      <w:pPr>
        <w:pStyle w:val="Title"/>
        <w:jc w:val="both"/>
        <w:rPr>
          <w:b w:val="0"/>
          <w:bCs/>
          <w:sz w:val="22"/>
          <w:szCs w:val="22"/>
        </w:rPr>
      </w:pPr>
    </w:p>
    <w:p w14:paraId="7DA3A985" w14:textId="08DE2DEB" w:rsidR="0011081B" w:rsidRPr="007E2354" w:rsidRDefault="005321F4" w:rsidP="00441893">
      <w:pPr>
        <w:pStyle w:val="a"/>
      </w:pPr>
      <w:r w:rsidRPr="007E2354">
        <w:rPr>
          <w:lang w:val="ru-RU"/>
        </w:rPr>
        <w:t>дослідження задачі дробово-лінійного програмування в умовах невизначеності</w:t>
      </w:r>
    </w:p>
    <w:p w14:paraId="330A5138" w14:textId="77777777" w:rsidR="0029773A" w:rsidRPr="007E2354" w:rsidRDefault="0029773A" w:rsidP="00D57F36">
      <w:pPr>
        <w:pStyle w:val="a"/>
        <w:jc w:val="both"/>
        <w:rPr>
          <w:lang w:val="ru-RU"/>
        </w:rPr>
      </w:pPr>
    </w:p>
    <w:p w14:paraId="2DDAA74A" w14:textId="33E8CA98" w:rsidR="0029773A" w:rsidRPr="007E2354" w:rsidRDefault="0011081B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E2354">
        <w:rPr>
          <w:sz w:val="22"/>
          <w:szCs w:val="22"/>
        </w:rPr>
        <w:t xml:space="preserve">Робота присвячена </w:t>
      </w:r>
      <w:r w:rsidRPr="007E2354">
        <w:rPr>
          <w:sz w:val="22"/>
          <w:szCs w:val="22"/>
          <w:lang w:val="uk-UA"/>
        </w:rPr>
        <w:t xml:space="preserve">дослідженню </w:t>
      </w:r>
      <w:r w:rsidR="00F12F0D" w:rsidRPr="007E2354">
        <w:rPr>
          <w:sz w:val="22"/>
          <w:szCs w:val="22"/>
          <w:lang w:val="uk-UA"/>
        </w:rPr>
        <w:t>двох</w:t>
      </w:r>
      <w:r w:rsidR="00F76647" w:rsidRPr="007E2354">
        <w:rPr>
          <w:sz w:val="22"/>
          <w:szCs w:val="22"/>
          <w:lang w:val="uk-UA"/>
        </w:rPr>
        <w:t xml:space="preserve"> задач дробово-лінійного програмування в умовах невизначеності, які відрізняються критеріями </w:t>
      </w:r>
      <w:r w:rsidRPr="007E2354">
        <w:rPr>
          <w:sz w:val="22"/>
          <w:szCs w:val="22"/>
          <w:lang w:val="uk-UA"/>
        </w:rPr>
        <w:t>знаходження компромісних розв</w:t>
      </w:r>
      <w:r w:rsidRPr="007E2354">
        <w:rPr>
          <w:sz w:val="22"/>
          <w:szCs w:val="22"/>
        </w:rPr>
        <w:t>’</w:t>
      </w:r>
      <w:r w:rsidRPr="007E2354">
        <w:rPr>
          <w:sz w:val="22"/>
          <w:szCs w:val="22"/>
          <w:lang w:val="uk-UA"/>
        </w:rPr>
        <w:t>язків. Було розроблено та описано декілька планів експериментів</w:t>
      </w:r>
      <w:r w:rsidR="008E13DC" w:rsidRPr="007E2354">
        <w:rPr>
          <w:sz w:val="22"/>
          <w:szCs w:val="22"/>
        </w:rPr>
        <w:t xml:space="preserve"> </w:t>
      </w:r>
      <w:r w:rsidR="008E13DC" w:rsidRPr="007E2354">
        <w:rPr>
          <w:sz w:val="22"/>
          <w:szCs w:val="22"/>
          <w:lang w:val="uk-UA"/>
        </w:rPr>
        <w:t xml:space="preserve">і на їх основі були зроблені відповідні </w:t>
      </w:r>
      <w:r w:rsidRPr="007E2354">
        <w:rPr>
          <w:sz w:val="22"/>
          <w:szCs w:val="22"/>
          <w:lang w:val="uk-UA"/>
        </w:rPr>
        <w:t xml:space="preserve">висновки щодо </w:t>
      </w:r>
      <w:r w:rsidR="005321F4" w:rsidRPr="007E2354">
        <w:rPr>
          <w:sz w:val="22"/>
          <w:szCs w:val="22"/>
          <w:lang w:val="uk-UA"/>
        </w:rPr>
        <w:t>роботи критеріїв.</w:t>
      </w:r>
    </w:p>
    <w:p w14:paraId="38508279" w14:textId="4B1CDBD7" w:rsidR="0029773A" w:rsidRPr="007E2354" w:rsidRDefault="0029773A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E2354">
        <w:rPr>
          <w:sz w:val="22"/>
          <w:szCs w:val="22"/>
          <w:lang w:val="uk-UA"/>
        </w:rPr>
        <w:t>КЛЮЧ</w:t>
      </w:r>
      <w:r w:rsidR="0011081B" w:rsidRPr="007E2354">
        <w:rPr>
          <w:sz w:val="22"/>
          <w:szCs w:val="22"/>
          <w:lang w:val="uk-UA"/>
        </w:rPr>
        <w:t>О</w:t>
      </w:r>
      <w:r w:rsidRPr="007E2354">
        <w:rPr>
          <w:sz w:val="22"/>
          <w:szCs w:val="22"/>
          <w:lang w:val="uk-UA"/>
        </w:rPr>
        <w:t>В</w:t>
      </w:r>
      <w:r w:rsidR="0011081B" w:rsidRPr="007E2354">
        <w:rPr>
          <w:sz w:val="22"/>
          <w:szCs w:val="22"/>
          <w:lang w:val="uk-UA"/>
        </w:rPr>
        <w:t>І</w:t>
      </w:r>
      <w:r w:rsidRPr="007E2354">
        <w:rPr>
          <w:sz w:val="22"/>
          <w:szCs w:val="22"/>
          <w:lang w:val="uk-UA"/>
        </w:rPr>
        <w:t xml:space="preserve"> СЛОВА</w:t>
      </w:r>
      <w:r w:rsidR="0011081B" w:rsidRPr="007E2354">
        <w:rPr>
          <w:sz w:val="22"/>
          <w:szCs w:val="22"/>
          <w:lang w:val="uk-UA"/>
        </w:rPr>
        <w:t>: НЕВИЗНАЧЕНІСТЬ, ДРОБОВО-ЛІНІЙНЕ ПРОГРАМУВАННЯ, ЗАДАЧА ЛІНІЙНОГО ПРОГРАМУВАННЯ, КОМПРОМІСН</w:t>
      </w:r>
      <w:r w:rsidR="00EC48E8" w:rsidRPr="007E2354">
        <w:rPr>
          <w:sz w:val="22"/>
          <w:szCs w:val="22"/>
          <w:lang w:val="uk-UA"/>
        </w:rPr>
        <w:t>ИЙ</w:t>
      </w:r>
      <w:r w:rsidR="0011081B" w:rsidRPr="007E2354">
        <w:rPr>
          <w:sz w:val="22"/>
          <w:szCs w:val="22"/>
          <w:lang w:val="uk-UA"/>
        </w:rPr>
        <w:t xml:space="preserve"> </w:t>
      </w:r>
      <w:r w:rsidR="00EC48E8" w:rsidRPr="007E2354">
        <w:rPr>
          <w:sz w:val="22"/>
          <w:szCs w:val="22"/>
          <w:lang w:val="uk-UA"/>
        </w:rPr>
        <w:t>РОЗВ’ЯЗОК</w:t>
      </w:r>
      <w:r w:rsidR="0011081B" w:rsidRPr="007E2354">
        <w:rPr>
          <w:sz w:val="22"/>
          <w:szCs w:val="22"/>
          <w:lang w:val="uk-UA"/>
        </w:rPr>
        <w:t>, КОМБІНАТОРНА ОПТИМІЗАЦІЯ, ПЛАНУВАННЯ ЕКСПЕРИМЕНТІВ.</w:t>
      </w:r>
    </w:p>
    <w:p w14:paraId="03AA2577" w14:textId="68B5FFAE" w:rsidR="0029773A" w:rsidRPr="007E2354" w:rsidRDefault="00BE6AA8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E2354">
        <w:rPr>
          <w:sz w:val="22"/>
          <w:szCs w:val="22"/>
          <w:lang w:val="en-US"/>
        </w:rPr>
        <w:t xml:space="preserve">The article is devoted to </w:t>
      </w:r>
      <w:r w:rsidR="00FF2FA5" w:rsidRPr="007E2354">
        <w:rPr>
          <w:sz w:val="22"/>
          <w:szCs w:val="22"/>
          <w:lang w:val="en-US"/>
        </w:rPr>
        <w:t>two</w:t>
      </w:r>
      <w:r w:rsidRPr="007E2354">
        <w:rPr>
          <w:sz w:val="22"/>
          <w:szCs w:val="22"/>
          <w:lang w:val="en-US"/>
        </w:rPr>
        <w:t xml:space="preserve"> problem</w:t>
      </w:r>
      <w:r w:rsidR="00FF2FA5" w:rsidRPr="007E2354">
        <w:rPr>
          <w:sz w:val="22"/>
          <w:szCs w:val="22"/>
          <w:lang w:val="en-US"/>
        </w:rPr>
        <w:t>s</w:t>
      </w:r>
      <w:r w:rsidRPr="007E2354">
        <w:rPr>
          <w:sz w:val="22"/>
          <w:szCs w:val="22"/>
          <w:lang w:val="en-US"/>
        </w:rPr>
        <w:t xml:space="preserve"> of </w:t>
      </w:r>
      <w:r w:rsidR="00080A2A" w:rsidRPr="007E2354">
        <w:rPr>
          <w:sz w:val="22"/>
          <w:szCs w:val="22"/>
          <w:lang w:val="en-US"/>
        </w:rPr>
        <w:t xml:space="preserve">linear </w:t>
      </w:r>
      <w:r w:rsidRPr="007E2354">
        <w:rPr>
          <w:sz w:val="22"/>
          <w:szCs w:val="22"/>
          <w:lang w:val="en-US"/>
        </w:rPr>
        <w:t xml:space="preserve">fractional </w:t>
      </w:r>
      <w:r w:rsidR="00080A2A" w:rsidRPr="007E2354">
        <w:rPr>
          <w:sz w:val="22"/>
          <w:szCs w:val="22"/>
          <w:lang w:val="en-US"/>
        </w:rPr>
        <w:t>programming under uncertainty</w:t>
      </w:r>
      <w:r w:rsidR="00FF2FA5" w:rsidRPr="007E2354">
        <w:rPr>
          <w:sz w:val="22"/>
          <w:szCs w:val="22"/>
          <w:lang w:val="en-US"/>
        </w:rPr>
        <w:t xml:space="preserve"> which differs in </w:t>
      </w:r>
      <w:r w:rsidR="00245543" w:rsidRPr="007E2354">
        <w:rPr>
          <w:sz w:val="22"/>
          <w:szCs w:val="22"/>
          <w:lang w:val="en-US"/>
        </w:rPr>
        <w:t>finding compromise solution</w:t>
      </w:r>
      <w:r w:rsidR="00FF2FA5" w:rsidRPr="007E2354">
        <w:rPr>
          <w:sz w:val="22"/>
          <w:szCs w:val="22"/>
          <w:lang w:val="en-US"/>
        </w:rPr>
        <w:t xml:space="preserve"> criteria</w:t>
      </w:r>
      <w:r w:rsidR="00080A2A" w:rsidRPr="007E2354">
        <w:rPr>
          <w:sz w:val="22"/>
          <w:szCs w:val="22"/>
          <w:lang w:val="en-US"/>
        </w:rPr>
        <w:t xml:space="preserve">. Several experiment plans were </w:t>
      </w:r>
      <w:proofErr w:type="gramStart"/>
      <w:r w:rsidR="00080A2A" w:rsidRPr="007E2354">
        <w:rPr>
          <w:sz w:val="22"/>
          <w:szCs w:val="22"/>
          <w:lang w:val="en-US"/>
        </w:rPr>
        <w:t>made</w:t>
      </w:r>
      <w:proofErr w:type="gramEnd"/>
      <w:r w:rsidR="00080A2A" w:rsidRPr="007E2354">
        <w:rPr>
          <w:sz w:val="22"/>
          <w:szCs w:val="22"/>
          <w:lang w:val="en-US"/>
        </w:rPr>
        <w:t xml:space="preserve"> and its results were </w:t>
      </w:r>
      <w:r w:rsidR="005C3A3C" w:rsidRPr="007E2354">
        <w:rPr>
          <w:sz w:val="22"/>
          <w:szCs w:val="22"/>
          <w:lang w:val="en-US"/>
        </w:rPr>
        <w:t>analyzed and described.</w:t>
      </w:r>
    </w:p>
    <w:p w14:paraId="4FFDE74A" w14:textId="6D5CB002" w:rsidR="00F24A76" w:rsidRPr="007E2354" w:rsidRDefault="0029773A" w:rsidP="00D57F36">
      <w:pPr>
        <w:pStyle w:val="a2"/>
        <w:ind w:firstLine="0"/>
        <w:jc w:val="both"/>
        <w:rPr>
          <w:sz w:val="22"/>
          <w:szCs w:val="22"/>
          <w:lang w:val="en-US"/>
        </w:rPr>
      </w:pPr>
      <w:r w:rsidRPr="007E2354">
        <w:rPr>
          <w:sz w:val="22"/>
          <w:szCs w:val="22"/>
          <w:lang w:val="en-US"/>
        </w:rPr>
        <w:t>KEYWORDS</w:t>
      </w:r>
      <w:r w:rsidR="005C3A3C" w:rsidRPr="007E2354">
        <w:rPr>
          <w:sz w:val="22"/>
          <w:szCs w:val="22"/>
          <w:lang w:val="en-US"/>
        </w:rPr>
        <w:t>:</w:t>
      </w:r>
      <w:r w:rsidR="00C20AF1" w:rsidRPr="007E2354">
        <w:rPr>
          <w:sz w:val="22"/>
          <w:szCs w:val="22"/>
          <w:lang w:val="en-US"/>
        </w:rPr>
        <w:t xml:space="preserve"> </w:t>
      </w:r>
      <w:r w:rsidR="005C3A3C" w:rsidRPr="007E2354">
        <w:rPr>
          <w:sz w:val="22"/>
          <w:szCs w:val="22"/>
          <w:lang w:val="en-US"/>
        </w:rPr>
        <w:t>UNCERTAINTY, LINEAR FRACTIONAL PROGRAMMING, COMPROMISE SOLUTION, COMBINATORIAL OPTIMIZATION, DESIGN OF EXPERIMENTS.</w:t>
      </w:r>
    </w:p>
    <w:p w14:paraId="17D92F12" w14:textId="77777777" w:rsidR="00A04283" w:rsidRPr="007E2354" w:rsidRDefault="00A04283" w:rsidP="00D57F36">
      <w:pPr>
        <w:pStyle w:val="a2"/>
        <w:spacing w:after="0"/>
        <w:ind w:firstLine="0"/>
        <w:jc w:val="both"/>
        <w:rPr>
          <w:sz w:val="22"/>
          <w:szCs w:val="22"/>
          <w:lang w:val="en-US"/>
        </w:rPr>
      </w:pPr>
    </w:p>
    <w:p w14:paraId="5946A2A5" w14:textId="77777777" w:rsidR="007A16F0" w:rsidRPr="007E2354" w:rsidRDefault="007A16F0" w:rsidP="00D57F36">
      <w:pPr>
        <w:jc w:val="both"/>
        <w:rPr>
          <w:rFonts w:ascii="Arial" w:hAnsi="Arial" w:cs="Arial"/>
          <w:b/>
          <w:szCs w:val="24"/>
          <w:lang w:val="uk-UA" w:eastAsia="x-none"/>
        </w:rPr>
        <w:sectPr w:rsidR="007A16F0" w:rsidRPr="007E2354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7284E5FB" w14:textId="5BA1D6C1" w:rsidR="00BE510F" w:rsidRPr="007E2354" w:rsidRDefault="00BE510F" w:rsidP="00D57F36">
      <w:pPr>
        <w:jc w:val="center"/>
        <w:rPr>
          <w:rFonts w:ascii="Arial" w:hAnsi="Arial" w:cs="Arial"/>
          <w:b/>
          <w:szCs w:val="24"/>
          <w:lang w:val="uk-UA" w:eastAsia="x-none"/>
        </w:rPr>
      </w:pPr>
      <w:r w:rsidRPr="007E2354">
        <w:rPr>
          <w:rFonts w:ascii="Arial" w:hAnsi="Arial" w:cs="Arial"/>
          <w:b/>
          <w:szCs w:val="24"/>
          <w:lang w:val="uk-UA" w:eastAsia="x-none"/>
        </w:rPr>
        <w:t>1. Вступ</w:t>
      </w:r>
    </w:p>
    <w:p w14:paraId="37B4453A" w14:textId="4E79F13F" w:rsidR="00D16AC0" w:rsidRPr="007E2354" w:rsidRDefault="00F76647" w:rsidP="00D16AC0">
      <w:pPr>
        <w:jc w:val="both"/>
        <w:rPr>
          <w:rFonts w:ascii="Times New Roman" w:hAnsi="Times New Roman" w:cs="Times New Roman"/>
          <w:bCs/>
          <w:sz w:val="24"/>
          <w:szCs w:val="24"/>
          <w:lang w:val="uk-UA" w:eastAsia="x-none"/>
        </w:rPr>
      </w:pPr>
      <w:r w:rsidRPr="007E2354">
        <w:rPr>
          <w:rFonts w:ascii="Times New Roman" w:hAnsi="Times New Roman" w:cs="Times New Roman"/>
          <w:bCs/>
          <w:sz w:val="24"/>
          <w:szCs w:val="24"/>
          <w:lang w:val="uk-UA" w:eastAsia="x-none"/>
        </w:rPr>
        <w:t>Невизначеність виникає, коли існує деяка множина альтернативних значень для одного и того самого параметра</w:t>
      </w:r>
      <w:r w:rsidR="00ED6223" w:rsidRPr="007E2354">
        <w:rPr>
          <w:rFonts w:ascii="Times New Roman" w:hAnsi="Times New Roman" w:cs="Times New Roman"/>
          <w:bCs/>
          <w:sz w:val="24"/>
          <w:szCs w:val="24"/>
          <w:lang w:val="uk-UA" w:eastAsia="x-none"/>
        </w:rPr>
        <w:t xml:space="preserve"> задачі</w:t>
      </w:r>
      <w:r w:rsidRPr="007E2354">
        <w:rPr>
          <w:rFonts w:ascii="Times New Roman" w:hAnsi="Times New Roman" w:cs="Times New Roman"/>
          <w:bCs/>
          <w:sz w:val="24"/>
          <w:szCs w:val="24"/>
          <w:lang w:val="uk-UA" w:eastAsia="x-none"/>
        </w:rPr>
        <w:t>.</w:t>
      </w:r>
      <w:r w:rsidR="00D16AC0" w:rsidRPr="007E2354">
        <w:rPr>
          <w:rFonts w:ascii="Times New Roman" w:hAnsi="Times New Roman" w:cs="Times New Roman"/>
          <w:bCs/>
          <w:sz w:val="24"/>
          <w:szCs w:val="24"/>
          <w:lang w:val="uk-UA" w:eastAsia="x-none"/>
        </w:rPr>
        <w:t xml:space="preserve"> </w:t>
      </w:r>
      <w:r w:rsidR="00D878FC" w:rsidRPr="007E2354">
        <w:rPr>
          <w:rFonts w:ascii="Times New Roman" w:hAnsi="Times New Roman" w:cs="Times New Roman"/>
          <w:bCs/>
          <w:sz w:val="24"/>
          <w:szCs w:val="24"/>
          <w:lang w:val="uk-UA" w:eastAsia="x-none"/>
        </w:rPr>
        <w:t>З</w:t>
      </w:r>
      <w:r w:rsidR="00D16AC0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адачі в недетермінованій постановці виникають в ситуаціях, коли немає попередньої ймовірнісної оцінки можливих майбутніх ситуацій або значень параметрів, які їх характеризують.</w:t>
      </w:r>
    </w:p>
    <w:p w14:paraId="793627EC" w14:textId="4A56584B" w:rsidR="00AF342F" w:rsidRPr="007E2354" w:rsidRDefault="00A476BA" w:rsidP="00D16AC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BE510F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адачі</w:t>
      </w:r>
      <w:r w:rsidR="00722E96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E510F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дробово-лінійного програ</w:t>
      </w:r>
      <w:r w:rsidR="00D878FC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="00BE510F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мування використовуються у випадку коли необхідно</w:t>
      </w:r>
      <w:r w:rsidR="00AF342F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E510F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максимізувати (мінімізувати) значення відношення деяких функцій.</w:t>
      </w:r>
      <w:r w:rsidR="00AF342F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16AC0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Такий тип задач використовується при вирішення певних економічних </w:t>
      </w:r>
      <w:r w:rsidR="00D878FC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задач</w:t>
      </w:r>
      <w:r w:rsidR="00D16AC0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наприклад, </w:t>
      </w:r>
      <w:r w:rsidR="00BE510F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оптимізаці</w:t>
      </w:r>
      <w:r w:rsidR="00D878FC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ї</w:t>
      </w:r>
      <w:r w:rsidR="00BE510F" w:rsidRPr="007E235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відношення прибутку до витрат.</w:t>
      </w:r>
      <w:r w:rsidR="00AF342F" w:rsidRPr="007E23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6496627" w14:textId="77777777" w:rsidR="00722E96" w:rsidRPr="007E2354" w:rsidRDefault="00722E96" w:rsidP="00722E9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8967AF" w14:textId="77777777" w:rsidR="00AF342F" w:rsidRPr="007E2354" w:rsidRDefault="00DC5C6F" w:rsidP="00D57F36">
      <w:pPr>
        <w:jc w:val="center"/>
        <w:rPr>
          <w:rFonts w:ascii="Arial" w:hAnsi="Arial" w:cs="Arial"/>
          <w:b/>
          <w:lang w:val="ru-RU" w:eastAsia="x-none"/>
        </w:rPr>
      </w:pPr>
      <w:r w:rsidRPr="007E2354">
        <w:rPr>
          <w:rFonts w:ascii="Arial" w:hAnsi="Arial" w:cs="Arial"/>
          <w:b/>
          <w:lang w:val="ru-RU" w:eastAsia="x-none"/>
        </w:rPr>
        <w:t xml:space="preserve">2. </w:t>
      </w:r>
      <w:r w:rsidR="00BB282E" w:rsidRPr="007E2354">
        <w:rPr>
          <w:rFonts w:ascii="Arial" w:hAnsi="Arial" w:cs="Arial"/>
          <w:b/>
          <w:lang w:val="ru-RU" w:eastAsia="x-none"/>
        </w:rPr>
        <w:t>Постановка задачі</w:t>
      </w:r>
    </w:p>
    <w:p w14:paraId="44EE5644" w14:textId="55D75F71" w:rsidR="001D4E46" w:rsidRPr="007E2354" w:rsidRDefault="00BB282E" w:rsidP="00D57F36">
      <w:pPr>
        <w:spacing w:line="259" w:lineRule="auto"/>
        <w:jc w:val="both"/>
        <w:rPr>
          <w:rFonts w:ascii="Times New Roman" w:hAnsi="Times New Roman" w:cs="Times New Roman"/>
          <w:b/>
          <w:i/>
          <w:iCs/>
          <w:lang w:val="ru-RU" w:eastAsia="x-none"/>
        </w:rPr>
      </w:pPr>
      <w:r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Задача комбінаторної оптимізації в умовах невизначеності має вигляд</w:t>
      </w:r>
      <w:r w:rsidR="00D878FC"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[</w:t>
      </w:r>
      <w:r w:rsidR="00513C68"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1, 2</w:t>
      </w:r>
      <w:r w:rsidR="00D878FC"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]</w:t>
      </w:r>
      <w:r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B7831BA" w14:textId="77D9EC26" w:rsidR="004D2B80" w:rsidRPr="007E2354" w:rsidRDefault="001D4E46" w:rsidP="00D57F36">
      <w:pPr>
        <w:pStyle w:val="MTDisplayEquation"/>
        <w:ind w:left="1440"/>
        <w:jc w:val="both"/>
      </w:pPr>
      <w:r w:rsidRPr="007E2354">
        <w:tab/>
      </w:r>
      <w:r w:rsidRPr="007E2354">
        <w:rPr>
          <w:position w:val="-28"/>
        </w:rPr>
        <w:object w:dxaOrig="2079" w:dyaOrig="680" w14:anchorId="27F4A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3.75pt" o:ole="">
            <v:imagedata r:id="rId6" o:title=""/>
          </v:shape>
          <o:OLEObject Type="Embed" ProgID="Equation.DSMT4" ShapeID="_x0000_i1025" DrawAspect="Content" ObjectID="_1682345854" r:id="rId7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1</w:instrText>
        </w:r>
      </w:fldSimple>
      <w:r w:rsidRPr="007E2354">
        <w:instrText>)</w:instrText>
      </w:r>
      <w:r w:rsidRPr="007E2354">
        <w:fldChar w:fldCharType="end"/>
      </w:r>
    </w:p>
    <w:p w14:paraId="3A5A03AE" w14:textId="7E0A72A1" w:rsidR="00BE510F" w:rsidRPr="007E2354" w:rsidRDefault="00BB282E" w:rsidP="00D878FC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де</w:t>
      </w:r>
      <w:r w:rsidR="00A04283" w:rsidRPr="007E2354"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 </w:t>
      </w:r>
      <w:r w:rsidR="00A04283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A57DFEF">
          <v:shape id="_x0000_i1026" type="#_x0000_t75" style="width:13.5pt;height:18pt" o:ole="">
            <v:imagedata r:id="rId8" o:title=""/>
          </v:shape>
          <o:OLEObject Type="Embed" ProgID="Equation.DSMT4" ShapeID="_x0000_i1026" DrawAspect="Content" ObjectID="_1682345855" r:id="rId9"/>
        </w:objec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числа, </w:t>
      </w:r>
      <w:r w:rsidR="00A04283" w:rsidRPr="007E2354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4CCC55FA">
          <v:shape id="_x0000_i1027" type="#_x0000_t75" style="width:29.25pt;height:18pt" o:ole="">
            <v:imagedata r:id="rId10" o:title=""/>
          </v:shape>
          <o:OLEObject Type="Embed" ProgID="Equation.DSMT4" ShapeID="_x0000_i1027" DrawAspect="Content" ObjectID="_1682345856" r:id="rId11"/>
        </w:objec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</w:t>
      </w:r>
      <w:r w:rsidRPr="007E2354"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val="ru-RU" w:eastAsia="x-none"/>
        </w:rPr>
        <w:t>i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-та довільна числовая характеристика допустимого    </w:t>
      </w:r>
      <w:r w:rsidR="00EC48E8"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розв’язку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425757" w:rsidRPr="007E2354">
        <w:rPr>
          <w:rFonts w:ascii="Symbol" w:hAnsi="Symbol"/>
          <w:sz w:val="24"/>
          <w:szCs w:val="24"/>
          <w:lang w:val="en-US"/>
        </w:rPr>
        <w:t>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AA185E" w:rsidRPr="007E2354">
        <w:rPr>
          <w:rFonts w:ascii="Times New Roman" w:hAnsi="Times New Roman" w:cs="Times New Roman"/>
          <w:position w:val="-10"/>
          <w:sz w:val="24"/>
          <w:szCs w:val="24"/>
        </w:rPr>
        <w:object w:dxaOrig="900" w:dyaOrig="380" w14:anchorId="1841ED29">
          <v:shape id="_x0000_i1028" type="#_x0000_t75" style="width:45pt;height:18.75pt" o:ole="">
            <v:imagedata r:id="rId12" o:title=""/>
          </v:shape>
          <o:OLEObject Type="Embed" ProgID="Equation.DSMT4" ShapeID="_x0000_i1028" DrawAspect="Content" ObjectID="_1682345857" r:id="rId13"/>
        </w:object>
      </w:r>
      <w:r w:rsidR="00D878FC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25757" w:rsidRPr="007E2354">
        <w:rPr>
          <w:rFonts w:ascii="Symbol" w:hAnsi="Symbol"/>
          <w:sz w:val="24"/>
          <w:szCs w:val="24"/>
          <w:lang w:val="en-US"/>
        </w:rPr>
        <w:t>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множина допустимих </w:t>
      </w:r>
      <w:r w:rsidR="00EC48E8"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розв’</w:t>
      </w:r>
      <w:r w:rsidR="00EC48E8"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язків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.</w:t>
      </w:r>
      <w:r w:rsidR="00D878FC"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Під невизна</w:t>
      </w:r>
      <w:r w:rsidR="00D878FC"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-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ченністю тут розуміється невизначенність значень  коефіцієнтів </w:t>
      </w:r>
      <w:r w:rsidR="00AA185E" w:rsidRPr="007E2354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4B8CCB6E">
          <v:shape id="_x0000_i1029" type="#_x0000_t75" style="width:14.25pt;height:18pt" o:ole="">
            <v:imagedata r:id="rId14" o:title=""/>
          </v:shape>
          <o:OLEObject Type="Embed" ProgID="Equation.DSMT4" ShapeID="_x0000_i1029" DrawAspect="Content" ObjectID="_1682345858" r:id="rId15"/>
        </w:object>
      </w:r>
      <w:r w:rsidR="00AA185E" w:rsidRPr="007E2354">
        <w:rPr>
          <w:rFonts w:ascii="Times New Roman" w:hAnsi="Times New Roman" w:cs="Times New Roman"/>
          <w:position w:val="-10"/>
          <w:sz w:val="24"/>
          <w:szCs w:val="24"/>
        </w:rPr>
        <w:object w:dxaOrig="880" w:dyaOrig="380" w14:anchorId="4961A2A4">
          <v:shape id="_x0000_i1030" type="#_x0000_t75" style="width:44.25pt;height:18.75pt" o:ole="">
            <v:imagedata r:id="rId16" o:title=""/>
          </v:shape>
          <o:OLEObject Type="Embed" ProgID="Equation.DSMT4" ShapeID="_x0000_i1030" DrawAspect="Content" ObjectID="_1682345859" r:id="rId17"/>
        </w:object>
      </w:r>
    </w:p>
    <w:p w14:paraId="4F14227C" w14:textId="298DC98D" w:rsidR="004D2B80" w:rsidRPr="007E2354" w:rsidRDefault="004D2B80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В роботах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[1, 2]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були викладені основи конструктивної теорії знаходження компромісного </w:t>
      </w:r>
      <w:r w:rsidR="00EC48E8" w:rsidRPr="007E2354">
        <w:rPr>
          <w:rFonts w:ascii="Times New Roman" w:hAnsi="Times New Roman" w:cs="Times New Roman"/>
          <w:sz w:val="24"/>
          <w:szCs w:val="24"/>
          <w:lang w:val="uk-UA"/>
        </w:rPr>
        <w:t>розв</w:t>
      </w:r>
      <w:r w:rsidR="00EC48E8" w:rsidRPr="007E2354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EC48E8" w:rsidRPr="007E2354">
        <w:rPr>
          <w:rFonts w:ascii="Times New Roman" w:hAnsi="Times New Roman" w:cs="Times New Roman"/>
          <w:sz w:val="24"/>
          <w:szCs w:val="24"/>
          <w:lang w:val="uk-UA"/>
        </w:rPr>
        <w:t>язку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для такого класу задач.</w:t>
      </w:r>
    </w:p>
    <w:p w14:paraId="3858E6BC" w14:textId="54C1731C" w:rsidR="00BE510F" w:rsidRPr="007E2354" w:rsidRDefault="00BB282E" w:rsidP="00D57F36">
      <w:pPr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Задача дроб</w:t>
      </w:r>
      <w:r w:rsidR="00AA185E"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ов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о-лінійного програ</w:t>
      </w:r>
      <w:r w:rsidR="00D878FC"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-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мування</w:t>
      </w:r>
      <w:r w:rsidR="00513C68"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 xml:space="preserve">  (ЗДЛП)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 xml:space="preserve"> у детермінованій постановці має вигляд</w:t>
      </w:r>
      <w:r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:</w:t>
      </w:r>
    </w:p>
    <w:p w14:paraId="5F72C86E" w14:textId="4B676CF8" w:rsidR="001D4E46" w:rsidRPr="007E2354" w:rsidRDefault="001D4E46" w:rsidP="00D57F36">
      <w:pPr>
        <w:pStyle w:val="MTDisplayEquation"/>
        <w:ind w:left="1440"/>
        <w:jc w:val="both"/>
        <w:rPr>
          <w:noProof/>
        </w:rPr>
      </w:pPr>
      <w:r w:rsidRPr="007E2354">
        <w:rPr>
          <w:noProof/>
        </w:rPr>
        <w:tab/>
      </w:r>
      <w:r w:rsidRPr="007E2354">
        <w:rPr>
          <w:noProof/>
          <w:position w:val="-60"/>
        </w:rPr>
        <w:object w:dxaOrig="1820" w:dyaOrig="1320" w14:anchorId="40112A44">
          <v:shape id="_x0000_i1031" type="#_x0000_t75" style="width:90.75pt;height:66pt" o:ole="">
            <v:imagedata r:id="rId18" o:title=""/>
          </v:shape>
          <o:OLEObject Type="Embed" ProgID="Equation.DSMT4" ShapeID="_x0000_i1031" DrawAspect="Content" ObjectID="_1682345860" r:id="rId19"/>
        </w:object>
      </w:r>
      <w:r w:rsidRPr="007E2354">
        <w:rPr>
          <w:noProof/>
        </w:rPr>
        <w:tab/>
      </w:r>
      <w:r w:rsidRPr="007E2354">
        <w:rPr>
          <w:noProof/>
        </w:rPr>
        <w:fldChar w:fldCharType="begin"/>
      </w:r>
      <w:r w:rsidRPr="007E2354">
        <w:rPr>
          <w:noProof/>
        </w:rPr>
        <w:instrText xml:space="preserve"> MACROBUTTON MTPlaceRef \* MERGEFORMAT </w:instrText>
      </w:r>
      <w:r w:rsidRPr="007E2354">
        <w:rPr>
          <w:noProof/>
        </w:rPr>
        <w:fldChar w:fldCharType="begin"/>
      </w:r>
      <w:r w:rsidRPr="007E2354">
        <w:rPr>
          <w:noProof/>
        </w:rPr>
        <w:instrText xml:space="preserve"> SEQ MTEqn \h \* MERGEFORMAT </w:instrText>
      </w:r>
      <w:r w:rsidRPr="007E2354">
        <w:rPr>
          <w:noProof/>
        </w:rPr>
        <w:fldChar w:fldCharType="end"/>
      </w:r>
      <w:r w:rsidRPr="007E2354">
        <w:rPr>
          <w:noProof/>
        </w:rPr>
        <w:instrText>(</w:instrText>
      </w:r>
      <w:r w:rsidRPr="007E2354">
        <w:rPr>
          <w:noProof/>
        </w:rPr>
        <w:fldChar w:fldCharType="begin"/>
      </w:r>
      <w:r w:rsidRPr="007E2354">
        <w:rPr>
          <w:noProof/>
        </w:rPr>
        <w:instrText xml:space="preserve"> SEQ MTEqn \c \* Arabic \* MERGEFORMAT </w:instrText>
      </w:r>
      <w:r w:rsidRPr="007E2354">
        <w:rPr>
          <w:noProof/>
        </w:rPr>
        <w:fldChar w:fldCharType="separate"/>
      </w:r>
      <w:r w:rsidR="00CF50F4">
        <w:rPr>
          <w:noProof/>
        </w:rPr>
        <w:instrText>2</w:instrText>
      </w:r>
      <w:r w:rsidRPr="007E2354">
        <w:rPr>
          <w:noProof/>
        </w:rPr>
        <w:fldChar w:fldCharType="end"/>
      </w:r>
      <w:r w:rsidRPr="007E2354">
        <w:rPr>
          <w:noProof/>
        </w:rPr>
        <w:instrText>)</w:instrText>
      </w:r>
      <w:r w:rsidRPr="007E2354">
        <w:rPr>
          <w:noProof/>
        </w:rPr>
        <w:fldChar w:fldCharType="end"/>
      </w:r>
    </w:p>
    <w:p w14:paraId="69669674" w14:textId="0F680059" w:rsidR="001D4E46" w:rsidRPr="007E2354" w:rsidRDefault="001D4E46" w:rsidP="00D57F36">
      <w:pPr>
        <w:pStyle w:val="MTDisplayEquation"/>
        <w:ind w:left="2160"/>
        <w:jc w:val="both"/>
        <w:rPr>
          <w:noProof/>
        </w:rPr>
      </w:pPr>
      <w:r w:rsidRPr="007E2354">
        <w:rPr>
          <w:noProof/>
        </w:rPr>
        <w:tab/>
      </w:r>
      <w:r w:rsidRPr="007E2354">
        <w:rPr>
          <w:noProof/>
          <w:position w:val="-10"/>
        </w:rPr>
        <w:object w:dxaOrig="760" w:dyaOrig="320" w14:anchorId="5B2E9918">
          <v:shape id="_x0000_i1032" type="#_x0000_t75" style="width:38.25pt;height:15.75pt" o:ole="">
            <v:imagedata r:id="rId20" o:title=""/>
          </v:shape>
          <o:OLEObject Type="Embed" ProgID="Equation.DSMT4" ShapeID="_x0000_i1032" DrawAspect="Content" ObjectID="_1682345861" r:id="rId21"/>
        </w:object>
      </w:r>
      <w:bookmarkStart w:id="0" w:name="MTBlankEqn"/>
      <w:r w:rsidR="00A476BA" w:rsidRPr="007E2354">
        <w:rPr>
          <w:position w:val="-6"/>
        </w:rPr>
        <w:object w:dxaOrig="560" w:dyaOrig="279" w14:anchorId="4A71DED1">
          <v:shape id="_x0000_i1033" type="#_x0000_t75" style="width:27.75pt;height:13.5pt" o:ole="">
            <v:imagedata r:id="rId22" o:title=""/>
          </v:shape>
          <o:OLEObject Type="Embed" ProgID="Equation.DSMT4" ShapeID="_x0000_i1033" DrawAspect="Content" ObjectID="_1682345862" r:id="rId23"/>
        </w:object>
      </w:r>
      <w:bookmarkEnd w:id="0"/>
      <w:r w:rsidR="00A476BA" w:rsidRPr="007E2354">
        <w:t>.</w:t>
      </w:r>
      <w:r w:rsidRPr="007E2354">
        <w:rPr>
          <w:noProof/>
        </w:rPr>
        <w:tab/>
      </w:r>
      <w:r w:rsidRPr="007E2354">
        <w:rPr>
          <w:noProof/>
        </w:rPr>
        <w:fldChar w:fldCharType="begin"/>
      </w:r>
      <w:r w:rsidRPr="007E2354">
        <w:rPr>
          <w:noProof/>
        </w:rPr>
        <w:instrText xml:space="preserve"> MACROBUTTON MTPlaceRef \* MERGEFORMAT </w:instrText>
      </w:r>
      <w:r w:rsidRPr="007E2354">
        <w:rPr>
          <w:noProof/>
        </w:rPr>
        <w:fldChar w:fldCharType="begin"/>
      </w:r>
      <w:r w:rsidRPr="007E2354">
        <w:rPr>
          <w:noProof/>
        </w:rPr>
        <w:instrText xml:space="preserve"> SEQ MTEqn \h \* MERGEFORMAT </w:instrText>
      </w:r>
      <w:r w:rsidRPr="007E2354">
        <w:rPr>
          <w:noProof/>
        </w:rPr>
        <w:fldChar w:fldCharType="end"/>
      </w:r>
      <w:r w:rsidRPr="007E2354">
        <w:rPr>
          <w:noProof/>
        </w:rPr>
        <w:instrText>(</w:instrText>
      </w:r>
      <w:r w:rsidRPr="007E2354">
        <w:rPr>
          <w:noProof/>
        </w:rPr>
        <w:fldChar w:fldCharType="begin"/>
      </w:r>
      <w:r w:rsidRPr="007E2354">
        <w:rPr>
          <w:noProof/>
        </w:rPr>
        <w:instrText xml:space="preserve"> SEQ MTEqn \c \* Arabic \* MERGEFORMAT </w:instrText>
      </w:r>
      <w:r w:rsidRPr="007E2354">
        <w:rPr>
          <w:noProof/>
        </w:rPr>
        <w:fldChar w:fldCharType="separate"/>
      </w:r>
      <w:r w:rsidR="00CF50F4">
        <w:rPr>
          <w:noProof/>
        </w:rPr>
        <w:instrText>3</w:instrText>
      </w:r>
      <w:r w:rsidRPr="007E2354">
        <w:rPr>
          <w:noProof/>
        </w:rPr>
        <w:fldChar w:fldCharType="end"/>
      </w:r>
      <w:r w:rsidRPr="007E2354">
        <w:rPr>
          <w:noProof/>
        </w:rPr>
        <w:instrText>)</w:instrText>
      </w:r>
      <w:r w:rsidRPr="007E2354">
        <w:rPr>
          <w:noProof/>
        </w:rPr>
        <w:fldChar w:fldCharType="end"/>
      </w:r>
    </w:p>
    <w:p w14:paraId="490624A6" w14:textId="0D2793BC" w:rsidR="0072596B" w:rsidRPr="007E2354" w:rsidRDefault="002F4673" w:rsidP="002F4673">
      <w:pPr>
        <w:ind w:firstLine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72596B" w:rsidRPr="007E2354">
        <w:rPr>
          <w:rFonts w:ascii="Times New Roman" w:hAnsi="Times New Roman" w:cs="Times New Roman"/>
          <w:position w:val="-12"/>
          <w:sz w:val="24"/>
          <w:szCs w:val="24"/>
        </w:rPr>
        <w:object w:dxaOrig="1480" w:dyaOrig="380" w14:anchorId="3B67F0C6">
          <v:shape id="_x0000_i1034" type="#_x0000_t75" style="width:77.25pt;height:18.75pt" o:ole="">
            <v:imagedata r:id="rId24" o:title=""/>
          </v:shape>
          <o:OLEObject Type="Embed" ProgID="Equation.DSMT4" ShapeID="_x0000_i1034" DrawAspect="Content" ObjectID="_1682345863" r:id="rId25"/>
        </w:object>
      </w:r>
      <w:r w:rsidR="0072596B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7E2354">
        <w:rPr>
          <w:rFonts w:ascii="Times New Roman" w:hAnsi="Times New Roman" w:cs="Times New Roman"/>
          <w:position w:val="-12"/>
          <w:sz w:val="24"/>
          <w:szCs w:val="24"/>
        </w:rPr>
        <w:object w:dxaOrig="1600" w:dyaOrig="380" w14:anchorId="1D8CAD9B">
          <v:shape id="_x0000_i1035" type="#_x0000_t75" style="width:82.5pt;height:18.75pt" o:ole="">
            <v:imagedata r:id="rId26" o:title=""/>
          </v:shape>
          <o:OLEObject Type="Embed" ProgID="Equation.DSMT4" ShapeID="_x0000_i1035" DrawAspect="Content" ObjectID="_1682345864" r:id="rId27"/>
        </w:object>
      </w:r>
      <w:r w:rsidR="0072596B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7E2354">
        <w:rPr>
          <w:rFonts w:ascii="Times New Roman" w:hAnsi="Times New Roman" w:cs="Times New Roman"/>
          <w:position w:val="-12"/>
          <w:sz w:val="24"/>
          <w:szCs w:val="24"/>
        </w:rPr>
        <w:object w:dxaOrig="1540" w:dyaOrig="380" w14:anchorId="38ECC656">
          <v:shape id="_x0000_i1036" type="#_x0000_t75" style="width:79.5pt;height:18.75pt" o:ole="">
            <v:imagedata r:id="rId28" o:title=""/>
          </v:shape>
          <o:OLEObject Type="Embed" ProgID="Equation.DSMT4" ShapeID="_x0000_i1036" DrawAspect="Content" ObjectID="_1682345865" r:id="rId29"/>
        </w:object>
      </w:r>
      <w:r w:rsidR="0072596B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7E2354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6E819F77">
          <v:shape id="_x0000_i1037" type="#_x0000_t75" style="width:51.75pt;height:18.75pt" o:ole="">
            <v:imagedata r:id="rId30" o:title=""/>
          </v:shape>
          <o:OLEObject Type="Embed" ProgID="Equation.DSMT4" ShapeID="_x0000_i1037" DrawAspect="Content" ObjectID="_1682345866" r:id="rId31"/>
        </w:object>
      </w:r>
      <w:r w:rsidR="00AE67E8" w:rsidRPr="007E2354">
        <w:rPr>
          <w:rFonts w:ascii="Times New Roman" w:hAnsi="Times New Roman" w:cs="Times New Roman"/>
          <w:color w:val="FF0000"/>
          <w:position w:val="-10"/>
          <w:sz w:val="24"/>
          <w:szCs w:val="24"/>
        </w:rPr>
        <w:object w:dxaOrig="980" w:dyaOrig="320" w14:anchorId="1DFB4463">
          <v:shape id="_x0000_i1038" type="#_x0000_t75" style="width:48.75pt;height:15.75pt" o:ole="">
            <v:imagedata r:id="rId32" o:title=""/>
          </v:shape>
          <o:OLEObject Type="Embed" ProgID="Equation.DSMT4" ShapeID="_x0000_i1038" DrawAspect="Content" ObjectID="_1682345867" r:id="rId33"/>
        </w:object>
      </w:r>
      <w:r w:rsidR="00AE67E8" w:rsidRPr="007E235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E67E8" w:rsidRPr="007E2354">
        <w:rPr>
          <w:rFonts w:ascii="Times New Roman" w:hAnsi="Times New Roman" w:cs="Times New Roman"/>
          <w:color w:val="FF0000"/>
          <w:position w:val="-10"/>
          <w:sz w:val="24"/>
          <w:szCs w:val="24"/>
        </w:rPr>
        <w:object w:dxaOrig="980" w:dyaOrig="320" w14:anchorId="797C5962">
          <v:shape id="_x0000_i1039" type="#_x0000_t75" style="width:48.75pt;height:15.75pt" o:ole="">
            <v:imagedata r:id="rId34" o:title=""/>
          </v:shape>
          <o:OLEObject Type="Embed" ProgID="Equation.DSMT4" ShapeID="_x0000_i1039" DrawAspect="Content" ObjectID="_1682345868" r:id="rId35"/>
        </w:object>
      </w:r>
      <w:r w:rsidR="0072596B" w:rsidRPr="007E235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72596B" w:rsidRPr="007E2354">
        <w:rPr>
          <w:rFonts w:ascii="Times New Roman" w:hAnsi="Times New Roman" w:cs="Times New Roman"/>
          <w:sz w:val="24"/>
          <w:szCs w:val="24"/>
          <w:lang w:val="ru-RU"/>
        </w:rPr>
        <w:t>— дійсні числа</w:t>
      </w:r>
      <w:r w:rsidR="00D878FC" w:rsidRPr="007E235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2596B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76BA" w:rsidRPr="007E2354">
        <w:rPr>
          <w:rFonts w:ascii="Times New Roman" w:hAnsi="Times New Roman" w:cs="Times New Roman"/>
          <w:position w:val="-12"/>
          <w:sz w:val="24"/>
          <w:szCs w:val="24"/>
        </w:rPr>
        <w:object w:dxaOrig="1520" w:dyaOrig="380" w14:anchorId="4B7B4B87">
          <v:shape id="_x0000_i1040" type="#_x0000_t75" style="width:78.75pt;height:18.75pt" o:ole="">
            <v:imagedata r:id="rId36" o:title=""/>
          </v:shape>
          <o:OLEObject Type="Embed" ProgID="Equation.DSMT4" ShapeID="_x0000_i1040" DrawAspect="Content" ObjectID="_1682345869" r:id="rId37"/>
        </w:object>
      </w:r>
      <w:r w:rsidR="0072596B" w:rsidRPr="007E2354">
        <w:rPr>
          <w:rFonts w:ascii="Times New Roman" w:hAnsi="Times New Roman" w:cs="Times New Roman"/>
          <w:sz w:val="24"/>
          <w:szCs w:val="24"/>
          <w:lang w:val="ru-RU"/>
        </w:rPr>
        <w:t>— з</w:t>
      </w:r>
      <w:r w:rsidR="00BB282E" w:rsidRPr="007E2354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мінні задачи. </w:t>
      </w:r>
    </w:p>
    <w:p w14:paraId="1EEFD931" w14:textId="425B487F" w:rsidR="00BB282E" w:rsidRPr="007E2354" w:rsidRDefault="00BB282E" w:rsidP="00D57F36">
      <w:pPr>
        <w:jc w:val="both"/>
        <w:rPr>
          <w:rFonts w:ascii="Times New Roman" w:hAnsi="Times New Roman" w:cs="Times New Roman"/>
          <w:bCs/>
          <w:sz w:val="24"/>
          <w:szCs w:val="24"/>
          <w:lang w:val="ru-RU" w:eastAsia="x-none"/>
        </w:rPr>
      </w:pPr>
      <w:r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Для того, щоб при поясненнях уникнути необхідності розгляду множини </w:t>
      </w:r>
      <w:r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lastRenderedPageBreak/>
        <w:t xml:space="preserve">різних можливих варіантів, припустимо, що на </w:t>
      </w:r>
      <w:r w:rsidR="0072596B" w:rsidRPr="007E2354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240" w:dyaOrig="360" w14:anchorId="1BFF2A77">
          <v:shape id="_x0000_i1041" type="#_x0000_t75" style="width:12pt;height:18pt" o:ole="">
            <v:imagedata r:id="rId38" o:title=""/>
          </v:shape>
          <o:OLEObject Type="Embed" ProgID="Equation.DSMT4" ShapeID="_x0000_i1041" DrawAspect="Content" ObjectID="_1682345870" r:id="rId39"/>
        </w:object>
      </w:r>
      <w:r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накладаються такі обмеження, при яких знаменник в (2) строго додатній для всіх допустимих значень</w:t>
      </w:r>
      <w:r w:rsidR="0072596B"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="0072596B" w:rsidRPr="007E2354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320" w:dyaOrig="360" w14:anchorId="58624764">
          <v:shape id="_x0000_i1042" type="#_x0000_t75" style="width:15.75pt;height:18pt" o:ole="">
            <v:imagedata r:id="rId40" o:title=""/>
          </v:shape>
          <o:OLEObject Type="Embed" ProgID="Equation.DSMT4" ShapeID="_x0000_i1042" DrawAspect="Content" ObjectID="_1682345871" r:id="rId41"/>
        </w:object>
      </w:r>
      <w:r w:rsidR="00D878FC"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а також, що максимум </w:t>
      </w:r>
      <w:r w:rsidR="0072596B" w:rsidRPr="007E2354">
        <w:rPr>
          <w:rFonts w:ascii="Times New Roman" w:hAnsi="Times New Roman" w:cs="Times New Roman"/>
          <w:bCs/>
          <w:position w:val="-10"/>
          <w:sz w:val="24"/>
          <w:szCs w:val="24"/>
          <w:lang w:val="ru-RU" w:eastAsia="x-none"/>
        </w:rPr>
        <w:object w:dxaOrig="480" w:dyaOrig="320" w14:anchorId="1BA42204">
          <v:shape id="_x0000_i1043" type="#_x0000_t75" style="width:24pt;height:15.75pt" o:ole="">
            <v:imagedata r:id="rId42" o:title=""/>
          </v:shape>
          <o:OLEObject Type="Embed" ProgID="Equation.DSMT4" ShapeID="_x0000_i1043" DrawAspect="Content" ObjectID="_1682345872" r:id="rId43"/>
        </w:object>
      </w:r>
      <w:r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є </w:t>
      </w:r>
      <w:r w:rsidR="001E0990"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скінченним</w:t>
      </w:r>
      <w:r w:rsidR="0072596B" w:rsidRPr="007E2354">
        <w:rPr>
          <w:rFonts w:ascii="Times New Roman" w:hAnsi="Times New Roman" w:cs="Times New Roman"/>
          <w:bCs/>
          <w:color w:val="FF0000"/>
          <w:sz w:val="24"/>
          <w:szCs w:val="24"/>
          <w:lang w:val="ru-RU" w:eastAsia="x-none"/>
        </w:rPr>
        <w:t xml:space="preserve"> </w:t>
      </w:r>
      <w:r w:rsidR="0072596B"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[</w:t>
      </w:r>
      <w:r w:rsidR="004D2B80"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3</w:t>
      </w:r>
      <w:r w:rsidR="0072596B"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]</w:t>
      </w:r>
      <w:r w:rsidRPr="007E235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6D7A772" w14:textId="379C1BA6" w:rsidR="00C4351B" w:rsidRPr="007E2354" w:rsidRDefault="00C4351B" w:rsidP="00D57F36">
      <w:pPr>
        <w:pStyle w:val="MTDisplayEquation"/>
        <w:ind w:left="1724"/>
        <w:jc w:val="both"/>
      </w:pPr>
      <w:r w:rsidRPr="007E2354">
        <w:tab/>
      </w:r>
      <w:r w:rsidRPr="007E2354">
        <w:rPr>
          <w:position w:val="-28"/>
        </w:rPr>
        <w:object w:dxaOrig="1140" w:dyaOrig="680" w14:anchorId="7BD22445">
          <v:shape id="_x0000_i1044" type="#_x0000_t75" style="width:57pt;height:33.75pt" o:ole="">
            <v:imagedata r:id="rId44" o:title=""/>
          </v:shape>
          <o:OLEObject Type="Embed" ProgID="Equation.DSMT4" ShapeID="_x0000_i1044" DrawAspect="Content" ObjectID="_1682345873" r:id="rId45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4</w:instrText>
        </w:r>
      </w:fldSimple>
      <w:r w:rsidRPr="007E2354">
        <w:instrText>)</w:instrText>
      </w:r>
      <w:r w:rsidRPr="007E2354">
        <w:fldChar w:fldCharType="end"/>
      </w:r>
    </w:p>
    <w:p w14:paraId="726BE5E5" w14:textId="48304DE1" w:rsidR="00BB282E" w:rsidRPr="007E2354" w:rsidRDefault="00C4351B" w:rsidP="00D57F36">
      <w:pPr>
        <w:pStyle w:val="MTDisplayEquation"/>
        <w:ind w:left="1440"/>
        <w:jc w:val="both"/>
        <w:outlineLvl w:val="2"/>
      </w:pPr>
      <w:r w:rsidRPr="007E2354">
        <w:rPr>
          <w:position w:val="-28"/>
        </w:rPr>
        <w:object w:dxaOrig="1120" w:dyaOrig="680" w14:anchorId="6BD69269">
          <v:shape id="_x0000_i1045" type="#_x0000_t75" style="width:56.25pt;height:33.75pt" o:ole="">
            <v:imagedata r:id="rId46" o:title=""/>
          </v:shape>
          <o:OLEObject Type="Embed" ProgID="Equation.DSMT4" ShapeID="_x0000_i1045" DrawAspect="Content" ObjectID="_1682345874" r:id="rId47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5</w:instrText>
        </w:r>
      </w:fldSimple>
      <w:r w:rsidRPr="007E2354">
        <w:instrText>)</w:instrText>
      </w:r>
      <w:r w:rsidRPr="007E2354">
        <w:fldChar w:fldCharType="end"/>
      </w:r>
    </w:p>
    <w:p w14:paraId="057446D4" w14:textId="583738AA" w:rsidR="00BB282E" w:rsidRPr="007E2354" w:rsidRDefault="00BB282E" w:rsidP="001E0307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eastAsia="x-none"/>
        </w:rPr>
      </w:pPr>
      <w:bookmarkStart w:id="1" w:name="_Hlk59409436"/>
      <w:r w:rsidRPr="007E2354">
        <w:rPr>
          <w:bCs/>
          <w:i w:val="0"/>
          <w:iCs w:val="0"/>
          <w:sz w:val="24"/>
          <w:szCs w:val="24"/>
          <w:lang w:eastAsia="x-none"/>
        </w:rPr>
        <w:t xml:space="preserve">Отже, існує </w:t>
      </w:r>
      <w:r w:rsidRPr="007E2354">
        <w:rPr>
          <w:bCs/>
          <w:sz w:val="24"/>
          <w:szCs w:val="24"/>
          <w:lang w:val="en-US" w:eastAsia="x-none"/>
        </w:rPr>
        <w:t>R</w:t>
      </w:r>
      <w:r w:rsidRPr="007E2354">
        <w:rPr>
          <w:bCs/>
          <w:i w:val="0"/>
          <w:iCs w:val="0"/>
          <w:sz w:val="24"/>
          <w:szCs w:val="24"/>
          <w:lang w:eastAsia="x-none"/>
        </w:rPr>
        <w:t xml:space="preserve"> наборів коефіцієнтів </w:t>
      </w:r>
      <w:r w:rsidR="00A476BA" w:rsidRPr="007E2354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="001E0990" w:rsidRPr="007E2354">
        <w:rPr>
          <w:position w:val="-12"/>
        </w:rPr>
        <w:object w:dxaOrig="1600" w:dyaOrig="380" w14:anchorId="145A2E0D">
          <v:shape id="_x0000_i1046" type="#_x0000_t75" style="width:82.5pt;height:18.75pt" o:ole="">
            <v:imagedata r:id="rId48" o:title=""/>
          </v:shape>
          <o:OLEObject Type="Embed" ProgID="Equation.DSMT4" ShapeID="_x0000_i1046" DrawAspect="Content" ObjectID="_1682345875" r:id="rId49"/>
        </w:object>
      </w:r>
      <w:bookmarkEnd w:id="1"/>
      <w:r w:rsidR="001E0990" w:rsidRPr="007E2354">
        <w:t xml:space="preserve"> </w:t>
      </w:r>
      <w:r w:rsidR="001E0990" w:rsidRPr="007E2354">
        <w:rPr>
          <w:position w:val="-10"/>
        </w:rPr>
        <w:object w:dxaOrig="999" w:dyaOrig="320" w14:anchorId="00518808">
          <v:shape id="_x0000_i1047" type="#_x0000_t75" style="width:50.25pt;height:15.75pt" o:ole="">
            <v:imagedata r:id="rId50" o:title=""/>
          </v:shape>
          <o:OLEObject Type="Embed" ProgID="Equation.DSMT4" ShapeID="_x0000_i1047" DrawAspect="Content" ObjectID="_1682345876" r:id="rId51"/>
        </w:object>
      </w:r>
      <w:r w:rsidR="001E0990" w:rsidRPr="007E2354">
        <w:t xml:space="preserve"> </w:t>
      </w:r>
      <w:r w:rsidRPr="007E2354">
        <w:rPr>
          <w:bCs/>
          <w:i w:val="0"/>
          <w:iCs w:val="0"/>
          <w:sz w:val="24"/>
          <w:szCs w:val="24"/>
          <w:lang w:eastAsia="x-none"/>
        </w:rPr>
        <w:t>можливих</w:t>
      </w:r>
      <w:r w:rsidR="001E0990" w:rsidRPr="007E2354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Pr="007E2354">
        <w:rPr>
          <w:bCs/>
          <w:i w:val="0"/>
          <w:iCs w:val="0"/>
          <w:sz w:val="24"/>
          <w:szCs w:val="24"/>
          <w:lang w:eastAsia="x-none"/>
        </w:rPr>
        <w:t xml:space="preserve">значень коефіцієнтів </w:t>
      </w:r>
      <w:r w:rsidR="00CD2558" w:rsidRPr="007E2354">
        <w:rPr>
          <w:position w:val="-12"/>
        </w:rPr>
        <w:object w:dxaOrig="1280" w:dyaOrig="360" w14:anchorId="427D27D1">
          <v:shape id="_x0000_i1048" type="#_x0000_t75" style="width:63.75pt;height:18pt" o:ole="">
            <v:imagedata r:id="rId52" o:title=""/>
          </v:shape>
          <o:OLEObject Type="Embed" ProgID="Equation.DSMT4" ShapeID="_x0000_i1048" DrawAspect="Content" ObjectID="_1682345877" r:id="rId53"/>
        </w:object>
      </w:r>
      <w:r w:rsidRPr="007E2354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="001E0307" w:rsidRPr="007E2354">
        <w:rPr>
          <w:bCs/>
          <w:i w:val="0"/>
          <w:iCs w:val="0"/>
          <w:sz w:val="24"/>
          <w:szCs w:val="24"/>
          <w:lang w:eastAsia="x-none"/>
        </w:rPr>
        <w:t xml:space="preserve">Тоді задача (2) перетворюється на задачу дробово-лінійного програмування в умовах невизначеності (ЗДЛПУН). </w:t>
      </w:r>
      <w:r w:rsidR="00D87F5B" w:rsidRPr="007E2354">
        <w:rPr>
          <w:bCs/>
          <w:i w:val="0"/>
          <w:iCs w:val="0"/>
          <w:sz w:val="24"/>
          <w:szCs w:val="24"/>
          <w:lang w:val="ru-RU" w:eastAsia="x-none"/>
        </w:rPr>
        <w:t>За наявності невизначенності ставиться задача знаходження так званого компромісного розв’язку задачі [1, 2]</w:t>
      </w:r>
      <w:r w:rsidRPr="007E2354">
        <w:rPr>
          <w:bCs/>
          <w:i w:val="0"/>
          <w:iCs w:val="0"/>
          <w:sz w:val="24"/>
          <w:szCs w:val="24"/>
          <w:lang w:val="ru-RU" w:eastAsia="x-none"/>
        </w:rPr>
        <w:t>.</w:t>
      </w:r>
      <w:r w:rsidRPr="007E2354">
        <w:rPr>
          <w:bCs/>
          <w:i w:val="0"/>
          <w:iCs w:val="0"/>
          <w:sz w:val="24"/>
          <w:szCs w:val="24"/>
          <w:lang w:eastAsia="x-none"/>
        </w:rPr>
        <w:t xml:space="preserve"> </w:t>
      </w:r>
    </w:p>
    <w:p w14:paraId="5A731995" w14:textId="77777777" w:rsidR="00BB282E" w:rsidRPr="007E2354" w:rsidRDefault="00BB282E" w:rsidP="00D57F36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eastAsia="x-none"/>
        </w:rPr>
      </w:pPr>
    </w:p>
    <w:p w14:paraId="3CEBD09A" w14:textId="2F393615" w:rsidR="009345F1" w:rsidRPr="007E2354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</w:pPr>
      <w:r w:rsidRPr="007E2354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3</w:t>
      </w:r>
      <w:r w:rsidR="00F24A76" w:rsidRPr="007E2354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. </w:t>
      </w:r>
      <w:r w:rsidR="00FA7A43" w:rsidRPr="007E2354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Критерії оцінки </w:t>
      </w:r>
      <w:r w:rsidR="00996BF8" w:rsidRPr="007E2354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компромісних </w:t>
      </w:r>
      <w:r w:rsidR="001E0990" w:rsidRPr="007E2354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розв’язків</w:t>
      </w:r>
    </w:p>
    <w:p w14:paraId="2554FA54" w14:textId="5E93AFAE" w:rsidR="00820E51" w:rsidRPr="007E2354" w:rsidRDefault="00820E51" w:rsidP="00820E51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</w:rPr>
      </w:pPr>
      <w:r w:rsidRPr="007E2354">
        <w:rPr>
          <w:i w:val="0"/>
          <w:iCs w:val="0"/>
          <w:sz w:val="24"/>
          <w:szCs w:val="24"/>
        </w:rPr>
        <w:t xml:space="preserve">Позначимо через </w:t>
      </w:r>
      <w:r w:rsidRPr="007E2354">
        <w:rPr>
          <w:sz w:val="24"/>
          <w:szCs w:val="24"/>
        </w:rPr>
        <w:t xml:space="preserve"> </w:t>
      </w:r>
      <w:r w:rsidRPr="007E2354">
        <w:rPr>
          <w:position w:val="-14"/>
        </w:rPr>
        <w:object w:dxaOrig="380" w:dyaOrig="400" w14:anchorId="3A9FAF99">
          <v:shape id="_x0000_i1049" type="#_x0000_t75" style="width:18.75pt;height:20.25pt" o:ole="">
            <v:imagedata r:id="rId54" o:title=""/>
          </v:shape>
          <o:OLEObject Type="Embed" ProgID="Equation.DSMT4" ShapeID="_x0000_i1049" DrawAspect="Content" ObjectID="_1682345878" r:id="rId55"/>
        </w:object>
      </w:r>
      <w:r w:rsidRPr="007E2354">
        <w:rPr>
          <w:sz w:val="24"/>
          <w:szCs w:val="24"/>
        </w:rPr>
        <w:t xml:space="preserve"> - </w:t>
      </w:r>
      <w:r w:rsidRPr="007E2354">
        <w:rPr>
          <w:i w:val="0"/>
          <w:iCs w:val="0"/>
          <w:sz w:val="24"/>
          <w:szCs w:val="24"/>
        </w:rPr>
        <w:t>значення цільової функції (2)</w:t>
      </w:r>
      <w:r w:rsidRPr="007E2354">
        <w:rPr>
          <w:sz w:val="24"/>
          <w:szCs w:val="24"/>
        </w:rPr>
        <w:t xml:space="preserve"> </w:t>
      </w:r>
      <w:r w:rsidRPr="007E2354">
        <w:rPr>
          <w:i w:val="0"/>
          <w:iCs w:val="0"/>
          <w:sz w:val="24"/>
          <w:szCs w:val="24"/>
        </w:rPr>
        <w:t xml:space="preserve">за умови, що </w:t>
      </w:r>
      <w:r w:rsidRPr="007E2354">
        <w:rPr>
          <w:position w:val="-12"/>
        </w:rPr>
        <w:object w:dxaOrig="2460" w:dyaOrig="380" w14:anchorId="0B6B200A">
          <v:shape id="_x0000_i1050" type="#_x0000_t75" style="width:126.75pt;height:18.75pt" o:ole="">
            <v:imagedata r:id="rId56" o:title=""/>
          </v:shape>
          <o:OLEObject Type="Embed" ProgID="Equation.DSMT4" ShapeID="_x0000_i1050" DrawAspect="Content" ObjectID="_1682345879" r:id="rId57"/>
        </w:object>
      </w:r>
      <w:r w:rsidRPr="007E2354">
        <w:rPr>
          <w:position w:val="-10"/>
        </w:rPr>
        <w:object w:dxaOrig="999" w:dyaOrig="320" w14:anchorId="1F02B34F">
          <v:shape id="_x0000_i1051" type="#_x0000_t75" style="width:50.25pt;height:15.75pt" o:ole="">
            <v:imagedata r:id="rId50" o:title=""/>
          </v:shape>
          <o:OLEObject Type="Embed" ProgID="Equation.DSMT4" ShapeID="_x0000_i1051" DrawAspect="Content" ObjectID="_1682345880" r:id="rId58"/>
        </w:object>
      </w:r>
      <w:r w:rsidRPr="007E2354">
        <w:t xml:space="preserve"> </w:t>
      </w:r>
      <w:r w:rsidRPr="007E2354">
        <w:rPr>
          <w:i w:val="0"/>
          <w:iCs w:val="0"/>
          <w:sz w:val="24"/>
          <w:szCs w:val="24"/>
        </w:rPr>
        <w:t>(значення часткового функціоналу).</w:t>
      </w:r>
    </w:p>
    <w:p w14:paraId="7145558F" w14:textId="0DD0FBB5" w:rsidR="00BB7E80" w:rsidRPr="007E2354" w:rsidRDefault="009345F1" w:rsidP="00D57F36">
      <w:pPr>
        <w:pStyle w:val="Style3"/>
        <w:spacing w:before="0" w:after="0" w:line="240" w:lineRule="auto"/>
        <w:ind w:left="0"/>
        <w:jc w:val="both"/>
        <w:rPr>
          <w:sz w:val="24"/>
          <w:szCs w:val="24"/>
        </w:rPr>
      </w:pPr>
      <w:r w:rsidRPr="007E2354">
        <w:rPr>
          <w:sz w:val="24"/>
          <w:szCs w:val="24"/>
        </w:rPr>
        <w:t xml:space="preserve">Критерій </w:t>
      </w:r>
      <w:r w:rsidRPr="007E2354">
        <w:rPr>
          <w:sz w:val="24"/>
          <w:szCs w:val="24"/>
          <w:lang w:val="en-US"/>
        </w:rPr>
        <w:t>A</w:t>
      </w:r>
    </w:p>
    <w:p w14:paraId="62ED728C" w14:textId="6E7E0650" w:rsidR="00683865" w:rsidRPr="007E2354" w:rsidRDefault="009345F1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</w:rPr>
      </w:pPr>
      <w:r w:rsidRPr="007E2354">
        <w:rPr>
          <w:i w:val="0"/>
          <w:iCs w:val="0"/>
          <w:sz w:val="24"/>
          <w:szCs w:val="24"/>
        </w:rPr>
        <w:t>Знайти компромісн</w:t>
      </w:r>
      <w:r w:rsidR="005E4383" w:rsidRPr="007E2354">
        <w:rPr>
          <w:i w:val="0"/>
          <w:iCs w:val="0"/>
          <w:sz w:val="24"/>
          <w:szCs w:val="24"/>
        </w:rPr>
        <w:t>ий</w:t>
      </w:r>
      <w:r w:rsidRPr="007E2354">
        <w:rPr>
          <w:i w:val="0"/>
          <w:iCs w:val="0"/>
          <w:sz w:val="24"/>
          <w:szCs w:val="24"/>
        </w:rPr>
        <w:t xml:space="preserve"> </w:t>
      </w:r>
      <w:r w:rsidR="005E4383" w:rsidRPr="007E2354">
        <w:rPr>
          <w:i w:val="0"/>
          <w:iCs w:val="0"/>
          <w:sz w:val="24"/>
          <w:szCs w:val="24"/>
        </w:rPr>
        <w:t>розв’язок</w:t>
      </w:r>
      <w:r w:rsidRPr="007E2354">
        <w:rPr>
          <w:i w:val="0"/>
          <w:iCs w:val="0"/>
          <w:sz w:val="24"/>
          <w:szCs w:val="24"/>
        </w:rPr>
        <w:t xml:space="preserve"> </w:t>
      </w:r>
      <w:r w:rsidR="001E2735" w:rsidRPr="007E2354">
        <w:rPr>
          <w:position w:val="-12"/>
        </w:rPr>
        <w:object w:dxaOrig="1620" w:dyaOrig="380" w14:anchorId="5D4B9F13">
          <v:shape id="_x0000_i1052" type="#_x0000_t75" style="width:83.25pt;height:18.75pt" o:ole="">
            <v:imagedata r:id="rId59" o:title=""/>
          </v:shape>
          <o:OLEObject Type="Embed" ProgID="Equation.DSMT4" ShapeID="_x0000_i1052" DrawAspect="Content" ObjectID="_1682345881" r:id="rId60"/>
        </w:object>
      </w:r>
      <w:r w:rsidRPr="007E2354">
        <w:rPr>
          <w:i w:val="0"/>
          <w:iCs w:val="0"/>
          <w:sz w:val="24"/>
          <w:szCs w:val="24"/>
        </w:rPr>
        <w:t xml:space="preserve"> що задовольняє </w:t>
      </w:r>
      <w:r w:rsidR="00CD2558" w:rsidRPr="007E2354">
        <w:rPr>
          <w:i w:val="0"/>
          <w:iCs w:val="0"/>
          <w:sz w:val="24"/>
          <w:szCs w:val="24"/>
        </w:rPr>
        <w:t>(3)</w:t>
      </w:r>
      <w:r w:rsidR="00683865" w:rsidRPr="007E2354">
        <w:rPr>
          <w:i w:val="0"/>
          <w:iCs w:val="0"/>
          <w:sz w:val="24"/>
          <w:szCs w:val="24"/>
        </w:rPr>
        <w:t xml:space="preserve"> і</w:t>
      </w:r>
      <w:r w:rsidRPr="007E2354">
        <w:rPr>
          <w:i w:val="0"/>
          <w:iCs w:val="0"/>
          <w:sz w:val="24"/>
          <w:szCs w:val="24"/>
        </w:rPr>
        <w:t xml:space="preserve"> </w:t>
      </w:r>
      <w:r w:rsidR="00DF2912" w:rsidRPr="007E2354">
        <w:rPr>
          <w:i w:val="0"/>
          <w:iCs w:val="0"/>
          <w:sz w:val="24"/>
          <w:szCs w:val="24"/>
        </w:rPr>
        <w:t xml:space="preserve">для </w:t>
      </w:r>
      <w:r w:rsidR="001E2735" w:rsidRPr="007E2354">
        <w:rPr>
          <w:i w:val="0"/>
          <w:iCs w:val="0"/>
          <w:sz w:val="24"/>
          <w:szCs w:val="24"/>
        </w:rPr>
        <w:t xml:space="preserve"> яко</w:t>
      </w:r>
      <w:r w:rsidR="00DF2912" w:rsidRPr="007E2354">
        <w:rPr>
          <w:i w:val="0"/>
          <w:iCs w:val="0"/>
          <w:sz w:val="24"/>
          <w:szCs w:val="24"/>
        </w:rPr>
        <w:t>го виконується</w:t>
      </w:r>
    </w:p>
    <w:p w14:paraId="1794AD54" w14:textId="7531CF0D" w:rsidR="00CD2558" w:rsidRPr="007E2354" w:rsidRDefault="00CD2558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val="ru-RU"/>
        </w:rPr>
      </w:pPr>
      <w:r w:rsidRPr="007E2354">
        <w:tab/>
      </w:r>
      <w:r w:rsidRPr="007E2354">
        <w:rPr>
          <w:position w:val="-12"/>
        </w:rPr>
        <w:object w:dxaOrig="2299" w:dyaOrig="360" w14:anchorId="7D3DAD1B">
          <v:shape id="_x0000_i1053" type="#_x0000_t75" style="width:114.75pt;height:18pt" o:ole="">
            <v:imagedata r:id="rId61" o:title=""/>
          </v:shape>
          <o:OLEObject Type="Embed" ProgID="Equation.DSMT4" ShapeID="_x0000_i1053" DrawAspect="Content" ObjectID="_1682345882" r:id="rId62"/>
        </w:object>
      </w:r>
      <w:r w:rsidRPr="007E2354">
        <w:tab/>
      </w:r>
      <w:r w:rsidRPr="007E2354">
        <w:rPr>
          <w:i w:val="0"/>
          <w:iCs w:val="0"/>
          <w:sz w:val="24"/>
          <w:szCs w:val="24"/>
        </w:rPr>
        <w:fldChar w:fldCharType="begin"/>
      </w:r>
      <w:r w:rsidRPr="007E2354">
        <w:rPr>
          <w:i w:val="0"/>
          <w:iCs w:val="0"/>
          <w:sz w:val="24"/>
          <w:szCs w:val="24"/>
        </w:rPr>
        <w:instrText xml:space="preserve"> MACROBUTTON MTPlaceRef \* MERGEFORMAT </w:instrText>
      </w:r>
      <w:r w:rsidRPr="007E2354">
        <w:rPr>
          <w:i w:val="0"/>
          <w:iCs w:val="0"/>
          <w:sz w:val="24"/>
          <w:szCs w:val="24"/>
        </w:rPr>
        <w:fldChar w:fldCharType="begin"/>
      </w:r>
      <w:r w:rsidRPr="007E2354">
        <w:rPr>
          <w:i w:val="0"/>
          <w:iCs w:val="0"/>
          <w:sz w:val="24"/>
          <w:szCs w:val="24"/>
        </w:rPr>
        <w:instrText xml:space="preserve"> SEQ MTEqn \h \* MERGEFORMAT </w:instrText>
      </w:r>
      <w:r w:rsidRPr="007E2354">
        <w:rPr>
          <w:i w:val="0"/>
          <w:iCs w:val="0"/>
          <w:sz w:val="24"/>
          <w:szCs w:val="24"/>
        </w:rPr>
        <w:fldChar w:fldCharType="end"/>
      </w:r>
      <w:r w:rsidRPr="007E2354">
        <w:rPr>
          <w:i w:val="0"/>
          <w:iCs w:val="0"/>
          <w:sz w:val="24"/>
          <w:szCs w:val="24"/>
        </w:rPr>
        <w:instrText>(</w:instrText>
      </w:r>
      <w:r w:rsidR="00D57F36" w:rsidRPr="007E2354">
        <w:rPr>
          <w:i w:val="0"/>
          <w:iCs w:val="0"/>
          <w:sz w:val="24"/>
          <w:szCs w:val="24"/>
        </w:rPr>
        <w:fldChar w:fldCharType="begin"/>
      </w:r>
      <w:r w:rsidR="00D57F36" w:rsidRPr="007E2354">
        <w:rPr>
          <w:i w:val="0"/>
          <w:iCs w:val="0"/>
          <w:sz w:val="24"/>
          <w:szCs w:val="24"/>
        </w:rPr>
        <w:instrText xml:space="preserve"> SEQ MTEqn \c \* Arabic \* MERGEFORMAT </w:instrText>
      </w:r>
      <w:r w:rsidR="00D57F36" w:rsidRPr="007E2354">
        <w:rPr>
          <w:i w:val="0"/>
          <w:iCs w:val="0"/>
          <w:sz w:val="24"/>
          <w:szCs w:val="24"/>
        </w:rPr>
        <w:fldChar w:fldCharType="separate"/>
      </w:r>
      <w:r w:rsidR="00CF50F4">
        <w:rPr>
          <w:i w:val="0"/>
          <w:iCs w:val="0"/>
          <w:sz w:val="24"/>
          <w:szCs w:val="24"/>
        </w:rPr>
        <w:instrText>6</w:instrText>
      </w:r>
      <w:r w:rsidR="00D57F36" w:rsidRPr="007E2354">
        <w:rPr>
          <w:i w:val="0"/>
          <w:iCs w:val="0"/>
          <w:sz w:val="24"/>
          <w:szCs w:val="24"/>
        </w:rPr>
        <w:fldChar w:fldCharType="end"/>
      </w:r>
      <w:r w:rsidRPr="007E2354">
        <w:rPr>
          <w:i w:val="0"/>
          <w:iCs w:val="0"/>
          <w:sz w:val="24"/>
          <w:szCs w:val="24"/>
        </w:rPr>
        <w:instrText>)</w:instrText>
      </w:r>
      <w:r w:rsidRPr="007E2354">
        <w:rPr>
          <w:i w:val="0"/>
          <w:iCs w:val="0"/>
          <w:sz w:val="24"/>
          <w:szCs w:val="24"/>
        </w:rPr>
        <w:fldChar w:fldCharType="end"/>
      </w:r>
    </w:p>
    <w:p w14:paraId="52BB1FD5" w14:textId="77777777" w:rsidR="00BB7E80" w:rsidRPr="007E2354" w:rsidRDefault="00BB7E80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де</w:t>
      </w:r>
      <w:r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для задачі на мінімум</w:t>
      </w:r>
      <w:r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9197E93" w14:textId="0CF46FE8" w:rsidR="00CD2558" w:rsidRPr="007E2354" w:rsidRDefault="00CD2558" w:rsidP="00D57F36">
      <w:pPr>
        <w:pStyle w:val="MTDisplayEquation"/>
        <w:ind w:left="720"/>
        <w:jc w:val="both"/>
      </w:pPr>
      <w:r w:rsidRPr="007E2354">
        <w:tab/>
      </w:r>
      <w:r w:rsidRPr="007E2354">
        <w:rPr>
          <w:position w:val="-60"/>
        </w:rPr>
        <w:object w:dxaOrig="2880" w:dyaOrig="1320" w14:anchorId="5E255A5B">
          <v:shape id="_x0000_i1054" type="#_x0000_t75" style="width:2in;height:66pt" o:ole="">
            <v:imagedata r:id="rId63" o:title=""/>
          </v:shape>
          <o:OLEObject Type="Embed" ProgID="Equation.DSMT4" ShapeID="_x0000_i1054" DrawAspect="Content" ObjectID="_1682345883" r:id="rId64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7</w:instrText>
        </w:r>
      </w:fldSimple>
      <w:r w:rsidRPr="007E2354">
        <w:instrText>)</w:instrText>
      </w:r>
      <w:r w:rsidRPr="007E2354">
        <w:fldChar w:fldCharType="end"/>
      </w:r>
    </w:p>
    <w:p w14:paraId="5B7FC329" w14:textId="77777777" w:rsidR="00CD2558" w:rsidRPr="007E2354" w:rsidRDefault="0093139F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BB7E80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задачі на максимум</w:t>
      </w:r>
      <w:r w:rsidR="00CD2558"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2558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</w:t>
      </w:r>
      <w:r w:rsidR="00BB7E80"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bookmarkStart w:id="2" w:name="_Toc59560786"/>
    </w:p>
    <w:p w14:paraId="6A18BE52" w14:textId="439E503B" w:rsidR="00CD2558" w:rsidRPr="007E2354" w:rsidRDefault="00CD2558" w:rsidP="00D57F36">
      <w:pPr>
        <w:pStyle w:val="MTDisplayEquation"/>
        <w:ind w:left="720"/>
        <w:jc w:val="both"/>
      </w:pPr>
      <w:r w:rsidRPr="007E2354">
        <w:tab/>
      </w:r>
      <w:r w:rsidRPr="007E2354">
        <w:rPr>
          <w:position w:val="-60"/>
        </w:rPr>
        <w:object w:dxaOrig="2880" w:dyaOrig="1320" w14:anchorId="76C021A6">
          <v:shape id="_x0000_i1055" type="#_x0000_t75" style="width:2in;height:66pt" o:ole="">
            <v:imagedata r:id="rId65" o:title=""/>
          </v:shape>
          <o:OLEObject Type="Embed" ProgID="Equation.DSMT4" ShapeID="_x0000_i1055" DrawAspect="Content" ObjectID="_1682345884" r:id="rId66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8</w:instrText>
        </w:r>
      </w:fldSimple>
      <w:r w:rsidRPr="007E2354">
        <w:instrText>)</w:instrText>
      </w:r>
      <w:r w:rsidRPr="007E2354">
        <w:fldChar w:fldCharType="end"/>
      </w:r>
    </w:p>
    <w:p w14:paraId="3D2CEB75" w14:textId="77777777" w:rsidR="00C66D7E" w:rsidRPr="007E2354" w:rsidRDefault="00C66D7E" w:rsidP="00D57F36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14:paraId="7C4577BA" w14:textId="77777777" w:rsidR="00C66D7E" w:rsidRPr="007E2354" w:rsidRDefault="00C66D7E" w:rsidP="00D57F36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14:paraId="2F27BA85" w14:textId="7F51B2CE" w:rsidR="00BB7E80" w:rsidRPr="007E2354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Критерій </w:t>
      </w:r>
      <w:r w:rsidRPr="007E235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bookmarkEnd w:id="2"/>
    </w:p>
    <w:p w14:paraId="222B415B" w14:textId="56FB009F" w:rsidR="00BB7E80" w:rsidRPr="007E2354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компромісного 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язку</w:t>
      </w:r>
      <w:r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задовольняє </w:t>
      </w:r>
      <w:r w:rsidR="00996BF8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к</w:t>
      </w:r>
      <w:r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ритерію</w:t>
      </w:r>
      <w:r w:rsidRPr="007E2354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7E235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 існує, то знайти </w:t>
      </w:r>
      <w:r w:rsidR="001E2735" w:rsidRPr="007E2354">
        <w:rPr>
          <w:position w:val="-12"/>
        </w:rPr>
        <w:object w:dxaOrig="1620" w:dyaOrig="380" w14:anchorId="2F6F5D4E">
          <v:shape id="_x0000_i1056" type="#_x0000_t75" style="width:83.25pt;height:18.75pt" o:ole="">
            <v:imagedata r:id="rId67" o:title=""/>
          </v:shape>
          <o:OLEObject Type="Embed" ProgID="Equation.DSMT4" ShapeID="_x0000_i1056" DrawAspect="Content" ObjectID="_1682345885" r:id="rId68"/>
        </w:object>
      </w:r>
      <w:r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що задовольняє </w:t>
      </w:r>
      <w:r w:rsidR="001E2735"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>(3)</w:t>
      </w:r>
      <w:bookmarkStart w:id="3" w:name="_Hlk71409922"/>
      <w:r w:rsidR="001E2735"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на якому досягається</w:t>
      </w:r>
      <w:bookmarkEnd w:id="3"/>
    </w:p>
    <w:p w14:paraId="3D5FB0E4" w14:textId="262408EB" w:rsidR="001E2735" w:rsidRPr="007E2354" w:rsidRDefault="001E2735" w:rsidP="00D57F36">
      <w:pPr>
        <w:pStyle w:val="MTDisplayEquation"/>
        <w:ind w:left="720"/>
        <w:jc w:val="both"/>
      </w:pPr>
      <w:r w:rsidRPr="007E2354">
        <w:rPr>
          <w:position w:val="-28"/>
        </w:rPr>
        <w:object w:dxaOrig="2580" w:dyaOrig="680" w14:anchorId="2DE605B8">
          <v:shape id="_x0000_i1057" type="#_x0000_t75" style="width:129pt;height:33.75pt" o:ole="">
            <v:imagedata r:id="rId69" o:title=""/>
          </v:shape>
          <o:OLEObject Type="Embed" ProgID="Equation.DSMT4" ShapeID="_x0000_i1057" DrawAspect="Content" ObjectID="_1682345886" r:id="rId70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9</w:instrText>
        </w:r>
      </w:fldSimple>
      <w:r w:rsidRPr="007E2354">
        <w:instrText>)</w:instrText>
      </w:r>
      <w:r w:rsidRPr="007E2354">
        <w:fldChar w:fldCharType="end"/>
      </w:r>
    </w:p>
    <w:p w14:paraId="424A4827" w14:textId="50E83604" w:rsidR="005C3980" w:rsidRPr="007E2354" w:rsidRDefault="00BB7E80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  </w:t>
      </w:r>
      <w:r w:rsidR="001E2735" w:rsidRPr="007E2354">
        <w:rPr>
          <w:position w:val="-12"/>
        </w:rPr>
        <w:object w:dxaOrig="1700" w:dyaOrig="360" w14:anchorId="5774A962">
          <v:shape id="_x0000_i1058" type="#_x0000_t75" style="width:84.75pt;height:18pt" o:ole="">
            <v:imagedata r:id="rId71" o:title=""/>
          </v:shape>
          <o:OLEObject Type="Embed" ProgID="Equation.DSMT4" ShapeID="_x0000_i1058" DrawAspect="Content" ObjectID="_1682345887" r:id="rId72"/>
        </w:object>
      </w:r>
      <w:r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відомі</w:t>
      </w:r>
      <w:r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експертні вагові коефіцієнти.</w:t>
      </w:r>
    </w:p>
    <w:p w14:paraId="351039BA" w14:textId="77777777" w:rsidR="00C81D84" w:rsidRPr="007E2354" w:rsidRDefault="00C81D84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CD2C6" w14:textId="3FE522B9" w:rsidR="00C81D84" w:rsidRPr="007E2354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</w:pPr>
      <w:r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4</w:t>
      </w:r>
      <w:r w:rsidR="003572A4"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="00C81D84"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Побудова компромісного </w:t>
      </w:r>
      <w:r w:rsidR="005E4383" w:rsidRPr="007E2354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</w:t>
      </w:r>
      <w:r w:rsidR="005E4383"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’</w:t>
      </w:r>
      <w:r w:rsidR="005E4383" w:rsidRPr="007E2354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язу</w:t>
      </w:r>
    </w:p>
    <w:p w14:paraId="2EAE50E7" w14:textId="147A1902" w:rsidR="00C81D84" w:rsidRPr="007E235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Як відомо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D2B80" w:rsidRPr="007E235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задача (2)-(3) зводиться до задачі лінійного програмування (ЗЛП) наступним чином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62849B" w14:textId="03668F39" w:rsidR="00C81D84" w:rsidRPr="007E235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>Введемо нові змінні</w:t>
      </w:r>
    </w:p>
    <w:p w14:paraId="109137EF" w14:textId="352F2359" w:rsidR="007F6F72" w:rsidRPr="007E2354" w:rsidRDefault="007F6F72" w:rsidP="00D57F36">
      <w:pPr>
        <w:pStyle w:val="MTDisplayEquation"/>
        <w:ind w:left="720"/>
        <w:jc w:val="both"/>
      </w:pPr>
      <w:r w:rsidRPr="007E2354">
        <w:tab/>
      </w:r>
      <w:r w:rsidRPr="007E2354">
        <w:rPr>
          <w:position w:val="-60"/>
        </w:rPr>
        <w:object w:dxaOrig="3140" w:dyaOrig="980" w14:anchorId="7B8617DB">
          <v:shape id="_x0000_i1059" type="#_x0000_t75" style="width:156.75pt;height:48.75pt" o:ole="">
            <v:imagedata r:id="rId73" o:title=""/>
          </v:shape>
          <o:OLEObject Type="Embed" ProgID="Equation.DSMT4" ShapeID="_x0000_i1059" DrawAspect="Content" ObjectID="_1682345888" r:id="rId74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10</w:instrText>
        </w:r>
      </w:fldSimple>
      <w:r w:rsidRPr="007E2354">
        <w:instrText>)</w:instrText>
      </w:r>
      <w:r w:rsidRPr="007E2354">
        <w:fldChar w:fldCharType="end"/>
      </w:r>
    </w:p>
    <w:p w14:paraId="748A49DF" w14:textId="59C5EB86" w:rsidR="00C81D84" w:rsidRPr="007E235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>Тоді задача (2)-(3) прийме вигляд</w:t>
      </w:r>
    </w:p>
    <w:p w14:paraId="6B5B219C" w14:textId="3378351E" w:rsidR="00C81D84" w:rsidRPr="007E2354" w:rsidRDefault="007F6F72" w:rsidP="00D57F36">
      <w:pPr>
        <w:pStyle w:val="MTDisplayEquation"/>
        <w:ind w:left="1440"/>
        <w:jc w:val="both"/>
      </w:pPr>
      <w:r w:rsidRPr="007E2354">
        <w:tab/>
      </w:r>
      <w:r w:rsidRPr="007E2354">
        <w:rPr>
          <w:position w:val="-28"/>
        </w:rPr>
        <w:object w:dxaOrig="1780" w:dyaOrig="680" w14:anchorId="29525DD5">
          <v:shape id="_x0000_i1060" type="#_x0000_t75" style="width:89.25pt;height:33.75pt" o:ole="">
            <v:imagedata r:id="rId75" o:title=""/>
          </v:shape>
          <o:OLEObject Type="Embed" ProgID="Equation.DSMT4" ShapeID="_x0000_i1060" DrawAspect="Content" ObjectID="_1682345889" r:id="rId76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11</w:instrText>
        </w:r>
      </w:fldSimple>
      <w:r w:rsidRPr="007E2354">
        <w:instrText>)</w:instrText>
      </w:r>
      <w:r w:rsidRPr="007E2354">
        <w:fldChar w:fldCharType="end"/>
      </w:r>
    </w:p>
    <w:p w14:paraId="7E8588C0" w14:textId="2D190996" w:rsidR="007F6F72" w:rsidRPr="007E2354" w:rsidRDefault="007F6F72" w:rsidP="00D57F36">
      <w:pPr>
        <w:pStyle w:val="MTDisplayEquation"/>
        <w:ind w:left="1724"/>
        <w:jc w:val="both"/>
      </w:pPr>
      <w:r w:rsidRPr="007E2354">
        <w:tab/>
      </w:r>
      <w:r w:rsidR="00AA16C6" w:rsidRPr="007E2354">
        <w:rPr>
          <w:position w:val="-12"/>
        </w:rPr>
        <w:object w:dxaOrig="980" w:dyaOrig="360" w14:anchorId="0CA50062">
          <v:shape id="_x0000_i1061" type="#_x0000_t75" style="width:48.75pt;height:18pt" o:ole="">
            <v:imagedata r:id="rId77" o:title=""/>
          </v:shape>
          <o:OLEObject Type="Embed" ProgID="Equation.DSMT4" ShapeID="_x0000_i1061" DrawAspect="Content" ObjectID="_1682345890" r:id="rId78"/>
        </w:object>
      </w:r>
      <w:r w:rsidRPr="007E2354">
        <w:tab/>
        <w:t xml:space="preserve"> </w:t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12</w:instrText>
        </w:r>
      </w:fldSimple>
      <w:r w:rsidRPr="007E2354">
        <w:instrText>)</w:instrText>
      </w:r>
      <w:r w:rsidRPr="007E2354">
        <w:fldChar w:fldCharType="end"/>
      </w:r>
    </w:p>
    <w:p w14:paraId="1E3F3C49" w14:textId="23368F5E" w:rsidR="00AA16C6" w:rsidRPr="007E2354" w:rsidRDefault="00AA16C6" w:rsidP="00D57F36">
      <w:pPr>
        <w:pStyle w:val="MTDisplayEquation"/>
        <w:ind w:left="1440"/>
        <w:jc w:val="both"/>
      </w:pPr>
      <w:r w:rsidRPr="007E2354">
        <w:tab/>
      </w:r>
      <w:r w:rsidRPr="007E2354">
        <w:rPr>
          <w:position w:val="-28"/>
        </w:rPr>
        <w:object w:dxaOrig="1820" w:dyaOrig="680" w14:anchorId="30179D0D">
          <v:shape id="_x0000_i1062" type="#_x0000_t75" style="width:90.75pt;height:33.75pt" o:ole="">
            <v:imagedata r:id="rId79" o:title=""/>
          </v:shape>
          <o:OLEObject Type="Embed" ProgID="Equation.DSMT4" ShapeID="_x0000_i1062" DrawAspect="Content" ObjectID="_1682345891" r:id="rId80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13</w:instrText>
        </w:r>
      </w:fldSimple>
      <w:r w:rsidRPr="007E2354">
        <w:instrText>)</w:instrText>
      </w:r>
      <w:r w:rsidRPr="007E2354">
        <w:fldChar w:fldCharType="end"/>
      </w:r>
    </w:p>
    <w:p w14:paraId="0AA11964" w14:textId="43DF603B" w:rsidR="00C81D84" w:rsidRPr="007E2354" w:rsidRDefault="00C81D84" w:rsidP="009953CE">
      <w:pPr>
        <w:ind w:firstLine="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AA16C6" w:rsidRPr="007E2354">
        <w:rPr>
          <w:position w:val="-12"/>
        </w:rPr>
        <w:object w:dxaOrig="1640" w:dyaOrig="380" w14:anchorId="176FF23D">
          <v:shape id="_x0000_i1063" type="#_x0000_t75" style="width:84.75pt;height:18.75pt" o:ole="">
            <v:imagedata r:id="rId81" o:title=""/>
          </v:shape>
          <o:OLEObject Type="Embed" ProgID="Equation.DSMT4" ShapeID="_x0000_i1063" DrawAspect="Content" ObjectID="_1682345892" r:id="rId82"/>
        </w:object>
      </w:r>
    </w:p>
    <w:p w14:paraId="6157BBE3" w14:textId="65DA6016" w:rsidR="00C81D84" w:rsidRPr="007E235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EC48E8" w:rsidRPr="007E2354">
        <w:rPr>
          <w:rFonts w:ascii="Times New Roman" w:hAnsi="Times New Roman" w:cs="Times New Roman"/>
          <w:sz w:val="24"/>
          <w:szCs w:val="24"/>
          <w:lang w:val="uk-UA"/>
        </w:rPr>
        <w:t>розв</w:t>
      </w:r>
      <w:r w:rsidR="00EC48E8" w:rsidRPr="007E2354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EC48E8" w:rsidRPr="007E2354">
        <w:rPr>
          <w:rFonts w:ascii="Times New Roman" w:hAnsi="Times New Roman" w:cs="Times New Roman"/>
          <w:sz w:val="24"/>
          <w:szCs w:val="24"/>
          <w:lang w:val="uk-UA"/>
        </w:rPr>
        <w:t>язку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ЗЛП (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)-</w:t>
      </w:r>
      <w:r w:rsidR="00820E51" w:rsidRPr="007E235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) знаходиться оптимальн</w:t>
      </w:r>
      <w:r w:rsidR="005E4383" w:rsidRPr="007E2354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7E2354">
        <w:rPr>
          <w:rFonts w:ascii="Times New Roman" w:hAnsi="Times New Roman" w:cs="Times New Roman"/>
          <w:sz w:val="24"/>
          <w:szCs w:val="24"/>
          <w:lang w:val="ru-RU"/>
        </w:rPr>
        <w:t>ок</w:t>
      </w:r>
      <w:r w:rsidRPr="007E235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задачі (2)-(3)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A16C6" w:rsidRPr="007E2354">
        <w:rPr>
          <w:position w:val="-24"/>
        </w:rPr>
        <w:object w:dxaOrig="1719" w:dyaOrig="620" w14:anchorId="660497F3">
          <v:shape id="_x0000_i1064" type="#_x0000_t75" style="width:86.25pt;height:30.75pt" o:ole="">
            <v:imagedata r:id="rId83" o:title=""/>
          </v:shape>
          <o:OLEObject Type="Embed" ProgID="Equation.DSMT4" ShapeID="_x0000_i1064" DrawAspect="Content" ObjectID="_1682345893" r:id="rId84"/>
        </w:object>
      </w:r>
      <w:r w:rsidR="00AA16C6" w:rsidRPr="007E2354">
        <w:rPr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При цьому оптимальн</w:t>
      </w:r>
      <w:r w:rsidR="00820E51" w:rsidRPr="007E2354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значення функціоналів (2) і (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) приймають однакове значення.</w:t>
      </w:r>
    </w:p>
    <w:p w14:paraId="4F0DB369" w14:textId="77777777" w:rsidR="00AA16C6" w:rsidRPr="007E2354" w:rsidRDefault="00AA16C6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71FEAA4" w14:textId="0CB70318" w:rsidR="00C81D84" w:rsidRPr="007E2354" w:rsidRDefault="00C81D84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5. Знаходження компромісного </w:t>
      </w:r>
      <w:r w:rsidR="005E4383" w:rsidRPr="007E2354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</w:t>
      </w:r>
      <w:r w:rsidR="005E4383"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’</w:t>
      </w:r>
      <w:r w:rsidR="005E4383" w:rsidRPr="007E2354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язку </w:t>
      </w:r>
      <w:r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за критеріями </w:t>
      </w:r>
      <w:r w:rsidRPr="007E2354">
        <w:rPr>
          <w:rFonts w:ascii="Arial" w:hAnsi="Arial" w:cs="Arial"/>
          <w:b/>
          <w:sz w:val="22"/>
          <w:szCs w:val="22"/>
          <w:lang w:val="en-US" w:eastAsia="x-none"/>
        </w:rPr>
        <w:t>A</w:t>
      </w:r>
      <w:r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 та </w:t>
      </w:r>
      <w:r w:rsidRPr="007E2354">
        <w:rPr>
          <w:rFonts w:ascii="Arial" w:hAnsi="Arial" w:cs="Arial"/>
          <w:b/>
          <w:sz w:val="22"/>
          <w:szCs w:val="22"/>
          <w:lang w:val="en-US" w:eastAsia="x-none"/>
        </w:rPr>
        <w:t>B</w:t>
      </w:r>
    </w:p>
    <w:p w14:paraId="1923338F" w14:textId="77BEF1EF" w:rsidR="002308AB" w:rsidRPr="007E2354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>Компромісн</w:t>
      </w:r>
      <w:r w:rsidR="005E4383" w:rsidRPr="007E2354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="00722E96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розв’яз</w:t>
      </w:r>
      <w:r w:rsidR="005E4383" w:rsidRPr="007E2354">
        <w:rPr>
          <w:rFonts w:ascii="Times New Roman" w:hAnsi="Times New Roman" w:cs="Times New Roman"/>
          <w:sz w:val="24"/>
          <w:szCs w:val="24"/>
          <w:lang w:val="uk-UA"/>
        </w:rPr>
        <w:t>ок</w:t>
      </w:r>
      <w:r w:rsidRPr="007E235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96BF8" w:rsidRPr="007E2354">
        <w:rPr>
          <w:position w:val="-30"/>
        </w:rPr>
        <w:object w:dxaOrig="820" w:dyaOrig="680" w14:anchorId="10651EFA">
          <v:shape id="_x0000_i1065" type="#_x0000_t75" style="width:41.25pt;height:33.75pt" o:ole="">
            <v:imagedata r:id="rId85" o:title=""/>
          </v:shape>
          <o:OLEObject Type="Embed" ProgID="Equation.DSMT4" ShapeID="_x0000_i1065" DrawAspect="Content" ObjectID="_1682345894" r:id="rId86"/>
        </w:object>
      </w:r>
      <w:r w:rsidR="00996BF8" w:rsidRPr="007E2354">
        <w:rPr>
          <w:lang w:val="uk-UA"/>
        </w:rPr>
        <w:t xml:space="preserve"> </w:t>
      </w:r>
      <w:r w:rsidR="00996BF8" w:rsidRPr="007E2354">
        <w:rPr>
          <w:position w:val="-10"/>
        </w:rPr>
        <w:object w:dxaOrig="920" w:dyaOrig="320" w14:anchorId="489848EA">
          <v:shape id="_x0000_i1066" type="#_x0000_t75" style="width:46.5pt;height:15.75pt" o:ole="">
            <v:imagedata r:id="rId87" o:title=""/>
          </v:shape>
          <o:OLEObject Type="Embed" ProgID="Equation.DSMT4" ShapeID="_x0000_i1066" DrawAspect="Content" ObjectID="_1682345895" r:id="rId88"/>
        </w:objec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) за </w:t>
      </w:r>
      <w:r w:rsidR="00154846" w:rsidRPr="007E2354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ритеріями </w:t>
      </w:r>
      <w:r w:rsidRPr="007E235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7E2354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(якщо за критерієм </w:t>
      </w:r>
      <w:r w:rsidRPr="007E235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7E2354">
        <w:rPr>
          <w:rFonts w:ascii="Times New Roman" w:hAnsi="Times New Roman" w:cs="Times New Roman"/>
          <w:sz w:val="24"/>
          <w:szCs w:val="24"/>
          <w:lang w:val="ru-RU"/>
        </w:rPr>
        <w:t>ку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не існує) знаходиться за 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7E2354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7E2354">
        <w:rPr>
          <w:rFonts w:ascii="Times New Roman" w:hAnsi="Times New Roman" w:cs="Times New Roman"/>
          <w:sz w:val="24"/>
          <w:szCs w:val="24"/>
          <w:lang w:val="ru-RU"/>
        </w:rPr>
        <w:t>ком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наступної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ЗЛП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8614338" w14:textId="2FC87E93" w:rsidR="00154846" w:rsidRPr="007E2354" w:rsidRDefault="00996BF8" w:rsidP="00D57F36">
      <w:pPr>
        <w:pStyle w:val="MTDisplayEquation"/>
        <w:ind w:left="720"/>
        <w:jc w:val="both"/>
      </w:pPr>
      <w:r w:rsidRPr="007E2354">
        <w:rPr>
          <w:position w:val="-28"/>
        </w:rPr>
        <w:object w:dxaOrig="1640" w:dyaOrig="680" w14:anchorId="4E626B72">
          <v:shape id="_x0000_i1067" type="#_x0000_t75" style="width:82.5pt;height:33.75pt" o:ole="">
            <v:imagedata r:id="rId89" o:title=""/>
          </v:shape>
          <o:OLEObject Type="Embed" ProgID="Equation.DSMT4" ShapeID="_x0000_i1067" DrawAspect="Content" ObjectID="_1682345896" r:id="rId90"/>
        </w:object>
      </w:r>
      <w:r w:rsidR="00154846" w:rsidRPr="007E2354">
        <w:tab/>
      </w:r>
      <w:r w:rsidR="00154846" w:rsidRPr="007E2354">
        <w:fldChar w:fldCharType="begin"/>
      </w:r>
      <w:r w:rsidR="00154846" w:rsidRPr="007E2354">
        <w:instrText xml:space="preserve"> MACROBUTTON MTPlaceRef \* MERGEFORMAT </w:instrText>
      </w:r>
      <w:r w:rsidR="00154846" w:rsidRPr="007E2354">
        <w:fldChar w:fldCharType="begin"/>
      </w:r>
      <w:r w:rsidR="00154846" w:rsidRPr="007E2354">
        <w:instrText xml:space="preserve"> SEQ MTEqn \h \* MERGEFORMAT </w:instrText>
      </w:r>
      <w:r w:rsidR="00154846" w:rsidRPr="007E2354">
        <w:fldChar w:fldCharType="end"/>
      </w:r>
      <w:r w:rsidR="00154846" w:rsidRPr="007E2354">
        <w:instrText>(</w:instrText>
      </w:r>
      <w:fldSimple w:instr=" SEQ MTEqn \c \* Arabic \* MERGEFORMAT ">
        <w:r w:rsidR="00CF50F4">
          <w:rPr>
            <w:noProof/>
          </w:rPr>
          <w:instrText>14</w:instrText>
        </w:r>
      </w:fldSimple>
      <w:r w:rsidR="00154846" w:rsidRPr="007E2354">
        <w:instrText>)</w:instrText>
      </w:r>
      <w:r w:rsidR="00154846" w:rsidRPr="007E2354">
        <w:fldChar w:fldCharType="end"/>
      </w:r>
    </w:p>
    <w:p w14:paraId="3CA0D108" w14:textId="49F9CB91" w:rsidR="00154846" w:rsidRPr="007E2354" w:rsidRDefault="00154846" w:rsidP="00D57F36">
      <w:pPr>
        <w:pStyle w:val="MTDisplayEquation"/>
        <w:ind w:left="1440"/>
        <w:jc w:val="both"/>
      </w:pPr>
      <w:r w:rsidRPr="007E2354">
        <w:lastRenderedPageBreak/>
        <w:tab/>
      </w:r>
      <w:r w:rsidR="00DC180E" w:rsidRPr="007E2354">
        <w:rPr>
          <w:position w:val="-12"/>
        </w:rPr>
        <w:object w:dxaOrig="980" w:dyaOrig="360" w14:anchorId="1B0B9804">
          <v:shape id="_x0000_i1068" type="#_x0000_t75" style="width:48.75pt;height:18pt" o:ole="">
            <v:imagedata r:id="rId91" o:title=""/>
          </v:shape>
          <o:OLEObject Type="Embed" ProgID="Equation.DSMT4" ShapeID="_x0000_i1068" DrawAspect="Content" ObjectID="_1682345897" r:id="rId92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15</w:instrText>
        </w:r>
      </w:fldSimple>
      <w:r w:rsidRPr="007E2354">
        <w:instrText>)</w:instrText>
      </w:r>
      <w:r w:rsidRPr="007E2354">
        <w:fldChar w:fldCharType="end"/>
      </w:r>
    </w:p>
    <w:p w14:paraId="2D5903AB" w14:textId="6764C543" w:rsidR="002308AB" w:rsidRPr="007E2354" w:rsidRDefault="00DC180E" w:rsidP="00D57F36">
      <w:pPr>
        <w:pStyle w:val="MTDisplayEquation"/>
        <w:ind w:left="1440"/>
        <w:jc w:val="both"/>
      </w:pPr>
      <w:r w:rsidRPr="007E2354">
        <w:tab/>
      </w:r>
      <w:r w:rsidRPr="007E2354">
        <w:rPr>
          <w:position w:val="-28"/>
        </w:rPr>
        <w:object w:dxaOrig="1300" w:dyaOrig="680" w14:anchorId="7AC922A9">
          <v:shape id="_x0000_i1069" type="#_x0000_t75" style="width:65.25pt;height:33.75pt" o:ole="">
            <v:imagedata r:id="rId93" o:title=""/>
          </v:shape>
          <o:OLEObject Type="Embed" ProgID="Equation.DSMT4" ShapeID="_x0000_i1069" DrawAspect="Content" ObjectID="_1682345898" r:id="rId94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16</w:instrText>
        </w:r>
      </w:fldSimple>
      <w:r w:rsidRPr="007E2354">
        <w:instrText>)</w:instrText>
      </w:r>
      <w:r w:rsidRPr="007E2354">
        <w:fldChar w:fldCharType="end"/>
      </w:r>
    </w:p>
    <w:p w14:paraId="57523557" w14:textId="383AB6FA" w:rsidR="00DC180E" w:rsidRPr="007E2354" w:rsidRDefault="00DC180E" w:rsidP="00D57F36">
      <w:pPr>
        <w:pStyle w:val="MTDisplayEquation"/>
        <w:ind w:left="284"/>
        <w:jc w:val="both"/>
      </w:pPr>
      <w:r w:rsidRPr="007E2354">
        <w:rPr>
          <w:position w:val="-28"/>
        </w:rPr>
        <w:object w:dxaOrig="3320" w:dyaOrig="680" w14:anchorId="33074A0C">
          <v:shape id="_x0000_i1070" type="#_x0000_t75" style="width:165.75pt;height:33.75pt" o:ole="">
            <v:imagedata r:id="rId95" o:title=""/>
          </v:shape>
          <o:OLEObject Type="Embed" ProgID="Equation.DSMT4" ShapeID="_x0000_i1070" DrawAspect="Content" ObjectID="_1682345899" r:id="rId96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17</w:instrText>
        </w:r>
      </w:fldSimple>
      <w:r w:rsidRPr="007E2354">
        <w:instrText>)</w:instrText>
      </w:r>
      <w:r w:rsidRPr="007E2354">
        <w:fldChar w:fldCharType="end"/>
      </w:r>
    </w:p>
    <w:p w14:paraId="25081878" w14:textId="655779D5" w:rsidR="00996BF8" w:rsidRPr="007E2354" w:rsidRDefault="00996BF8" w:rsidP="00996BF8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val="ru-RU" w:eastAsia="x-none"/>
        </w:rPr>
      </w:pPr>
      <w:r w:rsidRPr="007E2354">
        <w:rPr>
          <w:bCs/>
          <w:i w:val="0"/>
          <w:iCs w:val="0"/>
          <w:sz w:val="24"/>
          <w:szCs w:val="24"/>
          <w:lang w:val="ru-RU" w:eastAsia="x-none"/>
        </w:rPr>
        <w:t>Р</w:t>
      </w:r>
      <w:r w:rsidRPr="007E2354">
        <w:rPr>
          <w:bCs/>
          <w:i w:val="0"/>
          <w:iCs w:val="0"/>
          <w:sz w:val="24"/>
          <w:szCs w:val="24"/>
          <w:lang w:eastAsia="x-none"/>
        </w:rPr>
        <w:t>исун</w:t>
      </w:r>
      <w:r w:rsidRPr="007E2354">
        <w:rPr>
          <w:bCs/>
          <w:i w:val="0"/>
          <w:iCs w:val="0"/>
          <w:sz w:val="24"/>
          <w:szCs w:val="24"/>
          <w:lang w:val="ru-RU" w:eastAsia="x-none"/>
        </w:rPr>
        <w:t>ок</w:t>
      </w:r>
      <w:r w:rsidRPr="007E2354">
        <w:rPr>
          <w:bCs/>
          <w:i w:val="0"/>
          <w:iCs w:val="0"/>
          <w:sz w:val="24"/>
          <w:szCs w:val="24"/>
          <w:lang w:eastAsia="x-none"/>
        </w:rPr>
        <w:t xml:space="preserve"> 1 </w:t>
      </w:r>
      <w:r w:rsidRPr="007E2354">
        <w:rPr>
          <w:bCs/>
          <w:i w:val="0"/>
          <w:iCs w:val="0"/>
          <w:sz w:val="24"/>
          <w:szCs w:val="24"/>
          <w:lang w:val="ru-RU" w:eastAsia="x-none"/>
        </w:rPr>
        <w:t>ілюстру</w:t>
      </w:r>
      <w:r w:rsidRPr="007E2354">
        <w:rPr>
          <w:bCs/>
          <w:i w:val="0"/>
          <w:iCs w:val="0"/>
          <w:sz w:val="24"/>
          <w:szCs w:val="24"/>
          <w:lang w:eastAsia="x-none"/>
        </w:rPr>
        <w:t xml:space="preserve">є </w:t>
      </w:r>
      <w:r w:rsidR="00920C3C" w:rsidRPr="007E2354">
        <w:rPr>
          <w:bCs/>
          <w:i w:val="0"/>
          <w:iCs w:val="0"/>
          <w:sz w:val="24"/>
          <w:szCs w:val="24"/>
          <w:lang w:eastAsia="x-none"/>
        </w:rPr>
        <w:t>зв’язок основних елементів</w:t>
      </w:r>
      <w:r w:rsidRPr="007E2354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="00920C3C" w:rsidRPr="007E2354">
        <w:rPr>
          <w:bCs/>
          <w:i w:val="0"/>
          <w:iCs w:val="0"/>
          <w:sz w:val="24"/>
          <w:szCs w:val="24"/>
          <w:lang w:eastAsia="x-none"/>
        </w:rPr>
        <w:t xml:space="preserve">теоретичних положень </w:t>
      </w:r>
      <w:r w:rsidRPr="007E2354">
        <w:rPr>
          <w:bCs/>
          <w:i w:val="0"/>
          <w:iCs w:val="0"/>
          <w:sz w:val="24"/>
          <w:szCs w:val="24"/>
          <w:lang w:eastAsia="x-none"/>
        </w:rPr>
        <w:t>знаходження компромісного розв</w:t>
      </w:r>
      <w:r w:rsidRPr="007E2354">
        <w:rPr>
          <w:bCs/>
          <w:i w:val="0"/>
          <w:iCs w:val="0"/>
          <w:sz w:val="24"/>
          <w:szCs w:val="24"/>
          <w:lang w:val="ru-RU" w:eastAsia="x-none"/>
        </w:rPr>
        <w:t>’язку задачі в недетемінованій постановці.</w:t>
      </w:r>
    </w:p>
    <w:p w14:paraId="2CCEF457" w14:textId="074B26DA" w:rsidR="002813C0" w:rsidRPr="007E2354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sz w:val="24"/>
          <w:szCs w:val="24"/>
          <w:lang w:val="ru-RU"/>
        </w:rPr>
        <w:t>Якщо вихідна задача (2)</w:t>
      </w:r>
      <w:r w:rsidR="006F1FF4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F1FF4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(3) є задачею на максимум, то в задачі (14)</w:t>
      </w:r>
      <w:r w:rsidR="00D7768D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7768D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(17) нерівності (17) мають вигляд:</w:t>
      </w:r>
    </w:p>
    <w:p w14:paraId="4C525AB2" w14:textId="09FEE904" w:rsidR="002813C0" w:rsidRPr="007E2354" w:rsidRDefault="002813C0" w:rsidP="00D57F36">
      <w:pPr>
        <w:pStyle w:val="MTDisplayEquation"/>
        <w:ind w:left="284"/>
        <w:jc w:val="both"/>
      </w:pPr>
      <w:r w:rsidRPr="007E2354">
        <w:rPr>
          <w:position w:val="-28"/>
        </w:rPr>
        <w:object w:dxaOrig="3320" w:dyaOrig="680" w14:anchorId="1111A6C8">
          <v:shape id="_x0000_i1071" type="#_x0000_t75" style="width:165.75pt;height:33.75pt" o:ole="">
            <v:imagedata r:id="rId97" o:title=""/>
          </v:shape>
          <o:OLEObject Type="Embed" ProgID="Equation.DSMT4" ShapeID="_x0000_i1071" DrawAspect="Content" ObjectID="_1682345900" r:id="rId98"/>
        </w:object>
      </w:r>
      <w:r w:rsidRPr="007E2354">
        <w:tab/>
      </w:r>
      <w:r w:rsidRPr="007E2354">
        <w:fldChar w:fldCharType="begin"/>
      </w:r>
      <w:r w:rsidRPr="007E2354">
        <w:instrText xml:space="preserve"> MACROBUTTON MTPlaceRef \* MERGEFORMAT </w:instrText>
      </w:r>
      <w:r w:rsidRPr="007E2354">
        <w:fldChar w:fldCharType="begin"/>
      </w:r>
      <w:r w:rsidRPr="007E2354">
        <w:instrText xml:space="preserve"> SEQ MTEqn \h \* MERGEFORMAT </w:instrText>
      </w:r>
      <w:r w:rsidRPr="007E2354">
        <w:fldChar w:fldCharType="end"/>
      </w:r>
      <w:r w:rsidRPr="007E2354">
        <w:instrText>(</w:instrText>
      </w:r>
      <w:fldSimple w:instr=" SEQ MTEqn \c \* Arabic \* MERGEFORMAT ">
        <w:r w:rsidR="00CF50F4">
          <w:rPr>
            <w:noProof/>
          </w:rPr>
          <w:instrText>18</w:instrText>
        </w:r>
      </w:fldSimple>
      <w:r w:rsidRPr="007E2354">
        <w:instrText>)</w:instrText>
      </w:r>
      <w:r w:rsidRPr="007E2354">
        <w:fldChar w:fldCharType="end"/>
      </w:r>
    </w:p>
    <w:p w14:paraId="2A6FC3C6" w14:textId="278C6C63" w:rsidR="002023CE" w:rsidRPr="007E2354" w:rsidRDefault="002023CE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2023CE" w:rsidRPr="007E2354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Зміст величин </w:t>
      </w:r>
      <w:r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60" w:dyaOrig="360" w14:anchorId="4FC2F949">
          <v:shape id="_x0000_i1072" type="#_x0000_t75" style="width:13.5pt;height:18pt" o:ole="">
            <v:imagedata r:id="rId99" o:title=""/>
          </v:shape>
          <o:OLEObject Type="Embed" ProgID="Equation.DSMT4" ShapeID="_x0000_i1072" DrawAspect="Content" ObjectID="_1682345901" r:id="rId100"/>
        </w:objec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E2354">
        <w:rPr>
          <w:position w:val="-10"/>
          <w:lang w:val="uk-UA"/>
        </w:rPr>
        <w:object w:dxaOrig="999" w:dyaOrig="320" w14:anchorId="30264EFD">
          <v:shape id="_x0000_i1073" type="#_x0000_t75" style="width:50.25pt;height:15.75pt" o:ole="">
            <v:imagedata r:id="rId101" o:title=""/>
          </v:shape>
          <o:OLEObject Type="Embed" ProgID="Equation.DSMT4" ShapeID="_x0000_i1073" DrawAspect="Content" ObjectID="_1682345902" r:id="rId102"/>
        </w:objec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60" w:dyaOrig="360" w14:anchorId="5388BF63">
          <v:shape id="_x0000_i1074" type="#_x0000_t75" style="width:13.5pt;height:18pt" o:ole="">
            <v:imagedata r:id="rId99" o:title=""/>
          </v:shape>
          <o:OLEObject Type="Embed" ProgID="Equation.DSMT4" ShapeID="_x0000_i1074" DrawAspect="Content" ObjectID="_1682345903" r:id="rId103"/>
        </w:objec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величина, яка показує наскільки ми повинні “посунутися” (</w:t>
      </w:r>
      <w:r w:rsidR="005C3980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поступитись) від встановленого допустимого відхилення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5C3980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від найкращого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значенн</w:t>
      </w:r>
      <w:r w:rsidR="005C3980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я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5C3980" w:rsidRPr="007E2354">
        <w:rPr>
          <w:position w:val="-4"/>
          <w:lang w:val="uk-UA"/>
        </w:rPr>
        <w:object w:dxaOrig="360" w:dyaOrig="200" w14:anchorId="79686218">
          <v:shape id="_x0000_i1075" type="#_x0000_t75" style="width:18pt;height:10.5pt" o:ole="">
            <v:imagedata r:id="rId104" o:title=""/>
          </v:shape>
          <o:OLEObject Type="Embed" ProgID="Equation.DSMT4" ShapeID="_x0000_i1075" DrawAspect="Content" ObjectID="_1682345904" r:id="rId105"/>
        </w:object>
      </w:r>
      <w:r w:rsidR="005C3980" w:rsidRPr="007E2354">
        <w:rPr>
          <w:lang w:val="uk-UA"/>
        </w:rPr>
        <w:t xml:space="preserve">го часткового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функціоналу у випадку якщо не задовольняються обмеження (6).</w:t>
      </w:r>
    </w:p>
    <w:p w14:paraId="1A942C46" w14:textId="70372A9A" w:rsidR="002308AB" w:rsidRPr="007E2354" w:rsidRDefault="002308AB" w:rsidP="00D57F3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D9D71" wp14:editId="45F49912">
            <wp:extent cx="2299648" cy="2299648"/>
            <wp:effectExtent l="0" t="0" r="5715" b="5715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0" cy="23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4F48" w14:textId="431C795A" w:rsidR="005B0B05" w:rsidRPr="007E2354" w:rsidRDefault="002308AB" w:rsidP="005E4383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 w:rsidRPr="007E2354">
        <w:rPr>
          <w:i w:val="0"/>
          <w:iCs w:val="0"/>
          <w:sz w:val="24"/>
          <w:szCs w:val="24"/>
          <w:lang w:val="ru-RU"/>
        </w:rPr>
        <w:t xml:space="preserve">Рисунок 1 – Ілюстрація </w:t>
      </w:r>
      <w:r w:rsidR="00C66D7E" w:rsidRPr="007E2354">
        <w:rPr>
          <w:i w:val="0"/>
          <w:iCs w:val="0"/>
          <w:sz w:val="24"/>
          <w:szCs w:val="24"/>
          <w:lang w:val="ru-RU"/>
        </w:rPr>
        <w:t>основних елементів теоретичних положень</w:t>
      </w:r>
    </w:p>
    <w:p w14:paraId="04C82D51" w14:textId="77777777" w:rsidR="00FE4EE0" w:rsidRPr="007E2354" w:rsidRDefault="00FE4EE0" w:rsidP="00D57F36">
      <w:pPr>
        <w:pStyle w:val="Style3"/>
        <w:spacing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</w:p>
    <w:p w14:paraId="19CA11FC" w14:textId="6657B720" w:rsidR="00683865" w:rsidRPr="007E2354" w:rsidRDefault="00683865" w:rsidP="009953CE">
      <w:pPr>
        <w:pStyle w:val="Style3"/>
        <w:spacing w:before="0"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sectPr w:rsidR="00683865" w:rsidRPr="007E2354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F4553F4" w14:textId="1CB6543B" w:rsidR="00FF006E" w:rsidRPr="007E2354" w:rsidRDefault="00FF006E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6. </w:t>
      </w:r>
      <w:r w:rsidRPr="007E2354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План експериментів</w:t>
      </w:r>
    </w:p>
    <w:p w14:paraId="08518DFF" w14:textId="695A72A7" w:rsidR="00FF006E" w:rsidRPr="007E2354" w:rsidRDefault="00FF006E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>Метою експериментів є дослідження</w:t>
      </w:r>
      <w:r w:rsidR="005B0B05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залежності вихідних даних задачі від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0B05" w:rsidRPr="007E2354">
        <w:rPr>
          <w:rFonts w:ascii="Times New Roman" w:hAnsi="Times New Roman" w:cs="Times New Roman"/>
          <w:sz w:val="24"/>
          <w:szCs w:val="24"/>
          <w:lang w:val="uk-UA"/>
        </w:rPr>
        <w:t>зміни деяких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вхідних </w:t>
      </w:r>
      <w:r w:rsidR="005B0B05" w:rsidRPr="007E2354">
        <w:rPr>
          <w:rFonts w:ascii="Times New Roman" w:hAnsi="Times New Roman" w:cs="Times New Roman"/>
          <w:sz w:val="24"/>
          <w:szCs w:val="24"/>
          <w:lang w:val="uk-UA"/>
        </w:rPr>
        <w:t>параметрів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B2DF6B2" w14:textId="77777777" w:rsidR="00513C68" w:rsidRPr="007E2354" w:rsidRDefault="00947FF2" w:rsidP="00513C68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>Далі будуть представлені результати експериментів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трьох типів для випадку </w:t>
      </w:r>
      <w:r w:rsidR="00933207" w:rsidRPr="007E2354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 w14:anchorId="47619CF3">
          <v:shape id="_x0000_i1076" type="#_x0000_t75" style="width:30pt;height:12.75pt" o:ole="">
            <v:imagedata r:id="rId107" o:title=""/>
          </v:shape>
          <o:OLEObject Type="Embed" ProgID="Equation.DSMT4" ShapeID="_x0000_i1076" DrawAspect="Content" ObjectID="_1682345905" r:id="rId108"/>
        </w:objec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6680078" w14:textId="24D31E3C" w:rsidR="00513C68" w:rsidRPr="007E2354" w:rsidRDefault="00513C68" w:rsidP="00513C68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>Позначимо через</w:t>
      </w:r>
      <w:r w:rsidRPr="007E2354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7E2354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- кількість експериментів.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EE6F488" w14:textId="37FF48F8" w:rsidR="00513C68" w:rsidRPr="007E2354" w:rsidRDefault="001E0307" w:rsidP="00513C68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>Величини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C68" w:rsidRPr="007E2354">
        <w:rPr>
          <w:rFonts w:ascii="Times New Roman" w:hAnsi="Times New Roman" w:cs="Times New Roman"/>
          <w:position w:val="-12"/>
          <w:sz w:val="24"/>
          <w:szCs w:val="24"/>
        </w:rPr>
        <w:object w:dxaOrig="1480" w:dyaOrig="380" w14:anchorId="006BD283">
          <v:shape id="_x0000_i1077" type="#_x0000_t75" style="width:77.25pt;height:18.75pt" o:ole="">
            <v:imagedata r:id="rId24" o:title=""/>
          </v:shape>
          <o:OLEObject Type="Embed" ProgID="Equation.DSMT4" ShapeID="_x0000_i1077" DrawAspect="Content" ObjectID="_1682345906" r:id="rId109"/>
        </w:object>
      </w:r>
      <w:r w:rsidR="00513C68" w:rsidRPr="007E235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C68" w:rsidRPr="007E2354">
        <w:rPr>
          <w:rFonts w:ascii="Times New Roman" w:hAnsi="Times New Roman" w:cs="Times New Roman"/>
          <w:position w:val="-12"/>
          <w:sz w:val="24"/>
          <w:szCs w:val="24"/>
        </w:rPr>
        <w:object w:dxaOrig="1600" w:dyaOrig="380" w14:anchorId="43778DAF">
          <v:shape id="_x0000_i1078" type="#_x0000_t75" style="width:82.5pt;height:18.75pt" o:ole="">
            <v:imagedata r:id="rId26" o:title=""/>
          </v:shape>
          <o:OLEObject Type="Embed" ProgID="Equation.DSMT4" ShapeID="_x0000_i1078" DrawAspect="Content" ObjectID="_1682345907" r:id="rId110"/>
        </w:object>
      </w:r>
      <w:r w:rsidR="001159F8" w:rsidRPr="007E235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C68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C68" w:rsidRPr="007E2354">
        <w:rPr>
          <w:rFonts w:ascii="Times New Roman" w:hAnsi="Times New Roman" w:cs="Times New Roman"/>
          <w:position w:val="-12"/>
          <w:sz w:val="24"/>
          <w:szCs w:val="24"/>
        </w:rPr>
        <w:object w:dxaOrig="1540" w:dyaOrig="380" w14:anchorId="5C833EDA">
          <v:shape id="_x0000_i1079" type="#_x0000_t75" style="width:79.5pt;height:18.75pt" o:ole="">
            <v:imagedata r:id="rId28" o:title=""/>
          </v:shape>
          <o:OLEObject Type="Embed" ProgID="Equation.DSMT4" ShapeID="_x0000_i1079" DrawAspect="Content" ObjectID="_1682345908" r:id="rId111"/>
        </w:object>
      </w:r>
      <w:r w:rsidR="00513C68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3C68" w:rsidRPr="007E2354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320F130E">
          <v:shape id="_x0000_i1080" type="#_x0000_t75" style="width:51.75pt;height:18.75pt" o:ole="">
            <v:imagedata r:id="rId30" o:title=""/>
          </v:shape>
          <o:OLEObject Type="Embed" ProgID="Equation.DSMT4" ShapeID="_x0000_i1080" DrawAspect="Content" ObjectID="_1682345909" r:id="rId112"/>
        </w:object>
      </w:r>
      <w:r w:rsidR="00513C68" w:rsidRPr="007E2354">
        <w:rPr>
          <w:rFonts w:ascii="Times New Roman" w:hAnsi="Times New Roman" w:cs="Times New Roman"/>
          <w:position w:val="-10"/>
          <w:sz w:val="24"/>
          <w:szCs w:val="24"/>
        </w:rPr>
        <w:object w:dxaOrig="980" w:dyaOrig="320" w14:anchorId="075ABC1B">
          <v:shape id="_x0000_i1081" type="#_x0000_t75" style="width:48.75pt;height:15.75pt" o:ole="">
            <v:imagedata r:id="rId32" o:title=""/>
          </v:shape>
          <o:OLEObject Type="Embed" ProgID="Equation.DSMT4" ShapeID="_x0000_i1081" DrawAspect="Content" ObjectID="_1682345910" r:id="rId113"/>
        </w:object>
      </w:r>
      <w:r w:rsidR="00513C68" w:rsidRPr="007E235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C68" w:rsidRPr="007E2354">
        <w:rPr>
          <w:rFonts w:ascii="Times New Roman" w:hAnsi="Times New Roman" w:cs="Times New Roman"/>
          <w:position w:val="-10"/>
          <w:sz w:val="24"/>
          <w:szCs w:val="24"/>
        </w:rPr>
        <w:object w:dxaOrig="980" w:dyaOrig="320" w14:anchorId="3EEF1E3E">
          <v:shape id="_x0000_i1082" type="#_x0000_t75" style="width:48.75pt;height:15.75pt" o:ole="">
            <v:imagedata r:id="rId34" o:title=""/>
          </v:shape>
          <o:OLEObject Type="Embed" ProgID="Equation.DSMT4" ShapeID="_x0000_i1082" DrawAspect="Content" ObjectID="_1682345911" r:id="rId114"/>
        </w:objec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розподілені рівномірно.</w:t>
      </w:r>
    </w:p>
    <w:p w14:paraId="4DED70B8" w14:textId="4D3FBF7A" w:rsidR="00947FF2" w:rsidRPr="007E2354" w:rsidRDefault="00947FF2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A455F85" w14:textId="526E5EF0" w:rsidR="00933207" w:rsidRPr="007E2354" w:rsidRDefault="00FF006E" w:rsidP="00D57F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bookmarkStart w:id="4" w:name="_Toc59560811"/>
      <w:r w:rsidRPr="007E235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Експеримент типу 1</w:t>
      </w:r>
      <w:bookmarkEnd w:id="4"/>
    </w:p>
    <w:p w14:paraId="013E87C1" w14:textId="21124490" w:rsidR="00DD7136" w:rsidRPr="007E2354" w:rsidRDefault="00DD7136" w:rsidP="0093320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</w:t>
      </w:r>
      <w:r w:rsidR="00F36D0E" w:rsidRPr="007E2354">
        <w:rPr>
          <w:rFonts w:ascii="Times New Roman" w:hAnsi="Times New Roman" w:cs="Times New Roman"/>
          <w:sz w:val="24"/>
          <w:szCs w:val="24"/>
          <w:lang w:val="uk-UA"/>
        </w:rPr>
        <w:t>того</w:t>
      </w:r>
      <w:r w:rsidR="00683865" w:rsidRPr="007E235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F36D0E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як впливає зміна величин</w:t>
      </w:r>
      <w:r w:rsidR="00683865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5" w:name="_Hlk71594291"/>
      <w:r w:rsidR="00DF2912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встановлених допустимих </w:t>
      </w:r>
      <w:r w:rsidR="00DF2912" w:rsidRPr="007E2354">
        <w:rPr>
          <w:rFonts w:ascii="Times New Roman" w:hAnsi="Times New Roman" w:cs="Times New Roman"/>
          <w:sz w:val="24"/>
          <w:szCs w:val="24"/>
          <w:lang w:val="ru-RU"/>
        </w:rPr>
        <w:t>відхилень  значень часткови</w:t>
      </w:r>
      <w:r w:rsidR="00933207" w:rsidRPr="007E2354">
        <w:rPr>
          <w:rFonts w:ascii="Times New Roman" w:hAnsi="Times New Roman" w:cs="Times New Roman"/>
          <w:sz w:val="24"/>
          <w:szCs w:val="24"/>
          <w:lang w:val="uk-UA"/>
        </w:rPr>
        <w:t>х цільових функцій</w:t>
      </w:r>
      <w:bookmarkEnd w:id="5"/>
      <w:r w:rsidR="00933207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3207"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00" w:dyaOrig="360" w14:anchorId="1C1C59DE">
          <v:shape id="_x0000_i1083" type="#_x0000_t75" style="width:9.75pt;height:18pt" o:ole="">
            <v:imagedata r:id="rId115" o:title=""/>
          </v:shape>
          <o:OLEObject Type="Embed" ProgID="Equation.DSMT4" ShapeID="_x0000_i1083" DrawAspect="Content" ObjectID="_1682345912" r:id="rId116"/>
        </w:object>
      </w:r>
      <w:r w:rsidR="00683865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933207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змінні задачі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3207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2EBD1353">
          <v:shape id="_x0000_i1084" type="#_x0000_t75" style="width:13.5pt;height:18pt" o:ole="">
            <v:imagedata r:id="rId99" o:title=""/>
          </v:shape>
          <o:OLEObject Type="Embed" ProgID="Equation.DSMT4" ShapeID="_x0000_i1084" DrawAspect="Content" ObjectID="_1682345913" r:id="rId117"/>
        </w:object>
      </w:r>
      <w:r w:rsidR="00933207" w:rsidRPr="007E23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4735AD" w14:textId="77777777" w:rsidR="00513C68" w:rsidRPr="007E2354" w:rsidRDefault="00513C68" w:rsidP="00996BF8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8462B5F" w14:textId="3D5DF9DC" w:rsidR="00996BF8" w:rsidRPr="007E2354" w:rsidRDefault="00996BF8" w:rsidP="00996BF8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i/>
          <w:iCs/>
          <w:sz w:val="24"/>
          <w:szCs w:val="24"/>
          <w:lang w:val="uk-UA"/>
        </w:rPr>
        <w:t>План експерименту типу 1</w:t>
      </w:r>
    </w:p>
    <w:p w14:paraId="0AC6F54D" w14:textId="56ACA5F9" w:rsidR="00F72EB4" w:rsidRPr="007E2354" w:rsidRDefault="00F72EB4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7E2354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Згенерувати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996BF8"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індивідуальну ЗДЛПУН </w:t>
      </w:r>
      <w:r w:rsidR="00996BF8" w:rsidRPr="007E2354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>.</w:t>
      </w:r>
    </w:p>
    <w:p w14:paraId="1030DC03" w14:textId="6B3FF30A" w:rsidR="00933207" w:rsidRPr="007E2354" w:rsidRDefault="00996BF8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7E2354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Встановити</w:t>
      </w:r>
      <w:r w:rsidR="00933207"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9A0792" w:rsidRPr="007E2354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960" w:dyaOrig="360" w14:anchorId="6C2AF90D">
          <v:shape id="_x0000_i1085" type="#_x0000_t75" style="width:47.25pt;height:18pt" o:ole="">
            <v:imagedata r:id="rId118" o:title=""/>
          </v:shape>
          <o:OLEObject Type="Embed" ProgID="Equation.DSMT4" ShapeID="_x0000_i1085" DrawAspect="Content" ObjectID="_1682345914" r:id="rId119"/>
        </w:object>
      </w:r>
      <w:r w:rsidR="00F72EB4"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та </w:t>
      </w:r>
      <w:r w:rsidR="009A0792" w:rsidRPr="007E2354">
        <w:rPr>
          <w:rFonts w:cstheme="minorHAnsi"/>
          <w:color w:val="4472C4" w:themeColor="accent1"/>
          <w:position w:val="-12"/>
        </w:rPr>
        <w:object w:dxaOrig="540" w:dyaOrig="360" w14:anchorId="734250E7">
          <v:shape id="_x0000_i1086" type="#_x0000_t75" style="width:27pt;height:18pt" o:ole="">
            <v:imagedata r:id="rId120" o:title=""/>
          </v:shape>
          <o:OLEObject Type="Embed" ProgID="Equation.DSMT4" ShapeID="_x0000_i1086" DrawAspect="Content" ObjectID="_1682345915" r:id="rId121"/>
        </w:object>
      </w:r>
      <w:r w:rsidR="00F84080" w:rsidRPr="007E2354">
        <w:rPr>
          <w:rFonts w:cstheme="minorHAnsi"/>
          <w:color w:val="4472C4" w:themeColor="accent1"/>
          <w:lang w:val="uk-UA"/>
        </w:rPr>
        <w:t>.</w:t>
      </w:r>
    </w:p>
    <w:p w14:paraId="2EDDC8A3" w14:textId="20E28337" w:rsidR="00933207" w:rsidRPr="007E2354" w:rsidRDefault="002023CE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7E2354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f</w:t>
      </w:r>
      <w:r w:rsidR="00933207" w:rsidRPr="007E2354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or</w:t>
      </w:r>
      <w:r w:rsidR="00933207"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proofErr w:type="gramStart"/>
      <w:r w:rsidR="00BB598B" w:rsidRPr="007E2354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N</w:t>
      </w:r>
      <w:r w:rsidR="00BB598B" w:rsidRPr="007E2354">
        <w:rPr>
          <w:rFonts w:cstheme="minorHAnsi"/>
          <w:color w:val="4472C4" w:themeColor="accent1"/>
          <w:sz w:val="24"/>
          <w:szCs w:val="24"/>
          <w:lang w:val="uk-UA"/>
        </w:rPr>
        <w:t>:</w:t>
      </w:r>
      <w:r w:rsidR="00933207" w:rsidRPr="007E2354">
        <w:rPr>
          <w:rFonts w:cstheme="minorHAnsi"/>
          <w:color w:val="4472C4" w:themeColor="accent1"/>
          <w:sz w:val="24"/>
          <w:szCs w:val="24"/>
          <w:lang w:val="uk-UA"/>
        </w:rPr>
        <w:t>=</w:t>
      </w:r>
      <w:proofErr w:type="gramEnd"/>
      <w:r w:rsidR="00933207"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1 </w:t>
      </w:r>
      <w:r w:rsidR="00933207" w:rsidRPr="007E2354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to</w:t>
      </w:r>
      <w:r w:rsidR="00933207"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1000</w:t>
      </w:r>
    </w:p>
    <w:p w14:paraId="2054276A" w14:textId="77777777" w:rsidR="002023CE" w:rsidRPr="007E2354" w:rsidRDefault="00F72EB4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7E2354">
        <w:rPr>
          <w:rFonts w:cstheme="minorHAnsi"/>
          <w:color w:val="4472C4" w:themeColor="accent1"/>
          <w:sz w:val="24"/>
          <w:szCs w:val="24"/>
          <w:lang w:val="uk-UA"/>
        </w:rPr>
        <w:tab/>
      </w:r>
      <w:r w:rsidR="00996BF8" w:rsidRPr="007E2354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Розв’язати</w:t>
      </w:r>
      <w:r w:rsidR="00996BF8"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2023CE" w:rsidRPr="007E2354">
        <w:rPr>
          <w:rFonts w:cstheme="minorHAnsi"/>
          <w:color w:val="4472C4" w:themeColor="accent1"/>
          <w:sz w:val="24"/>
          <w:szCs w:val="24"/>
          <w:lang w:val="ru-RU"/>
        </w:rPr>
        <w:t xml:space="preserve">задачу </w:t>
      </w:r>
      <w:r w:rsidR="002023CE" w:rsidRPr="007E2354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="002023CE" w:rsidRPr="007E2354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ru-RU"/>
        </w:rPr>
        <w:t xml:space="preserve"> </w:t>
      </w:r>
      <w:r w:rsidR="002023CE" w:rsidRPr="007E2354">
        <w:rPr>
          <w:rFonts w:cstheme="minorHAnsi"/>
          <w:color w:val="4472C4" w:themeColor="accent1"/>
          <w:sz w:val="24"/>
          <w:szCs w:val="24"/>
          <w:lang w:val="ru-RU"/>
        </w:rPr>
        <w:t>з параметрами</w:t>
      </w:r>
    </w:p>
    <w:p w14:paraId="755F6FBF" w14:textId="61E76626" w:rsidR="00F72EB4" w:rsidRPr="007E2354" w:rsidRDefault="002023CE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7E2354">
        <w:rPr>
          <w:rFonts w:cstheme="minorHAnsi"/>
          <w:color w:val="4472C4" w:themeColor="accent1"/>
          <w:sz w:val="24"/>
          <w:szCs w:val="24"/>
          <w:lang w:val="ru-RU"/>
        </w:rPr>
        <w:t xml:space="preserve">                                 </w:t>
      </w:r>
      <w:r w:rsidR="009A0792" w:rsidRPr="007E2354">
        <w:rPr>
          <w:rFonts w:cstheme="minorHAnsi"/>
          <w:color w:val="4472C4" w:themeColor="accent1"/>
          <w:position w:val="-12"/>
          <w:sz w:val="24"/>
          <w:szCs w:val="24"/>
          <w:lang w:val="en-US"/>
        </w:rPr>
        <w:object w:dxaOrig="460" w:dyaOrig="360" w14:anchorId="26245DF3">
          <v:shape id="_x0000_i1087" type="#_x0000_t75" style="width:23.25pt;height:18pt" o:ole="">
            <v:imagedata r:id="rId122" o:title=""/>
          </v:shape>
          <o:OLEObject Type="Embed" ProgID="Equation.DSMT4" ShapeID="_x0000_i1087" DrawAspect="Content" ObjectID="_1682345916" r:id="rId123"/>
        </w:object>
      </w:r>
    </w:p>
    <w:p w14:paraId="211CEFB8" w14:textId="20E271F4" w:rsidR="00F72EB4" w:rsidRPr="007E2354" w:rsidRDefault="00F72EB4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</w:rPr>
      </w:pPr>
      <w:r w:rsidRPr="007E2354">
        <w:rPr>
          <w:rFonts w:cstheme="minorHAnsi"/>
          <w:color w:val="4472C4" w:themeColor="accent1"/>
          <w:sz w:val="24"/>
          <w:szCs w:val="24"/>
          <w:lang w:val="ru-RU"/>
        </w:rPr>
        <w:tab/>
      </w:r>
      <w:r w:rsidR="009A0792" w:rsidRPr="007E2354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100" w:dyaOrig="360" w14:anchorId="590E56E4">
          <v:shape id="_x0000_i1088" type="#_x0000_t75" style="width:54.75pt;height:18pt" o:ole="">
            <v:imagedata r:id="rId124" o:title=""/>
          </v:shape>
          <o:OLEObject Type="Embed" ProgID="Equation.DSMT4" ShapeID="_x0000_i1088" DrawAspect="Content" ObjectID="_1682345917" r:id="rId125"/>
        </w:object>
      </w:r>
    </w:p>
    <w:p w14:paraId="7D136E31" w14:textId="1A8931FC" w:rsidR="00FF006E" w:rsidRPr="007E2354" w:rsidRDefault="00F72EB4" w:rsidP="00D57F36">
      <w:pPr>
        <w:jc w:val="both"/>
        <w:rPr>
          <w:rFonts w:cstheme="minorHAnsi"/>
          <w:color w:val="4472C4" w:themeColor="accent1"/>
          <w:sz w:val="24"/>
          <w:szCs w:val="24"/>
        </w:rPr>
      </w:pPr>
      <w:r w:rsidRPr="007E2354">
        <w:rPr>
          <w:rFonts w:cstheme="minorHAnsi"/>
          <w:color w:val="4472C4" w:themeColor="accent1"/>
        </w:rPr>
        <w:tab/>
      </w:r>
      <w:r w:rsidR="009A0792" w:rsidRPr="007E2354">
        <w:rPr>
          <w:rFonts w:cstheme="minorHAnsi"/>
          <w:color w:val="4472C4" w:themeColor="accent1"/>
          <w:position w:val="-12"/>
        </w:rPr>
        <w:object w:dxaOrig="1060" w:dyaOrig="360" w14:anchorId="78C81E82">
          <v:shape id="_x0000_i1089" type="#_x0000_t75" style="width:53.25pt;height:18pt" o:ole="">
            <v:imagedata r:id="rId126" o:title=""/>
          </v:shape>
          <o:OLEObject Type="Embed" ProgID="Equation.DSMT4" ShapeID="_x0000_i1089" DrawAspect="Content" ObjectID="_1682345918" r:id="rId127"/>
        </w:object>
      </w:r>
    </w:p>
    <w:p w14:paraId="2DE6E577" w14:textId="77777777" w:rsidR="002023CE" w:rsidRPr="007E2354" w:rsidRDefault="002023C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bookmarkStart w:id="6" w:name="_Toc59560812"/>
    </w:p>
    <w:p w14:paraId="6D775592" w14:textId="6E116F47" w:rsidR="00FF006E" w:rsidRPr="007E2354" w:rsidRDefault="00FF006E" w:rsidP="00D57F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Експеримент типу 2</w:t>
      </w:r>
      <w:bookmarkEnd w:id="6"/>
    </w:p>
    <w:p w14:paraId="588563DF" w14:textId="355192AA" w:rsidR="00F72EB4" w:rsidRPr="007E2354" w:rsidRDefault="00F72EB4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того, як впливає зміна вагових коефіціентів </w:t>
      </w:r>
      <w:r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105558A0">
          <v:shape id="_x0000_i1090" type="#_x0000_t75" style="width:15pt;height:18pt" o:ole="">
            <v:imagedata r:id="rId128" o:title=""/>
          </v:shape>
          <o:OLEObject Type="Embed" ProgID="Equation.DSMT4" ShapeID="_x0000_i1090" DrawAspect="Content" ObjectID="_1682345919" r:id="rId129"/>
        </w:objec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на змінні задачі </w:t>
      </w:r>
      <w:r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35BA35">
          <v:shape id="_x0000_i1091" type="#_x0000_t75" style="width:13.5pt;height:18pt" o:ole="">
            <v:imagedata r:id="rId99" o:title=""/>
          </v:shape>
          <o:OLEObject Type="Embed" ProgID="Equation.DSMT4" ShapeID="_x0000_i1091" DrawAspect="Content" ObjectID="_1682345920" r:id="rId130"/>
        </w:objec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0577B7" w14:textId="7AB1FD5D" w:rsidR="00135083" w:rsidRPr="007E2354" w:rsidRDefault="00135083" w:rsidP="00135083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7" w:name="_Hlk71643552"/>
      <w:bookmarkStart w:id="8" w:name="_Toc59560813"/>
      <w:r w:rsidRPr="007E2354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 xml:space="preserve">План експерименту типу </w:t>
      </w:r>
      <w:r w:rsidR="00325162" w:rsidRPr="007E2354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</w:p>
    <w:p w14:paraId="23CE6021" w14:textId="77777777" w:rsidR="00135083" w:rsidRPr="007E2354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7E2354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Згенерувати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індивідуальну ЗДЛПУН </w:t>
      </w:r>
      <w:r w:rsidRPr="007E2354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>.</w:t>
      </w:r>
    </w:p>
    <w:p w14:paraId="3F4A91C1" w14:textId="2336E5A0" w:rsidR="00135083" w:rsidRPr="007E2354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7E2354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Встановити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9A0792" w:rsidRPr="007E2354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060" w:dyaOrig="360" w14:anchorId="4475AA71">
          <v:shape id="_x0000_i1092" type="#_x0000_t75" style="width:51.75pt;height:18pt" o:ole="">
            <v:imagedata r:id="rId131" o:title=""/>
          </v:shape>
          <o:OLEObject Type="Embed" ProgID="Equation.DSMT4" ShapeID="_x0000_i1092" DrawAspect="Content" ObjectID="_1682345921" r:id="rId132"/>
        </w:objec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та </w:t>
      </w:r>
      <w:r w:rsidR="009A0792" w:rsidRPr="007E2354">
        <w:rPr>
          <w:rFonts w:cstheme="minorHAnsi"/>
          <w:color w:val="4472C4" w:themeColor="accent1"/>
          <w:position w:val="-12"/>
        </w:rPr>
        <w:object w:dxaOrig="639" w:dyaOrig="360" w14:anchorId="71188FFB">
          <v:shape id="_x0000_i1093" type="#_x0000_t75" style="width:31.5pt;height:18pt" o:ole="">
            <v:imagedata r:id="rId133" o:title=""/>
          </v:shape>
          <o:OLEObject Type="Embed" ProgID="Equation.DSMT4" ShapeID="_x0000_i1093" DrawAspect="Content" ObjectID="_1682345922" r:id="rId134"/>
        </w:object>
      </w:r>
      <w:r w:rsidRPr="007E2354">
        <w:rPr>
          <w:rFonts w:cstheme="minorHAnsi"/>
          <w:color w:val="4472C4" w:themeColor="accent1"/>
          <w:lang w:val="uk-UA"/>
        </w:rPr>
        <w:t>.</w:t>
      </w:r>
    </w:p>
    <w:p w14:paraId="2AC662B2" w14:textId="2452A7D9" w:rsidR="00135083" w:rsidRPr="007E2354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7E2354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for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proofErr w:type="gramStart"/>
      <w:r w:rsidR="00BB598B" w:rsidRPr="007E2354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N</w:t>
      </w:r>
      <w:r w:rsidR="00BB598B" w:rsidRPr="007E2354">
        <w:rPr>
          <w:rFonts w:cstheme="minorHAnsi"/>
          <w:color w:val="4472C4" w:themeColor="accent1"/>
          <w:sz w:val="24"/>
          <w:szCs w:val="24"/>
          <w:lang w:val="uk-UA"/>
        </w:rPr>
        <w:t>: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>=</w:t>
      </w:r>
      <w:proofErr w:type="gramEnd"/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1 </w:t>
      </w:r>
      <w:r w:rsidRPr="007E2354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to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1000</w:t>
      </w:r>
    </w:p>
    <w:p w14:paraId="17C50861" w14:textId="77777777" w:rsidR="00135083" w:rsidRPr="007E2354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7E2354">
        <w:rPr>
          <w:rFonts w:cstheme="minorHAnsi"/>
          <w:color w:val="4472C4" w:themeColor="accent1"/>
          <w:sz w:val="24"/>
          <w:szCs w:val="24"/>
          <w:lang w:val="uk-UA"/>
        </w:rPr>
        <w:tab/>
      </w:r>
      <w:r w:rsidRPr="007E2354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Розв’язати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Pr="007E2354">
        <w:rPr>
          <w:rFonts w:cstheme="minorHAnsi"/>
          <w:color w:val="4472C4" w:themeColor="accent1"/>
          <w:sz w:val="24"/>
          <w:szCs w:val="24"/>
          <w:lang w:val="ru-RU"/>
        </w:rPr>
        <w:t xml:space="preserve">задачу </w:t>
      </w:r>
      <w:r w:rsidRPr="007E2354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7E2354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ru-RU"/>
        </w:rPr>
        <w:t xml:space="preserve"> </w:t>
      </w:r>
      <w:r w:rsidRPr="007E2354">
        <w:rPr>
          <w:rFonts w:cstheme="minorHAnsi"/>
          <w:color w:val="4472C4" w:themeColor="accent1"/>
          <w:sz w:val="24"/>
          <w:szCs w:val="24"/>
          <w:lang w:val="ru-RU"/>
        </w:rPr>
        <w:t>з параметрами</w:t>
      </w:r>
    </w:p>
    <w:p w14:paraId="7CDF302D" w14:textId="758D8E22" w:rsidR="00135083" w:rsidRPr="007E2354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7E2354">
        <w:rPr>
          <w:rFonts w:cstheme="minorHAnsi"/>
          <w:color w:val="4472C4" w:themeColor="accent1"/>
          <w:sz w:val="24"/>
          <w:szCs w:val="24"/>
          <w:lang w:val="ru-RU"/>
        </w:rPr>
        <w:t xml:space="preserve">                                 </w:t>
      </w:r>
      <w:r w:rsidR="009A0792" w:rsidRPr="007E2354">
        <w:rPr>
          <w:rFonts w:cstheme="minorHAnsi"/>
          <w:color w:val="4472C4" w:themeColor="accent1"/>
          <w:position w:val="-12"/>
          <w:sz w:val="24"/>
          <w:szCs w:val="24"/>
          <w:lang w:val="en-US"/>
        </w:rPr>
        <w:object w:dxaOrig="660" w:dyaOrig="360" w14:anchorId="565895B4">
          <v:shape id="_x0000_i1094" type="#_x0000_t75" style="width:33.75pt;height:18pt" o:ole="">
            <v:imagedata r:id="rId135" o:title=""/>
          </v:shape>
          <o:OLEObject Type="Embed" ProgID="Equation.DSMT4" ShapeID="_x0000_i1094" DrawAspect="Content" ObjectID="_1682345923" r:id="rId136"/>
        </w:object>
      </w:r>
    </w:p>
    <w:p w14:paraId="19481E5E" w14:textId="03EEB4FF" w:rsidR="00135083" w:rsidRPr="007E2354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</w:rPr>
      </w:pPr>
      <w:r w:rsidRPr="007E2354">
        <w:rPr>
          <w:rFonts w:cstheme="minorHAnsi"/>
          <w:color w:val="4472C4" w:themeColor="accent1"/>
          <w:sz w:val="24"/>
          <w:szCs w:val="24"/>
          <w:lang w:val="ru-RU"/>
        </w:rPr>
        <w:tab/>
      </w:r>
      <w:r w:rsidR="009A0792" w:rsidRPr="007E2354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200" w:dyaOrig="360" w14:anchorId="1F740E9B">
          <v:shape id="_x0000_i1095" type="#_x0000_t75" style="width:60pt;height:18pt" o:ole="">
            <v:imagedata r:id="rId137" o:title=""/>
          </v:shape>
          <o:OLEObject Type="Embed" ProgID="Equation.DSMT4" ShapeID="_x0000_i1095" DrawAspect="Content" ObjectID="_1682345924" r:id="rId138"/>
        </w:object>
      </w:r>
    </w:p>
    <w:p w14:paraId="7EC1C4E6" w14:textId="727D0C66" w:rsidR="00135083" w:rsidRPr="007E2354" w:rsidRDefault="00135083" w:rsidP="00135083">
      <w:pPr>
        <w:jc w:val="both"/>
        <w:rPr>
          <w:rFonts w:cstheme="minorHAnsi"/>
          <w:sz w:val="24"/>
          <w:szCs w:val="24"/>
        </w:rPr>
      </w:pPr>
      <w:r w:rsidRPr="007E2354">
        <w:rPr>
          <w:rFonts w:cstheme="minorHAnsi"/>
          <w:color w:val="4472C4" w:themeColor="accent1"/>
        </w:rPr>
        <w:tab/>
      </w:r>
      <w:r w:rsidR="009A0792" w:rsidRPr="007E2354">
        <w:rPr>
          <w:rFonts w:cstheme="minorHAnsi"/>
          <w:position w:val="-12"/>
        </w:rPr>
        <w:object w:dxaOrig="1219" w:dyaOrig="360" w14:anchorId="42611F95">
          <v:shape id="_x0000_i1096" type="#_x0000_t75" style="width:61.5pt;height:18pt" o:ole="">
            <v:imagedata r:id="rId139" o:title=""/>
          </v:shape>
          <o:OLEObject Type="Embed" ProgID="Equation.DSMT4" ShapeID="_x0000_i1096" DrawAspect="Content" ObjectID="_1682345925" r:id="rId140"/>
        </w:object>
      </w:r>
    </w:p>
    <w:bookmarkEnd w:id="7"/>
    <w:p w14:paraId="169E4FB2" w14:textId="6F16A7F1" w:rsidR="00FF006E" w:rsidRPr="007E2354" w:rsidRDefault="00FF006E" w:rsidP="00D57F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Експеримент типу 3</w:t>
      </w:r>
      <w:bookmarkEnd w:id="8"/>
    </w:p>
    <w:p w14:paraId="565D9CEB" w14:textId="0C09087B" w:rsidR="00B16241" w:rsidRPr="007E2354" w:rsidRDefault="00B16241" w:rsidP="00B1624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того, як впливає зміна вагових коефіціентів </w:t>
      </w:r>
      <w:r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1FAE6FD7">
          <v:shape id="_x0000_i1097" type="#_x0000_t75" style="width:15pt;height:18pt" o:ole="">
            <v:imagedata r:id="rId128" o:title=""/>
          </v:shape>
          <o:OLEObject Type="Embed" ProgID="Equation.DSMT4" ShapeID="_x0000_i1097" DrawAspect="Content" ObjectID="_1682345926" r:id="rId141"/>
        </w:objec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на фактичні відхилення значення частковою цільової функції від оптимум</w:t>
      </w:r>
      <w:r w:rsidR="005C3980" w:rsidRPr="007E2354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00" w:dyaOrig="360" w14:anchorId="020547E0">
          <v:shape id="_x0000_i1098" type="#_x0000_t75" style="width:15pt;height:18pt" o:ole="">
            <v:imagedata r:id="rId142" o:title=""/>
          </v:shape>
          <o:OLEObject Type="Embed" ProgID="Equation.DSMT4" ShapeID="_x0000_i1098" DrawAspect="Content" ObjectID="_1682345927" r:id="rId143"/>
        </w:objec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52DD58E" w14:textId="029EE2EF" w:rsidR="009A0792" w:rsidRPr="007E2354" w:rsidRDefault="009A0792" w:rsidP="009A0792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План експерименту типу </w:t>
      </w:r>
      <w:r w:rsidRPr="007E2354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</w:p>
    <w:p w14:paraId="5A6682F3" w14:textId="77777777" w:rsidR="009A0792" w:rsidRPr="007E2354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7E2354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Згенерувати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індивідуальну ЗДЛПУН </w:t>
      </w:r>
      <w:r w:rsidRPr="007E2354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>.</w:t>
      </w:r>
    </w:p>
    <w:p w14:paraId="29BA805E" w14:textId="77777777" w:rsidR="009A0792" w:rsidRPr="007E2354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7E2354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Встановити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Pr="007E2354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060" w:dyaOrig="360" w14:anchorId="124EEA0E">
          <v:shape id="_x0000_i1099" type="#_x0000_t75" style="width:51.75pt;height:18pt" o:ole="">
            <v:imagedata r:id="rId131" o:title=""/>
          </v:shape>
          <o:OLEObject Type="Embed" ProgID="Equation.DSMT4" ShapeID="_x0000_i1099" DrawAspect="Content" ObjectID="_1682345928" r:id="rId144"/>
        </w:objec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та </w:t>
      </w:r>
      <w:r w:rsidRPr="007E2354">
        <w:rPr>
          <w:rFonts w:cstheme="minorHAnsi"/>
          <w:color w:val="4472C4" w:themeColor="accent1"/>
          <w:position w:val="-12"/>
        </w:rPr>
        <w:object w:dxaOrig="639" w:dyaOrig="360" w14:anchorId="7875DD21">
          <v:shape id="_x0000_i1100" type="#_x0000_t75" style="width:31.5pt;height:18pt" o:ole="">
            <v:imagedata r:id="rId133" o:title=""/>
          </v:shape>
          <o:OLEObject Type="Embed" ProgID="Equation.DSMT4" ShapeID="_x0000_i1100" DrawAspect="Content" ObjectID="_1682345929" r:id="rId145"/>
        </w:object>
      </w:r>
      <w:r w:rsidRPr="007E2354">
        <w:rPr>
          <w:rFonts w:cstheme="minorHAnsi"/>
          <w:color w:val="4472C4" w:themeColor="accent1"/>
          <w:lang w:val="uk-UA"/>
        </w:rPr>
        <w:t>.</w:t>
      </w:r>
    </w:p>
    <w:p w14:paraId="72DB52B0" w14:textId="2ABFF26B" w:rsidR="009A0792" w:rsidRPr="007E2354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7E2354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for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proofErr w:type="gramStart"/>
      <w:r w:rsidR="00BB598B" w:rsidRPr="007E2354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N</w:t>
      </w:r>
      <w:r w:rsidR="00BB598B" w:rsidRPr="007E2354">
        <w:rPr>
          <w:rFonts w:cstheme="minorHAnsi"/>
          <w:color w:val="4472C4" w:themeColor="accent1"/>
          <w:sz w:val="24"/>
          <w:szCs w:val="24"/>
          <w:lang w:val="uk-UA"/>
        </w:rPr>
        <w:t>: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>=</w:t>
      </w:r>
      <w:proofErr w:type="gramEnd"/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1 </w:t>
      </w:r>
      <w:r w:rsidRPr="007E2354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to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1000</w:t>
      </w:r>
    </w:p>
    <w:p w14:paraId="63002126" w14:textId="2C67FDB2" w:rsidR="009A0792" w:rsidRPr="007E2354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7E2354">
        <w:rPr>
          <w:rFonts w:cstheme="minorHAnsi"/>
          <w:color w:val="4472C4" w:themeColor="accent1"/>
          <w:sz w:val="24"/>
          <w:szCs w:val="24"/>
          <w:lang w:val="uk-UA"/>
        </w:rPr>
        <w:tab/>
      </w:r>
      <w:r w:rsidRPr="007E2354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Розв’язати</w:t>
      </w:r>
      <w:r w:rsidRPr="007E2354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Pr="007E2354">
        <w:rPr>
          <w:rFonts w:cstheme="minorHAnsi"/>
          <w:color w:val="4472C4" w:themeColor="accent1"/>
          <w:sz w:val="24"/>
          <w:szCs w:val="24"/>
          <w:lang w:val="ru-RU"/>
        </w:rPr>
        <w:t xml:space="preserve">задачу </w:t>
      </w:r>
      <w:r w:rsidRPr="007E2354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7E2354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ru-RU"/>
        </w:rPr>
        <w:t xml:space="preserve"> </w:t>
      </w:r>
      <w:r w:rsidRPr="007E2354">
        <w:rPr>
          <w:rFonts w:cstheme="minorHAnsi"/>
          <w:color w:val="4472C4" w:themeColor="accent1"/>
          <w:sz w:val="24"/>
          <w:szCs w:val="24"/>
          <w:lang w:val="ru-RU"/>
        </w:rPr>
        <w:t>з параметрами</w:t>
      </w:r>
    </w:p>
    <w:p w14:paraId="17048859" w14:textId="5FCA290C" w:rsidR="009A0792" w:rsidRPr="007E2354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7E2354">
        <w:rPr>
          <w:rFonts w:cstheme="minorHAnsi"/>
          <w:color w:val="4472C4" w:themeColor="accent1"/>
          <w:sz w:val="24"/>
          <w:szCs w:val="24"/>
          <w:lang w:val="ru-RU"/>
        </w:rPr>
        <w:t xml:space="preserve">                                 </w:t>
      </w:r>
      <w:r w:rsidRPr="007E2354">
        <w:rPr>
          <w:rFonts w:cstheme="minorHAnsi"/>
          <w:color w:val="4472C4" w:themeColor="accent1"/>
          <w:position w:val="-12"/>
          <w:sz w:val="24"/>
          <w:szCs w:val="24"/>
          <w:lang w:val="en-US"/>
        </w:rPr>
        <w:object w:dxaOrig="660" w:dyaOrig="360" w14:anchorId="5CB124D8">
          <v:shape id="_x0000_i1101" type="#_x0000_t75" style="width:33.75pt;height:18pt" o:ole="">
            <v:imagedata r:id="rId135" o:title=""/>
          </v:shape>
          <o:OLEObject Type="Embed" ProgID="Equation.DSMT4" ShapeID="_x0000_i1101" DrawAspect="Content" ObjectID="_1682345930" r:id="rId146"/>
        </w:object>
      </w:r>
    </w:p>
    <w:p w14:paraId="23EF7422" w14:textId="588E2264" w:rsidR="009A0792" w:rsidRPr="007E2354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</w:rPr>
      </w:pPr>
      <w:r w:rsidRPr="007E2354">
        <w:rPr>
          <w:rFonts w:cstheme="minorHAnsi"/>
          <w:color w:val="4472C4" w:themeColor="accent1"/>
          <w:sz w:val="24"/>
          <w:szCs w:val="24"/>
          <w:lang w:val="ru-RU"/>
        </w:rPr>
        <w:tab/>
      </w:r>
      <w:r w:rsidRPr="007E2354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200" w:dyaOrig="360" w14:anchorId="12DF4711">
          <v:shape id="_x0000_i1102" type="#_x0000_t75" style="width:60pt;height:18pt" o:ole="">
            <v:imagedata r:id="rId137" o:title=""/>
          </v:shape>
          <o:OLEObject Type="Embed" ProgID="Equation.DSMT4" ShapeID="_x0000_i1102" DrawAspect="Content" ObjectID="_1682345931" r:id="rId147"/>
        </w:object>
      </w:r>
    </w:p>
    <w:p w14:paraId="3446FFDD" w14:textId="41D484B6" w:rsidR="009A0792" w:rsidRPr="007E2354" w:rsidRDefault="009A0792" w:rsidP="009A0792">
      <w:pPr>
        <w:jc w:val="both"/>
        <w:rPr>
          <w:rFonts w:cstheme="minorHAnsi"/>
          <w:sz w:val="24"/>
          <w:szCs w:val="24"/>
        </w:rPr>
      </w:pPr>
      <w:r w:rsidRPr="007E2354">
        <w:rPr>
          <w:rFonts w:cstheme="minorHAnsi"/>
          <w:color w:val="4472C4" w:themeColor="accent1"/>
        </w:rPr>
        <w:tab/>
      </w:r>
      <w:r w:rsidRPr="007E2354">
        <w:rPr>
          <w:rFonts w:cstheme="minorHAnsi"/>
          <w:position w:val="-12"/>
        </w:rPr>
        <w:object w:dxaOrig="1219" w:dyaOrig="360" w14:anchorId="1AB60D6D">
          <v:shape id="_x0000_i1103" type="#_x0000_t75" style="width:61.5pt;height:18pt" o:ole="">
            <v:imagedata r:id="rId139" o:title=""/>
          </v:shape>
          <o:OLEObject Type="Embed" ProgID="Equation.DSMT4" ShapeID="_x0000_i1103" DrawAspect="Content" ObjectID="_1682345932" r:id="rId148"/>
        </w:object>
      </w:r>
    </w:p>
    <w:p w14:paraId="706B954B" w14:textId="77777777" w:rsidR="00B16241" w:rsidRPr="007E2354" w:rsidRDefault="00B16241" w:rsidP="00623BB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AA85D4E" w14:textId="281069BB" w:rsidR="00B16241" w:rsidRPr="007E2354" w:rsidRDefault="00503FC8" w:rsidP="00B16241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7. </w:t>
      </w:r>
      <w:r w:rsidRPr="007E2354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Аналіз</w:t>
      </w:r>
      <w:r w:rsidR="00F03FCD" w:rsidRPr="007E2354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</w:t>
      </w:r>
      <w:r w:rsidRPr="007E2354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результатів</w:t>
      </w:r>
      <w:r w:rsidR="00F03FCD" w:rsidRPr="007E2354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експеримент</w:t>
      </w:r>
      <w:r w:rsidR="00253DD1" w:rsidRPr="007E2354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ів</w:t>
      </w:r>
    </w:p>
    <w:p w14:paraId="0528A6E6" w14:textId="4EDB7B84" w:rsidR="00B16241" w:rsidRPr="007E2354" w:rsidRDefault="00B16241" w:rsidP="00F84080">
      <w:p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>На рисунках 2 та 3 представлені результати експериментів</w:t>
      </w:r>
      <w:r w:rsidR="00331FD9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типу 1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, а саме -  залежність вихідних величин </w:t>
      </w:r>
      <w:r w:rsidR="00FD2CC9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0E291116">
          <v:shape id="_x0000_i1104" type="#_x0000_t75" style="width:13.5pt;height:18pt" o:ole="">
            <v:imagedata r:id="rId99" o:title=""/>
          </v:shape>
          <o:OLEObject Type="Embed" ProgID="Equation.DSMT4" ShapeID="_x0000_i1104" DrawAspect="Content" ObjectID="_1682345933" r:id="rId149"/>
        </w:objec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7E2354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200" w:dyaOrig="360" w14:anchorId="2D522A70">
          <v:shape id="_x0000_i1105" type="#_x0000_t75" style="width:9.75pt;height:18pt" o:ole="">
            <v:imagedata r:id="rId150" o:title=""/>
          </v:shape>
          <o:OLEObject Type="Embed" ProgID="Equation.DSMT4" ShapeID="_x0000_i1105" DrawAspect="Content" ObjectID="_1682345934" r:id="rId151"/>
        </w:objec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9" w:name="_Hlk71648339"/>
      <w:r w:rsidR="00FD2CC9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3BBF0BB">
          <v:shape id="_x0000_i1106" type="#_x0000_t75" style="width:13.5pt;height:18pt" o:ole="">
            <v:imagedata r:id="rId99" o:title=""/>
          </v:shape>
          <o:OLEObject Type="Embed" ProgID="Equation.DSMT4" ShapeID="_x0000_i1106" DrawAspect="Content" ObjectID="_1682345935" r:id="rId152"/>
        </w:object>
      </w:r>
      <w:bookmarkEnd w:id="9"/>
      <w:r w:rsidRPr="007E23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</w:t>
      </w:r>
      <w:r w:rsidR="002023CE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нашої поступки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у випадку</w:t>
      </w:r>
      <w:r w:rsidR="002023CE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якщо не задовольня</w:t>
      </w:r>
      <w:r w:rsidR="00AD0338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ю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ться обмеження (6). Тож бачимо, що при збільшенні величини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7100D" w:rsidRPr="007E2354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180" w:dyaOrig="360" w14:anchorId="5548BE4D">
          <v:shape id="_x0000_i1107" type="#_x0000_t75" style="width:9pt;height:18pt" o:ole="">
            <v:imagedata r:id="rId153" o:title=""/>
          </v:shape>
          <o:OLEObject Type="Embed" ProgID="Equation.DSMT4" ShapeID="_x0000_i1107" DrawAspect="Content" ObjectID="_1682345936" r:id="rId154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зменшується </w:t>
      </w:r>
      <w:r w:rsidR="00C7100D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4990AB5B">
          <v:shape id="_x0000_i1108" type="#_x0000_t75" style="width:12pt;height:18pt" o:ole="">
            <v:imagedata r:id="rId155" o:title=""/>
          </v:shape>
          <o:OLEObject Type="Embed" ProgID="Equation.DSMT4" ShapeID="_x0000_i1108" DrawAspect="Content" ObjectID="_1682345937" r:id="rId156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як видно на </w:t>
      </w:r>
      <w:r w:rsidR="002023CE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р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исунку 3 при зменшенні величини </w:t>
      </w:r>
      <w:r w:rsidR="00C7100D" w:rsidRPr="007E2354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200" w:dyaOrig="360" w14:anchorId="015A1716">
          <v:shape id="_x0000_i1109" type="#_x0000_t75" style="width:9.75pt;height:18pt" o:ole="">
            <v:imagedata r:id="rId157" o:title=""/>
          </v:shape>
          <o:OLEObject Type="Embed" ProgID="Equation.DSMT4" ShapeID="_x0000_i1109" DrawAspect="Content" ObjectID="_1682345938" r:id="rId158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</w:t>
      </w:r>
      <w:r w:rsidR="00FD2CC9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7100D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65FC1E06">
          <v:shape id="_x0000_i1110" type="#_x0000_t75" style="width:13.5pt;height:18pt" o:ole="">
            <v:imagedata r:id="rId159" o:title=""/>
          </v:shape>
          <o:OLEObject Type="Embed" ProgID="Equation.DSMT4" ShapeID="_x0000_i1110" DrawAspect="Content" ObjectID="_1682345939" r:id="rId160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Також можемо зробити висновок, що при деяких значеннях </w:t>
      </w:r>
      <w:r w:rsidR="00FD2CC9" w:rsidRPr="007E2354">
        <w:rPr>
          <w:rFonts w:ascii="Times New Roman" w:eastAsiaTheme="minorEastAsia" w:hAnsi="Times New Roman" w:cs="Times New Roman"/>
          <w:position w:val="-12"/>
          <w:sz w:val="24"/>
          <w:szCs w:val="24"/>
          <w:lang w:val="uk-UA"/>
        </w:rPr>
        <w:object w:dxaOrig="180" w:dyaOrig="360" w14:anchorId="0AE651FC">
          <v:shape id="_x0000_i1111" type="#_x0000_t75" style="width:9pt;height:18pt" o:ole="">
            <v:imagedata r:id="rId161" o:title=""/>
          </v:shape>
          <o:OLEObject Type="Embed" ProgID="Equation.DSMT4" ShapeID="_x0000_i1111" DrawAspect="Content" ObjectID="_1682345940" r:id="rId162"/>
        </w:object>
      </w:r>
      <w:r w:rsidR="00AD0338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FD2CC9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та </w:t>
      </w:r>
      <w:r w:rsidR="00FD2CC9" w:rsidRPr="007E2354">
        <w:rPr>
          <w:position w:val="-12"/>
        </w:rPr>
        <w:object w:dxaOrig="200" w:dyaOrig="360" w14:anchorId="4DE72CA5">
          <v:shape id="_x0000_i1112" type="#_x0000_t75" style="width:9.75pt;height:18pt" o:ole="">
            <v:imagedata r:id="rId163" o:title=""/>
          </v:shape>
          <o:OLEObject Type="Embed" ProgID="Equation.DSMT4" ShapeID="_x0000_i1112" DrawAspect="Content" ObjectID="_1682345941" r:id="rId164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існує інтервал при якому значення </w:t>
      </w:r>
      <w:r w:rsidR="00AD0338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7F953F5C">
          <v:shape id="_x0000_i1113" type="#_x0000_t75" style="width:12pt;height:18pt" o:ole="">
            <v:imagedata r:id="rId165" o:title=""/>
          </v:shape>
          <o:OLEObject Type="Embed" ProgID="Equation.DSMT4" ShapeID="_x0000_i1113" DrawAspect="Content" ObjectID="_1682345942" r:id="rId166"/>
        </w:object>
      </w:r>
      <w:r w:rsidR="00AD0338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AD0338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4B5338">
          <v:shape id="_x0000_i1114" type="#_x0000_t75" style="width:13.5pt;height:18pt" o:ole="">
            <v:imagedata r:id="rId167" o:title=""/>
          </v:shape>
          <o:OLEObject Type="Embed" ProgID="Equation.DSMT4" ShapeID="_x0000_i1114" DrawAspect="Content" ObjectID="_1682345943" r:id="rId168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дорівню</w:t>
      </w:r>
      <w:r w:rsidR="00AD0338"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ють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нулю.</w:t>
      </w:r>
    </w:p>
    <w:p w14:paraId="0B02734A" w14:textId="77777777" w:rsidR="00143C8B" w:rsidRPr="007E2354" w:rsidRDefault="00143C8B" w:rsidP="00C7100D">
      <w:pPr>
        <w:ind w:firstLine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89A3C56" w14:textId="5F945502" w:rsidR="00C7100D" w:rsidRPr="007E2354" w:rsidRDefault="00C7100D" w:rsidP="003A32DF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C7100D" w:rsidRPr="007E2354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77AF5BD6" w14:textId="1CE19CD4" w:rsidR="00C613AD" w:rsidRPr="007E2354" w:rsidRDefault="00930EAF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noProof/>
        </w:rPr>
        <w:drawing>
          <wp:anchor distT="0" distB="0" distL="114300" distR="114300" simplePos="0" relativeHeight="251662336" behindDoc="0" locked="0" layoutInCell="1" allowOverlap="1" wp14:anchorId="73A1511F" wp14:editId="477FD649">
            <wp:simplePos x="0" y="0"/>
            <wp:positionH relativeFrom="column">
              <wp:posOffset>757703</wp:posOffset>
            </wp:positionH>
            <wp:positionV relativeFrom="paragraph">
              <wp:posOffset>725871</wp:posOffset>
            </wp:positionV>
            <wp:extent cx="323472" cy="316871"/>
            <wp:effectExtent l="0" t="0" r="63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" cy="31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C88" w:rsidRPr="007E2354">
        <w:rPr>
          <w:noProof/>
        </w:rPr>
        <w:drawing>
          <wp:anchor distT="0" distB="0" distL="114300" distR="114300" simplePos="0" relativeHeight="251676672" behindDoc="0" locked="0" layoutInCell="1" allowOverlap="1" wp14:anchorId="3EB42B7E" wp14:editId="4E06A742">
            <wp:simplePos x="0" y="0"/>
            <wp:positionH relativeFrom="column">
              <wp:posOffset>2557145</wp:posOffset>
            </wp:positionH>
            <wp:positionV relativeFrom="paragraph">
              <wp:posOffset>1966887</wp:posOffset>
            </wp:positionV>
            <wp:extent cx="737288" cy="201953"/>
            <wp:effectExtent l="0" t="0" r="5715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88" cy="20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EE0" w:rsidRPr="007E2354">
        <w:rPr>
          <w:noProof/>
        </w:rPr>
        <w:drawing>
          <wp:inline distT="0" distB="0" distL="0" distR="0" wp14:anchorId="7A7DDAA3" wp14:editId="30135941">
            <wp:extent cx="3803456" cy="2102332"/>
            <wp:effectExtent l="0" t="0" r="6985" b="0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E810298-9585-413E-8EDD-4FEE11209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E810298-9585-413E-8EDD-4FEE112091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840614" cy="21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5B5" w14:textId="2BCCD779" w:rsidR="00C613AD" w:rsidRPr="007E2354" w:rsidRDefault="00C613A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Рисунок 2 – </w:t>
      </w:r>
      <w:r w:rsidR="00947FF2" w:rsidRPr="007E235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B16241" w:rsidRPr="007E235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7D44890E" w14:textId="541C44E0" w:rsidR="00C613AD" w:rsidRPr="007E2354" w:rsidRDefault="00930EAF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noProof/>
        </w:rPr>
        <w:drawing>
          <wp:anchor distT="0" distB="0" distL="114300" distR="114300" simplePos="0" relativeHeight="251664384" behindDoc="0" locked="0" layoutInCell="1" allowOverlap="1" wp14:anchorId="6EA8E9ED" wp14:editId="7EE1EE2F">
            <wp:simplePos x="0" y="0"/>
            <wp:positionH relativeFrom="column">
              <wp:posOffset>831581</wp:posOffset>
            </wp:positionH>
            <wp:positionV relativeFrom="paragraph">
              <wp:posOffset>942660</wp:posOffset>
            </wp:positionV>
            <wp:extent cx="323472" cy="316871"/>
            <wp:effectExtent l="0" t="0" r="63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" cy="31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354">
        <w:rPr>
          <w:noProof/>
        </w:rPr>
        <w:drawing>
          <wp:anchor distT="0" distB="0" distL="114300" distR="114300" simplePos="0" relativeHeight="251678720" behindDoc="0" locked="0" layoutInCell="1" allowOverlap="1" wp14:anchorId="4BC2C9B6" wp14:editId="313D847B">
            <wp:simplePos x="0" y="0"/>
            <wp:positionH relativeFrom="column">
              <wp:posOffset>2771249</wp:posOffset>
            </wp:positionH>
            <wp:positionV relativeFrom="paragraph">
              <wp:posOffset>2304944</wp:posOffset>
            </wp:positionV>
            <wp:extent cx="737289" cy="201953"/>
            <wp:effectExtent l="0" t="0" r="5715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93" cy="20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EE0" w:rsidRPr="007E2354">
        <w:rPr>
          <w:noProof/>
        </w:rPr>
        <w:drawing>
          <wp:inline distT="0" distB="0" distL="0" distR="0" wp14:anchorId="69BF7233" wp14:editId="76A565FC">
            <wp:extent cx="4398096" cy="2429198"/>
            <wp:effectExtent l="0" t="0" r="2540" b="952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1B0467D-8B55-4C24-93FE-73AE7B703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1B0467D-8B55-4C24-93FE-73AE7B703A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418590" cy="24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3BB" w14:textId="2CD36804" w:rsidR="00C613AD" w:rsidRPr="007E2354" w:rsidRDefault="00C613A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Рисунок 3 – </w:t>
      </w:r>
      <w:r w:rsidR="00947FF2" w:rsidRPr="007E235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B16241" w:rsidRPr="007E235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 експерименту </w:t>
      </w:r>
      <w:r w:rsidR="00947FF2" w:rsidRPr="007E2354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947FF2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16F31700" w14:textId="77777777" w:rsidR="00B25ACF" w:rsidRPr="007E2354" w:rsidRDefault="00B25ACF" w:rsidP="00623BB8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RPr="007E2354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3B277CB" w14:textId="20809CDF" w:rsidR="00B25ACF" w:rsidRPr="007E2354" w:rsidRDefault="00B25ACF" w:rsidP="00623BB8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RPr="007E2354" w:rsidSect="00B25ACF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lastRenderedPageBreak/>
        <w:t>На рисунках 4 та 5 представлені результати експериментів типу 2, а саме залежність вихідних величин</w:t>
      </w:r>
      <w:r w:rsidR="00623BB8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3BB8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7185ED20">
          <v:shape id="_x0000_i1115" type="#_x0000_t75" style="width:13.5pt;height:18pt" o:ole="">
            <v:imagedata r:id="rId99" o:title=""/>
          </v:shape>
          <o:OLEObject Type="Embed" ProgID="Equation.DSMT4" ShapeID="_x0000_i1115" DrawAspect="Content" ObjectID="_1682345944" r:id="rId173"/>
        </w:objec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від </w:t>
      </w:r>
      <w:r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866C566">
          <v:shape id="_x0000_i1116" type="#_x0000_t75" style="width:15pt;height:18pt" o:ole="">
            <v:imagedata r:id="rId128" o:title=""/>
          </v:shape>
          <o:OLEObject Type="Embed" ProgID="Equation.DSMT4" ShapeID="_x0000_i1116" DrawAspect="Content" ObjectID="_1682345945" r:id="rId174"/>
        </w:objec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bookmarkStart w:id="10" w:name="_Hlk71647912"/>
      <w:r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49AFD7B6">
          <v:shape id="_x0000_i1117" type="#_x0000_t75" style="width:13.5pt;height:18pt" o:ole="">
            <v:imagedata r:id="rId99" o:title=""/>
          </v:shape>
          <o:OLEObject Type="Embed" ProgID="Equation.DSMT4" ShapeID="_x0000_i1117" DrawAspect="Content" ObjectID="_1682345946" r:id="rId175"/>
        </w:object>
      </w:r>
      <w:bookmarkEnd w:id="10"/>
      <w:r w:rsidRPr="007E23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величина, що показує наскільки ми повинні поступитися у наших вимогах,  якщо не задовольняються обмеження (6)). Тож бачимо, що при збільшенні величини </w:t>
      </w:r>
      <w:r w:rsidR="00EA309A"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05B768E7">
          <v:shape id="_x0000_i1118" type="#_x0000_t75" style="width:13.5pt;height:18pt" o:ole="">
            <v:imagedata r:id="rId176" o:title=""/>
          </v:shape>
          <o:OLEObject Type="Embed" ProgID="Equation.DSMT4" ShapeID="_x0000_i1118" DrawAspect="Content" ObjectID="_1682345947" r:id="rId177"/>
        </w:object>
      </w:r>
      <w:r w:rsidR="00EA309A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зменшується </w:t>
      </w:r>
      <w:r w:rsidR="003A32DF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79F32C0B">
          <v:shape id="_x0000_i1119" type="#_x0000_t75" style="width:12pt;height:18pt" o:ole="">
            <v:imagedata r:id="rId178" o:title=""/>
          </v:shape>
          <o:OLEObject Type="Embed" ProgID="Equation.DSMT4" ShapeID="_x0000_i1119" DrawAspect="Content" ObjectID="_1682345948" r:id="rId179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w:r w:rsidR="003A32DF"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00ED946A">
          <v:shape id="_x0000_i1120" type="#_x0000_t75" style="width:15pt;height:18pt" o:ole="">
            <v:imagedata r:id="rId180" o:title=""/>
          </v:shape>
          <o:OLEObject Type="Embed" ProgID="Equation.DSMT4" ShapeID="_x0000_i1120" DrawAspect="Content" ObjectID="_1682345949" r:id="rId181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</w:t>
      </w:r>
      <w:r w:rsidR="003A32DF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636812">
          <v:shape id="_x0000_i1121" type="#_x0000_t75" style="width:13.5pt;height:18pt" o:ole="">
            <v:imagedata r:id="rId182" o:title=""/>
          </v:shape>
          <o:OLEObject Type="Embed" ProgID="Equation.DSMT4" ShapeID="_x0000_i1121" DrawAspect="Content" ObjectID="_1682345950" r:id="rId183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  <w:r w:rsidR="00623BB8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Можемо також бачити, що </w:t>
      </w:r>
      <w:r w:rsidR="00D87F5B" w:rsidRPr="007E2354">
        <w:rPr>
          <w:rFonts w:ascii="Times New Roman" w:hAnsi="Times New Roman" w:cs="Times New Roman"/>
          <w:sz w:val="24"/>
          <w:szCs w:val="24"/>
          <w:lang w:val="uk-UA"/>
        </w:rPr>
        <w:t>ці</w:t>
      </w:r>
      <w:r w:rsidR="00623BB8"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залежності мають  чітко визначені інтервали при яких спостерігається одне і те саме значення величини </w:t>
      </w:r>
      <w:r w:rsidR="00623BB8" w:rsidRPr="007E235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7892F22B">
          <v:shape id="_x0000_i1122" type="#_x0000_t75" style="width:13.5pt;height:18pt" o:ole="">
            <v:imagedata r:id="rId99" o:title=""/>
          </v:shape>
          <o:OLEObject Type="Embed" ProgID="Equation.DSMT4" ShapeID="_x0000_i1122" DrawAspect="Content" ObjectID="_1682345951" r:id="rId184"/>
        </w:object>
      </w:r>
      <w:r w:rsidR="00623BB8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4A9F37C" w14:textId="599E0FA8" w:rsidR="007A16F0" w:rsidRPr="007E2354" w:rsidRDefault="007A16F0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7A16F0" w:rsidRPr="007E2354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17AD86B0" w14:textId="0418A975" w:rsidR="009D4B1D" w:rsidRPr="007E2354" w:rsidRDefault="00930EAF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noProof/>
        </w:rPr>
        <w:drawing>
          <wp:anchor distT="0" distB="0" distL="114300" distR="114300" simplePos="0" relativeHeight="251666432" behindDoc="0" locked="0" layoutInCell="1" allowOverlap="1" wp14:anchorId="6CF3BE11" wp14:editId="2743EF1F">
            <wp:simplePos x="0" y="0"/>
            <wp:positionH relativeFrom="margin">
              <wp:posOffset>920010</wp:posOffset>
            </wp:positionH>
            <wp:positionV relativeFrom="paragraph">
              <wp:posOffset>908895</wp:posOffset>
            </wp:positionV>
            <wp:extent cx="323472" cy="316871"/>
            <wp:effectExtent l="0" t="0" r="635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" cy="31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354">
        <w:rPr>
          <w:noProof/>
        </w:rPr>
        <w:drawing>
          <wp:anchor distT="0" distB="0" distL="114300" distR="114300" simplePos="0" relativeHeight="251675648" behindDoc="0" locked="0" layoutInCell="1" allowOverlap="1" wp14:anchorId="61C55775" wp14:editId="494ABC1C">
            <wp:simplePos x="0" y="0"/>
            <wp:positionH relativeFrom="column">
              <wp:posOffset>2546855</wp:posOffset>
            </wp:positionH>
            <wp:positionV relativeFrom="paragraph">
              <wp:posOffset>2314182</wp:posOffset>
            </wp:positionV>
            <wp:extent cx="929993" cy="179514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444" cy="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 w:rsidRPr="007E2354">
        <w:rPr>
          <w:noProof/>
        </w:rPr>
        <w:drawing>
          <wp:inline distT="0" distB="0" distL="0" distR="0" wp14:anchorId="27BA8B4B" wp14:editId="44983DD7">
            <wp:extent cx="4504682" cy="2435293"/>
            <wp:effectExtent l="0" t="0" r="0" b="317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C1A9F6B-E020-4D8C-BA25-92FB16739D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C1A9F6B-E020-4D8C-BA25-92FB16739D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4523016" cy="24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9D6" w14:textId="6C318B59" w:rsidR="009D4B1D" w:rsidRPr="007E2354" w:rsidRDefault="009D4B1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Рисунок 4 – </w:t>
      </w:r>
      <w:r w:rsidR="00947FF2" w:rsidRPr="007E235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езультати експерименту типу 2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0DB459F2" w14:textId="5CAACBF4" w:rsidR="00A37EE0" w:rsidRPr="007E2354" w:rsidRDefault="00A37EE0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5F5E704" w14:textId="33ACB659" w:rsidR="009D4B1D" w:rsidRPr="007E2354" w:rsidRDefault="00930EAF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E235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7456" behindDoc="0" locked="0" layoutInCell="1" allowOverlap="1" wp14:anchorId="2B2E363F" wp14:editId="17BBAC9B">
            <wp:simplePos x="0" y="0"/>
            <wp:positionH relativeFrom="column">
              <wp:posOffset>812010</wp:posOffset>
            </wp:positionH>
            <wp:positionV relativeFrom="paragraph">
              <wp:posOffset>974944</wp:posOffset>
            </wp:positionV>
            <wp:extent cx="323215" cy="316865"/>
            <wp:effectExtent l="0" t="0" r="635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C8B" w:rsidRPr="007E2354">
        <w:rPr>
          <w:noProof/>
        </w:rPr>
        <w:drawing>
          <wp:anchor distT="0" distB="0" distL="114300" distR="114300" simplePos="0" relativeHeight="251673600" behindDoc="0" locked="0" layoutInCell="1" allowOverlap="1" wp14:anchorId="7E09B1E9" wp14:editId="2BD01632">
            <wp:simplePos x="0" y="0"/>
            <wp:positionH relativeFrom="column">
              <wp:posOffset>2854843</wp:posOffset>
            </wp:positionH>
            <wp:positionV relativeFrom="paragraph">
              <wp:posOffset>2344420</wp:posOffset>
            </wp:positionV>
            <wp:extent cx="992938" cy="191664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938" cy="19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 w:rsidRPr="007E2354">
        <w:rPr>
          <w:noProof/>
        </w:rPr>
        <w:drawing>
          <wp:inline distT="0" distB="0" distL="0" distR="0" wp14:anchorId="20FA9264" wp14:editId="3F57B174">
            <wp:extent cx="4499073" cy="2505089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F184836-AF88-4D8B-AA05-42247D5C18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F184836-AF88-4D8B-AA05-42247D5C18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4522600" cy="2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8CC" w14:textId="5B3DAD5D" w:rsidR="009D4B1D" w:rsidRPr="007E2354" w:rsidRDefault="009D4B1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Рисунок 5 – </w:t>
      </w:r>
      <w:r w:rsidR="00B16241" w:rsidRPr="007E235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езультати експерименту </w:t>
      </w:r>
      <w:r w:rsidR="00B16241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типу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329C5DC" w14:textId="14870B84" w:rsidR="007A16F0" w:rsidRPr="007E2354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3143EF3" w14:textId="77777777" w:rsidR="00B25ACF" w:rsidRPr="007E2354" w:rsidRDefault="00B25ACF" w:rsidP="00B25ACF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RPr="007E2354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5CD09A94" w14:textId="60AC4448" w:rsidR="00B25ACF" w:rsidRPr="007E2354" w:rsidRDefault="00B25ACF" w:rsidP="00B25ACF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RPr="007E2354" w:rsidSect="00B25ACF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6 та 7 можемо бачити залежність вихідних величин </w:t>
      </w:r>
      <w:r w:rsidRPr="007E2354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4987A71">
          <v:shape id="_x0000_i1123" type="#_x0000_t75" style="width:15pt;height:18pt" o:ole="">
            <v:imagedata r:id="rId189" o:title=""/>
          </v:shape>
          <o:OLEObject Type="Embed" ProgID="Equation.DSMT4" ShapeID="_x0000_i1123" DrawAspect="Content" ObjectID="_1682345952" r:id="rId190"/>
        </w:objec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bookmarkStart w:id="11" w:name="_Hlk71648075"/>
      <w:r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89DFBA4">
          <v:shape id="_x0000_i1124" type="#_x0000_t75" style="width:15pt;height:18pt" o:ole="">
            <v:imagedata r:id="rId128" o:title=""/>
          </v:shape>
          <o:OLEObject Type="Embed" ProgID="Equation.DSMT4" ShapeID="_x0000_i1124" DrawAspect="Content" ObjectID="_1682345953" r:id="rId191"/>
        </w:object>
      </w:r>
      <w:bookmarkEnd w:id="11"/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E2354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FCBC46F">
          <v:shape id="_x0000_i1125" type="#_x0000_t75" style="width:15pt;height:18pt" o:ole="">
            <v:imagedata r:id="rId192" o:title=""/>
          </v:shape>
          <o:OLEObject Type="Embed" ProgID="Equation.DSMT4" ShapeID="_x0000_i1125" DrawAspect="Content" ObjectID="_1682345954" r:id="rId193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величина, що показує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різницю між оптимальним значенням часткової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цільової функції та тим значенням, що ми 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отримуємо при пошуку компромісного розв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>язку при розв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язанні ЗДЛПУН. Тож бачимо, що при збільшенні величини </w:t>
      </w:r>
      <w:r w:rsidR="003A32DF"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2CBAE9B0">
          <v:shape id="_x0000_i1126" type="#_x0000_t75" style="width:13.5pt;height:18pt" o:ole="">
            <v:imagedata r:id="rId194" o:title=""/>
          </v:shape>
          <o:OLEObject Type="Embed" ProgID="Equation.DSMT4" ShapeID="_x0000_i1126" DrawAspect="Content" ObjectID="_1682345955" r:id="rId195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w:r w:rsidR="003A32DF" w:rsidRPr="007E2354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73B817C">
          <v:shape id="_x0000_i1127" type="#_x0000_t75" style="width:13.5pt;height:18pt" o:ole="">
            <v:imagedata r:id="rId196" o:title=""/>
          </v:shape>
          <o:OLEObject Type="Embed" ProgID="Equation.DSMT4" ShapeID="_x0000_i1127" DrawAspect="Content" ObjectID="_1682345956" r:id="rId197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w:r w:rsidR="003A32DF" w:rsidRPr="007E235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0E33D7F">
          <v:shape id="_x0000_i1128" type="#_x0000_t75" style="width:15pt;height:18pt" o:ole="">
            <v:imagedata r:id="rId198" o:title=""/>
          </v:shape>
          <o:OLEObject Type="Embed" ProgID="Equation.DSMT4" ShapeID="_x0000_i1128" DrawAspect="Content" ObjectID="_1682345957" r:id="rId199"/>
        </w:object>
      </w:r>
      <w:r w:rsidRPr="007E2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відповідна </w:t>
      </w:r>
      <w:r w:rsidR="003A32DF" w:rsidRPr="007E2354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8BB2DF9">
          <v:shape id="_x0000_i1129" type="#_x0000_t75" style="width:15pt;height:18pt" o:ole="">
            <v:imagedata r:id="rId200" o:title=""/>
          </v:shape>
          <o:OLEObject Type="Embed" ProgID="Equation.DSMT4" ShapeID="_x0000_i1129" DrawAspect="Content" ObjectID="_1682345958" r:id="rId201"/>
        </w:objec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54AD3F9" w14:textId="20B3A427" w:rsidR="007A16F0" w:rsidRPr="007E2354" w:rsidRDefault="007A16F0" w:rsidP="00D57F36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sectPr w:rsidR="007A16F0" w:rsidRPr="007E2354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348397F6" w14:textId="3DA3ACAE" w:rsidR="003E6973" w:rsidRPr="007E2354" w:rsidRDefault="00930EAF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7E235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5E070BF" wp14:editId="5D248677">
            <wp:simplePos x="0" y="0"/>
            <wp:positionH relativeFrom="margin">
              <wp:posOffset>864944</wp:posOffset>
            </wp:positionH>
            <wp:positionV relativeFrom="paragraph">
              <wp:posOffset>1039924</wp:posOffset>
            </wp:positionV>
            <wp:extent cx="315470" cy="294237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0" cy="294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C8B" w:rsidRPr="007E235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71552" behindDoc="0" locked="0" layoutInCell="1" allowOverlap="1" wp14:anchorId="202CF646" wp14:editId="1669AB77">
            <wp:simplePos x="0" y="0"/>
            <wp:positionH relativeFrom="column">
              <wp:posOffset>2950763</wp:posOffset>
            </wp:positionH>
            <wp:positionV relativeFrom="paragraph">
              <wp:posOffset>2591735</wp:posOffset>
            </wp:positionV>
            <wp:extent cx="892959" cy="173904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49" cy="174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 w:rsidRPr="007E2354">
        <w:rPr>
          <w:noProof/>
        </w:rPr>
        <w:drawing>
          <wp:inline distT="0" distB="0" distL="0" distR="0" wp14:anchorId="2332AC83" wp14:editId="6A10DC01">
            <wp:extent cx="4753634" cy="2640563"/>
            <wp:effectExtent l="0" t="0" r="8890" b="762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F699390-0C5C-4622-97CD-8A124F7394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F699390-0C5C-4622-97CD-8A124F7394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4" cy="26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8B9D" w14:textId="2E17A830" w:rsidR="003E6973" w:rsidRPr="007E2354" w:rsidRDefault="003E6973" w:rsidP="00FD2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Рисунок 6 – </w:t>
      </w:r>
      <w:r w:rsidR="00FD2CC9" w:rsidRPr="007E235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D57F36" w:rsidRPr="007E235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</w:t>
      </w:r>
      <w:r w:rsidR="00FD2CC9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типу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максимум.</w:t>
      </w:r>
    </w:p>
    <w:p w14:paraId="671DD84E" w14:textId="7A41EABA" w:rsidR="003E6973" w:rsidRPr="007E2354" w:rsidRDefault="00930EAF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r w:rsidRPr="007E2354">
        <w:rPr>
          <w:noProof/>
        </w:rPr>
        <w:drawing>
          <wp:anchor distT="0" distB="0" distL="114300" distR="114300" simplePos="0" relativeHeight="251669504" behindDoc="0" locked="0" layoutInCell="1" allowOverlap="1" wp14:anchorId="1BBB7A28" wp14:editId="388577CB">
            <wp:simplePos x="0" y="0"/>
            <wp:positionH relativeFrom="leftMargin">
              <wp:posOffset>1514428</wp:posOffset>
            </wp:positionH>
            <wp:positionV relativeFrom="paragraph">
              <wp:posOffset>954503</wp:posOffset>
            </wp:positionV>
            <wp:extent cx="371192" cy="34620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92" cy="346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354">
        <w:rPr>
          <w:noProof/>
        </w:rPr>
        <w:drawing>
          <wp:anchor distT="0" distB="0" distL="114300" distR="114300" simplePos="0" relativeHeight="251670528" behindDoc="0" locked="0" layoutInCell="1" allowOverlap="1" wp14:anchorId="2C7B8709" wp14:editId="2E002247">
            <wp:simplePos x="0" y="0"/>
            <wp:positionH relativeFrom="column">
              <wp:posOffset>2670272</wp:posOffset>
            </wp:positionH>
            <wp:positionV relativeFrom="paragraph">
              <wp:posOffset>2268415</wp:posOffset>
            </wp:positionV>
            <wp:extent cx="840536" cy="162684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500" cy="1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 w:rsidRPr="007E2354">
        <w:rPr>
          <w:noProof/>
        </w:rPr>
        <w:drawing>
          <wp:inline distT="0" distB="0" distL="0" distR="0" wp14:anchorId="30EAD1D9" wp14:editId="37DFCCC1">
            <wp:extent cx="4083946" cy="2292531"/>
            <wp:effectExtent l="0" t="0" r="0" b="0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8D99814-E7B2-4B0F-9512-1CF376FB8F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8D99814-E7B2-4B0F-9512-1CF376FB8F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4112079" cy="23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FF4" w14:textId="68EABBB5" w:rsidR="00F03FCD" w:rsidRPr="007E2354" w:rsidRDefault="003E6973" w:rsidP="00FD2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Рисунок 7 – </w:t>
      </w:r>
      <w:r w:rsidR="00FD2CC9" w:rsidRPr="007E235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D57F36" w:rsidRPr="007E235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</w:t>
      </w:r>
      <w:r w:rsidR="00FD2CC9" w:rsidRPr="007E2354">
        <w:rPr>
          <w:rFonts w:ascii="Times New Roman" w:hAnsi="Times New Roman" w:cs="Times New Roman"/>
          <w:sz w:val="24"/>
          <w:szCs w:val="24"/>
          <w:lang w:val="ru-RU"/>
        </w:rPr>
        <w:t xml:space="preserve">типу </w:t>
      </w:r>
      <w:r w:rsidRPr="007E235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7E2354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A2AD4C2" w14:textId="77777777" w:rsidR="007A16F0" w:rsidRPr="007E2354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7A16F0" w:rsidRPr="007E2354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492966AA" w14:textId="3830EBBF" w:rsidR="00F03FCD" w:rsidRPr="007E2354" w:rsidRDefault="00F03FCD" w:rsidP="009820EC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8. </w:t>
      </w:r>
      <w:r w:rsidRPr="007E2354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Висновки</w:t>
      </w:r>
    </w:p>
    <w:p w14:paraId="073098E6" w14:textId="7657F6B5" w:rsidR="00C52370" w:rsidRPr="007E2354" w:rsidRDefault="00C52370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eastAsia="x-none"/>
        </w:rPr>
      </w:pPr>
      <w:r w:rsidRPr="007E2354">
        <w:rPr>
          <w:i w:val="0"/>
          <w:iCs w:val="0"/>
          <w:sz w:val="24"/>
          <w:szCs w:val="24"/>
          <w:lang w:val="ru-RU" w:eastAsia="x-none"/>
        </w:rPr>
        <w:t xml:space="preserve">Аналіз результатів описаних експериментів показав, що показані залежності є логічними і не протирічать теоретичному матеріалу. </w:t>
      </w:r>
      <w:r w:rsidR="00517CBA" w:rsidRPr="007E2354">
        <w:rPr>
          <w:i w:val="0"/>
          <w:iCs w:val="0"/>
          <w:sz w:val="24"/>
          <w:szCs w:val="24"/>
          <w:lang w:val="ru-RU" w:eastAsia="x-none"/>
        </w:rPr>
        <w:t>А саме підтверджено, що встановлені допустимі відхилення значень часткових цільових функцій та вагові коефіцієнти впливають на величину на яку ми повинні “</w:t>
      </w:r>
      <w:r w:rsidR="00517CBA" w:rsidRPr="007E2354">
        <w:rPr>
          <w:i w:val="0"/>
          <w:iCs w:val="0"/>
          <w:sz w:val="24"/>
          <w:szCs w:val="24"/>
          <w:lang w:eastAsia="x-none"/>
        </w:rPr>
        <w:t>посунутися</w:t>
      </w:r>
      <w:r w:rsidR="00517CBA" w:rsidRPr="007E2354">
        <w:rPr>
          <w:i w:val="0"/>
          <w:iCs w:val="0"/>
          <w:sz w:val="24"/>
          <w:szCs w:val="24"/>
          <w:lang w:val="ru-RU" w:eastAsia="x-none"/>
        </w:rPr>
        <w:t>”, щоб розв’</w:t>
      </w:r>
      <w:r w:rsidR="00517CBA" w:rsidRPr="007E2354">
        <w:rPr>
          <w:i w:val="0"/>
          <w:iCs w:val="0"/>
          <w:sz w:val="24"/>
          <w:szCs w:val="24"/>
          <w:lang w:eastAsia="x-none"/>
        </w:rPr>
        <w:t xml:space="preserve">язати задачу за </w:t>
      </w:r>
      <w:r w:rsidR="001A7F68" w:rsidRPr="007E2354">
        <w:rPr>
          <w:i w:val="0"/>
          <w:iCs w:val="0"/>
          <w:sz w:val="24"/>
          <w:szCs w:val="24"/>
          <w:lang w:eastAsia="x-none"/>
        </w:rPr>
        <w:t>к</w:t>
      </w:r>
      <w:r w:rsidR="00517CBA" w:rsidRPr="007E2354">
        <w:rPr>
          <w:i w:val="0"/>
          <w:iCs w:val="0"/>
          <w:sz w:val="24"/>
          <w:szCs w:val="24"/>
          <w:lang w:eastAsia="x-none"/>
        </w:rPr>
        <w:t xml:space="preserve">ритерієм </w:t>
      </w:r>
      <w:r w:rsidR="00517CBA" w:rsidRPr="007E2354">
        <w:rPr>
          <w:sz w:val="24"/>
          <w:szCs w:val="24"/>
          <w:lang w:eastAsia="x-none"/>
        </w:rPr>
        <w:t>В</w:t>
      </w:r>
      <w:r w:rsidR="00517CBA" w:rsidRPr="007E2354">
        <w:rPr>
          <w:i w:val="0"/>
          <w:iCs w:val="0"/>
          <w:sz w:val="24"/>
          <w:szCs w:val="24"/>
          <w:lang w:eastAsia="x-none"/>
        </w:rPr>
        <w:t xml:space="preserve"> за умови, що </w:t>
      </w:r>
      <w:r w:rsidR="001A7F68" w:rsidRPr="007E2354">
        <w:rPr>
          <w:i w:val="0"/>
          <w:iCs w:val="0"/>
          <w:sz w:val="24"/>
          <w:szCs w:val="24"/>
          <w:lang w:eastAsia="x-none"/>
        </w:rPr>
        <w:t>к</w:t>
      </w:r>
      <w:r w:rsidR="00517CBA" w:rsidRPr="007E2354">
        <w:rPr>
          <w:i w:val="0"/>
          <w:iCs w:val="0"/>
          <w:sz w:val="24"/>
          <w:szCs w:val="24"/>
          <w:lang w:eastAsia="x-none"/>
        </w:rPr>
        <w:t xml:space="preserve">ритерій </w:t>
      </w:r>
      <w:r w:rsidR="00517CBA" w:rsidRPr="007E2354">
        <w:rPr>
          <w:sz w:val="24"/>
          <w:szCs w:val="24"/>
          <w:lang w:eastAsia="x-none"/>
        </w:rPr>
        <w:t>А</w:t>
      </w:r>
      <w:r w:rsidR="00517CBA" w:rsidRPr="007E2354">
        <w:rPr>
          <w:i w:val="0"/>
          <w:iCs w:val="0"/>
          <w:sz w:val="24"/>
          <w:szCs w:val="24"/>
          <w:lang w:eastAsia="x-none"/>
        </w:rPr>
        <w:t xml:space="preserve"> не виконується. Також підтверджено, що вагові коефіціенти впливають на значення різниці між значенням часткової цільової функції та оптимумом всієї задачі.</w:t>
      </w:r>
      <w:r w:rsidR="00517CBA" w:rsidRPr="007E2354">
        <w:rPr>
          <w:sz w:val="24"/>
          <w:szCs w:val="24"/>
          <w:lang w:eastAsia="x-none"/>
        </w:rPr>
        <w:t xml:space="preserve"> </w:t>
      </w:r>
      <w:r w:rsidRPr="007E2354">
        <w:rPr>
          <w:i w:val="0"/>
          <w:iCs w:val="0"/>
          <w:sz w:val="24"/>
          <w:szCs w:val="24"/>
          <w:lang w:eastAsia="x-none"/>
        </w:rPr>
        <w:t xml:space="preserve">Виявлено, що графіки </w:t>
      </w:r>
      <w:r w:rsidR="00517CBA" w:rsidRPr="007E2354">
        <w:rPr>
          <w:i w:val="0"/>
          <w:iCs w:val="0"/>
          <w:sz w:val="24"/>
          <w:szCs w:val="24"/>
          <w:lang w:eastAsia="x-none"/>
        </w:rPr>
        <w:t>описаних</w:t>
      </w:r>
      <w:r w:rsidRPr="007E2354">
        <w:rPr>
          <w:i w:val="0"/>
          <w:iCs w:val="0"/>
          <w:sz w:val="24"/>
          <w:szCs w:val="24"/>
          <w:lang w:eastAsia="x-none"/>
        </w:rPr>
        <w:t xml:space="preserve"> залежностей </w:t>
      </w:r>
      <w:r w:rsidR="00A37EE0" w:rsidRPr="007E2354">
        <w:rPr>
          <w:i w:val="0"/>
          <w:iCs w:val="0"/>
          <w:sz w:val="24"/>
          <w:szCs w:val="24"/>
          <w:lang w:eastAsia="x-none"/>
        </w:rPr>
        <w:t xml:space="preserve">часто </w:t>
      </w:r>
      <w:r w:rsidRPr="007E2354">
        <w:rPr>
          <w:i w:val="0"/>
          <w:iCs w:val="0"/>
          <w:sz w:val="24"/>
          <w:szCs w:val="24"/>
          <w:lang w:eastAsia="x-none"/>
        </w:rPr>
        <w:t>мають ступіньчасту форму і це в свою чергу потребує більш детального дослідження.</w:t>
      </w:r>
      <w:r w:rsidR="00A37EE0" w:rsidRPr="007E2354">
        <w:rPr>
          <w:i w:val="0"/>
          <w:iCs w:val="0"/>
          <w:sz w:val="24"/>
          <w:szCs w:val="24"/>
          <w:lang w:val="ru-RU" w:eastAsia="x-none"/>
        </w:rPr>
        <w:t xml:space="preserve"> Також, </w:t>
      </w:r>
      <w:r w:rsidR="00A37EE0" w:rsidRPr="007E2354">
        <w:rPr>
          <w:i w:val="0"/>
          <w:iCs w:val="0"/>
          <w:sz w:val="24"/>
          <w:szCs w:val="24"/>
          <w:lang w:eastAsia="x-none"/>
        </w:rPr>
        <w:t xml:space="preserve">є цікавим той факт, що для задач на пошук максимума і мінімума </w:t>
      </w:r>
      <w:r w:rsidR="00A2799D" w:rsidRPr="007E2354">
        <w:rPr>
          <w:i w:val="0"/>
          <w:iCs w:val="0"/>
          <w:sz w:val="24"/>
          <w:szCs w:val="24"/>
          <w:lang w:eastAsia="x-none"/>
        </w:rPr>
        <w:t xml:space="preserve">як правило не співпадає кількість </w:t>
      </w:r>
      <w:r w:rsidR="00A2799D" w:rsidRPr="007E2354">
        <w:rPr>
          <w:i w:val="0"/>
          <w:iCs w:val="0"/>
          <w:sz w:val="24"/>
          <w:szCs w:val="24"/>
          <w:lang w:val="ru-RU" w:eastAsia="x-none"/>
        </w:rPr>
        <w:t xml:space="preserve">“сходинок” </w:t>
      </w:r>
      <w:r w:rsidR="00A2799D" w:rsidRPr="007E2354">
        <w:rPr>
          <w:i w:val="0"/>
          <w:iCs w:val="0"/>
          <w:sz w:val="24"/>
          <w:szCs w:val="24"/>
          <w:lang w:eastAsia="x-none"/>
        </w:rPr>
        <w:t>і інтервали при яких величини, що спостерігаються мають одне і те ж саме значення.</w:t>
      </w:r>
    </w:p>
    <w:p w14:paraId="75883EF7" w14:textId="05B4F1DB" w:rsidR="00F03FCD" w:rsidRPr="007E2354" w:rsidRDefault="00C322BC" w:rsidP="009820EC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 w:rsidRPr="007E235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9. </w:t>
      </w:r>
      <w:r w:rsidRPr="007E2354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Список використано</w:t>
      </w:r>
      <w:r w:rsidRPr="007E2354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ї літератури</w:t>
      </w:r>
    </w:p>
    <w:p w14:paraId="53E576EB" w14:textId="77777777" w:rsidR="00C322BC" w:rsidRPr="007E2354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7E2354">
        <w:rPr>
          <w:rFonts w:ascii="Times New Roman" w:hAnsi="Times New Roman" w:cs="Times New Roman"/>
        </w:rPr>
        <w:t>Pavlov A.A. Optimization for one class of combinatorial problems under uncertainty</w:t>
      </w:r>
      <w:r w:rsidRPr="007E2354">
        <w:rPr>
          <w:rFonts w:ascii="Times New Roman" w:hAnsi="Times New Roman" w:cs="Times New Roman"/>
          <w:lang w:val="uk-UA"/>
        </w:rPr>
        <w:t>.</w:t>
      </w:r>
      <w:r w:rsidRPr="007E2354">
        <w:rPr>
          <w:rFonts w:ascii="Times New Roman" w:hAnsi="Times New Roman" w:cs="Times New Roman"/>
          <w:i/>
        </w:rPr>
        <w:t xml:space="preserve"> </w:t>
      </w:r>
      <w:r w:rsidRPr="007E2354">
        <w:rPr>
          <w:rFonts w:ascii="Times New Roman" w:hAnsi="Times New Roman" w:cs="Times New Roman"/>
          <w:i/>
          <w:lang w:val="ru-RU"/>
        </w:rPr>
        <w:t>Адаптивні</w:t>
      </w:r>
      <w:r w:rsidRPr="007E2354">
        <w:rPr>
          <w:rFonts w:ascii="Times New Roman" w:hAnsi="Times New Roman" w:cs="Times New Roman"/>
          <w:i/>
        </w:rPr>
        <w:t xml:space="preserve"> </w:t>
      </w:r>
      <w:r w:rsidRPr="007E2354">
        <w:rPr>
          <w:rFonts w:ascii="Times New Roman" w:hAnsi="Times New Roman" w:cs="Times New Roman"/>
          <w:i/>
          <w:lang w:val="ru-RU"/>
        </w:rPr>
        <w:t>системи</w:t>
      </w:r>
      <w:r w:rsidRPr="007E2354">
        <w:rPr>
          <w:rFonts w:ascii="Times New Roman" w:hAnsi="Times New Roman" w:cs="Times New Roman"/>
          <w:i/>
        </w:rPr>
        <w:t xml:space="preserve"> </w:t>
      </w:r>
      <w:r w:rsidRPr="007E2354">
        <w:rPr>
          <w:rFonts w:ascii="Times New Roman" w:hAnsi="Times New Roman" w:cs="Times New Roman"/>
          <w:i/>
          <w:lang w:val="ru-RU"/>
        </w:rPr>
        <w:t>автоматичного</w:t>
      </w:r>
      <w:r w:rsidRPr="007E2354">
        <w:rPr>
          <w:rFonts w:ascii="Times New Roman" w:hAnsi="Times New Roman" w:cs="Times New Roman"/>
          <w:i/>
        </w:rPr>
        <w:t xml:space="preserve"> </w:t>
      </w:r>
      <w:r w:rsidRPr="007E2354">
        <w:rPr>
          <w:rFonts w:ascii="Times New Roman" w:hAnsi="Times New Roman" w:cs="Times New Roman"/>
          <w:i/>
          <w:lang w:val="ru-RU"/>
        </w:rPr>
        <w:t>управління</w:t>
      </w:r>
      <w:r w:rsidRPr="007E2354">
        <w:rPr>
          <w:rFonts w:ascii="Times New Roman" w:hAnsi="Times New Roman" w:cs="Times New Roman"/>
        </w:rPr>
        <w:t xml:space="preserve">. 2019. </w:t>
      </w:r>
      <w:r w:rsidRPr="007E2354">
        <w:rPr>
          <w:rFonts w:ascii="Times New Roman" w:hAnsi="Times New Roman" w:cs="Times New Roman"/>
          <w:b/>
        </w:rPr>
        <w:t>1</w:t>
      </w:r>
      <w:r w:rsidRPr="007E2354">
        <w:rPr>
          <w:rFonts w:ascii="Times New Roman" w:hAnsi="Times New Roman" w:cs="Times New Roman"/>
        </w:rPr>
        <w:t>.</w:t>
      </w:r>
      <w:r w:rsidRPr="007E2354">
        <w:rPr>
          <w:rFonts w:ascii="Times New Roman" w:hAnsi="Times New Roman" w:cs="Times New Roman"/>
          <w:lang w:val="uk-UA"/>
        </w:rPr>
        <w:t xml:space="preserve"> </w:t>
      </w:r>
      <w:r w:rsidRPr="007E2354">
        <w:rPr>
          <w:rFonts w:ascii="Times New Roman" w:hAnsi="Times New Roman" w:cs="Times New Roman"/>
        </w:rPr>
        <w:t>№ 34</w:t>
      </w:r>
      <w:r w:rsidRPr="007E2354">
        <w:rPr>
          <w:rFonts w:ascii="Times New Roman" w:hAnsi="Times New Roman" w:cs="Times New Roman"/>
          <w:iCs/>
          <w:lang w:val="uk-UA"/>
        </w:rPr>
        <w:t>.</w:t>
      </w:r>
      <w:r w:rsidRPr="007E2354">
        <w:rPr>
          <w:rFonts w:ascii="Times New Roman" w:hAnsi="Times New Roman" w:cs="Times New Roman"/>
          <w:iCs/>
        </w:rPr>
        <w:t xml:space="preserve"> </w:t>
      </w:r>
      <w:r w:rsidRPr="007E2354">
        <w:rPr>
          <w:rFonts w:ascii="Times New Roman" w:hAnsi="Times New Roman" w:cs="Times New Roman"/>
          <w:lang w:val="ru-RU"/>
        </w:rPr>
        <w:t>С</w:t>
      </w:r>
      <w:r w:rsidRPr="007E2354">
        <w:rPr>
          <w:rFonts w:ascii="Times New Roman" w:hAnsi="Times New Roman" w:cs="Times New Roman"/>
        </w:rPr>
        <w:t>. 81</w:t>
      </w:r>
      <w:r w:rsidRPr="007E2354">
        <w:rPr>
          <w:rFonts w:ascii="Times New Roman" w:hAnsi="Times New Roman" w:cs="Times New Roman"/>
          <w:lang w:val="uk-UA"/>
        </w:rPr>
        <w:t>–</w:t>
      </w:r>
      <w:r w:rsidRPr="007E2354">
        <w:rPr>
          <w:rFonts w:ascii="Times New Roman" w:hAnsi="Times New Roman" w:cs="Times New Roman"/>
        </w:rPr>
        <w:t xml:space="preserve">89. </w:t>
      </w:r>
      <w:proofErr w:type="spellStart"/>
      <w:r w:rsidRPr="007E2354">
        <w:rPr>
          <w:rFonts w:ascii="Times New Roman" w:hAnsi="Times New Roman" w:cs="Times New Roman"/>
        </w:rPr>
        <w:t>doi</w:t>
      </w:r>
      <w:proofErr w:type="spellEnd"/>
      <w:r w:rsidRPr="007E2354">
        <w:rPr>
          <w:rFonts w:ascii="Times New Roman" w:hAnsi="Times New Roman" w:cs="Times New Roman"/>
        </w:rPr>
        <w:t>: 10.20535/1560-8956.1.2019.178233</w:t>
      </w:r>
      <w:r w:rsidRPr="007E2354">
        <w:rPr>
          <w:rFonts w:ascii="Times New Roman" w:hAnsi="Times New Roman" w:cs="Times New Roman"/>
          <w:lang w:val="uk-UA"/>
        </w:rPr>
        <w:t>.</w:t>
      </w:r>
    </w:p>
    <w:p w14:paraId="250FED6A" w14:textId="72B85C50" w:rsidR="00C322BC" w:rsidRPr="007E2354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7E2354">
        <w:rPr>
          <w:rFonts w:ascii="Times New Roman" w:hAnsi="Times New Roman" w:cs="Times New Roman"/>
        </w:rPr>
        <w:lastRenderedPageBreak/>
        <w:t>Pavlov A.A. Combinatorial optimization under uncertainty and formal models of expert estimation</w:t>
      </w:r>
      <w:r w:rsidRPr="007E2354">
        <w:rPr>
          <w:rFonts w:ascii="Times New Roman" w:hAnsi="Times New Roman" w:cs="Times New Roman"/>
          <w:iCs/>
          <w:lang w:val="uk-UA"/>
        </w:rPr>
        <w:t>.</w:t>
      </w:r>
      <w:r w:rsidRPr="007E2354">
        <w:rPr>
          <w:rFonts w:ascii="Times New Roman" w:hAnsi="Times New Roman" w:cs="Times New Roman"/>
          <w:iCs/>
        </w:rPr>
        <w:t xml:space="preserve"> </w:t>
      </w:r>
      <w:r w:rsidRPr="007E2354">
        <w:rPr>
          <w:rFonts w:ascii="Times New Roman" w:hAnsi="Times New Roman" w:cs="Times New Roman"/>
          <w:i/>
          <w:iCs/>
          <w:lang w:val="ru-RU"/>
        </w:rPr>
        <w:t>Вісник Національного технічного університету «ХПІ».</w:t>
      </w:r>
      <w:r w:rsidRPr="007E2354">
        <w:rPr>
          <w:rFonts w:ascii="Times New Roman" w:hAnsi="Times New Roman" w:cs="Times New Roman"/>
          <w:iCs/>
          <w:lang w:val="ru-RU"/>
        </w:rPr>
        <w:t xml:space="preserve"> 2019.</w:t>
      </w:r>
      <w:r w:rsidRPr="007E2354">
        <w:rPr>
          <w:rFonts w:ascii="Times New Roman" w:hAnsi="Times New Roman" w:cs="Times New Roman"/>
          <w:iCs/>
          <w:lang w:val="uk-UA"/>
        </w:rPr>
        <w:t xml:space="preserve"> </w:t>
      </w:r>
      <w:r w:rsidRPr="007E2354">
        <w:rPr>
          <w:rFonts w:ascii="Times New Roman" w:hAnsi="Times New Roman" w:cs="Times New Roman"/>
          <w:iCs/>
          <w:lang w:val="ru-RU"/>
        </w:rPr>
        <w:t>№</w:t>
      </w:r>
      <w:r w:rsidRPr="007E2354">
        <w:rPr>
          <w:rFonts w:ascii="Times New Roman" w:hAnsi="Times New Roman" w:cs="Times New Roman"/>
          <w:iCs/>
          <w:lang w:val="uk-UA"/>
        </w:rPr>
        <w:t xml:space="preserve"> </w:t>
      </w:r>
      <w:r w:rsidRPr="007E2354">
        <w:rPr>
          <w:rFonts w:ascii="Times New Roman" w:hAnsi="Times New Roman" w:cs="Times New Roman"/>
          <w:iCs/>
          <w:lang w:val="ru-RU"/>
        </w:rPr>
        <w:t>1</w:t>
      </w:r>
      <w:r w:rsidRPr="007E2354">
        <w:rPr>
          <w:rFonts w:ascii="Times New Roman" w:hAnsi="Times New Roman" w:cs="Times New Roman"/>
          <w:iCs/>
          <w:lang w:val="uk-UA"/>
        </w:rPr>
        <w:t xml:space="preserve">. </w:t>
      </w:r>
      <w:r w:rsidRPr="007E2354">
        <w:rPr>
          <w:rFonts w:ascii="Times New Roman" w:hAnsi="Times New Roman" w:cs="Times New Roman"/>
          <w:iCs/>
          <w:lang w:val="ru-RU"/>
        </w:rPr>
        <w:t>С. 3</w:t>
      </w:r>
      <w:r w:rsidRPr="007E2354">
        <w:rPr>
          <w:rFonts w:ascii="Times New Roman" w:hAnsi="Times New Roman" w:cs="Times New Roman"/>
          <w:iCs/>
          <w:lang w:val="uk-UA"/>
        </w:rPr>
        <w:t>–</w:t>
      </w:r>
      <w:r w:rsidRPr="007E2354">
        <w:rPr>
          <w:rFonts w:ascii="Times New Roman" w:hAnsi="Times New Roman" w:cs="Times New Roman"/>
          <w:iCs/>
          <w:lang w:val="ru-RU"/>
        </w:rPr>
        <w:t xml:space="preserve">7. </w:t>
      </w:r>
      <w:hyperlink r:id="rId206" w:history="1">
        <w:hyperlink r:id="rId207" w:history="1">
          <w:r w:rsidRPr="007E2354">
            <w:rPr>
              <w:rStyle w:val="Hyperlink"/>
              <w:rFonts w:ascii="Times New Roman" w:hAnsi="Times New Roman" w:cs="Times New Roman"/>
            </w:rPr>
            <w:t>doi</w:t>
          </w:r>
        </w:hyperlink>
        <w:r w:rsidRPr="007E2354">
          <w:rPr>
            <w:rStyle w:val="Hyperlink"/>
            <w:rFonts w:ascii="Times New Roman" w:hAnsi="Times New Roman" w:cs="Times New Roman"/>
            <w:lang w:val="ru-RU"/>
          </w:rPr>
          <w:t>: 10.20998/2079-0023.2019.01.01</w:t>
        </w:r>
      </w:hyperlink>
      <w:r w:rsidRPr="007E2354">
        <w:rPr>
          <w:rFonts w:ascii="Times New Roman" w:hAnsi="Times New Roman" w:cs="Times New Roman"/>
          <w:lang w:val="uk-UA"/>
        </w:rPr>
        <w:t>.</w:t>
      </w:r>
    </w:p>
    <w:p w14:paraId="09AF1795" w14:textId="44462397" w:rsidR="00C322BC" w:rsidRPr="007E2354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7E2354">
        <w:rPr>
          <w:rFonts w:ascii="Times New Roman" w:hAnsi="Times New Roman" w:cs="Times New Roman"/>
          <w:lang w:val="uk-UA"/>
        </w:rPr>
        <w:t>Г. Вагнер. Основы исследования операций, том 2</w:t>
      </w:r>
      <w:r w:rsidRPr="007E2354">
        <w:rPr>
          <w:rFonts w:ascii="Times New Roman" w:hAnsi="Times New Roman" w:cs="Times New Roman"/>
          <w:lang w:val="ru-RU"/>
        </w:rPr>
        <w:t xml:space="preserve">. </w:t>
      </w:r>
      <w:r w:rsidRPr="007E2354">
        <w:rPr>
          <w:rFonts w:ascii="Times New Roman" w:hAnsi="Times New Roman" w:cs="Times New Roman"/>
          <w:lang w:val="en-US"/>
        </w:rPr>
        <w:t>C.381.</w:t>
      </w:r>
    </w:p>
    <w:sectPr w:rsidR="00C322BC" w:rsidRPr="007E2354" w:rsidSect="00C81D84">
      <w:type w:val="continuous"/>
      <w:pgSz w:w="11906" w:h="16838"/>
      <w:pgMar w:top="1440" w:right="1440" w:bottom="1440" w:left="1440" w:header="720" w:footer="720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024"/>
    <w:multiLevelType w:val="hybridMultilevel"/>
    <w:tmpl w:val="BE02D45A"/>
    <w:lvl w:ilvl="0" w:tplc="977E365C">
      <w:start w:val="7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49B7F86"/>
    <w:multiLevelType w:val="hybridMultilevel"/>
    <w:tmpl w:val="FD3C9EF6"/>
    <w:lvl w:ilvl="0" w:tplc="B406D9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1200A"/>
    <w:multiLevelType w:val="hybridMultilevel"/>
    <w:tmpl w:val="D12868C0"/>
    <w:lvl w:ilvl="0" w:tplc="3A04FA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C"/>
    <w:rsid w:val="000166BE"/>
    <w:rsid w:val="00051102"/>
    <w:rsid w:val="00061E56"/>
    <w:rsid w:val="00080A2A"/>
    <w:rsid w:val="000A138F"/>
    <w:rsid w:val="000A36BB"/>
    <w:rsid w:val="000B4EC0"/>
    <w:rsid w:val="000D2CD3"/>
    <w:rsid w:val="0011081B"/>
    <w:rsid w:val="001159F8"/>
    <w:rsid w:val="0013393C"/>
    <w:rsid w:val="00135083"/>
    <w:rsid w:val="00143C8B"/>
    <w:rsid w:val="00154846"/>
    <w:rsid w:val="00165144"/>
    <w:rsid w:val="00197D90"/>
    <w:rsid w:val="001A6484"/>
    <w:rsid w:val="001A7F68"/>
    <w:rsid w:val="001D4E46"/>
    <w:rsid w:val="001E0307"/>
    <w:rsid w:val="001E0990"/>
    <w:rsid w:val="001E2735"/>
    <w:rsid w:val="001E5F0E"/>
    <w:rsid w:val="001F2EA7"/>
    <w:rsid w:val="002023CE"/>
    <w:rsid w:val="0021356C"/>
    <w:rsid w:val="00215BF0"/>
    <w:rsid w:val="002308AB"/>
    <w:rsid w:val="002446EE"/>
    <w:rsid w:val="00245543"/>
    <w:rsid w:val="00253DD1"/>
    <w:rsid w:val="002813C0"/>
    <w:rsid w:val="0029773A"/>
    <w:rsid w:val="002F4673"/>
    <w:rsid w:val="00325162"/>
    <w:rsid w:val="00331FD9"/>
    <w:rsid w:val="00333D29"/>
    <w:rsid w:val="003572A4"/>
    <w:rsid w:val="003A32DF"/>
    <w:rsid w:val="003B05F9"/>
    <w:rsid w:val="003E6973"/>
    <w:rsid w:val="003F42FE"/>
    <w:rsid w:val="00404678"/>
    <w:rsid w:val="00425757"/>
    <w:rsid w:val="00441893"/>
    <w:rsid w:val="004621B5"/>
    <w:rsid w:val="004709E6"/>
    <w:rsid w:val="0047110B"/>
    <w:rsid w:val="004A0587"/>
    <w:rsid w:val="004A75C8"/>
    <w:rsid w:val="004B01CC"/>
    <w:rsid w:val="004C6BC1"/>
    <w:rsid w:val="004D2B80"/>
    <w:rsid w:val="004D6BE8"/>
    <w:rsid w:val="004F36A0"/>
    <w:rsid w:val="00503FC8"/>
    <w:rsid w:val="00513C68"/>
    <w:rsid w:val="00517CBA"/>
    <w:rsid w:val="005321F4"/>
    <w:rsid w:val="00570918"/>
    <w:rsid w:val="00584D7F"/>
    <w:rsid w:val="005B0B05"/>
    <w:rsid w:val="005C3980"/>
    <w:rsid w:val="005C3A3C"/>
    <w:rsid w:val="005C5128"/>
    <w:rsid w:val="005E4383"/>
    <w:rsid w:val="00623BB8"/>
    <w:rsid w:val="00683865"/>
    <w:rsid w:val="006A1732"/>
    <w:rsid w:val="006A7498"/>
    <w:rsid w:val="006F1FF4"/>
    <w:rsid w:val="00722E96"/>
    <w:rsid w:val="0072596B"/>
    <w:rsid w:val="00736ED3"/>
    <w:rsid w:val="00766652"/>
    <w:rsid w:val="00793B7D"/>
    <w:rsid w:val="007A16F0"/>
    <w:rsid w:val="007C5988"/>
    <w:rsid w:val="007E2354"/>
    <w:rsid w:val="007F6F72"/>
    <w:rsid w:val="00814688"/>
    <w:rsid w:val="00820E51"/>
    <w:rsid w:val="0084311C"/>
    <w:rsid w:val="00894A1A"/>
    <w:rsid w:val="008E13DC"/>
    <w:rsid w:val="00920C3C"/>
    <w:rsid w:val="00930EAF"/>
    <w:rsid w:val="0093139F"/>
    <w:rsid w:val="00933207"/>
    <w:rsid w:val="009345F1"/>
    <w:rsid w:val="00947FF2"/>
    <w:rsid w:val="0096312C"/>
    <w:rsid w:val="009803CF"/>
    <w:rsid w:val="009820EC"/>
    <w:rsid w:val="009953CE"/>
    <w:rsid w:val="00996BF8"/>
    <w:rsid w:val="009A0792"/>
    <w:rsid w:val="009C0D63"/>
    <w:rsid w:val="009D4B1D"/>
    <w:rsid w:val="00A04283"/>
    <w:rsid w:val="00A2799D"/>
    <w:rsid w:val="00A37EE0"/>
    <w:rsid w:val="00A476BA"/>
    <w:rsid w:val="00A72F66"/>
    <w:rsid w:val="00A84955"/>
    <w:rsid w:val="00AA16C6"/>
    <w:rsid w:val="00AA185E"/>
    <w:rsid w:val="00AD0338"/>
    <w:rsid w:val="00AE67E8"/>
    <w:rsid w:val="00AF342F"/>
    <w:rsid w:val="00B16241"/>
    <w:rsid w:val="00B25ACF"/>
    <w:rsid w:val="00B7080A"/>
    <w:rsid w:val="00B96484"/>
    <w:rsid w:val="00B9724B"/>
    <w:rsid w:val="00BB282E"/>
    <w:rsid w:val="00BB598B"/>
    <w:rsid w:val="00BB7D0F"/>
    <w:rsid w:val="00BB7E80"/>
    <w:rsid w:val="00BE510F"/>
    <w:rsid w:val="00BE6AA8"/>
    <w:rsid w:val="00C03284"/>
    <w:rsid w:val="00C20AF1"/>
    <w:rsid w:val="00C322BC"/>
    <w:rsid w:val="00C4351B"/>
    <w:rsid w:val="00C52370"/>
    <w:rsid w:val="00C613AD"/>
    <w:rsid w:val="00C66D7E"/>
    <w:rsid w:val="00C7100D"/>
    <w:rsid w:val="00C81D84"/>
    <w:rsid w:val="00CD2558"/>
    <w:rsid w:val="00CE63A5"/>
    <w:rsid w:val="00CF50F4"/>
    <w:rsid w:val="00D16AC0"/>
    <w:rsid w:val="00D47A9D"/>
    <w:rsid w:val="00D57F36"/>
    <w:rsid w:val="00D7768D"/>
    <w:rsid w:val="00D878FC"/>
    <w:rsid w:val="00D87F5B"/>
    <w:rsid w:val="00DB4B3F"/>
    <w:rsid w:val="00DB7B8C"/>
    <w:rsid w:val="00DC180E"/>
    <w:rsid w:val="00DC5C6F"/>
    <w:rsid w:val="00DD7136"/>
    <w:rsid w:val="00DF2912"/>
    <w:rsid w:val="00E002E8"/>
    <w:rsid w:val="00E0348B"/>
    <w:rsid w:val="00E5259D"/>
    <w:rsid w:val="00E73256"/>
    <w:rsid w:val="00EA309A"/>
    <w:rsid w:val="00EC48E8"/>
    <w:rsid w:val="00ED5C88"/>
    <w:rsid w:val="00ED6223"/>
    <w:rsid w:val="00EE77A9"/>
    <w:rsid w:val="00F03FCD"/>
    <w:rsid w:val="00F12F0D"/>
    <w:rsid w:val="00F24A76"/>
    <w:rsid w:val="00F340D8"/>
    <w:rsid w:val="00F36D0E"/>
    <w:rsid w:val="00F72EB4"/>
    <w:rsid w:val="00F76647"/>
    <w:rsid w:val="00F84080"/>
    <w:rsid w:val="00F96532"/>
    <w:rsid w:val="00FA7A43"/>
    <w:rsid w:val="00FB04CA"/>
    <w:rsid w:val="00FD2CC9"/>
    <w:rsid w:val="00FE4EE0"/>
    <w:rsid w:val="00FF006E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EEA"/>
  <w15:chartTrackingRefBased/>
  <w15:docId w15:val="{E64B7500-9892-4021-A03A-5D42155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73A"/>
    <w:pPr>
      <w:ind w:right="-81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29773A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customStyle="1" w:styleId="a">
    <w:name w:val="Название статьи"/>
    <w:basedOn w:val="Normal"/>
    <w:rsid w:val="0029773A"/>
    <w:pPr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uk-UA" w:eastAsia="uk-UA"/>
    </w:rPr>
  </w:style>
  <w:style w:type="character" w:customStyle="1" w:styleId="1">
    <w:name w:val="Шапка1 Знак"/>
    <w:link w:val="10"/>
    <w:locked/>
    <w:rsid w:val="0029773A"/>
    <w:rPr>
      <w:sz w:val="24"/>
      <w:szCs w:val="24"/>
      <w:lang w:val="x-none" w:eastAsia="x-none"/>
    </w:rPr>
  </w:style>
  <w:style w:type="paragraph" w:customStyle="1" w:styleId="10">
    <w:name w:val="Шапка1"/>
    <w:basedOn w:val="Normal"/>
    <w:link w:val="1"/>
    <w:rsid w:val="0029773A"/>
    <w:rPr>
      <w:sz w:val="24"/>
      <w:szCs w:val="24"/>
      <w:lang w:val="x-none" w:eastAsia="x-none"/>
    </w:rPr>
  </w:style>
  <w:style w:type="character" w:customStyle="1" w:styleId="a0">
    <w:name w:val="Фамилии Знак"/>
    <w:link w:val="a1"/>
    <w:locked/>
    <w:rsid w:val="0029773A"/>
    <w:rPr>
      <w:i/>
      <w:caps/>
      <w:sz w:val="24"/>
      <w:szCs w:val="24"/>
      <w:lang w:val="x-none" w:eastAsia="x-none"/>
    </w:rPr>
  </w:style>
  <w:style w:type="paragraph" w:customStyle="1" w:styleId="a1">
    <w:name w:val="Фамилии"/>
    <w:basedOn w:val="10"/>
    <w:link w:val="a0"/>
    <w:rsid w:val="0029773A"/>
    <w:rPr>
      <w:i/>
      <w:caps/>
    </w:rPr>
  </w:style>
  <w:style w:type="paragraph" w:customStyle="1" w:styleId="a2">
    <w:name w:val="Аннотация"/>
    <w:basedOn w:val="BodyText"/>
    <w:rsid w:val="002977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73A"/>
  </w:style>
  <w:style w:type="paragraph" w:customStyle="1" w:styleId="Style3">
    <w:name w:val="Style3"/>
    <w:basedOn w:val="Heading3"/>
    <w:link w:val="Style3Char"/>
    <w:qFormat/>
    <w:rsid w:val="009345F1"/>
    <w:pPr>
      <w:widowControl w:val="0"/>
      <w:spacing w:before="160" w:after="160" w:line="360" w:lineRule="auto"/>
      <w:ind w:left="720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  <w:lang w:val="uk-UA" w:eastAsia="ru-RU"/>
    </w:rPr>
  </w:style>
  <w:style w:type="character" w:customStyle="1" w:styleId="Style3Char">
    <w:name w:val="Style3 Char"/>
    <w:basedOn w:val="DefaultParagraphFont"/>
    <w:link w:val="Style3"/>
    <w:rsid w:val="009345F1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B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185E"/>
    <w:rPr>
      <w:color w:val="808080"/>
    </w:rPr>
  </w:style>
  <w:style w:type="character" w:customStyle="1" w:styleId="MTEquationSection">
    <w:name w:val="MTEquationSection"/>
    <w:basedOn w:val="DefaultParagraphFont"/>
    <w:rsid w:val="001D4E46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4E46"/>
    <w:pPr>
      <w:tabs>
        <w:tab w:val="center" w:pos="4520"/>
        <w:tab w:val="right" w:pos="9020"/>
      </w:tabs>
      <w:jc w:val="center"/>
    </w:pPr>
    <w:rPr>
      <w:rFonts w:ascii="Times New Roman" w:hAnsi="Times New Roman" w:cs="Times New Roman"/>
      <w:bCs/>
      <w:sz w:val="24"/>
      <w:szCs w:val="24"/>
      <w:lang w:val="ru-RU" w:eastAsia="x-none"/>
    </w:rPr>
  </w:style>
  <w:style w:type="character" w:customStyle="1" w:styleId="MTDisplayEquationChar">
    <w:name w:val="MTDisplayEquation Char"/>
    <w:basedOn w:val="DefaultParagraphFont"/>
    <w:link w:val="MTDisplayEquation"/>
    <w:rsid w:val="001D4E46"/>
    <w:rPr>
      <w:rFonts w:ascii="Times New Roman" w:hAnsi="Times New Roman" w:cs="Times New Roman"/>
      <w:bCs/>
      <w:sz w:val="24"/>
      <w:szCs w:val="24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69.wmf"/><Relationship Id="rId170" Type="http://schemas.openxmlformats.org/officeDocument/2006/relationships/image" Target="media/image75.png"/><Relationship Id="rId191" Type="http://schemas.openxmlformats.org/officeDocument/2006/relationships/oleObject" Target="embeddings/oleObject100.bin"/><Relationship Id="rId205" Type="http://schemas.openxmlformats.org/officeDocument/2006/relationships/image" Target="media/image95.png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85" Type="http://schemas.openxmlformats.org/officeDocument/2006/relationships/image" Target="media/image40.wmf"/><Relationship Id="rId150" Type="http://schemas.openxmlformats.org/officeDocument/2006/relationships/image" Target="media/image65.wmf"/><Relationship Id="rId171" Type="http://schemas.openxmlformats.org/officeDocument/2006/relationships/image" Target="media/image76.png"/><Relationship Id="rId192" Type="http://schemas.openxmlformats.org/officeDocument/2006/relationships/image" Target="media/image87.wmf"/><Relationship Id="rId206" Type="http://schemas.openxmlformats.org/officeDocument/2006/relationships/hyperlink" Target="https://doi.org/10.20998/2079-0023.2019.01.01" TargetMode="Externa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0.wmf"/><Relationship Id="rId182" Type="http://schemas.openxmlformats.org/officeDocument/2006/relationships/image" Target="media/image81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1.bin"/><Relationship Id="rId172" Type="http://schemas.openxmlformats.org/officeDocument/2006/relationships/image" Target="media/image77.png"/><Relationship Id="rId193" Type="http://schemas.openxmlformats.org/officeDocument/2006/relationships/oleObject" Target="embeddings/oleObject101.bin"/><Relationship Id="rId207" Type="http://schemas.openxmlformats.org/officeDocument/2006/relationships/hyperlink" Target="https://doi" TargetMode="Externa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20" Type="http://schemas.openxmlformats.org/officeDocument/2006/relationships/image" Target="media/image54.wmf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5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4.bin"/><Relationship Id="rId203" Type="http://schemas.openxmlformats.org/officeDocument/2006/relationships/image" Target="media/image93.png"/><Relationship Id="rId208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image" Target="media/image71.wmf"/><Relationship Id="rId184" Type="http://schemas.openxmlformats.org/officeDocument/2006/relationships/oleObject" Target="embeddings/oleObject98.bin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2.bin"/><Relationship Id="rId209" Type="http://schemas.openxmlformats.org/officeDocument/2006/relationships/theme" Target="theme/theme1.xml"/><Relationship Id="rId190" Type="http://schemas.openxmlformats.org/officeDocument/2006/relationships/oleObject" Target="embeddings/oleObject99.bin"/><Relationship Id="rId204" Type="http://schemas.openxmlformats.org/officeDocument/2006/relationships/image" Target="media/image94.png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png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4.png"/><Relationship Id="rId185" Type="http://schemas.openxmlformats.org/officeDocument/2006/relationships/image" Target="media/image8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0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3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2.wmf"/><Relationship Id="rId186" Type="http://schemas.openxmlformats.org/officeDocument/2006/relationships/image" Target="media/image83.png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67.wmf"/><Relationship Id="rId176" Type="http://schemas.openxmlformats.org/officeDocument/2006/relationships/image" Target="media/image78.wmf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4.png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90.wmf"/><Relationship Id="rId202" Type="http://schemas.openxmlformats.org/officeDocument/2006/relationships/image" Target="media/image92.png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3.wmf"/><Relationship Id="rId188" Type="http://schemas.openxmlformats.org/officeDocument/2006/relationships/image" Target="media/image85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68.wmf"/><Relationship Id="rId178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96DA-6F0C-4213-AE49-5ACDFAE6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2028</Words>
  <Characters>11565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4</cp:revision>
  <cp:lastPrinted>2021-05-12T10:00:00Z</cp:lastPrinted>
  <dcterms:created xsi:type="dcterms:W3CDTF">2021-05-12T09:54:00Z</dcterms:created>
  <dcterms:modified xsi:type="dcterms:W3CDTF">2021-05-12T14:27:00Z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