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26FB" w14:textId="0EDDB8CC" w:rsidR="00800106" w:rsidRPr="00E454DF" w:rsidRDefault="007936B3">
      <w:pPr>
        <w:rPr>
          <w:rFonts w:ascii="Cambria" w:hAnsi="Cambria"/>
          <w:sz w:val="24"/>
          <w:szCs w:val="24"/>
        </w:rPr>
      </w:pPr>
      <w:r w:rsidRPr="00E454DF">
        <w:rPr>
          <w:rFonts w:ascii="Cambria" w:hAnsi="Cambria"/>
          <w:sz w:val="24"/>
          <w:szCs w:val="24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936B3" w:rsidRPr="00E454DF" w14:paraId="2F173576" w14:textId="77777777" w:rsidTr="007936B3">
        <w:tc>
          <w:tcPr>
            <w:tcW w:w="1413" w:type="dxa"/>
          </w:tcPr>
          <w:p w14:paraId="31319D84" w14:textId="582088FE" w:rsidR="007936B3" w:rsidRPr="00E454DF" w:rsidRDefault="007936B3">
            <w:pPr>
              <w:rPr>
                <w:rFonts w:ascii="Cambria" w:hAnsi="Cambria"/>
              </w:rPr>
            </w:pPr>
            <w:r w:rsidRPr="00E454DF">
              <w:rPr>
                <w:rFonts w:ascii="Cambria" w:hAnsi="Cambria"/>
              </w:rPr>
              <w:t>ID</w:t>
            </w:r>
          </w:p>
        </w:tc>
        <w:tc>
          <w:tcPr>
            <w:tcW w:w="7603" w:type="dxa"/>
          </w:tcPr>
          <w:p w14:paraId="577498D0" w14:textId="44C7E94C" w:rsidR="007936B3" w:rsidRPr="00E454DF" w:rsidRDefault="007936B3">
            <w:pPr>
              <w:rPr>
                <w:rFonts w:ascii="Cambria" w:hAnsi="Cambria"/>
              </w:rPr>
            </w:pPr>
            <w:r w:rsidRPr="00E454DF">
              <w:rPr>
                <w:rFonts w:ascii="Cambria" w:hAnsi="Cambria"/>
              </w:rPr>
              <w:t>Requirement</w:t>
            </w:r>
          </w:p>
        </w:tc>
      </w:tr>
      <w:tr w:rsidR="007936B3" w:rsidRPr="00E454DF" w14:paraId="7BE5B11E" w14:textId="77777777" w:rsidTr="007936B3">
        <w:tc>
          <w:tcPr>
            <w:tcW w:w="1413" w:type="dxa"/>
          </w:tcPr>
          <w:p w14:paraId="286AB7CD" w14:textId="7334678A" w:rsidR="007936B3" w:rsidRPr="00E454DF" w:rsidRDefault="007936B3">
            <w:pPr>
              <w:rPr>
                <w:rFonts w:ascii="Cambria" w:hAnsi="Cambria"/>
              </w:rPr>
            </w:pPr>
            <w:r w:rsidRPr="00E454DF">
              <w:rPr>
                <w:rFonts w:ascii="Cambria" w:hAnsi="Cambria"/>
              </w:rPr>
              <w:t>1</w:t>
            </w:r>
          </w:p>
        </w:tc>
        <w:tc>
          <w:tcPr>
            <w:tcW w:w="7603" w:type="dxa"/>
          </w:tcPr>
          <w:p w14:paraId="2119F556" w14:textId="6A2797E5" w:rsidR="007936B3" w:rsidRPr="00E454DF" w:rsidRDefault="007936B3">
            <w:pPr>
              <w:rPr>
                <w:rFonts w:ascii="Cambria" w:hAnsi="Cambria"/>
              </w:rPr>
            </w:pPr>
            <w:r w:rsidRPr="00E454DF">
              <w:rPr>
                <w:rFonts w:ascii="Cambria" w:hAnsi="Cambria"/>
              </w:rPr>
              <w:t>Player can move around using the ‘WASD’ keys and look around using the mouse</w:t>
            </w:r>
          </w:p>
        </w:tc>
      </w:tr>
      <w:tr w:rsidR="00E454DF" w:rsidRPr="00E454DF" w14:paraId="2AEA06CE" w14:textId="77777777" w:rsidTr="007936B3">
        <w:tc>
          <w:tcPr>
            <w:tcW w:w="1413" w:type="dxa"/>
          </w:tcPr>
          <w:p w14:paraId="35C8B3AD" w14:textId="2279A1A8" w:rsidR="00E454DF" w:rsidRPr="00E454DF" w:rsidRDefault="00E454DF" w:rsidP="00E454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603" w:type="dxa"/>
          </w:tcPr>
          <w:p w14:paraId="6FA1BD5A" w14:textId="287B55A3" w:rsidR="00E454DF" w:rsidRPr="00E454DF" w:rsidRDefault="00E454DF" w:rsidP="00E454DF">
            <w:pPr>
              <w:rPr>
                <w:rFonts w:ascii="Cambria" w:hAnsi="Cambria"/>
              </w:rPr>
            </w:pPr>
            <w:r w:rsidRPr="00E454DF">
              <w:rPr>
                <w:rFonts w:ascii="Cambria" w:hAnsi="Cambria"/>
              </w:rPr>
              <w:t>Game objects</w:t>
            </w:r>
            <w:r w:rsidRPr="00E454DF">
              <w:rPr>
                <w:rFonts w:ascii="Cambria" w:hAnsi="Cambria"/>
              </w:rPr>
              <w:t xml:space="preserve"> (including player)</w:t>
            </w:r>
            <w:r w:rsidRPr="00E454DF">
              <w:rPr>
                <w:rFonts w:ascii="Cambria" w:hAnsi="Cambria"/>
              </w:rPr>
              <w:t xml:space="preserve"> cannot pass through one another</w:t>
            </w:r>
          </w:p>
        </w:tc>
      </w:tr>
      <w:tr w:rsidR="007936B3" w:rsidRPr="00E454DF" w14:paraId="4637A518" w14:textId="77777777" w:rsidTr="007936B3">
        <w:tc>
          <w:tcPr>
            <w:tcW w:w="1413" w:type="dxa"/>
          </w:tcPr>
          <w:p w14:paraId="6F13CFE5" w14:textId="2F3B6959" w:rsidR="007936B3" w:rsidRPr="00E454DF" w:rsidRDefault="00E454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03" w:type="dxa"/>
          </w:tcPr>
          <w:p w14:paraId="661B73D5" w14:textId="7B5F7737" w:rsidR="007936B3" w:rsidRPr="00E454DF" w:rsidRDefault="007936B3">
            <w:pPr>
              <w:rPr>
                <w:rFonts w:ascii="Cambria" w:hAnsi="Cambria"/>
              </w:rPr>
            </w:pPr>
            <w:r w:rsidRPr="00E454DF">
              <w:rPr>
                <w:rFonts w:ascii="Cambria" w:hAnsi="Cambria"/>
              </w:rPr>
              <w:t>Player can pick up and carry relevant game objects</w:t>
            </w:r>
          </w:p>
        </w:tc>
      </w:tr>
      <w:tr w:rsidR="007936B3" w:rsidRPr="00E454DF" w14:paraId="13EEBC04" w14:textId="77777777" w:rsidTr="007936B3">
        <w:tc>
          <w:tcPr>
            <w:tcW w:w="1413" w:type="dxa"/>
          </w:tcPr>
          <w:p w14:paraId="5FC56714" w14:textId="15454178" w:rsidR="007936B3" w:rsidRPr="00E454DF" w:rsidRDefault="00E454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603" w:type="dxa"/>
          </w:tcPr>
          <w:p w14:paraId="3310508B" w14:textId="1D92C4C9" w:rsidR="007936B3" w:rsidRPr="00E454DF" w:rsidRDefault="00E454DF">
            <w:pPr>
              <w:rPr>
                <w:rFonts w:ascii="Cambria" w:hAnsi="Cambria"/>
              </w:rPr>
            </w:pPr>
            <w:r w:rsidRPr="00E454DF">
              <w:rPr>
                <w:rFonts w:ascii="Cambria" w:hAnsi="Cambria"/>
              </w:rPr>
              <w:t>Game objects are correctly added and removed when building apparatus in correct order</w:t>
            </w:r>
          </w:p>
        </w:tc>
      </w:tr>
      <w:tr w:rsidR="007936B3" w:rsidRPr="00E454DF" w14:paraId="412E6CFF" w14:textId="77777777" w:rsidTr="007936B3">
        <w:tc>
          <w:tcPr>
            <w:tcW w:w="1413" w:type="dxa"/>
          </w:tcPr>
          <w:p w14:paraId="48AF9EEC" w14:textId="1CED4CAC" w:rsidR="007936B3" w:rsidRPr="00E454DF" w:rsidRDefault="00E454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03" w:type="dxa"/>
          </w:tcPr>
          <w:p w14:paraId="1470A9CA" w14:textId="078E0F0B" w:rsidR="007936B3" w:rsidRPr="00E454DF" w:rsidRDefault="00E454DF">
            <w:pPr>
              <w:rPr>
                <w:rFonts w:ascii="Cambria" w:hAnsi="Cambria"/>
              </w:rPr>
            </w:pPr>
            <w:r w:rsidRPr="00E454DF">
              <w:rPr>
                <w:rFonts w:ascii="Cambria" w:hAnsi="Cambria"/>
              </w:rPr>
              <w:t>Light gate records the time taken for the card to fall through</w:t>
            </w:r>
          </w:p>
        </w:tc>
      </w:tr>
      <w:tr w:rsidR="007936B3" w:rsidRPr="00E454DF" w14:paraId="1BF439DC" w14:textId="77777777" w:rsidTr="007936B3">
        <w:tc>
          <w:tcPr>
            <w:tcW w:w="1413" w:type="dxa"/>
          </w:tcPr>
          <w:p w14:paraId="2D183879" w14:textId="56A31F2D" w:rsidR="007936B3" w:rsidRPr="00E454DF" w:rsidRDefault="00E454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7603" w:type="dxa"/>
          </w:tcPr>
          <w:p w14:paraId="153B3886" w14:textId="3E28134F" w:rsidR="007936B3" w:rsidRPr="00E454DF" w:rsidRDefault="00E454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HUD outputs correct message when looking at a given game object</w:t>
            </w:r>
          </w:p>
        </w:tc>
      </w:tr>
      <w:tr w:rsidR="007936B3" w:rsidRPr="00E454DF" w14:paraId="674891EE" w14:textId="77777777" w:rsidTr="007936B3">
        <w:tc>
          <w:tcPr>
            <w:tcW w:w="1413" w:type="dxa"/>
          </w:tcPr>
          <w:p w14:paraId="035C63D9" w14:textId="4AEFE022" w:rsidR="007936B3" w:rsidRPr="00E454DF" w:rsidRDefault="00E454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03" w:type="dxa"/>
          </w:tcPr>
          <w:p w14:paraId="0A6F34C8" w14:textId="3ED8985D" w:rsidR="007936B3" w:rsidRPr="00E454DF" w:rsidRDefault="00E454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Notes page should open and record input</w:t>
            </w:r>
          </w:p>
        </w:tc>
      </w:tr>
      <w:tr w:rsidR="00E454DF" w:rsidRPr="00E454DF" w14:paraId="00D53BA8" w14:textId="77777777" w:rsidTr="007936B3">
        <w:tc>
          <w:tcPr>
            <w:tcW w:w="1413" w:type="dxa"/>
          </w:tcPr>
          <w:p w14:paraId="6AE14740" w14:textId="6E648D22" w:rsidR="00E454DF" w:rsidRDefault="00E454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</w:p>
        </w:tc>
        <w:tc>
          <w:tcPr>
            <w:tcW w:w="7603" w:type="dxa"/>
          </w:tcPr>
          <w:p w14:paraId="5F775A6F" w14:textId="574E356D" w:rsidR="00E454DF" w:rsidRDefault="00E454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Table page should create a table with given row and column values and accept user input</w:t>
            </w:r>
          </w:p>
        </w:tc>
      </w:tr>
      <w:tr w:rsidR="00E454DF" w:rsidRPr="00E454DF" w14:paraId="424A134D" w14:textId="77777777" w:rsidTr="007936B3">
        <w:tc>
          <w:tcPr>
            <w:tcW w:w="1413" w:type="dxa"/>
          </w:tcPr>
          <w:p w14:paraId="3CAE626C" w14:textId="228738D4" w:rsidR="00E454DF" w:rsidRDefault="00E454D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7603" w:type="dxa"/>
          </w:tcPr>
          <w:p w14:paraId="09028F8F" w14:textId="1B71DE1D" w:rsidR="00E454DF" w:rsidRDefault="001445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HUD displays correct stage of the experiment</w:t>
            </w:r>
          </w:p>
        </w:tc>
      </w:tr>
      <w:tr w:rsidR="000969B8" w:rsidRPr="00E454DF" w14:paraId="4AAB6885" w14:textId="77777777" w:rsidTr="007936B3">
        <w:tc>
          <w:tcPr>
            <w:tcW w:w="1413" w:type="dxa"/>
          </w:tcPr>
          <w:p w14:paraId="7A8470F0" w14:textId="3503FD5C" w:rsidR="000969B8" w:rsidRDefault="000969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7603" w:type="dxa"/>
          </w:tcPr>
          <w:p w14:paraId="45EDB0FB" w14:textId="5C146A25" w:rsidR="000969B8" w:rsidRDefault="000969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Graph allows users to plot points and draw a line of best fit</w:t>
            </w:r>
          </w:p>
        </w:tc>
      </w:tr>
      <w:tr w:rsidR="000969B8" w:rsidRPr="00E454DF" w14:paraId="11C3F7B1" w14:textId="77777777" w:rsidTr="007936B3">
        <w:tc>
          <w:tcPr>
            <w:tcW w:w="1413" w:type="dxa"/>
          </w:tcPr>
          <w:p w14:paraId="27EB32C6" w14:textId="3DE92C1D" w:rsidR="000969B8" w:rsidRDefault="000969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7603" w:type="dxa"/>
          </w:tcPr>
          <w:p w14:paraId="0507A7FB" w14:textId="628B97C2" w:rsidR="000969B8" w:rsidRDefault="000969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should grade player on their performance</w:t>
            </w:r>
          </w:p>
        </w:tc>
      </w:tr>
      <w:tr w:rsidR="000969B8" w:rsidRPr="00E454DF" w14:paraId="44C86AD1" w14:textId="77777777" w:rsidTr="007936B3">
        <w:tc>
          <w:tcPr>
            <w:tcW w:w="1413" w:type="dxa"/>
          </w:tcPr>
          <w:p w14:paraId="2457B31B" w14:textId="15E1ADA1" w:rsidR="000969B8" w:rsidRDefault="000969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7603" w:type="dxa"/>
          </w:tcPr>
          <w:p w14:paraId="537EDBF0" w14:textId="49602BEE" w:rsidR="000969B8" w:rsidRDefault="000969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menu should allow for addition of new levels</w:t>
            </w:r>
          </w:p>
        </w:tc>
      </w:tr>
    </w:tbl>
    <w:p w14:paraId="1EE2E474" w14:textId="6B0719B0" w:rsidR="007936B3" w:rsidRPr="00E454DF" w:rsidRDefault="007936B3">
      <w:pPr>
        <w:rPr>
          <w:rFonts w:ascii="Cambria" w:hAnsi="Cambria"/>
        </w:rPr>
      </w:pPr>
    </w:p>
    <w:p w14:paraId="0A715BE5" w14:textId="1F02EAD2" w:rsidR="007936B3" w:rsidRPr="00E454DF" w:rsidRDefault="007936B3">
      <w:pPr>
        <w:rPr>
          <w:rFonts w:ascii="Cambria" w:hAnsi="Cambria"/>
          <w:sz w:val="24"/>
          <w:szCs w:val="24"/>
        </w:rPr>
      </w:pPr>
      <w:r w:rsidRPr="00E454DF">
        <w:rPr>
          <w:rFonts w:ascii="Cambria" w:hAnsi="Cambria"/>
          <w:sz w:val="24"/>
          <w:szCs w:val="24"/>
        </w:rPr>
        <w:t>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936B3" w:rsidRPr="00E454DF" w14:paraId="33D3EB00" w14:textId="77777777" w:rsidTr="007936B3">
        <w:tc>
          <w:tcPr>
            <w:tcW w:w="1413" w:type="dxa"/>
          </w:tcPr>
          <w:p w14:paraId="41FFF5D5" w14:textId="523BA5A9" w:rsidR="007936B3" w:rsidRPr="00E454DF" w:rsidRDefault="007936B3">
            <w:pPr>
              <w:rPr>
                <w:rFonts w:ascii="Cambria" w:hAnsi="Cambria"/>
              </w:rPr>
            </w:pPr>
            <w:r w:rsidRPr="00E454DF">
              <w:rPr>
                <w:rFonts w:ascii="Cambria" w:hAnsi="Cambria"/>
              </w:rPr>
              <w:t>ID</w:t>
            </w:r>
          </w:p>
        </w:tc>
        <w:tc>
          <w:tcPr>
            <w:tcW w:w="7603" w:type="dxa"/>
          </w:tcPr>
          <w:p w14:paraId="1386C22D" w14:textId="57E94DB4" w:rsidR="007936B3" w:rsidRPr="00E454DF" w:rsidRDefault="007936B3">
            <w:pPr>
              <w:rPr>
                <w:rFonts w:ascii="Cambria" w:hAnsi="Cambria"/>
              </w:rPr>
            </w:pPr>
            <w:r w:rsidRPr="00E454DF">
              <w:rPr>
                <w:rFonts w:ascii="Cambria" w:hAnsi="Cambria"/>
              </w:rPr>
              <w:t>Requirement</w:t>
            </w:r>
          </w:p>
        </w:tc>
      </w:tr>
      <w:tr w:rsidR="007936B3" w:rsidRPr="00E454DF" w14:paraId="082F3C7F" w14:textId="77777777" w:rsidTr="007936B3">
        <w:tc>
          <w:tcPr>
            <w:tcW w:w="1413" w:type="dxa"/>
          </w:tcPr>
          <w:p w14:paraId="63EB30BF" w14:textId="4DA944D0" w:rsidR="007936B3" w:rsidRPr="00E454DF" w:rsidRDefault="007936B3">
            <w:pPr>
              <w:rPr>
                <w:rFonts w:ascii="Cambria" w:hAnsi="Cambria"/>
              </w:rPr>
            </w:pPr>
            <w:r w:rsidRPr="00E454DF">
              <w:rPr>
                <w:rFonts w:ascii="Cambria" w:hAnsi="Cambria"/>
              </w:rPr>
              <w:t>1</w:t>
            </w:r>
          </w:p>
        </w:tc>
        <w:tc>
          <w:tcPr>
            <w:tcW w:w="7603" w:type="dxa"/>
          </w:tcPr>
          <w:p w14:paraId="50B9EFBE" w14:textId="44B2A432" w:rsidR="007936B3" w:rsidRPr="00E454DF" w:rsidRDefault="001445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User interface is clear and easy to read</w:t>
            </w:r>
          </w:p>
        </w:tc>
      </w:tr>
      <w:tr w:rsidR="007936B3" w:rsidRPr="00E454DF" w14:paraId="49DB3E27" w14:textId="77777777" w:rsidTr="007936B3">
        <w:tc>
          <w:tcPr>
            <w:tcW w:w="1413" w:type="dxa"/>
          </w:tcPr>
          <w:p w14:paraId="173079E7" w14:textId="02452B22" w:rsidR="007936B3" w:rsidRPr="00E454DF" w:rsidRDefault="001445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603" w:type="dxa"/>
          </w:tcPr>
          <w:p w14:paraId="39C15B60" w14:textId="19E3D7F2" w:rsidR="007936B3" w:rsidRPr="00E454DF" w:rsidRDefault="0014451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educates users on the scientific method and principles</w:t>
            </w:r>
          </w:p>
        </w:tc>
      </w:tr>
      <w:tr w:rsidR="007936B3" w:rsidRPr="00E454DF" w14:paraId="417CF979" w14:textId="77777777" w:rsidTr="007936B3">
        <w:tc>
          <w:tcPr>
            <w:tcW w:w="1413" w:type="dxa"/>
          </w:tcPr>
          <w:p w14:paraId="7AEC348F" w14:textId="6969C2D4" w:rsidR="007936B3" w:rsidRPr="00E454DF" w:rsidRDefault="000969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03" w:type="dxa"/>
          </w:tcPr>
          <w:p w14:paraId="52A93C59" w14:textId="25D1DA03" w:rsidR="007936B3" w:rsidRPr="00E454DF" w:rsidRDefault="000969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Gameplay is smooth and without glitches</w:t>
            </w:r>
          </w:p>
        </w:tc>
      </w:tr>
      <w:tr w:rsidR="00A34CAE" w:rsidRPr="00E454DF" w14:paraId="5B7C921E" w14:textId="77777777" w:rsidTr="007936B3">
        <w:tc>
          <w:tcPr>
            <w:tcW w:w="1413" w:type="dxa"/>
          </w:tcPr>
          <w:p w14:paraId="09EEA6E7" w14:textId="54FE64AF" w:rsidR="00A34CAE" w:rsidRDefault="00A34CA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603" w:type="dxa"/>
          </w:tcPr>
          <w:p w14:paraId="2385B4FA" w14:textId="46E02421" w:rsidR="00A34CAE" w:rsidRDefault="00A34CA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Game plays successfully on multiple screen sizes and operating systems</w:t>
            </w:r>
          </w:p>
        </w:tc>
      </w:tr>
    </w:tbl>
    <w:p w14:paraId="1A2DBD04" w14:textId="247BC2D2" w:rsidR="00E454DF" w:rsidRPr="000969B8" w:rsidRDefault="00E454DF">
      <w:pPr>
        <w:rPr>
          <w:rFonts w:ascii="Cambria" w:hAnsi="Cambria"/>
          <w:sz w:val="36"/>
          <w:szCs w:val="36"/>
        </w:rPr>
      </w:pPr>
    </w:p>
    <w:sectPr w:rsidR="00E454DF" w:rsidRPr="0009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B3"/>
    <w:rsid w:val="000969B8"/>
    <w:rsid w:val="00144514"/>
    <w:rsid w:val="00790354"/>
    <w:rsid w:val="007936B3"/>
    <w:rsid w:val="00800106"/>
    <w:rsid w:val="00A34CAE"/>
    <w:rsid w:val="00E4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57BE"/>
  <w15:chartTrackingRefBased/>
  <w15:docId w15:val="{14D0AFFD-7161-4A27-866D-CAA11171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UG-Reekie, Oliver</dc:creator>
  <cp:keywords/>
  <dc:description/>
  <cp:lastModifiedBy>UG-Reekie, Oliver</cp:lastModifiedBy>
  <cp:revision>2</cp:revision>
  <dcterms:created xsi:type="dcterms:W3CDTF">2022-03-24T17:18:00Z</dcterms:created>
  <dcterms:modified xsi:type="dcterms:W3CDTF">2022-03-24T17:49:00Z</dcterms:modified>
</cp:coreProperties>
</file>