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3523" w:rsidRPr="000B64DF" w:rsidRDefault="002D3523" w:rsidP="002D3523">
      <w:pPr>
        <w:pStyle w:val="Heading3"/>
        <w:jc w:val="center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 xml:space="preserve">Виконайте </w:t>
      </w:r>
      <w:r w:rsidR="00507618">
        <w:rPr>
          <w:rFonts w:cstheme="minorHAnsi"/>
          <w:color w:val="000000" w:themeColor="text1"/>
        </w:rPr>
        <w:t xml:space="preserve">мінімум </w:t>
      </w:r>
      <w:r w:rsidRPr="000B64DF">
        <w:rPr>
          <w:rFonts w:cstheme="minorHAnsi"/>
          <w:color w:val="000000" w:themeColor="text1"/>
        </w:rPr>
        <w:t>два калькулятора із списку</w:t>
      </w:r>
    </w:p>
    <w:p w:rsidR="002D3523" w:rsidRPr="000B64DF" w:rsidRDefault="002D3523" w:rsidP="002D3523">
      <w:pPr>
        <w:pStyle w:val="Heading3"/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:lang w:val="en-UA" w:eastAsia="en-GB"/>
          <w14:ligatures w14:val="none"/>
        </w:rPr>
      </w:pPr>
      <w:r w:rsidRPr="000B64DF">
        <w:rPr>
          <w:rFonts w:cstheme="minorHAnsi"/>
          <w:color w:val="000000" w:themeColor="text1"/>
        </w:rPr>
        <w:br/>
      </w:r>
      <w:r w:rsidRPr="000B64DF"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:lang w:val="en-UA" w:eastAsia="en-GB"/>
          <w14:ligatures w14:val="none"/>
        </w:rPr>
        <w:t>1. Калькулятор для перетворення величин</w:t>
      </w:r>
    </w:p>
    <w:p w:rsidR="002D3523" w:rsidRPr="002D3523" w:rsidRDefault="002D3523" w:rsidP="002D352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val="en-UA" w:eastAsia="en-GB"/>
          <w14:ligatures w14:val="none"/>
        </w:rPr>
      </w:pPr>
      <w:r w:rsidRPr="002D3523">
        <w:rPr>
          <w:rFonts w:eastAsia="Times New Roman" w:cstheme="minorHAnsi"/>
          <w:b/>
          <w:bCs/>
          <w:color w:val="000000" w:themeColor="text1"/>
          <w:kern w:val="0"/>
          <w:lang w:val="en-UA" w:eastAsia="en-GB"/>
          <w14:ligatures w14:val="none"/>
        </w:rPr>
        <w:t>Опис:</w:t>
      </w:r>
      <w:r w:rsidRPr="002D3523">
        <w:rPr>
          <w:rFonts w:eastAsia="Times New Roman" w:cstheme="minorHAnsi"/>
          <w:color w:val="000000" w:themeColor="text1"/>
          <w:kern w:val="0"/>
          <w:lang w:val="en-UA" w:eastAsia="en-GB"/>
          <w14:ligatures w14:val="none"/>
        </w:rPr>
        <w:br/>
        <w:t>Програма конвертує одні одиниці вимірювання в інші.</w:t>
      </w:r>
    </w:p>
    <w:p w:rsidR="002D3523" w:rsidRPr="002D3523" w:rsidRDefault="002D3523" w:rsidP="002D352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val="en-UA" w:eastAsia="en-GB"/>
          <w14:ligatures w14:val="none"/>
        </w:rPr>
      </w:pPr>
      <w:r w:rsidRPr="002D3523">
        <w:rPr>
          <w:rFonts w:eastAsia="Times New Roman" w:cstheme="minorHAnsi"/>
          <w:b/>
          <w:bCs/>
          <w:color w:val="000000" w:themeColor="text1"/>
          <w:kern w:val="0"/>
          <w:lang w:val="en-UA" w:eastAsia="en-GB"/>
          <w14:ligatures w14:val="none"/>
        </w:rPr>
        <w:t>Приклади:</w:t>
      </w:r>
    </w:p>
    <w:p w:rsidR="002D3523" w:rsidRPr="002D3523" w:rsidRDefault="002D3523" w:rsidP="002D352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val="en-UA" w:eastAsia="en-GB"/>
          <w14:ligatures w14:val="none"/>
        </w:rPr>
      </w:pPr>
      <w:r w:rsidRPr="002D3523">
        <w:rPr>
          <w:rFonts w:eastAsia="Times New Roman" w:cstheme="minorHAnsi"/>
          <w:color w:val="000000" w:themeColor="text1"/>
          <w:kern w:val="0"/>
          <w:lang w:val="en-UA" w:eastAsia="en-GB"/>
          <w14:ligatures w14:val="none"/>
        </w:rPr>
        <w:t>Кілометри в милі.</w:t>
      </w:r>
    </w:p>
    <w:p w:rsidR="002D3523" w:rsidRPr="002D3523" w:rsidRDefault="002D3523" w:rsidP="002D352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val="en-UA" w:eastAsia="en-GB"/>
          <w14:ligatures w14:val="none"/>
        </w:rPr>
      </w:pPr>
      <w:r w:rsidRPr="002D3523">
        <w:rPr>
          <w:rFonts w:eastAsia="Times New Roman" w:cstheme="minorHAnsi"/>
          <w:color w:val="000000" w:themeColor="text1"/>
          <w:kern w:val="0"/>
          <w:lang w:val="en-UA" w:eastAsia="en-GB"/>
          <w14:ligatures w14:val="none"/>
        </w:rPr>
        <w:t>Кілограми в фунти.</w:t>
      </w:r>
    </w:p>
    <w:p w:rsidR="002D3523" w:rsidRPr="002D3523" w:rsidRDefault="002D3523" w:rsidP="002D352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val="en-UA" w:eastAsia="en-GB"/>
          <w14:ligatures w14:val="none"/>
        </w:rPr>
      </w:pPr>
      <w:r w:rsidRPr="002D3523">
        <w:rPr>
          <w:rFonts w:eastAsia="Times New Roman" w:cstheme="minorHAnsi"/>
          <w:color w:val="000000" w:themeColor="text1"/>
          <w:kern w:val="0"/>
          <w:lang w:val="en-UA" w:eastAsia="en-GB"/>
          <w14:ligatures w14:val="none"/>
        </w:rPr>
        <w:t>Градуси Цельсія в Фаренгейти.</w:t>
      </w:r>
    </w:p>
    <w:p w:rsidR="002D3523" w:rsidRPr="002D3523" w:rsidRDefault="002D3523" w:rsidP="002D352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val="en-UA" w:eastAsia="en-GB"/>
          <w14:ligatures w14:val="none"/>
        </w:rPr>
      </w:pPr>
      <w:r w:rsidRPr="002D3523">
        <w:rPr>
          <w:rFonts w:eastAsia="Times New Roman" w:cstheme="minorHAnsi"/>
          <w:b/>
          <w:bCs/>
          <w:color w:val="000000" w:themeColor="text1"/>
          <w:kern w:val="0"/>
          <w:lang w:val="en-UA" w:eastAsia="en-GB"/>
          <w14:ligatures w14:val="none"/>
        </w:rPr>
        <w:t>UI:</w:t>
      </w:r>
    </w:p>
    <w:p w:rsidR="002D3523" w:rsidRPr="002D3523" w:rsidRDefault="002D3523" w:rsidP="002D352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val="en-UA" w:eastAsia="en-GB"/>
          <w14:ligatures w14:val="none"/>
        </w:rPr>
      </w:pPr>
      <w:r w:rsidRPr="002D3523">
        <w:rPr>
          <w:rFonts w:eastAsia="Times New Roman" w:cstheme="minorHAnsi"/>
          <w:color w:val="000000" w:themeColor="text1"/>
          <w:kern w:val="0"/>
          <w:lang w:val="en-UA" w:eastAsia="en-GB"/>
          <w14:ligatures w14:val="none"/>
        </w:rPr>
        <w:t>Поле вводу значення.</w:t>
      </w:r>
    </w:p>
    <w:p w:rsidR="002D3523" w:rsidRPr="002D3523" w:rsidRDefault="002D3523" w:rsidP="002D3523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val="en-UA" w:eastAsia="en-GB"/>
          <w14:ligatures w14:val="none"/>
        </w:rPr>
      </w:pPr>
      <w:r w:rsidRPr="002D3523">
        <w:rPr>
          <w:rFonts w:eastAsia="Times New Roman" w:cstheme="minorHAnsi"/>
          <w:color w:val="000000" w:themeColor="text1"/>
          <w:kern w:val="0"/>
          <w:lang w:val="en-UA" w:eastAsia="en-GB"/>
          <w14:ligatures w14:val="none"/>
        </w:rPr>
        <w:t>Dropdown-меню для вибору типу конвертації.</w:t>
      </w:r>
    </w:p>
    <w:p w:rsidR="0036058B" w:rsidRPr="000B64DF" w:rsidRDefault="002D3523" w:rsidP="000B64D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val="en-UA" w:eastAsia="en-GB"/>
          <w14:ligatures w14:val="none"/>
        </w:rPr>
      </w:pPr>
      <w:r w:rsidRPr="002D3523">
        <w:rPr>
          <w:rFonts w:eastAsia="Times New Roman" w:cstheme="minorHAnsi"/>
          <w:color w:val="000000" w:themeColor="text1"/>
          <w:kern w:val="0"/>
          <w:lang w:val="en-UA" w:eastAsia="en-GB"/>
          <w14:ligatures w14:val="none"/>
        </w:rPr>
        <w:t>Кнопка для виконання конвертації та відображення результату</w:t>
      </w:r>
    </w:p>
    <w:p w:rsidR="000B64DF" w:rsidRPr="000B64DF" w:rsidRDefault="000B64DF" w:rsidP="000B64DF">
      <w:pPr>
        <w:pStyle w:val="Heading3"/>
        <w:rPr>
          <w:rFonts w:cstheme="minorHAnsi"/>
          <w:color w:val="000000" w:themeColor="text1"/>
          <w:lang w:val="en-UA"/>
        </w:rPr>
      </w:pPr>
      <w:r w:rsidRPr="000B64DF">
        <w:rPr>
          <w:rStyle w:val="Strong"/>
          <w:rFonts w:cstheme="minorHAnsi"/>
          <w:color w:val="000000" w:themeColor="text1"/>
        </w:rPr>
        <w:t xml:space="preserve">2. </w:t>
      </w:r>
      <w:r w:rsidRPr="000B64DF">
        <w:rPr>
          <w:rStyle w:val="Strong"/>
          <w:rFonts w:cstheme="minorHAnsi"/>
          <w:color w:val="000000" w:themeColor="text1"/>
        </w:rPr>
        <w:t>Калькулятор площі геометричних фігур</w:t>
      </w:r>
    </w:p>
    <w:p w:rsidR="000B64DF" w:rsidRPr="000B64DF" w:rsidRDefault="000B64DF" w:rsidP="000B64DF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Style w:val="Strong"/>
          <w:rFonts w:cstheme="minorHAnsi"/>
          <w:color w:val="000000" w:themeColor="text1"/>
        </w:rPr>
        <w:t>Опис:</w:t>
      </w:r>
      <w:r w:rsidRPr="000B64DF">
        <w:rPr>
          <w:rFonts w:cstheme="minorHAnsi"/>
          <w:color w:val="000000" w:themeColor="text1"/>
        </w:rPr>
        <w:br/>
        <w:t>Програма обчислює площу базових геометричних фігур.</w:t>
      </w:r>
    </w:p>
    <w:p w:rsidR="000B64DF" w:rsidRPr="000B64DF" w:rsidRDefault="000B64DF" w:rsidP="000B64DF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Style w:val="Strong"/>
          <w:rFonts w:cstheme="minorHAnsi"/>
          <w:color w:val="000000" w:themeColor="text1"/>
        </w:rPr>
        <w:t>Приклади:</w:t>
      </w:r>
    </w:p>
    <w:p w:rsidR="000B64DF" w:rsidRPr="000B64DF" w:rsidRDefault="000B64DF" w:rsidP="000B64DF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Прямокутник (введення ширини та висоти).</w:t>
      </w:r>
    </w:p>
    <w:p w:rsidR="000B64DF" w:rsidRPr="000B64DF" w:rsidRDefault="000B64DF" w:rsidP="000B64DF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Круг (введення радіуса).</w:t>
      </w:r>
    </w:p>
    <w:p w:rsidR="000B64DF" w:rsidRPr="000B64DF" w:rsidRDefault="000B64DF" w:rsidP="000B64DF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Трикутник (введення основи та висоти).</w:t>
      </w:r>
    </w:p>
    <w:p w:rsidR="000B64DF" w:rsidRPr="000B64DF" w:rsidRDefault="000B64DF" w:rsidP="000B64DF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Style w:val="Strong"/>
          <w:rFonts w:cstheme="minorHAnsi"/>
          <w:color w:val="000000" w:themeColor="text1"/>
        </w:rPr>
        <w:t>UI:</w:t>
      </w:r>
    </w:p>
    <w:p w:rsidR="000B64DF" w:rsidRPr="000B64DF" w:rsidRDefault="000B64DF" w:rsidP="000B64DF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color w:val="000000" w:themeColor="text1"/>
        </w:rPr>
      </w:pPr>
      <w:proofErr w:type="spellStart"/>
      <w:r w:rsidRPr="000B64DF">
        <w:rPr>
          <w:rFonts w:cstheme="minorHAnsi"/>
          <w:color w:val="000000" w:themeColor="text1"/>
        </w:rPr>
        <w:t>Dropdown</w:t>
      </w:r>
      <w:proofErr w:type="spellEnd"/>
      <w:r w:rsidRPr="000B64DF">
        <w:rPr>
          <w:rFonts w:cstheme="minorHAnsi"/>
          <w:color w:val="000000" w:themeColor="text1"/>
        </w:rPr>
        <w:t>-меню для вибору фігури.</w:t>
      </w:r>
    </w:p>
    <w:p w:rsidR="000B64DF" w:rsidRPr="000B64DF" w:rsidRDefault="000B64DF" w:rsidP="000B64DF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Поля вводу для параметрів фігури.</w:t>
      </w:r>
    </w:p>
    <w:p w:rsidR="000B64DF" w:rsidRPr="000B64DF" w:rsidRDefault="000B64DF" w:rsidP="000B64DF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 xml:space="preserve">Кнопка для обчислення та результат у </w:t>
      </w:r>
      <w:proofErr w:type="spellStart"/>
      <w:r w:rsidRPr="000B64DF">
        <w:rPr>
          <w:rFonts w:cstheme="minorHAnsi"/>
          <w:color w:val="000000" w:themeColor="text1"/>
        </w:rPr>
        <w:t>TextView</w:t>
      </w:r>
      <w:proofErr w:type="spellEnd"/>
      <w:r w:rsidRPr="000B64DF">
        <w:rPr>
          <w:rFonts w:cstheme="minorHAnsi"/>
          <w:color w:val="000000" w:themeColor="text1"/>
        </w:rPr>
        <w:t>.</w:t>
      </w:r>
    </w:p>
    <w:p w:rsidR="000B64DF" w:rsidRPr="000B64DF" w:rsidRDefault="000B64DF" w:rsidP="000B64DF">
      <w:pPr>
        <w:pStyle w:val="Heading3"/>
        <w:rPr>
          <w:rFonts w:cstheme="minorHAnsi"/>
          <w:color w:val="000000" w:themeColor="text1"/>
          <w:lang w:val="en-UA"/>
        </w:rPr>
      </w:pPr>
      <w:r w:rsidRPr="000B64DF">
        <w:rPr>
          <w:rStyle w:val="Strong"/>
          <w:rFonts w:cstheme="minorHAnsi"/>
          <w:b w:val="0"/>
          <w:bCs w:val="0"/>
          <w:color w:val="000000" w:themeColor="text1"/>
        </w:rPr>
        <w:t xml:space="preserve">3. </w:t>
      </w:r>
      <w:r w:rsidRPr="000B64DF">
        <w:rPr>
          <w:rStyle w:val="Strong"/>
          <w:rFonts w:cstheme="minorHAnsi"/>
          <w:b w:val="0"/>
          <w:bCs w:val="0"/>
          <w:color w:val="000000" w:themeColor="text1"/>
        </w:rPr>
        <w:t>Фінансовий калькулятор</w:t>
      </w:r>
    </w:p>
    <w:p w:rsidR="000B64DF" w:rsidRPr="000B64DF" w:rsidRDefault="000B64DF" w:rsidP="000B64DF">
      <w:pPr>
        <w:numPr>
          <w:ilvl w:val="0"/>
          <w:numId w:val="3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Style w:val="Strong"/>
          <w:rFonts w:cstheme="minorHAnsi"/>
          <w:color w:val="000000" w:themeColor="text1"/>
        </w:rPr>
        <w:t>Опис:</w:t>
      </w:r>
      <w:r w:rsidRPr="000B64DF">
        <w:rPr>
          <w:rFonts w:cstheme="minorHAnsi"/>
          <w:color w:val="000000" w:themeColor="text1"/>
        </w:rPr>
        <w:br/>
        <w:t>Допомагає користувачам розраховувати фінансові дані.</w:t>
      </w:r>
    </w:p>
    <w:p w:rsidR="000B64DF" w:rsidRPr="000B64DF" w:rsidRDefault="000B64DF" w:rsidP="000B64DF">
      <w:pPr>
        <w:numPr>
          <w:ilvl w:val="0"/>
          <w:numId w:val="3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Style w:val="Strong"/>
          <w:rFonts w:cstheme="minorHAnsi"/>
          <w:color w:val="000000" w:themeColor="text1"/>
        </w:rPr>
        <w:t>Приклади:</w:t>
      </w:r>
    </w:p>
    <w:p w:rsidR="000B64DF" w:rsidRPr="000B64DF" w:rsidRDefault="000B64DF" w:rsidP="000B64DF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Розрахунок відсотків за кредитом (введення суми, відсоткової ставки, терміну).</w:t>
      </w:r>
    </w:p>
    <w:p w:rsidR="000B64DF" w:rsidRPr="000B64DF" w:rsidRDefault="000B64DF" w:rsidP="000B64DF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Конвертація валют (використання фіксованих курсів валют).</w:t>
      </w:r>
    </w:p>
    <w:p w:rsidR="000B64DF" w:rsidRPr="000B64DF" w:rsidRDefault="000B64DF" w:rsidP="000B64DF">
      <w:pPr>
        <w:numPr>
          <w:ilvl w:val="0"/>
          <w:numId w:val="3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Style w:val="Strong"/>
          <w:rFonts w:cstheme="minorHAnsi"/>
          <w:color w:val="000000" w:themeColor="text1"/>
        </w:rPr>
        <w:t>UI:</w:t>
      </w:r>
    </w:p>
    <w:p w:rsidR="000B64DF" w:rsidRPr="000B64DF" w:rsidRDefault="000B64DF" w:rsidP="000B64DF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Поля вводу для суми, ставки та терміну.</w:t>
      </w:r>
    </w:p>
    <w:p w:rsidR="000B64DF" w:rsidRPr="000B64DF" w:rsidRDefault="000B64DF" w:rsidP="000B64DF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Кнопка для виконання обчислення.</w:t>
      </w:r>
    </w:p>
    <w:p w:rsidR="000B64DF" w:rsidRPr="000B64DF" w:rsidRDefault="000B64DF" w:rsidP="000B64DF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Виведення результату з детальною інформацією.</w:t>
      </w:r>
    </w:p>
    <w:p w:rsidR="000B64DF" w:rsidRPr="000B64DF" w:rsidRDefault="000B64DF" w:rsidP="000B64DF">
      <w:pPr>
        <w:pStyle w:val="Heading3"/>
        <w:rPr>
          <w:rFonts w:cstheme="minorHAnsi"/>
          <w:b/>
          <w:bCs/>
          <w:color w:val="000000" w:themeColor="text1"/>
          <w:lang w:val="en-UA"/>
        </w:rPr>
      </w:pPr>
      <w:r w:rsidRPr="000B64DF">
        <w:rPr>
          <w:rFonts w:cstheme="minorHAnsi"/>
          <w:b/>
          <w:bCs/>
          <w:color w:val="000000" w:themeColor="text1"/>
        </w:rPr>
        <w:t xml:space="preserve">4. </w:t>
      </w:r>
      <w:r w:rsidRPr="000B64DF">
        <w:rPr>
          <w:rStyle w:val="Strong"/>
          <w:rFonts w:cstheme="minorHAnsi"/>
          <w:color w:val="000000" w:themeColor="text1"/>
        </w:rPr>
        <w:t>Калькулятор калорій</w:t>
      </w:r>
    </w:p>
    <w:p w:rsidR="000B64DF" w:rsidRPr="000B64DF" w:rsidRDefault="000B64DF" w:rsidP="000B64DF">
      <w:pPr>
        <w:numPr>
          <w:ilvl w:val="0"/>
          <w:numId w:val="4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Style w:val="Strong"/>
          <w:rFonts w:cstheme="minorHAnsi"/>
          <w:color w:val="000000" w:themeColor="text1"/>
        </w:rPr>
        <w:t>Опис:</w:t>
      </w:r>
      <w:r w:rsidRPr="000B64DF">
        <w:rPr>
          <w:rFonts w:cstheme="minorHAnsi"/>
          <w:color w:val="000000" w:themeColor="text1"/>
        </w:rPr>
        <w:br/>
        <w:t>Програма обчислює кількість спалених або спожитих калорій.</w:t>
      </w:r>
    </w:p>
    <w:p w:rsidR="000B64DF" w:rsidRPr="000B64DF" w:rsidRDefault="000B64DF" w:rsidP="000B64DF">
      <w:pPr>
        <w:numPr>
          <w:ilvl w:val="0"/>
          <w:numId w:val="4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Style w:val="Strong"/>
          <w:rFonts w:cstheme="minorHAnsi"/>
          <w:color w:val="000000" w:themeColor="text1"/>
        </w:rPr>
        <w:lastRenderedPageBreak/>
        <w:t>Приклади:</w:t>
      </w:r>
    </w:p>
    <w:p w:rsidR="000B64DF" w:rsidRPr="000B64DF" w:rsidRDefault="000B64DF" w:rsidP="000B64DF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Обчислення калорій, спалених за тренування (введення часу, типу активності).</w:t>
      </w:r>
    </w:p>
    <w:p w:rsidR="000B64DF" w:rsidRPr="000B64DF" w:rsidRDefault="000B64DF" w:rsidP="000B64DF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Обчислення калорійності страви (введення інгредієнтів і їх кількості).</w:t>
      </w:r>
    </w:p>
    <w:p w:rsidR="000B64DF" w:rsidRPr="000B64DF" w:rsidRDefault="000B64DF" w:rsidP="000B64DF">
      <w:pPr>
        <w:numPr>
          <w:ilvl w:val="0"/>
          <w:numId w:val="4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Style w:val="Strong"/>
          <w:rFonts w:cstheme="minorHAnsi"/>
          <w:color w:val="000000" w:themeColor="text1"/>
        </w:rPr>
        <w:t>UI:</w:t>
      </w:r>
    </w:p>
    <w:p w:rsidR="000B64DF" w:rsidRPr="000B64DF" w:rsidRDefault="000B64DF" w:rsidP="000B64DF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Поля вводу для параметрів (вага, час, тип активності тощо).</w:t>
      </w:r>
    </w:p>
    <w:p w:rsidR="000B64DF" w:rsidRPr="000B64DF" w:rsidRDefault="000B64DF" w:rsidP="000B64DF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color w:val="000000" w:themeColor="text1"/>
        </w:rPr>
      </w:pPr>
      <w:proofErr w:type="spellStart"/>
      <w:r w:rsidRPr="000B64DF">
        <w:rPr>
          <w:rFonts w:cstheme="minorHAnsi"/>
          <w:color w:val="000000" w:themeColor="text1"/>
        </w:rPr>
        <w:t>Dropdown</w:t>
      </w:r>
      <w:proofErr w:type="spellEnd"/>
      <w:r w:rsidRPr="000B64DF">
        <w:rPr>
          <w:rFonts w:cstheme="minorHAnsi"/>
          <w:color w:val="000000" w:themeColor="text1"/>
        </w:rPr>
        <w:t>-меню для вибору типу обчислення.</w:t>
      </w:r>
    </w:p>
    <w:p w:rsidR="000B64DF" w:rsidRPr="000B64DF" w:rsidRDefault="000B64DF" w:rsidP="000B64DF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Результат у форматі "Ви спалили X калорій".</w:t>
      </w:r>
    </w:p>
    <w:p w:rsidR="000B64DF" w:rsidRPr="000B64DF" w:rsidRDefault="000B64DF" w:rsidP="000B64DF">
      <w:pPr>
        <w:pStyle w:val="Heading3"/>
        <w:rPr>
          <w:rFonts w:cstheme="minorHAnsi"/>
          <w:color w:val="000000" w:themeColor="text1"/>
          <w:lang w:val="en-UA"/>
        </w:rPr>
      </w:pPr>
      <w:r w:rsidRPr="000B64DF">
        <w:rPr>
          <w:rFonts w:cstheme="minorHAnsi"/>
          <w:b/>
          <w:bCs/>
          <w:color w:val="000000" w:themeColor="text1"/>
        </w:rPr>
        <w:t xml:space="preserve">5. </w:t>
      </w:r>
      <w:r w:rsidRPr="000B64DF">
        <w:rPr>
          <w:rStyle w:val="Strong"/>
          <w:rFonts w:cstheme="minorHAnsi"/>
          <w:color w:val="000000" w:themeColor="text1"/>
        </w:rPr>
        <w:t>Калькулятор витрати пального</w:t>
      </w:r>
    </w:p>
    <w:p w:rsidR="000B64DF" w:rsidRPr="000B64DF" w:rsidRDefault="000B64DF" w:rsidP="000B64DF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Style w:val="Strong"/>
          <w:rFonts w:cstheme="minorHAnsi"/>
          <w:color w:val="000000" w:themeColor="text1"/>
        </w:rPr>
        <w:t>Опис:</w:t>
      </w:r>
      <w:r w:rsidRPr="000B64DF">
        <w:rPr>
          <w:rFonts w:cstheme="minorHAnsi"/>
          <w:color w:val="000000" w:themeColor="text1"/>
        </w:rPr>
        <w:br/>
        <w:t>Програма допомагає користувачам обчислити витрати пального для поїздки.</w:t>
      </w:r>
    </w:p>
    <w:p w:rsidR="000B64DF" w:rsidRPr="000B64DF" w:rsidRDefault="000B64DF" w:rsidP="000B64DF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Style w:val="Strong"/>
          <w:rFonts w:cstheme="minorHAnsi"/>
          <w:color w:val="000000" w:themeColor="text1"/>
        </w:rPr>
        <w:t>Приклади:</w:t>
      </w:r>
    </w:p>
    <w:p w:rsidR="000B64DF" w:rsidRPr="000B64DF" w:rsidRDefault="000B64DF" w:rsidP="000B64DF">
      <w:pPr>
        <w:numPr>
          <w:ilvl w:val="1"/>
          <w:numId w:val="5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Введення відстані, середньої витрати пального автомобіля та ціни за літр.</w:t>
      </w:r>
    </w:p>
    <w:p w:rsidR="000B64DF" w:rsidRPr="000B64DF" w:rsidRDefault="000B64DF" w:rsidP="000B64DF">
      <w:pPr>
        <w:numPr>
          <w:ilvl w:val="1"/>
          <w:numId w:val="5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Розрахунок загальної вартості поїздки.</w:t>
      </w:r>
    </w:p>
    <w:p w:rsidR="000B64DF" w:rsidRPr="000B64DF" w:rsidRDefault="000B64DF" w:rsidP="000B64DF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Style w:val="Strong"/>
          <w:rFonts w:cstheme="minorHAnsi"/>
          <w:color w:val="000000" w:themeColor="text1"/>
        </w:rPr>
        <w:t>UI:</w:t>
      </w:r>
    </w:p>
    <w:p w:rsidR="000B64DF" w:rsidRPr="000B64DF" w:rsidRDefault="000B64DF" w:rsidP="000B64DF">
      <w:pPr>
        <w:numPr>
          <w:ilvl w:val="1"/>
          <w:numId w:val="5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Поля для вводу відстані, витрати пального на 100 км і ціни за літр.</w:t>
      </w:r>
    </w:p>
    <w:p w:rsidR="000B64DF" w:rsidRPr="000B64DF" w:rsidRDefault="000B64DF" w:rsidP="000B64DF">
      <w:pPr>
        <w:numPr>
          <w:ilvl w:val="1"/>
          <w:numId w:val="5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Кнопка для розрахунку.</w:t>
      </w:r>
    </w:p>
    <w:p w:rsidR="000B64DF" w:rsidRPr="000B64DF" w:rsidRDefault="000B64DF" w:rsidP="000B64DF">
      <w:pPr>
        <w:numPr>
          <w:ilvl w:val="1"/>
          <w:numId w:val="5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Результат: загальна кількість літрів і вартість пального.</w:t>
      </w:r>
    </w:p>
    <w:p w:rsidR="000B64DF" w:rsidRPr="000B64DF" w:rsidRDefault="000B64DF" w:rsidP="000B64DF">
      <w:pPr>
        <w:pStyle w:val="Heading3"/>
        <w:rPr>
          <w:rFonts w:cstheme="minorHAnsi"/>
          <w:b/>
          <w:bCs/>
          <w:color w:val="000000" w:themeColor="text1"/>
          <w:lang w:val="en-UA"/>
        </w:rPr>
      </w:pPr>
      <w:r w:rsidRPr="000B64DF">
        <w:rPr>
          <w:rFonts w:cstheme="minorHAnsi"/>
          <w:b/>
          <w:bCs/>
          <w:color w:val="000000" w:themeColor="text1"/>
        </w:rPr>
        <w:t xml:space="preserve">6. </w:t>
      </w:r>
      <w:r w:rsidRPr="000B64DF">
        <w:rPr>
          <w:rStyle w:val="Strong"/>
          <w:rFonts w:cstheme="minorHAnsi"/>
          <w:color w:val="000000" w:themeColor="text1"/>
        </w:rPr>
        <w:t>Калькулятор податків</w:t>
      </w:r>
    </w:p>
    <w:p w:rsidR="000B64DF" w:rsidRPr="000B64DF" w:rsidRDefault="000B64DF" w:rsidP="000B64DF">
      <w:pPr>
        <w:numPr>
          <w:ilvl w:val="0"/>
          <w:numId w:val="6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Style w:val="Strong"/>
          <w:rFonts w:cstheme="minorHAnsi"/>
          <w:color w:val="000000" w:themeColor="text1"/>
        </w:rPr>
        <w:t>Опис:</w:t>
      </w:r>
      <w:r w:rsidRPr="000B64DF">
        <w:rPr>
          <w:rFonts w:cstheme="minorHAnsi"/>
          <w:color w:val="000000" w:themeColor="text1"/>
        </w:rPr>
        <w:br/>
        <w:t>Додаток розраховує розмір податку з доходу або ціни товару.</w:t>
      </w:r>
    </w:p>
    <w:p w:rsidR="000B64DF" w:rsidRPr="000B64DF" w:rsidRDefault="000B64DF" w:rsidP="000B64DF">
      <w:pPr>
        <w:numPr>
          <w:ilvl w:val="0"/>
          <w:numId w:val="6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Style w:val="Strong"/>
          <w:rFonts w:cstheme="minorHAnsi"/>
          <w:color w:val="000000" w:themeColor="text1"/>
        </w:rPr>
        <w:t>Приклади:</w:t>
      </w:r>
    </w:p>
    <w:p w:rsidR="000B64DF" w:rsidRPr="000B64DF" w:rsidRDefault="000B64DF" w:rsidP="000B64DF">
      <w:pPr>
        <w:numPr>
          <w:ilvl w:val="1"/>
          <w:numId w:val="6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Розрахунок податку за фіксованою ставкою (наприклад, 20%).</w:t>
      </w:r>
    </w:p>
    <w:p w:rsidR="000B64DF" w:rsidRPr="000B64DF" w:rsidRDefault="000B64DF" w:rsidP="000B64DF">
      <w:pPr>
        <w:numPr>
          <w:ilvl w:val="1"/>
          <w:numId w:val="6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Розрахунок ціни з податком або без нього.</w:t>
      </w:r>
    </w:p>
    <w:p w:rsidR="000B64DF" w:rsidRPr="000B64DF" w:rsidRDefault="000B64DF" w:rsidP="000B64DF">
      <w:pPr>
        <w:numPr>
          <w:ilvl w:val="0"/>
          <w:numId w:val="6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Style w:val="Strong"/>
          <w:rFonts w:cstheme="minorHAnsi"/>
          <w:color w:val="000000" w:themeColor="text1"/>
        </w:rPr>
        <w:t>UI:</w:t>
      </w:r>
    </w:p>
    <w:p w:rsidR="000B64DF" w:rsidRPr="000B64DF" w:rsidRDefault="000B64DF" w:rsidP="000B64DF">
      <w:pPr>
        <w:numPr>
          <w:ilvl w:val="1"/>
          <w:numId w:val="6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Поля для введення суми доходу або ціни.</w:t>
      </w:r>
    </w:p>
    <w:p w:rsidR="000B64DF" w:rsidRPr="000B64DF" w:rsidRDefault="000B64DF" w:rsidP="000B64DF">
      <w:pPr>
        <w:numPr>
          <w:ilvl w:val="1"/>
          <w:numId w:val="6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>Кнопка для вибору режиму: "Додати податок" або "Відняти податок".</w:t>
      </w:r>
    </w:p>
    <w:p w:rsidR="000B64DF" w:rsidRPr="000B64DF" w:rsidRDefault="000B64DF" w:rsidP="000B64DF">
      <w:pPr>
        <w:numPr>
          <w:ilvl w:val="1"/>
          <w:numId w:val="6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0B64DF">
        <w:rPr>
          <w:rFonts w:cstheme="minorHAnsi"/>
          <w:color w:val="000000" w:themeColor="text1"/>
        </w:rPr>
        <w:t xml:space="preserve">Результат у </w:t>
      </w:r>
      <w:proofErr w:type="spellStart"/>
      <w:r w:rsidRPr="000B64DF">
        <w:rPr>
          <w:rFonts w:cstheme="minorHAnsi"/>
          <w:color w:val="000000" w:themeColor="text1"/>
        </w:rPr>
        <w:t>TextView</w:t>
      </w:r>
      <w:proofErr w:type="spellEnd"/>
      <w:r w:rsidRPr="000B64DF">
        <w:rPr>
          <w:rFonts w:cstheme="minorHAnsi"/>
          <w:color w:val="000000" w:themeColor="text1"/>
        </w:rPr>
        <w:t xml:space="preserve"> із детальним розрахунком.</w:t>
      </w:r>
    </w:p>
    <w:p w:rsidR="000B64DF" w:rsidRPr="000B64DF" w:rsidRDefault="000B64DF" w:rsidP="000B64DF">
      <w:p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</w:p>
    <w:sectPr w:rsidR="000B64DF" w:rsidRPr="000B6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105E0"/>
    <w:multiLevelType w:val="multilevel"/>
    <w:tmpl w:val="1404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D3D41"/>
    <w:multiLevelType w:val="multilevel"/>
    <w:tmpl w:val="3A34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06065"/>
    <w:multiLevelType w:val="multilevel"/>
    <w:tmpl w:val="B70E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226B7"/>
    <w:multiLevelType w:val="multilevel"/>
    <w:tmpl w:val="D51C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249F8"/>
    <w:multiLevelType w:val="multilevel"/>
    <w:tmpl w:val="0872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23BB9"/>
    <w:multiLevelType w:val="multilevel"/>
    <w:tmpl w:val="F4C4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122733">
    <w:abstractNumId w:val="0"/>
  </w:num>
  <w:num w:numId="2" w16cid:durableId="1608266445">
    <w:abstractNumId w:val="5"/>
  </w:num>
  <w:num w:numId="3" w16cid:durableId="1666788035">
    <w:abstractNumId w:val="3"/>
  </w:num>
  <w:num w:numId="4" w16cid:durableId="20403944">
    <w:abstractNumId w:val="2"/>
  </w:num>
  <w:num w:numId="5" w16cid:durableId="765688697">
    <w:abstractNumId w:val="1"/>
  </w:num>
  <w:num w:numId="6" w16cid:durableId="1051225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23"/>
    <w:rsid w:val="000B0D37"/>
    <w:rsid w:val="000B64DF"/>
    <w:rsid w:val="002B1A9B"/>
    <w:rsid w:val="002D3523"/>
    <w:rsid w:val="0036058B"/>
    <w:rsid w:val="003F5420"/>
    <w:rsid w:val="00507618"/>
    <w:rsid w:val="0085433A"/>
    <w:rsid w:val="00B843AF"/>
    <w:rsid w:val="00BD223D"/>
    <w:rsid w:val="00E3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4EC5F7"/>
  <w15:chartTrackingRefBased/>
  <w15:docId w15:val="{5A1E4490-3866-B740-8423-3CDEFA8D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5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5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5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5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52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5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2D3523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523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523"/>
    <w:rPr>
      <w:rFonts w:eastAsiaTheme="majorEastAsia" w:cstheme="majorBidi"/>
      <w:color w:val="2F5496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523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523"/>
    <w:rPr>
      <w:rFonts w:eastAsiaTheme="majorEastAsia" w:cstheme="majorBidi"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523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523"/>
    <w:rPr>
      <w:rFonts w:eastAsiaTheme="majorEastAsia" w:cstheme="majorBidi"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2D35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52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5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523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2D35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523"/>
    <w:rPr>
      <w:i/>
      <w:iCs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2D3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5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523"/>
    <w:rPr>
      <w:i/>
      <w:iCs/>
      <w:color w:val="2F5496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2D352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D35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2025-01-06T12:49:00Z</dcterms:created>
  <dcterms:modified xsi:type="dcterms:W3CDTF">2025-01-06T12:52:00Z</dcterms:modified>
</cp:coreProperties>
</file>