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501DF" w14:textId="77777777" w:rsidR="00670C3E" w:rsidRPr="00670C3E" w:rsidRDefault="00670C3E" w:rsidP="009D214F">
      <w:pPr>
        <w:jc w:val="center"/>
        <w:rPr>
          <w:rFonts w:ascii="Times New Roman" w:hAnsi="Times New Roman" w:cs="Times New Roman"/>
          <w:b/>
          <w:bCs/>
          <w:sz w:val="36"/>
          <w:szCs w:val="36"/>
        </w:rPr>
      </w:pPr>
      <w:r w:rsidRPr="00670C3E">
        <w:rPr>
          <w:rFonts w:ascii="Times New Roman" w:hAnsi="Times New Roman" w:cs="Times New Roman"/>
          <w:b/>
          <w:bCs/>
          <w:sz w:val="36"/>
          <w:szCs w:val="36"/>
        </w:rPr>
        <w:t>Enhancement One: Software Design and Engineering</w:t>
      </w:r>
    </w:p>
    <w:p w14:paraId="6020B41C" w14:textId="77777777" w:rsidR="00670C3E" w:rsidRPr="00670C3E" w:rsidRDefault="00670C3E" w:rsidP="00670C3E">
      <w:pPr>
        <w:rPr>
          <w:rFonts w:ascii="Times New Roman" w:hAnsi="Times New Roman" w:cs="Times New Roman"/>
          <w:b/>
          <w:bCs/>
        </w:rPr>
      </w:pPr>
      <w:r w:rsidRPr="00670C3E">
        <w:rPr>
          <w:rFonts w:ascii="Times New Roman" w:hAnsi="Times New Roman" w:cs="Times New Roman"/>
          <w:b/>
          <w:bCs/>
        </w:rPr>
        <w:t>1. Briefly describe the artifact. What is it? When was it created?</w:t>
      </w:r>
    </w:p>
    <w:p w14:paraId="7A83F3D5" w14:textId="1EF8EF7F" w:rsidR="00B66AFC" w:rsidRPr="00B66AFC" w:rsidRDefault="00B66AFC" w:rsidP="00B66AFC">
      <w:pPr>
        <w:rPr>
          <w:rFonts w:ascii="Times New Roman" w:hAnsi="Times New Roman" w:cs="Times New Roman"/>
        </w:rPr>
      </w:pPr>
      <w:r w:rsidRPr="00B66AFC">
        <w:rPr>
          <w:rFonts w:ascii="Times New Roman" w:hAnsi="Times New Roman" w:cs="Times New Roman"/>
        </w:rPr>
        <w:t>Travlr Getaways is a travel booking app I built in CS 465 (Full Stack Development).</w:t>
      </w:r>
      <w:r>
        <w:rPr>
          <w:rFonts w:ascii="Times New Roman" w:hAnsi="Times New Roman" w:cs="Times New Roman"/>
        </w:rPr>
        <w:t xml:space="preserve"> The app was completed probably about 4-5 months ago.</w:t>
      </w:r>
      <w:r w:rsidRPr="00B66AFC">
        <w:rPr>
          <w:rFonts w:ascii="Times New Roman" w:hAnsi="Times New Roman" w:cs="Times New Roman"/>
        </w:rPr>
        <w:t xml:space="preserve"> It uses the MEAN stack</w:t>
      </w:r>
      <w:r>
        <w:rPr>
          <w:rFonts w:ascii="Times New Roman" w:hAnsi="Times New Roman" w:cs="Times New Roman"/>
        </w:rPr>
        <w:t>:</w:t>
      </w:r>
      <w:r w:rsidRPr="00B66AFC">
        <w:rPr>
          <w:rFonts w:ascii="Times New Roman" w:hAnsi="Times New Roman" w:cs="Times New Roman"/>
        </w:rPr>
        <w:t xml:space="preserve"> MongoDB, Express, Angular, and Node.js. There’s a customer website where people can browse and book trips, an admin dashboard built with Angular where admins manage the trip listings, and a REST API connecting everything to MongoDB. It also has JWT authentication for login sessions.</w:t>
      </w:r>
    </w:p>
    <w:p w14:paraId="332E392D" w14:textId="77777777" w:rsidR="00B66AFC" w:rsidRPr="00B66AFC" w:rsidRDefault="00B66AFC" w:rsidP="00B66AFC">
      <w:pPr>
        <w:rPr>
          <w:rFonts w:ascii="Times New Roman" w:hAnsi="Times New Roman" w:cs="Times New Roman"/>
        </w:rPr>
      </w:pPr>
      <w:r w:rsidRPr="00B66AFC">
        <w:rPr>
          <w:rFonts w:ascii="Times New Roman" w:hAnsi="Times New Roman" w:cs="Times New Roman"/>
        </w:rPr>
        <w:t xml:space="preserve">When I finished CS 465, the app worked fine but had basically no tests. Angular generated some default test files when I set up the project, but they were just empty stubs. The backend had nothing. </w:t>
      </w:r>
      <w:proofErr w:type="gramStart"/>
      <w:r w:rsidRPr="00B66AFC">
        <w:rPr>
          <w:rFonts w:ascii="Times New Roman" w:hAnsi="Times New Roman" w:cs="Times New Roman"/>
        </w:rPr>
        <w:t>So</w:t>
      </w:r>
      <w:proofErr w:type="gramEnd"/>
      <w:r w:rsidRPr="00B66AFC">
        <w:rPr>
          <w:rFonts w:ascii="Times New Roman" w:hAnsi="Times New Roman" w:cs="Times New Roman"/>
        </w:rPr>
        <w:t xml:space="preserve"> if I changed something, I had no way to know if I broke something else without clicking through the whole app manually.</w:t>
      </w:r>
    </w:p>
    <w:p w14:paraId="12284FDE" w14:textId="77777777" w:rsidR="00670C3E" w:rsidRPr="00670C3E" w:rsidRDefault="00670C3E" w:rsidP="00670C3E">
      <w:pPr>
        <w:rPr>
          <w:rFonts w:ascii="Times New Roman" w:hAnsi="Times New Roman" w:cs="Times New Roman"/>
          <w:b/>
          <w:bCs/>
        </w:rPr>
      </w:pPr>
      <w:r w:rsidRPr="00670C3E">
        <w:rPr>
          <w:rFonts w:ascii="Times New Roman" w:hAnsi="Times New Roman" w:cs="Times New Roman"/>
          <w:b/>
          <w:bCs/>
        </w:rPr>
        <w:t xml:space="preserve">2. Justify the inclusion of the artifact in your </w:t>
      </w:r>
      <w:proofErr w:type="spellStart"/>
      <w:r w:rsidRPr="00670C3E">
        <w:rPr>
          <w:rFonts w:ascii="Times New Roman" w:hAnsi="Times New Roman" w:cs="Times New Roman"/>
          <w:b/>
          <w:bCs/>
        </w:rPr>
        <w:t>ePortfolio</w:t>
      </w:r>
      <w:proofErr w:type="spellEnd"/>
      <w:r w:rsidRPr="00670C3E">
        <w:rPr>
          <w:rFonts w:ascii="Times New Roman" w:hAnsi="Times New Roman" w:cs="Times New Roman"/>
          <w:b/>
          <w:bCs/>
        </w:rPr>
        <w:t>. Why did you select this item? What specific components of the artifact showcase your skills and abilities in software development? How was the artifact improved?</w:t>
      </w:r>
    </w:p>
    <w:p w14:paraId="1DBF2E3A" w14:textId="649A42C3" w:rsidR="00B66AFC" w:rsidRPr="00B66AFC" w:rsidRDefault="00B66AFC" w:rsidP="00B66AFC">
      <w:pPr>
        <w:rPr>
          <w:rFonts w:ascii="Times New Roman" w:hAnsi="Times New Roman" w:cs="Times New Roman"/>
        </w:rPr>
      </w:pPr>
      <w:r w:rsidRPr="00B66AFC">
        <w:rPr>
          <w:rFonts w:ascii="Times New Roman" w:hAnsi="Times New Roman" w:cs="Times New Roman"/>
        </w:rPr>
        <w:t>I picked this project because it covers a lot of ground</w:t>
      </w:r>
      <w:r>
        <w:rPr>
          <w:rFonts w:ascii="Times New Roman" w:hAnsi="Times New Roman" w:cs="Times New Roman"/>
        </w:rPr>
        <w:t>;</w:t>
      </w:r>
      <w:r w:rsidRPr="00B66AFC">
        <w:rPr>
          <w:rFonts w:ascii="Times New Roman" w:hAnsi="Times New Roman" w:cs="Times New Roman"/>
        </w:rPr>
        <w:t xml:space="preserve"> frontend, backend, API, database. Instead of showing a bunch of small disconnected projects, I can show one complete application and make meaningful improvements to it.</w:t>
      </w:r>
    </w:p>
    <w:p w14:paraId="4A5D31C6" w14:textId="77777777" w:rsidR="00B66AFC" w:rsidRPr="00B66AFC" w:rsidRDefault="00B66AFC" w:rsidP="00B66AFC">
      <w:pPr>
        <w:rPr>
          <w:rFonts w:ascii="Times New Roman" w:hAnsi="Times New Roman" w:cs="Times New Roman"/>
        </w:rPr>
      </w:pPr>
      <w:r w:rsidRPr="00B66AFC">
        <w:rPr>
          <w:rFonts w:ascii="Times New Roman" w:hAnsi="Times New Roman" w:cs="Times New Roman"/>
        </w:rPr>
        <w:t>For this enhancement, I added end-to-end testing using Playwright. Playwright is a browser automation tool that Microsoft developed. It lets you write tests that actually open a browser and click through the app like a real user would.</w:t>
      </w:r>
    </w:p>
    <w:p w14:paraId="56BC77D4" w14:textId="77777777" w:rsidR="00B66AFC" w:rsidRDefault="00B66AFC" w:rsidP="00B66AFC">
      <w:pPr>
        <w:rPr>
          <w:rFonts w:ascii="Times New Roman" w:hAnsi="Times New Roman" w:cs="Times New Roman"/>
        </w:rPr>
      </w:pPr>
    </w:p>
    <w:p w14:paraId="744B5670" w14:textId="0D0011ED" w:rsidR="00B66AFC" w:rsidRPr="00B66AFC" w:rsidRDefault="00B66AFC" w:rsidP="00B66AFC">
      <w:pPr>
        <w:rPr>
          <w:rFonts w:ascii="Times New Roman" w:hAnsi="Times New Roman" w:cs="Times New Roman"/>
          <w:b/>
          <w:bCs/>
        </w:rPr>
      </w:pPr>
      <w:r w:rsidRPr="00B66AFC">
        <w:rPr>
          <w:rFonts w:ascii="Times New Roman" w:hAnsi="Times New Roman" w:cs="Times New Roman"/>
          <w:b/>
          <w:bCs/>
        </w:rPr>
        <w:lastRenderedPageBreak/>
        <w:t>I wrote 53 tests split into three files:</w:t>
      </w:r>
    </w:p>
    <w:p w14:paraId="093FFAE8" w14:textId="1DD66F5D" w:rsidR="00B66AFC" w:rsidRPr="00B66AFC" w:rsidRDefault="00B66AFC" w:rsidP="00B66AFC">
      <w:pPr>
        <w:pStyle w:val="ListParagraph"/>
        <w:numPr>
          <w:ilvl w:val="0"/>
          <w:numId w:val="5"/>
        </w:numPr>
        <w:rPr>
          <w:rFonts w:ascii="Times New Roman" w:hAnsi="Times New Roman" w:cs="Times New Roman"/>
        </w:rPr>
      </w:pPr>
      <w:r w:rsidRPr="00B66AFC">
        <w:rPr>
          <w:rFonts w:ascii="Times New Roman" w:hAnsi="Times New Roman" w:cs="Times New Roman"/>
          <w:b/>
          <w:bCs/>
        </w:rPr>
        <w:t>Customer tests (customer.spec.js)</w:t>
      </w:r>
      <w:r>
        <w:rPr>
          <w:rFonts w:ascii="Times New Roman" w:hAnsi="Times New Roman" w:cs="Times New Roman"/>
        </w:rPr>
        <w:t>:</w:t>
      </w:r>
      <w:r w:rsidRPr="00B66AFC">
        <w:rPr>
          <w:rFonts w:ascii="Times New Roman" w:hAnsi="Times New Roman" w:cs="Times New Roman"/>
        </w:rPr>
        <w:t xml:space="preserve"> These test the customer website. Things like: does the homepage load, can you browse trips, does the search work, can you log in and log out, can you access the cart. The tests interact with the actual pages the same way a user would.</w:t>
      </w:r>
    </w:p>
    <w:p w14:paraId="76893F44" w14:textId="0A577CA7" w:rsidR="00B66AFC" w:rsidRPr="00B66AFC" w:rsidRDefault="00B66AFC" w:rsidP="00B66AFC">
      <w:pPr>
        <w:pStyle w:val="ListParagraph"/>
        <w:numPr>
          <w:ilvl w:val="0"/>
          <w:numId w:val="5"/>
        </w:numPr>
        <w:rPr>
          <w:rFonts w:ascii="Times New Roman" w:hAnsi="Times New Roman" w:cs="Times New Roman"/>
        </w:rPr>
      </w:pPr>
      <w:r w:rsidRPr="00B66AFC">
        <w:rPr>
          <w:rFonts w:ascii="Times New Roman" w:hAnsi="Times New Roman" w:cs="Times New Roman"/>
          <w:b/>
          <w:bCs/>
        </w:rPr>
        <w:t>Admin tests (admin.spec.js)</w:t>
      </w:r>
      <w:r>
        <w:rPr>
          <w:rFonts w:ascii="Times New Roman" w:hAnsi="Times New Roman" w:cs="Times New Roman"/>
        </w:rPr>
        <w:t>:</w:t>
      </w:r>
      <w:r w:rsidRPr="00B66AFC">
        <w:rPr>
          <w:rFonts w:ascii="Times New Roman" w:hAnsi="Times New Roman" w:cs="Times New Roman"/>
        </w:rPr>
        <w:t xml:space="preserve"> These test the Angular admin dashboard. Login, viewing the trip list, adding a new trip, editing trips, deleting trips. Full CRUD coverage. The delete tests even handle the browser’s confirmation popup.</w:t>
      </w:r>
    </w:p>
    <w:p w14:paraId="0A4CFB42" w14:textId="6A559CAA" w:rsidR="00B66AFC" w:rsidRPr="00B66AFC" w:rsidRDefault="00B66AFC" w:rsidP="00B66AFC">
      <w:pPr>
        <w:pStyle w:val="ListParagraph"/>
        <w:numPr>
          <w:ilvl w:val="0"/>
          <w:numId w:val="5"/>
        </w:numPr>
        <w:rPr>
          <w:rFonts w:ascii="Times New Roman" w:hAnsi="Times New Roman" w:cs="Times New Roman"/>
        </w:rPr>
      </w:pPr>
      <w:r w:rsidRPr="00B66AFC">
        <w:rPr>
          <w:rFonts w:ascii="Times New Roman" w:hAnsi="Times New Roman" w:cs="Times New Roman"/>
          <w:b/>
          <w:bCs/>
        </w:rPr>
        <w:t>Auth tests (auth.spec.js)</w:t>
      </w:r>
      <w:r>
        <w:rPr>
          <w:rFonts w:ascii="Times New Roman" w:hAnsi="Times New Roman" w:cs="Times New Roman"/>
        </w:rPr>
        <w:t>:</w:t>
      </w:r>
      <w:r w:rsidRPr="00B66AFC">
        <w:rPr>
          <w:rFonts w:ascii="Times New Roman" w:hAnsi="Times New Roman" w:cs="Times New Roman"/>
        </w:rPr>
        <w:t xml:space="preserve"> These are security</w:t>
      </w:r>
      <w:r>
        <w:rPr>
          <w:rFonts w:ascii="Times New Roman" w:hAnsi="Times New Roman" w:cs="Times New Roman"/>
        </w:rPr>
        <w:t xml:space="preserve"> </w:t>
      </w:r>
      <w:r w:rsidRPr="00B66AFC">
        <w:rPr>
          <w:rFonts w:ascii="Times New Roman" w:hAnsi="Times New Roman" w:cs="Times New Roman"/>
        </w:rPr>
        <w:t>focused. They check that you can’t access protected pages without logging in, that the API rejects requests without a valid token, and that the login page doesn’t give away whether an email exists in the system.</w:t>
      </w:r>
    </w:p>
    <w:p w14:paraId="60223EFC" w14:textId="77777777" w:rsidR="00A4425E" w:rsidRDefault="00B66AFC" w:rsidP="00B66AFC">
      <w:pPr>
        <w:rPr>
          <w:rFonts w:ascii="Times New Roman" w:hAnsi="Times New Roman" w:cs="Times New Roman"/>
        </w:rPr>
      </w:pPr>
      <w:r w:rsidRPr="00B66AFC">
        <w:rPr>
          <w:rFonts w:ascii="Times New Roman" w:hAnsi="Times New Roman" w:cs="Times New Roman"/>
          <w:b/>
          <w:bCs/>
        </w:rPr>
        <w:t>Some technical stuff I implemented:</w:t>
      </w:r>
    </w:p>
    <w:p w14:paraId="5A3BCA73" w14:textId="77777777" w:rsidR="00A4425E" w:rsidRPr="00A4425E" w:rsidRDefault="00B66AFC" w:rsidP="00A4425E">
      <w:pPr>
        <w:pStyle w:val="ListParagraph"/>
        <w:numPr>
          <w:ilvl w:val="0"/>
          <w:numId w:val="6"/>
        </w:numPr>
        <w:rPr>
          <w:rFonts w:ascii="Times New Roman" w:hAnsi="Times New Roman" w:cs="Times New Roman"/>
        </w:rPr>
      </w:pPr>
      <w:r w:rsidRPr="00A4425E">
        <w:rPr>
          <w:rFonts w:ascii="Times New Roman" w:hAnsi="Times New Roman" w:cs="Times New Roman"/>
        </w:rPr>
        <w:t xml:space="preserve">Separate Playwright projects for the customer site (port 3000) and admin SPA (port 4200) </w:t>
      </w:r>
    </w:p>
    <w:p w14:paraId="64F8E6F4" w14:textId="77777777" w:rsidR="00A4425E" w:rsidRPr="00A4425E" w:rsidRDefault="00B66AFC" w:rsidP="00A4425E">
      <w:pPr>
        <w:pStyle w:val="ListParagraph"/>
        <w:numPr>
          <w:ilvl w:val="0"/>
          <w:numId w:val="6"/>
        </w:numPr>
        <w:rPr>
          <w:rFonts w:ascii="Times New Roman" w:hAnsi="Times New Roman" w:cs="Times New Roman"/>
        </w:rPr>
      </w:pPr>
      <w:r w:rsidRPr="00A4425E">
        <w:rPr>
          <w:rFonts w:ascii="Times New Roman" w:hAnsi="Times New Roman" w:cs="Times New Roman"/>
        </w:rPr>
        <w:t>Helper functions for registering users, logging in, and seeding test data</w:t>
      </w:r>
    </w:p>
    <w:p w14:paraId="5E8216A2" w14:textId="77777777" w:rsidR="00A4425E" w:rsidRDefault="00B66AFC" w:rsidP="00A4425E">
      <w:pPr>
        <w:pStyle w:val="ListParagraph"/>
        <w:numPr>
          <w:ilvl w:val="0"/>
          <w:numId w:val="6"/>
        </w:numPr>
        <w:rPr>
          <w:rFonts w:ascii="Times New Roman" w:hAnsi="Times New Roman" w:cs="Times New Roman"/>
        </w:rPr>
      </w:pPr>
      <w:r w:rsidRPr="00A4425E">
        <w:rPr>
          <w:rFonts w:ascii="Times New Roman" w:hAnsi="Times New Roman" w:cs="Times New Roman"/>
        </w:rPr>
        <w:t>A global setup that creates test users before any tests run</w:t>
      </w:r>
    </w:p>
    <w:p w14:paraId="464FC7A7" w14:textId="3FAB39F7" w:rsidR="00B66AFC" w:rsidRPr="00A4425E" w:rsidRDefault="00B66AFC" w:rsidP="00A4425E">
      <w:pPr>
        <w:pStyle w:val="ListParagraph"/>
        <w:numPr>
          <w:ilvl w:val="0"/>
          <w:numId w:val="6"/>
        </w:numPr>
        <w:rPr>
          <w:rFonts w:ascii="Times New Roman" w:hAnsi="Times New Roman" w:cs="Times New Roman"/>
        </w:rPr>
      </w:pPr>
      <w:proofErr w:type="spellStart"/>
      <w:r w:rsidRPr="00A4425E">
        <w:rPr>
          <w:rFonts w:ascii="Times New Roman" w:hAnsi="Times New Roman" w:cs="Times New Roman"/>
        </w:rPr>
        <w:t>beforeEach</w:t>
      </w:r>
      <w:proofErr w:type="spellEnd"/>
      <w:r w:rsidRPr="00A4425E">
        <w:rPr>
          <w:rFonts w:ascii="Times New Roman" w:hAnsi="Times New Roman" w:cs="Times New Roman"/>
        </w:rPr>
        <w:t xml:space="preserve"> </w:t>
      </w:r>
      <w:proofErr w:type="gramStart"/>
      <w:r w:rsidRPr="00A4425E">
        <w:rPr>
          <w:rFonts w:ascii="Times New Roman" w:hAnsi="Times New Roman" w:cs="Times New Roman"/>
        </w:rPr>
        <w:t>hooks</w:t>
      </w:r>
      <w:proofErr w:type="gramEnd"/>
      <w:r w:rsidRPr="00A4425E">
        <w:rPr>
          <w:rFonts w:ascii="Times New Roman" w:hAnsi="Times New Roman" w:cs="Times New Roman"/>
        </w:rPr>
        <w:t xml:space="preserve"> so tests that need login don’t repeat the same code</w:t>
      </w:r>
    </w:p>
    <w:p w14:paraId="7DAB1FBD" w14:textId="0CE426DE" w:rsidR="00B66AFC" w:rsidRPr="00B66AFC" w:rsidRDefault="00B66AFC" w:rsidP="00B66AFC">
      <w:pPr>
        <w:rPr>
          <w:rFonts w:ascii="Times New Roman" w:hAnsi="Times New Roman" w:cs="Times New Roman"/>
        </w:rPr>
      </w:pPr>
      <w:r w:rsidRPr="00B66AFC">
        <w:rPr>
          <w:rFonts w:ascii="Times New Roman" w:hAnsi="Times New Roman" w:cs="Times New Roman"/>
        </w:rPr>
        <w:t>The app went from having zero useful tests to having 52 passing tests that run in under 2 minutes. And the tests actually found a real bug</w:t>
      </w:r>
      <w:r w:rsidR="00A4425E">
        <w:rPr>
          <w:rFonts w:ascii="Times New Roman" w:hAnsi="Times New Roman" w:cs="Times New Roman"/>
        </w:rPr>
        <w:t>;</w:t>
      </w:r>
      <w:r w:rsidRPr="00B66AFC">
        <w:rPr>
          <w:rFonts w:ascii="Times New Roman" w:hAnsi="Times New Roman" w:cs="Times New Roman"/>
        </w:rPr>
        <w:t xml:space="preserve"> the search feature doesn’t work right. It can’t find trips even when they should match. That’s something I’ll fix in Enhancement Two when I redo the search with MongoDB text indexes.</w:t>
      </w:r>
    </w:p>
    <w:p w14:paraId="38067CD0" w14:textId="77777777" w:rsidR="00A4425E" w:rsidRDefault="00A4425E" w:rsidP="00670C3E">
      <w:pPr>
        <w:rPr>
          <w:rFonts w:ascii="Times New Roman" w:hAnsi="Times New Roman" w:cs="Times New Roman"/>
          <w:b/>
          <w:bCs/>
        </w:rPr>
      </w:pPr>
    </w:p>
    <w:p w14:paraId="3C020F72" w14:textId="27B3CE85" w:rsidR="00670C3E" w:rsidRPr="00670C3E" w:rsidRDefault="00670C3E" w:rsidP="00670C3E">
      <w:pPr>
        <w:rPr>
          <w:rFonts w:ascii="Times New Roman" w:hAnsi="Times New Roman" w:cs="Times New Roman"/>
          <w:b/>
          <w:bCs/>
        </w:rPr>
      </w:pPr>
      <w:r w:rsidRPr="00670C3E">
        <w:rPr>
          <w:rFonts w:ascii="Times New Roman" w:hAnsi="Times New Roman" w:cs="Times New Roman"/>
          <w:b/>
          <w:bCs/>
        </w:rPr>
        <w:lastRenderedPageBreak/>
        <w:t>3. Did you meet the course outcomes you planned to meet with this enhancement in Module One? Do you have any updates to your outcome-coverage plans?</w:t>
      </w:r>
    </w:p>
    <w:p w14:paraId="70F4F7C7" w14:textId="539CDF61" w:rsidR="0054569F" w:rsidRPr="0054569F" w:rsidRDefault="0054569F" w:rsidP="0054569F">
      <w:pPr>
        <w:rPr>
          <w:rFonts w:ascii="Times New Roman" w:hAnsi="Times New Roman" w:cs="Times New Roman"/>
        </w:rPr>
      </w:pPr>
      <w:r w:rsidRPr="0054569F">
        <w:rPr>
          <w:rFonts w:ascii="Times New Roman" w:hAnsi="Times New Roman" w:cs="Times New Roman"/>
        </w:rPr>
        <w:t>Y</w:t>
      </w:r>
      <w:r>
        <w:rPr>
          <w:rFonts w:ascii="Times New Roman" w:hAnsi="Times New Roman" w:cs="Times New Roman"/>
        </w:rPr>
        <w:t>es</w:t>
      </w:r>
      <w:r w:rsidRPr="0054569F">
        <w:rPr>
          <w:rFonts w:ascii="Times New Roman" w:hAnsi="Times New Roman" w:cs="Times New Roman"/>
        </w:rPr>
        <w:t>, I hit all three outcomes I planned for:</w:t>
      </w:r>
    </w:p>
    <w:p w14:paraId="00D28D33" w14:textId="619EC550" w:rsidR="0054569F" w:rsidRPr="0054569F" w:rsidRDefault="0054569F" w:rsidP="0054569F">
      <w:pPr>
        <w:rPr>
          <w:rFonts w:ascii="Times New Roman" w:hAnsi="Times New Roman" w:cs="Times New Roman"/>
        </w:rPr>
      </w:pPr>
      <w:r w:rsidRPr="0054569F">
        <w:rPr>
          <w:rFonts w:ascii="Times New Roman" w:hAnsi="Times New Roman" w:cs="Times New Roman"/>
          <w:b/>
          <w:bCs/>
        </w:rPr>
        <w:t>Outcome 3 (Design and evaluate solutions):</w:t>
      </w:r>
      <w:r w:rsidRPr="0054569F">
        <w:rPr>
          <w:rFonts w:ascii="Times New Roman" w:hAnsi="Times New Roman" w:cs="Times New Roman"/>
        </w:rPr>
        <w:t xml:space="preserve"> I had to decide what to test and how to organize the tests. I picked E2E testing over unit testing because the app has two separate frontends hitting the same API. E2E tests catch problems that unit tests would miss like</w:t>
      </w:r>
      <w:r w:rsidR="00D912F9">
        <w:rPr>
          <w:rFonts w:ascii="Times New Roman" w:hAnsi="Times New Roman" w:cs="Times New Roman"/>
        </w:rPr>
        <w:t>;</w:t>
      </w:r>
      <w:r w:rsidRPr="0054569F">
        <w:rPr>
          <w:rFonts w:ascii="Times New Roman" w:hAnsi="Times New Roman" w:cs="Times New Roman"/>
        </w:rPr>
        <w:t xml:space="preserve"> if the frontend and backend aren’t talking to each other correctly. Splitting the tests into customer, admin, and auth files keeps things organized and makes it clear what each test suite is responsible for.</w:t>
      </w:r>
    </w:p>
    <w:p w14:paraId="287F9367" w14:textId="373D4189" w:rsidR="0054569F" w:rsidRPr="0054569F" w:rsidRDefault="0054569F" w:rsidP="0054569F">
      <w:pPr>
        <w:rPr>
          <w:rFonts w:ascii="Times New Roman" w:hAnsi="Times New Roman" w:cs="Times New Roman"/>
        </w:rPr>
      </w:pPr>
      <w:r w:rsidRPr="0054569F">
        <w:rPr>
          <w:rFonts w:ascii="Times New Roman" w:hAnsi="Times New Roman" w:cs="Times New Roman"/>
          <w:b/>
          <w:bCs/>
        </w:rPr>
        <w:t>Outcome 4 (Tools and techniques):</w:t>
      </w:r>
      <w:r w:rsidRPr="0054569F">
        <w:rPr>
          <w:rFonts w:ascii="Times New Roman" w:hAnsi="Times New Roman" w:cs="Times New Roman"/>
        </w:rPr>
        <w:t xml:space="preserve"> Playwright is an industry</w:t>
      </w:r>
      <w:r w:rsidR="00D912F9">
        <w:rPr>
          <w:rFonts w:ascii="Times New Roman" w:hAnsi="Times New Roman" w:cs="Times New Roman"/>
        </w:rPr>
        <w:t xml:space="preserve"> </w:t>
      </w:r>
      <w:r w:rsidRPr="0054569F">
        <w:rPr>
          <w:rFonts w:ascii="Times New Roman" w:hAnsi="Times New Roman" w:cs="Times New Roman"/>
        </w:rPr>
        <w:t>standard tool. Companies like Microsoft and Google use it. The implementation uses real testing patterns</w:t>
      </w:r>
      <w:r w:rsidR="00E55119">
        <w:rPr>
          <w:rFonts w:ascii="Times New Roman" w:hAnsi="Times New Roman" w:cs="Times New Roman"/>
        </w:rPr>
        <w:t>;</w:t>
      </w:r>
      <w:r w:rsidRPr="0054569F">
        <w:rPr>
          <w:rFonts w:ascii="Times New Roman" w:hAnsi="Times New Roman" w:cs="Times New Roman"/>
        </w:rPr>
        <w:t xml:space="preserve"> helper functions, global setup, proper assertions, handling async browser stuff. I also configured it to only save screenshots and videos when tests fail, which keeps things fast during normal runs but still gives you debugging info when something breaks.</w:t>
      </w:r>
    </w:p>
    <w:p w14:paraId="4146A0E6" w14:textId="7166E063" w:rsidR="0054569F" w:rsidRPr="0054569F" w:rsidRDefault="0054569F" w:rsidP="0054569F">
      <w:pPr>
        <w:rPr>
          <w:rFonts w:ascii="Times New Roman" w:hAnsi="Times New Roman" w:cs="Times New Roman"/>
        </w:rPr>
      </w:pPr>
      <w:r w:rsidRPr="0054569F">
        <w:rPr>
          <w:rFonts w:ascii="Times New Roman" w:hAnsi="Times New Roman" w:cs="Times New Roman"/>
          <w:b/>
          <w:bCs/>
        </w:rPr>
        <w:t>Outcome 5 (Security mindset):</w:t>
      </w:r>
      <w:r w:rsidRPr="0054569F">
        <w:rPr>
          <w:rFonts w:ascii="Times New Roman" w:hAnsi="Times New Roman" w:cs="Times New Roman"/>
        </w:rPr>
        <w:t xml:space="preserve"> The auth tests specifically check security stuff. They verify that the API returns 401 when you don’t have a token, that you can’t see admin buttons without logging in, and that protected routes redirect you to login. One test </w:t>
      </w:r>
      <w:proofErr w:type="gramStart"/>
      <w:r w:rsidRPr="0054569F">
        <w:rPr>
          <w:rFonts w:ascii="Times New Roman" w:hAnsi="Times New Roman" w:cs="Times New Roman"/>
        </w:rPr>
        <w:t>checks</w:t>
      </w:r>
      <w:proofErr w:type="gramEnd"/>
      <w:r w:rsidRPr="0054569F">
        <w:rPr>
          <w:rFonts w:ascii="Times New Roman" w:hAnsi="Times New Roman" w:cs="Times New Roman"/>
        </w:rPr>
        <w:t xml:space="preserve"> if the login error message reveals whether an email exists</w:t>
      </w:r>
      <w:r w:rsidR="00786156">
        <w:rPr>
          <w:rFonts w:ascii="Times New Roman" w:hAnsi="Times New Roman" w:cs="Times New Roman"/>
        </w:rPr>
        <w:t>;</w:t>
      </w:r>
      <w:r w:rsidRPr="0054569F">
        <w:rPr>
          <w:rFonts w:ascii="Times New Roman" w:hAnsi="Times New Roman" w:cs="Times New Roman"/>
        </w:rPr>
        <w:t xml:space="preserve"> that’s a common vulnerability. The app passed that one, which is good.</w:t>
      </w:r>
    </w:p>
    <w:p w14:paraId="4D976BA9" w14:textId="77777777" w:rsidR="0054569F" w:rsidRPr="0054569F" w:rsidRDefault="0054569F" w:rsidP="0054569F">
      <w:pPr>
        <w:rPr>
          <w:rFonts w:ascii="Times New Roman" w:hAnsi="Times New Roman" w:cs="Times New Roman"/>
        </w:rPr>
      </w:pPr>
      <w:r w:rsidRPr="0054569F">
        <w:rPr>
          <w:rFonts w:ascii="Times New Roman" w:hAnsi="Times New Roman" w:cs="Times New Roman"/>
        </w:rPr>
        <w:t>No changes to my outcome plan. Everything lined up like I expected.</w:t>
      </w:r>
    </w:p>
    <w:p w14:paraId="4CA649CA" w14:textId="77777777" w:rsidR="0054569F" w:rsidRDefault="0054569F" w:rsidP="00670C3E">
      <w:pPr>
        <w:rPr>
          <w:rFonts w:ascii="Times New Roman" w:hAnsi="Times New Roman" w:cs="Times New Roman"/>
          <w:b/>
          <w:bCs/>
        </w:rPr>
      </w:pPr>
    </w:p>
    <w:p w14:paraId="0F34F55A" w14:textId="6278BAE2" w:rsidR="00670C3E" w:rsidRPr="00670C3E" w:rsidRDefault="00670C3E" w:rsidP="00670C3E">
      <w:pPr>
        <w:rPr>
          <w:rFonts w:ascii="Times New Roman" w:hAnsi="Times New Roman" w:cs="Times New Roman"/>
          <w:b/>
          <w:bCs/>
        </w:rPr>
      </w:pPr>
      <w:r w:rsidRPr="00670C3E">
        <w:rPr>
          <w:rFonts w:ascii="Times New Roman" w:hAnsi="Times New Roman" w:cs="Times New Roman"/>
          <w:b/>
          <w:bCs/>
        </w:rPr>
        <w:lastRenderedPageBreak/>
        <w:t>4. Reflect on the process of enhancing and modifying the artifact. What did you learn as you were creating it and improving it? What challenges did you face?</w:t>
      </w:r>
    </w:p>
    <w:p w14:paraId="0DCE9E53" w14:textId="77777777" w:rsidR="00786156" w:rsidRPr="00786156" w:rsidRDefault="00786156" w:rsidP="00786156">
      <w:pPr>
        <w:rPr>
          <w:rFonts w:ascii="Times New Roman" w:hAnsi="Times New Roman" w:cs="Times New Roman"/>
        </w:rPr>
      </w:pPr>
      <w:bookmarkStart w:id="0" w:name="summary"/>
      <w:r w:rsidRPr="00786156">
        <w:rPr>
          <w:rFonts w:ascii="Times New Roman" w:hAnsi="Times New Roman" w:cs="Times New Roman"/>
        </w:rPr>
        <w:t>Writing these tests taught me a lot about my own code. To test something, you have to understand how it actually works. I spent time looking through the Handlebars templates to find the right CSS selectors, digging into the Angular components to see what the form fields were named, and tracing through the API routes. By the end I had a much better mental map of how data moves through the whole system.</w:t>
      </w:r>
    </w:p>
    <w:p w14:paraId="4A9C8F19" w14:textId="006DFE68" w:rsidR="00786156" w:rsidRPr="00786156" w:rsidRDefault="00786156" w:rsidP="00786156">
      <w:pPr>
        <w:rPr>
          <w:rFonts w:ascii="Times New Roman" w:hAnsi="Times New Roman" w:cs="Times New Roman"/>
        </w:rPr>
      </w:pPr>
      <w:r w:rsidRPr="00786156">
        <w:rPr>
          <w:rFonts w:ascii="Times New Roman" w:hAnsi="Times New Roman" w:cs="Times New Roman"/>
        </w:rPr>
        <w:t>The E2E approach was worth it. These tests use the app like a real person would, so they catch real problems. The search bug is a perfect example</w:t>
      </w:r>
      <w:r>
        <w:rPr>
          <w:rFonts w:ascii="Times New Roman" w:hAnsi="Times New Roman" w:cs="Times New Roman"/>
        </w:rPr>
        <w:t>.</w:t>
      </w:r>
      <w:r w:rsidRPr="00786156">
        <w:rPr>
          <w:rFonts w:ascii="Times New Roman" w:hAnsi="Times New Roman" w:cs="Times New Roman"/>
        </w:rPr>
        <w:t xml:space="preserve"> I probably would’ve missed it with manual testing, but the automated test found it every time.</w:t>
      </w:r>
    </w:p>
    <w:p w14:paraId="732A8DB7" w14:textId="77777777" w:rsidR="00786156" w:rsidRPr="00786156" w:rsidRDefault="00786156" w:rsidP="00786156">
      <w:pPr>
        <w:rPr>
          <w:rFonts w:ascii="Times New Roman" w:hAnsi="Times New Roman" w:cs="Times New Roman"/>
        </w:rPr>
      </w:pPr>
      <w:r w:rsidRPr="00786156">
        <w:rPr>
          <w:rFonts w:ascii="Times New Roman" w:hAnsi="Times New Roman" w:cs="Times New Roman"/>
          <w:b/>
          <w:bCs/>
        </w:rPr>
        <w:t>Challenges:</w:t>
      </w:r>
    </w:p>
    <w:p w14:paraId="428BAB4D" w14:textId="30AC2A6B" w:rsidR="00786156" w:rsidRPr="00786156" w:rsidRDefault="00786156" w:rsidP="00786156">
      <w:pPr>
        <w:rPr>
          <w:rFonts w:ascii="Times New Roman" w:hAnsi="Times New Roman" w:cs="Times New Roman"/>
        </w:rPr>
      </w:pPr>
      <w:r w:rsidRPr="00786156">
        <w:rPr>
          <w:rFonts w:ascii="Times New Roman" w:hAnsi="Times New Roman" w:cs="Times New Roman"/>
        </w:rPr>
        <w:t>Getting the selectors right was the biggest headache. Playwright fails if it can’t find an element, and my first version used generic selectors that didn’t match my actual HTML. I had to go back and forth</w:t>
      </w:r>
      <w:r>
        <w:rPr>
          <w:rFonts w:ascii="Times New Roman" w:hAnsi="Times New Roman" w:cs="Times New Roman"/>
        </w:rPr>
        <w:t>,</w:t>
      </w:r>
      <w:r w:rsidRPr="00786156">
        <w:rPr>
          <w:rFonts w:ascii="Times New Roman" w:hAnsi="Times New Roman" w:cs="Times New Roman"/>
        </w:rPr>
        <w:t xml:space="preserve"> run the tests, see what failed, look at my templates, fix the selector, repeat. Like, the navigation on the customer site isn’t a &lt;nav&gt; element, it’s a &lt;div id="navigation"&gt;. Small stuff like that.</w:t>
      </w:r>
    </w:p>
    <w:p w14:paraId="033792B3" w14:textId="77777777" w:rsidR="00786156" w:rsidRPr="00786156" w:rsidRDefault="00786156" w:rsidP="00786156">
      <w:pPr>
        <w:rPr>
          <w:rFonts w:ascii="Times New Roman" w:hAnsi="Times New Roman" w:cs="Times New Roman"/>
        </w:rPr>
      </w:pPr>
      <w:r w:rsidRPr="00786156">
        <w:rPr>
          <w:rFonts w:ascii="Times New Roman" w:hAnsi="Times New Roman" w:cs="Times New Roman"/>
        </w:rPr>
        <w:t>The Angular app was tricky too. Angular takes a second to start up, so I had to add waits in the right places or the tests would try to interact with elements that weren’t ready yet. The login form also had a name field I didn’t notice at first, which made the login tests fail until I figured out what was going on.</w:t>
      </w:r>
    </w:p>
    <w:p w14:paraId="06039BD2" w14:textId="77777777" w:rsidR="00786156" w:rsidRPr="00786156" w:rsidRDefault="00786156" w:rsidP="00786156">
      <w:pPr>
        <w:rPr>
          <w:rFonts w:ascii="Times New Roman" w:hAnsi="Times New Roman" w:cs="Times New Roman"/>
        </w:rPr>
      </w:pPr>
      <w:r w:rsidRPr="00786156">
        <w:rPr>
          <w:rFonts w:ascii="Times New Roman" w:hAnsi="Times New Roman" w:cs="Times New Roman"/>
        </w:rPr>
        <w:lastRenderedPageBreak/>
        <w:t xml:space="preserve">Delete confirmations needed special handling. The app uses the browser’s built-in </w:t>
      </w:r>
      <w:proofErr w:type="gramStart"/>
      <w:r w:rsidRPr="00786156">
        <w:rPr>
          <w:rFonts w:ascii="Times New Roman" w:hAnsi="Times New Roman" w:cs="Times New Roman"/>
        </w:rPr>
        <w:t>confirm(</w:t>
      </w:r>
      <w:proofErr w:type="gramEnd"/>
      <w:r w:rsidRPr="00786156">
        <w:rPr>
          <w:rFonts w:ascii="Times New Roman" w:hAnsi="Times New Roman" w:cs="Times New Roman"/>
        </w:rPr>
        <w:t>) dialog, not a custom modal. Playwright has a specific way to handle that (</w:t>
      </w:r>
      <w:proofErr w:type="spellStart"/>
      <w:proofErr w:type="gramStart"/>
      <w:r w:rsidRPr="00786156">
        <w:rPr>
          <w:rFonts w:ascii="Times New Roman" w:hAnsi="Times New Roman" w:cs="Times New Roman"/>
        </w:rPr>
        <w:t>page.on</w:t>
      </w:r>
      <w:proofErr w:type="spellEnd"/>
      <w:proofErr w:type="gramEnd"/>
      <w:r w:rsidRPr="00786156">
        <w:rPr>
          <w:rFonts w:ascii="Times New Roman" w:hAnsi="Times New Roman" w:cs="Times New Roman"/>
        </w:rPr>
        <w:t>('dialog')), which I found in their docs.</w:t>
      </w:r>
    </w:p>
    <w:p w14:paraId="537D8302" w14:textId="77777777" w:rsidR="00786156" w:rsidRPr="00786156" w:rsidRDefault="00786156" w:rsidP="00786156">
      <w:pPr>
        <w:rPr>
          <w:rFonts w:ascii="Times New Roman" w:hAnsi="Times New Roman" w:cs="Times New Roman"/>
        </w:rPr>
      </w:pPr>
      <w:r w:rsidRPr="00786156">
        <w:rPr>
          <w:rFonts w:ascii="Times New Roman" w:hAnsi="Times New Roman" w:cs="Times New Roman"/>
          <w:b/>
          <w:bCs/>
        </w:rPr>
        <w:t>What I got out of it:</w:t>
      </w:r>
    </w:p>
    <w:p w14:paraId="1117CBA5" w14:textId="77777777" w:rsidR="00786156" w:rsidRPr="00786156" w:rsidRDefault="00786156" w:rsidP="00786156">
      <w:pPr>
        <w:rPr>
          <w:rFonts w:ascii="Times New Roman" w:hAnsi="Times New Roman" w:cs="Times New Roman"/>
        </w:rPr>
      </w:pPr>
      <w:r w:rsidRPr="00786156">
        <w:rPr>
          <w:rFonts w:ascii="Times New Roman" w:hAnsi="Times New Roman" w:cs="Times New Roman"/>
        </w:rPr>
        <w:t>Besides having actual tests now, I understand the app way better than I did before. That’s going to help with Enhancement Two (optimizing search) and Enhancement Three (adding security features) because I know how the pieces fit together.</w:t>
      </w:r>
    </w:p>
    <w:p w14:paraId="1B8C6F38" w14:textId="77777777" w:rsidR="00786156" w:rsidRDefault="00786156" w:rsidP="00786156">
      <w:pPr>
        <w:rPr>
          <w:rFonts w:ascii="Times New Roman" w:hAnsi="Times New Roman" w:cs="Times New Roman"/>
        </w:rPr>
      </w:pPr>
      <w:r w:rsidRPr="00786156">
        <w:rPr>
          <w:rFonts w:ascii="Times New Roman" w:hAnsi="Times New Roman" w:cs="Times New Roman"/>
        </w:rPr>
        <w:t>Finding the search bug also confirmed that Enhancement Two is the right call. The current search is broken anyway, so instead of patching it, I’ll just replace it with MongoDB text indexes that actually work.</w:t>
      </w:r>
    </w:p>
    <w:p w14:paraId="3461815B" w14:textId="77777777" w:rsidR="00786156" w:rsidRDefault="00786156" w:rsidP="00786156">
      <w:pPr>
        <w:rPr>
          <w:rFonts w:ascii="Times New Roman" w:hAnsi="Times New Roman" w:cs="Times New Roman"/>
        </w:rPr>
      </w:pPr>
    </w:p>
    <w:p w14:paraId="352E8155" w14:textId="759370F6" w:rsidR="00670C3E" w:rsidRPr="00670C3E" w:rsidRDefault="00670C3E" w:rsidP="00786156">
      <w:pPr>
        <w:rPr>
          <w:rFonts w:ascii="Times New Roman" w:hAnsi="Times New Roman" w:cs="Times New Roman"/>
          <w:b/>
          <w:bCs/>
        </w:rPr>
      </w:pPr>
      <w:r w:rsidRPr="00670C3E">
        <w:rPr>
          <w:rFonts w:ascii="Times New Roman" w:hAnsi="Times New Roman" w:cs="Times New Roman"/>
          <w:b/>
          <w:bCs/>
        </w:rPr>
        <w:t>Summary</w:t>
      </w:r>
    </w:p>
    <w:bookmarkEnd w:id="0"/>
    <w:p w14:paraId="08AA99A8" w14:textId="52156CCF" w:rsidR="00786156" w:rsidRPr="00786156" w:rsidRDefault="00786156" w:rsidP="00786156">
      <w:pPr>
        <w:rPr>
          <w:rFonts w:ascii="Times New Roman" w:hAnsi="Times New Roman" w:cs="Times New Roman"/>
        </w:rPr>
      </w:pPr>
      <w:r w:rsidRPr="00786156">
        <w:rPr>
          <w:rFonts w:ascii="Times New Roman" w:hAnsi="Times New Roman" w:cs="Times New Roman"/>
        </w:rPr>
        <w:t>Travlr Getaways went from zero tests to 52 passing E2E tests covering customer features, admin operations, and authentication security. The tests run in under 2 minutes and already caught one real bug. This enhancement shows I can design a test strategy, use modern tools like Playwright, and think about security</w:t>
      </w:r>
      <w:r>
        <w:rPr>
          <w:rFonts w:ascii="Times New Roman" w:hAnsi="Times New Roman" w:cs="Times New Roman"/>
        </w:rPr>
        <w:t>;</w:t>
      </w:r>
      <w:r w:rsidRPr="00786156">
        <w:rPr>
          <w:rFonts w:ascii="Times New Roman" w:hAnsi="Times New Roman" w:cs="Times New Roman"/>
        </w:rPr>
        <w:t xml:space="preserve"> which maps to Outcomes 3, 4, and 5.</w:t>
      </w:r>
    </w:p>
    <w:p w14:paraId="35D0CACC" w14:textId="07093E60" w:rsidR="00670C3E" w:rsidRPr="00670C3E" w:rsidRDefault="00670C3E" w:rsidP="00786156">
      <w:pPr>
        <w:rPr>
          <w:rFonts w:ascii="Times New Roman" w:hAnsi="Times New Roman" w:cs="Times New Roman"/>
        </w:rPr>
      </w:pPr>
    </w:p>
    <w:sectPr w:rsidR="00670C3E" w:rsidRPr="00670C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CBBED05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15C97E38"/>
    <w:multiLevelType w:val="hybridMultilevel"/>
    <w:tmpl w:val="E6443B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C4E3F66"/>
    <w:multiLevelType w:val="hybridMultilevel"/>
    <w:tmpl w:val="B9C68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9A45205"/>
    <w:multiLevelType w:val="hybridMultilevel"/>
    <w:tmpl w:val="916EB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633723D"/>
    <w:multiLevelType w:val="hybridMultilevel"/>
    <w:tmpl w:val="CD7CA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8871346"/>
    <w:multiLevelType w:val="hybridMultilevel"/>
    <w:tmpl w:val="546AEC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58486660">
    <w:abstractNumId w:val="0"/>
  </w:num>
  <w:num w:numId="2" w16cid:durableId="1405225059">
    <w:abstractNumId w:val="4"/>
  </w:num>
  <w:num w:numId="3" w16cid:durableId="633945202">
    <w:abstractNumId w:val="1"/>
  </w:num>
  <w:num w:numId="4" w16cid:durableId="238373163">
    <w:abstractNumId w:val="3"/>
  </w:num>
  <w:num w:numId="5" w16cid:durableId="1594583603">
    <w:abstractNumId w:val="5"/>
  </w:num>
  <w:num w:numId="6" w16cid:durableId="19712087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0A8"/>
    <w:rsid w:val="00065783"/>
    <w:rsid w:val="00113B68"/>
    <w:rsid w:val="00172A4B"/>
    <w:rsid w:val="001C64AE"/>
    <w:rsid w:val="00241A65"/>
    <w:rsid w:val="00281AFC"/>
    <w:rsid w:val="00297402"/>
    <w:rsid w:val="00353821"/>
    <w:rsid w:val="00467CE0"/>
    <w:rsid w:val="00496CF5"/>
    <w:rsid w:val="0054569F"/>
    <w:rsid w:val="005B08C4"/>
    <w:rsid w:val="0066576A"/>
    <w:rsid w:val="00670C3E"/>
    <w:rsid w:val="007039A1"/>
    <w:rsid w:val="00786156"/>
    <w:rsid w:val="007D410E"/>
    <w:rsid w:val="008270A8"/>
    <w:rsid w:val="008B222C"/>
    <w:rsid w:val="009D214F"/>
    <w:rsid w:val="00A4425E"/>
    <w:rsid w:val="00B13362"/>
    <w:rsid w:val="00B14C31"/>
    <w:rsid w:val="00B66AFC"/>
    <w:rsid w:val="00BD4287"/>
    <w:rsid w:val="00D36445"/>
    <w:rsid w:val="00D912F9"/>
    <w:rsid w:val="00DB62C4"/>
    <w:rsid w:val="00E55119"/>
    <w:rsid w:val="00EE6B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F6781"/>
  <w15:chartTrackingRefBased/>
  <w15:docId w15:val="{924002CE-A340-4CCA-BAB2-C430E2ABD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0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70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70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70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70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70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70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70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70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0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70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70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70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70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70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70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70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70A8"/>
    <w:rPr>
      <w:rFonts w:eastAsiaTheme="majorEastAsia" w:cstheme="majorBidi"/>
      <w:color w:val="272727" w:themeColor="text1" w:themeTint="D8"/>
    </w:rPr>
  </w:style>
  <w:style w:type="paragraph" w:styleId="Title">
    <w:name w:val="Title"/>
    <w:basedOn w:val="Normal"/>
    <w:next w:val="Normal"/>
    <w:link w:val="TitleChar"/>
    <w:uiPriority w:val="10"/>
    <w:qFormat/>
    <w:rsid w:val="008270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0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0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0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0A8"/>
    <w:pPr>
      <w:spacing w:before="160"/>
      <w:jc w:val="center"/>
    </w:pPr>
    <w:rPr>
      <w:i/>
      <w:iCs/>
      <w:color w:val="404040" w:themeColor="text1" w:themeTint="BF"/>
    </w:rPr>
  </w:style>
  <w:style w:type="character" w:customStyle="1" w:styleId="QuoteChar">
    <w:name w:val="Quote Char"/>
    <w:basedOn w:val="DefaultParagraphFont"/>
    <w:link w:val="Quote"/>
    <w:uiPriority w:val="29"/>
    <w:rsid w:val="008270A8"/>
    <w:rPr>
      <w:i/>
      <w:iCs/>
      <w:color w:val="404040" w:themeColor="text1" w:themeTint="BF"/>
    </w:rPr>
  </w:style>
  <w:style w:type="paragraph" w:styleId="ListParagraph">
    <w:name w:val="List Paragraph"/>
    <w:basedOn w:val="Normal"/>
    <w:uiPriority w:val="34"/>
    <w:qFormat/>
    <w:rsid w:val="008270A8"/>
    <w:pPr>
      <w:ind w:left="720"/>
      <w:contextualSpacing/>
    </w:pPr>
  </w:style>
  <w:style w:type="character" w:styleId="IntenseEmphasis">
    <w:name w:val="Intense Emphasis"/>
    <w:basedOn w:val="DefaultParagraphFont"/>
    <w:uiPriority w:val="21"/>
    <w:qFormat/>
    <w:rsid w:val="008270A8"/>
    <w:rPr>
      <w:i/>
      <w:iCs/>
      <w:color w:val="2F5496" w:themeColor="accent1" w:themeShade="BF"/>
    </w:rPr>
  </w:style>
  <w:style w:type="paragraph" w:styleId="IntenseQuote">
    <w:name w:val="Intense Quote"/>
    <w:basedOn w:val="Normal"/>
    <w:next w:val="Normal"/>
    <w:link w:val="IntenseQuoteChar"/>
    <w:uiPriority w:val="30"/>
    <w:qFormat/>
    <w:rsid w:val="008270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70A8"/>
    <w:rPr>
      <w:i/>
      <w:iCs/>
      <w:color w:val="2F5496" w:themeColor="accent1" w:themeShade="BF"/>
    </w:rPr>
  </w:style>
  <w:style w:type="character" w:styleId="IntenseReference">
    <w:name w:val="Intense Reference"/>
    <w:basedOn w:val="DefaultParagraphFont"/>
    <w:uiPriority w:val="32"/>
    <w:qFormat/>
    <w:rsid w:val="008270A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5</Pages>
  <Words>1068</Words>
  <Characters>6091</Characters>
  <Application>Microsoft Office Word</Application>
  <DocSecurity>0</DocSecurity>
  <Lines>50</Lines>
  <Paragraphs>14</Paragraphs>
  <ScaleCrop>false</ScaleCrop>
  <Company/>
  <LinksUpToDate>false</LinksUpToDate>
  <CharactersWithSpaces>7145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Omer Faruk Cengiz</dc:creator>
  <cp:keywords/>
  <dc:description/>
  <cp:lastModifiedBy>Omer Faruk Cengiz</cp:lastModifiedBy>
  <cp:revision>24</cp:revision>
  <dcterms:created xsi:type="dcterms:W3CDTF">2026-01-24T09:43:00Z</dcterms:created>
  <dcterms:modified xsi:type="dcterms:W3CDTF">2026-01-24T10:10:00Z</dcterms:modified>
</cp:coreProperties>
</file>