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BBADC" w14:textId="17A9973C" w:rsidR="00CD3CE6" w:rsidRDefault="00A51AF5" w:rsidP="00A51AF5">
      <w:pPr>
        <w:jc w:val="center"/>
        <w:rPr>
          <w:rFonts w:ascii="Times New Roman" w:hAnsi="Times New Roman" w:cs="Times New Roman"/>
          <w:b/>
          <w:bCs/>
          <w:sz w:val="32"/>
          <w:szCs w:val="32"/>
        </w:rPr>
      </w:pPr>
      <w:r>
        <w:rPr>
          <w:rFonts w:ascii="Times New Roman" w:hAnsi="Times New Roman" w:cs="Times New Roman"/>
          <w:b/>
          <w:bCs/>
          <w:sz w:val="32"/>
          <w:szCs w:val="32"/>
        </w:rPr>
        <w:t>My Robotic Arm: 3-Link Robotic Manipulator With 6 Degrees of Freedom</w:t>
      </w:r>
    </w:p>
    <w:p w14:paraId="52B6A648" w14:textId="0DDC8C29" w:rsidR="00A51AF5" w:rsidRDefault="00A51AF5" w:rsidP="00A51AF5">
      <w:pPr>
        <w:pStyle w:val="ListParagraph"/>
        <w:numPr>
          <w:ilvl w:val="0"/>
          <w:numId w:val="2"/>
        </w:numPr>
        <w:ind w:left="360"/>
        <w:jc w:val="both"/>
        <w:rPr>
          <w:rFonts w:ascii="Times New Roman" w:hAnsi="Times New Roman" w:cs="Times New Roman"/>
          <w:b/>
          <w:bCs/>
          <w:sz w:val="24"/>
          <w:szCs w:val="24"/>
        </w:rPr>
      </w:pPr>
      <w:r>
        <w:rPr>
          <w:rFonts w:ascii="Times New Roman" w:hAnsi="Times New Roman" w:cs="Times New Roman"/>
          <w:b/>
          <w:bCs/>
          <w:sz w:val="24"/>
          <w:szCs w:val="24"/>
        </w:rPr>
        <w:t>Kinematics</w:t>
      </w:r>
    </w:p>
    <w:p w14:paraId="01893B97" w14:textId="51675267" w:rsidR="00480A21" w:rsidRDefault="00480A21" w:rsidP="00A51AF5">
      <w:pPr>
        <w:jc w:val="both"/>
        <w:rPr>
          <w:rFonts w:ascii="Times New Roman" w:hAnsi="Times New Roman" w:cs="Times New Roman"/>
        </w:rPr>
      </w:pPr>
      <w:r>
        <w:rPr>
          <w:rFonts w:ascii="Times New Roman" w:hAnsi="Times New Roman" w:cs="Times New Roman"/>
        </w:rPr>
        <w:t>The system will be broken up into two 2 dimensional uncoupled models. The coupling will be modeled as noise which the controller will handle on its own. The x-y plane will have a gravitational term (side view) and the x-z plane will not (top view).</w:t>
      </w:r>
    </w:p>
    <w:p w14:paraId="03D10C11" w14:textId="6C3B75BD" w:rsidR="00480A21" w:rsidRDefault="00480A21" w:rsidP="00A51AF5">
      <w:pPr>
        <w:jc w:val="both"/>
        <w:rPr>
          <w:rFonts w:ascii="Times New Roman" w:hAnsi="Times New Roman" w:cs="Times New Roman"/>
        </w:rPr>
      </w:pPr>
      <w:r>
        <w:rPr>
          <w:rFonts w:ascii="Times New Roman" w:hAnsi="Times New Roman" w:cs="Times New Roman"/>
        </w:rPr>
        <w:t>x-y plane:</w:t>
      </w:r>
    </w:p>
    <w:p w14:paraId="60F9C142" w14:textId="142599C8" w:rsidR="00A51AF5" w:rsidRPr="00CD3CE6" w:rsidRDefault="00A51AF5" w:rsidP="00A51AF5">
      <w:pPr>
        <w:jc w:val="both"/>
        <w:rPr>
          <w:rFonts w:ascii="Times New Roman" w:hAnsi="Times New Roman" w:cs="Times New Roman"/>
        </w:rPr>
      </w:pPr>
      <w:r w:rsidRPr="00CD3CE6">
        <w:rPr>
          <w:rFonts w:ascii="Times New Roman" w:hAnsi="Times New Roman" w:cs="Times New Roman"/>
        </w:rPr>
        <w:t>The position for each link can be written as</w:t>
      </w:r>
    </w:p>
    <w:p w14:paraId="09CE09C7" w14:textId="2FFD8FC2" w:rsidR="00A51AF5" w:rsidRPr="00CD3CE6" w:rsidRDefault="00F242AF" w:rsidP="00A51AF5">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c1</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oMath>
      </m:oMathPara>
    </w:p>
    <w:p w14:paraId="6DC5B7CA" w14:textId="44A4F0DB" w:rsidR="00A51AF5" w:rsidRPr="007266A7" w:rsidRDefault="00F242AF" w:rsidP="00A51AF5">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c1</m:t>
              </m:r>
            </m:sub>
          </m:sSub>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oMath>
      </m:oMathPara>
    </w:p>
    <w:p w14:paraId="06B8DA5A" w14:textId="77777777" w:rsidR="007266A7" w:rsidRPr="00CD3CE6" w:rsidRDefault="007266A7" w:rsidP="00A51AF5">
      <w:pPr>
        <w:jc w:val="both"/>
        <w:rPr>
          <w:rFonts w:ascii="Times New Roman" w:eastAsiaTheme="minorEastAsia" w:hAnsi="Times New Roman" w:cs="Times New Roman"/>
        </w:rPr>
      </w:pPr>
    </w:p>
    <w:p w14:paraId="479BE1D6" w14:textId="07414FAF" w:rsidR="00A51AF5" w:rsidRPr="00CD3CE6" w:rsidRDefault="00F242AF" w:rsidP="00A51AF5">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oMath>
      </m:oMathPara>
    </w:p>
    <w:p w14:paraId="16AD9509" w14:textId="3E33537E" w:rsidR="00A51AF5" w:rsidRPr="007266A7" w:rsidRDefault="00F242AF" w:rsidP="00A51AF5">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c2</m:t>
              </m:r>
            </m:sub>
          </m:sSub>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oMath>
      </m:oMathPara>
    </w:p>
    <w:p w14:paraId="5216D1D4" w14:textId="77777777" w:rsidR="007266A7" w:rsidRPr="007266A7" w:rsidRDefault="007266A7" w:rsidP="00A51AF5">
      <w:pPr>
        <w:jc w:val="both"/>
        <w:rPr>
          <w:rFonts w:ascii="Times New Roman" w:eastAsiaTheme="minorEastAsia" w:hAnsi="Times New Roman" w:cs="Times New Roman"/>
        </w:rPr>
      </w:pPr>
    </w:p>
    <w:p w14:paraId="469818E9" w14:textId="3C6E42BA" w:rsidR="00A51AF5" w:rsidRPr="00CD3CE6" w:rsidRDefault="00F242AF" w:rsidP="00CD3CE6">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oMath>
      </m:oMathPara>
    </w:p>
    <w:p w14:paraId="54007524" w14:textId="51B668B8" w:rsidR="00A51AF5" w:rsidRPr="00CD3CE6" w:rsidRDefault="00F242AF" w:rsidP="00A51AF5">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c3</m:t>
              </m:r>
            </m:sub>
          </m:sSub>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oMath>
      </m:oMathPara>
    </w:p>
    <w:p w14:paraId="2955407F" w14:textId="50B47888" w:rsidR="00A51AF5" w:rsidRPr="00CD3CE6" w:rsidRDefault="00A51AF5" w:rsidP="00A51AF5">
      <w:pPr>
        <w:jc w:val="both"/>
        <w:rPr>
          <w:rFonts w:ascii="Times New Roman" w:hAnsi="Times New Roman" w:cs="Times New Roman"/>
        </w:rPr>
      </w:pPr>
    </w:p>
    <w:p w14:paraId="154903BC" w14:textId="753FB146" w:rsidR="00CD3CE6" w:rsidRPr="00C37A34" w:rsidRDefault="00CD3CE6" w:rsidP="00CD3CE6">
      <w:pPr>
        <w:jc w:val="both"/>
        <w:rPr>
          <w:rFonts w:ascii="Times New Roman" w:hAnsi="Times New Roman" w:cs="Times New Roman"/>
        </w:rPr>
      </w:pPr>
      <w:r w:rsidRPr="00CD3CE6">
        <w:rPr>
          <w:rFonts w:ascii="Times New Roman" w:hAnsi="Times New Roman" w:cs="Times New Roman"/>
        </w:rPr>
        <w:t>The time derivative of the position for each link then be given as</w:t>
      </w:r>
    </w:p>
    <w:p w14:paraId="68B1F2F0" w14:textId="6D9796FA" w:rsidR="00CD3CE6" w:rsidRPr="00CD3CE6" w:rsidRDefault="00F242AF" w:rsidP="00CD3CE6">
      <w:pPr>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c1</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oMath>
      </m:oMathPara>
    </w:p>
    <w:p w14:paraId="0DC1E2D1" w14:textId="2BE61DF2" w:rsidR="00CD3CE6" w:rsidRPr="00CD3CE6" w:rsidRDefault="00F242AF" w:rsidP="00CD3CE6">
      <w:pPr>
        <w:jc w:val="both"/>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1</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c1</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oMath>
      </m:oMathPara>
    </w:p>
    <w:p w14:paraId="687EEF5F" w14:textId="77777777" w:rsidR="00CD3CE6" w:rsidRPr="00CD3CE6" w:rsidRDefault="00CD3CE6" w:rsidP="00CD3CE6">
      <w:pPr>
        <w:jc w:val="both"/>
        <w:rPr>
          <w:rFonts w:ascii="Times New Roman" w:eastAsiaTheme="minorEastAsia" w:hAnsi="Times New Roman" w:cs="Times New Roman"/>
        </w:rPr>
      </w:pPr>
    </w:p>
    <w:p w14:paraId="4A793C1B" w14:textId="3EAA5CBB" w:rsidR="00C37A34" w:rsidRPr="00CD3CE6" w:rsidRDefault="00F242AF" w:rsidP="00C37A34">
      <w:pPr>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oMath>
      </m:oMathPara>
    </w:p>
    <w:p w14:paraId="2803B2B3" w14:textId="39A1792D" w:rsidR="00C37A34" w:rsidRPr="00CD3CE6" w:rsidRDefault="00F242AF" w:rsidP="00C37A34">
      <w:pPr>
        <w:jc w:val="both"/>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2</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oMath>
      </m:oMathPara>
    </w:p>
    <w:p w14:paraId="0A343782" w14:textId="06943FE8" w:rsidR="00CD3CE6" w:rsidRDefault="00CD3CE6" w:rsidP="00A51AF5">
      <w:pPr>
        <w:jc w:val="both"/>
        <w:rPr>
          <w:rFonts w:ascii="Times New Roman" w:hAnsi="Times New Roman" w:cs="Times New Roman"/>
        </w:rPr>
      </w:pPr>
    </w:p>
    <w:p w14:paraId="25EEEB28" w14:textId="6BE9E69F" w:rsidR="00C37A34" w:rsidRPr="00BA495A" w:rsidRDefault="00F242AF" w:rsidP="00C37A34">
      <w:pPr>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oMath>
      </m:oMathPara>
    </w:p>
    <w:p w14:paraId="20170F2A" w14:textId="57EFAE73" w:rsidR="00630B1C" w:rsidRPr="007266A7" w:rsidRDefault="00F242AF" w:rsidP="00C37A34">
      <w:pPr>
        <w:jc w:val="both"/>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3</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oMath>
      </m:oMathPara>
    </w:p>
    <w:p w14:paraId="2F88F897" w14:textId="022D475C" w:rsidR="00630B1C" w:rsidRDefault="00630B1C" w:rsidP="00C37A34">
      <w:pPr>
        <w:jc w:val="both"/>
        <w:rPr>
          <w:rFonts w:ascii="Times New Roman" w:eastAsiaTheme="minorEastAsia" w:hAnsi="Times New Roman" w:cs="Times New Roman"/>
        </w:rPr>
      </w:pPr>
    </w:p>
    <w:p w14:paraId="1E175443" w14:textId="00085EE5" w:rsidR="00480A21" w:rsidRDefault="00480A21" w:rsidP="00C37A34">
      <w:pPr>
        <w:jc w:val="both"/>
        <w:rPr>
          <w:rFonts w:ascii="Times New Roman" w:eastAsiaTheme="minorEastAsia" w:hAnsi="Times New Roman" w:cs="Times New Roman"/>
        </w:rPr>
      </w:pPr>
    </w:p>
    <w:p w14:paraId="5C2D256C" w14:textId="77777777" w:rsidR="00480A21" w:rsidRDefault="00480A21" w:rsidP="00C37A34">
      <w:pPr>
        <w:jc w:val="both"/>
        <w:rPr>
          <w:rFonts w:ascii="Times New Roman" w:eastAsiaTheme="minorEastAsia" w:hAnsi="Times New Roman" w:cs="Times New Roman"/>
        </w:rPr>
      </w:pPr>
    </w:p>
    <w:p w14:paraId="07F1D7A6" w14:textId="60146E05" w:rsidR="00480A21" w:rsidRDefault="00480A21" w:rsidP="00480A21">
      <w:pPr>
        <w:jc w:val="both"/>
        <w:rPr>
          <w:rFonts w:ascii="Times New Roman" w:hAnsi="Times New Roman" w:cs="Times New Roman"/>
        </w:rPr>
      </w:pPr>
      <w:r>
        <w:rPr>
          <w:rFonts w:ascii="Times New Roman" w:hAnsi="Times New Roman" w:cs="Times New Roman"/>
        </w:rPr>
        <w:lastRenderedPageBreak/>
        <w:t>x-z plane:</w:t>
      </w:r>
    </w:p>
    <w:p w14:paraId="63EA9DEB" w14:textId="77777777" w:rsidR="00480A21" w:rsidRPr="00CD3CE6" w:rsidRDefault="00480A21" w:rsidP="00480A21">
      <w:pPr>
        <w:jc w:val="both"/>
        <w:rPr>
          <w:rFonts w:ascii="Times New Roman" w:hAnsi="Times New Roman" w:cs="Times New Roman"/>
        </w:rPr>
      </w:pPr>
      <w:r w:rsidRPr="00CD3CE6">
        <w:rPr>
          <w:rFonts w:ascii="Times New Roman" w:hAnsi="Times New Roman" w:cs="Times New Roman"/>
        </w:rPr>
        <w:t>The position for each link can be written as</w:t>
      </w:r>
    </w:p>
    <w:p w14:paraId="3AB93D6D" w14:textId="373324C0" w:rsidR="00480A21" w:rsidRPr="00CD3CE6" w:rsidRDefault="00F242AF" w:rsidP="00480A21">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c4</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e>
          </m:func>
        </m:oMath>
      </m:oMathPara>
    </w:p>
    <w:p w14:paraId="6F765E81" w14:textId="184CDC71" w:rsidR="00480A21" w:rsidRPr="007266A7" w:rsidRDefault="00F242AF" w:rsidP="00480A21">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c4</m:t>
              </m:r>
            </m:sub>
          </m:sSub>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4</m:t>
                  </m:r>
                </m:sub>
              </m:sSub>
            </m:e>
          </m:func>
        </m:oMath>
      </m:oMathPara>
    </w:p>
    <w:p w14:paraId="2B1467E3" w14:textId="77777777" w:rsidR="00480A21" w:rsidRPr="00CD3CE6" w:rsidRDefault="00480A21" w:rsidP="00480A21">
      <w:pPr>
        <w:jc w:val="both"/>
        <w:rPr>
          <w:rFonts w:ascii="Times New Roman" w:eastAsiaTheme="minorEastAsia" w:hAnsi="Times New Roman" w:cs="Times New Roman"/>
        </w:rPr>
      </w:pPr>
    </w:p>
    <w:p w14:paraId="48E22E08" w14:textId="5DFA540E" w:rsidR="00480A21" w:rsidRPr="00CD3CE6" w:rsidRDefault="00F242AF" w:rsidP="00480A21">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d>
            </m:e>
          </m:func>
        </m:oMath>
      </m:oMathPara>
    </w:p>
    <w:p w14:paraId="280CB616" w14:textId="6F95A21A" w:rsidR="00480A21" w:rsidRPr="007266A7" w:rsidRDefault="00F242AF" w:rsidP="00480A21">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4</m:t>
              </m:r>
            </m:sub>
          </m:sSub>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4</m:t>
                  </m:r>
                </m:sub>
              </m:sSub>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c5</m:t>
              </m:r>
            </m:sub>
          </m:sSub>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d>
            </m:e>
          </m:func>
        </m:oMath>
      </m:oMathPara>
    </w:p>
    <w:p w14:paraId="0AB220EB" w14:textId="77777777" w:rsidR="00480A21" w:rsidRPr="007266A7" w:rsidRDefault="00480A21" w:rsidP="00480A21">
      <w:pPr>
        <w:jc w:val="both"/>
        <w:rPr>
          <w:rFonts w:ascii="Times New Roman" w:eastAsiaTheme="minorEastAsia" w:hAnsi="Times New Roman" w:cs="Times New Roman"/>
        </w:rPr>
      </w:pPr>
    </w:p>
    <w:p w14:paraId="6EA59050" w14:textId="00799B3A" w:rsidR="00480A21" w:rsidRPr="00CD3CE6" w:rsidRDefault="00F242AF" w:rsidP="00480A21">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oMath>
      </m:oMathPara>
    </w:p>
    <w:p w14:paraId="609E4F10" w14:textId="7E95DAE6" w:rsidR="00480A21" w:rsidRPr="00CD3CE6" w:rsidRDefault="00F242AF" w:rsidP="00480A21">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4</m:t>
              </m:r>
            </m:sub>
          </m:sSub>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4</m:t>
                  </m:r>
                </m:sub>
              </m:sSub>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5</m:t>
              </m:r>
            </m:sub>
          </m:sSub>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c6</m:t>
              </m:r>
            </m:sub>
          </m:sSub>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oMath>
      </m:oMathPara>
    </w:p>
    <w:p w14:paraId="344BF859" w14:textId="77777777" w:rsidR="00480A21" w:rsidRPr="00CD3CE6" w:rsidRDefault="00480A21" w:rsidP="00480A21">
      <w:pPr>
        <w:jc w:val="both"/>
        <w:rPr>
          <w:rFonts w:ascii="Times New Roman" w:hAnsi="Times New Roman" w:cs="Times New Roman"/>
        </w:rPr>
      </w:pPr>
    </w:p>
    <w:p w14:paraId="61833882" w14:textId="77777777" w:rsidR="00480A21" w:rsidRPr="00C37A34" w:rsidRDefault="00480A21" w:rsidP="00480A21">
      <w:pPr>
        <w:jc w:val="both"/>
        <w:rPr>
          <w:rFonts w:ascii="Times New Roman" w:hAnsi="Times New Roman" w:cs="Times New Roman"/>
        </w:rPr>
      </w:pPr>
      <w:r w:rsidRPr="00CD3CE6">
        <w:rPr>
          <w:rFonts w:ascii="Times New Roman" w:hAnsi="Times New Roman" w:cs="Times New Roman"/>
        </w:rPr>
        <w:t>The time derivative of the position for each link then be given as</w:t>
      </w:r>
    </w:p>
    <w:p w14:paraId="021BCCB0" w14:textId="296A4C3A" w:rsidR="00480A21" w:rsidRPr="00CD3CE6" w:rsidRDefault="00F242AF" w:rsidP="00480A21">
      <w:pPr>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4</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c4</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oMath>
      </m:oMathPara>
    </w:p>
    <w:p w14:paraId="7F884045" w14:textId="0C97E51F" w:rsidR="00480A21" w:rsidRPr="00CD3CE6" w:rsidRDefault="00F242AF" w:rsidP="00480A21">
      <w:pPr>
        <w:jc w:val="both"/>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4</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c4</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oMath>
      </m:oMathPara>
    </w:p>
    <w:p w14:paraId="29168A16" w14:textId="77777777" w:rsidR="00480A21" w:rsidRPr="00CD3CE6" w:rsidRDefault="00480A21" w:rsidP="00480A21">
      <w:pPr>
        <w:jc w:val="both"/>
        <w:rPr>
          <w:rFonts w:ascii="Times New Roman" w:eastAsiaTheme="minorEastAsia" w:hAnsi="Times New Roman" w:cs="Times New Roman"/>
        </w:rPr>
      </w:pPr>
    </w:p>
    <w:p w14:paraId="60BC3180" w14:textId="2F8A45E9" w:rsidR="00480A21" w:rsidRPr="00CD3CE6" w:rsidRDefault="00F242AF" w:rsidP="00480A21">
      <w:pPr>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5</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oMath>
      </m:oMathPara>
    </w:p>
    <w:p w14:paraId="2EC3EE97" w14:textId="1B625B50" w:rsidR="00480A21" w:rsidRPr="00CD3CE6" w:rsidRDefault="00F242AF" w:rsidP="00480A21">
      <w:pPr>
        <w:jc w:val="both"/>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5</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oMath>
      </m:oMathPara>
    </w:p>
    <w:p w14:paraId="2DA4F0B2" w14:textId="77777777" w:rsidR="00480A21" w:rsidRDefault="00480A21" w:rsidP="00480A21">
      <w:pPr>
        <w:jc w:val="both"/>
        <w:rPr>
          <w:rFonts w:ascii="Times New Roman" w:hAnsi="Times New Roman" w:cs="Times New Roman"/>
        </w:rPr>
      </w:pPr>
    </w:p>
    <w:p w14:paraId="2BB2AE56" w14:textId="21D53CC6" w:rsidR="00480A21" w:rsidRPr="00BA495A" w:rsidRDefault="00F242AF" w:rsidP="00480A21">
      <w:pPr>
        <w:jc w:val="both"/>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6</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oMath>
      </m:oMathPara>
    </w:p>
    <w:p w14:paraId="00D6F2A3" w14:textId="4343C6B6" w:rsidR="00480A21" w:rsidRPr="007266A7" w:rsidRDefault="00F242AF" w:rsidP="00480A21">
      <w:pPr>
        <w:jc w:val="both"/>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6</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oMath>
      </m:oMathPara>
    </w:p>
    <w:p w14:paraId="71C56E52" w14:textId="77777777" w:rsidR="00630B1C" w:rsidRPr="00CD3CE6" w:rsidRDefault="00630B1C" w:rsidP="00C37A34">
      <w:pPr>
        <w:jc w:val="both"/>
        <w:rPr>
          <w:rFonts w:ascii="Times New Roman" w:eastAsiaTheme="minorEastAsia" w:hAnsi="Times New Roman" w:cs="Times New Roman"/>
        </w:rPr>
      </w:pPr>
    </w:p>
    <w:p w14:paraId="6410F61E" w14:textId="3597E18F" w:rsidR="000F2E80" w:rsidRDefault="000F2E80" w:rsidP="000F2E80">
      <w:pPr>
        <w:pStyle w:val="ListParagraph"/>
        <w:numPr>
          <w:ilvl w:val="0"/>
          <w:numId w:val="2"/>
        </w:numPr>
        <w:ind w:left="360"/>
        <w:jc w:val="both"/>
        <w:rPr>
          <w:rFonts w:ascii="Times New Roman" w:hAnsi="Times New Roman" w:cs="Times New Roman"/>
          <w:b/>
          <w:bCs/>
          <w:sz w:val="24"/>
          <w:szCs w:val="24"/>
        </w:rPr>
      </w:pPr>
      <w:proofErr w:type="spellStart"/>
      <w:r>
        <w:rPr>
          <w:rFonts w:ascii="Times New Roman" w:hAnsi="Times New Roman" w:cs="Times New Roman"/>
          <w:b/>
          <w:bCs/>
          <w:sz w:val="24"/>
          <w:szCs w:val="24"/>
        </w:rPr>
        <w:t>Lagrangian</w:t>
      </w:r>
      <w:proofErr w:type="spellEnd"/>
      <w:r>
        <w:rPr>
          <w:rFonts w:ascii="Times New Roman" w:hAnsi="Times New Roman" w:cs="Times New Roman"/>
          <w:b/>
          <w:bCs/>
          <w:sz w:val="24"/>
          <w:szCs w:val="24"/>
        </w:rPr>
        <w:t xml:space="preserve"> Dynamics</w:t>
      </w:r>
    </w:p>
    <w:p w14:paraId="33A30478" w14:textId="3361E9D2" w:rsidR="00630B1C" w:rsidRPr="00630B1C" w:rsidRDefault="00630B1C" w:rsidP="00630B1C">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Lagrangian</w:t>
      </w:r>
      <w:proofErr w:type="spellEnd"/>
      <w:r>
        <w:rPr>
          <w:rFonts w:ascii="Times New Roman" w:hAnsi="Times New Roman" w:cs="Times New Roman"/>
          <w:sz w:val="24"/>
          <w:szCs w:val="24"/>
        </w:rPr>
        <w:t xml:space="preserve"> is defined as</w:t>
      </w:r>
    </w:p>
    <w:p w14:paraId="1E9DA2A8" w14:textId="4E53FD6C" w:rsidR="000F2E80" w:rsidRPr="00630B1C" w:rsidRDefault="000F2E80" w:rsidP="000F2E80">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L=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nary>
          <m:r>
            <w:rPr>
              <w:rFonts w:ascii="Cambria Math" w:hAnsi="Cambria Math" w:cs="Times New Roman"/>
              <w:sz w:val="24"/>
              <w:szCs w:val="24"/>
            </w:rPr>
            <m:t xml:space="preserve"> → L=</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3</m:t>
              </m:r>
            </m:sup>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nary>
        </m:oMath>
      </m:oMathPara>
    </w:p>
    <w:p w14:paraId="072DF3CD" w14:textId="7DDFF9CB" w:rsidR="00630B1C" w:rsidRPr="00513759" w:rsidRDefault="00513759" w:rsidP="000F2E80">
      <w:pPr>
        <w:jc w:val="both"/>
        <w:rPr>
          <w:rFonts w:ascii="Times New Roman" w:hAnsi="Times New Roman" w:cs="Times New Roman"/>
        </w:rPr>
      </w:pPr>
      <w:r>
        <w:rPr>
          <w:rFonts w:ascii="Times New Roman" w:hAnsi="Times New Roman" w:cs="Times New Roman"/>
        </w:rPr>
        <w:t>x-y plane:</w:t>
      </w:r>
    </w:p>
    <w:p w14:paraId="0B977932" w14:textId="32485EB9" w:rsidR="00630B1C" w:rsidRPr="00630B1C" w:rsidRDefault="00F242AF" w:rsidP="00A51AF5">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d>
            <m:dPr>
              <m:ctrlPr>
                <w:rPr>
                  <w:rFonts w:ascii="Cambria Math" w:hAnsi="Cambria Math" w:cs="Times New Roman"/>
                  <w:i/>
                </w:rPr>
              </m:ctrlPr>
            </m:dPr>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1</m:t>
                  </m:r>
                </m:sub>
                <m:sup>
                  <m:r>
                    <w:rPr>
                      <w:rFonts w:ascii="Cambria Math" w:hAnsi="Cambria Math" w:cs="Times New Roman"/>
                    </w:rPr>
                    <m:t>2</m:t>
                  </m:r>
                </m:sup>
              </m:sSub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up>
              <m:r>
                <w:rPr>
                  <w:rFonts w:ascii="Cambria Math" w:hAnsi="Cambria Math" w:cs="Times New Roman"/>
                </w:rPr>
                <m:t>2</m:t>
              </m:r>
            </m:sup>
          </m:sSubSup>
        </m:oMath>
      </m:oMathPara>
    </w:p>
    <w:p w14:paraId="00646121" w14:textId="1CFB3EE4" w:rsidR="00C37A34" w:rsidRPr="00630B1C" w:rsidRDefault="00F242AF" w:rsidP="00A51AF5">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c1</m:t>
              </m:r>
            </m:sub>
          </m:sSub>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oMath>
      </m:oMathPara>
    </w:p>
    <w:p w14:paraId="6DA86653" w14:textId="77777777" w:rsidR="00630B1C" w:rsidRPr="00630B1C" w:rsidRDefault="00630B1C" w:rsidP="00A51AF5">
      <w:pPr>
        <w:jc w:val="both"/>
        <w:rPr>
          <w:rFonts w:ascii="Times New Roman" w:eastAsiaTheme="minorEastAsia" w:hAnsi="Times New Roman" w:cs="Times New Roman"/>
        </w:rPr>
      </w:pPr>
    </w:p>
    <w:p w14:paraId="493DB45F" w14:textId="3A42B17B" w:rsidR="00630B1C" w:rsidRPr="00630B1C" w:rsidRDefault="00F242AF" w:rsidP="00630B1C">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d>
            <m:dPr>
              <m:ctrlPr>
                <w:rPr>
                  <w:rFonts w:ascii="Cambria Math" w:hAnsi="Cambria Math" w:cs="Times New Roman"/>
                  <w:i/>
                </w:rPr>
              </m:ctrlPr>
            </m:dPr>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2</m:t>
                  </m:r>
                </m:sub>
                <m:sup>
                  <m:r>
                    <w:rPr>
                      <w:rFonts w:ascii="Cambria Math" w:hAnsi="Cambria Math" w:cs="Times New Roman"/>
                    </w:rPr>
                    <m:t>2</m:t>
                  </m:r>
                </m:sup>
              </m:sSub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e>
            <m:sup>
              <m:r>
                <w:rPr>
                  <w:rFonts w:ascii="Cambria Math" w:hAnsi="Cambria Math" w:cs="Times New Roman"/>
                </w:rPr>
                <m:t>2</m:t>
              </m:r>
            </m:sup>
          </m:sSup>
        </m:oMath>
      </m:oMathPara>
    </w:p>
    <w:p w14:paraId="7E7C5DFF" w14:textId="61965A24" w:rsidR="00630B1C" w:rsidRPr="00630B1C" w:rsidRDefault="00F242AF" w:rsidP="00630B1C">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d>
            <m:dPr>
              <m:ctrlPr>
                <w:rPr>
                  <w:rFonts w:ascii="Cambria Math" w:hAnsi="Cambria Math" w:cs="Times New Roman"/>
                  <w:i/>
                </w:rPr>
              </m:ctrlPr>
            </m:dPr>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2</m:t>
                  </m:r>
                </m:sub>
                <m:sup>
                  <m:r>
                    <w:rPr>
                      <w:rFonts w:ascii="Cambria Math" w:hAnsi="Cambria Math" w:cs="Times New Roman"/>
                    </w:rPr>
                    <m:t>2</m:t>
                  </m:r>
                </m:sup>
              </m:sSub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up>
              <m:r>
                <w:rPr>
                  <w:rFonts w:ascii="Cambria Math" w:hAnsi="Cambria Math" w:cs="Times New Roman"/>
                </w:rPr>
                <m:t>2</m:t>
              </m:r>
            </m:sup>
          </m:sSubSup>
        </m:oMath>
      </m:oMathPara>
    </w:p>
    <w:p w14:paraId="5F3D8C2F" w14:textId="641FB674" w:rsidR="00630B1C" w:rsidRPr="00CD3CE6" w:rsidRDefault="00F242AF" w:rsidP="00630B1C">
      <w:pPr>
        <w:jc w:val="both"/>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c2</m:t>
                  </m:r>
                </m:sub>
              </m:sSub>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c2</m:t>
              </m:r>
            </m:sub>
          </m:sSub>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oMath>
      </m:oMathPara>
    </w:p>
    <w:p w14:paraId="34CA2016" w14:textId="412E5C83" w:rsidR="00630B1C" w:rsidRDefault="00630B1C" w:rsidP="00A51AF5">
      <w:pPr>
        <w:jc w:val="both"/>
        <w:rPr>
          <w:rFonts w:ascii="Times New Roman" w:hAnsi="Times New Roman" w:cs="Times New Roman"/>
        </w:rPr>
      </w:pPr>
    </w:p>
    <w:p w14:paraId="540DF22A" w14:textId="7AAB04A7" w:rsidR="00630B1C" w:rsidRPr="00630B1C" w:rsidRDefault="00F242AF" w:rsidP="00630B1C">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d>
            <m:dPr>
              <m:ctrlPr>
                <w:rPr>
                  <w:rFonts w:ascii="Cambria Math" w:hAnsi="Cambria Math" w:cs="Times New Roman"/>
                  <w:i/>
                </w:rPr>
              </m:ctrlPr>
            </m:dPr>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3</m:t>
                  </m:r>
                </m:sub>
                <m:sup>
                  <m:r>
                    <w:rPr>
                      <w:rFonts w:ascii="Cambria Math" w:hAnsi="Cambria Math" w:cs="Times New Roman"/>
                    </w:rPr>
                    <m:t>2</m:t>
                  </m:r>
                </m:sup>
              </m:sSub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e>
            <m:sup>
              <m:r>
                <w:rPr>
                  <w:rFonts w:ascii="Cambria Math" w:hAnsi="Cambria Math" w:cs="Times New Roman"/>
                </w:rPr>
                <m:t>2</m:t>
              </m:r>
            </m:sup>
          </m:sSup>
        </m:oMath>
      </m:oMathPara>
    </w:p>
    <w:p w14:paraId="361026C6" w14:textId="134983CC" w:rsidR="00630B1C" w:rsidRPr="00630B1C" w:rsidRDefault="00F242AF" w:rsidP="00630B1C">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d>
            <m:dPr>
              <m:ctrlPr>
                <w:rPr>
                  <w:rFonts w:ascii="Cambria Math" w:hAnsi="Cambria Math" w:cs="Times New Roman"/>
                  <w:i/>
                </w:rPr>
              </m:ctrlPr>
            </m:dPr>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3</m:t>
                  </m:r>
                </m:sub>
                <m:sup>
                  <m:r>
                    <w:rPr>
                      <w:rFonts w:ascii="Cambria Math" w:hAnsi="Cambria Math" w:cs="Times New Roman"/>
                    </w:rPr>
                    <m:t>2</m:t>
                  </m:r>
                </m:sup>
              </m:sSub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up>
              <m:r>
                <w:rPr>
                  <w:rFonts w:ascii="Cambria Math" w:hAnsi="Cambria Math" w:cs="Times New Roman"/>
                </w:rPr>
                <m:t>2</m:t>
              </m:r>
            </m:sup>
          </m:sSubSup>
        </m:oMath>
      </m:oMathPara>
    </w:p>
    <w:p w14:paraId="01680305" w14:textId="7F42FB83" w:rsidR="001637F9" w:rsidRPr="00752CDE" w:rsidRDefault="00F242AF" w:rsidP="00A51AF5">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c3</m:t>
                  </m:r>
                </m:sub>
              </m:sSub>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c3</m:t>
              </m:r>
            </m:sub>
          </m:sSub>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oMath>
      </m:oMathPara>
    </w:p>
    <w:p w14:paraId="0C7CACCA" w14:textId="25FD7F6D" w:rsidR="00752CDE" w:rsidRDefault="00752CDE" w:rsidP="00A51AF5">
      <w:pPr>
        <w:jc w:val="both"/>
        <w:rPr>
          <w:rFonts w:ascii="Times New Roman" w:eastAsiaTheme="minorEastAsia" w:hAnsi="Times New Roman" w:cs="Times New Roman"/>
        </w:rPr>
      </w:pPr>
    </w:p>
    <w:p w14:paraId="3CFCF486" w14:textId="2FF5FE18" w:rsidR="002B3D8A" w:rsidRDefault="00D66B73" w:rsidP="00A51AF5">
      <w:pPr>
        <w:jc w:val="both"/>
        <w:rPr>
          <w:rFonts w:ascii="Times New Roman" w:hAnsi="Times New Roman" w:cs="Times New Roman"/>
        </w:rPr>
      </w:pPr>
      <w:r>
        <w:rPr>
          <w:rFonts w:ascii="Times New Roman" w:hAnsi="Times New Roman" w:cs="Times New Roman"/>
        </w:rPr>
        <w:t xml:space="preserve">Combining </w:t>
      </w:r>
      <w:r w:rsidR="00515DAB">
        <w:rPr>
          <w:rFonts w:ascii="Times New Roman" w:hAnsi="Times New Roman" w:cs="Times New Roman"/>
        </w:rPr>
        <w:t>all</w:t>
      </w:r>
      <w:r>
        <w:rPr>
          <w:rFonts w:ascii="Times New Roman" w:hAnsi="Times New Roman" w:cs="Times New Roman"/>
        </w:rPr>
        <w:t xml:space="preserve"> these terms to create the </w:t>
      </w:r>
      <w:proofErr w:type="spellStart"/>
      <w:r>
        <w:rPr>
          <w:rFonts w:ascii="Times New Roman" w:hAnsi="Times New Roman" w:cs="Times New Roman"/>
        </w:rPr>
        <w:t>Lagrangian</w:t>
      </w:r>
      <w:proofErr w:type="spellEnd"/>
      <w:r w:rsidR="003C3EE5">
        <w:rPr>
          <w:rFonts w:ascii="Times New Roman" w:hAnsi="Times New Roman" w:cs="Times New Roman"/>
        </w:rPr>
        <w:t xml:space="preserve"> </w:t>
      </w:r>
      <w:r>
        <w:rPr>
          <w:rFonts w:ascii="Times New Roman" w:hAnsi="Times New Roman" w:cs="Times New Roman"/>
        </w:rPr>
        <w:t>results in</w:t>
      </w:r>
    </w:p>
    <w:p w14:paraId="2AA0776D" w14:textId="31C866B0" w:rsidR="00C62C3C" w:rsidRDefault="00337763" w:rsidP="00A51AF5">
      <w:pPr>
        <w:jc w:val="both"/>
        <w:rPr>
          <w:rFonts w:ascii="Times New Roman" w:eastAsiaTheme="minorEastAsia" w:hAnsi="Times New Roman" w:cs="Times New Roman"/>
        </w:rPr>
      </w:pPr>
      <m:oMathPara>
        <m:oMath>
          <m:r>
            <w:rPr>
              <w:rFonts w:ascii="Cambria Math" w:hAnsi="Cambria Math" w:cs="Times New Roman"/>
            </w:rPr>
            <m:t>L=</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c1</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1</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1</m:t>
              </m:r>
            </m:sub>
            <m:sup>
              <m:r>
                <w:rPr>
                  <w:rFonts w:ascii="Cambria Math"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up>
              <m:r>
                <w:rPr>
                  <w:rFonts w:ascii="Cambria Math" w:eastAsiaTheme="minorEastAsia"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up>
              <m:r>
                <w:rPr>
                  <w:rFonts w:ascii="Cambria Math" w:hAnsi="Cambria Math" w:cs="Times New Roman"/>
                </w:rPr>
                <m:t>2</m:t>
              </m:r>
            </m:sup>
          </m:sSubSup>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c1</m:t>
              </m:r>
            </m:sub>
          </m:sSub>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c2</m:t>
              </m:r>
            </m:sub>
          </m:sSub>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c3</m:t>
              </m:r>
            </m:sub>
          </m:sSub>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oMath>
      </m:oMathPara>
    </w:p>
    <w:p w14:paraId="71391303" w14:textId="1C17F81A" w:rsidR="00C62C3C" w:rsidRDefault="009C2111" w:rsidP="00A51AF5">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Lagrangian</w:t>
      </w:r>
      <w:proofErr w:type="spellEnd"/>
      <w:r>
        <w:rPr>
          <w:rFonts w:ascii="Times New Roman" w:hAnsi="Times New Roman" w:cs="Times New Roman"/>
        </w:rPr>
        <w:t xml:space="preserve"> dynamics can be then be written through the equation </w:t>
      </w:r>
    </w:p>
    <w:p w14:paraId="5E95CD9E" w14:textId="707D3663" w:rsidR="009C2111" w:rsidRPr="009C2111" w:rsidRDefault="00F242AF" w:rsidP="00A51AF5">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m:oMathPara>
    </w:p>
    <w:p w14:paraId="0E9C6722" w14:textId="291E1D8A" w:rsidR="009C2111" w:rsidRDefault="009C2111" w:rsidP="00A51AF5">
      <w:pPr>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is the control torque and torque applied from non-conservative forces/moments,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i</m:t>
            </m:r>
          </m:sub>
        </m:sSub>
      </m:oMath>
      <w:r>
        <w:rPr>
          <w:rFonts w:ascii="Times New Roman" w:eastAsiaTheme="minorEastAsia" w:hAnsi="Times New Roman" w:cs="Times New Roman"/>
        </w:rPr>
        <w:t xml:space="preserve"> are the </w:t>
      </w:r>
      <w:proofErr w:type="gramStart"/>
      <w:r>
        <w:rPr>
          <w:rFonts w:ascii="Times New Roman" w:eastAsiaTheme="minorEastAsia" w:hAnsi="Times New Roman" w:cs="Times New Roman"/>
        </w:rPr>
        <w:t>states.</w:t>
      </w:r>
      <w:proofErr w:type="gramEnd"/>
    </w:p>
    <w:p w14:paraId="6E63200B" w14:textId="6BD13ACF" w:rsidR="00CD48D4" w:rsidRPr="00CD48D4" w:rsidRDefault="00F242AF" w:rsidP="00A51AF5">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c1</m:t>
              </m:r>
            </m:sub>
          </m:sSub>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c2</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c3</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oMath>
      </m:oMathPara>
    </w:p>
    <w:p w14:paraId="00C81615" w14:textId="5A553943" w:rsidR="00CD48D4" w:rsidRPr="00EA2A42" w:rsidRDefault="00F242AF" w:rsidP="00A51AF5">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c2</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c3</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oMath>
      </m:oMathPara>
    </w:p>
    <w:p w14:paraId="545C7CE6" w14:textId="4F2C1E42" w:rsidR="00EA2A42" w:rsidRPr="002A0C28" w:rsidRDefault="00F242AF" w:rsidP="00EA2A42">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c3</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oMath>
      </m:oMathPara>
    </w:p>
    <w:p w14:paraId="6A919FB1" w14:textId="77777777" w:rsidR="002A0C28" w:rsidRPr="007638C9" w:rsidRDefault="002A0C28" w:rsidP="00EA2A42">
      <w:pPr>
        <w:jc w:val="both"/>
        <w:rPr>
          <w:rFonts w:ascii="Times New Roman" w:eastAsiaTheme="minorEastAsia" w:hAnsi="Times New Roman" w:cs="Times New Roman"/>
        </w:rPr>
      </w:pPr>
    </w:p>
    <w:p w14:paraId="25D9E760" w14:textId="05C4D60E" w:rsidR="007638C9" w:rsidRPr="00452638" w:rsidRDefault="00F242AF" w:rsidP="00EA2A42">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c1</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1</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1</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oMath>
      </m:oMathPara>
    </w:p>
    <w:p w14:paraId="0185511E" w14:textId="6B9E9BFA" w:rsidR="00452638" w:rsidRPr="009C2111" w:rsidRDefault="00F242AF" w:rsidP="00452638">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oMath>
      </m:oMathPara>
    </w:p>
    <w:p w14:paraId="2EA1D0E9" w14:textId="17D30E83" w:rsidR="00755DE1" w:rsidRPr="009C2111" w:rsidRDefault="00F242AF" w:rsidP="00755DE1">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oMath>
      </m:oMathPara>
    </w:p>
    <w:p w14:paraId="77C5FCEF" w14:textId="0816F23D" w:rsidR="00452638" w:rsidRDefault="00452638" w:rsidP="00EA2A42">
      <w:pPr>
        <w:jc w:val="both"/>
        <w:rPr>
          <w:rFonts w:ascii="Times New Roman" w:hAnsi="Times New Roman" w:cs="Times New Roman"/>
        </w:rPr>
      </w:pPr>
    </w:p>
    <w:p w14:paraId="7357B0A0" w14:textId="6A7C9040" w:rsidR="002A0C28" w:rsidRDefault="002A0C28" w:rsidP="00EA2A42">
      <w:pPr>
        <w:jc w:val="both"/>
        <w:rPr>
          <w:rFonts w:ascii="Times New Roman" w:hAnsi="Times New Roman" w:cs="Times New Roman"/>
        </w:rPr>
      </w:pPr>
      <w:r>
        <w:rPr>
          <w:rFonts w:ascii="Times New Roman" w:hAnsi="Times New Roman" w:cs="Times New Roman"/>
        </w:rPr>
        <w:t>The time derivative of the second series of equations can then be written as</w:t>
      </w:r>
    </w:p>
    <w:p w14:paraId="47B6DF23" w14:textId="352A3F03" w:rsidR="002A0C28" w:rsidRPr="00031A71" w:rsidRDefault="00F242AF" w:rsidP="00EA2A42">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c1</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1</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1</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oMath>
      </m:oMathPara>
    </w:p>
    <w:p w14:paraId="53536CCA" w14:textId="628FE19E" w:rsidR="00031A71" w:rsidRPr="00500386" w:rsidRDefault="00F242AF" w:rsidP="00EA2A42">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oMath>
      </m:oMathPara>
    </w:p>
    <w:p w14:paraId="44CF5E8A" w14:textId="0798B6B7" w:rsidR="00500386" w:rsidRPr="009C2111" w:rsidRDefault="00F242AF" w:rsidP="00EA2A42">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oMath>
      </m:oMathPara>
    </w:p>
    <w:p w14:paraId="67B2E087" w14:textId="2287A2B5" w:rsidR="00EA2A42" w:rsidRDefault="00EA2A42" w:rsidP="00A51AF5">
      <w:pPr>
        <w:jc w:val="both"/>
        <w:rPr>
          <w:rFonts w:ascii="Times New Roman" w:hAnsi="Times New Roman" w:cs="Times New Roman"/>
        </w:rPr>
      </w:pPr>
    </w:p>
    <w:p w14:paraId="4879C210" w14:textId="732B004B" w:rsidR="00332DE1" w:rsidRDefault="00332DE1" w:rsidP="00A51AF5">
      <w:pPr>
        <w:jc w:val="both"/>
        <w:rPr>
          <w:rFonts w:ascii="Times New Roman" w:hAnsi="Times New Roman" w:cs="Times New Roman"/>
        </w:rPr>
      </w:pPr>
      <w:r>
        <w:rPr>
          <w:rFonts w:ascii="Times New Roman" w:hAnsi="Times New Roman" w:cs="Times New Roman"/>
        </w:rPr>
        <w:t>The link dynamic equations of motion can now be written as</w:t>
      </w:r>
    </w:p>
    <w:p w14:paraId="35DD2C0C" w14:textId="515879CA" w:rsidR="009132EE" w:rsidRPr="009132EE" w:rsidRDefault="00F242AF" w:rsidP="009132EE">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c1</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1</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1</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c1</m:t>
              </m:r>
            </m:sub>
          </m:sSub>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c2</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c3</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1</m:t>
              </m:r>
            </m:sub>
          </m:sSub>
        </m:oMath>
      </m:oMathPara>
    </w:p>
    <w:p w14:paraId="04C4BBA1" w14:textId="553BFFEC" w:rsidR="009132EE" w:rsidRPr="00BD3AF9" w:rsidRDefault="00F242AF" w:rsidP="009132EE">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c2</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c3</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2</m:t>
              </m:r>
            </m:sub>
          </m:sSub>
        </m:oMath>
      </m:oMathPara>
    </w:p>
    <w:p w14:paraId="4A64156E" w14:textId="315DEBCA" w:rsidR="00BD3AF9" w:rsidRPr="00031A71" w:rsidRDefault="00F242AF" w:rsidP="009132EE">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c3</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3</m:t>
              </m:r>
            </m:sub>
          </m:sSub>
        </m:oMath>
      </m:oMathPara>
    </w:p>
    <w:p w14:paraId="53B730EF" w14:textId="096AEFE0" w:rsidR="009132EE" w:rsidRDefault="009132EE" w:rsidP="00A51AF5">
      <w:pPr>
        <w:jc w:val="both"/>
        <w:rPr>
          <w:rFonts w:ascii="Times New Roman" w:hAnsi="Times New Roman" w:cs="Times New Roman"/>
        </w:rPr>
      </w:pPr>
    </w:p>
    <w:p w14:paraId="6681238A" w14:textId="3B1247AA" w:rsidR="00575365" w:rsidRDefault="00575365" w:rsidP="00A51AF5">
      <w:pPr>
        <w:jc w:val="both"/>
        <w:rPr>
          <w:rFonts w:ascii="Times New Roman" w:hAnsi="Times New Roman" w:cs="Times New Roman"/>
        </w:rPr>
      </w:pPr>
      <w:r>
        <w:rPr>
          <w:rFonts w:ascii="Times New Roman" w:hAnsi="Times New Roman" w:cs="Times New Roman"/>
        </w:rPr>
        <w:t>The dynamics can be written in matrix form</w:t>
      </w:r>
    </w:p>
    <w:p w14:paraId="7D12B302" w14:textId="7F606AB0" w:rsidR="00575365" w:rsidRPr="00C85879" w:rsidRDefault="00575365" w:rsidP="00575365">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q</m:t>
              </m:r>
            </m:e>
          </m:d>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m:t>
          </m:r>
          <m:r>
            <w:rPr>
              <w:rFonts w:ascii="Cambria Math" w:hAnsi="Cambria Math" w:cs="Times New Roman"/>
            </w:rPr>
            <m:t>τ</m:t>
          </m:r>
        </m:oMath>
      </m:oMathPara>
    </w:p>
    <w:p w14:paraId="67078133" w14:textId="77777777" w:rsidR="004A22B6" w:rsidRDefault="004A22B6" w:rsidP="00A51AF5">
      <w:pPr>
        <w:jc w:val="both"/>
        <w:rPr>
          <w:rFonts w:ascii="Times New Roman" w:hAnsi="Times New Roman" w:cs="Times New Roman"/>
        </w:rPr>
      </w:pPr>
    </w:p>
    <w:p w14:paraId="16D23B38" w14:textId="1A369DE6" w:rsidR="00FC49D9" w:rsidRPr="00FC49D9" w:rsidRDefault="00C85879" w:rsidP="00A51AF5">
      <w:pPr>
        <w:jc w:val="both"/>
        <w:rPr>
          <w:rFonts w:ascii="Times New Roman" w:eastAsiaTheme="minorEastAsia" w:hAnsi="Times New Roman" w:cs="Times New Roman"/>
        </w:rPr>
      </w:pPr>
      <m:oMathPara>
        <m:oMath>
          <m:r>
            <w:rPr>
              <w:rFonts w:ascii="Cambria Math" w:hAnsi="Cambria Math" w:cs="Times New Roman"/>
              <w:sz w:val="24"/>
              <w:szCs w:val="24"/>
            </w:rPr>
            <w:lastRenderedPageBreak/>
            <m:t>M</m:t>
          </m:r>
          <m:d>
            <m:dPr>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1</m:t>
              </m:r>
            </m:sub>
            <m:sup>
              <m:r>
                <w:rPr>
                  <w:rFonts w:ascii="Cambria Math"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oMath>
      </m:oMathPara>
    </w:p>
    <w:p w14:paraId="29002F48" w14:textId="61786C27" w:rsidR="00C85879" w:rsidRPr="00FC49D9" w:rsidRDefault="00C85879" w:rsidP="00A51AF5">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1,2</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oMath>
      </m:oMathPara>
    </w:p>
    <w:p w14:paraId="2F5DF5F0" w14:textId="32EC0FA4" w:rsidR="00C85879" w:rsidRPr="00FC49D9" w:rsidRDefault="00C85879" w:rsidP="00A51AF5">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1,3</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oMath>
      </m:oMathPara>
    </w:p>
    <w:p w14:paraId="2520E15B" w14:textId="77777777" w:rsidR="00FC49D9" w:rsidRPr="00FC49D9" w:rsidRDefault="00FC49D9" w:rsidP="00A51AF5">
      <w:pPr>
        <w:jc w:val="both"/>
        <w:rPr>
          <w:rFonts w:ascii="Times New Roman" w:eastAsiaTheme="minorEastAsia" w:hAnsi="Times New Roman" w:cs="Times New Roman"/>
        </w:rPr>
      </w:pPr>
    </w:p>
    <w:p w14:paraId="1A9B8757" w14:textId="027AB94F" w:rsidR="00FC49D9" w:rsidRPr="00A26C7A" w:rsidRDefault="00FC49D9" w:rsidP="00A51AF5">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2,1</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oMath>
      </m:oMathPara>
    </w:p>
    <w:p w14:paraId="3923BA3B" w14:textId="40637CE1" w:rsidR="00A26C7A" w:rsidRPr="00A26C7A" w:rsidRDefault="00A26C7A" w:rsidP="00A51AF5">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2,2</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oMath>
      </m:oMathPara>
    </w:p>
    <w:p w14:paraId="43BA9CFA" w14:textId="316B81B9" w:rsidR="00A26C7A" w:rsidRPr="00A26C7A" w:rsidRDefault="00A26C7A" w:rsidP="00A51AF5">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2,3</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oMath>
      </m:oMathPara>
    </w:p>
    <w:p w14:paraId="045C5D65" w14:textId="66778E3B" w:rsidR="00A26C7A" w:rsidRDefault="00A26C7A" w:rsidP="00A51AF5">
      <w:pPr>
        <w:jc w:val="both"/>
        <w:rPr>
          <w:rFonts w:ascii="Times New Roman" w:eastAsiaTheme="minorEastAsia" w:hAnsi="Times New Roman" w:cs="Times New Roman"/>
        </w:rPr>
      </w:pPr>
    </w:p>
    <w:p w14:paraId="13986386" w14:textId="59D75650" w:rsidR="00A26C7A" w:rsidRPr="00A26C7A" w:rsidRDefault="00A26C7A" w:rsidP="00A51AF5">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3,1</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oMath>
      </m:oMathPara>
    </w:p>
    <w:p w14:paraId="35171DD2" w14:textId="306F2AE1" w:rsidR="00A26C7A" w:rsidRPr="00A3494C" w:rsidRDefault="00A26C7A" w:rsidP="00A51AF5">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3,2</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oMath>
      </m:oMathPara>
    </w:p>
    <w:p w14:paraId="2FBA6063" w14:textId="64A04C11" w:rsidR="000754BB" w:rsidRDefault="00A3494C" w:rsidP="00A51AF5">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3,3</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oMath>
      </m:oMathPara>
    </w:p>
    <w:p w14:paraId="3C1342E2" w14:textId="77777777" w:rsidR="00A3494C" w:rsidRDefault="00A3494C" w:rsidP="00A51AF5">
      <w:pPr>
        <w:jc w:val="both"/>
        <w:rPr>
          <w:rFonts w:ascii="Times New Roman" w:eastAsiaTheme="minorEastAsia" w:hAnsi="Times New Roman" w:cs="Times New Roman"/>
        </w:rPr>
      </w:pPr>
    </w:p>
    <w:p w14:paraId="1EB28312" w14:textId="245737B4" w:rsidR="00A3494C" w:rsidRPr="00AF0204" w:rsidRDefault="00A3494C" w:rsidP="00A51AF5">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oMath>
      </m:oMathPara>
    </w:p>
    <w:p w14:paraId="4100A7F1" w14:textId="133E5938" w:rsidR="00AF0204" w:rsidRPr="00AF0204" w:rsidRDefault="00AF0204" w:rsidP="00A51AF5">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1,2</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oMath>
      </m:oMathPara>
    </w:p>
    <w:p w14:paraId="5F97EA6D" w14:textId="6B66764E" w:rsidR="007F3E77" w:rsidRPr="00B86291" w:rsidRDefault="00AF0204" w:rsidP="00A51AF5">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1,3</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oMath>
      </m:oMathPara>
    </w:p>
    <w:p w14:paraId="54D56E8B" w14:textId="76B06CC2" w:rsidR="00B86291" w:rsidRDefault="00B86291" w:rsidP="00A51AF5">
      <w:pPr>
        <w:jc w:val="both"/>
        <w:rPr>
          <w:rFonts w:ascii="Times New Roman" w:eastAsiaTheme="minorEastAsia" w:hAnsi="Times New Roman" w:cs="Times New Roman"/>
        </w:rPr>
      </w:pPr>
    </w:p>
    <w:p w14:paraId="683F983F" w14:textId="59138450" w:rsidR="007F3E77" w:rsidRPr="007F3E77" w:rsidRDefault="007F3E77" w:rsidP="00A51AF5">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2,1</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oMath>
      </m:oMathPara>
    </w:p>
    <w:p w14:paraId="6EA72F81" w14:textId="62450F3A" w:rsidR="007F3E77" w:rsidRPr="00D6347A" w:rsidRDefault="007F3E77" w:rsidP="00A51AF5">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2,2</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oMath>
      </m:oMathPara>
    </w:p>
    <w:p w14:paraId="7FC5EB5D" w14:textId="0975A88E" w:rsidR="00D6347A" w:rsidRPr="00892A98" w:rsidRDefault="00D6347A" w:rsidP="00A51AF5">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2,3</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oMath>
      </m:oMathPara>
    </w:p>
    <w:p w14:paraId="6FD9C42B" w14:textId="4017D15C" w:rsidR="00A3494C" w:rsidRDefault="00A3494C" w:rsidP="00A51AF5">
      <w:pPr>
        <w:jc w:val="both"/>
        <w:rPr>
          <w:rFonts w:ascii="Times New Roman" w:eastAsiaTheme="minorEastAsia" w:hAnsi="Times New Roman" w:cs="Times New Roman"/>
          <w:sz w:val="24"/>
          <w:szCs w:val="24"/>
        </w:rPr>
      </w:pPr>
    </w:p>
    <w:p w14:paraId="6CC79E58" w14:textId="3229706C" w:rsidR="00B86291" w:rsidRPr="00FC08FC" w:rsidRDefault="00B86291" w:rsidP="00A51AF5">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3,1</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oMath>
      </m:oMathPara>
    </w:p>
    <w:p w14:paraId="704A6A73" w14:textId="555489F6" w:rsidR="00FC08FC" w:rsidRPr="00FC08FC" w:rsidRDefault="00FC08FC" w:rsidP="00A51AF5">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3,2</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oMath>
      </m:oMathPara>
    </w:p>
    <w:p w14:paraId="409D9F3F" w14:textId="0717B74B" w:rsidR="00FC08FC" w:rsidRDefault="00FC08FC" w:rsidP="00A51AF5">
      <w:pPr>
        <w:jc w:val="both"/>
        <w:rPr>
          <w:rFonts w:ascii="Times New Roman" w:eastAsiaTheme="minorEastAsia" w:hAnsi="Times New Roman" w:cs="Times New Roman"/>
          <w:sz w:val="24"/>
          <w:szCs w:val="24"/>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3,3</m:t>
              </m:r>
            </m:e>
          </m:d>
          <m:r>
            <w:rPr>
              <w:rFonts w:ascii="Cambria Math" w:hAnsi="Cambria Math" w:cs="Times New Roman"/>
              <w:sz w:val="24"/>
              <w:szCs w:val="24"/>
            </w:rPr>
            <m:t>=</m:t>
          </m:r>
          <m:r>
            <w:rPr>
              <w:rFonts w:ascii="Cambria Math" w:eastAsiaTheme="minorEastAsia" w:hAnsi="Cambria Math" w:cs="Times New Roman"/>
            </w:rPr>
            <m:t>0</m:t>
          </m:r>
        </m:oMath>
      </m:oMathPara>
    </w:p>
    <w:p w14:paraId="4A087F5D" w14:textId="77777777" w:rsidR="00666FCC" w:rsidRDefault="00666FCC" w:rsidP="00A51AF5">
      <w:pPr>
        <w:jc w:val="both"/>
        <w:rPr>
          <w:rFonts w:ascii="Times New Roman" w:eastAsiaTheme="minorEastAsia" w:hAnsi="Times New Roman" w:cs="Times New Roman"/>
          <w:sz w:val="24"/>
          <w:szCs w:val="24"/>
        </w:rPr>
      </w:pPr>
    </w:p>
    <w:p w14:paraId="27BCE0E2" w14:textId="3ABAA0CE" w:rsidR="00A3494C" w:rsidRPr="00A3494C" w:rsidRDefault="00A3494C" w:rsidP="00A51AF5">
      <w:pPr>
        <w:jc w:val="both"/>
        <w:rPr>
          <w:rFonts w:ascii="Times New Roman" w:eastAsiaTheme="minorEastAsia" w:hAnsi="Times New Roman" w:cs="Times New Roman"/>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c1</m:t>
              </m:r>
            </m:sub>
          </m:sSub>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c2</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c3</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oMath>
      </m:oMathPara>
    </w:p>
    <w:p w14:paraId="24B7D2D5" w14:textId="3133045D" w:rsidR="00A3494C" w:rsidRPr="00A3494C" w:rsidRDefault="00A3494C" w:rsidP="00A51AF5">
      <w:pPr>
        <w:jc w:val="both"/>
        <w:rPr>
          <w:rFonts w:ascii="Times New Roman" w:eastAsiaTheme="minorEastAsia" w:hAnsi="Times New Roman" w:cs="Times New Roman"/>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c2</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c3</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oMath>
      </m:oMathPara>
    </w:p>
    <w:p w14:paraId="0D3B3ED4" w14:textId="58CB6A4D" w:rsidR="00A3494C" w:rsidRDefault="00A3494C" w:rsidP="00A51AF5">
      <w:pPr>
        <w:jc w:val="both"/>
        <w:rPr>
          <w:rFonts w:ascii="Times New Roman" w:hAnsi="Times New Roman" w:cs="Times New Roman"/>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g</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c3</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oMath>
      </m:oMathPara>
    </w:p>
    <w:p w14:paraId="018D3DC7" w14:textId="77777777" w:rsidR="00332DE1" w:rsidRPr="009C2111" w:rsidRDefault="00332DE1" w:rsidP="00A51AF5">
      <w:pPr>
        <w:jc w:val="both"/>
        <w:rPr>
          <w:rFonts w:ascii="Times New Roman" w:hAnsi="Times New Roman" w:cs="Times New Roman"/>
        </w:rPr>
      </w:pPr>
    </w:p>
    <w:p w14:paraId="4B739DD5" w14:textId="5B241C20" w:rsidR="003E5392" w:rsidRDefault="003E5392" w:rsidP="003E5392">
      <w:pPr>
        <w:jc w:val="both"/>
        <w:rPr>
          <w:rFonts w:ascii="Times New Roman" w:hAnsi="Times New Roman" w:cs="Times New Roman"/>
        </w:rPr>
      </w:pPr>
      <w:r>
        <w:rPr>
          <w:rFonts w:ascii="Times New Roman" w:hAnsi="Times New Roman" w:cs="Times New Roman"/>
        </w:rPr>
        <w:t>x-z plane:</w:t>
      </w:r>
    </w:p>
    <w:p w14:paraId="1357D3A4" w14:textId="35802426" w:rsidR="003E5392" w:rsidRPr="00513759" w:rsidRDefault="003E5392" w:rsidP="003E5392">
      <w:pPr>
        <w:jc w:val="both"/>
        <w:rPr>
          <w:rFonts w:ascii="Times New Roman" w:hAnsi="Times New Roman" w:cs="Times New Roman"/>
        </w:rPr>
      </w:pPr>
      <w:r>
        <w:rPr>
          <w:rFonts w:ascii="Times New Roman" w:hAnsi="Times New Roman" w:cs="Times New Roman"/>
        </w:rPr>
        <w:t>There is no gravitational effect, therefore, no potential energy acting on this system.</w:t>
      </w:r>
    </w:p>
    <w:p w14:paraId="03714A23" w14:textId="48F6758B" w:rsidR="003E5392" w:rsidRPr="003E5392" w:rsidRDefault="00F242AF" w:rsidP="003E5392">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4</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m:t>
              </m:r>
            </m:sub>
          </m:sSub>
          <m:d>
            <m:dPr>
              <m:ctrlPr>
                <w:rPr>
                  <w:rFonts w:ascii="Cambria Math" w:hAnsi="Cambria Math" w:cs="Times New Roman"/>
                  <w:i/>
                </w:rPr>
              </m:ctrlPr>
            </m:dPr>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4</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4</m:t>
                  </m:r>
                </m:sub>
                <m:sup>
                  <m:r>
                    <w:rPr>
                      <w:rFonts w:ascii="Cambria Math" w:hAnsi="Cambria Math" w:cs="Times New Roman"/>
                    </w:rPr>
                    <m:t>2</m:t>
                  </m:r>
                </m:sup>
              </m:sSub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4</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up>
              <m:r>
                <w:rPr>
                  <w:rFonts w:ascii="Cambria Math" w:hAnsi="Cambria Math" w:cs="Times New Roman"/>
                </w:rPr>
                <m:t>2</m:t>
              </m:r>
            </m:sup>
          </m:sSubSup>
        </m:oMath>
      </m:oMathPara>
    </w:p>
    <w:p w14:paraId="32082C7D" w14:textId="77777777" w:rsidR="003E5392" w:rsidRPr="00630B1C" w:rsidRDefault="003E5392" w:rsidP="003E5392">
      <w:pPr>
        <w:jc w:val="both"/>
        <w:rPr>
          <w:rFonts w:ascii="Times New Roman" w:eastAsiaTheme="minorEastAsia" w:hAnsi="Times New Roman" w:cs="Times New Roman"/>
        </w:rPr>
      </w:pPr>
    </w:p>
    <w:p w14:paraId="2C35D085" w14:textId="330D53FD" w:rsidR="003E5392" w:rsidRPr="00630B1C" w:rsidRDefault="00F242AF" w:rsidP="003E5392">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5</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d>
            <m:dPr>
              <m:ctrlPr>
                <w:rPr>
                  <w:rFonts w:ascii="Cambria Math" w:hAnsi="Cambria Math" w:cs="Times New Roman"/>
                  <w:i/>
                </w:rPr>
              </m:ctrlPr>
            </m:dPr>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5</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5</m:t>
                  </m:r>
                </m:sub>
                <m:sup>
                  <m:r>
                    <w:rPr>
                      <w:rFonts w:ascii="Cambria Math" w:hAnsi="Cambria Math" w:cs="Times New Roman"/>
                    </w:rPr>
                    <m:t>2</m:t>
                  </m:r>
                </m:sup>
              </m:sSub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e>
              </m:d>
            </m:e>
            <m:sup>
              <m:r>
                <w:rPr>
                  <w:rFonts w:ascii="Cambria Math" w:hAnsi="Cambria Math" w:cs="Times New Roman"/>
                </w:rPr>
                <m:t>2</m:t>
              </m:r>
            </m:sup>
          </m:sSup>
        </m:oMath>
      </m:oMathPara>
    </w:p>
    <w:p w14:paraId="4FC84E9F" w14:textId="616243DC" w:rsidR="003E5392" w:rsidRPr="003E5392" w:rsidRDefault="00F242AF" w:rsidP="003E5392">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5</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d>
            <m:dPr>
              <m:ctrlPr>
                <w:rPr>
                  <w:rFonts w:ascii="Cambria Math" w:hAnsi="Cambria Math" w:cs="Times New Roman"/>
                  <w:i/>
                </w:rPr>
              </m:ctrlPr>
            </m:dPr>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5</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5</m:t>
                  </m:r>
                </m:sub>
                <m:sup>
                  <m:r>
                    <w:rPr>
                      <w:rFonts w:ascii="Cambria Math" w:hAnsi="Cambria Math" w:cs="Times New Roman"/>
                    </w:rPr>
                    <m:t>2</m:t>
                  </m:r>
                </m:sup>
              </m:sSub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up>
              <m:r>
                <w:rPr>
                  <w:rFonts w:ascii="Cambria Math" w:hAnsi="Cambria Math" w:cs="Times New Roman"/>
                </w:rPr>
                <m:t>2</m:t>
              </m:r>
            </m:sup>
          </m:sSubSup>
        </m:oMath>
      </m:oMathPara>
    </w:p>
    <w:p w14:paraId="11D2398C" w14:textId="77777777" w:rsidR="003E5392" w:rsidRPr="003E5392" w:rsidRDefault="003E5392" w:rsidP="003E5392">
      <w:pPr>
        <w:jc w:val="both"/>
        <w:rPr>
          <w:rFonts w:ascii="Times New Roman" w:eastAsiaTheme="minorEastAsia" w:hAnsi="Times New Roman" w:cs="Times New Roman"/>
        </w:rPr>
      </w:pPr>
    </w:p>
    <w:p w14:paraId="527D08B2" w14:textId="0C949CDC" w:rsidR="003E5392" w:rsidRPr="00630B1C" w:rsidRDefault="00F242AF" w:rsidP="003E5392">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6</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d>
            <m:dPr>
              <m:ctrlPr>
                <w:rPr>
                  <w:rFonts w:ascii="Cambria Math" w:hAnsi="Cambria Math" w:cs="Times New Roman"/>
                  <w:i/>
                </w:rPr>
              </m:ctrlPr>
            </m:dPr>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6</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6</m:t>
                  </m:r>
                </m:sub>
                <m:sup>
                  <m:r>
                    <w:rPr>
                      <w:rFonts w:ascii="Cambria Math" w:hAnsi="Cambria Math" w:cs="Times New Roman"/>
                    </w:rPr>
                    <m:t>2</m:t>
                  </m:r>
                </m:sup>
              </m:sSub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e>
              </m:d>
            </m:e>
            <m:sup>
              <m:r>
                <w:rPr>
                  <w:rFonts w:ascii="Cambria Math" w:hAnsi="Cambria Math" w:cs="Times New Roman"/>
                </w:rPr>
                <m:t>2</m:t>
              </m:r>
            </m:sup>
          </m:sSup>
        </m:oMath>
      </m:oMathPara>
    </w:p>
    <w:p w14:paraId="21C373D3" w14:textId="3455E1B9" w:rsidR="003E5392" w:rsidRPr="005E0EBF" w:rsidRDefault="00F242AF" w:rsidP="003E5392">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6</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d>
            <m:dPr>
              <m:ctrlPr>
                <w:rPr>
                  <w:rFonts w:ascii="Cambria Math" w:hAnsi="Cambria Math" w:cs="Times New Roman"/>
                  <w:i/>
                </w:rPr>
              </m:ctrlPr>
            </m:dPr>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6</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6</m:t>
                  </m:r>
                </m:sub>
                <m:sup>
                  <m:r>
                    <w:rPr>
                      <w:rFonts w:ascii="Cambria Math" w:hAnsi="Cambria Math" w:cs="Times New Roman"/>
                    </w:rPr>
                    <m:t>2</m:t>
                  </m:r>
                </m:sup>
              </m:sSub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up>
              <m:r>
                <w:rPr>
                  <w:rFonts w:ascii="Cambria Math" w:hAnsi="Cambria Math" w:cs="Times New Roman"/>
                </w:rPr>
                <m:t>2</m:t>
              </m:r>
            </m:sup>
          </m:sSubSup>
        </m:oMath>
      </m:oMathPara>
    </w:p>
    <w:p w14:paraId="5DC1555D" w14:textId="569EC0D9" w:rsidR="005E0EBF" w:rsidRDefault="005E0EBF" w:rsidP="003E5392">
      <w:pPr>
        <w:jc w:val="both"/>
        <w:rPr>
          <w:rFonts w:ascii="Times New Roman" w:eastAsiaTheme="minorEastAsia" w:hAnsi="Times New Roman" w:cs="Times New Roman"/>
        </w:rPr>
      </w:pPr>
    </w:p>
    <w:p w14:paraId="235929FD" w14:textId="2C4F136A" w:rsidR="003A5B9D" w:rsidRPr="003A5B9D" w:rsidRDefault="003A5B9D" w:rsidP="003E5392">
      <w:pPr>
        <w:jc w:val="both"/>
        <w:rPr>
          <w:rFonts w:ascii="Times New Roman" w:hAnsi="Times New Roman" w:cs="Times New Roman"/>
        </w:rPr>
      </w:pPr>
      <w:r>
        <w:rPr>
          <w:rFonts w:ascii="Times New Roman" w:hAnsi="Times New Roman" w:cs="Times New Roman"/>
        </w:rPr>
        <w:t xml:space="preserve">Combining all these terms to create the </w:t>
      </w:r>
      <w:proofErr w:type="spellStart"/>
      <w:r>
        <w:rPr>
          <w:rFonts w:ascii="Times New Roman" w:hAnsi="Times New Roman" w:cs="Times New Roman"/>
        </w:rPr>
        <w:t>Lagrangian</w:t>
      </w:r>
      <w:proofErr w:type="spellEnd"/>
      <w:r>
        <w:rPr>
          <w:rFonts w:ascii="Times New Roman" w:hAnsi="Times New Roman" w:cs="Times New Roman"/>
        </w:rPr>
        <w:t xml:space="preserve"> results in</w:t>
      </w:r>
    </w:p>
    <w:p w14:paraId="29AC20D0" w14:textId="417EED4B" w:rsidR="003E5392" w:rsidRPr="003A5B9D" w:rsidRDefault="005E0EBF" w:rsidP="00A51AF5">
      <w:pPr>
        <w:jc w:val="both"/>
        <w:rPr>
          <w:rFonts w:ascii="Times New Roman" w:eastAsiaTheme="minorEastAsia" w:hAnsi="Times New Roman" w:cs="Times New Roman"/>
        </w:rPr>
      </w:pPr>
      <m:oMathPara>
        <m:oMath>
          <m:r>
            <w:rPr>
              <w:rFonts w:ascii="Cambria Math" w:hAnsi="Cambria Math" w:cs="Times New Roman"/>
            </w:rPr>
            <m:t>L=</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c4</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4</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4</m:t>
              </m:r>
            </m:sub>
            <m:sup>
              <m:r>
                <w:rPr>
                  <w:rFonts w:ascii="Cambria Math"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up>
              <m:r>
                <w:rPr>
                  <w:rFonts w:ascii="Cambria Math" w:eastAsiaTheme="minorEastAsia"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4</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up>
              <m:r>
                <w:rPr>
                  <w:rFonts w:ascii="Cambria Math" w:hAnsi="Cambria Math" w:cs="Times New Roman"/>
                </w:rPr>
                <m:t>2</m:t>
              </m:r>
            </m:sup>
          </m:sSubSup>
        </m:oMath>
      </m:oMathPara>
    </w:p>
    <w:p w14:paraId="01672909" w14:textId="3CB87710" w:rsidR="00D11C6D" w:rsidRDefault="00D11C6D" w:rsidP="00A51AF5">
      <w:pPr>
        <w:jc w:val="both"/>
        <w:rPr>
          <w:rFonts w:ascii="Times New Roman" w:eastAsiaTheme="minorEastAsia" w:hAnsi="Times New Roman" w:cs="Times New Roman"/>
        </w:rPr>
      </w:pPr>
    </w:p>
    <w:p w14:paraId="582A70CE" w14:textId="77777777" w:rsidR="00755DE1" w:rsidRDefault="00755DE1" w:rsidP="00755DE1">
      <w:pPr>
        <w:jc w:val="both"/>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Lagrangian</w:t>
      </w:r>
      <w:proofErr w:type="spellEnd"/>
      <w:r>
        <w:rPr>
          <w:rFonts w:ascii="Times New Roman" w:hAnsi="Times New Roman" w:cs="Times New Roman"/>
        </w:rPr>
        <w:t xml:space="preserve"> dynamics can be then be written through the equation </w:t>
      </w:r>
    </w:p>
    <w:p w14:paraId="6F367676" w14:textId="77777777" w:rsidR="00755DE1" w:rsidRPr="009C2111" w:rsidRDefault="00F242AF" w:rsidP="00755DE1">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m:oMathPara>
    </w:p>
    <w:p w14:paraId="0504ABA6" w14:textId="1A09A7A6" w:rsidR="00A054BA" w:rsidRDefault="00755DE1" w:rsidP="00755DE1">
      <w:pPr>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is the control torque and torque applied from non-conservative forces/moments,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i</m:t>
            </m:r>
          </m:sub>
        </m:sSub>
      </m:oMath>
      <w:r>
        <w:rPr>
          <w:rFonts w:ascii="Times New Roman" w:eastAsiaTheme="minorEastAsia" w:hAnsi="Times New Roman" w:cs="Times New Roman"/>
        </w:rPr>
        <w:t xml:space="preserve"> are the </w:t>
      </w:r>
      <w:proofErr w:type="gramStart"/>
      <w:r>
        <w:rPr>
          <w:rFonts w:ascii="Times New Roman" w:eastAsiaTheme="minorEastAsia" w:hAnsi="Times New Roman" w:cs="Times New Roman"/>
        </w:rPr>
        <w:t>states.</w:t>
      </w:r>
      <w:proofErr w:type="gramEnd"/>
    </w:p>
    <w:p w14:paraId="0F8391BE" w14:textId="42DB5F1D" w:rsidR="00755DE1" w:rsidRPr="00CD48D4" w:rsidRDefault="00F242AF" w:rsidP="00755DE1">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4</m:t>
                  </m:r>
                </m:sub>
              </m:sSub>
            </m:den>
          </m:f>
          <m:r>
            <w:rPr>
              <w:rFonts w:ascii="Cambria Math" w:hAnsi="Cambria Math" w:cs="Times New Roman"/>
            </w:rPr>
            <m:t>=0</m:t>
          </m:r>
        </m:oMath>
      </m:oMathPara>
    </w:p>
    <w:p w14:paraId="457AD408" w14:textId="644601C1" w:rsidR="00755DE1" w:rsidRPr="00EA2A42" w:rsidRDefault="00F242AF" w:rsidP="00755DE1">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5</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oMath>
      </m:oMathPara>
    </w:p>
    <w:p w14:paraId="760ABC36" w14:textId="5049B85B" w:rsidR="00EB55BE" w:rsidRPr="00FD2BD7" w:rsidRDefault="00F242AF" w:rsidP="00755DE1">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6</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oMath>
      </m:oMathPara>
    </w:p>
    <w:p w14:paraId="37325B91" w14:textId="77777777" w:rsidR="00FD2BD7" w:rsidRPr="007638C9" w:rsidRDefault="00FD2BD7" w:rsidP="00755DE1">
      <w:pPr>
        <w:jc w:val="both"/>
        <w:rPr>
          <w:rFonts w:ascii="Times New Roman" w:eastAsiaTheme="minorEastAsia" w:hAnsi="Times New Roman" w:cs="Times New Roman"/>
        </w:rPr>
      </w:pPr>
    </w:p>
    <w:p w14:paraId="6A48A05A" w14:textId="33031140" w:rsidR="00755DE1" w:rsidRPr="00452638" w:rsidRDefault="00F242AF" w:rsidP="00755DE1">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c4</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4</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4</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oMath>
      </m:oMathPara>
    </w:p>
    <w:p w14:paraId="7F3C9C4B" w14:textId="1BAA5571" w:rsidR="00755DE1" w:rsidRPr="009C2111" w:rsidRDefault="00F242AF" w:rsidP="00755DE1">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oMath>
      </m:oMathPara>
    </w:p>
    <w:p w14:paraId="5344F643" w14:textId="3CADF76C" w:rsidR="00755DE1" w:rsidRPr="00FD2BD7" w:rsidRDefault="00F242AF" w:rsidP="00755DE1">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oMath>
      </m:oMathPara>
    </w:p>
    <w:p w14:paraId="69F12A94" w14:textId="77777777" w:rsidR="00FD2BD7" w:rsidRPr="00FD2BD7" w:rsidRDefault="00FD2BD7" w:rsidP="00755DE1">
      <w:pPr>
        <w:jc w:val="both"/>
        <w:rPr>
          <w:rFonts w:ascii="Times New Roman" w:eastAsiaTheme="minorEastAsia" w:hAnsi="Times New Roman" w:cs="Times New Roman"/>
        </w:rPr>
      </w:pPr>
    </w:p>
    <w:p w14:paraId="332EC41C" w14:textId="77777777" w:rsidR="00FD2BD7" w:rsidRDefault="00FD2BD7" w:rsidP="00FD2BD7">
      <w:pPr>
        <w:jc w:val="both"/>
        <w:rPr>
          <w:rFonts w:ascii="Times New Roman" w:hAnsi="Times New Roman" w:cs="Times New Roman"/>
        </w:rPr>
      </w:pPr>
      <w:r>
        <w:rPr>
          <w:rFonts w:ascii="Times New Roman" w:hAnsi="Times New Roman" w:cs="Times New Roman"/>
        </w:rPr>
        <w:t>The time derivative of the second series of equations can then be written as</w:t>
      </w:r>
    </w:p>
    <w:p w14:paraId="5E3F0850" w14:textId="7E18729E" w:rsidR="00FD2BD7" w:rsidRPr="00E976D6" w:rsidRDefault="00F242AF" w:rsidP="00755DE1">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c4</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4</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4</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oMath>
      </m:oMathPara>
    </w:p>
    <w:p w14:paraId="0CCF4254" w14:textId="5E0A87C2" w:rsidR="00E976D6" w:rsidRDefault="00F242AF" w:rsidP="00755DE1">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oMath>
      </m:oMathPara>
    </w:p>
    <w:p w14:paraId="7C6785A1" w14:textId="7B63DA8C" w:rsidR="00E976D6" w:rsidRPr="009C2111" w:rsidRDefault="00F242AF" w:rsidP="00E976D6">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oMath>
      </m:oMathPara>
    </w:p>
    <w:p w14:paraId="4E6B1092" w14:textId="77777777" w:rsidR="00E976D6" w:rsidRPr="009C2111" w:rsidRDefault="00E976D6" w:rsidP="00755DE1">
      <w:pPr>
        <w:jc w:val="both"/>
        <w:rPr>
          <w:rFonts w:ascii="Times New Roman" w:hAnsi="Times New Roman" w:cs="Times New Roman"/>
        </w:rPr>
      </w:pPr>
    </w:p>
    <w:p w14:paraId="39BE2B15" w14:textId="2F091B8E" w:rsidR="00A054BA" w:rsidRDefault="00A054BA" w:rsidP="00A054BA">
      <w:pPr>
        <w:jc w:val="both"/>
        <w:rPr>
          <w:rFonts w:ascii="Times New Roman" w:hAnsi="Times New Roman" w:cs="Times New Roman"/>
        </w:rPr>
      </w:pPr>
      <w:r>
        <w:rPr>
          <w:rFonts w:ascii="Times New Roman" w:hAnsi="Times New Roman" w:cs="Times New Roman"/>
        </w:rPr>
        <w:t>The link dynamic equations of motion can now be written as</w:t>
      </w:r>
    </w:p>
    <w:p w14:paraId="0B72E62A" w14:textId="6F2FC2CA" w:rsidR="008A70E0" w:rsidRPr="008A70E0" w:rsidRDefault="00F242AF" w:rsidP="00A054BA">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c4</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4</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4</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4</m:t>
              </m:r>
            </m:sub>
          </m:sSub>
        </m:oMath>
      </m:oMathPara>
    </w:p>
    <w:p w14:paraId="1650A3DD" w14:textId="042C0DED" w:rsidR="008A70E0" w:rsidRPr="008A70E0" w:rsidRDefault="00F242AF" w:rsidP="00A054BA">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5</m:t>
              </m:r>
            </m:sub>
          </m:sSub>
        </m:oMath>
      </m:oMathPara>
    </w:p>
    <w:p w14:paraId="4371CCE7" w14:textId="3169B829" w:rsidR="00575365" w:rsidRPr="00575365" w:rsidRDefault="00F242AF" w:rsidP="00A054BA">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6</m:t>
              </m:r>
            </m:sub>
          </m:sSub>
        </m:oMath>
      </m:oMathPara>
    </w:p>
    <w:p w14:paraId="0BBC76E9" w14:textId="5811DA46" w:rsidR="00755DE1" w:rsidRDefault="00755DE1" w:rsidP="00A51AF5">
      <w:pPr>
        <w:jc w:val="both"/>
        <w:rPr>
          <w:rFonts w:ascii="Times New Roman" w:eastAsiaTheme="minorEastAsia" w:hAnsi="Times New Roman" w:cs="Times New Roman"/>
        </w:rPr>
      </w:pPr>
    </w:p>
    <w:p w14:paraId="63103222" w14:textId="77777777" w:rsidR="00667496" w:rsidRDefault="00667496" w:rsidP="00667496">
      <w:pPr>
        <w:jc w:val="both"/>
        <w:rPr>
          <w:rFonts w:ascii="Times New Roman" w:hAnsi="Times New Roman" w:cs="Times New Roman"/>
        </w:rPr>
      </w:pPr>
      <w:r>
        <w:rPr>
          <w:rFonts w:ascii="Times New Roman" w:hAnsi="Times New Roman" w:cs="Times New Roman"/>
        </w:rPr>
        <w:t>The dynamics can be written in matrix form</w:t>
      </w:r>
    </w:p>
    <w:p w14:paraId="7F6034C3" w14:textId="77777777" w:rsidR="00667496" w:rsidRPr="00C85879"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q</m:t>
              </m:r>
            </m:e>
          </m:d>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m:t>
          </m:r>
          <m:r>
            <w:rPr>
              <w:rFonts w:ascii="Cambria Math" w:hAnsi="Cambria Math" w:cs="Times New Roman"/>
            </w:rPr>
            <m:t>τ</m:t>
          </m:r>
        </m:oMath>
      </m:oMathPara>
    </w:p>
    <w:p w14:paraId="28D52B0E" w14:textId="77777777" w:rsidR="00667496" w:rsidRDefault="00667496" w:rsidP="00667496">
      <w:pPr>
        <w:jc w:val="both"/>
        <w:rPr>
          <w:rFonts w:ascii="Times New Roman" w:hAnsi="Times New Roman" w:cs="Times New Roman"/>
        </w:rPr>
      </w:pPr>
    </w:p>
    <w:p w14:paraId="14E188A3" w14:textId="7E01116D" w:rsidR="00667496" w:rsidRPr="00FC49D9"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c4</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4</m:t>
              </m:r>
            </m:sub>
            <m:sup>
              <m:r>
                <w:rPr>
                  <w:rFonts w:ascii="Cambria Math"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oMath>
      </m:oMathPara>
    </w:p>
    <w:p w14:paraId="2B4392CF" w14:textId="1C97F163" w:rsidR="00667496" w:rsidRPr="00FC49D9"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1,2</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oMath>
      </m:oMathPara>
    </w:p>
    <w:p w14:paraId="5A63CE83" w14:textId="17A22FAF" w:rsidR="00667496" w:rsidRPr="00FC49D9"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1,3</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oMath>
      </m:oMathPara>
    </w:p>
    <w:p w14:paraId="41F66416" w14:textId="77777777" w:rsidR="00667496" w:rsidRPr="00FC49D9" w:rsidRDefault="00667496" w:rsidP="00667496">
      <w:pPr>
        <w:jc w:val="both"/>
        <w:rPr>
          <w:rFonts w:ascii="Times New Roman" w:eastAsiaTheme="minorEastAsia" w:hAnsi="Times New Roman" w:cs="Times New Roman"/>
        </w:rPr>
      </w:pPr>
    </w:p>
    <w:p w14:paraId="246A7A6F" w14:textId="55245806" w:rsidR="00667496" w:rsidRPr="00A26C7A"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2,1</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oMath>
      </m:oMathPara>
    </w:p>
    <w:p w14:paraId="23E7B105" w14:textId="17D5B4CB" w:rsidR="00667496" w:rsidRPr="00A26C7A"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2,2</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c5</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5</m:t>
              </m:r>
            </m:sub>
            <m:sup>
              <m:r>
                <w:rPr>
                  <w:rFonts w:ascii="Cambria Math" w:hAnsi="Cambria Math" w:cs="Times New Roman"/>
                </w:rPr>
                <m:t>2</m:t>
              </m:r>
            </m:sup>
          </m:sSubSup>
          <m:r>
            <w:rPr>
              <w:rFonts w:ascii="Cambria Math" w:eastAsiaTheme="minorEastAsia"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oMath>
      </m:oMathPara>
    </w:p>
    <w:p w14:paraId="0A7EC53E" w14:textId="79D9AAC3" w:rsidR="00667496" w:rsidRPr="00A26C7A"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2,3</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oMath>
      </m:oMathPara>
    </w:p>
    <w:p w14:paraId="3C618662" w14:textId="77777777" w:rsidR="00667496" w:rsidRDefault="00667496" w:rsidP="00667496">
      <w:pPr>
        <w:jc w:val="both"/>
        <w:rPr>
          <w:rFonts w:ascii="Times New Roman" w:eastAsiaTheme="minorEastAsia" w:hAnsi="Times New Roman" w:cs="Times New Roman"/>
        </w:rPr>
      </w:pPr>
    </w:p>
    <w:p w14:paraId="046D338C" w14:textId="3767BE81" w:rsidR="00667496" w:rsidRPr="00A26C7A"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3,1</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oMath>
      </m:oMathPara>
    </w:p>
    <w:p w14:paraId="6C5F4272" w14:textId="7D9C7841" w:rsidR="00667496" w:rsidRPr="00A3494C"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3,2</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oMath>
      </m:oMathPara>
    </w:p>
    <w:p w14:paraId="1D84FF49" w14:textId="55991EFD" w:rsidR="00667496"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3,3</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c6</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oMath>
      </m:oMathPara>
    </w:p>
    <w:p w14:paraId="12424E57" w14:textId="77777777" w:rsidR="00667496" w:rsidRDefault="00667496" w:rsidP="00667496">
      <w:pPr>
        <w:jc w:val="both"/>
        <w:rPr>
          <w:rFonts w:ascii="Times New Roman" w:eastAsiaTheme="minorEastAsia" w:hAnsi="Times New Roman" w:cs="Times New Roman"/>
        </w:rPr>
      </w:pPr>
    </w:p>
    <w:p w14:paraId="14C429A3" w14:textId="5CD4132C" w:rsidR="00667496" w:rsidRPr="00AF0204"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oMath>
      </m:oMathPara>
    </w:p>
    <w:p w14:paraId="447E1760" w14:textId="1948C822" w:rsidR="00667496" w:rsidRPr="00AF0204"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1,2</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oMath>
      </m:oMathPara>
    </w:p>
    <w:p w14:paraId="34538A74" w14:textId="64644B59" w:rsidR="00667496" w:rsidRPr="00B86291"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1,3</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oMath>
      </m:oMathPara>
    </w:p>
    <w:p w14:paraId="03F3500C" w14:textId="77777777" w:rsidR="00667496" w:rsidRDefault="00667496" w:rsidP="00667496">
      <w:pPr>
        <w:jc w:val="both"/>
        <w:rPr>
          <w:rFonts w:ascii="Times New Roman" w:eastAsiaTheme="minorEastAsia" w:hAnsi="Times New Roman" w:cs="Times New Roman"/>
        </w:rPr>
      </w:pPr>
    </w:p>
    <w:p w14:paraId="28528FE9" w14:textId="52EA21FE" w:rsidR="00667496" w:rsidRPr="007F3E77"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2,1</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oMath>
      </m:oMathPara>
    </w:p>
    <w:p w14:paraId="0267B64A" w14:textId="569D2482" w:rsidR="00667496" w:rsidRPr="00D6347A"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w:lastRenderedPageBreak/>
            <m:t>C</m:t>
          </m:r>
          <m:d>
            <m:dPr>
              <m:ctrlPr>
                <w:rPr>
                  <w:rFonts w:ascii="Cambria Math" w:hAnsi="Cambria Math" w:cs="Times New Roman"/>
                  <w:i/>
                  <w:sz w:val="24"/>
                  <w:szCs w:val="24"/>
                </w:rPr>
              </m:ctrlPr>
            </m:dPr>
            <m:e>
              <m:r>
                <w:rPr>
                  <w:rFonts w:ascii="Cambria Math" w:hAnsi="Cambria Math" w:cs="Times New Roman"/>
                  <w:sz w:val="24"/>
                  <w:szCs w:val="24"/>
                </w:rPr>
                <m:t>2,2</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oMath>
      </m:oMathPara>
    </w:p>
    <w:p w14:paraId="5FC8E3C9" w14:textId="41121885" w:rsidR="00667496" w:rsidRPr="00892A98"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2,3</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6</m:t>
              </m:r>
            </m:sub>
          </m:sSub>
        </m:oMath>
      </m:oMathPara>
    </w:p>
    <w:p w14:paraId="38D78AFC" w14:textId="77777777" w:rsidR="00667496" w:rsidRDefault="00667496" w:rsidP="00667496">
      <w:pPr>
        <w:jc w:val="both"/>
        <w:rPr>
          <w:rFonts w:ascii="Times New Roman" w:eastAsiaTheme="minorEastAsia" w:hAnsi="Times New Roman" w:cs="Times New Roman"/>
          <w:sz w:val="24"/>
          <w:szCs w:val="24"/>
        </w:rPr>
      </w:pPr>
    </w:p>
    <w:p w14:paraId="3FFBC4C8" w14:textId="4F98ECFB" w:rsidR="00667496" w:rsidRPr="00FC08FC"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3,1</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oMath>
      </m:oMathPara>
    </w:p>
    <w:p w14:paraId="38B90153" w14:textId="11AFBAB2" w:rsidR="00667496" w:rsidRPr="00FC08FC"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3,2</m:t>
              </m:r>
            </m:e>
          </m:d>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6</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5</m:t>
              </m:r>
            </m:sub>
          </m:sSub>
        </m:oMath>
      </m:oMathPara>
    </w:p>
    <w:p w14:paraId="2C74B0BC" w14:textId="2F9824B2" w:rsidR="00667496" w:rsidRDefault="00667496" w:rsidP="00667496">
      <w:pPr>
        <w:jc w:val="both"/>
        <w:rPr>
          <w:rFonts w:ascii="Times New Roman" w:eastAsiaTheme="minorEastAsia" w:hAnsi="Times New Roman" w:cs="Times New Roman"/>
          <w:sz w:val="24"/>
          <w:szCs w:val="24"/>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3,3</m:t>
              </m:r>
            </m:e>
          </m:d>
          <m:r>
            <w:rPr>
              <w:rFonts w:ascii="Cambria Math" w:hAnsi="Cambria Math" w:cs="Times New Roman"/>
              <w:sz w:val="24"/>
              <w:szCs w:val="24"/>
            </w:rPr>
            <m:t>=</m:t>
          </m:r>
          <m:r>
            <w:rPr>
              <w:rFonts w:ascii="Cambria Math" w:eastAsiaTheme="minorEastAsia" w:hAnsi="Cambria Math" w:cs="Times New Roman"/>
            </w:rPr>
            <m:t>0</m:t>
          </m:r>
        </m:oMath>
      </m:oMathPara>
    </w:p>
    <w:p w14:paraId="13ACDF23" w14:textId="77777777" w:rsidR="00667496" w:rsidRDefault="00667496" w:rsidP="00667496">
      <w:pPr>
        <w:jc w:val="both"/>
        <w:rPr>
          <w:rFonts w:ascii="Times New Roman" w:eastAsiaTheme="minorEastAsia" w:hAnsi="Times New Roman" w:cs="Times New Roman"/>
          <w:sz w:val="24"/>
          <w:szCs w:val="24"/>
        </w:rPr>
      </w:pPr>
    </w:p>
    <w:p w14:paraId="69F8F616" w14:textId="6574D00E" w:rsidR="00667496" w:rsidRPr="00A3494C"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r>
            <w:rPr>
              <w:rFonts w:ascii="Cambria Math" w:eastAsiaTheme="minorEastAsia" w:hAnsi="Cambria Math" w:cs="Times New Roman"/>
            </w:rPr>
            <m:t>0</m:t>
          </m:r>
        </m:oMath>
      </m:oMathPara>
    </w:p>
    <w:p w14:paraId="0F05A8ED" w14:textId="7FCBABD4" w:rsidR="00667496" w:rsidRPr="00A3494C" w:rsidRDefault="00667496" w:rsidP="00667496">
      <w:pPr>
        <w:jc w:val="both"/>
        <w:rPr>
          <w:rFonts w:ascii="Times New Roman" w:eastAsiaTheme="minorEastAsia" w:hAnsi="Times New Roman" w:cs="Times New Roman"/>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r>
            <w:rPr>
              <w:rFonts w:ascii="Cambria Math" w:eastAsiaTheme="minorEastAsia" w:hAnsi="Cambria Math" w:cs="Times New Roman"/>
            </w:rPr>
            <m:t>0</m:t>
          </m:r>
        </m:oMath>
      </m:oMathPara>
    </w:p>
    <w:p w14:paraId="672E3408" w14:textId="75654B20" w:rsidR="00667496" w:rsidRDefault="00667496" w:rsidP="00667496">
      <w:pPr>
        <w:jc w:val="both"/>
        <w:rPr>
          <w:rFonts w:ascii="Times New Roman" w:hAnsi="Times New Roman" w:cs="Times New Roman"/>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m:t>
          </m:r>
          <m:r>
            <w:rPr>
              <w:rFonts w:ascii="Cambria Math" w:eastAsiaTheme="minorEastAsia" w:hAnsi="Cambria Math" w:cs="Times New Roman"/>
            </w:rPr>
            <m:t>0</m:t>
          </m:r>
        </m:oMath>
      </m:oMathPara>
    </w:p>
    <w:p w14:paraId="3FEF86B9" w14:textId="77777777" w:rsidR="00667496" w:rsidRDefault="00667496" w:rsidP="00A51AF5">
      <w:pPr>
        <w:jc w:val="both"/>
        <w:rPr>
          <w:rFonts w:ascii="Times New Roman" w:eastAsiaTheme="minorEastAsia" w:hAnsi="Times New Roman" w:cs="Times New Roman"/>
        </w:rPr>
      </w:pPr>
    </w:p>
    <w:p w14:paraId="59A0BE21" w14:textId="23309049" w:rsidR="00D11C6D" w:rsidRDefault="00D11C6D" w:rsidP="00D11C6D">
      <w:pPr>
        <w:pStyle w:val="ListParagraph"/>
        <w:numPr>
          <w:ilvl w:val="0"/>
          <w:numId w:val="2"/>
        </w:numPr>
        <w:ind w:left="360"/>
        <w:jc w:val="both"/>
        <w:rPr>
          <w:rFonts w:ascii="Times New Roman" w:hAnsi="Times New Roman" w:cs="Times New Roman"/>
          <w:b/>
          <w:bCs/>
          <w:sz w:val="24"/>
          <w:szCs w:val="24"/>
        </w:rPr>
      </w:pPr>
      <w:r>
        <w:rPr>
          <w:rFonts w:ascii="Times New Roman" w:hAnsi="Times New Roman" w:cs="Times New Roman"/>
          <w:b/>
          <w:bCs/>
          <w:sz w:val="24"/>
          <w:szCs w:val="24"/>
        </w:rPr>
        <w:t>Control Law</w:t>
      </w:r>
      <w:r w:rsidR="00050E57">
        <w:rPr>
          <w:rFonts w:ascii="Times New Roman" w:hAnsi="Times New Roman" w:cs="Times New Roman"/>
          <w:b/>
          <w:bCs/>
          <w:sz w:val="24"/>
          <w:szCs w:val="24"/>
        </w:rPr>
        <w:t xml:space="preserve"> (Active-Based Control)</w:t>
      </w:r>
    </w:p>
    <w:p w14:paraId="6091EF93" w14:textId="362AEBEA" w:rsidR="00D11C6D" w:rsidRDefault="00D11C6D" w:rsidP="00A51AF5">
      <w:pPr>
        <w:jc w:val="both"/>
        <w:rPr>
          <w:rFonts w:ascii="Times New Roman" w:hAnsi="Times New Roman" w:cs="Times New Roman"/>
          <w:sz w:val="24"/>
          <w:szCs w:val="24"/>
        </w:rPr>
      </w:pPr>
      <w:r>
        <w:rPr>
          <w:rFonts w:ascii="Times New Roman" w:hAnsi="Times New Roman" w:cs="Times New Roman"/>
          <w:sz w:val="24"/>
          <w:szCs w:val="24"/>
        </w:rPr>
        <w:t>The Dynamics written in matrix form can be written as</w:t>
      </w:r>
    </w:p>
    <w:p w14:paraId="27A943B4" w14:textId="54EE7C35" w:rsidR="00005F4B" w:rsidRPr="00005F4B" w:rsidRDefault="00005F4B" w:rsidP="00A51AF5">
      <w:pPr>
        <w:jc w:val="both"/>
        <w:rPr>
          <w:rFonts w:ascii="Times New Roman" w:eastAsiaTheme="minorEastAsia" w:hAnsi="Times New Roman" w:cs="Times New Roman"/>
          <w:sz w:val="24"/>
          <w:szCs w:val="24"/>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q</m:t>
              </m:r>
            </m:e>
          </m:d>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oMath>
      </m:oMathPara>
    </w:p>
    <w:p w14:paraId="5C1FD91D" w14:textId="25C80CBE" w:rsidR="00005F4B" w:rsidRDefault="00005F4B" w:rsidP="00A51A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left-hand side can be re-written as a series of parameters (to be estimated) linearly multiplied by a regressor matrix.</w:t>
      </w:r>
    </w:p>
    <w:p w14:paraId="0C07F4A3" w14:textId="12B42EF9" w:rsidR="00005F4B" w:rsidRPr="00005F4B" w:rsidRDefault="00005F4B" w:rsidP="00A51AF5">
      <w:pPr>
        <w:jc w:val="both"/>
        <w:rPr>
          <w:rFonts w:ascii="Times New Roman" w:eastAsiaTheme="minorEastAsia"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r>
            <w:rPr>
              <w:rFonts w:ascii="Cambria Math" w:hAnsi="Cambria Math" w:cs="Times New Roman"/>
              <w:sz w:val="24"/>
              <w:szCs w:val="24"/>
            </w:rPr>
            <m:t>ϕ=u</m:t>
          </m:r>
        </m:oMath>
      </m:oMathPara>
    </w:p>
    <w:p w14:paraId="257ABEA8" w14:textId="387E4489" w:rsidR="00005F4B" w:rsidRDefault="00005F4B" w:rsidP="00A51A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control law as</w:t>
      </w:r>
    </w:p>
    <w:p w14:paraId="5F180D24" w14:textId="56C3EB8B" w:rsidR="00005F4B" w:rsidRPr="00005F4B" w:rsidRDefault="00005F4B" w:rsidP="00A51AF5">
      <w:pPr>
        <w:jc w:val="both"/>
        <w:rPr>
          <w:rFonts w:ascii="Times New Roman" w:eastAsiaTheme="minorEastAsia" w:hAnsi="Times New Roman" w:cs="Times New Roman"/>
          <w:sz w:val="24"/>
          <w:szCs w:val="24"/>
        </w:rPr>
      </w:pPr>
      <m:oMathPara>
        <m:oMath>
          <m:r>
            <w:rPr>
              <w:rFonts w:ascii="Cambria Math" w:hAnsi="Cambria Math" w:cs="Times New Roman"/>
              <w:sz w:val="24"/>
              <w:szCs w:val="24"/>
            </w:rPr>
            <m:t>u=</m:t>
          </m:r>
          <m:acc>
            <m:accPr>
              <m:ctrlPr>
                <w:rPr>
                  <w:rFonts w:ascii="Cambria Math" w:hAnsi="Cambria Math" w:cs="Times New Roman"/>
                  <w:i/>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r>
                <w:rPr>
                  <w:rFonts w:ascii="Cambria Math" w:hAnsi="Cambria Math" w:cs="Times New Roman"/>
                  <w:sz w:val="24"/>
                  <w:szCs w:val="24"/>
                </w:rPr>
                <m:t>q</m:t>
              </m:r>
            </m:e>
          </m: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C</m:t>
              </m:r>
            </m:e>
          </m:acc>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g</m:t>
              </m:r>
            </m:e>
          </m:acc>
          <m:d>
            <m:dPr>
              <m:ctrlPr>
                <w:rPr>
                  <w:rFonts w:ascii="Cambria Math" w:hAnsi="Cambria Math" w:cs="Times New Roman"/>
                  <w:i/>
                  <w:sz w:val="24"/>
                  <w:szCs w:val="24"/>
                </w:rPr>
              </m:ctrlPr>
            </m:dPr>
            <m:e>
              <m:r>
                <w:rPr>
                  <w:rFonts w:ascii="Cambria Math" w:hAnsi="Cambria Math" w:cs="Times New Roman"/>
                  <w:sz w:val="24"/>
                  <w:szCs w:val="24"/>
                </w:rPr>
                <m:t>q</m:t>
              </m:r>
            </m:e>
          </m:d>
        </m:oMath>
      </m:oMathPara>
    </w:p>
    <w:p w14:paraId="3530076B" w14:textId="1E68E631" w:rsidR="00005F4B" w:rsidRDefault="00005F4B" w:rsidP="00A51A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(hat) sign represents the estimated parameters. The dynamics can then be written as</w:t>
      </w:r>
    </w:p>
    <w:p w14:paraId="5AE09FC9" w14:textId="6C767C3B" w:rsidR="00005F4B" w:rsidRPr="00B52565" w:rsidRDefault="00005F4B" w:rsidP="00005F4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r>
            <w:rPr>
              <w:rFonts w:ascii="Cambria Math" w:hAnsi="Cambria Math" w:cs="Times New Roman"/>
              <w:sz w:val="24"/>
              <w:szCs w:val="24"/>
            </w:rPr>
            <m:t>ϕ=</m:t>
          </m:r>
          <m:acc>
            <m:accPr>
              <m:ctrlPr>
                <w:rPr>
                  <w:rFonts w:ascii="Cambria Math" w:hAnsi="Cambria Math" w:cs="Times New Roman"/>
                  <w:i/>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r>
                <w:rPr>
                  <w:rFonts w:ascii="Cambria Math" w:hAnsi="Cambria Math" w:cs="Times New Roman"/>
                  <w:sz w:val="24"/>
                  <w:szCs w:val="24"/>
                </w:rPr>
                <m:t>q</m:t>
              </m:r>
            </m:e>
          </m: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C</m:t>
              </m:r>
            </m:e>
          </m:acc>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g</m:t>
              </m:r>
            </m:e>
          </m:acc>
          <m:d>
            <m:dPr>
              <m:ctrlPr>
                <w:rPr>
                  <w:rFonts w:ascii="Cambria Math" w:hAnsi="Cambria Math" w:cs="Times New Roman"/>
                  <w:i/>
                  <w:sz w:val="24"/>
                  <w:szCs w:val="24"/>
                </w:rPr>
              </m:ctrlPr>
            </m:dPr>
            <m:e>
              <m:r>
                <w:rPr>
                  <w:rFonts w:ascii="Cambria Math" w:hAnsi="Cambria Math" w:cs="Times New Roman"/>
                  <w:sz w:val="24"/>
                  <w:szCs w:val="24"/>
                </w:rPr>
                <m:t>q</m:t>
              </m:r>
            </m:e>
          </m:d>
        </m:oMath>
      </m:oMathPara>
    </w:p>
    <w:p w14:paraId="1888CD4F" w14:textId="77777777" w:rsidR="00B52565" w:rsidRPr="00005F4B" w:rsidRDefault="00B52565" w:rsidP="00005F4B">
      <w:pPr>
        <w:jc w:val="both"/>
        <w:rPr>
          <w:rFonts w:ascii="Times New Roman" w:eastAsiaTheme="minorEastAsia" w:hAnsi="Times New Roman" w:cs="Times New Roman"/>
          <w:sz w:val="24"/>
          <w:szCs w:val="24"/>
        </w:rPr>
      </w:pPr>
    </w:p>
    <w:p w14:paraId="3953B201" w14:textId="04E51E92" w:rsidR="00005F4B" w:rsidRDefault="00B52565" w:rsidP="00A51AF5">
      <w:pPr>
        <w:jc w:val="both"/>
        <w:rPr>
          <w:rFonts w:ascii="Times New Roman" w:hAnsi="Times New Roman" w:cs="Times New Roman"/>
          <w:sz w:val="24"/>
          <w:szCs w:val="24"/>
        </w:rPr>
      </w:pPr>
      <w:r>
        <w:rPr>
          <w:rFonts w:ascii="Times New Roman" w:hAnsi="Times New Roman" w:cs="Times New Roman"/>
          <w:sz w:val="24"/>
          <w:szCs w:val="24"/>
        </w:rPr>
        <w:t>It can then be re-written as</w:t>
      </w:r>
    </w:p>
    <w:p w14:paraId="5A5B0FA0" w14:textId="439EEC6E" w:rsidR="00B52565" w:rsidRPr="00B52565" w:rsidRDefault="00B52565" w:rsidP="00B52565">
      <w:pPr>
        <w:jc w:val="both"/>
        <w:rPr>
          <w:rFonts w:ascii="Times New Roman" w:eastAsiaTheme="minorEastAsia"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r>
            <w:rPr>
              <w:rFonts w:ascii="Cambria Math" w:hAnsi="Cambria Math" w:cs="Times New Roman"/>
              <w:sz w:val="24"/>
              <w:szCs w:val="24"/>
            </w:rPr>
            <m:t>ϕ=</m:t>
          </m:r>
          <m:acc>
            <m:accPr>
              <m:ctrlPr>
                <w:rPr>
                  <w:rFonts w:ascii="Cambria Math" w:hAnsi="Cambria Math" w:cs="Times New Roman"/>
                  <w:i/>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r>
                <w:rPr>
                  <w:rFonts w:ascii="Cambria Math" w:hAnsi="Cambria Math" w:cs="Times New Roman"/>
                  <w:sz w:val="24"/>
                  <w:szCs w:val="24"/>
                </w:rPr>
                <m:t>q</m:t>
              </m:r>
            </m:e>
          </m: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oMath>
      </m:oMathPara>
    </w:p>
    <w:p w14:paraId="0CBDFC7B" w14:textId="5193FEB3" w:rsidR="00B52565" w:rsidRPr="00B52565" w:rsidRDefault="00B52565" w:rsidP="00B52565">
      <w:pPr>
        <w:jc w:val="both"/>
        <w:rPr>
          <w:rFonts w:ascii="Times New Roman" w:eastAsiaTheme="minorEastAsia"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r>
            <w:rPr>
              <w:rFonts w:ascii="Cambria Math" w:hAnsi="Cambria Math" w:cs="Times New Roman"/>
              <w:sz w:val="24"/>
              <w:szCs w:val="24"/>
            </w:rPr>
            <m:t>ϕ-Y</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r>
                <w:rPr>
                  <w:rFonts w:ascii="Cambria Math" w:hAnsi="Cambria Math" w:cs="Times New Roman"/>
                  <w:sz w:val="24"/>
                  <w:szCs w:val="24"/>
                </w:rPr>
                <m:t>q</m:t>
              </m:r>
            </m:e>
          </m: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oMath>
      </m:oMathPara>
    </w:p>
    <w:p w14:paraId="1D0F5862" w14:textId="699D6FDC" w:rsidR="00B52565" w:rsidRPr="001D38EE" w:rsidRDefault="00B52565" w:rsidP="00B52565">
      <w:pPr>
        <w:jc w:val="both"/>
        <w:rPr>
          <w:rFonts w:ascii="Times New Roman" w:hAnsi="Times New Roman" w:cs="Times New Roman"/>
          <w:sz w:val="24"/>
          <w:szCs w:val="24"/>
        </w:rPr>
      </w:pPr>
      <w:r>
        <w:rPr>
          <w:rFonts w:ascii="Times New Roman" w:hAnsi="Times New Roman" w:cs="Times New Roman"/>
          <w:sz w:val="24"/>
          <w:szCs w:val="24"/>
        </w:rPr>
        <w:t>The regressor function can be slightly modified to create the following</w:t>
      </w:r>
    </w:p>
    <w:p w14:paraId="74B9FA5F" w14:textId="3A661874" w:rsidR="00B52565" w:rsidRPr="00B52565" w:rsidRDefault="00B52565" w:rsidP="00B52565">
      <w:pPr>
        <w:jc w:val="both"/>
        <w:rPr>
          <w:rFonts w:ascii="Times New Roman" w:eastAsiaTheme="minorEastAsia"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acc>
            <m:accPr>
              <m:chr m:val="̃"/>
              <m:ctrlPr>
                <w:rPr>
                  <w:rFonts w:ascii="Cambria Math" w:hAnsi="Cambria Math" w:cs="Times New Roman"/>
                  <w:i/>
                  <w:sz w:val="24"/>
                  <w:szCs w:val="24"/>
                </w:rPr>
              </m:ctrlPr>
            </m:accPr>
            <m:e>
              <m:r>
                <w:rPr>
                  <w:rFonts w:ascii="Cambria Math" w:hAnsi="Cambria Math" w:cs="Times New Roman"/>
                  <w:sz w:val="24"/>
                  <w:szCs w:val="24"/>
                </w:rPr>
                <m:t>ϕ</m:t>
              </m:r>
            </m:e>
          </m:acc>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r>
                <w:rPr>
                  <w:rFonts w:ascii="Cambria Math" w:hAnsi="Cambria Math" w:cs="Times New Roman"/>
                  <w:sz w:val="24"/>
                  <w:szCs w:val="24"/>
                </w:rPr>
                <m:t>q</m:t>
              </m:r>
            </m:e>
          </m: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oMath>
      </m:oMathPara>
    </w:p>
    <w:p w14:paraId="79472BBE" w14:textId="2DC4BBEA" w:rsidR="00B52565" w:rsidRPr="00B52565" w:rsidRDefault="00F242AF" w:rsidP="00B52565">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r>
                    <w:rPr>
                      <w:rFonts w:ascii="Cambria Math" w:hAnsi="Cambria Math" w:cs="Times New Roman"/>
                      <w:sz w:val="24"/>
                      <w:szCs w:val="24"/>
                    </w:rPr>
                    <m:t>q</m:t>
                  </m:r>
                </m:e>
              </m:d>
            </m:e>
            <m:sup>
              <m:r>
                <w:rPr>
                  <w:rFonts w:ascii="Cambria Math" w:eastAsiaTheme="minorEastAsia" w:hAnsi="Cambria Math" w:cs="Times New Roman"/>
                  <w:sz w:val="24"/>
                  <w:szCs w:val="24"/>
                </w:rPr>
                <m:t>-1</m:t>
              </m:r>
            </m:sup>
          </m:sSup>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acc>
            <m:accPr>
              <m:chr m:val="̃"/>
              <m:ctrlPr>
                <w:rPr>
                  <w:rFonts w:ascii="Cambria Math" w:hAnsi="Cambria Math" w:cs="Times New Roman"/>
                  <w:i/>
                  <w:sz w:val="24"/>
                  <w:szCs w:val="24"/>
                </w:rPr>
              </m:ctrlPr>
            </m:accPr>
            <m:e>
              <m:r>
                <w:rPr>
                  <w:rFonts w:ascii="Cambria Math" w:hAnsi="Cambria Math" w:cs="Times New Roman"/>
                  <w:sz w:val="24"/>
                  <w:szCs w:val="24"/>
                </w:rPr>
                <m:t>ϕ</m:t>
              </m:r>
            </m:e>
          </m:acc>
          <m:r>
            <w:rPr>
              <w:rFonts w:ascii="Cambria Math" w:hAnsi="Cambria Math" w:cs="Times New Roman"/>
              <w:sz w:val="24"/>
              <w:szCs w:val="24"/>
            </w:rPr>
            <m:t>+η(q,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oMath>
      </m:oMathPara>
    </w:p>
    <w:p w14:paraId="5DAD87C3" w14:textId="7D63EC0B" w:rsidR="00B52565" w:rsidRDefault="00B52565" w:rsidP="00A51AF5">
      <w:pPr>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Where the </w:t>
      </w:r>
      <m:oMath>
        <m:acc>
          <m:accPr>
            <m:chr m:val="̃"/>
            <m:ctrlPr>
              <w:rPr>
                <w:rFonts w:ascii="Cambria Math" w:hAnsi="Cambria Math" w:cs="Times New Roman"/>
                <w:i/>
                <w:sz w:val="24"/>
                <w:szCs w:val="24"/>
              </w:rPr>
            </m:ctrlPr>
          </m:accPr>
          <m:e>
            <m:r>
              <w:rPr>
                <w:rFonts w:ascii="Cambria Math" w:hAnsi="Cambria Math" w:cs="Times New Roman"/>
                <w:sz w:val="24"/>
                <w:szCs w:val="24"/>
              </w:rPr>
              <m:t>ϕ</m:t>
            </m:r>
          </m:e>
        </m:acc>
      </m:oMath>
      <w:r>
        <w:rPr>
          <w:rFonts w:ascii="Times New Roman" w:eastAsiaTheme="minorEastAsia" w:hAnsi="Times New Roman" w:cs="Times New Roman"/>
          <w:sz w:val="24"/>
          <w:szCs w:val="24"/>
        </w:rPr>
        <w:t xml:space="preserve"> represents the parameter errors.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is the desired angular acceleration which can be represented in terms of the angular error dynamics</w:t>
      </w:r>
      <w:r w:rsidR="00D22FE1">
        <w:rPr>
          <w:rFonts w:ascii="Times New Roman" w:eastAsiaTheme="minorEastAsia" w:hAnsi="Times New Roman" w:cs="Times New Roman"/>
          <w:sz w:val="24"/>
          <w:szCs w:val="24"/>
        </w:rPr>
        <w:t xml:space="preserve">, and </w:t>
      </w:r>
      <m:oMath>
        <m:r>
          <w:rPr>
            <w:rFonts w:ascii="Cambria Math" w:hAnsi="Cambria Math" w:cs="Times New Roman"/>
            <w:sz w:val="24"/>
            <w:szCs w:val="24"/>
          </w:rPr>
          <m:t>η</m:t>
        </m:r>
      </m:oMath>
      <w:r w:rsidR="00D22FE1">
        <w:rPr>
          <w:rFonts w:ascii="Times New Roman" w:eastAsiaTheme="minorEastAsia" w:hAnsi="Times New Roman" w:cs="Times New Roman"/>
          <w:sz w:val="24"/>
          <w:szCs w:val="24"/>
        </w:rPr>
        <w:t xml:space="preserve"> is noise from the unmodeled dynamics and errors in the system</w:t>
      </w:r>
      <w:r w:rsidR="00A37F01">
        <w:rPr>
          <w:rFonts w:ascii="Times New Roman" w:eastAsiaTheme="minorEastAsia" w:hAnsi="Times New Roman" w:cs="Times New Roman"/>
          <w:sz w:val="24"/>
          <w:szCs w:val="24"/>
        </w:rPr>
        <w:t xml:space="preserve">. Let us say </w:t>
      </w:r>
    </w:p>
    <w:p w14:paraId="088B5F6D" w14:textId="3D1D6B89" w:rsidR="00A37F01" w:rsidRDefault="00A37F01" w:rsidP="00A51AF5">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r>
                    <w:rPr>
                      <w:rFonts w:ascii="Cambria Math" w:hAnsi="Cambria Math" w:cs="Times New Roman"/>
                      <w:sz w:val="24"/>
                      <w:szCs w:val="24"/>
                    </w:rPr>
                    <m:t>q</m:t>
                  </m:r>
                </m:e>
              </m:d>
            </m:e>
            <m:sup>
              <m:r>
                <w:rPr>
                  <w:rFonts w:ascii="Cambria Math" w:eastAsiaTheme="minorEastAsia" w:hAnsi="Cambria Math" w:cs="Times New Roman"/>
                  <w:sz w:val="24"/>
                  <w:szCs w:val="24"/>
                </w:rPr>
                <m:t>-1</m:t>
              </m:r>
            </m:sup>
          </m:sSup>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oMath>
      </m:oMathPara>
    </w:p>
    <w:p w14:paraId="19CEB2FA" w14:textId="698549CC" w:rsidR="00654561" w:rsidRPr="00B52565" w:rsidRDefault="00F242AF" w:rsidP="00A51AF5">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d</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e</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acc>
            <m:accPr>
              <m:chr m:val="̇"/>
              <m:ctrlPr>
                <w:rPr>
                  <w:rFonts w:ascii="Cambria Math" w:hAnsi="Cambria Math" w:cs="Times New Roman"/>
                  <w:i/>
                  <w:sz w:val="24"/>
                  <w:szCs w:val="24"/>
                </w:rPr>
              </m:ctrlPr>
            </m:accPr>
            <m:e>
              <m:r>
                <w:rPr>
                  <w:rFonts w:ascii="Cambria Math" w:hAnsi="Cambria Math" w:cs="Times New Roman"/>
                  <w:sz w:val="24"/>
                  <w:szCs w:val="24"/>
                </w:rPr>
                <m:t>e</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e+δa</m:t>
          </m:r>
        </m:oMath>
      </m:oMathPara>
    </w:p>
    <w:p w14:paraId="73AD11C4" w14:textId="77777777" w:rsidR="00D22FE1" w:rsidRDefault="00B52565" w:rsidP="00A51A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are the linear control gains guiding the angular/angular rate errors to zero</w:t>
      </w:r>
      <w:r w:rsidR="00D22FE1">
        <w:rPr>
          <w:rFonts w:ascii="Times New Roman" w:eastAsiaTheme="minorEastAsia" w:hAnsi="Times New Roman" w:cs="Times New Roman"/>
          <w:sz w:val="24"/>
          <w:szCs w:val="24"/>
        </w:rPr>
        <w:t xml:space="preserve">, and </w:t>
      </w:r>
      <m:oMath>
        <m:r>
          <w:rPr>
            <w:rFonts w:ascii="Cambria Math" w:hAnsi="Cambria Math" w:cs="Times New Roman"/>
            <w:sz w:val="24"/>
            <w:szCs w:val="24"/>
          </w:rPr>
          <m:t>δa</m:t>
        </m:r>
      </m:oMath>
      <w:r w:rsidR="00D22FE1">
        <w:rPr>
          <w:rFonts w:ascii="Times New Roman" w:eastAsiaTheme="minorEastAsia" w:hAnsi="Times New Roman" w:cs="Times New Roman"/>
          <w:sz w:val="24"/>
          <w:szCs w:val="24"/>
        </w:rPr>
        <w:t xml:space="preserve"> is the additional control term to help overcome the potentially destabilizing effect of the uncertainty</w:t>
      </w:r>
      <w:r>
        <w:rPr>
          <w:rFonts w:ascii="Times New Roman" w:eastAsiaTheme="minorEastAsia" w:hAnsi="Times New Roman" w:cs="Times New Roman"/>
          <w:sz w:val="24"/>
          <w:szCs w:val="24"/>
        </w:rPr>
        <w:t xml:space="preserve">. </w:t>
      </w:r>
      <w:r w:rsidR="00D22FE1">
        <w:rPr>
          <w:rFonts w:ascii="Times New Roman" w:eastAsiaTheme="minorEastAsia" w:hAnsi="Times New Roman" w:cs="Times New Roman"/>
          <w:sz w:val="24"/>
          <w:szCs w:val="24"/>
        </w:rPr>
        <w:t>Assume the noise magnitude is bounded by</w:t>
      </w:r>
    </w:p>
    <w:p w14:paraId="089A7FAC" w14:textId="48E163B3" w:rsidR="00D22FE1" w:rsidRPr="00D22FE1" w:rsidRDefault="00F242AF" w:rsidP="00A51AF5">
      <w:pPr>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η</m:t>
              </m:r>
            </m:e>
          </m:d>
          <m:r>
            <w:rPr>
              <w:rFonts w:ascii="Cambria Math" w:eastAsiaTheme="minorEastAsia" w:hAnsi="Cambria Math" w:cs="Times New Roman"/>
              <w:sz w:val="24"/>
              <w:szCs w:val="24"/>
            </w:rPr>
            <m:t>≤ρ(e,t)</m:t>
          </m:r>
        </m:oMath>
      </m:oMathPara>
    </w:p>
    <w:p w14:paraId="09BAAA77" w14:textId="451F7580" w:rsidR="00D22FE1" w:rsidRDefault="00D22FE1" w:rsidP="00A51A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Again, where </w:t>
      </w:r>
      <m:oMath>
        <m:r>
          <w:rPr>
            <w:rFonts w:ascii="Cambria Math" w:eastAsiaTheme="minorEastAsia" w:hAnsi="Cambria Math" w:cs="Times New Roman"/>
            <w:sz w:val="24"/>
            <w:szCs w:val="24"/>
          </w:rPr>
          <m:t>ρ(e,t)</m:t>
        </m:r>
      </m:oMath>
      <w:r>
        <w:rPr>
          <w:rFonts w:ascii="Times New Roman" w:eastAsiaTheme="minorEastAsia" w:hAnsi="Times New Roman" w:cs="Times New Roman"/>
          <w:sz w:val="24"/>
          <w:szCs w:val="24"/>
        </w:rPr>
        <w:t xml:space="preserve"> is the magnitude of the unmodeled noise. The noise magnitude can be determined by either a fixed value or through the trajectory error equation given as:</w:t>
      </w:r>
    </w:p>
    <w:p w14:paraId="62EB7D80" w14:textId="189FAE24" w:rsidR="00D22FE1" w:rsidRPr="00D22FE1" w:rsidRDefault="00D22FE1" w:rsidP="00A51AF5">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1-α</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3</m:t>
                  </m:r>
                </m:sub>
              </m:sSub>
            </m:e>
          </m:d>
        </m:oMath>
      </m:oMathPara>
    </w:p>
    <w:p w14:paraId="40E84E8E" w14:textId="17729A6C" w:rsidR="00D22FE1" w:rsidRDefault="00D22FE1" w:rsidP="00A51A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0&lt;α&lt;1</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are constants determined by the control designer,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is a potentially time varying term (though often considered constant as well). It is also common to bound the </w:t>
      </w:r>
      <m:oMath>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e,t</m:t>
            </m:r>
          </m:e>
        </m:d>
      </m:oMath>
      <w:r>
        <w:rPr>
          <w:rFonts w:ascii="Times New Roman" w:eastAsiaTheme="minorEastAsia" w:hAnsi="Times New Roman" w:cs="Times New Roman"/>
          <w:sz w:val="24"/>
          <w:szCs w:val="24"/>
        </w:rPr>
        <w:t xml:space="preserve"> term by a max </w:t>
      </w:r>
      <w:r w:rsidR="00BA457B">
        <w:rPr>
          <w:rFonts w:ascii="Times New Roman" w:eastAsiaTheme="minorEastAsia" w:hAnsi="Times New Roman" w:cs="Times New Roman"/>
          <w:sz w:val="24"/>
          <w:szCs w:val="24"/>
        </w:rPr>
        <w:t xml:space="preserve">that way the noise is not considered to be extremely large (though this will make the system unstable for when the unmodeled noise is actually larger than the  bounded noise limit). This results in a </w:t>
      </w:r>
      <m:oMath>
        <m:r>
          <w:rPr>
            <w:rFonts w:ascii="Cambria Math" w:hAnsi="Cambria Math" w:cs="Times New Roman"/>
            <w:sz w:val="24"/>
            <w:szCs w:val="24"/>
          </w:rPr>
          <m:t>δa</m:t>
        </m:r>
      </m:oMath>
      <w:r w:rsidR="00BA457B">
        <w:rPr>
          <w:rFonts w:ascii="Times New Roman" w:eastAsiaTheme="minorEastAsia" w:hAnsi="Times New Roman" w:cs="Times New Roman"/>
          <w:sz w:val="24"/>
          <w:szCs w:val="24"/>
        </w:rPr>
        <w:t xml:space="preserve"> defined as</w:t>
      </w:r>
    </w:p>
    <w:p w14:paraId="229AE51F" w14:textId="3081ED5A" w:rsidR="00BA457B" w:rsidRDefault="00BA457B" w:rsidP="00A51AF5">
      <w:pPr>
        <w:jc w:val="both"/>
        <w:rPr>
          <w:rFonts w:ascii="Times New Roman" w:eastAsiaTheme="minorEastAsia" w:hAnsi="Times New Roman" w:cs="Times New Roman"/>
          <w:sz w:val="24"/>
          <w:szCs w:val="24"/>
        </w:rPr>
      </w:pPr>
      <m:oMathPara>
        <m:oMath>
          <m:r>
            <w:rPr>
              <w:rFonts w:ascii="Cambria Math" w:hAnsi="Cambria Math" w:cs="Times New Roman"/>
              <w:sz w:val="24"/>
              <w:szCs w:val="24"/>
            </w:rPr>
            <m:t>δa=</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e,t</m:t>
                        </m:r>
                      </m:e>
                    </m:d>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Pe</m:t>
                        </m:r>
                      </m:num>
                      <m:den>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Pe</m:t>
                            </m:r>
                          </m:e>
                        </m:d>
                      </m:den>
                    </m:f>
                    <m:r>
                      <w:rPr>
                        <w:rFonts w:ascii="Cambria Math" w:eastAsiaTheme="minorEastAsia" w:hAnsi="Cambria Math" w:cs="Times New Roman"/>
                        <w:sz w:val="24"/>
                        <w:szCs w:val="24"/>
                      </w:rPr>
                      <m:t xml:space="preserve">          if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Pe</m:t>
                        </m:r>
                      </m:e>
                    </m:d>
                    <m:r>
                      <w:rPr>
                        <w:rFonts w:ascii="Cambria Math" w:eastAsiaTheme="minorEastAsia" w:hAnsi="Cambria Math" w:cs="Times New Roman"/>
                        <w:sz w:val="24"/>
                        <w:szCs w:val="24"/>
                      </w:rPr>
                      <m:t>&gt;</m:t>
                    </m:r>
                    <m:r>
                      <w:rPr>
                        <w:rFonts w:ascii="Cambria Math" w:hAnsi="Cambria Math" w:cs="Times New Roman"/>
                        <w:sz w:val="24"/>
                        <w:szCs w:val="24"/>
                      </w:rPr>
                      <m:t>ε</m:t>
                    </m:r>
                  </m:e>
                </m:mr>
                <m:m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e,t</m:t>
                            </m:r>
                          </m:e>
                        </m:d>
                      </m:num>
                      <m:den>
                        <m:r>
                          <w:rPr>
                            <w:rFonts w:ascii="Cambria Math" w:hAnsi="Cambria Math" w:cs="Times New Roman"/>
                            <w:sz w:val="24"/>
                            <w:szCs w:val="24"/>
                          </w:rPr>
                          <m:t>ε</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Pe              if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Pe</m:t>
                        </m:r>
                      </m:e>
                    </m:d>
                    <m:r>
                      <w:rPr>
                        <w:rFonts w:ascii="Cambria Math" w:eastAsiaTheme="minorEastAsia" w:hAnsi="Cambria Math" w:cs="Times New Roman"/>
                        <w:sz w:val="24"/>
                        <w:szCs w:val="24"/>
                      </w:rPr>
                      <m:t>≤</m:t>
                    </m:r>
                    <m:r>
                      <w:rPr>
                        <w:rFonts w:ascii="Cambria Math" w:hAnsi="Cambria Math" w:cs="Times New Roman"/>
                        <w:sz w:val="24"/>
                        <w:szCs w:val="24"/>
                      </w:rPr>
                      <m:t>ε</m:t>
                    </m:r>
                  </m:e>
                </m:mr>
              </m:m>
            </m:e>
          </m:d>
        </m:oMath>
      </m:oMathPara>
    </w:p>
    <w:p w14:paraId="35248C41" w14:textId="57F761F8" w:rsidR="00BA457B" w:rsidRDefault="00BA457B" w:rsidP="00BA457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ε</m:t>
        </m:r>
      </m:oMath>
      <w:r>
        <w:rPr>
          <w:rFonts w:ascii="Times New Roman" w:eastAsiaTheme="minorEastAsia" w:hAnsi="Times New Roman" w:cs="Times New Roman"/>
          <w:sz w:val="24"/>
          <w:szCs w:val="24"/>
        </w:rPr>
        <w:t xml:space="preserve">  is a convergence criteria determined by the designer and P comes from The Lyapunov </w:t>
      </w:r>
      <w:proofErr w:type="gramStart"/>
      <w:r>
        <w:rPr>
          <w:rFonts w:ascii="Times New Roman" w:eastAsiaTheme="minorEastAsia" w:hAnsi="Times New Roman" w:cs="Times New Roman"/>
          <w:sz w:val="24"/>
          <w:szCs w:val="24"/>
        </w:rPr>
        <w:t>equation</w:t>
      </w:r>
      <w:proofErr w:type="gramEnd"/>
    </w:p>
    <w:p w14:paraId="56255C00" w14:textId="77777777" w:rsidR="00BA457B" w:rsidRPr="00654561" w:rsidRDefault="00F242AF" w:rsidP="00BA457B">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P+PA=-Q</m:t>
          </m:r>
        </m:oMath>
      </m:oMathPara>
    </w:p>
    <w:p w14:paraId="622269F1" w14:textId="7C0C7AA3" w:rsidR="00654561" w:rsidRDefault="00BA457B" w:rsidP="00A51A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Q is a tunable parameter and is a symmetric positive definite matrix (often only the diagonal terms are filled out). </w:t>
      </w:r>
      <w:r w:rsidR="00B52565">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linear error </w:t>
      </w:r>
      <w:r w:rsidR="00B52565">
        <w:rPr>
          <w:rFonts w:ascii="Times New Roman" w:eastAsiaTheme="minorEastAsia" w:hAnsi="Times New Roman" w:cs="Times New Roman"/>
          <w:sz w:val="24"/>
          <w:szCs w:val="24"/>
        </w:rPr>
        <w:t>control gains can</w:t>
      </w:r>
      <w:r>
        <w:rPr>
          <w:rFonts w:ascii="Times New Roman" w:eastAsiaTheme="minorEastAsia" w:hAnsi="Times New Roman" w:cs="Times New Roman"/>
          <w:sz w:val="24"/>
          <w:szCs w:val="24"/>
        </w:rPr>
        <w:t xml:space="preserve"> </w:t>
      </w:r>
      <w:r w:rsidR="00B52565">
        <w:rPr>
          <w:rFonts w:ascii="Times New Roman" w:eastAsiaTheme="minorEastAsia" w:hAnsi="Times New Roman" w:cs="Times New Roman"/>
          <w:sz w:val="24"/>
          <w:szCs w:val="24"/>
        </w:rPr>
        <w:t>be found using the Linear Quadratic Regulator (LQR).</w:t>
      </w:r>
      <w:r w:rsidR="00654561">
        <w:rPr>
          <w:rFonts w:ascii="Times New Roman" w:eastAsiaTheme="minorEastAsia" w:hAnsi="Times New Roman" w:cs="Times New Roman"/>
          <w:sz w:val="24"/>
          <w:szCs w:val="24"/>
        </w:rPr>
        <w:t xml:space="preserve"> This linearizes the error dynamics. The state-space representation can be written as</w:t>
      </w:r>
    </w:p>
    <w:p w14:paraId="095B7A28" w14:textId="72160F4D" w:rsidR="00654561" w:rsidRDefault="00654561" w:rsidP="00A51AF5">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I</m:t>
                    </m:r>
                  </m:e>
                </m:mr>
                <m:mr>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e>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e>
                </m:mr>
              </m:m>
            </m:e>
          </m:d>
          <m:r>
            <w:rPr>
              <w:rFonts w:ascii="Cambria Math" w:eastAsiaTheme="minorEastAsia" w:hAnsi="Cambria Math" w:cs="Times New Roman"/>
              <w:sz w:val="24"/>
              <w:szCs w:val="24"/>
            </w:rPr>
            <m:t xml:space="preserve">, B=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I</m:t>
                    </m:r>
                  </m:e>
                </m:mr>
              </m:m>
            </m:e>
          </m:d>
        </m:oMath>
      </m:oMathPara>
    </w:p>
    <w:p w14:paraId="435B50F1" w14:textId="213CFBC7" w:rsidR="00A37F01" w:rsidRDefault="00B52565" w:rsidP="00A51A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Parameter estimate equations are also given as</w:t>
      </w:r>
    </w:p>
    <w:p w14:paraId="14A2D05B" w14:textId="56C6EBCE" w:rsidR="00B52565" w:rsidRPr="00BA457B" w:rsidRDefault="00F242AF" w:rsidP="00A51AF5">
      <w:pPr>
        <w:jc w:val="both"/>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Γ</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μ(</m:t>
              </m:r>
              <m:d>
                <m:dPr>
                  <m:begChr m:val="‖"/>
                  <m:endChr m:val="‖"/>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m:t>
              </m:r>
            </m:e>
          </m:d>
          <m:r>
            <w:rPr>
              <w:rFonts w:ascii="Cambria Math" w:hAnsi="Cambria Math" w:cs="Times New Roman"/>
              <w:sz w:val="24"/>
              <w:szCs w:val="24"/>
            </w:rPr>
            <m:t>e</m:t>
          </m:r>
        </m:oMath>
      </m:oMathPara>
    </w:p>
    <w:p w14:paraId="124648CE" w14:textId="48A68D61" w:rsidR="00BA457B" w:rsidRDefault="00BA457B" w:rsidP="00A51A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
    <w:p w14:paraId="388AAF2F" w14:textId="65388562" w:rsidR="00BA457B" w:rsidRPr="00B52565" w:rsidRDefault="00BA457B" w:rsidP="00A51AF5">
      <w:pPr>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μ</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0,</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num>
                            <m:den>
                              <m:d>
                                <m:dPr>
                                  <m:ctrlPr>
                                    <w:rPr>
                                      <w:rFonts w:ascii="Cambria Math" w:hAnsi="Cambria Math" w:cs="Times New Roman"/>
                                      <w:i/>
                                      <w:sz w:val="24"/>
                                      <w:szCs w:val="24"/>
                                    </w:rPr>
                                  </m:ctrlPr>
                                </m:dPr>
                                <m:e>
                                  <m:r>
                                    <w:rPr>
                                      <w:rFonts w:ascii="Cambria Math" w:hAnsi="Cambria Math" w:cs="Times New Roman"/>
                                      <w:sz w:val="24"/>
                                      <w:szCs w:val="24"/>
                                    </w:rPr>
                                    <m:t>1-δ</m:t>
                                  </m:r>
                                </m:e>
                              </m:d>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den>
                          </m:f>
                        </m:e>
                      </m:d>
                    </m:e>
                  </m:func>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=2</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max⁡</m:t>
                  </m:r>
                </m:sub>
              </m:sSub>
              <m:d>
                <m:dPr>
                  <m:ctrlPr>
                    <w:rPr>
                      <w:rFonts w:ascii="Cambria Math" w:hAnsi="Cambria Math" w:cs="Times New Roman"/>
                      <w:i/>
                      <w:sz w:val="24"/>
                      <w:szCs w:val="24"/>
                    </w:rPr>
                  </m:ctrlPr>
                </m:dPr>
                <m:e>
                  <m:r>
                    <w:rPr>
                      <w:rFonts w:ascii="Cambria Math" w:hAnsi="Cambria Math" w:cs="Times New Roman"/>
                      <w:sz w:val="24"/>
                      <w:szCs w:val="24"/>
                    </w:rPr>
                    <m:t>PB</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q</m:t>
                      </m:r>
                    </m:e>
                  </m:d>
                </m:e>
              </m:d>
            </m:num>
            <m:den>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min⁡</m:t>
                  </m:r>
                </m:sub>
              </m:sSub>
              <m:d>
                <m:dPr>
                  <m:ctrlPr>
                    <w:rPr>
                      <w:rFonts w:ascii="Cambria Math" w:hAnsi="Cambria Math" w:cs="Times New Roman"/>
                      <w:i/>
                      <w:sz w:val="24"/>
                      <w:szCs w:val="24"/>
                    </w:rPr>
                  </m:ctrlPr>
                </m:dPr>
                <m:e>
                  <m:r>
                    <w:rPr>
                      <w:rFonts w:ascii="Cambria Math" w:hAnsi="Cambria Math" w:cs="Times New Roman"/>
                      <w:sz w:val="24"/>
                      <w:szCs w:val="24"/>
                    </w:rPr>
                    <m:t>Q</m:t>
                  </m:r>
                </m:e>
              </m:d>
            </m:den>
          </m:f>
          <m:r>
            <w:rPr>
              <w:rFonts w:ascii="Cambria Math" w:eastAsiaTheme="minorEastAsia" w:hAnsi="Cambria Math" w:cs="Times New Roman"/>
              <w:sz w:val="24"/>
              <w:szCs w:val="24"/>
            </w:rPr>
            <m:t>ρ(e,t)</m:t>
          </m:r>
        </m:oMath>
      </m:oMathPara>
    </w:p>
    <w:p w14:paraId="2CB3E773" w14:textId="1A3B4A39" w:rsidR="00654561" w:rsidRDefault="00654561" w:rsidP="00A51AF5">
      <w:pPr>
        <w:jc w:val="both"/>
        <w:rPr>
          <w:rFonts w:ascii="Times New Roman" w:eastAsiaTheme="minorEastAsia" w:hAnsi="Times New Roman" w:cs="Times New Roman"/>
          <w:sz w:val="24"/>
          <w:szCs w:val="24"/>
        </w:rPr>
      </w:pPr>
      <m:oMath>
        <m:r>
          <m:rPr>
            <m:sty m:val="p"/>
          </m:rPr>
          <w:rPr>
            <w:rFonts w:ascii="Cambria Math" w:hAnsi="Cambria Math"/>
          </w:rPr>
          <m:t>Γ</m:t>
        </m:r>
      </m:oMath>
      <w:r>
        <w:rPr>
          <w:rFonts w:ascii="Times New Roman" w:eastAsiaTheme="minorEastAsia" w:hAnsi="Times New Roman" w:cs="Times New Roman"/>
          <w:sz w:val="24"/>
          <w:szCs w:val="24"/>
        </w:rPr>
        <w:t xml:space="preserve"> </w:t>
      </w:r>
      <w:r w:rsidR="00BA457B">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tunable parameter</w:t>
      </w:r>
      <w:r w:rsidR="007D0EAD">
        <w:rPr>
          <w:rFonts w:ascii="Times New Roman" w:eastAsiaTheme="minorEastAsia" w:hAnsi="Times New Roman" w:cs="Times New Roman"/>
          <w:sz w:val="24"/>
          <w:szCs w:val="24"/>
        </w:rPr>
        <w:t xml:space="preserve"> that is a</w:t>
      </w:r>
      <w:r w:rsidR="00BA457B">
        <w:rPr>
          <w:rFonts w:ascii="Times New Roman" w:eastAsiaTheme="minorEastAsia" w:hAnsi="Times New Roman" w:cs="Times New Roman"/>
          <w:sz w:val="24"/>
          <w:szCs w:val="24"/>
        </w:rPr>
        <w:t xml:space="preserve"> </w:t>
      </w:r>
      <w:r w:rsidR="007D0EAD">
        <w:rPr>
          <w:rFonts w:ascii="Times New Roman" w:eastAsiaTheme="minorEastAsia" w:hAnsi="Times New Roman" w:cs="Times New Roman"/>
          <w:sz w:val="24"/>
          <w:szCs w:val="24"/>
        </w:rPr>
        <w:t xml:space="preserve">symmetric positive definite matrix </w:t>
      </w:r>
      <w:r w:rsidR="00BA457B">
        <w:rPr>
          <w:rFonts w:ascii="Times New Roman" w:eastAsiaTheme="minorEastAsia" w:hAnsi="Times New Roman" w:cs="Times New Roman"/>
          <w:sz w:val="24"/>
          <w:szCs w:val="24"/>
        </w:rPr>
        <w:t>(often only the diagonal terms are filled out)</w:t>
      </w:r>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 xml:space="preserve"> defines the rate of adaptivity</w:t>
      </w:r>
      <w:r w:rsidR="007D0EA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max⁡</m:t>
            </m:r>
          </m:sub>
        </m:sSub>
      </m:oMath>
      <w:r w:rsidR="007D0EAD">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min⁡</m:t>
            </m:r>
          </m:sub>
        </m:sSub>
      </m:oMath>
      <w:r w:rsidR="007D0EAD">
        <w:rPr>
          <w:rFonts w:ascii="Times New Roman" w:eastAsiaTheme="minorEastAsia" w:hAnsi="Times New Roman" w:cs="Times New Roman"/>
          <w:sz w:val="24"/>
          <w:szCs w:val="24"/>
        </w:rPr>
        <w:t xml:space="preserve"> represent the maximum and minimum eigenvalues, respectively</w:t>
      </w:r>
      <w:r w:rsidR="008655A8">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0&lt;</m:t>
        </m:r>
        <m:r>
          <w:rPr>
            <w:rFonts w:ascii="Cambria Math" w:hAnsi="Cambria Math" w:cs="Times New Roman"/>
            <w:sz w:val="24"/>
            <w:szCs w:val="24"/>
          </w:rPr>
          <m:t>δ&lt;1</m:t>
        </m:r>
      </m:oMath>
      <w:r w:rsidR="008655A8">
        <w:rPr>
          <w:rFonts w:ascii="Times New Roman" w:eastAsiaTheme="minorEastAsia" w:hAnsi="Times New Roman" w:cs="Times New Roman"/>
          <w:sz w:val="24"/>
          <w:szCs w:val="24"/>
        </w:rPr>
        <w:t xml:space="preserve"> (probably would be wise to let </w:t>
      </w:r>
      <m:oMath>
        <m:r>
          <w:rPr>
            <w:rFonts w:ascii="Cambria Math" w:hAnsi="Cambria Math" w:cs="Times New Roman"/>
            <w:sz w:val="24"/>
            <w:szCs w:val="24"/>
          </w:rPr>
          <m:t>δ</m:t>
        </m:r>
        <m:r>
          <w:rPr>
            <w:rFonts w:ascii="Cambria Math" w:eastAsiaTheme="minorEastAsia" w:hAnsi="Cambria Math" w:cs="Times New Roman"/>
            <w:sz w:val="24"/>
            <w:szCs w:val="24"/>
          </w:rPr>
          <m:t>=α</m:t>
        </m:r>
      </m:oMath>
      <w:r w:rsidR="008655A8">
        <w:rPr>
          <w:rFonts w:ascii="Times New Roman" w:eastAsiaTheme="minorEastAsia" w:hAnsi="Times New Roman" w:cs="Times New Roman"/>
          <w:sz w:val="24"/>
          <w:szCs w:val="24"/>
        </w:rPr>
        <w:t xml:space="preserve"> from the robust control term for consistence in the control design)</w:t>
      </w:r>
      <w:r w:rsidR="007D0EAD">
        <w:rPr>
          <w:rFonts w:ascii="Times New Roman" w:eastAsiaTheme="minorEastAsia" w:hAnsi="Times New Roman" w:cs="Times New Roman"/>
          <w:sz w:val="24"/>
          <w:szCs w:val="24"/>
        </w:rPr>
        <w:t xml:space="preserve">. </w:t>
      </w:r>
      <m:oMath>
        <m:r>
          <w:rPr>
            <w:rFonts w:ascii="Cambria Math" w:hAnsi="Cambria Math" w:cs="Times New Roman"/>
            <w:sz w:val="24"/>
            <w:szCs w:val="24"/>
          </w:rPr>
          <m:t>μ</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oMath>
      <w:r w:rsidR="007D0EAD">
        <w:rPr>
          <w:rFonts w:ascii="Times New Roman" w:eastAsiaTheme="minorEastAsia" w:hAnsi="Times New Roman" w:cs="Times New Roman"/>
          <w:sz w:val="24"/>
          <w:szCs w:val="24"/>
        </w:rPr>
        <w:t xml:space="preserve"> can simply be determined to be a value of 1, though this would potentially not guarantee parameter convergence. </w:t>
      </w:r>
      <w:r>
        <w:rPr>
          <w:rFonts w:ascii="Times New Roman" w:eastAsiaTheme="minorEastAsia" w:hAnsi="Times New Roman" w:cs="Times New Roman"/>
          <w:sz w:val="24"/>
          <w:szCs w:val="24"/>
        </w:rPr>
        <w:t>Therefore, the control can be written as</w:t>
      </w:r>
    </w:p>
    <w:p w14:paraId="19BF65ED" w14:textId="0B7ACF39" w:rsidR="00654561" w:rsidRPr="00005F4B" w:rsidRDefault="00654561" w:rsidP="006545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u=</m:t>
          </m:r>
          <m:acc>
            <m:accPr>
              <m:ctrlPr>
                <w:rPr>
                  <w:rFonts w:ascii="Cambria Math" w:hAnsi="Cambria Math" w:cs="Times New Roman"/>
                  <w:i/>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r>
                <w:rPr>
                  <w:rFonts w:ascii="Cambria Math" w:hAnsi="Cambria Math" w:cs="Times New Roman"/>
                  <w:sz w:val="24"/>
                  <w:szCs w:val="24"/>
                </w:rPr>
                <m:t>q</m:t>
              </m:r>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e</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acc>
                <m:accPr>
                  <m:chr m:val="̇"/>
                  <m:ctrlPr>
                    <w:rPr>
                      <w:rFonts w:ascii="Cambria Math" w:hAnsi="Cambria Math" w:cs="Times New Roman"/>
                      <w:i/>
                      <w:sz w:val="24"/>
                      <w:szCs w:val="24"/>
                    </w:rPr>
                  </m:ctrlPr>
                </m:accPr>
                <m:e>
                  <m:r>
                    <w:rPr>
                      <w:rFonts w:ascii="Cambria Math" w:hAnsi="Cambria Math" w:cs="Times New Roman"/>
                      <w:sz w:val="24"/>
                      <w:szCs w:val="24"/>
                    </w:rPr>
                    <m:t>e</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e+δa</m:t>
              </m:r>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C</m:t>
              </m:r>
            </m:e>
          </m:acc>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g</m:t>
              </m:r>
            </m:e>
          </m:acc>
          <m:d>
            <m:dPr>
              <m:ctrlPr>
                <w:rPr>
                  <w:rFonts w:ascii="Cambria Math" w:hAnsi="Cambria Math" w:cs="Times New Roman"/>
                  <w:i/>
                  <w:sz w:val="24"/>
                  <w:szCs w:val="24"/>
                </w:rPr>
              </m:ctrlPr>
            </m:dPr>
            <m:e>
              <m:r>
                <w:rPr>
                  <w:rFonts w:ascii="Cambria Math" w:hAnsi="Cambria Math" w:cs="Times New Roman"/>
                  <w:sz w:val="24"/>
                  <w:szCs w:val="24"/>
                </w:rPr>
                <m:t>q</m:t>
              </m:r>
            </m:e>
          </m:d>
        </m:oMath>
      </m:oMathPara>
    </w:p>
    <w:p w14:paraId="10ADC9AC" w14:textId="1DFEBBE4" w:rsidR="007D0EAD" w:rsidRPr="00BA457B" w:rsidRDefault="00F242AF" w:rsidP="007D0EAD">
      <w:pPr>
        <w:jc w:val="both"/>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Γ</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μ(</m:t>
              </m:r>
              <m:d>
                <m:dPr>
                  <m:begChr m:val="‖"/>
                  <m:endChr m:val="‖"/>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m:t>
              </m:r>
            </m:e>
          </m:d>
          <m:r>
            <w:rPr>
              <w:rFonts w:ascii="Cambria Math" w:hAnsi="Cambria Math" w:cs="Times New Roman"/>
              <w:sz w:val="24"/>
              <w:szCs w:val="24"/>
            </w:rPr>
            <m:t>e</m:t>
          </m:r>
        </m:oMath>
      </m:oMathPara>
    </w:p>
    <w:p w14:paraId="696BFE8F" w14:textId="78E29F4C" w:rsidR="007D0EAD" w:rsidRPr="007D0EAD" w:rsidRDefault="007D0EAD" w:rsidP="007D0EA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δa=</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e,t</m:t>
                        </m:r>
                      </m:e>
                    </m:d>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Pe</m:t>
                        </m:r>
                      </m:num>
                      <m:den>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Pe</m:t>
                            </m:r>
                          </m:e>
                        </m:d>
                      </m:den>
                    </m:f>
                    <m:r>
                      <w:rPr>
                        <w:rFonts w:ascii="Cambria Math" w:eastAsiaTheme="minorEastAsia" w:hAnsi="Cambria Math" w:cs="Times New Roman"/>
                        <w:sz w:val="24"/>
                        <w:szCs w:val="24"/>
                      </w:rPr>
                      <m:t xml:space="preserve">          if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Pe</m:t>
                        </m:r>
                      </m:e>
                    </m:d>
                    <m:r>
                      <w:rPr>
                        <w:rFonts w:ascii="Cambria Math" w:eastAsiaTheme="minorEastAsia" w:hAnsi="Cambria Math" w:cs="Times New Roman"/>
                        <w:sz w:val="24"/>
                        <w:szCs w:val="24"/>
                      </w:rPr>
                      <m:t>&gt;</m:t>
                    </m:r>
                    <m:r>
                      <w:rPr>
                        <w:rFonts w:ascii="Cambria Math" w:hAnsi="Cambria Math" w:cs="Times New Roman"/>
                        <w:sz w:val="24"/>
                        <w:szCs w:val="24"/>
                      </w:rPr>
                      <m:t>ε</m:t>
                    </m:r>
                  </m:e>
                </m:mr>
                <m:m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e,t</m:t>
                            </m:r>
                          </m:e>
                        </m:d>
                      </m:num>
                      <m:den>
                        <m:r>
                          <w:rPr>
                            <w:rFonts w:ascii="Cambria Math" w:hAnsi="Cambria Math" w:cs="Times New Roman"/>
                            <w:sz w:val="24"/>
                            <w:szCs w:val="24"/>
                          </w:rPr>
                          <m:t>ε</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Pe              if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Pe</m:t>
                        </m:r>
                      </m:e>
                    </m:d>
                    <m:r>
                      <w:rPr>
                        <w:rFonts w:ascii="Cambria Math" w:eastAsiaTheme="minorEastAsia" w:hAnsi="Cambria Math" w:cs="Times New Roman"/>
                        <w:sz w:val="24"/>
                        <w:szCs w:val="24"/>
                      </w:rPr>
                      <m:t>≤</m:t>
                    </m:r>
                    <m:r>
                      <w:rPr>
                        <w:rFonts w:ascii="Cambria Math" w:hAnsi="Cambria Math" w:cs="Times New Roman"/>
                        <w:sz w:val="24"/>
                        <w:szCs w:val="24"/>
                      </w:rPr>
                      <m:t>ε</m:t>
                    </m:r>
                  </m:e>
                </m:mr>
              </m:m>
            </m:e>
          </m:d>
        </m:oMath>
      </m:oMathPara>
    </w:p>
    <w:p w14:paraId="3B6B50A5" w14:textId="625B62D4" w:rsidR="007D0EAD" w:rsidRPr="007D0EAD" w:rsidRDefault="007D0EAD" w:rsidP="007D0EA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μ</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0,</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num>
                            <m:den>
                              <m:d>
                                <m:dPr>
                                  <m:ctrlPr>
                                    <w:rPr>
                                      <w:rFonts w:ascii="Cambria Math" w:hAnsi="Cambria Math" w:cs="Times New Roman"/>
                                      <w:i/>
                                      <w:sz w:val="24"/>
                                      <w:szCs w:val="24"/>
                                    </w:rPr>
                                  </m:ctrlPr>
                                </m:dPr>
                                <m:e>
                                  <m:r>
                                    <w:rPr>
                                      <w:rFonts w:ascii="Cambria Math" w:hAnsi="Cambria Math" w:cs="Times New Roman"/>
                                      <w:sz w:val="24"/>
                                      <w:szCs w:val="24"/>
                                    </w:rPr>
                                    <m:t>1-δ</m:t>
                                  </m:r>
                                </m:e>
                              </m:d>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den>
                          </m:f>
                        </m:e>
                      </m:d>
                    </m:e>
                  </m:func>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=2</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max</m:t>
                  </m:r>
                </m:sub>
              </m:sSub>
              <m:d>
                <m:dPr>
                  <m:ctrlPr>
                    <w:rPr>
                      <w:rFonts w:ascii="Cambria Math" w:hAnsi="Cambria Math" w:cs="Times New Roman"/>
                      <w:i/>
                      <w:sz w:val="24"/>
                      <w:szCs w:val="24"/>
                    </w:rPr>
                  </m:ctrlPr>
                </m:dPr>
                <m:e>
                  <m:r>
                    <w:rPr>
                      <w:rFonts w:ascii="Cambria Math" w:hAnsi="Cambria Math" w:cs="Times New Roman"/>
                      <w:sz w:val="24"/>
                      <w:szCs w:val="24"/>
                    </w:rPr>
                    <m:t>PB</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q</m:t>
                      </m:r>
                    </m:e>
                  </m:d>
                </m:e>
              </m:d>
            </m:num>
            <m:den>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min</m:t>
                  </m:r>
                </m:sub>
              </m:sSub>
              <m:d>
                <m:dPr>
                  <m:ctrlPr>
                    <w:rPr>
                      <w:rFonts w:ascii="Cambria Math" w:hAnsi="Cambria Math" w:cs="Times New Roman"/>
                      <w:i/>
                      <w:sz w:val="24"/>
                      <w:szCs w:val="24"/>
                    </w:rPr>
                  </m:ctrlPr>
                </m:dPr>
                <m:e>
                  <m:r>
                    <w:rPr>
                      <w:rFonts w:ascii="Cambria Math" w:hAnsi="Cambria Math" w:cs="Times New Roman"/>
                      <w:sz w:val="24"/>
                      <w:szCs w:val="24"/>
                    </w:rPr>
                    <m:t>Q</m:t>
                  </m:r>
                </m:e>
              </m:d>
            </m:den>
          </m:f>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e,t</m:t>
              </m:r>
            </m:e>
          </m:d>
        </m:oMath>
      </m:oMathPara>
    </w:p>
    <w:p w14:paraId="7DC14A70" w14:textId="656ED8B6" w:rsidR="007D0EAD" w:rsidRDefault="007D0EAD" w:rsidP="007D0E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621B7259" w14:textId="248F95E4" w:rsidR="007D0EAD" w:rsidRPr="007D0EAD" w:rsidRDefault="007D0EAD" w:rsidP="007D0EA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μ</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=1, though parameter convergence is not guarenteed</m:t>
          </m:r>
        </m:oMath>
      </m:oMathPara>
    </w:p>
    <w:p w14:paraId="717EAA23" w14:textId="1CDC1238" w:rsidR="007D0EAD" w:rsidRPr="007D0EAD" w:rsidRDefault="007D0EAD" w:rsidP="007D0EAD">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1-α</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 xml:space="preserve">, bounded by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if the user desires</m:t>
          </m:r>
        </m:oMath>
      </m:oMathPara>
    </w:p>
    <w:p w14:paraId="3924DF67" w14:textId="687C9D46" w:rsidR="007D0EAD" w:rsidRPr="007D0EAD" w:rsidRDefault="007D0EAD" w:rsidP="007D0EAD">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e=q-</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oMath>
      </m:oMathPara>
    </w:p>
    <w:p w14:paraId="2F1726C3" w14:textId="5ED302C9" w:rsidR="008655A8" w:rsidRDefault="007D0EAD" w:rsidP="007D0EA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w:r w:rsidR="008655A8">
        <w:rPr>
          <w:rFonts w:ascii="Times New Roman" w:eastAsiaTheme="minorEastAsia" w:hAnsi="Times New Roman" w:cs="Times New Roman"/>
          <w:sz w:val="24"/>
          <w:szCs w:val="24"/>
        </w:rPr>
        <w:t>all</w:t>
      </w:r>
      <w:r>
        <w:rPr>
          <w:rFonts w:ascii="Times New Roman" w:eastAsiaTheme="minorEastAsia" w:hAnsi="Times New Roman" w:cs="Times New Roman"/>
          <w:sz w:val="24"/>
          <w:szCs w:val="24"/>
        </w:rPr>
        <w:t xml:space="preserve"> the tunable parameters can be given as</w:t>
      </w:r>
    </w:p>
    <w:p w14:paraId="0FC09049" w14:textId="6243BA19" w:rsidR="007D0EAD" w:rsidRPr="00050E57" w:rsidRDefault="00F242AF" w:rsidP="00A51AF5">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,δ</m:t>
          </m:r>
          <m:r>
            <w:rPr>
              <w:rFonts w:ascii="Cambria Math" w:eastAsiaTheme="minorEastAsia" w:hAnsi="Cambria Math" w:cs="Times New Roman"/>
              <w:sz w:val="24"/>
              <w:szCs w:val="24"/>
            </w:rPr>
            <m:t>,</m:t>
          </m:r>
          <m:r>
            <m:rPr>
              <m:sty m:val="p"/>
            </m:rPr>
            <w:rPr>
              <w:rFonts w:ascii="Cambria Math" w:hAnsi="Cambria Math"/>
            </w:rPr>
            <m:t>α,Γ,Q,</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r>
            <w:rPr>
              <w:rFonts w:ascii="Cambria Math" w:hAnsi="Cambria Math" w:cs="Times New Roman"/>
              <w:sz w:val="24"/>
              <w:szCs w:val="24"/>
            </w:rPr>
            <m:t>μ</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oMath>
      </m:oMathPara>
    </w:p>
    <w:p w14:paraId="3FE454A5" w14:textId="24DCD56D" w:rsidR="001451DD" w:rsidRPr="001451DD" w:rsidRDefault="00050E57" w:rsidP="001451DD">
      <w:pPr>
        <w:pStyle w:val="ListParagraph"/>
        <w:numPr>
          <w:ilvl w:val="0"/>
          <w:numId w:val="2"/>
        </w:numPr>
        <w:ind w:left="360"/>
        <w:jc w:val="both"/>
        <w:rPr>
          <w:rFonts w:ascii="Times New Roman" w:hAnsi="Times New Roman" w:cs="Times New Roman"/>
          <w:b/>
          <w:bCs/>
          <w:sz w:val="24"/>
          <w:szCs w:val="24"/>
        </w:rPr>
      </w:pPr>
      <w:r>
        <w:rPr>
          <w:rFonts w:ascii="Times New Roman" w:hAnsi="Times New Roman" w:cs="Times New Roman"/>
          <w:b/>
          <w:bCs/>
          <w:sz w:val="24"/>
          <w:szCs w:val="24"/>
        </w:rPr>
        <w:t>Control Law (Passivity-Based Control)</w:t>
      </w:r>
    </w:p>
    <w:p w14:paraId="60AD6F5A" w14:textId="6D36ED47" w:rsidR="001451DD" w:rsidRDefault="00263C1F" w:rsidP="001451DD">
      <w:pPr>
        <w:jc w:val="both"/>
        <w:rPr>
          <w:rFonts w:ascii="Times New Roman" w:hAnsi="Times New Roman" w:cs="Times New Roman"/>
          <w:sz w:val="24"/>
          <w:szCs w:val="24"/>
        </w:rPr>
      </w:pPr>
      <w:r>
        <w:rPr>
          <w:rFonts w:ascii="Times New Roman" w:hAnsi="Times New Roman" w:cs="Times New Roman"/>
          <w:sz w:val="24"/>
          <w:szCs w:val="24"/>
        </w:rPr>
        <w:t>Consider the control design given as</w:t>
      </w:r>
    </w:p>
    <w:p w14:paraId="7895C3D5" w14:textId="26F0D142" w:rsidR="001451DD" w:rsidRPr="00005F4B" w:rsidRDefault="00F242AF" w:rsidP="001451DD">
      <w:pPr>
        <w:jc w:val="both"/>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a+</m:t>
          </m:r>
          <m:acc>
            <m:accPr>
              <m:ctrlPr>
                <w:rPr>
                  <w:rFonts w:ascii="Cambria Math" w:hAnsi="Cambria Math" w:cs="Times New Roman"/>
                  <w:i/>
                  <w:sz w:val="24"/>
                  <w:szCs w:val="24"/>
                </w:rPr>
              </m:ctrlPr>
            </m:accPr>
            <m:e>
              <m:r>
                <w:rPr>
                  <w:rFonts w:ascii="Cambria Math" w:hAnsi="Cambria Math" w:cs="Times New Roman"/>
                  <w:sz w:val="24"/>
                  <w:szCs w:val="24"/>
                </w:rPr>
                <m:t>C</m:t>
              </m:r>
            </m:e>
          </m:acc>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r>
            <w:rPr>
              <w:rFonts w:ascii="Cambria Math" w:hAnsi="Cambria Math" w:cs="Times New Roman"/>
              <w:sz w:val="24"/>
              <w:szCs w:val="24"/>
            </w:rPr>
            <m:t>v+</m:t>
          </m:r>
          <m:acc>
            <m:accPr>
              <m:ctrlPr>
                <w:rPr>
                  <w:rFonts w:ascii="Cambria Math" w:hAnsi="Cambria Math" w:cs="Times New Roman"/>
                  <w:i/>
                  <w:sz w:val="24"/>
                  <w:szCs w:val="24"/>
                </w:rPr>
              </m:ctrlPr>
            </m:accPr>
            <m:e>
              <m:r>
                <w:rPr>
                  <w:rFonts w:ascii="Cambria Math" w:hAnsi="Cambria Math" w:cs="Times New Roman"/>
                  <w:sz w:val="24"/>
                  <w:szCs w:val="24"/>
                </w:rPr>
                <m:t>g</m:t>
              </m:r>
            </m:e>
          </m:acc>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-Kr=u</m:t>
          </m:r>
        </m:oMath>
      </m:oMathPara>
    </w:p>
    <w:p w14:paraId="2486B10D" w14:textId="77777777" w:rsidR="001451DD" w:rsidRDefault="001451DD" w:rsidP="001451D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left-hand side can be re-written as a series of parameters (to be estimated) linearly multiplied by a regressor matrix.</w:t>
      </w:r>
    </w:p>
    <w:p w14:paraId="5E42FE23" w14:textId="5FFB34A0" w:rsidR="001451DD" w:rsidRPr="00005F4B" w:rsidRDefault="001451DD" w:rsidP="001451D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,a,v</m:t>
              </m:r>
            </m:e>
          </m:d>
          <m:acc>
            <m:accPr>
              <m:ctrlPr>
                <w:rPr>
                  <w:rFonts w:ascii="Cambria Math" w:hAnsi="Cambria Math" w:cs="Times New Roman"/>
                  <w:i/>
                  <w:sz w:val="24"/>
                  <w:szCs w:val="24"/>
                </w:rPr>
              </m:ctrlPr>
            </m:accPr>
            <m:e>
              <m:r>
                <w:rPr>
                  <w:rFonts w:ascii="Cambria Math" w:hAnsi="Cambria Math" w:cs="Times New Roman"/>
                  <w:sz w:val="24"/>
                  <w:szCs w:val="24"/>
                </w:rPr>
                <m:t>ϕ</m:t>
              </m:r>
            </m:e>
          </m:acc>
          <m:r>
            <w:rPr>
              <w:rFonts w:ascii="Cambria Math" w:hAnsi="Cambria Math" w:cs="Times New Roman"/>
              <w:sz w:val="24"/>
              <w:szCs w:val="24"/>
            </w:rPr>
            <m:t>-Kr=u</m:t>
          </m:r>
        </m:oMath>
      </m:oMathPara>
    </w:p>
    <w:p w14:paraId="54411AC9" w14:textId="6E6E326A" w:rsidR="001451DD" w:rsidRDefault="00263C1F" w:rsidP="00263C1F">
      <w:pPr>
        <w:jc w:val="both"/>
        <w:rPr>
          <w:rFonts w:ascii="Times New Roman" w:hAnsi="Times New Roman" w:cs="Times New Roman"/>
          <w:sz w:val="24"/>
          <w:szCs w:val="24"/>
        </w:rPr>
      </w:pPr>
      <w:r>
        <w:rPr>
          <w:rFonts w:ascii="Times New Roman" w:hAnsi="Times New Roman" w:cs="Times New Roman"/>
          <w:sz w:val="24"/>
          <w:szCs w:val="24"/>
        </w:rPr>
        <w:t>Where</w:t>
      </w:r>
    </w:p>
    <w:p w14:paraId="12E155D1" w14:textId="77777777" w:rsidR="00263C1F" w:rsidRPr="007213BB" w:rsidRDefault="00263C1F" w:rsidP="00263C1F">
      <w:pPr>
        <w:jc w:val="both"/>
        <w:rPr>
          <w:rFonts w:ascii="Times New Roman" w:eastAsiaTheme="minorEastAsia" w:hAnsi="Times New Roman" w:cs="Times New Roman"/>
        </w:rPr>
      </w:pPr>
      <m:oMathPara>
        <m:oMath>
          <m:r>
            <w:rPr>
              <w:rFonts w:ascii="Cambria Math" w:eastAsiaTheme="minorEastAsia" w:hAnsi="Cambria Math" w:cs="Times New Roman"/>
            </w:rPr>
            <m:t>v=</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sub>
              <m:r>
                <w:rPr>
                  <w:rFonts w:ascii="Cambria Math" w:eastAsiaTheme="minorEastAsia" w:hAnsi="Cambria Math" w:cs="Times New Roman"/>
                </w:rPr>
                <m:t>d</m:t>
              </m:r>
            </m:sub>
          </m:sSub>
          <m:r>
            <w:rPr>
              <w:rFonts w:ascii="Cambria Math" w:eastAsiaTheme="minorEastAsia" w:hAnsi="Cambria Math" w:cs="Times New Roman"/>
            </w:rPr>
            <m:t>-</m:t>
          </m:r>
          <m:r>
            <m:rPr>
              <m:sty m:val="p"/>
            </m:rPr>
            <w:rPr>
              <w:rFonts w:ascii="Cambria Math" w:eastAsiaTheme="minorEastAsia" w:hAnsi="Cambria Math" w:cs="Times New Roman"/>
            </w:rPr>
            <m:t>Λ</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oMath>
      </m:oMathPara>
    </w:p>
    <w:p w14:paraId="69A5F144" w14:textId="77777777" w:rsidR="00263C1F" w:rsidRPr="00AF44FD" w:rsidRDefault="00263C1F" w:rsidP="00263C1F">
      <w:pPr>
        <w:jc w:val="both"/>
        <w:rPr>
          <w:rFonts w:ascii="Times New Roman" w:eastAsiaTheme="minorEastAsia" w:hAnsi="Times New Roman" w:cs="Times New Roman"/>
        </w:rPr>
      </w:pPr>
      <m:oMathPara>
        <m:oMath>
          <m:r>
            <w:rPr>
              <w:rFonts w:ascii="Cambria Math" w:eastAsiaTheme="minorEastAsia" w:hAnsi="Cambria Math" w:cs="Times New Roman"/>
            </w:rPr>
            <w:lastRenderedPageBreak/>
            <m:t>a=</m:t>
          </m:r>
          <m:acc>
            <m:accPr>
              <m:chr m:val="̇"/>
              <m:ctrlPr>
                <w:rPr>
                  <w:rFonts w:ascii="Cambria Math" w:eastAsiaTheme="minorEastAsia" w:hAnsi="Cambria Math" w:cs="Times New Roman"/>
                  <w:i/>
                </w:rPr>
              </m:ctrlPr>
            </m:accPr>
            <m:e>
              <m:r>
                <w:rPr>
                  <w:rFonts w:ascii="Cambria Math" w:eastAsiaTheme="minorEastAsia" w:hAnsi="Cambria Math" w:cs="Times New Roman"/>
                </w:rPr>
                <m:t>v</m:t>
              </m:r>
            </m:e>
          </m:acc>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sub>
              <m:r>
                <w:rPr>
                  <w:rFonts w:ascii="Cambria Math" w:eastAsiaTheme="minorEastAsia" w:hAnsi="Cambria Math" w:cs="Times New Roman"/>
                </w:rPr>
                <m:t>d</m:t>
              </m:r>
            </m:sub>
          </m:sSub>
          <m:r>
            <w:rPr>
              <w:rFonts w:ascii="Cambria Math" w:eastAsiaTheme="minorEastAsia" w:hAnsi="Cambria Math" w:cs="Times New Roman"/>
            </w:rPr>
            <m:t>-</m:t>
          </m:r>
          <m:r>
            <m:rPr>
              <m:sty m:val="p"/>
            </m:rPr>
            <w:rPr>
              <w:rFonts w:ascii="Cambria Math" w:eastAsiaTheme="minorEastAsia" w:hAnsi="Cambria Math" w:cs="Times New Roman"/>
            </w:rPr>
            <m:t>Λ</m:t>
          </m:r>
          <m:acc>
            <m:accPr>
              <m:chr m:val="̇"/>
              <m:ctrlPr>
                <w:rPr>
                  <w:rFonts w:ascii="Cambria Math" w:eastAsiaTheme="minorEastAsia" w:hAnsi="Cambria Math" w:cs="Times New Roman"/>
                </w:rPr>
              </m:ctrlPr>
            </m:acc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acc>
        </m:oMath>
      </m:oMathPara>
    </w:p>
    <w:p w14:paraId="1E259C57" w14:textId="77777777" w:rsidR="00263C1F" w:rsidRPr="000E1587" w:rsidRDefault="00263C1F" w:rsidP="00263C1F">
      <w:pPr>
        <w:jc w:val="both"/>
        <w:rPr>
          <w:rFonts w:ascii="Times New Roman" w:eastAsiaTheme="minorEastAsia" w:hAnsi="Times New Roman" w:cs="Times New Roman"/>
        </w:rPr>
      </w:pPr>
      <m:oMathPara>
        <m:oMath>
          <m:r>
            <w:rPr>
              <w:rFonts w:ascii="Cambria Math" w:eastAsiaTheme="minorEastAsia" w:hAnsi="Cambria Math" w:cs="Times New Roman"/>
            </w:rPr>
            <m:t>r=</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-v=</m:t>
          </m:r>
          <m:acc>
            <m:accPr>
              <m:chr m:val="̇"/>
              <m:ctrlPr>
                <w:rPr>
                  <w:rFonts w:ascii="Cambria Math" w:eastAsiaTheme="minorEastAsia" w:hAnsi="Cambria Math" w:cs="Times New Roman"/>
                </w:rPr>
              </m:ctrlPr>
            </m:acc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acc>
          <m:r>
            <w:rPr>
              <w:rFonts w:ascii="Cambria Math" w:eastAsiaTheme="minorEastAsia" w:hAnsi="Cambria Math" w:cs="Times New Roman"/>
            </w:rPr>
            <m:t>+</m:t>
          </m:r>
          <m:r>
            <m:rPr>
              <m:sty m:val="p"/>
            </m:rPr>
            <w:rPr>
              <w:rFonts w:ascii="Cambria Math" w:eastAsiaTheme="minorEastAsia" w:hAnsi="Cambria Math" w:cs="Times New Roman"/>
            </w:rPr>
            <m:t>Λ</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oMath>
      </m:oMathPara>
    </w:p>
    <w:p w14:paraId="149110C2" w14:textId="5D1D8260" w:rsidR="00263C1F" w:rsidRPr="00263C1F" w:rsidRDefault="00F242AF" w:rsidP="00263C1F">
      <w:pPr>
        <w:jc w:val="both"/>
        <w:rPr>
          <w:rFonts w:ascii="Times New Roman" w:hAnsi="Times New Roman" w:cs="Times New Roman"/>
          <w:sz w:val="24"/>
          <w:szCs w:val="24"/>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sz w:val="24"/>
              <w:szCs w:val="24"/>
            </w:rPr>
            <m:t>=q-</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oMath>
      </m:oMathPara>
    </w:p>
    <w:p w14:paraId="5B473928" w14:textId="7F753E73" w:rsidR="00050E57" w:rsidRDefault="00263C1F" w:rsidP="00A51A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K and </w:t>
      </w:r>
      <m:oMath>
        <m:r>
          <m:rPr>
            <m:sty m:val="p"/>
          </m:rPr>
          <w:rPr>
            <w:rFonts w:ascii="Cambria Math" w:eastAsiaTheme="minorEastAsia" w:hAnsi="Cambria Math" w:cs="Times New Roman"/>
          </w:rPr>
          <m:t>Λ</m:t>
        </m:r>
      </m:oMath>
      <w:r>
        <w:rPr>
          <w:rFonts w:ascii="Times New Roman" w:eastAsiaTheme="minorEastAsia" w:hAnsi="Times New Roman" w:cs="Times New Roman"/>
        </w:rPr>
        <w:t xml:space="preserve"> are diagonal matrices of constant, positive gains. If </w:t>
      </w:r>
      <m:oMath>
        <m:r>
          <w:rPr>
            <w:rFonts w:ascii="Cambria Math" w:eastAsiaTheme="minorEastAsia" w:hAnsi="Cambria Math" w:cs="Times New Roman"/>
          </w:rPr>
          <m:t>ϕ</m:t>
        </m:r>
      </m:oMath>
      <w:r>
        <w:rPr>
          <w:rFonts w:ascii="Times New Roman" w:eastAsiaTheme="minorEastAsia" w:hAnsi="Times New Roman" w:cs="Times New Roman"/>
        </w:rPr>
        <w:t xml:space="preserve"> is constant the </w:t>
      </w:r>
      <m:oMath>
        <m:acc>
          <m:accPr>
            <m:ctrlPr>
              <w:rPr>
                <w:rFonts w:ascii="Cambria Math" w:hAnsi="Cambria Math" w:cs="Times New Roman"/>
                <w:i/>
                <w:sz w:val="24"/>
                <w:szCs w:val="24"/>
              </w:rPr>
            </m:ctrlPr>
          </m:accPr>
          <m:e>
            <m:r>
              <w:rPr>
                <w:rFonts w:ascii="Cambria Math" w:hAnsi="Cambria Math" w:cs="Times New Roman"/>
                <w:sz w:val="24"/>
                <w:szCs w:val="24"/>
              </w:rPr>
              <m:t>ϕ</m:t>
            </m:r>
          </m:e>
        </m:acc>
      </m:oMath>
      <w:r>
        <w:rPr>
          <w:rFonts w:ascii="Times New Roman" w:eastAsiaTheme="minorEastAsia" w:hAnsi="Times New Roman" w:cs="Times New Roman"/>
          <w:sz w:val="24"/>
          <w:szCs w:val="24"/>
        </w:rPr>
        <w:t xml:space="preserve"> term can be expressed as</w:t>
      </w:r>
    </w:p>
    <w:p w14:paraId="4FE9B82A" w14:textId="3F56F5C6" w:rsidR="00263C1F" w:rsidRPr="00263C1F" w:rsidRDefault="00F242AF" w:rsidP="00A51AF5">
      <w:pPr>
        <w:jc w:val="both"/>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ϕ</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0</m:t>
              </m:r>
            </m:sub>
          </m:sSub>
          <m:r>
            <w:rPr>
              <w:rFonts w:ascii="Cambria Math" w:hAnsi="Cambria Math" w:cs="Times New Roman"/>
              <w:sz w:val="24"/>
              <w:szCs w:val="24"/>
            </w:rPr>
            <m:t>+δϕ</m:t>
          </m:r>
        </m:oMath>
      </m:oMathPara>
    </w:p>
    <w:p w14:paraId="061F862C" w14:textId="38631D4A" w:rsidR="00263C1F" w:rsidRDefault="00263C1F" w:rsidP="00A51A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is a fixed `nominal` parameter vector and </w:t>
      </w:r>
      <m:oMath>
        <m:r>
          <w:rPr>
            <w:rFonts w:ascii="Cambria Math" w:hAnsi="Cambria Math" w:cs="Times New Roman"/>
            <w:sz w:val="24"/>
            <w:szCs w:val="24"/>
          </w:rPr>
          <m:t>δϕ</m:t>
        </m:r>
      </m:oMath>
      <w:r>
        <w:rPr>
          <w:rFonts w:ascii="Times New Roman" w:eastAsiaTheme="minorEastAsia" w:hAnsi="Times New Roman" w:cs="Times New Roman"/>
          <w:sz w:val="24"/>
          <w:szCs w:val="24"/>
        </w:rPr>
        <w:t xml:space="preserve"> is an additional control </w:t>
      </w:r>
      <w:proofErr w:type="gramStart"/>
      <w:r>
        <w:rPr>
          <w:rFonts w:ascii="Times New Roman" w:eastAsiaTheme="minorEastAsia" w:hAnsi="Times New Roman" w:cs="Times New Roman"/>
          <w:sz w:val="24"/>
          <w:szCs w:val="24"/>
        </w:rPr>
        <w:t>term.</w:t>
      </w:r>
      <w:proofErr w:type="gramEnd"/>
      <w:r>
        <w:rPr>
          <w:rFonts w:ascii="Times New Roman" w:eastAsiaTheme="minorEastAsia" w:hAnsi="Times New Roman" w:cs="Times New Roman"/>
          <w:sz w:val="24"/>
          <w:szCs w:val="24"/>
        </w:rPr>
        <w:t xml:space="preserve"> Assume that the parameter uncertainty is bounded by a non-negative constant </w:t>
      </w:r>
      <m:oMath>
        <m:r>
          <w:rPr>
            <w:rFonts w:ascii="Cambria Math" w:eastAsiaTheme="minorEastAsia" w:hAnsi="Cambria Math" w:cs="Times New Roman"/>
            <w:sz w:val="24"/>
            <w:szCs w:val="24"/>
          </w:rPr>
          <m:t>ρ≥0</m:t>
        </m:r>
      </m:oMath>
      <w:r>
        <w:rPr>
          <w:rFonts w:ascii="Times New Roman" w:eastAsiaTheme="minorEastAsia" w:hAnsi="Times New Roman" w:cs="Times New Roman"/>
          <w:sz w:val="24"/>
          <w:szCs w:val="24"/>
        </w:rPr>
        <w:t xml:space="preserve"> such that the additional control term can be written as</w:t>
      </w:r>
    </w:p>
    <w:p w14:paraId="2D1BF137" w14:textId="5F65A3C3" w:rsidR="00263C1F" w:rsidRPr="007D0EAD" w:rsidRDefault="00263C1F" w:rsidP="00263C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δϕ=</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r>
                      <w:rPr>
                        <w:rFonts w:ascii="Cambria Math" w:eastAsiaTheme="minorEastAsia" w:hAnsi="Cambria Math" w:cs="Times New Roman"/>
                        <w:sz w:val="24"/>
                        <w:szCs w:val="24"/>
                      </w:rPr>
                      <m:t>ρ</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eastAsiaTheme="minorEastAsia" w:hAnsi="Cambria Math" w:cs="Times New Roman"/>
                            <w:sz w:val="24"/>
                            <w:szCs w:val="24"/>
                          </w:rPr>
                          <m:t>r</m:t>
                        </m:r>
                      </m:num>
                      <m:den>
                        <m:d>
                          <m:dPr>
                            <m:begChr m:val="‖"/>
                            <m:endChr m:val="‖"/>
                            <m:ctrlPr>
                              <w:rPr>
                                <w:rFonts w:ascii="Cambria Math" w:eastAsiaTheme="minorEastAsia"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eastAsiaTheme="minorEastAsia" w:hAnsi="Cambria Math" w:cs="Times New Roman"/>
                                <w:sz w:val="24"/>
                                <w:szCs w:val="24"/>
                              </w:rPr>
                              <m:t>r</m:t>
                            </m:r>
                          </m:e>
                        </m:d>
                      </m:den>
                    </m:f>
                    <m:r>
                      <w:rPr>
                        <w:rFonts w:ascii="Cambria Math" w:eastAsiaTheme="minorEastAsia" w:hAnsi="Cambria Math" w:cs="Times New Roman"/>
                        <w:sz w:val="24"/>
                        <w:szCs w:val="24"/>
                      </w:rPr>
                      <m:t xml:space="preserve">          if </m:t>
                    </m:r>
                    <m:d>
                      <m:dPr>
                        <m:begChr m:val="‖"/>
                        <m:endChr m:val="‖"/>
                        <m:ctrlPr>
                          <w:rPr>
                            <w:rFonts w:ascii="Cambria Math" w:eastAsiaTheme="minorEastAsia"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eastAsiaTheme="minorEastAsia" w:hAnsi="Cambria Math" w:cs="Times New Roman"/>
                            <w:sz w:val="24"/>
                            <w:szCs w:val="24"/>
                          </w:rPr>
                          <m:t>r</m:t>
                        </m:r>
                      </m:e>
                    </m:d>
                    <m:r>
                      <w:rPr>
                        <w:rFonts w:ascii="Cambria Math" w:eastAsiaTheme="minorEastAsia" w:hAnsi="Cambria Math" w:cs="Times New Roman"/>
                        <w:sz w:val="24"/>
                        <w:szCs w:val="24"/>
                      </w:rPr>
                      <m:t>&gt;</m:t>
                    </m:r>
                    <m:r>
                      <w:rPr>
                        <w:rFonts w:ascii="Cambria Math" w:hAnsi="Cambria Math" w:cs="Times New Roman"/>
                        <w:sz w:val="24"/>
                        <w:szCs w:val="24"/>
                      </w:rPr>
                      <m:t>ε</m:t>
                    </m:r>
                  </m:e>
                </m:mr>
                <m:m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ρ</m:t>
                        </m:r>
                      </m:num>
                      <m:den>
                        <m:r>
                          <w:rPr>
                            <w:rFonts w:ascii="Cambria Math" w:hAnsi="Cambria Math" w:cs="Times New Roman"/>
                            <w:sz w:val="24"/>
                            <w:szCs w:val="24"/>
                          </w:rPr>
                          <m:t>ε</m:t>
                        </m:r>
                      </m:den>
                    </m:f>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eastAsiaTheme="minorEastAsia" w:hAnsi="Cambria Math" w:cs="Times New Roman"/>
                        <w:sz w:val="24"/>
                        <w:szCs w:val="24"/>
                      </w:rPr>
                      <m:t xml:space="preserve">r              if </m:t>
                    </m:r>
                    <m:d>
                      <m:dPr>
                        <m:begChr m:val="‖"/>
                        <m:endChr m:val="‖"/>
                        <m:ctrlPr>
                          <w:rPr>
                            <w:rFonts w:ascii="Cambria Math" w:eastAsiaTheme="minorEastAsia"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r>
                      <w:rPr>
                        <w:rFonts w:ascii="Cambria Math" w:hAnsi="Cambria Math" w:cs="Times New Roman"/>
                        <w:sz w:val="24"/>
                        <w:szCs w:val="24"/>
                      </w:rPr>
                      <m:t>ε</m:t>
                    </m:r>
                  </m:e>
                </m:mr>
              </m:m>
            </m:e>
          </m:d>
        </m:oMath>
      </m:oMathPara>
    </w:p>
    <w:p w14:paraId="4D676CE9" w14:textId="7061FFAE" w:rsidR="00263C1F" w:rsidRDefault="00A160F2" w:rsidP="00A51AF5">
      <w:pPr>
        <w:jc w:val="both"/>
        <w:rPr>
          <w:rFonts w:ascii="Times New Roman" w:eastAsiaTheme="minorEastAsia" w:hAnsi="Times New Roman" w:cs="Times New Roman"/>
        </w:rPr>
      </w:pPr>
      <w:r>
        <w:rPr>
          <w:rFonts w:ascii="Times New Roman" w:eastAsiaTheme="minorEastAsia" w:hAnsi="Times New Roman" w:cs="Times New Roman"/>
        </w:rPr>
        <w:t>W</w:t>
      </w:r>
      <w:r w:rsidR="00263C1F">
        <w:rPr>
          <w:rFonts w:ascii="Times New Roman" w:eastAsiaTheme="minorEastAsia" w:hAnsi="Times New Roman" w:cs="Times New Roman"/>
        </w:rPr>
        <w:t>e can define an equation of motion for the estimated parameter vector</w:t>
      </w:r>
      <w:r>
        <w:rPr>
          <w:rFonts w:ascii="Times New Roman" w:eastAsiaTheme="minorEastAsia" w:hAnsi="Times New Roman" w:cs="Times New Roman"/>
        </w:rPr>
        <w:t xml:space="preserve"> i</w:t>
      </w:r>
      <w:r>
        <w:rPr>
          <w:rFonts w:ascii="Times New Roman" w:eastAsiaTheme="minorEastAsia" w:hAnsi="Times New Roman" w:cs="Times New Roman"/>
          <w:sz w:val="24"/>
          <w:szCs w:val="24"/>
        </w:rPr>
        <w:t xml:space="preserve">f </w:t>
      </w:r>
      <m:oMath>
        <m:r>
          <w:rPr>
            <w:rFonts w:ascii="Cambria Math" w:eastAsiaTheme="minorEastAsia" w:hAnsi="Cambria Math" w:cs="Times New Roman"/>
          </w:rPr>
          <m:t>ϕ</m:t>
        </m:r>
      </m:oMath>
      <w:r>
        <w:rPr>
          <w:rFonts w:ascii="Times New Roman" w:eastAsiaTheme="minorEastAsia" w:hAnsi="Times New Roman" w:cs="Times New Roman"/>
        </w:rPr>
        <w:t xml:space="preserve"> is changing over time, which is given as</w:t>
      </w:r>
    </w:p>
    <w:p w14:paraId="1CC33CB0" w14:textId="553487C3" w:rsidR="00A160F2" w:rsidRPr="00A160F2" w:rsidRDefault="00F242AF" w:rsidP="00A160F2">
      <w:pPr>
        <w:jc w:val="both"/>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Γ</m:t>
              </m:r>
            </m:e>
            <m:sup>
              <m:r>
                <w:rPr>
                  <w:rFonts w:ascii="Cambria Math" w:eastAsiaTheme="minorEastAsia"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,a,v</m:t>
              </m:r>
            </m:e>
          </m:d>
          <m:r>
            <w:rPr>
              <w:rFonts w:ascii="Cambria Math" w:eastAsiaTheme="minorEastAsia" w:hAnsi="Cambria Math" w:cs="Times New Roman"/>
              <w:sz w:val="24"/>
              <w:szCs w:val="24"/>
            </w:rPr>
            <m:t>r</m:t>
          </m:r>
        </m:oMath>
      </m:oMathPara>
    </w:p>
    <w:p w14:paraId="65760DF4" w14:textId="79E0A4E3" w:rsidR="00A160F2" w:rsidRPr="00BA457B" w:rsidRDefault="00A160F2" w:rsidP="00A160F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however, does not guarantee parameter convergence, so the dead-zone rule can potentially also be applied here with the following equation</w:t>
      </w:r>
    </w:p>
    <w:p w14:paraId="7833E4E2" w14:textId="5DDA17C3" w:rsidR="00A160F2" w:rsidRPr="00A160F2" w:rsidRDefault="00F242AF" w:rsidP="00A160F2">
      <w:pPr>
        <w:jc w:val="both"/>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Γ</m:t>
              </m:r>
            </m:e>
            <m:sup>
              <m:r>
                <w:rPr>
                  <w:rFonts w:ascii="Cambria Math" w:eastAsiaTheme="minorEastAsia"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,a,v</m:t>
              </m:r>
            </m:e>
          </m:d>
          <m:d>
            <m:dPr>
              <m:begChr m:val="["/>
              <m:endChr m:val="]"/>
              <m:ctrlPr>
                <w:rPr>
                  <w:rFonts w:ascii="Cambria Math" w:hAnsi="Cambria Math" w:cs="Times New Roman"/>
                  <w:i/>
                  <w:sz w:val="24"/>
                  <w:szCs w:val="24"/>
                </w:rPr>
              </m:ctrlPr>
            </m:dPr>
            <m:e>
              <m:r>
                <w:rPr>
                  <w:rFonts w:ascii="Cambria Math" w:hAnsi="Cambria Math" w:cs="Times New Roman"/>
                  <w:sz w:val="24"/>
                  <w:szCs w:val="24"/>
                </w:rPr>
                <m:t>μ(</m:t>
              </m:r>
              <m:d>
                <m:dPr>
                  <m:begChr m:val="‖"/>
                  <m:endChr m:val="‖"/>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m:t>
              </m:r>
            </m:e>
          </m:d>
          <m:r>
            <w:rPr>
              <w:rFonts w:ascii="Cambria Math" w:eastAsiaTheme="minorEastAsia" w:hAnsi="Cambria Math" w:cs="Times New Roman"/>
              <w:sz w:val="24"/>
              <w:szCs w:val="24"/>
            </w:rPr>
            <m:t>r</m:t>
          </m:r>
        </m:oMath>
      </m:oMathPara>
    </w:p>
    <w:p w14:paraId="68C9A5E8" w14:textId="7091A37D" w:rsidR="00A160F2" w:rsidRDefault="00A160F2" w:rsidP="00A51A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d>
          <m:dPr>
            <m:begChr m:val="["/>
            <m:endChr m:val="]"/>
            <m:ctrlPr>
              <w:rPr>
                <w:rFonts w:ascii="Cambria Math" w:hAnsi="Cambria Math" w:cs="Times New Roman"/>
                <w:i/>
                <w:sz w:val="24"/>
                <w:szCs w:val="24"/>
              </w:rPr>
            </m:ctrlPr>
          </m:dPr>
          <m:e>
            <m:r>
              <w:rPr>
                <w:rFonts w:ascii="Cambria Math" w:hAnsi="Cambria Math" w:cs="Times New Roman"/>
                <w:sz w:val="24"/>
                <w:szCs w:val="24"/>
              </w:rPr>
              <m:t>μ(</m:t>
            </m:r>
            <m:d>
              <m:dPr>
                <m:begChr m:val="‖"/>
                <m:endChr m:val="‖"/>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m:t>
            </m:r>
          </m:e>
        </m:d>
      </m:oMath>
      <w:r>
        <w:rPr>
          <w:rFonts w:ascii="Times New Roman" w:eastAsiaTheme="minorEastAsia" w:hAnsi="Times New Roman" w:cs="Times New Roman"/>
          <w:sz w:val="24"/>
          <w:szCs w:val="24"/>
        </w:rPr>
        <w:t xml:space="preserve"> is defined similarly to the active-based control (would like to confirm this is true</w:t>
      </w:r>
      <w:r w:rsidR="009671DB">
        <w:rPr>
          <w:rFonts w:ascii="Times New Roman" w:eastAsiaTheme="minorEastAsia" w:hAnsi="Times New Roman" w:cs="Times New Roman"/>
          <w:sz w:val="24"/>
          <w:szCs w:val="24"/>
        </w:rPr>
        <w:t>/possible</w:t>
      </w:r>
      <w:r>
        <w:rPr>
          <w:rFonts w:ascii="Times New Roman" w:eastAsiaTheme="minorEastAsia" w:hAnsi="Times New Roman" w:cs="Times New Roman"/>
          <w:sz w:val="24"/>
          <w:szCs w:val="24"/>
        </w:rPr>
        <w:t>). This time-varying/adaptive system, however, is not robust to disturbances</w:t>
      </w:r>
      <w:r w:rsidR="00CC3234">
        <w:rPr>
          <w:rFonts w:ascii="Times New Roman" w:eastAsiaTheme="minorEastAsia" w:hAnsi="Times New Roman" w:cs="Times New Roman"/>
          <w:sz w:val="24"/>
          <w:szCs w:val="24"/>
        </w:rPr>
        <w:t xml:space="preserve"> and unmodeled dynamics</w:t>
      </w:r>
      <w:r>
        <w:rPr>
          <w:rFonts w:ascii="Times New Roman" w:eastAsiaTheme="minorEastAsia" w:hAnsi="Times New Roman" w:cs="Times New Roman"/>
          <w:sz w:val="24"/>
          <w:szCs w:val="24"/>
        </w:rPr>
        <w:t xml:space="preserve"> as the constant time parameter system. The two can potentially be combined in order to account for time varying parameters as well as disturbances/unmodeled dynamics (would also like to confirm this</w:t>
      </w:r>
      <w:r w:rsidR="009671DB">
        <w:rPr>
          <w:rFonts w:ascii="Times New Roman" w:eastAsiaTheme="minorEastAsia" w:hAnsi="Times New Roman" w:cs="Times New Roman"/>
          <w:sz w:val="24"/>
          <w:szCs w:val="24"/>
        </w:rPr>
        <w:t xml:space="preserve"> is possible</w:t>
      </w:r>
      <w:r>
        <w:rPr>
          <w:rFonts w:ascii="Times New Roman" w:eastAsiaTheme="minorEastAsia" w:hAnsi="Times New Roman" w:cs="Times New Roman"/>
          <w:sz w:val="24"/>
          <w:szCs w:val="24"/>
        </w:rPr>
        <w:t xml:space="preserve"> via simulation).</w:t>
      </w:r>
    </w:p>
    <w:p w14:paraId="1E39F935" w14:textId="0255FD90" w:rsidR="00B7190D" w:rsidRDefault="00383E40" w:rsidP="00A51AF5">
      <w:pPr>
        <w:pStyle w:val="ListParagraph"/>
        <w:numPr>
          <w:ilvl w:val="0"/>
          <w:numId w:val="2"/>
        </w:num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Parameters and </w:t>
      </w:r>
      <w:r w:rsidR="00B7190D">
        <w:rPr>
          <w:rFonts w:ascii="Times New Roman" w:hAnsi="Times New Roman" w:cs="Times New Roman"/>
          <w:b/>
          <w:bCs/>
          <w:sz w:val="24"/>
          <w:szCs w:val="24"/>
        </w:rPr>
        <w:t>Regressor Matrices</w:t>
      </w:r>
    </w:p>
    <w:p w14:paraId="3AEBCE9A" w14:textId="72C46CC4" w:rsidR="00383E40" w:rsidRDefault="00383E40" w:rsidP="00383E40">
      <w:pPr>
        <w:jc w:val="both"/>
        <w:rPr>
          <w:rFonts w:ascii="Times New Roman" w:hAnsi="Times New Roman" w:cs="Times New Roman"/>
          <w:b/>
          <w:bCs/>
          <w:sz w:val="24"/>
          <w:szCs w:val="24"/>
        </w:rPr>
      </w:pPr>
    </w:p>
    <w:p w14:paraId="1C24182B" w14:textId="1A78A76B" w:rsidR="00383E40" w:rsidRDefault="00383E40" w:rsidP="00383E40">
      <w:pPr>
        <w:jc w:val="both"/>
        <w:rPr>
          <w:rFonts w:ascii="Times New Roman" w:hAnsi="Times New Roman" w:cs="Times New Roman"/>
          <w:sz w:val="24"/>
          <w:szCs w:val="24"/>
        </w:rPr>
      </w:pPr>
      <w:r>
        <w:rPr>
          <w:rFonts w:ascii="Times New Roman" w:hAnsi="Times New Roman" w:cs="Times New Roman"/>
          <w:sz w:val="24"/>
          <w:szCs w:val="24"/>
        </w:rPr>
        <w:t>Let us write the parameters as</w:t>
      </w:r>
    </w:p>
    <w:p w14:paraId="50D3E200" w14:textId="436FC227" w:rsidR="00383E40" w:rsidRPr="00383E40" w:rsidRDefault="00383E40" w:rsidP="00383E40">
      <w:pPr>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ϕ=</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7</m:t>
                                                            </m:r>
                                                          </m:sub>
                                                        </m:sSub>
                                                        <m:r>
                                                          <w:rPr>
                                                            <w:rFonts w:ascii="Cambria Math" w:hAnsi="Cambria Math" w:cs="Times New Roman"/>
                                                            <w:sz w:val="24"/>
                                                            <w:szCs w:val="24"/>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c1</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e>
                                                        </m:d>
                                                        <m:r>
                                                          <w:rPr>
                                                            <w:rFonts w:ascii="Cambria Math" w:eastAsiaTheme="minorEastAsia" w:hAnsi="Cambria Math" w:cs="Times New Roman"/>
                                                          </w:rPr>
                                                          <m:t>g</m:t>
                                                        </m:r>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8</m:t>
                                                                  </m:r>
                                                                </m:sub>
                                                              </m:sSub>
                                                              <m:r>
                                                                <w:rPr>
                                                                  <w:rFonts w:ascii="Cambria Math" w:hAnsi="Cambria Math" w:cs="Times New Roman"/>
                                                                  <w:sz w:val="24"/>
                                                                  <w:szCs w:val="24"/>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c2</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e>
                                                              </m:d>
                                                              <m:r>
                                                                <w:rPr>
                                                                  <w:rFonts w:ascii="Cambria Math" w:eastAsiaTheme="minorEastAsia" w:hAnsi="Cambria Math" w:cs="Times New Roman"/>
                                                                </w:rPr>
                                                                <m:t>g</m:t>
                                                              </m:r>
                                                            </m:e>
                                                          </m:m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9</m:t>
                                                                  </m:r>
                                                                </m:sub>
                                                              </m:sSub>
                                                              <m:r>
                                                                <w:rPr>
                                                                  <w:rFonts w:ascii="Cambria Math" w:hAnsi="Cambria Math" w:cs="Times New Roman"/>
                                                                  <w:sz w:val="24"/>
                                                                  <w:szCs w:val="24"/>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c3</m:t>
                                                                  </m:r>
                                                                </m:sub>
                                                              </m:sSub>
                                                              <m:r>
                                                                <w:rPr>
                                                                  <w:rFonts w:ascii="Cambria Math" w:hAnsi="Cambria Math" w:cs="Times New Roman"/>
                                                                </w:rPr>
                                                                <m:t>g</m:t>
                                                              </m:r>
                                                            </m:e>
                                                          </m:mr>
                                                        </m:m>
                                                      </m:e>
                                                    </m:mr>
                                                  </m:m>
                                                </m:e>
                                              </m:mr>
                                            </m:m>
                                          </m:e>
                                        </m:mr>
                                      </m:m>
                                    </m:e>
                                  </m:mr>
                                </m:m>
                              </m:e>
                            </m:mr>
                          </m:m>
                        </m:e>
                      </m:mr>
                    </m:m>
                  </m:e>
                </m:mr>
              </m:m>
            </m:e>
          </m:d>
        </m:oMath>
      </m:oMathPara>
    </w:p>
    <w:p w14:paraId="0F304627" w14:textId="50264E12" w:rsidR="00383E40" w:rsidRPr="00383E40" w:rsidRDefault="00383E40" w:rsidP="00383E40">
      <w:pPr>
        <w:jc w:val="both"/>
        <w:rPr>
          <w:rFonts w:ascii="Times New Roman" w:hAnsi="Times New Roman" w:cs="Times New Roman"/>
          <w:sz w:val="24"/>
          <w:szCs w:val="24"/>
        </w:rPr>
      </w:pPr>
      <w:r>
        <w:rPr>
          <w:rFonts w:ascii="Times New Roman" w:eastAsiaTheme="minorEastAsia" w:hAnsi="Times New Roman" w:cs="Times New Roman"/>
          <w:sz w:val="24"/>
          <w:szCs w:val="24"/>
        </w:rPr>
        <w:t>The dynamics matrices can be re-written in terms of the parameters as</w:t>
      </w:r>
    </w:p>
    <w:p w14:paraId="1FBE379A" w14:textId="3ACE51DE" w:rsidR="00B7190D" w:rsidRPr="00FC49D9"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eastAsiaTheme="minorEastAsia" w:hAnsi="Cambria Math" w:cs="Times New Roman"/>
            </w:rPr>
            <m:t>+2</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r>
            <w:rPr>
              <w:rFonts w:ascii="Cambria Math" w:eastAsiaTheme="minorEastAsia" w:hAnsi="Cambria Math" w:cs="Times New Roman"/>
            </w:rPr>
            <m:t>+2</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eastAsiaTheme="minorEastAsia" w:hAnsi="Cambria Math" w:cs="Times New Roman"/>
            </w:rPr>
            <m:t>+2</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oMath>
      </m:oMathPara>
    </w:p>
    <w:p w14:paraId="5F67E124" w14:textId="2AA68B3D" w:rsidR="00B7190D" w:rsidRPr="00FC49D9"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1,2</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eastAsiaTheme="minorEastAsia" w:hAnsi="Cambria Math" w:cs="Times New Roman"/>
            </w:rPr>
            <m:t>+2</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oMath>
      </m:oMathPara>
    </w:p>
    <w:p w14:paraId="2F3505E2" w14:textId="74A81C6F" w:rsidR="00B7190D" w:rsidRPr="00FC49D9"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1,3</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oMath>
      </m:oMathPara>
    </w:p>
    <w:p w14:paraId="202F86D8" w14:textId="77777777" w:rsidR="00B7190D" w:rsidRPr="00FC49D9" w:rsidRDefault="00B7190D" w:rsidP="00B7190D">
      <w:pPr>
        <w:jc w:val="both"/>
        <w:rPr>
          <w:rFonts w:ascii="Times New Roman" w:eastAsiaTheme="minorEastAsia" w:hAnsi="Times New Roman" w:cs="Times New Roman"/>
        </w:rPr>
      </w:pPr>
    </w:p>
    <w:p w14:paraId="5A54DAD8" w14:textId="0DAB2379" w:rsidR="00B7190D" w:rsidRPr="00A26C7A"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2,1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eastAsiaTheme="minorEastAsia" w:hAnsi="Cambria Math" w:cs="Times New Roman"/>
            </w:rPr>
            <m:t>+2</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oMath>
      </m:oMathPara>
    </w:p>
    <w:p w14:paraId="045C6A29" w14:textId="1CA2DD41" w:rsidR="00B7190D" w:rsidRPr="00A26C7A"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2,2</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eastAsiaTheme="minorEastAsia" w:hAnsi="Cambria Math" w:cs="Times New Roman"/>
            </w:rPr>
            <m:t>+2</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oMath>
      </m:oMathPara>
    </w:p>
    <w:p w14:paraId="68616AA1" w14:textId="74F38493" w:rsidR="00B7190D" w:rsidRPr="00A26C7A"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2,3</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oMath>
      </m:oMathPara>
    </w:p>
    <w:p w14:paraId="7C44841E" w14:textId="77777777" w:rsidR="00B7190D" w:rsidRDefault="00B7190D" w:rsidP="00B7190D">
      <w:pPr>
        <w:jc w:val="both"/>
        <w:rPr>
          <w:rFonts w:ascii="Times New Roman" w:eastAsiaTheme="minorEastAsia" w:hAnsi="Times New Roman" w:cs="Times New Roman"/>
        </w:rPr>
      </w:pPr>
    </w:p>
    <w:p w14:paraId="6B8D66BC" w14:textId="7809C057" w:rsidR="00B7190D" w:rsidRPr="00A26C7A"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3,1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oMath>
      </m:oMathPara>
    </w:p>
    <w:p w14:paraId="2AAB339B" w14:textId="6860CE23" w:rsidR="00B7190D" w:rsidRPr="00A3494C"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3,2</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oMath>
      </m:oMathPara>
    </w:p>
    <w:p w14:paraId="04E79E26" w14:textId="08FC97A4" w:rsidR="00B7190D"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3,3</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p w14:paraId="352A82D3" w14:textId="77777777" w:rsidR="00F242AF" w:rsidRDefault="00F242AF" w:rsidP="00B7190D">
      <w:pPr>
        <w:jc w:val="both"/>
        <w:rPr>
          <w:rFonts w:ascii="Times New Roman" w:eastAsiaTheme="minorEastAsia" w:hAnsi="Times New Roman" w:cs="Times New Roman"/>
        </w:rPr>
      </w:pPr>
    </w:p>
    <w:p w14:paraId="6792F756" w14:textId="1DFD5094" w:rsidR="00B7190D" w:rsidRPr="00AF0204"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oMath>
      </m:oMathPara>
    </w:p>
    <w:p w14:paraId="0C277B75" w14:textId="0FF2B27C" w:rsidR="00B7190D" w:rsidRPr="00AF0204"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1,2</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oMath>
      </m:oMathPara>
    </w:p>
    <w:p w14:paraId="61B7E97B" w14:textId="2D56661F" w:rsidR="00B7190D" w:rsidRPr="00B86291"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1,3</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oMath>
      </m:oMathPara>
    </w:p>
    <w:p w14:paraId="6FECE534" w14:textId="77777777" w:rsidR="00F242AF" w:rsidRDefault="00F242AF" w:rsidP="00B7190D">
      <w:pPr>
        <w:jc w:val="both"/>
        <w:rPr>
          <w:rFonts w:ascii="Times New Roman" w:eastAsiaTheme="minorEastAsia" w:hAnsi="Times New Roman" w:cs="Times New Roman"/>
        </w:rPr>
      </w:pPr>
    </w:p>
    <w:p w14:paraId="727C1522" w14:textId="54A2F8A3" w:rsidR="00B7190D" w:rsidRPr="007F3E77"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2,1</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oMath>
      </m:oMathPara>
    </w:p>
    <w:p w14:paraId="1D43A673" w14:textId="35C07D58" w:rsidR="00B7190D" w:rsidRPr="00D6347A"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2,2</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oMath>
      </m:oMathPara>
    </w:p>
    <w:p w14:paraId="47554F3C" w14:textId="341DC5B2" w:rsidR="00B7190D" w:rsidRPr="00892A98"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2,3</m:t>
              </m:r>
            </m:e>
          </m:d>
          <m:r>
            <w:rPr>
              <w:rFonts w:ascii="Cambria Math" w:hAnsi="Cambria Math" w:cs="Times New Roman"/>
              <w:sz w:val="24"/>
              <w:szCs w:val="24"/>
            </w:rPr>
            <m:t>=</m:t>
          </m:r>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oMath>
      </m:oMathPara>
    </w:p>
    <w:p w14:paraId="2ECD9940" w14:textId="77777777" w:rsidR="00B7190D" w:rsidRDefault="00B7190D" w:rsidP="00B7190D">
      <w:pPr>
        <w:jc w:val="both"/>
        <w:rPr>
          <w:rFonts w:ascii="Times New Roman" w:eastAsiaTheme="minorEastAsia" w:hAnsi="Times New Roman" w:cs="Times New Roman"/>
          <w:sz w:val="24"/>
          <w:szCs w:val="24"/>
        </w:rPr>
      </w:pPr>
    </w:p>
    <w:p w14:paraId="207CE7AC" w14:textId="02E14A12" w:rsidR="00B7190D" w:rsidRPr="00FC08FC"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3,1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oMath>
      </m:oMathPara>
    </w:p>
    <w:p w14:paraId="72D06688" w14:textId="7E418E01" w:rsidR="00B7190D" w:rsidRPr="00FC08FC"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w:lastRenderedPageBreak/>
            <m:t>C</m:t>
          </m:r>
          <m:d>
            <m:dPr>
              <m:ctrlPr>
                <w:rPr>
                  <w:rFonts w:ascii="Cambria Math" w:hAnsi="Cambria Math" w:cs="Times New Roman"/>
                  <w:i/>
                  <w:sz w:val="24"/>
                  <w:szCs w:val="24"/>
                </w:rPr>
              </m:ctrlPr>
            </m:dPr>
            <m:e>
              <m:r>
                <w:rPr>
                  <w:rFonts w:ascii="Cambria Math" w:hAnsi="Cambria Math" w:cs="Times New Roman"/>
                  <w:sz w:val="24"/>
                  <w:szCs w:val="24"/>
                </w:rPr>
                <m:t>3,2</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oMath>
      </m:oMathPara>
    </w:p>
    <w:p w14:paraId="3FFA6053" w14:textId="77777777" w:rsidR="00B7190D" w:rsidRDefault="00B7190D" w:rsidP="00B7190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3,3</m:t>
              </m:r>
            </m:e>
          </m:d>
          <m:r>
            <w:rPr>
              <w:rFonts w:ascii="Cambria Math" w:hAnsi="Cambria Math" w:cs="Times New Roman"/>
              <w:sz w:val="24"/>
              <w:szCs w:val="24"/>
            </w:rPr>
            <m:t>=</m:t>
          </m:r>
          <m:r>
            <w:rPr>
              <w:rFonts w:ascii="Cambria Math" w:eastAsiaTheme="minorEastAsia" w:hAnsi="Cambria Math" w:cs="Times New Roman"/>
            </w:rPr>
            <m:t>0</m:t>
          </m:r>
        </m:oMath>
      </m:oMathPara>
    </w:p>
    <w:p w14:paraId="034E1FCE" w14:textId="77777777" w:rsidR="00B7190D" w:rsidRDefault="00B7190D" w:rsidP="00B7190D">
      <w:pPr>
        <w:jc w:val="both"/>
        <w:rPr>
          <w:rFonts w:ascii="Times New Roman" w:eastAsiaTheme="minorEastAsia" w:hAnsi="Times New Roman" w:cs="Times New Roman"/>
          <w:sz w:val="24"/>
          <w:szCs w:val="24"/>
        </w:rPr>
      </w:pPr>
    </w:p>
    <w:p w14:paraId="6726D888" w14:textId="5F360C36" w:rsidR="00B7190D" w:rsidRPr="00A3494C"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7</m:t>
              </m:r>
            </m:sub>
          </m:sSub>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8</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9</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oMath>
      </m:oMathPara>
    </w:p>
    <w:p w14:paraId="584DCA2D" w14:textId="57E8488B" w:rsidR="00B7190D" w:rsidRPr="00A3494C"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8</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9</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oMath>
      </m:oMathPara>
    </w:p>
    <w:p w14:paraId="3338A928" w14:textId="1E036C80" w:rsidR="00B7190D" w:rsidRPr="00BA0918" w:rsidRDefault="00B7190D" w:rsidP="00B7190D">
      <w:pPr>
        <w:jc w:val="both"/>
        <w:rPr>
          <w:rFonts w:ascii="Times New Roman" w:eastAsiaTheme="minorEastAsia" w:hAnsi="Times New Roman" w:cs="Times New Roman"/>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9</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oMath>
      </m:oMathPara>
    </w:p>
    <w:p w14:paraId="04661DFB" w14:textId="5C98D17E" w:rsidR="00BA0918" w:rsidRDefault="00BA0918" w:rsidP="00B7190D">
      <w:pPr>
        <w:jc w:val="both"/>
        <w:rPr>
          <w:rFonts w:ascii="Times New Roman" w:eastAsiaTheme="minorEastAsia" w:hAnsi="Times New Roman" w:cs="Times New Roman"/>
        </w:rPr>
      </w:pPr>
    </w:p>
    <w:p w14:paraId="6DA9A829" w14:textId="16FA50B2" w:rsidR="00BA0918" w:rsidRDefault="00BA0918" w:rsidP="00B7190D">
      <w:pPr>
        <w:jc w:val="both"/>
        <w:rPr>
          <w:rFonts w:ascii="Times New Roman" w:eastAsiaTheme="minorEastAsia" w:hAnsi="Times New Roman" w:cs="Times New Roman"/>
        </w:rPr>
      </w:pPr>
      <w:r>
        <w:rPr>
          <w:rFonts w:ascii="Times New Roman" w:eastAsiaTheme="minorEastAsia" w:hAnsi="Times New Roman" w:cs="Times New Roman"/>
        </w:rPr>
        <w:t xml:space="preserve">The equation form of the dynamics can then be written </w:t>
      </w:r>
      <w:r w:rsidR="00D55F5C">
        <w:rPr>
          <w:rFonts w:ascii="Times New Roman" w:eastAsiaTheme="minorEastAsia" w:hAnsi="Times New Roman" w:cs="Times New Roman"/>
        </w:rPr>
        <w:t xml:space="preserve">in terms of the parameters </w:t>
      </w:r>
      <w:r>
        <w:rPr>
          <w:rFonts w:ascii="Times New Roman" w:eastAsiaTheme="minorEastAsia" w:hAnsi="Times New Roman" w:cs="Times New Roman"/>
        </w:rPr>
        <w:t>as</w:t>
      </w:r>
    </w:p>
    <w:p w14:paraId="48715E9F" w14:textId="5C2352DD" w:rsidR="00BA0918" w:rsidRPr="003D7541" w:rsidRDefault="00F242AF" w:rsidP="00B7190D">
      <w:pPr>
        <w:jc w:val="both"/>
        <w:rPr>
          <w:rFonts w:ascii="Times New Roman" w:eastAsiaTheme="minorEastAsia" w:hAnsi="Times New Roman" w:cs="Times New Roman"/>
        </w:rPr>
      </w:pPr>
      <m:oMathPara>
        <m:oMath>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eastAsiaTheme="minorEastAsia" w:hAnsi="Cambria Math" w:cs="Times New Roman"/>
                </w:rPr>
                <m:t>+2</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r>
                <w:rPr>
                  <w:rFonts w:ascii="Cambria Math" w:eastAsiaTheme="minorEastAsia" w:hAnsi="Cambria Math" w:cs="Times New Roman"/>
                </w:rPr>
                <m:t>+2</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eastAsiaTheme="minorEastAsia" w:hAnsi="Cambria Math" w:cs="Times New Roman"/>
                </w:rPr>
                <m:t>+2</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eastAsiaTheme="minorEastAsia" w:hAnsi="Cambria Math" w:cs="Times New Roman"/>
                </w:rPr>
                <m:t>+2</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7</m:t>
              </m:r>
            </m:sub>
          </m:sSub>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8</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9</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1</m:t>
              </m:r>
            </m:sub>
          </m:sSub>
        </m:oMath>
      </m:oMathPara>
    </w:p>
    <w:p w14:paraId="621D6084" w14:textId="3DE11410" w:rsidR="003D7541" w:rsidRPr="003D7541" w:rsidRDefault="00F242AF" w:rsidP="003D7541">
      <w:pPr>
        <w:jc w:val="both"/>
        <w:rPr>
          <w:rFonts w:ascii="Times New Roman" w:eastAsiaTheme="minorEastAsia" w:hAnsi="Times New Roman" w:cs="Times New Roman"/>
        </w:rPr>
      </w:pPr>
      <m:oMathPara>
        <m:oMath>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eastAsiaTheme="minorEastAsia" w:hAnsi="Cambria Math" w:cs="Times New Roman"/>
                </w:rPr>
                <m:t>+2</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eastAsiaTheme="minorEastAsia" w:hAnsi="Cambria Math" w:cs="Times New Roman"/>
                </w:rPr>
                <m:t>+2</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8</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9</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2</m:t>
              </m:r>
            </m:sub>
          </m:sSub>
        </m:oMath>
      </m:oMathPara>
    </w:p>
    <w:p w14:paraId="3DAC4198" w14:textId="356C3E47" w:rsidR="00845E08" w:rsidRPr="003D7541" w:rsidRDefault="00F242AF" w:rsidP="00845E08">
      <w:pPr>
        <w:jc w:val="both"/>
        <w:rPr>
          <w:rFonts w:ascii="Times New Roman" w:eastAsiaTheme="minorEastAsia" w:hAnsi="Times New Roman" w:cs="Times New Roman"/>
        </w:rPr>
      </w:pPr>
      <m:oMathPara>
        <m:oMath>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9</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3</m:t>
              </m:r>
            </m:sub>
          </m:sSub>
        </m:oMath>
      </m:oMathPara>
    </w:p>
    <w:p w14:paraId="59CB3D30" w14:textId="43BD6E61" w:rsidR="003D7541" w:rsidRDefault="000E3C50" w:rsidP="00B719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the equations written out the regressor matrix can then be written as</w:t>
      </w:r>
    </w:p>
    <w:p w14:paraId="3BAAD518" w14:textId="04AEA829" w:rsidR="000E3C50" w:rsidRPr="004A3D72" w:rsidRDefault="00F242AF" w:rsidP="00B7190D">
      <w:pPr>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mr>
                      <m:m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mr>
                    </m:m>
                  </m:e>
                </m:mr>
                <m:mr>
                  <m:e>
                    <m:m>
                      <m:mPr>
                        <m:mcs>
                          <m:mc>
                            <m:mcPr>
                              <m:count m:val="1"/>
                              <m:mcJc m:val="center"/>
                            </m:mcPr>
                          </m:mc>
                        </m:mcs>
                        <m:ctrlPr>
                          <w:rPr>
                            <w:rFonts w:ascii="Cambria Math" w:hAnsi="Cambria Math" w:cs="Times New Roman"/>
                            <w:i/>
                            <w:sz w:val="24"/>
                            <w:szCs w:val="24"/>
                          </w:rPr>
                        </m:ctrlPr>
                      </m:mP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e>
                          </m:func>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d>
                                <m:dPr>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e>
                          </m:func>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e>
                      </m:mr>
                    </m:m>
                  </m:e>
                </m:mr>
                <m:mr>
                  <m:e>
                    <m:m>
                      <m:mPr>
                        <m:mcs>
                          <m:mc>
                            <m:mcPr>
                              <m:count m:val="1"/>
                              <m:mcJc m:val="center"/>
                            </m:mcPr>
                          </m:mc>
                        </m:mcs>
                        <m:ctrlPr>
                          <w:rPr>
                            <w:rFonts w:ascii="Cambria Math" w:hAnsi="Cambria Math" w:cs="Times New Roman"/>
                            <w:i/>
                            <w:sz w:val="24"/>
                            <w:szCs w:val="24"/>
                          </w:rPr>
                        </m:ctrlPr>
                      </m:mPr>
                      <m:mr>
                        <m:e>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e>
                      </m:mr>
                      <m:mr>
                        <m:e>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e>
                      </m:mr>
                      <m:mr>
                        <m:e>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e>
                      </m:mr>
                    </m:m>
                  </m:e>
                </m:mr>
              </m:m>
            </m:e>
          </m:d>
        </m:oMath>
      </m:oMathPara>
    </w:p>
    <w:p w14:paraId="5295141F" w14:textId="31C369FD" w:rsidR="004A3D72" w:rsidRPr="00BE75FF" w:rsidRDefault="00F242AF" w:rsidP="00B7190D">
      <w:pPr>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mr>
                      <m:m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mr>
                    </m:m>
                  </m:e>
                </m:mr>
                <m:mr>
                  <m:e>
                    <m:m>
                      <m:mPr>
                        <m:mcs>
                          <m:mc>
                            <m:mcPr>
                              <m:count m:val="1"/>
                              <m:mcJc m:val="center"/>
                            </m:mcPr>
                          </m:mc>
                        </m:mcs>
                        <m:ctrlPr>
                          <w:rPr>
                            <w:rFonts w:ascii="Cambria Math" w:hAnsi="Cambria Math" w:cs="Times New Roman"/>
                            <w:i/>
                            <w:sz w:val="24"/>
                            <w:szCs w:val="24"/>
                          </w:rPr>
                        </m:ctrlPr>
                      </m:mP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e>
                      </m:mr>
                      <m:mr>
                        <m:e>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e>
                      </m:mr>
                    </m:m>
                  </m:e>
                </m:mr>
              </m:m>
            </m:e>
          </m:d>
        </m:oMath>
      </m:oMathPara>
    </w:p>
    <w:p w14:paraId="4A1950BA" w14:textId="664DEDF5" w:rsidR="00BE75FF" w:rsidRPr="005E1EE3" w:rsidRDefault="00F242AF" w:rsidP="00BE75FF">
      <w:pPr>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r>
                        <m:e>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e>
                      </m:mr>
                    </m:m>
                  </m:e>
                </m:mr>
              </m:m>
            </m:e>
          </m:d>
        </m:oMath>
      </m:oMathPara>
    </w:p>
    <w:p w14:paraId="08E6F06A" w14:textId="77777777" w:rsidR="005E1EE3" w:rsidRDefault="005E1EE3" w:rsidP="005E1EE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no gravity is being used, then the last three parameter terms can be removed and the last three regressor terms can be removed, this results in the following</w:t>
      </w:r>
    </w:p>
    <w:p w14:paraId="41F84668" w14:textId="26175A1B" w:rsidR="005E1EE3" w:rsidRPr="005E1EE3" w:rsidRDefault="005E1EE3" w:rsidP="005E1EE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ϕ=</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e>
                                        </m:m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e>
                                        </m:mr>
                                      </m:m>
                                    </m:e>
                                  </m:mr>
                                </m:m>
                              </m:e>
                            </m:mr>
                          </m:m>
                        </m:e>
                      </m:mr>
                    </m:m>
                  </m:e>
                </m:mr>
              </m:m>
            </m:e>
          </m:d>
        </m:oMath>
      </m:oMathPara>
    </w:p>
    <w:p w14:paraId="39404454" w14:textId="59FF917F" w:rsidR="005E1EE3" w:rsidRPr="00184EFC" w:rsidRDefault="00F242AF" w:rsidP="005E1EE3">
      <w:pPr>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mr>
                      <m:m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mr>
                    </m:m>
                  </m:e>
                </m:mr>
                <m:mr>
                  <m:e>
                    <m:m>
                      <m:mPr>
                        <m:mcs>
                          <m:mc>
                            <m:mcPr>
                              <m:count m:val="1"/>
                              <m:mcJc m:val="center"/>
                            </m:mcPr>
                          </m:mc>
                        </m:mcs>
                        <m:ctrlPr>
                          <w:rPr>
                            <w:rFonts w:ascii="Cambria Math" w:hAnsi="Cambria Math" w:cs="Times New Roman"/>
                            <w:i/>
                            <w:sz w:val="24"/>
                            <w:szCs w:val="24"/>
                          </w:rPr>
                        </m:ctrlPr>
                      </m:mP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e>
                          </m:func>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d>
                                <m:dPr>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e>
                          </m:func>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e>
                      </m:mr>
                    </m:m>
                  </m:e>
                </m:mr>
              </m:m>
            </m:e>
          </m:d>
        </m:oMath>
      </m:oMathPara>
    </w:p>
    <w:p w14:paraId="718A2301" w14:textId="71580668" w:rsidR="005E1EE3" w:rsidRPr="00184EFC" w:rsidRDefault="00F242AF" w:rsidP="005E1EE3">
      <w:pPr>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mr>
                      <m:m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mr>
                    </m:m>
                  </m:e>
                </m:mr>
                <m:mr>
                  <m:e>
                    <m:m>
                      <m:mPr>
                        <m:mcs>
                          <m:mc>
                            <m:mcPr>
                              <m:count m:val="1"/>
                              <m:mcJc m:val="center"/>
                            </m:mcPr>
                          </m:mc>
                        </m:mcs>
                        <m:ctrlPr>
                          <w:rPr>
                            <w:rFonts w:ascii="Cambria Math" w:hAnsi="Cambria Math" w:cs="Times New Roman"/>
                            <w:i/>
                            <w:sz w:val="24"/>
                            <w:szCs w:val="24"/>
                          </w:rPr>
                        </m:ctrlPr>
                      </m:mP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e>
                      </m:mr>
                    </m:m>
                  </m:e>
                </m:mr>
              </m:m>
            </m:e>
          </m:d>
        </m:oMath>
      </m:oMathPara>
    </w:p>
    <w:p w14:paraId="56AEBF1F" w14:textId="5007B2D3" w:rsidR="005E1EE3" w:rsidRPr="00B52565" w:rsidRDefault="00F242AF" w:rsidP="00BE75FF">
      <w:pPr>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e>
                      </m:mr>
                    </m:m>
                  </m:e>
                </m:mr>
              </m:m>
            </m:e>
          </m:d>
        </m:oMath>
      </m:oMathPara>
    </w:p>
    <w:p w14:paraId="481E3663" w14:textId="6B6C426A" w:rsidR="00BE75FF" w:rsidRDefault="008C6BF0" w:rsidP="00B719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using passivity-based </w:t>
      </w:r>
      <w:proofErr w:type="gramStart"/>
      <w:r>
        <w:rPr>
          <w:rFonts w:ascii="Times New Roman" w:eastAsiaTheme="minorEastAsia" w:hAnsi="Times New Roman" w:cs="Times New Roman"/>
          <w:sz w:val="24"/>
          <w:szCs w:val="24"/>
        </w:rPr>
        <w:t>control</w:t>
      </w:r>
      <w:proofErr w:type="gramEnd"/>
      <w:r>
        <w:rPr>
          <w:rFonts w:ascii="Times New Roman" w:eastAsiaTheme="minorEastAsia" w:hAnsi="Times New Roman" w:cs="Times New Roman"/>
          <w:sz w:val="24"/>
          <w:szCs w:val="24"/>
        </w:rPr>
        <w:t xml:space="preserve"> then the regressor function can be modified to the following</w:t>
      </w:r>
    </w:p>
    <w:p w14:paraId="0F7D1276" w14:textId="030EC89D" w:rsidR="008C6BF0" w:rsidRPr="004A3D72" w:rsidRDefault="00F242AF" w:rsidP="008C6BF0">
      <w:pPr>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,a,v</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e>
                      </m:mr>
                    </m:m>
                  </m:e>
                </m:mr>
                <m:mr>
                  <m:e>
                    <m:m>
                      <m:mPr>
                        <m:mcs>
                          <m:mc>
                            <m:mcPr>
                              <m:count m:val="1"/>
                              <m:mcJc m:val="center"/>
                            </m:mcPr>
                          </m:mc>
                        </m:mcs>
                        <m:ctrlPr>
                          <w:rPr>
                            <w:rFonts w:ascii="Cambria Math" w:hAnsi="Cambria Math" w:cs="Times New Roman"/>
                            <w:i/>
                            <w:sz w:val="24"/>
                            <w:szCs w:val="24"/>
                          </w:rPr>
                        </m:ctrlPr>
                      </m:mP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e>
                              </m:d>
                            </m:e>
                          </m:func>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d>
                                <m:dPr>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3</m:t>
                                      </m:r>
                                    </m:sub>
                                  </m:sSub>
                                </m:e>
                              </m:d>
                            </m:e>
                          </m:func>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3</m:t>
                                  </m:r>
                                </m:sub>
                              </m:sSub>
                            </m:e>
                          </m:d>
                        </m:e>
                      </m:mr>
                    </m:m>
                  </m:e>
                </m:mr>
                <m:mr>
                  <m:e>
                    <m:m>
                      <m:mPr>
                        <m:mcs>
                          <m:mc>
                            <m:mcPr>
                              <m:count m:val="1"/>
                              <m:mcJc m:val="center"/>
                            </m:mcPr>
                          </m:mc>
                        </m:mcs>
                        <m:ctrlPr>
                          <w:rPr>
                            <w:rFonts w:ascii="Cambria Math" w:hAnsi="Cambria Math" w:cs="Times New Roman"/>
                            <w:i/>
                            <w:sz w:val="24"/>
                            <w:szCs w:val="24"/>
                          </w:rPr>
                        </m:ctrlPr>
                      </m:mPr>
                      <m:mr>
                        <m:e>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e>
                      </m:mr>
                      <m:mr>
                        <m:e>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e>
                      </m:mr>
                      <m:mr>
                        <m:e>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e>
                      </m:mr>
                    </m:m>
                  </m:e>
                </m:mr>
              </m:m>
            </m:e>
          </m:d>
        </m:oMath>
      </m:oMathPara>
    </w:p>
    <w:p w14:paraId="4C39FDF3" w14:textId="5E869034" w:rsidR="008C6BF0" w:rsidRPr="00BE75FF" w:rsidRDefault="00F242AF" w:rsidP="008C6BF0">
      <w:pPr>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,a,v</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e>
                      </m:mr>
                    </m:m>
                  </m:e>
                </m:mr>
                <m:mr>
                  <m:e>
                    <m:m>
                      <m:mPr>
                        <m:mcs>
                          <m:mc>
                            <m:mcPr>
                              <m:count m:val="1"/>
                              <m:mcJc m:val="center"/>
                            </m:mcPr>
                          </m:mc>
                        </m:mcs>
                        <m:ctrlPr>
                          <w:rPr>
                            <w:rFonts w:ascii="Cambria Math" w:hAnsi="Cambria Math" w:cs="Times New Roman"/>
                            <w:i/>
                            <w:sz w:val="24"/>
                            <w:szCs w:val="24"/>
                          </w:rPr>
                        </m:ctrlPr>
                      </m:mP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3</m:t>
                                  </m:r>
                                </m:sub>
                              </m:sSub>
                            </m:e>
                          </m:d>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e>
                      </m:mr>
                      <m:mr>
                        <m:e>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e>
                      </m:mr>
                    </m:m>
                  </m:e>
                </m:mr>
              </m:m>
            </m:e>
          </m:d>
        </m:oMath>
      </m:oMathPara>
    </w:p>
    <w:p w14:paraId="67D03F3F" w14:textId="12F8E090" w:rsidR="008C6BF0" w:rsidRPr="00B52565" w:rsidRDefault="00F242AF" w:rsidP="008C6BF0">
      <w:pPr>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,a,v</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e>
                          </m:d>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r>
                        <m:e>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e>
                      </m:mr>
                    </m:m>
                  </m:e>
                </m:mr>
              </m:m>
            </m:e>
          </m:d>
        </m:oMath>
      </m:oMathPara>
    </w:p>
    <w:p w14:paraId="333CC183" w14:textId="76F00AE5" w:rsidR="008C6BF0" w:rsidRDefault="005F0297" w:rsidP="00B719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no gravity is being used, then the last three parameter terms can be removed and the last three regressor terms can be removed, this results in the following</w:t>
      </w:r>
    </w:p>
    <w:p w14:paraId="6753CD14" w14:textId="5EBE188E" w:rsidR="005F0297" w:rsidRPr="00184EFC" w:rsidRDefault="005F0297" w:rsidP="005F0297">
      <w:pPr>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ϕ=</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c2</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c3</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c2</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e>
                                        </m:m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c3</m:t>
                                                </m:r>
                                              </m:sub>
                                            </m:sSub>
                                          </m:e>
                                        </m:mr>
                                      </m:m>
                                    </m:e>
                                  </m:mr>
                                </m:m>
                              </m:e>
                            </m:mr>
                          </m:m>
                        </m:e>
                      </m:mr>
                    </m:m>
                  </m:e>
                </m:mr>
              </m:m>
            </m:e>
          </m:d>
        </m:oMath>
      </m:oMathPara>
    </w:p>
    <w:p w14:paraId="2C1CA85B" w14:textId="6E88E5F1" w:rsidR="00184EFC" w:rsidRPr="00184EFC" w:rsidRDefault="00F242AF" w:rsidP="00184EFC">
      <w:pPr>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,a,v</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e>
                      </m:mr>
                    </m:m>
                  </m:e>
                </m:mr>
                <m:mr>
                  <m:e>
                    <m:m>
                      <m:mPr>
                        <m:mcs>
                          <m:mc>
                            <m:mcPr>
                              <m:count m:val="1"/>
                              <m:mcJc m:val="center"/>
                            </m:mcPr>
                          </m:mc>
                        </m:mcs>
                        <m:ctrlPr>
                          <w:rPr>
                            <w:rFonts w:ascii="Cambria Math" w:hAnsi="Cambria Math" w:cs="Times New Roman"/>
                            <w:i/>
                            <w:sz w:val="24"/>
                            <w:szCs w:val="24"/>
                          </w:rPr>
                        </m:ctrlPr>
                      </m:mP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e>
                              </m:d>
                            </m:e>
                          </m:func>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d>
                                <m:dPr>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3</m:t>
                                      </m:r>
                                    </m:sub>
                                  </m:sSub>
                                </m:e>
                              </m:d>
                            </m:e>
                          </m:func>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3</m:t>
                                  </m:r>
                                </m:sub>
                              </m:sSub>
                            </m:e>
                          </m:d>
                        </m:e>
                      </m:mr>
                    </m:m>
                  </m:e>
                </m:mr>
              </m:m>
            </m:e>
          </m:d>
        </m:oMath>
      </m:oMathPara>
    </w:p>
    <w:p w14:paraId="62736F9E" w14:textId="3DDC7356" w:rsidR="00184EFC" w:rsidRPr="00184EFC" w:rsidRDefault="00F242AF" w:rsidP="00184EFC">
      <w:pPr>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,a,v</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e>
                      </m:mr>
                    </m:m>
                  </m:e>
                </m:mr>
                <m:mr>
                  <m:e>
                    <m:m>
                      <m:mPr>
                        <m:mcs>
                          <m:mc>
                            <m:mcPr>
                              <m:count m:val="1"/>
                              <m:mcJc m:val="center"/>
                            </m:mcPr>
                          </m:mc>
                        </m:mcs>
                        <m:ctrlPr>
                          <w:rPr>
                            <w:rFonts w:ascii="Cambria Math" w:hAnsi="Cambria Math" w:cs="Times New Roman"/>
                            <w:i/>
                            <w:sz w:val="24"/>
                            <w:szCs w:val="24"/>
                          </w:rPr>
                        </m:ctrlPr>
                      </m:mP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3</m:t>
                                      </m:r>
                                    </m:sub>
                                  </m:sSub>
                                </m:e>
                              </m:d>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3</m:t>
                                  </m:r>
                                </m:sub>
                              </m:sSub>
                            </m:e>
                          </m:d>
                        </m:e>
                      </m:mr>
                    </m:m>
                  </m:e>
                </m:mr>
              </m:m>
            </m:e>
          </m:d>
        </m:oMath>
      </m:oMathPara>
    </w:p>
    <w:p w14:paraId="018DE1F6" w14:textId="123CB1ED" w:rsidR="00184EFC" w:rsidRPr="00184EFC" w:rsidRDefault="00F242AF" w:rsidP="00184EFC">
      <w:pPr>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q,</m:t>
              </m:r>
              <m:acc>
                <m:accPr>
                  <m:chr m:val="̇"/>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,a,v</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d>
                            </m:e>
                          </m:func>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mr>
                      <m:mr>
                        <m:e>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3</m:t>
                                  </m:r>
                                </m:sub>
                              </m:sSub>
                            </m:e>
                          </m:func>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e>
                          </m:d>
                        </m:e>
                      </m:mr>
                    </m:m>
                  </m:e>
                </m:mr>
              </m:m>
            </m:e>
          </m:d>
        </m:oMath>
      </m:oMathPara>
    </w:p>
    <w:p w14:paraId="71DEE71A" w14:textId="4F1B111A" w:rsidR="005F0297" w:rsidRPr="00B52565" w:rsidRDefault="00543F8B" w:rsidP="00B719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can be seen through the regressor function that if the control designer is using non-passivity-based control then the control designer MUST have feedback information on the angular acceleration for each link.</w:t>
      </w:r>
    </w:p>
    <w:sectPr w:rsidR="005F0297" w:rsidRPr="00B52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59B9"/>
    <w:multiLevelType w:val="hybridMultilevel"/>
    <w:tmpl w:val="EEE2D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5592E"/>
    <w:multiLevelType w:val="hybridMultilevel"/>
    <w:tmpl w:val="7158D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F5"/>
    <w:rsid w:val="00005F4B"/>
    <w:rsid w:val="00010C99"/>
    <w:rsid w:val="00031A71"/>
    <w:rsid w:val="00050E57"/>
    <w:rsid w:val="00056A01"/>
    <w:rsid w:val="000754BB"/>
    <w:rsid w:val="00076616"/>
    <w:rsid w:val="000B1CAB"/>
    <w:rsid w:val="000B4E3D"/>
    <w:rsid w:val="000C0960"/>
    <w:rsid w:val="000E3C50"/>
    <w:rsid w:val="000F2E80"/>
    <w:rsid w:val="001079C7"/>
    <w:rsid w:val="001451DD"/>
    <w:rsid w:val="00145B7B"/>
    <w:rsid w:val="00161650"/>
    <w:rsid w:val="001637F9"/>
    <w:rsid w:val="00184EFC"/>
    <w:rsid w:val="00197094"/>
    <w:rsid w:val="001A0419"/>
    <w:rsid w:val="001A178C"/>
    <w:rsid w:val="001B6F83"/>
    <w:rsid w:val="001D38EE"/>
    <w:rsid w:val="001F7EE0"/>
    <w:rsid w:val="002516E2"/>
    <w:rsid w:val="002524BC"/>
    <w:rsid w:val="00256D0E"/>
    <w:rsid w:val="00263C1F"/>
    <w:rsid w:val="002715E8"/>
    <w:rsid w:val="00293C1C"/>
    <w:rsid w:val="00295858"/>
    <w:rsid w:val="002A0C28"/>
    <w:rsid w:val="002B3D8A"/>
    <w:rsid w:val="002B3F36"/>
    <w:rsid w:val="00304FC5"/>
    <w:rsid w:val="00317BC4"/>
    <w:rsid w:val="00321B7F"/>
    <w:rsid w:val="00330B47"/>
    <w:rsid w:val="00332DE1"/>
    <w:rsid w:val="00337763"/>
    <w:rsid w:val="00383E40"/>
    <w:rsid w:val="00394028"/>
    <w:rsid w:val="003A1346"/>
    <w:rsid w:val="003A5B9D"/>
    <w:rsid w:val="003B5628"/>
    <w:rsid w:val="003C3EE5"/>
    <w:rsid w:val="003D7541"/>
    <w:rsid w:val="003E5392"/>
    <w:rsid w:val="00452638"/>
    <w:rsid w:val="00461538"/>
    <w:rsid w:val="00480A21"/>
    <w:rsid w:val="00496F16"/>
    <w:rsid w:val="004A22B6"/>
    <w:rsid w:val="004A3D72"/>
    <w:rsid w:val="00500386"/>
    <w:rsid w:val="00513759"/>
    <w:rsid w:val="00515DAB"/>
    <w:rsid w:val="00520292"/>
    <w:rsid w:val="00522684"/>
    <w:rsid w:val="00525149"/>
    <w:rsid w:val="00543F8B"/>
    <w:rsid w:val="00565005"/>
    <w:rsid w:val="00566AB0"/>
    <w:rsid w:val="00570DEB"/>
    <w:rsid w:val="00575365"/>
    <w:rsid w:val="00587B2B"/>
    <w:rsid w:val="0059417C"/>
    <w:rsid w:val="00597A4D"/>
    <w:rsid w:val="005A4B88"/>
    <w:rsid w:val="005B7ABF"/>
    <w:rsid w:val="005C192B"/>
    <w:rsid w:val="005D536E"/>
    <w:rsid w:val="005E0EBF"/>
    <w:rsid w:val="005E1EE3"/>
    <w:rsid w:val="005F0297"/>
    <w:rsid w:val="005F49A0"/>
    <w:rsid w:val="00630B1C"/>
    <w:rsid w:val="00640677"/>
    <w:rsid w:val="00642CAB"/>
    <w:rsid w:val="00654561"/>
    <w:rsid w:val="00660C2E"/>
    <w:rsid w:val="00666FCC"/>
    <w:rsid w:val="00667496"/>
    <w:rsid w:val="00674C1A"/>
    <w:rsid w:val="00691BB3"/>
    <w:rsid w:val="006C4678"/>
    <w:rsid w:val="006D768C"/>
    <w:rsid w:val="007217F6"/>
    <w:rsid w:val="007266A7"/>
    <w:rsid w:val="00735A6E"/>
    <w:rsid w:val="00743100"/>
    <w:rsid w:val="00752CDE"/>
    <w:rsid w:val="00755DE1"/>
    <w:rsid w:val="007638C9"/>
    <w:rsid w:val="00795540"/>
    <w:rsid w:val="007C6334"/>
    <w:rsid w:val="007D0EAD"/>
    <w:rsid w:val="007E71FA"/>
    <w:rsid w:val="007F3E77"/>
    <w:rsid w:val="008057D0"/>
    <w:rsid w:val="00836BBF"/>
    <w:rsid w:val="00845E08"/>
    <w:rsid w:val="00846655"/>
    <w:rsid w:val="008655A8"/>
    <w:rsid w:val="0089005A"/>
    <w:rsid w:val="00891B87"/>
    <w:rsid w:val="00892A98"/>
    <w:rsid w:val="008A70E0"/>
    <w:rsid w:val="008C6BF0"/>
    <w:rsid w:val="008E6CCD"/>
    <w:rsid w:val="008F7F3E"/>
    <w:rsid w:val="009132EE"/>
    <w:rsid w:val="00950DA8"/>
    <w:rsid w:val="0096510D"/>
    <w:rsid w:val="009671DB"/>
    <w:rsid w:val="009A1014"/>
    <w:rsid w:val="009C2111"/>
    <w:rsid w:val="009E5E66"/>
    <w:rsid w:val="00A054BA"/>
    <w:rsid w:val="00A15BBB"/>
    <w:rsid w:val="00A160F2"/>
    <w:rsid w:val="00A2393A"/>
    <w:rsid w:val="00A26C7A"/>
    <w:rsid w:val="00A3494C"/>
    <w:rsid w:val="00A35E16"/>
    <w:rsid w:val="00A37F01"/>
    <w:rsid w:val="00A5060E"/>
    <w:rsid w:val="00A51AF5"/>
    <w:rsid w:val="00A92D8F"/>
    <w:rsid w:val="00A96D4E"/>
    <w:rsid w:val="00AA08B1"/>
    <w:rsid w:val="00AB6C91"/>
    <w:rsid w:val="00AE29A0"/>
    <w:rsid w:val="00AF0204"/>
    <w:rsid w:val="00B310E8"/>
    <w:rsid w:val="00B46D5B"/>
    <w:rsid w:val="00B47A44"/>
    <w:rsid w:val="00B52565"/>
    <w:rsid w:val="00B7190D"/>
    <w:rsid w:val="00B83815"/>
    <w:rsid w:val="00B86291"/>
    <w:rsid w:val="00BA0918"/>
    <w:rsid w:val="00BA1DDF"/>
    <w:rsid w:val="00BA457B"/>
    <w:rsid w:val="00BA495A"/>
    <w:rsid w:val="00BA58D6"/>
    <w:rsid w:val="00BD3AF9"/>
    <w:rsid w:val="00BE75FF"/>
    <w:rsid w:val="00C37A34"/>
    <w:rsid w:val="00C5119E"/>
    <w:rsid w:val="00C51326"/>
    <w:rsid w:val="00C544E5"/>
    <w:rsid w:val="00C62C3C"/>
    <w:rsid w:val="00C66083"/>
    <w:rsid w:val="00C84C8D"/>
    <w:rsid w:val="00C85879"/>
    <w:rsid w:val="00C86277"/>
    <w:rsid w:val="00C92C88"/>
    <w:rsid w:val="00CA384B"/>
    <w:rsid w:val="00CC3234"/>
    <w:rsid w:val="00CC3483"/>
    <w:rsid w:val="00CC7BCE"/>
    <w:rsid w:val="00CD3CE6"/>
    <w:rsid w:val="00CD48D4"/>
    <w:rsid w:val="00CF2DEC"/>
    <w:rsid w:val="00D05581"/>
    <w:rsid w:val="00D11C6D"/>
    <w:rsid w:val="00D22FE1"/>
    <w:rsid w:val="00D55F5C"/>
    <w:rsid w:val="00D60E10"/>
    <w:rsid w:val="00D6347A"/>
    <w:rsid w:val="00D66B73"/>
    <w:rsid w:val="00D93106"/>
    <w:rsid w:val="00D944B1"/>
    <w:rsid w:val="00DA0223"/>
    <w:rsid w:val="00DB40AC"/>
    <w:rsid w:val="00DD29C2"/>
    <w:rsid w:val="00DE4B89"/>
    <w:rsid w:val="00DF1D5E"/>
    <w:rsid w:val="00E339FC"/>
    <w:rsid w:val="00E4353D"/>
    <w:rsid w:val="00E976D6"/>
    <w:rsid w:val="00EA2A42"/>
    <w:rsid w:val="00EB55BE"/>
    <w:rsid w:val="00EC5F5E"/>
    <w:rsid w:val="00EE461A"/>
    <w:rsid w:val="00F16E88"/>
    <w:rsid w:val="00F242AF"/>
    <w:rsid w:val="00F35EB6"/>
    <w:rsid w:val="00F36C83"/>
    <w:rsid w:val="00F44262"/>
    <w:rsid w:val="00FA7D5B"/>
    <w:rsid w:val="00FB2C9C"/>
    <w:rsid w:val="00FC08FC"/>
    <w:rsid w:val="00FC257C"/>
    <w:rsid w:val="00FC49D9"/>
    <w:rsid w:val="00FD2BD7"/>
    <w:rsid w:val="00FD4CF6"/>
    <w:rsid w:val="00FD6EB3"/>
    <w:rsid w:val="00FE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06B0"/>
  <w15:chartTrackingRefBased/>
  <w15:docId w15:val="{70013EB1-EEA8-4EB6-9E81-D69A4578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AF5"/>
    <w:pPr>
      <w:ind w:left="720"/>
      <w:contextualSpacing/>
    </w:pPr>
  </w:style>
  <w:style w:type="character" w:styleId="PlaceholderText">
    <w:name w:val="Placeholder Text"/>
    <w:basedOn w:val="DefaultParagraphFont"/>
    <w:uiPriority w:val="99"/>
    <w:semiHidden/>
    <w:rsid w:val="00A51A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3A60F-F9C2-4234-AF71-767A163ED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12564</TotalTime>
  <Pages>19</Pages>
  <Words>6722</Words>
  <Characters>38317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137</cp:revision>
  <dcterms:created xsi:type="dcterms:W3CDTF">2020-06-25T23:21:00Z</dcterms:created>
  <dcterms:modified xsi:type="dcterms:W3CDTF">2020-07-19T23:26:00Z</dcterms:modified>
</cp:coreProperties>
</file>