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第四章 树与二叉树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4.1树的基本概念</w:t>
      </w:r>
    </w:p>
    <w:p>
      <w:pPr>
        <w:rPr>
          <w:rFonts w:hint="eastAsia"/>
        </w:rPr>
      </w:pPr>
      <w:r>
        <w:rPr>
          <w:rFonts w:hint="eastAsia"/>
        </w:rPr>
        <w:t>树的结点数等于所有结点的度数加1(总结点数=总分支数加1)</w:t>
      </w:r>
    </w:p>
    <w:p>
      <w:pPr>
        <w:rPr>
          <w:rFonts w:hint="eastAsia"/>
        </w:rPr>
      </w:pPr>
      <w:r>
        <w:rPr>
          <w:rFonts w:hint="eastAsia"/>
        </w:rPr>
        <w:t>具有n个结点的m叉树的最小高度为</w:t>
      </w:r>
      <w:r>
        <w:rPr>
          <w:rFonts w:hint="eastAsia" w:asciiTheme="minorEastAsia" w:hAnsiTheme="minorEastAsia"/>
        </w:rPr>
        <w:t>脖</w:t>
      </w:r>
      <w:r>
        <w:rPr>
          <w:rFonts w:hint="eastAsia"/>
        </w:rPr>
        <w:sym w:font="Wingdings 3" w:char="F020"/>
      </w:r>
      <w:r>
        <w:rPr>
          <w:rFonts w:hint="eastAsia"/>
        </w:rPr>
        <w:sym w:font="Wingdings 3" w:char="F03E"/>
      </w:r>
      <w:r>
        <w:rPr>
          <w:rFonts w:hint="eastAsia"/>
        </w:rPr>
        <w:t>logm(n(m-1)+1)</w:t>
      </w:r>
      <w:r>
        <w:rPr>
          <w:rFonts w:hint="eastAsia"/>
        </w:rPr>
        <w:sym w:font="Wingdings 3" w:char="F03F"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4.2二叉树的概念</w:t>
      </w:r>
    </w:p>
    <w:p>
      <w:pPr>
        <w:rPr>
          <w:rFonts w:hint="eastAsia"/>
        </w:rPr>
      </w:pPr>
      <w:r>
        <w:rPr>
          <w:rFonts w:hint="eastAsia"/>
        </w:rPr>
        <w:t>空二叉树</w:t>
      </w:r>
    </w:p>
    <w:p>
      <w:pPr>
        <w:rPr>
          <w:rFonts w:hint="eastAsia"/>
        </w:rPr>
      </w:pPr>
      <w:r>
        <w:rPr>
          <w:rFonts w:hint="eastAsia"/>
        </w:rPr>
        <w:t>空二叉树和度为2的有序树的区别</w:t>
      </w:r>
    </w:p>
    <w:p>
      <w:pP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完全二叉树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i&lt;&lt;</w:t>
      </w:r>
      <w:r>
        <w:rPr>
          <w:rFonts w:hint="eastAsia"/>
        </w:rPr>
        <w:sym w:font="Wingdings 3" w:char="F03C"/>
      </w:r>
      <w:r>
        <w:rPr>
          <w:rFonts w:hint="eastAsia"/>
        </w:rPr>
        <w:t>n/2</w:t>
      </w:r>
      <w:r>
        <w:rPr>
          <w:rFonts w:hint="eastAsia"/>
        </w:rPr>
        <w:sym w:font="Wingdings 3" w:char="F03D"/>
      </w:r>
      <w:r>
        <w:rPr>
          <w:rFonts w:hint="eastAsia"/>
        </w:rPr>
        <w:t>,则结点i为分支结点，否则为叶子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若n为奇数，则每个分支结点都有左右子女；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若n为偶数（编号为n/2），则编号最大的分支结点只有左子女，没有右子女，其余分支几点左右子女都有</w:t>
      </w:r>
    </w:p>
    <w:p>
      <w:pPr>
        <w:rPr>
          <w:rFonts w:hint="eastAsia"/>
        </w:rPr>
      </w:pPr>
      <w:r>
        <w:rPr>
          <w:rFonts w:hint="eastAsia"/>
        </w:rPr>
        <w:t>二叉排序树</w:t>
      </w:r>
    </w:p>
    <w:p>
      <w:pPr>
        <w:rPr>
          <w:rFonts w:hint="eastAsia"/>
        </w:rPr>
      </w:pPr>
      <w:r>
        <w:rPr>
          <w:rFonts w:hint="eastAsia"/>
        </w:rPr>
        <w:t>平衡二叉树</w:t>
      </w:r>
    </w:p>
    <w:p>
      <w:pPr>
        <w:rPr>
          <w:rFonts w:hint="eastAsia"/>
        </w:rPr>
      </w:pPr>
      <w:r>
        <w:rPr>
          <w:rFonts w:hint="eastAsia"/>
        </w:rPr>
        <w:t>二叉树的性质：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N0=N2+1，N=N0+N1+N2</w:t>
      </w:r>
    </w:p>
    <w:p>
      <w:pPr>
        <w:rPr>
          <w:rFonts w:hint="eastAsia"/>
        </w:rPr>
      </w:pPr>
      <w:r>
        <w:rPr>
          <w:rFonts w:hint="eastAsia"/>
        </w:rPr>
        <w:t>完全二叉树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i为奇数，其双亲结点为</w:t>
      </w:r>
      <w:r>
        <w:rPr>
          <w:rFonts w:hint="eastAsia"/>
        </w:rPr>
        <w:sym w:font="Wingdings 3" w:char="F03C"/>
      </w:r>
      <w:r>
        <w:rPr>
          <w:rFonts w:hint="eastAsia"/>
        </w:rPr>
        <w:t>i/2</w:t>
      </w:r>
      <w:r>
        <w:rPr>
          <w:rFonts w:hint="eastAsia"/>
        </w:rPr>
        <w:sym w:font="Wingdings 3" w:char="F03D"/>
      </w:r>
      <w:r>
        <w:rPr>
          <w:rFonts w:hint="eastAsia"/>
        </w:rPr>
        <w:t>,它是双亲结点的左孩子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i为偶数，其双亲结点为(i-1)/2,它是双亲结点的右孩子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当2i&lt;=N，结点i的左孩子编号为2i,否则无左孩子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当2i+1&lt;=N,结点i的右孩子编号为2i+1,否则无右孩子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结点i所在的层次（深度）为</w:t>
      </w:r>
      <w:r>
        <w:rPr>
          <w:rFonts w:hint="eastAsia"/>
        </w:rPr>
        <w:sym w:font="Wingdings 3" w:char="F03C"/>
      </w:r>
      <w:r>
        <w:rPr>
          <w:rFonts w:hint="eastAsia"/>
        </w:rPr>
        <w:t>log2i</w:t>
      </w:r>
      <w:r>
        <w:rPr>
          <w:rFonts w:hint="eastAsia"/>
        </w:rPr>
        <w:sym w:font="Wingdings 3" w:char="F03D"/>
      </w:r>
      <w:r>
        <w:rPr>
          <w:rFonts w:hint="eastAsia"/>
        </w:rPr>
        <w:t>+1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具有n个结点的完全二叉树的高度为</w:t>
      </w:r>
      <w:r>
        <w:rPr>
          <w:rFonts w:hint="eastAsia"/>
        </w:rPr>
        <w:sym w:font="Wingdings 3" w:char="F03C"/>
      </w:r>
      <w:r>
        <w:rPr>
          <w:rFonts w:hint="eastAsia"/>
        </w:rPr>
        <w:t>log2n</w:t>
      </w:r>
      <w:r>
        <w:rPr>
          <w:rFonts w:hint="eastAsia"/>
        </w:rPr>
        <w:sym w:font="Wingdings 3" w:char="F03D"/>
      </w:r>
      <w:r>
        <w:rPr>
          <w:rFonts w:hint="eastAsia"/>
        </w:rPr>
        <w:t>+1或</w:t>
      </w:r>
      <w:r>
        <w:rPr>
          <w:rFonts w:hint="eastAsia"/>
        </w:rPr>
        <w:sym w:font="Wingdings 3" w:char="F03E"/>
      </w:r>
      <w:r>
        <w:rPr>
          <w:rFonts w:hint="eastAsia"/>
        </w:rPr>
        <w:t>log2(n+1)</w:t>
      </w:r>
      <w:r>
        <w:rPr>
          <w:rFonts w:hint="eastAsia"/>
        </w:rPr>
        <w:sym w:font="Wingdings 3" w:char="F03F"/>
      </w:r>
    </w:p>
    <w:p>
      <w:pPr>
        <w:rPr>
          <w:rFonts w:hint="eastAsia"/>
        </w:rPr>
      </w:pPr>
      <w:r>
        <w:rPr>
          <w:rFonts w:hint="eastAsia"/>
        </w:rPr>
        <w:t>顺序存储结构？？</w:t>
      </w:r>
    </w:p>
    <w:p>
      <w:pPr>
        <w:rPr>
          <w:rFonts w:hint="eastAsia"/>
        </w:rPr>
      </w:pPr>
      <w:r>
        <w:rPr>
          <w:rFonts w:hint="eastAsia"/>
        </w:rPr>
        <w:t>链式存储结构</w:t>
      </w:r>
    </w:p>
    <w:p>
      <w:r>
        <w:t>typedef struct BiTNode{</w:t>
      </w:r>
    </w:p>
    <w:p>
      <w:r>
        <w:tab/>
      </w:r>
      <w:r>
        <w:t>ElemType data;</w:t>
      </w:r>
    </w:p>
    <w:p>
      <w:r>
        <w:tab/>
      </w:r>
      <w:r>
        <w:t>struct BiTNode *lchild,*rchild;</w:t>
      </w:r>
    </w:p>
    <w:p>
      <w:pPr>
        <w:rPr>
          <w:rFonts w:hint="eastAsia"/>
        </w:rPr>
      </w:pPr>
      <w:r>
        <w:t>}BiTNode,*BiTree;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//按顺序存储 在二叉树中查找结点i和j的最近公共结点</w:t>
      </w:r>
      <w:r>
        <w:rPr>
          <w:rFonts w:hint="eastAsia"/>
        </w:rPr>
        <w:t>??</w:t>
      </w:r>
    </w:p>
    <w:p>
      <w:r>
        <w:t>ElemType Comm_Ancestor(SqTree T,int i,int 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if(T[i]!='#'&amp;&amp;T[j]!='#'){//结点存在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while(i!=j){//两个编号不同时循环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if(i&gt;j)i=i/2;//向上找i的祖先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j=j/2;//向上找j的祖先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T[i];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4.3二叉树的遍历和线索二叉树</w:t>
      </w:r>
    </w:p>
    <w:p>
      <w:pPr>
        <w:rPr>
          <w:rFonts w:hint="eastAsia"/>
        </w:rPr>
      </w:pPr>
      <w:r>
        <w:rPr>
          <w:rFonts w:hint="eastAsia"/>
        </w:rPr>
        <w:t>//因为每个结点都访问一次且只访问一次，故时间复杂度是O(n)</w:t>
      </w:r>
    </w:p>
    <w:p>
      <w:pPr>
        <w:rPr>
          <w:rFonts w:hint="eastAsia"/>
        </w:rPr>
      </w:pPr>
      <w:r>
        <w:rPr>
          <w:rFonts w:hint="eastAsia"/>
        </w:rPr>
        <w:t>//递归工作栈的栈深恰好是树的深度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//先序遍历(PreOrder)</w:t>
      </w:r>
    </w:p>
    <w:p>
      <w:r>
        <w:t>void PreOrder(BiTree T){</w:t>
      </w:r>
    </w:p>
    <w:p>
      <w:r>
        <w:tab/>
      </w:r>
      <w:r>
        <w:t>if(T!=NULL){</w:t>
      </w:r>
    </w:p>
    <w:p>
      <w:r>
        <w:tab/>
      </w:r>
      <w:r>
        <w:tab/>
      </w:r>
      <w:r>
        <w:t>visit(T);</w:t>
      </w:r>
    </w:p>
    <w:p>
      <w:r>
        <w:tab/>
      </w:r>
      <w:r>
        <w:tab/>
      </w:r>
      <w:r>
        <w:t>PreOrder(T-&gt;lchild);</w:t>
      </w:r>
    </w:p>
    <w:p>
      <w:r>
        <w:tab/>
      </w:r>
      <w:r>
        <w:tab/>
      </w:r>
      <w:r>
        <w:t>PreOrder(T-&gt;rchild);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//中序遍历(InOrder)</w:t>
      </w:r>
    </w:p>
    <w:p>
      <w:r>
        <w:t>void InOrder(BiTree T){</w:t>
      </w:r>
    </w:p>
    <w:p>
      <w:r>
        <w:tab/>
      </w:r>
      <w:r>
        <w:t>if(T!=NULL){</w:t>
      </w:r>
    </w:p>
    <w:p>
      <w:r>
        <w:tab/>
      </w:r>
      <w:r>
        <w:tab/>
      </w:r>
      <w:r>
        <w:t>InOrder(T-&gt;lchild);</w:t>
      </w:r>
    </w:p>
    <w:p>
      <w:r>
        <w:tab/>
      </w:r>
      <w:r>
        <w:tab/>
      </w:r>
      <w:r>
        <w:t>visit(T);</w:t>
      </w:r>
    </w:p>
    <w:p>
      <w:r>
        <w:tab/>
      </w:r>
      <w:r>
        <w:tab/>
      </w:r>
      <w:r>
        <w:t>InOrder(T-&gt;rchild);</w:t>
      </w:r>
    </w:p>
    <w:p>
      <w:r>
        <w:tab/>
      </w:r>
      <w:r>
        <w:t>}</w:t>
      </w:r>
    </w:p>
    <w:p>
      <w:r>
        <w:t>}</w:t>
      </w:r>
    </w:p>
    <w:p>
      <w:r>
        <w:t>void InOrder2(BiTree 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InitStack(S);BiTree p=T;//p是遍历指针</w:t>
      </w:r>
    </w:p>
    <w:p>
      <w:r>
        <w:tab/>
      </w:r>
      <w:r>
        <w:t>while(p||!isEmpty(S)){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if(p){//根指针进栈，遍历左子树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Push(S,p);//每遇到非空二叉树先向左走</w:t>
      </w:r>
    </w:p>
    <w:p>
      <w:r>
        <w:tab/>
      </w:r>
      <w:r>
        <w:tab/>
      </w:r>
      <w:r>
        <w:tab/>
      </w:r>
      <w:r>
        <w:t>p=p-&gt;lchild;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Pop(S,p);visit(p);//根指针退栈，访问根结点，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p=p-&gt;lchild;//遍历右子树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//后序遍历(PostOrder)</w:t>
      </w:r>
    </w:p>
    <w:p>
      <w:r>
        <w:t>void PostOrder(BiTree T){</w:t>
      </w:r>
    </w:p>
    <w:p>
      <w:r>
        <w:tab/>
      </w:r>
      <w:r>
        <w:t>if(T!=NULL){</w:t>
      </w:r>
    </w:p>
    <w:p>
      <w:r>
        <w:tab/>
      </w:r>
      <w:r>
        <w:tab/>
      </w:r>
      <w:r>
        <w:t>PostOrder(T-&gt;lchild);</w:t>
      </w:r>
    </w:p>
    <w:p>
      <w:r>
        <w:tab/>
      </w:r>
      <w:r>
        <w:tab/>
      </w:r>
      <w:r>
        <w:t>PostOrder(T-&gt;rchild);</w:t>
      </w:r>
    </w:p>
    <w:p>
      <w:r>
        <w:tab/>
      </w:r>
      <w:r>
        <w:tab/>
      </w:r>
      <w:r>
        <w:t>visit(T);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//因为是先访问左子树，在访问右子树，最后访问根节点。所以当用堆栈来存储结点，</w:t>
      </w:r>
    </w:p>
    <w:p>
      <w:pPr>
        <w:rPr>
          <w:rFonts w:hint="eastAsia"/>
        </w:rPr>
      </w:pPr>
      <w:r>
        <w:rPr>
          <w:rFonts w:hint="eastAsia"/>
        </w:rPr>
        <w:t>//必须分清返回根节点时，是从左子树返回的，还是从右子树返回的，</w:t>
      </w:r>
    </w:p>
    <w:p>
      <w:pPr>
        <w:rPr>
          <w:rFonts w:hint="eastAsia"/>
        </w:rPr>
      </w:pPr>
      <w:r>
        <w:rPr>
          <w:rFonts w:hint="eastAsia"/>
        </w:rPr>
        <w:t>//所以借助辅助指针r，其指向最近访问过的结点。也可以在结点中增加一个标志域，记录是否已被访问</w:t>
      </w:r>
    </w:p>
    <w:p>
      <w:r>
        <w:t>void PostOrder2(BiTree T){</w:t>
      </w:r>
    </w:p>
    <w:p>
      <w:r>
        <w:tab/>
      </w:r>
      <w:r>
        <w:t>InitStack(S);BiTree p=T;</w:t>
      </w:r>
    </w:p>
    <w:p>
      <w:r>
        <w:tab/>
      </w:r>
      <w:r>
        <w:t>BiTree r=NULL;</w:t>
      </w:r>
    </w:p>
    <w:p>
      <w:r>
        <w:tab/>
      </w:r>
      <w:r>
        <w:t>while(p||isEmpty(S)){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if(p){//走到最左边</w:t>
      </w:r>
    </w:p>
    <w:p>
      <w:r>
        <w:tab/>
      </w:r>
      <w:r>
        <w:tab/>
      </w:r>
      <w:r>
        <w:tab/>
      </w:r>
      <w:r>
        <w:t>Push(S,p);</w:t>
      </w:r>
    </w:p>
    <w:p>
      <w:r>
        <w:tab/>
      </w:r>
      <w:r>
        <w:tab/>
      </w:r>
      <w:r>
        <w:tab/>
      </w:r>
      <w:r>
        <w:t>p=p-&gt;lchild;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else{//向右</w:t>
      </w:r>
    </w:p>
    <w:p>
      <w:r>
        <w:tab/>
      </w:r>
      <w:r>
        <w:tab/>
      </w:r>
      <w:r>
        <w:tab/>
      </w:r>
      <w:r>
        <w:t>GetTop(S,p);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if(p-&gt;rchild&amp;&amp;p-&gt;lchild!=r){//如果左子树不空且未被访问过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p=p-&gt;rchild;//转向右</w:t>
      </w:r>
    </w:p>
    <w:p>
      <w:r>
        <w:tab/>
      </w:r>
      <w:r>
        <w:tab/>
      </w:r>
      <w:r>
        <w:tab/>
      </w:r>
      <w:r>
        <w:tab/>
      </w:r>
      <w:r>
        <w:t>Push(S,p);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p=p-&gt;lchild;//再走到最左</w:t>
      </w:r>
    </w:p>
    <w:p>
      <w:r>
        <w:tab/>
      </w:r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else{//否则，弹出结点并访问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Pop(S,p);//讲结点弹出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visit(p);//访问该结点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r=p;//记录最近访问过的结点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p=NULL;//结点访问完后，重置p指针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}//else</w:t>
      </w:r>
    </w:p>
    <w:p>
      <w:r>
        <w:tab/>
      </w:r>
      <w:r>
        <w:t>}//while</w:t>
      </w:r>
    </w:p>
    <w:p>
      <w:r>
        <w:t>}</w:t>
      </w:r>
    </w:p>
    <w:p>
      <w:r>
        <w:t>/*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//层次遍历</w:t>
      </w:r>
    </w:p>
    <w:p>
      <w:r>
        <w:t>void LeVelOrder(BitTree T){</w:t>
      </w:r>
    </w:p>
    <w:p>
      <w:r>
        <w:tab/>
      </w:r>
      <w:r>
        <w:t>InitQueue(Q);</w:t>
      </w:r>
    </w:p>
    <w:p>
      <w:r>
        <w:tab/>
      </w:r>
      <w:r>
        <w:t>BiTree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EnQueue(Q,T);//根结点入队</w:t>
      </w:r>
    </w:p>
    <w:p>
      <w:r>
        <w:tab/>
      </w:r>
      <w:r>
        <w:t>while(!IsEmpty(Q)){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DeQueue(Q,p);//队头元素出队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visit(p);//访问当前p所指向结点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if(p-&gt;lchild!=NULL){//左子树不空，则左子树入队列</w:t>
      </w:r>
    </w:p>
    <w:p>
      <w:r>
        <w:tab/>
      </w:r>
      <w:r>
        <w:tab/>
      </w:r>
      <w:r>
        <w:tab/>
      </w:r>
      <w:r>
        <w:t>EnQueue(Q,p=&gt;lchild);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if(p-&gt;rchile!=NULL){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EnQueue(Q,p-&gt;rchild);//右子树不空，则右子树入队列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  <w:r>
        <w:t>*/</w:t>
      </w:r>
    </w:p>
    <w:p>
      <w:pPr>
        <w:rPr>
          <w:rFonts w:hint="eastAsia"/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线索二叉树</w:t>
      </w:r>
      <w:r>
        <w:rPr>
          <w:rFonts w:hint="eastAsia"/>
        </w:rPr>
        <w:t>：实质是对一个非线性结构进行线性化操作，每一个结点都有一个直接前驱和直接后继，所以引入一些空指针。</w:t>
      </w:r>
    </w:p>
    <w:p>
      <w:pPr>
        <w:rPr>
          <w:rFonts w:hint="eastAsia"/>
        </w:rPr>
      </w:pPr>
      <w:r>
        <w:rPr>
          <w:rFonts w:hint="eastAsia"/>
        </w:rPr>
        <w:t>目的是：为了加快叉查找结点前驱和后继的速度</w:t>
      </w:r>
    </w:p>
    <w:p>
      <w:pPr>
        <w:rPr>
          <w:rFonts w:hint="eastAsia"/>
        </w:rPr>
      </w:pPr>
      <w:r>
        <w:rPr>
          <w:rFonts w:hint="eastAsia"/>
        </w:rPr>
        <w:t>存储结构</w:t>
      </w:r>
    </w:p>
    <w:p>
      <w:pPr>
        <w:rPr>
          <w:color w:val="CCE8CF" w:themeColor="background1"/>
          <w14:textFill>
            <w14:solidFill>
              <w14:schemeClr w14:val="bg1"/>
            </w14:solidFill>
          </w14:textFill>
        </w:rPr>
      </w:pPr>
      <w:r>
        <w:t>typedef str</w:t>
      </w:r>
      <w:r>
        <w:rPr>
          <w:rFonts w:hint="eastAsia"/>
        </w:rPr>
        <w:t>u</w:t>
      </w:r>
      <w:r>
        <w:t>ct ThreadNode{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data;//数据元素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ThreaNode *lchild,*rchild;//左右孩子指针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ltag,rtag;//左右孩子线索标志 </w:t>
      </w:r>
    </w:p>
    <w:p>
      <w:r>
        <w:t>} ThreadNode,*ThreadTree;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 lchid域指示结点的左孩子；1 lchild域指示结点的前驱</w:t>
      </w:r>
    </w:p>
    <w:p>
      <w:pPr>
        <w:rPr>
          <w:rFonts w:hint="eastAsia"/>
        </w:rPr>
      </w:pPr>
      <w:r>
        <w:rPr>
          <w:rFonts w:hint="eastAsia"/>
        </w:rPr>
        <w:t>以这种结点结构构成的二叉链表作为二叉树的存储结构，叫做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线索链表</w:t>
      </w:r>
      <w:r>
        <w:rPr>
          <w:rFonts w:hint="eastAsia"/>
        </w:rPr>
        <w:t>。其中指向结点前驱和后继的指针，叫做</w:t>
      </w:r>
      <w:r>
        <w:rPr>
          <w:rFonts w:hint="eastAsia"/>
          <w:color w:val="0070C0"/>
        </w:rPr>
        <w:t>线索</w:t>
      </w:r>
      <w:r>
        <w:rPr>
          <w:rFonts w:hint="eastAsia"/>
        </w:rPr>
        <w:t>。加上线索的二叉树城为</w:t>
      </w:r>
      <w:r>
        <w:rPr>
          <w:rFonts w:hint="eastAsia"/>
          <w:color w:val="0070C0"/>
        </w:rPr>
        <w:t>线索二叉树</w:t>
      </w:r>
      <w:r>
        <w:rPr>
          <w:rFonts w:hint="eastAsia"/>
        </w:rPr>
        <w:t>。对二叉树以某种次序遍历使其变为线索二叉树的过程叫做</w:t>
      </w:r>
      <w:r>
        <w:rPr>
          <w:rFonts w:hint="eastAsia"/>
          <w:color w:val="0070C0"/>
        </w:rPr>
        <w:t>线索化</w:t>
      </w:r>
      <w:r>
        <w:rPr>
          <w:rFonts w:hint="eastAsia"/>
        </w:rPr>
        <w:t>。</w:t>
      </w:r>
    </w:p>
    <w:p>
      <w:pP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线索二叉树的构造</w:t>
      </w:r>
    </w:p>
    <w:p>
      <w:pPr>
        <w:rPr>
          <w:rFonts w:hint="eastAsia"/>
        </w:rPr>
      </w:pPr>
      <w:r>
        <w:rPr>
          <w:rFonts w:hint="eastAsia"/>
        </w:rPr>
        <w:t>对二叉树的线索化，实质上就是遍历一次二叉树，只是在遍历的过程中，</w:t>
      </w:r>
    </w:p>
    <w:p>
      <w:pPr>
        <w:rPr>
          <w:rFonts w:hint="eastAsia"/>
        </w:rPr>
      </w:pPr>
      <w:r>
        <w:rPr>
          <w:rFonts w:hint="eastAsia"/>
        </w:rPr>
        <w:t>检查当前结点的左右指针域是否为空，若空，将它们改为指向前驱结点或后继结点的线索</w:t>
      </w:r>
      <w:r>
        <w:rPr>
          <w:rFonts w:hint="eastAsia"/>
          <w:lang w:eastAsia="zh-CN"/>
        </w:rPr>
        <w:t>。</w:t>
      </w:r>
      <w:r>
        <w:rPr>
          <w:rFonts w:hint="eastAsia"/>
        </w:rPr>
        <w:t>指针pre指向中序遍历时上一个刚刚访问过得结点，用它来表示各结点访问的前后关系</w:t>
      </w:r>
    </w:p>
    <w:p>
      <w:pPr>
        <w:rPr>
          <w:rFonts w:hint="eastAsia"/>
        </w:rPr>
      </w:pPr>
      <w:r>
        <w:rPr>
          <w:rFonts w:hint="eastAsia"/>
        </w:rPr>
        <w:t>void InThread(ThreadTree &amp;p,ThreadTree &amp;pre){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//中序遍历对二叉树线索化的递归算法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InThread(p-&gt;lchild,pre);//递归，线索化左子树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if(p-&gt;lchild==NULL){//左子树为空，建立前驱线索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p-&gt;lchild=pre;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p-&gt;ltag=1;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if(pre!=NULL&amp;&amp;pre-&gt;rchild==NULL){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pre-&gt;rchild=p;//建立前驱结点的后继线索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pre-&gt;rtag=1;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pre=p;//标记当前结点成为刚刚访问过得结点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InThread(p-&gt;rchild,pre);//递归，线索化右子树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}//if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//通过中序遍历建立中序线索二叉树</w:t>
      </w:r>
    </w:p>
    <w:p>
      <w:pPr>
        <w:rPr>
          <w:rFonts w:hint="eastAsia"/>
        </w:rPr>
      </w:pPr>
      <w:r>
        <w:rPr>
          <w:rFonts w:hint="eastAsia"/>
        </w:rPr>
        <w:t>void CreateInThread(ThreadTree 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ThreadTree pre=NULL;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InThread(T,pre);//线索化二叉树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pre-&gt;rchild=NULL;//处理遍历的最后一个结点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pre-&gt;rtag=1;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线索二叉树的遍历</w:t>
      </w:r>
      <w:r>
        <w:rPr>
          <w:rFonts w:hint="eastAsia"/>
        </w:rPr>
        <w:t>因为主要是为访问运算服务，所以不用借助栈，因为它的</w:t>
      </w:r>
      <w:r>
        <w:rPr>
          <w:rFonts w:hint="eastAsia"/>
          <w:lang w:eastAsia="zh-CN"/>
        </w:rPr>
        <w:t>结点</w:t>
      </w:r>
      <w:r>
        <w:rPr>
          <w:rFonts w:hint="eastAsia"/>
        </w:rPr>
        <w:t>中隐含了线索二叉树的前驱和后继信息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利用线索二叉树可以实现遍历的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非递归算法</w:t>
      </w:r>
      <w:r>
        <w:rPr>
          <w:rFonts w:hint="eastAsia"/>
        </w:rPr>
        <w:t>,以下不含头结点的线索二叉树的遍历算法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//求中序线索二叉树中中序序列下的第一个结点 最后一个结点</w:t>
      </w:r>
    </w:p>
    <w:p>
      <w:pPr>
        <w:rPr>
          <w:rFonts w:hint="eastAsia"/>
        </w:rPr>
      </w:pPr>
      <w:r>
        <w:rPr>
          <w:rFonts w:hint="eastAsia"/>
        </w:rPr>
        <w:t>ThreadNode *FirstNode(ThreadNode *p){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while(p-&gt;ltag=0)p=p-&gt;lchild;</w:t>
      </w:r>
      <w:r>
        <w:rPr>
          <w:rFonts w:hint="eastAsia"/>
          <w:lang w:val="en-US" w:eastAsia="zh-CN"/>
        </w:rPr>
        <w:t>//最左下结点(不一定是叶结点)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ThreadNode *LastNode(ThreadNode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while(p-&gt;rtag=0)p=p-&gt;lchild;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//求中序线索二叉数中结点p在中序序列下的后继结点 前驱结点</w:t>
      </w:r>
    </w:p>
    <w:p>
      <w:pPr>
        <w:rPr>
          <w:rFonts w:hint="eastAsia"/>
        </w:rPr>
      </w:pPr>
      <w:r>
        <w:rPr>
          <w:rFonts w:hint="eastAsia"/>
        </w:rPr>
        <w:t>ThreadNode *NextNode(ThreadNode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if(p-&gt;rtag=0)return FirstNode(p-&gt;rchild);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else return p-&gt;rchild;</w:t>
      </w:r>
      <w:r>
        <w:rPr>
          <w:rFonts w:hint="eastAsia"/>
          <w:lang w:val="en-US" w:eastAsia="zh-CN"/>
        </w:rPr>
        <w:t>//1是后继 0是孩子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ThreadNode *ForNode(ThreadNode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if(p-&gt;ltag=0)return ForNode(p-&gt;lchild);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p-&gt;lchild;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//不含头结点的中序线索二叉树中的中序遍历</w:t>
      </w:r>
    </w:p>
    <w:p>
      <w:pPr>
        <w:rPr>
          <w:rFonts w:hint="eastAsia"/>
        </w:rPr>
      </w:pPr>
      <w:r>
        <w:rPr>
          <w:rFonts w:hint="eastAsia"/>
        </w:rPr>
        <w:t>void Inorder(ThreadNode *T){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for(ThreadNode *p=FirstNode(T);p!=NULL;p=NextNode(p))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//4.给出二叉树自下而上、从右到左的层次遍历算法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//5.求高度，采用二叉链表存储结构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Btdepth(BiTree 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if(T==NULL)return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ldep=Btdepth(T-&gt;lchild);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rdep=Btdepth(T-&gt;rchild);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if(ldep&gt;rdep) return ldep+1;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rdep+1;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//6.设二叉树中各结点的值互不相同，其先序和和中序遍历分别存于两个一维数组A[1...n]B[1...n]，</w:t>
      </w:r>
      <w:r>
        <w:rPr>
          <w:rFonts w:hint="eastAsia"/>
          <w:highlight w:val="yellow"/>
          <w:lang w:val="en-US" w:eastAsia="zh-CN"/>
        </w:rPr>
        <w:t>试编写算法建立该二叉树的二叉链表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//利用先序找到根结点，在用中序递归左右子树，在判断长度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BiTree PreInCreat(ElemType A[],ElemType B[],int a1,int a2,int b1,int b2){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//a1 a2分别是第一和最后一个结点下标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BiTNode *root;int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root=(BiTNode*)malloc(sizeof(BiTNode));//建立根结点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root-&gt;data=A[a1];//根结点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for(i=b1;B[i]!=root-&gt;data;i++);//根结点在中序序列中的划分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llen=i-b1;//左子树长度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rlen=b2-i;//右子树长度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if(llen)//递归建立左子树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root-&gt;lchild=PreInCreat(A,B,a1+1,a1+llen,b1,b1+llen-1);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root-&gt;lchild=NULL;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if(rlen)//递归建立右子树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root-&gt;rchild=PreInCreat(A,B,a2-rlen+1,a2,b2-rlen+1,b2);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root-&gt;rchild=NULL;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//7.判断给定的二叉树是否是完全二叉树的算法。</w:t>
      </w:r>
      <w:r>
        <w:rPr>
          <w:rFonts w:hint="eastAsia"/>
          <w:highlight w:val="none"/>
          <w:lang w:val="en-US" w:eastAsia="zh-CN"/>
        </w:rPr>
        <w:t>二叉树按二叉链表存储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IsComplete(BiTree 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InitQueue(Q);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if(!T)return 1;//空树为满二叉树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while(!isEmpty(Q)){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DeQueue(Q,p);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if(p){//结点非空，将其左右子树入队列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EnQueue(Q,p-&gt;lchild);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EnQueue(Q.p-&gt;rchild);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else{//结点为空，检查其后是否有非空结点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while(!isEmpty(Q)){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DeQueue(Q,p);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//8.计算一颗给定二叉树的所有双分支结点的个数，采用二叉链表存储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f(b)=0                          若b=NULL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f(b)=f(b-&gt;lchild)+f(b-&gt;rchild)+1      若*b为双分支结点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f(b)=f(b-&gt;lchild)+f(b-&gt;rchild)        其他情况（*b为单分支结点或叶子结点）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DsonNodes(BiTree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if(b==NULL)return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if(b-&gt;lchild!=NULL&amp;&amp;b-&gt;rchild!=NULL)//双分支结点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DsonNodes(b-&gt;lchild)+DsonNodes(b-&gt;rchild)+1;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DsonNodes(b-&gt;lchild)+DsonNodes(b-&gt;rchild);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//9.把树B中的所有结点的左右孩子进行交换，采用链式存储结构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void swap(BiTree b){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//递归地交换二叉树的左右子树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if(b){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swap(b-&gt;lchild);//递归交换左子树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swap(b-&gt;rchild);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temp=b-&gt;lchild;//交换左右孩子结点 BiTNode *temp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b-&gt;lchild=b-&gt;rchild;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b-&gt;rchild=temp;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//10.先序遍历中第k(1&lt;=k&lt;=n)个结点的值，采用二叉链式存储结构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//11.删除二叉树中每个元素为x的结点，删去以它为跟的子树，并释放相应的空间，采用连输存储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//12.查找值为x的结点，并打印出他们的所有祖先(c)，（x&lt;=1）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//21.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4.4树、森林</w:t>
      </w:r>
    </w:p>
    <w:p>
      <w:pPr>
        <w:numPr>
          <w:ilvl w:val="0"/>
          <w:numId w:val="4"/>
        </w:numP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树的存储结构</w:t>
      </w:r>
    </w:p>
    <w:p>
      <w:pPr>
        <w:numPr>
          <w:ilvl w:val="0"/>
          <w:numId w:val="5"/>
        </w:numP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双亲表示法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#define MAX_TREE_SIZE 100//树中最多结点树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typedef struct{//树的结点定义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ElemType data;//数据元素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parent;//双亲位置域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}PTNode;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typedef struct{//树的类型定义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PTNode nodes[MAX_TREE_SIZE];//双亲表示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n;//结点数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}PTree;</w:t>
      </w:r>
    </w:p>
    <w:p>
      <w:pPr>
        <w:numPr>
          <w:ilvl w:val="0"/>
          <w:numId w:val="5"/>
        </w:numP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孩子表示法</w:t>
      </w:r>
    </w:p>
    <w:p>
      <w:pPr>
        <w:numPr>
          <w:ilvl w:val="0"/>
          <w:numId w:val="5"/>
        </w:numP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孩子兄弟表示法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typedef struct CSNode 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ElemType data;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struct CSNode *firstchild,*nextsibling;//第一个孩子和有兄弟指针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}CSNode,*CSTree;</w:t>
      </w:r>
    </w:p>
    <w:p>
      <w:pPr>
        <w:numPr>
          <w:ilvl w:val="0"/>
          <w:numId w:val="4"/>
        </w:numP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树、森林与二叉树的装换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左兄弟右孩子是相对二叉树而言</w:t>
      </w:r>
    </w:p>
    <w:p>
      <w:pPr>
        <w:numPr>
          <w:ilvl w:val="0"/>
          <w:numId w:val="4"/>
        </w:numP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树和森林的遍历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森林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二叉树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先根遍历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先序遍历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先序遍历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后根遍历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中序遍历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中序遍历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//5.求以孩子兄弟表示法存储的森林的叶子结点数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//6.以孩子兄弟链表为存储结构，递归算法求树的深度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//7.已知一颗树的层次序列以及每个结点的度，编写一个算法构造此树的孩子兄弟链表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4.5树和二叉树的应用</w:t>
      </w: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二叉排序树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查找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插入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</w:t>
      </w: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查找效率</w:t>
      </w: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平衡二叉树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插入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LL(右单)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RR(左单)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LR(先左后右)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RL(先右后左)</w:t>
      </w:r>
    </w:p>
    <w:p>
      <w:pPr>
        <w:numPr>
          <w:ilvl w:val="0"/>
          <w:numId w:val="8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查找</w:t>
      </w:r>
    </w:p>
    <w:p>
      <w:pPr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哈夫曼树和哈夫曼编码（Huffman）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哈夫曼编码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//6.判定给定的二叉树是否为二叉排序树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//7.求出指定结点在给定二叉排序中的层次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//8.利用二叉树遍历思想编写一个判断二叉树是否为平衡二叉树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//9.求出给定二叉树中最小和最大的关键字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//10.从小到大输出二叉排序树中所有其值不小于k的关键字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//12.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//13.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highlight w:val="yellow"/>
        </w:rPr>
        <w:t>//栈</w:t>
      </w:r>
    </w:p>
    <w:p>
      <w:r>
        <w:t>typedef BiTree elemType;</w:t>
      </w:r>
    </w:p>
    <w:p>
      <w:r>
        <w:t>#define MaxSize 50</w:t>
      </w:r>
    </w:p>
    <w:p>
      <w:r>
        <w:t>typedef struct{</w:t>
      </w:r>
    </w:p>
    <w:p>
      <w:r>
        <w:tab/>
      </w:r>
      <w:r>
        <w:t>elemType data[MaxSize];</w:t>
      </w:r>
    </w:p>
    <w:p>
      <w:r>
        <w:tab/>
      </w:r>
      <w:r>
        <w:t>int top;</w:t>
      </w:r>
    </w:p>
    <w:p>
      <w:r>
        <w:t>}SqStack;</w:t>
      </w:r>
    </w:p>
    <w:p>
      <w:r>
        <w:t>SqStack S;</w:t>
      </w:r>
    </w:p>
    <w:p>
      <w:r>
        <w:t>void InitStack(SqStack &amp;S){</w:t>
      </w:r>
    </w:p>
    <w:p>
      <w:r>
        <w:tab/>
      </w:r>
      <w:r>
        <w:t>S.top=-1;</w:t>
      </w:r>
    </w:p>
    <w:p>
      <w:r>
        <w:t>}</w:t>
      </w:r>
    </w:p>
    <w:p>
      <w:r>
        <w:t>bool isEmpty(SqStack S){</w:t>
      </w:r>
    </w:p>
    <w:p>
      <w:r>
        <w:tab/>
      </w:r>
      <w:r>
        <w:t>if(S.top==-1)return true;</w:t>
      </w:r>
    </w:p>
    <w:p>
      <w:r>
        <w:tab/>
      </w:r>
      <w:r>
        <w:t>else return false;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//进栈判满 出栈判空</w:t>
      </w:r>
    </w:p>
    <w:p>
      <w:r>
        <w:t>bool Push(SqStack &amp;S,elemType x){</w:t>
      </w:r>
    </w:p>
    <w:p>
      <w:r>
        <w:tab/>
      </w:r>
      <w:r>
        <w:t>if(S.top==MaxSize-1)return false;</w:t>
      </w:r>
    </w:p>
    <w:p>
      <w:r>
        <w:tab/>
      </w:r>
      <w:r>
        <w:t>S.data[++S.top]=x;</w:t>
      </w:r>
    </w:p>
    <w:p>
      <w:r>
        <w:tab/>
      </w:r>
      <w:r>
        <w:t>return true;</w:t>
      </w:r>
    </w:p>
    <w:p>
      <w:r>
        <w:t>}</w:t>
      </w:r>
    </w:p>
    <w:p>
      <w:r>
        <w:t>bool Pop(SqStack &amp;S,elemType &amp;x){</w:t>
      </w:r>
    </w:p>
    <w:p>
      <w:r>
        <w:tab/>
      </w:r>
      <w:r>
        <w:t>if(S.top==-1)return false;</w:t>
      </w:r>
    </w:p>
    <w:p>
      <w:r>
        <w:tab/>
      </w:r>
      <w:r>
        <w:t>x=S.data[S.top--];</w:t>
      </w:r>
    </w:p>
    <w:p>
      <w:r>
        <w:tab/>
      </w:r>
      <w:r>
        <w:t>return true;</w:t>
      </w:r>
    </w:p>
    <w:p>
      <w:r>
        <w:t>}</w:t>
      </w:r>
    </w:p>
    <w:p>
      <w:r>
        <w:t>bool GetTop(SqStack S,elemType &amp;x){</w:t>
      </w:r>
    </w:p>
    <w:p>
      <w:r>
        <w:tab/>
      </w:r>
      <w:r>
        <w:t>if(S.top==-1)return false;</w:t>
      </w:r>
    </w:p>
    <w:p>
      <w:r>
        <w:tab/>
      </w:r>
      <w:r>
        <w:t>x=S.data[S.top];</w:t>
      </w:r>
    </w:p>
    <w:p>
      <w:r>
        <w:tab/>
      </w:r>
      <w:r>
        <w:t>return true;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95E8"/>
    <w:multiLevelType w:val="singleLevel"/>
    <w:tmpl w:val="018A95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0C034D"/>
    <w:multiLevelType w:val="multilevel"/>
    <w:tmpl w:val="120C034D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675EE"/>
    <w:multiLevelType w:val="singleLevel"/>
    <w:tmpl w:val="14B675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6534EB6"/>
    <w:multiLevelType w:val="singleLevel"/>
    <w:tmpl w:val="26534E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E9C639C"/>
    <w:multiLevelType w:val="multilevel"/>
    <w:tmpl w:val="2E9C639C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B427D"/>
    <w:multiLevelType w:val="singleLevel"/>
    <w:tmpl w:val="456B42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1B60111"/>
    <w:multiLevelType w:val="singleLevel"/>
    <w:tmpl w:val="61B60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E4B3AB6"/>
    <w:multiLevelType w:val="singleLevel"/>
    <w:tmpl w:val="6E4B3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4ED7414"/>
    <w:multiLevelType w:val="multilevel"/>
    <w:tmpl w:val="74ED7414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EE4FA5"/>
    <w:multiLevelType w:val="singleLevel"/>
    <w:tmpl w:val="78EE4FA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CF"/>
    <w:rsid w:val="00173437"/>
    <w:rsid w:val="004C1D2C"/>
    <w:rsid w:val="00551A43"/>
    <w:rsid w:val="005528CF"/>
    <w:rsid w:val="00704AB1"/>
    <w:rsid w:val="00746E26"/>
    <w:rsid w:val="00767BD6"/>
    <w:rsid w:val="0092401C"/>
    <w:rsid w:val="00C55A5A"/>
    <w:rsid w:val="00FC41CB"/>
    <w:rsid w:val="1F610237"/>
    <w:rsid w:val="3BD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469</Words>
  <Characters>2678</Characters>
  <Lines>22</Lines>
  <Paragraphs>6</Paragraphs>
  <TotalTime>742</TotalTime>
  <ScaleCrop>false</ScaleCrop>
  <LinksUpToDate>false</LinksUpToDate>
  <CharactersWithSpaces>3141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2018-11-07T08:27:00Z</dcterms:created>
  <dc:creator>jack</dc:creator>
  <cp:lastModifiedBy>Administrator</cp:lastModifiedBy>
  <dcterms:modified xsi:type="dcterms:W3CDTF">2018-11-14T05:46:14Z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