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맑은 고딕" w:cs="맑은 고딕" w:eastAsia="맑은 고딕" w:hAnsi="맑은 고딕"/>
          <w:b/>
          <w:bCs/>
          <w:color w:val="1720AF"/>
          <w:sz w:val="32"/>
          <w:szCs w:val="32"/>
        </w:rPr>
        <w:t xml:space="preserve">정보중학교 학교 기본정보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본 자료는 연수 실습용 가상 자료입니다. 정보중학교의 인물·연락처·일정·금액은 모두 예시입니다.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학교명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정보중학교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학교급 / 규모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중학교 / 18학급(학년별 6학급), 학생 약 450명, 교직원 45명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 전화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051-000-0000 (교무실 051-000-0001, 행정실 051-000-0002)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부산광역시 ○○구 ○○로 00 (가상)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학교장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○○○ (가정통신문에는 '정보중학교장 (직인생략)'으로 표기)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교육 비전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스스로 배우고 함께 성장하는 미래 인재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E6E8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중점 과제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 AI·디지털 기반 수업 혁신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2. 진로 탐색 중심 자유학기·진로연계 교육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3. 존중과 배려의 학교 문화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부서 및 업무 분장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부서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shd w:fill="1720A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교무기획부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교육과정 운영, 학사일정, 공문 접수·기안, 교직원 협의회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연구부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수업 공개·수업 나눔, 교원 연수, 전문적 학습공동체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생활교육부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생활교육, 학교폭력 예방교육, 학부모 상담 주간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진로진학부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진로체험의 날, 진로 상담, 고입 진학 안내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행정실</w:t>
            </w:r>
          </w:p>
        </w:tc>
        <w:tc>
          <w:tcPr>
            <w:tcW w:type="dxa" w:w="7229"/>
            <w:tcBorders>
              <w:top w:val="single" w:color="B8BCD8" w:sz="4"/>
              <w:left w:val="single" w:color="B8BCD8" w:sz="4"/>
              <w:bottom w:val="single" w:color="B8BCD8" w:sz="4"/>
              <w:right w:val="single" w:color="B8BC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예산·회계, 물품·용역 구입, 시설 관리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1720AF"/>
          <w:sz w:val="25"/>
          <w:szCs w:val="25"/>
        </w:rPr>
        <w:t xml:space="preserve">학부모 소통 원칙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중학교 학부모가 바로 이해할 수 있는 쉬운 말로 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핵심 내용은 맨 앞에 3문장 이내로 요약합니다.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날짜에는 요일을 함께 씁니다. (예: 11월 13일(금))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다문화 가정을 위해 요청 시 핵심 요약을 번역해 함께 안내합니다.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학교 기본정보</dc:title>
  <dc:creator>AX 연수 실습자료</dc:creator>
  <cp:lastModifiedBy>Un-named</cp:lastModifiedBy>
  <cp:revision>1</cp:revision>
  <dcterms:created xsi:type="dcterms:W3CDTF">2026-10-12T01:20:48.748Z</dcterms:created>
  <dcterms:modified xsi:type="dcterms:W3CDTF">2026-10-12T01:20:48.748Z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