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37A90" w:rsidRDefault="00120C83">
      <w:r>
        <w:t>Provided the functions in a library follow the appropriate run-time conventions (e..</w:t>
      </w:r>
      <w:r>
        <w:t>g., method of passing arguments), then these functions may be written in any other language.</w:t>
      </w:r>
      <w:r>
        <w:br/>
        <w:t xml:space="preserve">It affects the aspects of quality above, including portability, </w:t>
      </w:r>
      <w:r>
        <w:t>usability and most importantly maintainability.</w:t>
      </w:r>
      <w:r>
        <w:br/>
        <w:t xml:space="preserve"> The first computer program is generally dated to 1843, when mathematician Ada Lovelace published an algorithm to calculate a sequence of Bernoulli numbers, intended to be carried out by Charles Babbage's Analytical Engine.</w:t>
      </w:r>
      <w:r>
        <w:br/>
      </w:r>
      <w:r>
        <w:br/>
        <w:t>The first compiler related tool, the A-0 System, was developed in 1952 by Grace Hopper, who also coined the term 'compiler'.</w:t>
      </w:r>
      <w:r>
        <w:br/>
        <w:t xml:space="preserve"> Code-breaking algorithms have also existed for centuries.</w:t>
      </w:r>
      <w:r>
        <w:br/>
        <w:t>As early as the 9th century, a programmable music seque</w:t>
      </w:r>
      <w:r>
        <w:t>ncer was invented by the Persian Banu Musa brothers, who described an automated mechanical flute player in the Book of Ingenious Devices.</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 xml:space="preserve"> The academic field and the engineering practice of computer programming are both largely concerned with discovering and imp</w:t>
      </w:r>
      <w:r>
        <w:t>lementing the most efficient algorithms for a given class of problems.</w:t>
      </w:r>
      <w:r>
        <w:br/>
        <w:t xml:space="preserve"> Whatever the approach to development may be, the final program must satisfy some fundamental properties.</w:t>
      </w:r>
      <w:r>
        <w:br/>
        <w:t>Use of a static code analysis tool can help detect some possible problems.</w:t>
      </w:r>
      <w:r>
        <w:br/>
      </w:r>
      <w:r>
        <w:br/>
        <w:t xml:space="preserve"> Computer programming or coding is the composition of sequences of instructions, called programs, that computers can follow to perform tasks.</w:t>
      </w:r>
      <w:r>
        <w:br/>
        <w:t xml:space="preserve"> Debugging is a very important task in the software development process since having defects in a program can have si</w:t>
      </w:r>
      <w:r>
        <w:t>gnificant consequences for its users.</w:t>
      </w:r>
      <w:r>
        <w:br/>
        <w:t>Normally the first step in debugging is to attempt to reproduce the problem.</w:t>
      </w:r>
      <w:r>
        <w:br/>
        <w:t xml:space="preserve"> Computer programmers are those who write computer software.</w:t>
      </w:r>
      <w:r>
        <w:br/>
        <w:t>Trade-offs from this ideal involve finding enough programmers who know the language to build a team, the availability of compilers for that language, and the efficiency with which programs written in a given language execute.</w:t>
      </w:r>
    </w:p>
    <w:sectPr w:rsidR="00637A9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51452194">
    <w:abstractNumId w:val="8"/>
  </w:num>
  <w:num w:numId="2" w16cid:durableId="183252793">
    <w:abstractNumId w:val="6"/>
  </w:num>
  <w:num w:numId="3" w16cid:durableId="1716587273">
    <w:abstractNumId w:val="5"/>
  </w:num>
  <w:num w:numId="4" w16cid:durableId="1671836606">
    <w:abstractNumId w:val="4"/>
  </w:num>
  <w:num w:numId="5" w16cid:durableId="953749172">
    <w:abstractNumId w:val="7"/>
  </w:num>
  <w:num w:numId="6" w16cid:durableId="1419867815">
    <w:abstractNumId w:val="3"/>
  </w:num>
  <w:num w:numId="7" w16cid:durableId="119542109">
    <w:abstractNumId w:val="2"/>
  </w:num>
  <w:num w:numId="8" w16cid:durableId="14696935">
    <w:abstractNumId w:val="1"/>
  </w:num>
  <w:num w:numId="9" w16cid:durableId="4804641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20C83"/>
    <w:rsid w:val="0015074B"/>
    <w:rsid w:val="0029639D"/>
    <w:rsid w:val="00326F90"/>
    <w:rsid w:val="00637A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325</Words>
  <Characters>1854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2175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2023-12-06T11:12:00Z</dcterms:modified>
  <cp:category/>
</cp:coreProperties>
</file>