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8AE" w:rsidRDefault="00384B3E">
      <w:r>
        <w:t>In 1206, the Arab engineer Al-Jazari invented a programmable drum machine where a musical mechanical automaton could be made to play different rhythms and drum patterns, via pegs and cams..</w:t>
      </w:r>
      <w:r>
        <w:br/>
        <w:t xml:space="preserve">It affects the aspects of quality above, including </w:t>
      </w:r>
      <w:r>
        <w:t>portability, usability and most importantly maintainability.</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There exist a lot of different approaches for each of those tasks.</w:t>
      </w:r>
      <w:r>
        <w:br/>
        <w:t>Many factors, having little or nothing to do with the ability of the computer to efficiently compile and execute the co</w:t>
      </w:r>
      <w:r>
        <w:t>de, contribute to readability.</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w:t>
      </w:r>
      <w:r>
        <w:t>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r>
        <w:br/>
        <w:t>The Unified Modeling Language (UML) is a notation used for both the OOAD and MDA.</w:t>
      </w:r>
      <w:r>
        <w:br/>
        <w:t>Programming languages are essential for software development.</w:t>
      </w:r>
      <w:r>
        <w:br/>
        <w:t xml:space="preserve"> New languages are generally designed around the syntax of a prior language with new functiona</w:t>
      </w:r>
      <w:r>
        <w:t>lity added, (for example C++ adds object-orientation to C, and Java adds memory management and bytecode to C++, but as a result, loses efficiency and the ability for low-level manipulation).</w:t>
      </w:r>
      <w:r>
        <w:br/>
        <w:t>Integrated development environments (IDEs) aim to integrate all such help.</w:t>
      </w:r>
      <w:r>
        <w:br/>
        <w:t>Use of a static code analysis tool can help detect some possible problems.</w:t>
      </w:r>
    </w:p>
    <w:sectPr w:rsidR="00B54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32229">
    <w:abstractNumId w:val="8"/>
  </w:num>
  <w:num w:numId="2" w16cid:durableId="808017133">
    <w:abstractNumId w:val="6"/>
  </w:num>
  <w:num w:numId="3" w16cid:durableId="1904172293">
    <w:abstractNumId w:val="5"/>
  </w:num>
  <w:num w:numId="4" w16cid:durableId="1983003832">
    <w:abstractNumId w:val="4"/>
  </w:num>
  <w:num w:numId="5" w16cid:durableId="1468860035">
    <w:abstractNumId w:val="7"/>
  </w:num>
  <w:num w:numId="6" w16cid:durableId="1580019088">
    <w:abstractNumId w:val="3"/>
  </w:num>
  <w:num w:numId="7" w16cid:durableId="1050151">
    <w:abstractNumId w:val="2"/>
  </w:num>
  <w:num w:numId="8" w16cid:durableId="22051417">
    <w:abstractNumId w:val="1"/>
  </w:num>
  <w:num w:numId="9" w16cid:durableId="75034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B3E"/>
    <w:rsid w:val="00AA1D8D"/>
    <w:rsid w:val="00B47730"/>
    <w:rsid w:val="00B548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