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156A3" w:rsidRDefault="002523AF">
      <w:r>
        <w:t xml:space="preserve"> Programs were mostly entered using punched cards or paper tape..</w:t>
      </w:r>
      <w:r>
        <w:br/>
        <w:t>One approach popular for requirements analysis is Use Case analysis.</w:t>
      </w:r>
      <w:r>
        <w:br/>
      </w:r>
      <w:r>
        <w:t xml:space="preserve"> High-level languages made the process of developing a program simpler and more understandable, and less bound to the underlying hardware.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 xml:space="preserve">However, because </w:t>
      </w:r>
      <w:r>
        <w:t>an assembly language is little more than a different notation for a machine language,  two machines with different instruction sets also have different assembly languages.</w:t>
      </w:r>
      <w:r>
        <w:br/>
        <w:t xml:space="preserve"> Implementation techniques include imperative languages (object-oriented or procedural), functional languages, and logic languages.</w:t>
      </w:r>
      <w:r>
        <w:br/>
        <w:t xml:space="preserve"> Programmable devices have existed for centuries.</w:t>
      </w:r>
      <w:r>
        <w:br/>
        <w:t xml:space="preserve"> The first step in most formal software development processes is requirements analysis, followed by testing to determine value modeling, implementation, and f</w:t>
      </w:r>
      <w:r>
        <w:t>ailure elimination (debugging).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 xml:space="preserve"> Following a consistent programming style often helps readability.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</w:t>
      </w:r>
      <w:r>
        <w:t xml:space="preserve"> is similar to learning a foreign language.</w:t>
      </w:r>
      <w:r>
        <w:br/>
        <w:t>Integrated development environments (IDEs) aim to integrate all such help.</w:t>
      </w:r>
      <w:r>
        <w:br/>
        <w:t>Also, specific user environment and usage history can make it difficult to reproduce the problem.</w:t>
      </w:r>
      <w:r>
        <w:br/>
        <w:t>The choice of language used is subject to many considerations, such as company policy, suitability to task, availability of third-party packages, or individual preference.</w:t>
      </w:r>
    </w:p>
    <w:sectPr w:rsidR="00D156A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7958445">
    <w:abstractNumId w:val="8"/>
  </w:num>
  <w:num w:numId="2" w16cid:durableId="2099133751">
    <w:abstractNumId w:val="6"/>
  </w:num>
  <w:num w:numId="3" w16cid:durableId="29376212">
    <w:abstractNumId w:val="5"/>
  </w:num>
  <w:num w:numId="4" w16cid:durableId="977107079">
    <w:abstractNumId w:val="4"/>
  </w:num>
  <w:num w:numId="5" w16cid:durableId="2023362533">
    <w:abstractNumId w:val="7"/>
  </w:num>
  <w:num w:numId="6" w16cid:durableId="1126655268">
    <w:abstractNumId w:val="3"/>
  </w:num>
  <w:num w:numId="7" w16cid:durableId="1165781724">
    <w:abstractNumId w:val="2"/>
  </w:num>
  <w:num w:numId="8" w16cid:durableId="913734699">
    <w:abstractNumId w:val="1"/>
  </w:num>
  <w:num w:numId="9" w16cid:durableId="20159850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523AF"/>
    <w:rsid w:val="0029639D"/>
    <w:rsid w:val="00326F90"/>
    <w:rsid w:val="00AA1D8D"/>
    <w:rsid w:val="00B47730"/>
    <w:rsid w:val="00CB0664"/>
    <w:rsid w:val="00D156A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2056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2023-12-06T05:07:00Z</dcterms:modified>
  <cp:category/>
</cp:coreProperties>
</file>