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4FC4" w:rsidRDefault="00EC7777">
      <w:pPr>
        <w:jc w:val="center"/>
      </w:pPr>
      <w:r>
        <w:rPr>
          <w:rFonts w:ascii="Calibri" w:hAnsi="Calibri"/>
          <w:color w:val="000000"/>
          <w:sz w:val="44"/>
        </w:rPr>
        <w:t>The Enigmatic Symphony of Astronomy: Unveiling the Cosmos</w:t>
      </w:r>
    </w:p>
    <w:p w:rsidR="00AB4FC4" w:rsidRDefault="00EC7777">
      <w:pPr>
        <w:pStyle w:val="NoSpacing"/>
        <w:jc w:val="center"/>
      </w:pPr>
      <w:r>
        <w:rPr>
          <w:rFonts w:ascii="Calibri" w:hAnsi="Calibri"/>
          <w:color w:val="000000"/>
          <w:sz w:val="36"/>
        </w:rPr>
        <w:t>Oliver W</w:t>
      </w:r>
      <w:r w:rsidR="001A6A37">
        <w:rPr>
          <w:rFonts w:ascii="Calibri" w:hAnsi="Calibri"/>
          <w:color w:val="000000"/>
          <w:sz w:val="36"/>
        </w:rPr>
        <w:t>.</w:t>
      </w:r>
      <w:r>
        <w:rPr>
          <w:rFonts w:ascii="Calibri" w:hAnsi="Calibri"/>
          <w:color w:val="000000"/>
          <w:sz w:val="36"/>
        </w:rPr>
        <w:t xml:space="preserve"> Florence</w:t>
      </w:r>
    </w:p>
    <w:p w:rsidR="00AB4FC4" w:rsidRDefault="00EC7777">
      <w:pPr>
        <w:jc w:val="center"/>
      </w:pPr>
      <w:r>
        <w:rPr>
          <w:rFonts w:ascii="Calibri" w:hAnsi="Calibri"/>
          <w:color w:val="000000"/>
          <w:sz w:val="32"/>
        </w:rPr>
        <w:t>oliver</w:t>
      </w:r>
      <w:r w:rsidR="001A6A37">
        <w:rPr>
          <w:rFonts w:ascii="Calibri" w:hAnsi="Calibri"/>
          <w:color w:val="000000"/>
          <w:sz w:val="32"/>
        </w:rPr>
        <w:t>.</w:t>
      </w:r>
      <w:r>
        <w:rPr>
          <w:rFonts w:ascii="Calibri" w:hAnsi="Calibri"/>
          <w:color w:val="000000"/>
          <w:sz w:val="32"/>
        </w:rPr>
        <w:t>florence@eduworld</w:t>
      </w:r>
      <w:r w:rsidR="001A6A37">
        <w:rPr>
          <w:rFonts w:ascii="Calibri" w:hAnsi="Calibri"/>
          <w:color w:val="000000"/>
          <w:sz w:val="32"/>
        </w:rPr>
        <w:t>.</w:t>
      </w:r>
      <w:r>
        <w:rPr>
          <w:rFonts w:ascii="Calibri" w:hAnsi="Calibri"/>
          <w:color w:val="000000"/>
          <w:sz w:val="32"/>
        </w:rPr>
        <w:t>com</w:t>
      </w:r>
    </w:p>
    <w:p w:rsidR="00AB4FC4" w:rsidRDefault="00AB4FC4"/>
    <w:p w:rsidR="00AB4FC4" w:rsidRDefault="00EC7777">
      <w:r>
        <w:rPr>
          <w:rFonts w:ascii="Calibri" w:hAnsi="Calibri"/>
          <w:color w:val="000000"/>
          <w:sz w:val="24"/>
        </w:rPr>
        <w:t>In the boundless expanse of the universe, where stars twinkle like celestial diamonds and galaxies spiral in a cosmic dance, Astronomy embarks on a quest to unravel the enigmas that shroud our cosmos</w:t>
      </w:r>
      <w:r w:rsidR="001A6A37">
        <w:rPr>
          <w:rFonts w:ascii="Calibri" w:hAnsi="Calibri"/>
          <w:color w:val="000000"/>
          <w:sz w:val="24"/>
        </w:rPr>
        <w:t>.</w:t>
      </w:r>
      <w:r>
        <w:rPr>
          <w:rFonts w:ascii="Calibri" w:hAnsi="Calibri"/>
          <w:color w:val="000000"/>
          <w:sz w:val="24"/>
        </w:rPr>
        <w:t xml:space="preserve"> From the fiery birth of stars to the gravitational grip of black holes, this scientific discipline delves into the mysteries of the heavens, beckoning us to explore the extraordinary symphony of the universe</w:t>
      </w:r>
      <w:r w:rsidR="001A6A37">
        <w:rPr>
          <w:rFonts w:ascii="Calibri" w:hAnsi="Calibri"/>
          <w:color w:val="000000"/>
          <w:sz w:val="24"/>
        </w:rPr>
        <w:t>.</w:t>
      </w:r>
      <w:r>
        <w:rPr>
          <w:rFonts w:ascii="Calibri" w:hAnsi="Calibri"/>
          <w:color w:val="000000"/>
          <w:sz w:val="24"/>
        </w:rPr>
        <w:t xml:space="preserve"> Astronomy unveils the tapestry of celestial bodies, unraveling the interconnectedness of the cosmos, and igniting imaginations with its profound implications for our place in the universe</w:t>
      </w:r>
      <w:r w:rsidR="001A6A37">
        <w:rPr>
          <w:rFonts w:ascii="Calibri" w:hAnsi="Calibri"/>
          <w:color w:val="000000"/>
          <w:sz w:val="24"/>
        </w:rPr>
        <w:t>.</w:t>
      </w:r>
      <w:r>
        <w:rPr>
          <w:rFonts w:ascii="Calibri" w:hAnsi="Calibri"/>
          <w:color w:val="000000"/>
          <w:sz w:val="24"/>
        </w:rPr>
        <w:br/>
      </w:r>
      <w:r>
        <w:rPr>
          <w:rFonts w:ascii="Calibri" w:hAnsi="Calibri"/>
          <w:color w:val="000000"/>
          <w:sz w:val="24"/>
        </w:rPr>
        <w:br/>
        <w:t>Astronomy's grand narrative begins with the restless curiosity of ancient stargazers, who observed the rhythmic movements of celestial bodies and sought patterns amidst the twinkling expanse</w:t>
      </w:r>
      <w:r w:rsidR="001A6A37">
        <w:rPr>
          <w:rFonts w:ascii="Calibri" w:hAnsi="Calibri"/>
          <w:color w:val="000000"/>
          <w:sz w:val="24"/>
        </w:rPr>
        <w:t>.</w:t>
      </w:r>
      <w:r>
        <w:rPr>
          <w:rFonts w:ascii="Calibri" w:hAnsi="Calibri"/>
          <w:color w:val="000000"/>
          <w:sz w:val="24"/>
        </w:rPr>
        <w:t xml:space="preserve"> Throughout history, civilizations haveYang Wang the heavens, mapping constellations and charting the courses of celestial bodies</w:t>
      </w:r>
      <w:r w:rsidR="001A6A37">
        <w:rPr>
          <w:rFonts w:ascii="Calibri" w:hAnsi="Calibri"/>
          <w:color w:val="000000"/>
          <w:sz w:val="24"/>
        </w:rPr>
        <w:t>.</w:t>
      </w:r>
      <w:r>
        <w:rPr>
          <w:rFonts w:ascii="Calibri" w:hAnsi="Calibri"/>
          <w:color w:val="000000"/>
          <w:sz w:val="24"/>
        </w:rPr>
        <w:t xml:space="preserve"> The masterful achievements of astronomers like Galileo, Copernicus, and Kepler laid the cornerstone of our understanding of the solar system, overturning age-old beliefs and ushering in a new era of scientific inquiry</w:t>
      </w:r>
      <w:r w:rsidR="001A6A37">
        <w:rPr>
          <w:rFonts w:ascii="Calibri" w:hAnsi="Calibri"/>
          <w:color w:val="000000"/>
          <w:sz w:val="24"/>
        </w:rPr>
        <w:t>.</w:t>
      </w:r>
      <w:r>
        <w:rPr>
          <w:rFonts w:ascii="Calibri" w:hAnsi="Calibri"/>
          <w:color w:val="000000"/>
          <w:sz w:val="24"/>
        </w:rPr>
        <w:t xml:space="preserve"> Armed with telescopes that pierce the veil of darkness, astronomers have embarked on an epic voyage of discovery, pushing the boundaries of human knowledge and expanding our perception of reality</w:t>
      </w:r>
      <w:r w:rsidR="001A6A37">
        <w:rPr>
          <w:rFonts w:ascii="Calibri" w:hAnsi="Calibri"/>
          <w:color w:val="000000"/>
          <w:sz w:val="24"/>
        </w:rPr>
        <w:t>.</w:t>
      </w:r>
      <w:r>
        <w:rPr>
          <w:rFonts w:ascii="Calibri" w:hAnsi="Calibri"/>
          <w:color w:val="000000"/>
          <w:sz w:val="24"/>
        </w:rPr>
        <w:br/>
      </w:r>
      <w:r>
        <w:rPr>
          <w:rFonts w:ascii="Calibri" w:hAnsi="Calibri"/>
          <w:color w:val="000000"/>
          <w:sz w:val="24"/>
        </w:rPr>
        <w:br/>
        <w:t>The cosmos is a symphony of cosmic phenomena, where stars, planets, galaxies, and nebulae play their part in an eternal cosmic dance</w:t>
      </w:r>
      <w:r w:rsidR="001A6A37">
        <w:rPr>
          <w:rFonts w:ascii="Calibri" w:hAnsi="Calibri"/>
          <w:color w:val="000000"/>
          <w:sz w:val="24"/>
        </w:rPr>
        <w:t>.</w:t>
      </w:r>
      <w:r>
        <w:rPr>
          <w:rFonts w:ascii="Calibri" w:hAnsi="Calibri"/>
          <w:color w:val="000000"/>
          <w:sz w:val="24"/>
        </w:rPr>
        <w:t xml:space="preserve"> Gravity, the invisible conductor, orchestrates the movements of celestial bodies, guiding them in their celestial ballet</w:t>
      </w:r>
      <w:r w:rsidR="001A6A37">
        <w:rPr>
          <w:rFonts w:ascii="Calibri" w:hAnsi="Calibri"/>
          <w:color w:val="000000"/>
          <w:sz w:val="24"/>
        </w:rPr>
        <w:t>.</w:t>
      </w:r>
      <w:r>
        <w:rPr>
          <w:rFonts w:ascii="Calibri" w:hAnsi="Calibri"/>
          <w:color w:val="000000"/>
          <w:sz w:val="24"/>
        </w:rPr>
        <w:t xml:space="preserve"> The birth, life, and death of stars are a testament to the dynamic nature of the universe, a continuous cycle of creation and destruction</w:t>
      </w:r>
      <w:r w:rsidR="001A6A37">
        <w:rPr>
          <w:rFonts w:ascii="Calibri" w:hAnsi="Calibri"/>
          <w:color w:val="000000"/>
          <w:sz w:val="24"/>
        </w:rPr>
        <w:t>.</w:t>
      </w:r>
      <w:r>
        <w:rPr>
          <w:rFonts w:ascii="Calibri" w:hAnsi="Calibri"/>
          <w:color w:val="000000"/>
          <w:sz w:val="24"/>
        </w:rPr>
        <w:t xml:space="preserve"> From the spectacular explosion of a supernova to the relentless pull of a black hole, the cosmos reveals a hidden realm of beauty and chaos, of unimaginable power and awe-inspiring grandeur</w:t>
      </w:r>
      <w:r w:rsidR="001A6A37">
        <w:rPr>
          <w:rFonts w:ascii="Calibri" w:hAnsi="Calibri"/>
          <w:color w:val="000000"/>
          <w:sz w:val="24"/>
        </w:rPr>
        <w:t>.</w:t>
      </w:r>
    </w:p>
    <w:p w:rsidR="00AB4FC4" w:rsidRDefault="00EC7777">
      <w:r>
        <w:rPr>
          <w:rFonts w:ascii="Calibri" w:hAnsi="Calibri"/>
          <w:color w:val="000000"/>
          <w:sz w:val="28"/>
        </w:rPr>
        <w:t>Summary</w:t>
      </w:r>
    </w:p>
    <w:p w:rsidR="00AB4FC4" w:rsidRDefault="00EC7777">
      <w:r>
        <w:rPr>
          <w:rFonts w:ascii="Calibri" w:hAnsi="Calibri"/>
          <w:color w:val="000000"/>
        </w:rPr>
        <w:t>Astronomy, an enchanting fusion of science and wonder, unveils the mysteries of the universe, captivating the human imagination with its profound revelations</w:t>
      </w:r>
      <w:r w:rsidR="001A6A37">
        <w:rPr>
          <w:rFonts w:ascii="Calibri" w:hAnsi="Calibri"/>
          <w:color w:val="000000"/>
        </w:rPr>
        <w:t>.</w:t>
      </w:r>
      <w:r>
        <w:rPr>
          <w:rFonts w:ascii="Calibri" w:hAnsi="Calibri"/>
          <w:color w:val="000000"/>
        </w:rPr>
        <w:t xml:space="preserve"> From the birth of stars to the </w:t>
      </w:r>
      <w:r>
        <w:rPr>
          <w:rFonts w:ascii="Calibri" w:hAnsi="Calibri"/>
          <w:color w:val="000000"/>
        </w:rPr>
        <w:lastRenderedPageBreak/>
        <w:t>enigma of black holes, from the rhythmic dance of planets to the grandeur of distant galaxies, Astronomy provides a lens through which we glimpse the extraordinary symphony of the cosmos</w:t>
      </w:r>
      <w:r w:rsidR="001A6A37">
        <w:rPr>
          <w:rFonts w:ascii="Calibri" w:hAnsi="Calibri"/>
          <w:color w:val="000000"/>
        </w:rPr>
        <w:t>.</w:t>
      </w:r>
      <w:r>
        <w:rPr>
          <w:rFonts w:ascii="Calibri" w:hAnsi="Calibri"/>
          <w:color w:val="000000"/>
        </w:rPr>
        <w:t xml:space="preserve"> Through observation, experimentation, and relentless exploration, astronomers have illuminated the tapestry of the heavens, broadening our understanding of the universe and our place within it</w:t>
      </w:r>
      <w:r w:rsidR="001A6A37">
        <w:rPr>
          <w:rFonts w:ascii="Calibri" w:hAnsi="Calibri"/>
          <w:color w:val="000000"/>
        </w:rPr>
        <w:t>.</w:t>
      </w:r>
      <w:r>
        <w:rPr>
          <w:rFonts w:ascii="Calibri" w:hAnsi="Calibri"/>
          <w:color w:val="000000"/>
        </w:rPr>
        <w:t xml:space="preserve"> As we continue to unravel the secrets of the cosmos, we are reminded of the boundless nature of knowledge and the profound interconnectedness of all things</w:t>
      </w:r>
      <w:r w:rsidR="001A6A37">
        <w:rPr>
          <w:rFonts w:ascii="Calibri" w:hAnsi="Calibri"/>
          <w:color w:val="000000"/>
        </w:rPr>
        <w:t>.</w:t>
      </w:r>
    </w:p>
    <w:p w:rsidR="00AB4FC4" w:rsidRDefault="00AB4FC4"/>
    <w:sectPr w:rsidR="00AB4F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5085755">
    <w:abstractNumId w:val="8"/>
  </w:num>
  <w:num w:numId="2" w16cid:durableId="1493789643">
    <w:abstractNumId w:val="6"/>
  </w:num>
  <w:num w:numId="3" w16cid:durableId="906576499">
    <w:abstractNumId w:val="5"/>
  </w:num>
  <w:num w:numId="4" w16cid:durableId="313680703">
    <w:abstractNumId w:val="4"/>
  </w:num>
  <w:num w:numId="5" w16cid:durableId="1952543999">
    <w:abstractNumId w:val="7"/>
  </w:num>
  <w:num w:numId="6" w16cid:durableId="2009597243">
    <w:abstractNumId w:val="3"/>
  </w:num>
  <w:num w:numId="7" w16cid:durableId="1656296898">
    <w:abstractNumId w:val="2"/>
  </w:num>
  <w:num w:numId="8" w16cid:durableId="157692808">
    <w:abstractNumId w:val="1"/>
  </w:num>
  <w:num w:numId="9" w16cid:durableId="1626694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A37"/>
    <w:rsid w:val="0029639D"/>
    <w:rsid w:val="00326F90"/>
    <w:rsid w:val="00AA1D8D"/>
    <w:rsid w:val="00AB4FC4"/>
    <w:rsid w:val="00B47730"/>
    <w:rsid w:val="00CB0664"/>
    <w:rsid w:val="00EC77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2024-01-15T18:06:00Z</dcterms:modified>
  <cp:category/>
</cp:coreProperties>
</file>