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CCCC73" w14:textId="1023A414" w:rsidR="009303D9" w:rsidRPr="00682DAE" w:rsidRDefault="00431E0A" w:rsidP="00E165BC">
      <w:pPr>
        <w:pStyle w:val="papertitle"/>
        <w:spacing w:before="100" w:beforeAutospacing="1" w:after="100" w:afterAutospacing="1"/>
        <w:rPr>
          <w:b/>
          <w:color w:val="000000" w:themeColor="text1"/>
          <w:sz w:val="32"/>
          <w:szCs w:val="18"/>
        </w:rPr>
      </w:pPr>
      <w:r w:rsidRPr="00682DAE">
        <w:rPr>
          <w:b/>
          <w:color w:val="000000" w:themeColor="text1"/>
          <w:sz w:val="32"/>
          <w:szCs w:val="18"/>
        </w:rPr>
        <w:t xml:space="preserve">Implement HTM Persistance </w:t>
      </w:r>
    </w:p>
    <w:p w14:paraId="12CC5DFA" w14:textId="77777777" w:rsidR="00D7522C" w:rsidRPr="00F86CC7" w:rsidRDefault="00D7522C" w:rsidP="003B4E04">
      <w:pPr>
        <w:pStyle w:val="Author"/>
        <w:spacing w:before="100" w:beforeAutospacing="1" w:after="100" w:afterAutospacing="1" w:line="120" w:lineRule="auto"/>
        <w:rPr>
          <w:color w:val="000000" w:themeColor="text1"/>
          <w:sz w:val="18"/>
          <w:szCs w:val="18"/>
        </w:rPr>
      </w:pPr>
    </w:p>
    <w:p w14:paraId="453DFF96" w14:textId="77777777" w:rsidR="00D7522C" w:rsidRPr="00F86CC7" w:rsidRDefault="00D7522C" w:rsidP="00CA4392">
      <w:pPr>
        <w:pStyle w:val="Author"/>
        <w:spacing w:before="100" w:beforeAutospacing="1" w:after="100" w:afterAutospacing="1" w:line="120" w:lineRule="auto"/>
        <w:rPr>
          <w:color w:val="000000" w:themeColor="text1"/>
          <w:sz w:val="18"/>
          <w:szCs w:val="18"/>
        </w:rPr>
        <w:sectPr w:rsidR="00D7522C" w:rsidRPr="00F86CC7"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0A2842BE" w:rsidR="00BD670B" w:rsidRPr="00F86CC7" w:rsidRDefault="00DF1B74" w:rsidP="00BD670B">
      <w:pPr>
        <w:pStyle w:val="Author"/>
        <w:spacing w:before="100" w:beforeAutospacing="1"/>
        <w:rPr>
          <w:color w:val="000000" w:themeColor="text1"/>
          <w:sz w:val="18"/>
          <w:szCs w:val="18"/>
        </w:rPr>
      </w:pPr>
      <w:r w:rsidRPr="00F86CC7">
        <w:rPr>
          <w:color w:val="000000" w:themeColor="text1"/>
          <w:sz w:val="18"/>
          <w:szCs w:val="18"/>
        </w:rPr>
        <w:lastRenderedPageBreak/>
        <w:t>Nabeela Maham</w:t>
      </w:r>
      <w:r w:rsidR="001A3B3D" w:rsidRPr="00F86CC7">
        <w:rPr>
          <w:color w:val="000000" w:themeColor="text1"/>
          <w:sz w:val="18"/>
          <w:szCs w:val="18"/>
        </w:rPr>
        <w:br/>
      </w:r>
      <w:r w:rsidR="00827320">
        <w:rPr>
          <w:color w:val="000000" w:themeColor="text1"/>
          <w:sz w:val="18"/>
          <w:szCs w:val="18"/>
        </w:rPr>
        <w:t>nabeela.maham@stud.fra-uas.de</w:t>
      </w:r>
    </w:p>
    <w:p w14:paraId="16E7859E" w14:textId="062AAA9E" w:rsidR="001A3B3D" w:rsidRPr="00F86CC7" w:rsidRDefault="00BD670B" w:rsidP="007B6DDA">
      <w:pPr>
        <w:pStyle w:val="Author"/>
        <w:spacing w:before="100" w:beforeAutospacing="1"/>
        <w:rPr>
          <w:color w:val="000000" w:themeColor="text1"/>
          <w:sz w:val="18"/>
          <w:szCs w:val="18"/>
        </w:rPr>
      </w:pPr>
      <w:r w:rsidRPr="00F86CC7">
        <w:rPr>
          <w:color w:val="000000" w:themeColor="text1"/>
          <w:sz w:val="18"/>
          <w:szCs w:val="18"/>
        </w:rPr>
        <w:br w:type="column"/>
      </w:r>
      <w:r w:rsidR="00DF1B74" w:rsidRPr="00F86CC7">
        <w:rPr>
          <w:color w:val="000000" w:themeColor="text1"/>
          <w:sz w:val="18"/>
          <w:szCs w:val="18"/>
        </w:rPr>
        <w:lastRenderedPageBreak/>
        <w:t xml:space="preserve">Kizito </w:t>
      </w:r>
      <w:r w:rsidR="001A3B3D" w:rsidRPr="00F86CC7">
        <w:rPr>
          <w:color w:val="000000" w:themeColor="text1"/>
          <w:sz w:val="18"/>
          <w:szCs w:val="18"/>
        </w:rPr>
        <w:br/>
      </w:r>
      <w:r w:rsidR="00827320" w:rsidRPr="00827320">
        <w:rPr>
          <w:color w:val="000000" w:themeColor="text1"/>
          <w:sz w:val="18"/>
          <w:szCs w:val="18"/>
        </w:rPr>
        <w:t>kizito.onyema@stud.fra-uas.de</w:t>
      </w:r>
    </w:p>
    <w:p w14:paraId="4AFDBD6A" w14:textId="77AD860B" w:rsidR="001A3B3D" w:rsidRPr="00F86CC7" w:rsidRDefault="00BD670B" w:rsidP="00394B0F">
      <w:pPr>
        <w:pStyle w:val="Author"/>
        <w:spacing w:before="100" w:beforeAutospacing="1"/>
        <w:rPr>
          <w:color w:val="000000" w:themeColor="text1"/>
          <w:sz w:val="18"/>
          <w:szCs w:val="18"/>
        </w:rPr>
      </w:pPr>
      <w:r w:rsidRPr="00F86CC7">
        <w:rPr>
          <w:color w:val="000000" w:themeColor="text1"/>
          <w:sz w:val="18"/>
          <w:szCs w:val="18"/>
        </w:rPr>
        <w:br w:type="column"/>
      </w:r>
    </w:p>
    <w:p w14:paraId="03585C22" w14:textId="77777777" w:rsidR="009F1D79" w:rsidRPr="00F86CC7" w:rsidRDefault="009F1D79">
      <w:pPr>
        <w:rPr>
          <w:color w:val="000000" w:themeColor="text1"/>
          <w:sz w:val="18"/>
          <w:szCs w:val="18"/>
        </w:rPr>
        <w:sectPr w:rsidR="009F1D79" w:rsidRPr="00F86CC7" w:rsidSect="00AC597F">
          <w:type w:val="continuous"/>
          <w:pgSz w:w="11906" w:h="16838" w:code="9"/>
          <w:pgMar w:top="450" w:right="893" w:bottom="1440" w:left="893" w:header="720" w:footer="720" w:gutter="0"/>
          <w:cols w:num="3" w:space="720"/>
          <w:docGrid w:linePitch="360"/>
        </w:sectPr>
      </w:pPr>
    </w:p>
    <w:p w14:paraId="6FD348E9" w14:textId="77777777" w:rsidR="009303D9" w:rsidRPr="00F86CC7" w:rsidRDefault="00BD670B">
      <w:pPr>
        <w:rPr>
          <w:color w:val="000000" w:themeColor="text1"/>
          <w:sz w:val="18"/>
          <w:szCs w:val="18"/>
        </w:rPr>
        <w:sectPr w:rsidR="009303D9" w:rsidRPr="00F86CC7" w:rsidSect="00AC597F">
          <w:type w:val="continuous"/>
          <w:pgSz w:w="11906" w:h="16838" w:code="9"/>
          <w:pgMar w:top="450" w:right="893" w:bottom="1440" w:left="893" w:header="720" w:footer="720" w:gutter="0"/>
          <w:cols w:num="3" w:space="720"/>
          <w:docGrid w:linePitch="360"/>
        </w:sectPr>
      </w:pPr>
      <w:r w:rsidRPr="00F86CC7">
        <w:rPr>
          <w:color w:val="000000" w:themeColor="text1"/>
          <w:sz w:val="18"/>
          <w:szCs w:val="18"/>
        </w:rPr>
        <w:lastRenderedPageBreak/>
        <w:br w:type="column"/>
      </w:r>
    </w:p>
    <w:p w14:paraId="7C859F1E" w14:textId="2723B136" w:rsidR="00394B0F" w:rsidRDefault="009303D9" w:rsidP="0081038D">
      <w:pPr>
        <w:pStyle w:val="Abstract"/>
        <w:rPr>
          <w:b w:val="0"/>
          <w:color w:val="000000" w:themeColor="text1"/>
        </w:rPr>
      </w:pPr>
      <w:r w:rsidRPr="00682DAE">
        <w:rPr>
          <w:i/>
          <w:iCs/>
          <w:color w:val="000000" w:themeColor="text1"/>
        </w:rPr>
        <w:lastRenderedPageBreak/>
        <w:t>Abstract</w:t>
      </w:r>
      <w:r w:rsidRPr="00682DAE">
        <w:rPr>
          <w:color w:val="000000" w:themeColor="text1"/>
        </w:rPr>
        <w:t>—</w:t>
      </w:r>
      <w:r w:rsidR="0081038D">
        <w:rPr>
          <w:color w:val="000000" w:themeColor="text1"/>
        </w:rPr>
        <w:t xml:space="preserve"> </w:t>
      </w:r>
      <w:r w:rsidR="00394B0F">
        <w:rPr>
          <w:b w:val="0"/>
          <w:color w:val="000000" w:themeColor="text1"/>
        </w:rPr>
        <w:t>The a</w:t>
      </w:r>
      <w:r w:rsidR="005400B6" w:rsidRPr="00F86CC7">
        <w:rPr>
          <w:b w:val="0"/>
          <w:color w:val="000000" w:themeColor="text1"/>
        </w:rPr>
        <w:t xml:space="preserve">im of this project is to create </w:t>
      </w:r>
      <w:r w:rsidR="0081038D">
        <w:rPr>
          <w:b w:val="0"/>
          <w:color w:val="000000" w:themeColor="text1"/>
        </w:rPr>
        <w:t>a syst</w:t>
      </w:r>
      <w:r w:rsidR="00394B0F">
        <w:rPr>
          <w:b w:val="0"/>
          <w:color w:val="000000" w:themeColor="text1"/>
        </w:rPr>
        <w:t xml:space="preserve">em which trains the network like </w:t>
      </w:r>
      <w:r w:rsidR="0081038D">
        <w:rPr>
          <w:b w:val="0"/>
          <w:color w:val="000000" w:themeColor="text1"/>
        </w:rPr>
        <w:t xml:space="preserve">spatial pooler and can be able to continue previously run experiments with save data. </w:t>
      </w:r>
      <w:r w:rsidR="00394B0F">
        <w:rPr>
          <w:b w:val="0"/>
          <w:color w:val="000000" w:themeColor="text1"/>
        </w:rPr>
        <w:t xml:space="preserve">HTM Persistance is the processor of saving previously used data into text file.  </w:t>
      </w:r>
    </w:p>
    <w:p w14:paraId="17A0F434" w14:textId="447B0D59" w:rsidR="004D72B5" w:rsidRPr="0081038D" w:rsidRDefault="0081038D" w:rsidP="0081038D">
      <w:pPr>
        <w:pStyle w:val="Abstract"/>
        <w:rPr>
          <w:color w:val="000000" w:themeColor="text1"/>
        </w:rPr>
      </w:pPr>
      <w:r w:rsidRPr="0081038D">
        <w:rPr>
          <w:b w:val="0"/>
          <w:color w:val="000000" w:themeColor="text1"/>
          <w:highlight w:val="yellow"/>
        </w:rPr>
        <w:t xml:space="preserve">What is htm </w:t>
      </w:r>
      <w:r>
        <w:rPr>
          <w:b w:val="0"/>
          <w:color w:val="000000" w:themeColor="text1"/>
          <w:highlight w:val="yellow"/>
        </w:rPr>
        <w:t>persistence</w:t>
      </w:r>
      <w:r>
        <w:rPr>
          <w:b w:val="0"/>
          <w:color w:val="000000" w:themeColor="text1"/>
        </w:rPr>
        <w:t xml:space="preserve"> </w:t>
      </w:r>
      <w:r w:rsidR="00431E0A" w:rsidRPr="00F86CC7">
        <w:rPr>
          <w:b w:val="0"/>
          <w:color w:val="000000" w:themeColor="text1"/>
        </w:rPr>
        <w:t xml:space="preserve">The persistence is designed as implementation of a custom </w:t>
      </w:r>
      <w:r w:rsidR="00C505D5" w:rsidRPr="00F86CC7">
        <w:rPr>
          <w:b w:val="0"/>
          <w:color w:val="000000" w:themeColor="text1"/>
        </w:rPr>
        <w:t xml:space="preserve">serializer </w:t>
      </w:r>
      <w:r w:rsidR="00431E0A" w:rsidRPr="00F86CC7">
        <w:rPr>
          <w:b w:val="0"/>
          <w:color w:val="000000" w:themeColor="text1"/>
        </w:rPr>
        <w:t>/</w:t>
      </w:r>
      <w:r w:rsidR="00C505D5" w:rsidRPr="00F86CC7">
        <w:rPr>
          <w:b w:val="0"/>
          <w:color w:val="000000" w:themeColor="text1"/>
        </w:rPr>
        <w:t xml:space="preserve"> desterilizer</w:t>
      </w:r>
      <w:r w:rsidR="00431E0A" w:rsidRPr="00F86CC7">
        <w:rPr>
          <w:b w:val="0"/>
          <w:color w:val="000000" w:themeColor="text1"/>
        </w:rPr>
        <w:t>. The serializer saves the instance of some HTM module to the stream and deserializer is responsible to cre</w:t>
      </w:r>
      <w:r w:rsidR="005400B6" w:rsidRPr="00F86CC7">
        <w:rPr>
          <w:b w:val="0"/>
          <w:color w:val="000000" w:themeColor="text1"/>
        </w:rPr>
        <w:t>a</w:t>
      </w:r>
      <w:r w:rsidR="00431E0A" w:rsidRPr="00F86CC7">
        <w:rPr>
          <w:b w:val="0"/>
          <w:color w:val="000000" w:themeColor="text1"/>
        </w:rPr>
        <w:t>te</w:t>
      </w:r>
      <w:r w:rsidR="005F339D" w:rsidRPr="00F86CC7">
        <w:rPr>
          <w:b w:val="0"/>
          <w:color w:val="000000" w:themeColor="text1"/>
        </w:rPr>
        <w:t xml:space="preserve"> the instance from the stream.</w:t>
      </w:r>
      <w:r>
        <w:rPr>
          <w:b w:val="0"/>
          <w:color w:val="000000" w:themeColor="text1"/>
        </w:rPr>
        <w:t xml:space="preserve"> </w:t>
      </w:r>
      <w:r w:rsidR="005F339D" w:rsidRPr="00F86CC7">
        <w:rPr>
          <w:b w:val="0"/>
          <w:color w:val="000000" w:themeColor="text1"/>
        </w:rPr>
        <w:t xml:space="preserve"> </w:t>
      </w:r>
      <w:r w:rsidR="00182636">
        <w:rPr>
          <w:b w:val="0"/>
          <w:color w:val="000000" w:themeColor="text1"/>
        </w:rPr>
        <w:t xml:space="preserve">   </w:t>
      </w:r>
    </w:p>
    <w:p w14:paraId="5EE659B1" w14:textId="4A39C545" w:rsidR="0081038D" w:rsidRDefault="004D72B5" w:rsidP="00DF2C02">
      <w:pPr>
        <w:pStyle w:val="Keywords"/>
        <w:rPr>
          <w:b w:val="0"/>
          <w:color w:val="000000" w:themeColor="text1"/>
        </w:rPr>
      </w:pPr>
      <w:r w:rsidRPr="00F86CC7">
        <w:rPr>
          <w:b w:val="0"/>
          <w:color w:val="000000" w:themeColor="text1"/>
        </w:rPr>
        <w:t>Keywords—</w:t>
      </w:r>
      <w:r w:rsidR="00DF2C02" w:rsidRPr="00F86CC7">
        <w:rPr>
          <w:b w:val="0"/>
          <w:color w:val="000000" w:themeColor="text1"/>
        </w:rPr>
        <w:t xml:space="preserve"> -</w:t>
      </w:r>
      <w:r w:rsidR="00DF2C02" w:rsidRPr="00F86CC7">
        <w:rPr>
          <w:b w:val="0"/>
          <w:color w:val="000000" w:themeColor="text1"/>
        </w:rPr>
        <w:tab/>
      </w:r>
      <w:r w:rsidR="0081038D">
        <w:rPr>
          <w:b w:val="0"/>
          <w:color w:val="000000" w:themeColor="text1"/>
        </w:rPr>
        <w:t>serialization, deserilization, persistence</w:t>
      </w:r>
    </w:p>
    <w:p w14:paraId="6CA420B6" w14:textId="37422EC2" w:rsidR="009303D9" w:rsidRPr="00682DAE" w:rsidRDefault="005F339D" w:rsidP="005F339D">
      <w:pPr>
        <w:pStyle w:val="Heading1"/>
        <w:rPr>
          <w:b/>
          <w:color w:val="000000" w:themeColor="text1"/>
          <w:sz w:val="22"/>
          <w:szCs w:val="18"/>
        </w:rPr>
      </w:pPr>
      <w:r w:rsidRPr="00682DAE">
        <w:rPr>
          <w:b/>
          <w:color w:val="000000" w:themeColor="text1"/>
          <w:sz w:val="22"/>
          <w:szCs w:val="18"/>
        </w:rPr>
        <w:t>Intro (</w:t>
      </w:r>
      <w:r w:rsidRPr="00682DAE">
        <w:rPr>
          <w:rFonts w:eastAsia="MS Mincho"/>
          <w:b/>
          <w:i/>
          <w:color w:val="000000" w:themeColor="text1"/>
          <w:sz w:val="22"/>
          <w:szCs w:val="18"/>
        </w:rPr>
        <w:t>Heading 1</w:t>
      </w:r>
      <w:r w:rsidRPr="00682DAE">
        <w:rPr>
          <w:b/>
          <w:color w:val="000000" w:themeColor="text1"/>
          <w:sz w:val="22"/>
          <w:szCs w:val="18"/>
        </w:rPr>
        <w:t>)</w:t>
      </w:r>
    </w:p>
    <w:p w14:paraId="4AE73BBF" w14:textId="6F03B176" w:rsidR="00C505D5" w:rsidRPr="00F86CC7" w:rsidRDefault="005400B6" w:rsidP="00C505D5">
      <w:pP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Hierarchical temporal memory (HTM) is a biologically constrained machine intelligence technology developed by Numenta. Origin</w:t>
      </w:r>
      <w:r w:rsidR="005F339D" w:rsidRPr="00F86CC7">
        <w:rPr>
          <w:rFonts w:eastAsia="Times New Roman"/>
          <w:color w:val="000000" w:themeColor="text1"/>
          <w:sz w:val="18"/>
          <w:szCs w:val="18"/>
        </w:rPr>
        <w:t xml:space="preserve">ally described in the 2004 book. </w:t>
      </w:r>
      <w:r w:rsidRPr="00F86CC7">
        <w:rPr>
          <w:rFonts w:eastAsia="Times New Roman"/>
          <w:color w:val="000000" w:themeColor="text1"/>
          <w:sz w:val="18"/>
          <w:szCs w:val="18"/>
        </w:rPr>
        <w:t xml:space="preserve">On Intelligence by Jeff Hawkins with Sandra Blakeslee, HTM is </w:t>
      </w:r>
      <w:r w:rsidR="00E97BEF" w:rsidRPr="00F86CC7">
        <w:rPr>
          <w:rFonts w:eastAsia="Times New Roman"/>
          <w:color w:val="000000" w:themeColor="text1"/>
          <w:sz w:val="18"/>
          <w:szCs w:val="18"/>
        </w:rPr>
        <w:t xml:space="preserve">the distributed building and </w:t>
      </w:r>
      <w:r w:rsidRPr="00F86CC7">
        <w:rPr>
          <w:rFonts w:eastAsia="Times New Roman"/>
          <w:color w:val="000000" w:themeColor="text1"/>
          <w:sz w:val="18"/>
          <w:szCs w:val="18"/>
        </w:rPr>
        <w:t>primarily used today for anomaly detection in streaming data. The technology is based on neuroscience and the physiology and interaction of pyramidal neurons in the neocortex of the mammalian (in particular, human) brain.</w:t>
      </w:r>
    </w:p>
    <w:p w14:paraId="7BBBEB0F" w14:textId="77777777" w:rsidR="0081038D" w:rsidRDefault="0081038D" w:rsidP="00C505D5">
      <w:pPr>
        <w:pStyle w:val="Heading1"/>
        <w:numPr>
          <w:ilvl w:val="0"/>
          <w:numId w:val="0"/>
        </w:numPr>
        <w:shd w:val="clear" w:color="auto" w:fill="FFFFFF"/>
        <w:spacing w:before="0" w:after="0"/>
        <w:jc w:val="both"/>
        <w:rPr>
          <w:color w:val="000000" w:themeColor="text1"/>
          <w:sz w:val="18"/>
          <w:szCs w:val="18"/>
        </w:rPr>
      </w:pPr>
    </w:p>
    <w:p w14:paraId="7D828A26" w14:textId="426EC6F0" w:rsidR="00FE4C97" w:rsidRDefault="00FE4C97" w:rsidP="00C505D5">
      <w:pPr>
        <w:pStyle w:val="Heading1"/>
        <w:numPr>
          <w:ilvl w:val="0"/>
          <w:numId w:val="0"/>
        </w:numPr>
        <w:shd w:val="clear" w:color="auto" w:fill="FFFFFF"/>
        <w:spacing w:before="0" w:after="0"/>
        <w:jc w:val="both"/>
        <w:rPr>
          <w:color w:val="000000" w:themeColor="text1"/>
          <w:sz w:val="18"/>
          <w:szCs w:val="18"/>
        </w:rPr>
      </w:pPr>
      <w:r>
        <w:rPr>
          <w:color w:val="000000" w:themeColor="text1"/>
          <w:sz w:val="18"/>
          <w:szCs w:val="18"/>
        </w:rPr>
        <w:t xml:space="preserve">HTM is algorithm </w:t>
      </w:r>
      <w:r w:rsidR="006A34D8">
        <w:rPr>
          <w:color w:val="000000" w:themeColor="text1"/>
          <w:sz w:val="18"/>
          <w:szCs w:val="18"/>
        </w:rPr>
        <w:t xml:space="preserve">     </w:t>
      </w:r>
      <w:bookmarkStart w:id="0" w:name="_GoBack"/>
      <w:bookmarkEnd w:id="0"/>
    </w:p>
    <w:p w14:paraId="15AA64D3" w14:textId="7ADFAF41" w:rsidR="00FE4C97" w:rsidRDefault="00FE4C97" w:rsidP="00FE4C97">
      <w:r>
        <w:t>Why htm is serialized?</w:t>
      </w:r>
    </w:p>
    <w:p w14:paraId="50EEF952" w14:textId="230B9DA0" w:rsidR="00FE4C97" w:rsidRDefault="00FE4C97" w:rsidP="00FE4C97">
      <w:r>
        <w:t>To achieve persistence used serialization and deserialization</w:t>
      </w:r>
    </w:p>
    <w:p w14:paraId="1E4C87F7" w14:textId="506FF67A" w:rsidR="00FE4C97" w:rsidRDefault="00FE4C97" w:rsidP="00FE4C97">
      <w:r>
        <w:t xml:space="preserve">General and all in one htm serialize2.cs in this work focus classes are …….spaliak=l pooler,synanase, </w:t>
      </w:r>
    </w:p>
    <w:p w14:paraId="175B85E6" w14:textId="77777777" w:rsidR="00FE4C97" w:rsidRPr="00FE4C97" w:rsidRDefault="00FE4C97" w:rsidP="00FE4C97"/>
    <w:p w14:paraId="706806F3" w14:textId="77777777" w:rsidR="00E97BEF" w:rsidRPr="00F86CC7" w:rsidRDefault="00E97BEF" w:rsidP="00DF1B74">
      <w:pPr>
        <w:shd w:val="clear" w:color="auto" w:fill="FFFFFF"/>
        <w:jc w:val="left"/>
        <w:rPr>
          <w:rFonts w:eastAsia="Times New Roman"/>
          <w:color w:val="000000" w:themeColor="text1"/>
          <w:sz w:val="18"/>
          <w:szCs w:val="18"/>
        </w:rPr>
      </w:pPr>
    </w:p>
    <w:p w14:paraId="61592952" w14:textId="6D8D7A40" w:rsidR="00DB09DA" w:rsidRPr="0039773B" w:rsidRDefault="00DB09DA" w:rsidP="00DB09DA">
      <w:pPr>
        <w:pStyle w:val="Heading1"/>
        <w:rPr>
          <w:b/>
          <w:color w:val="000000" w:themeColor="text1"/>
          <w:sz w:val="22"/>
          <w:szCs w:val="18"/>
        </w:rPr>
      </w:pPr>
      <w:r w:rsidRPr="0039773B">
        <w:rPr>
          <w:b/>
          <w:color w:val="000000" w:themeColor="text1"/>
          <w:sz w:val="22"/>
          <w:szCs w:val="18"/>
        </w:rPr>
        <w:t>Method</w:t>
      </w:r>
      <w:r w:rsidR="009E2D7D" w:rsidRPr="0039773B">
        <w:rPr>
          <w:b/>
          <w:color w:val="000000" w:themeColor="text1"/>
          <w:sz w:val="22"/>
          <w:szCs w:val="18"/>
        </w:rPr>
        <w:t>s</w:t>
      </w:r>
    </w:p>
    <w:p w14:paraId="77255AB9" w14:textId="77777777" w:rsidR="00076F89" w:rsidRDefault="00076F89" w:rsidP="00076F89">
      <w:pPr>
        <w:shd w:val="clear" w:color="auto" w:fill="FFFFFF"/>
        <w:jc w:val="left"/>
        <w:rPr>
          <w:rFonts w:eastAsia="Times New Roman"/>
          <w:color w:val="000000" w:themeColor="text1"/>
          <w:sz w:val="18"/>
          <w:szCs w:val="18"/>
        </w:rPr>
      </w:pPr>
      <w:r>
        <w:rPr>
          <w:rFonts w:eastAsia="Times New Roman"/>
          <w:color w:val="000000" w:themeColor="text1"/>
          <w:sz w:val="18"/>
          <w:szCs w:val="18"/>
        </w:rPr>
        <w:t>SERIALIZATION</w:t>
      </w:r>
    </w:p>
    <w:p w14:paraId="6F165A53" w14:textId="77777777" w:rsidR="00076F89" w:rsidRPr="00F86CC7" w:rsidRDefault="00076F89" w:rsidP="00076F89">
      <w:pPr>
        <w:shd w:val="clear" w:color="auto" w:fill="FFFFFF"/>
        <w:jc w:val="left"/>
        <w:rPr>
          <w:rFonts w:eastAsia="Times New Roman"/>
          <w:color w:val="000000" w:themeColor="text1"/>
          <w:sz w:val="18"/>
          <w:szCs w:val="18"/>
        </w:rPr>
      </w:pPr>
    </w:p>
    <w:p w14:paraId="47940A61" w14:textId="77777777" w:rsidR="00076F89" w:rsidRDefault="00076F89" w:rsidP="00076F89">
      <w:pPr>
        <w:shd w:val="clear" w:color="auto" w:fill="FFFFFF"/>
        <w:jc w:val="left"/>
        <w:rPr>
          <w:color w:val="000000" w:themeColor="text1"/>
          <w:sz w:val="18"/>
          <w:szCs w:val="18"/>
          <w:shd w:val="clear" w:color="auto" w:fill="FFFFFF"/>
        </w:rPr>
      </w:pPr>
      <w:r w:rsidRPr="00F86CC7">
        <w:rPr>
          <w:color w:val="000000" w:themeColor="text1"/>
          <w:sz w:val="18"/>
          <w:szCs w:val="18"/>
          <w:shd w:val="clear" w:color="auto" w:fill="FFFFFF"/>
        </w:rPr>
        <w:t>Serialization is the process of converting an object into a stream of bytes to store the object or transmit it to memory, a database, or a file. Its main purpose is to save the state of an object in order to be able to recreate it when needed. The reverse process is called deserialization.</w:t>
      </w:r>
    </w:p>
    <w:p w14:paraId="155EF831" w14:textId="77777777" w:rsidR="00076F89" w:rsidRPr="00F86CC7" w:rsidRDefault="00076F89" w:rsidP="00076F89">
      <w:pPr>
        <w:shd w:val="clear" w:color="auto" w:fill="FFFFFF"/>
        <w:jc w:val="left"/>
        <w:rPr>
          <w:color w:val="000000" w:themeColor="text1"/>
          <w:sz w:val="18"/>
          <w:szCs w:val="18"/>
          <w:shd w:val="clear" w:color="auto" w:fill="FFFFFF"/>
        </w:rPr>
      </w:pPr>
    </w:p>
    <w:p w14:paraId="7764382E" w14:textId="77777777" w:rsidR="00076F89" w:rsidRPr="00F86CC7" w:rsidRDefault="00076F89" w:rsidP="00076F89">
      <w:pPr>
        <w:pStyle w:val="Heading2"/>
        <w:shd w:val="clear" w:color="auto" w:fill="FFFFFF"/>
        <w:rPr>
          <w:color w:val="000000" w:themeColor="text1"/>
          <w:sz w:val="18"/>
          <w:szCs w:val="18"/>
        </w:rPr>
      </w:pPr>
      <w:r w:rsidRPr="00F86CC7">
        <w:rPr>
          <w:color w:val="000000" w:themeColor="text1"/>
          <w:sz w:val="18"/>
          <w:szCs w:val="18"/>
        </w:rPr>
        <w:t>How serialization works</w:t>
      </w:r>
    </w:p>
    <w:p w14:paraId="5ACC2862" w14:textId="77777777" w:rsidR="00076F89" w:rsidRPr="00F86CC7" w:rsidRDefault="00076F89" w:rsidP="00076F89">
      <w:pPr>
        <w:pStyle w:val="NormalWeb"/>
        <w:shd w:val="clear" w:color="auto" w:fill="FFFFFF"/>
        <w:rPr>
          <w:color w:val="000000" w:themeColor="text1"/>
          <w:sz w:val="18"/>
          <w:szCs w:val="18"/>
        </w:rPr>
      </w:pPr>
      <w:r w:rsidRPr="00F86CC7">
        <w:rPr>
          <w:color w:val="000000" w:themeColor="text1"/>
          <w:sz w:val="18"/>
          <w:szCs w:val="18"/>
        </w:rPr>
        <w:t>This illustration shows the overall process of serialization:</w:t>
      </w:r>
    </w:p>
    <w:p w14:paraId="65361230" w14:textId="77777777" w:rsidR="00076F89" w:rsidRPr="00F86CC7" w:rsidRDefault="00076F89" w:rsidP="00394B0F">
      <w:pPr>
        <w:pStyle w:val="NormalWeb"/>
        <w:shd w:val="clear" w:color="auto" w:fill="FFFFFF"/>
        <w:jc w:val="center"/>
        <w:rPr>
          <w:color w:val="000000" w:themeColor="text1"/>
          <w:sz w:val="18"/>
          <w:szCs w:val="18"/>
        </w:rPr>
      </w:pPr>
      <w:r w:rsidRPr="00F86CC7">
        <w:rPr>
          <w:noProof/>
          <w:color w:val="000000" w:themeColor="text1"/>
          <w:sz w:val="18"/>
          <w:szCs w:val="18"/>
        </w:rPr>
        <w:lastRenderedPageBreak/>
        <w:drawing>
          <wp:inline distT="0" distB="0" distL="0" distR="0" wp14:anchorId="61A7DA54" wp14:editId="7F6FBF20">
            <wp:extent cx="2446020" cy="1684020"/>
            <wp:effectExtent l="0" t="0" r="0" b="0"/>
            <wp:docPr id="6" name="Picture 6" descr="Serializatio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alization 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6020" cy="1684020"/>
                    </a:xfrm>
                    <a:prstGeom prst="rect">
                      <a:avLst/>
                    </a:prstGeom>
                    <a:noFill/>
                    <a:ln>
                      <a:noFill/>
                    </a:ln>
                  </pic:spPr>
                </pic:pic>
              </a:graphicData>
            </a:graphic>
          </wp:inline>
        </w:drawing>
      </w:r>
    </w:p>
    <w:p w14:paraId="6664AC6D" w14:textId="77777777" w:rsidR="00076F89" w:rsidRPr="00F86CC7" w:rsidRDefault="00076F89" w:rsidP="00076F89">
      <w:pPr>
        <w:pStyle w:val="NormalWeb"/>
        <w:shd w:val="clear" w:color="auto" w:fill="FFFFFF"/>
        <w:rPr>
          <w:color w:val="000000" w:themeColor="text1"/>
          <w:sz w:val="18"/>
          <w:szCs w:val="18"/>
        </w:rPr>
      </w:pPr>
      <w:r w:rsidRPr="00F86CC7">
        <w:rPr>
          <w:color w:val="000000" w:themeColor="text1"/>
          <w:sz w:val="18"/>
          <w:szCs w:val="18"/>
        </w:rPr>
        <w:t>The object is serialized to a stream that carries the data. The stream may also have information about the object's type, such as its version, culture, and assembly name. From that stream, the object can be stored in a database, a file, or memory.</w:t>
      </w:r>
    </w:p>
    <w:p w14:paraId="3F37CE81" w14:textId="77777777" w:rsidR="00076F89" w:rsidRPr="00F86CC7" w:rsidRDefault="00076F89" w:rsidP="00076F89">
      <w:pPr>
        <w:pStyle w:val="Heading3"/>
        <w:shd w:val="clear" w:color="auto" w:fill="FFFFFF"/>
        <w:rPr>
          <w:color w:val="000000" w:themeColor="text1"/>
          <w:sz w:val="18"/>
          <w:szCs w:val="18"/>
        </w:rPr>
      </w:pPr>
      <w:r w:rsidRPr="00F86CC7">
        <w:rPr>
          <w:color w:val="000000" w:themeColor="text1"/>
          <w:sz w:val="18"/>
          <w:szCs w:val="18"/>
        </w:rPr>
        <w:t>Uses for serialization</w:t>
      </w:r>
    </w:p>
    <w:p w14:paraId="5AF9FCD5" w14:textId="77777777" w:rsidR="00076F89" w:rsidRPr="00F86CC7" w:rsidRDefault="00076F89" w:rsidP="00076F89">
      <w:pPr>
        <w:pStyle w:val="NormalWeb"/>
        <w:shd w:val="clear" w:color="auto" w:fill="FFFFFF"/>
        <w:rPr>
          <w:color w:val="000000" w:themeColor="text1"/>
          <w:sz w:val="18"/>
          <w:szCs w:val="18"/>
        </w:rPr>
      </w:pPr>
      <w:r w:rsidRPr="00F86CC7">
        <w:rPr>
          <w:color w:val="000000" w:themeColor="text1"/>
          <w:sz w:val="18"/>
          <w:szCs w:val="18"/>
        </w:rPr>
        <w:t>Serialization allows the developer to save the state of an object and re-create it as needed, providing storage of objects as well as data exchange. Through serialization, a developer can perform actions such as:</w:t>
      </w:r>
    </w:p>
    <w:p w14:paraId="43656CA4" w14:textId="77777777" w:rsidR="00076F89" w:rsidRPr="00F86CC7"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Sending the object to a remote application by using a web service</w:t>
      </w:r>
    </w:p>
    <w:p w14:paraId="2505B3AF" w14:textId="77777777" w:rsidR="00076F89" w:rsidRPr="00F86CC7"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Passing an object from one domain to another</w:t>
      </w:r>
    </w:p>
    <w:p w14:paraId="66CB0DD3" w14:textId="77777777" w:rsidR="00076F89" w:rsidRPr="00F86CC7"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Passing an object through a firewall as a JSON or XML string</w:t>
      </w:r>
    </w:p>
    <w:p w14:paraId="16DE3BE9" w14:textId="77777777" w:rsidR="00076F89" w:rsidRDefault="00076F89" w:rsidP="00076F89">
      <w:pPr>
        <w:numPr>
          <w:ilvl w:val="0"/>
          <w:numId w:val="25"/>
        </w:numPr>
        <w:shd w:val="clear" w:color="auto" w:fill="FFFFFF"/>
        <w:ind w:left="570"/>
        <w:jc w:val="left"/>
        <w:rPr>
          <w:color w:val="000000" w:themeColor="text1"/>
          <w:sz w:val="18"/>
          <w:szCs w:val="18"/>
        </w:rPr>
      </w:pPr>
      <w:r w:rsidRPr="00F86CC7">
        <w:rPr>
          <w:color w:val="000000" w:themeColor="text1"/>
          <w:sz w:val="18"/>
          <w:szCs w:val="18"/>
        </w:rPr>
        <w:t>Maintaining security or user-specific information across applications</w:t>
      </w:r>
    </w:p>
    <w:p w14:paraId="6B42B394" w14:textId="77777777" w:rsidR="00FD0085" w:rsidRDefault="00FD0085" w:rsidP="00FD0085">
      <w:pPr>
        <w:shd w:val="clear" w:color="auto" w:fill="FFFFFF"/>
        <w:jc w:val="left"/>
        <w:rPr>
          <w:color w:val="000000" w:themeColor="text1"/>
          <w:sz w:val="18"/>
          <w:szCs w:val="18"/>
        </w:rPr>
      </w:pPr>
    </w:p>
    <w:p w14:paraId="5A261DF4" w14:textId="77777777" w:rsidR="00076F89" w:rsidRDefault="00076F89" w:rsidP="00076F89">
      <w:pPr>
        <w:pStyle w:val="NormalWeb"/>
        <w:shd w:val="clear" w:color="auto" w:fill="FFFFFF"/>
        <w:rPr>
          <w:color w:val="000000" w:themeColor="text1"/>
          <w:sz w:val="18"/>
          <w:szCs w:val="18"/>
        </w:rPr>
      </w:pPr>
      <w:r>
        <w:rPr>
          <w:color w:val="000000" w:themeColor="text1"/>
          <w:sz w:val="18"/>
          <w:szCs w:val="18"/>
        </w:rPr>
        <w:t>Serialization in HTM Persistance:</w:t>
      </w:r>
    </w:p>
    <w:p w14:paraId="035804A4" w14:textId="77777777" w:rsidR="00076F89" w:rsidRDefault="00076F89" w:rsidP="00076F89">
      <w:pPr>
        <w:pStyle w:val="Heading1"/>
        <w:numPr>
          <w:ilvl w:val="0"/>
          <w:numId w:val="0"/>
        </w:numPr>
        <w:shd w:val="clear" w:color="auto" w:fill="FFFFFF"/>
        <w:spacing w:before="75" w:line="312" w:lineRule="atLeast"/>
        <w:jc w:val="both"/>
        <w:rPr>
          <w:bCs/>
          <w:color w:val="000000" w:themeColor="text1"/>
          <w:sz w:val="18"/>
          <w:szCs w:val="18"/>
        </w:rPr>
      </w:pPr>
      <w:r>
        <w:rPr>
          <w:bCs/>
          <w:color w:val="000000" w:themeColor="text1"/>
          <w:sz w:val="18"/>
          <w:szCs w:val="18"/>
        </w:rPr>
        <w:lastRenderedPageBreak/>
        <w:drawing>
          <wp:inline distT="0" distB="0" distL="0" distR="0" wp14:anchorId="7D041D11" wp14:editId="21DC0B7D">
            <wp:extent cx="2840528" cy="136305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82789.tmp"/>
                    <pic:cNvPicPr/>
                  </pic:nvPicPr>
                  <pic:blipFill>
                    <a:blip r:embed="rId11">
                      <a:extLst>
                        <a:ext uri="{28A0092B-C50C-407E-A947-70E740481C1C}">
                          <a14:useLocalDpi xmlns:a14="http://schemas.microsoft.com/office/drawing/2010/main" val="0"/>
                        </a:ext>
                      </a:extLst>
                    </a:blip>
                    <a:stretch>
                      <a:fillRect/>
                    </a:stretch>
                  </pic:blipFill>
                  <pic:spPr>
                    <a:xfrm>
                      <a:off x="0" y="0"/>
                      <a:ext cx="2851409" cy="1368277"/>
                    </a:xfrm>
                    <a:prstGeom prst="rect">
                      <a:avLst/>
                    </a:prstGeom>
                  </pic:spPr>
                </pic:pic>
              </a:graphicData>
            </a:graphic>
          </wp:inline>
        </w:drawing>
      </w:r>
    </w:p>
    <w:p w14:paraId="62B6C9BD" w14:textId="77777777" w:rsidR="00076F89" w:rsidRPr="00F34641" w:rsidRDefault="00076F89" w:rsidP="00076F89">
      <w:pPr>
        <w:pStyle w:val="Heading1"/>
        <w:numPr>
          <w:ilvl w:val="0"/>
          <w:numId w:val="0"/>
        </w:numPr>
        <w:shd w:val="clear" w:color="auto" w:fill="FFFFFF"/>
        <w:spacing w:before="75" w:line="312" w:lineRule="atLeast"/>
        <w:jc w:val="both"/>
        <w:rPr>
          <w:color w:val="000000" w:themeColor="text1"/>
          <w:sz w:val="18"/>
          <w:szCs w:val="18"/>
        </w:rPr>
      </w:pPr>
      <w:r w:rsidRPr="00F34641">
        <w:rPr>
          <w:bCs/>
          <w:color w:val="000000" w:themeColor="text1"/>
          <w:sz w:val="18"/>
          <w:szCs w:val="18"/>
        </w:rPr>
        <w:t>Deserialization</w:t>
      </w:r>
    </w:p>
    <w:p w14:paraId="1966406A" w14:textId="595ED11C" w:rsidR="00076F89" w:rsidRPr="00F34641" w:rsidRDefault="00076F89" w:rsidP="00076F89">
      <w:pPr>
        <w:pStyle w:val="NormalWeb"/>
        <w:shd w:val="clear" w:color="auto" w:fill="FFFFFF"/>
        <w:jc w:val="both"/>
        <w:rPr>
          <w:color w:val="333333"/>
          <w:sz w:val="18"/>
          <w:szCs w:val="18"/>
        </w:rPr>
      </w:pPr>
      <w:r>
        <w:rPr>
          <w:color w:val="333333"/>
          <w:sz w:val="18"/>
          <w:szCs w:val="18"/>
        </w:rPr>
        <w:t>D</w:t>
      </w:r>
      <w:r w:rsidRPr="00F34641">
        <w:rPr>
          <w:color w:val="333333"/>
          <w:sz w:val="18"/>
          <w:szCs w:val="18"/>
        </w:rPr>
        <w:t xml:space="preserve">eserialization is the reverse process of serialization. It </w:t>
      </w:r>
      <w:commentRangeStart w:id="1"/>
      <w:r w:rsidRPr="00F34641">
        <w:rPr>
          <w:color w:val="333333"/>
          <w:sz w:val="18"/>
          <w:szCs w:val="18"/>
        </w:rPr>
        <w:t>means</w:t>
      </w:r>
      <w:commentRangeEnd w:id="1"/>
      <w:r w:rsidR="00FB4107">
        <w:rPr>
          <w:rStyle w:val="CommentReference"/>
          <w:rFonts w:eastAsia="SimSun"/>
        </w:rPr>
        <w:commentReference w:id="1"/>
      </w:r>
      <w:r w:rsidRPr="00F34641">
        <w:rPr>
          <w:color w:val="333333"/>
          <w:sz w:val="18"/>
          <w:szCs w:val="18"/>
        </w:rPr>
        <w:t xml:space="preserve"> you can read the object from byte st</w:t>
      </w:r>
      <w:r w:rsidR="00595799">
        <w:rPr>
          <w:color w:val="333333"/>
          <w:sz w:val="18"/>
          <w:szCs w:val="18"/>
        </w:rPr>
        <w:t>ream. Here, we are going to use the</w:t>
      </w:r>
      <w:r w:rsidR="00595799" w:rsidRPr="00F34641">
        <w:rPr>
          <w:color w:val="333333"/>
          <w:sz w:val="18"/>
          <w:szCs w:val="18"/>
        </w:rPr>
        <w:t xml:space="preserve"> </w:t>
      </w:r>
      <w:r w:rsidRPr="00F34641">
        <w:rPr>
          <w:color w:val="333333"/>
          <w:sz w:val="18"/>
          <w:szCs w:val="18"/>
        </w:rPr>
        <w:t>m</w:t>
      </w:r>
      <w:r w:rsidR="00595799">
        <w:rPr>
          <w:color w:val="333333"/>
          <w:sz w:val="18"/>
          <w:szCs w:val="18"/>
        </w:rPr>
        <w:t>ethod to deserialize the stream</w:t>
      </w:r>
      <w:r w:rsidR="00827320">
        <w:rPr>
          <w:color w:val="333333"/>
          <w:sz w:val="18"/>
          <w:szCs w:val="18"/>
        </w:rPr>
        <w:t>a</w:t>
      </w:r>
    </w:p>
    <w:p w14:paraId="02C1D371" w14:textId="77777777" w:rsidR="00076F89" w:rsidRPr="00F34641" w:rsidRDefault="00076F89" w:rsidP="00076F89">
      <w:pPr>
        <w:rPr>
          <w:sz w:val="18"/>
          <w:szCs w:val="18"/>
        </w:rPr>
      </w:pPr>
      <w:r w:rsidRPr="00F34641">
        <w:rPr>
          <w:noProof/>
          <w:sz w:val="18"/>
          <w:szCs w:val="18"/>
        </w:rPr>
        <w:drawing>
          <wp:inline distT="0" distB="0" distL="0" distR="0" wp14:anchorId="11B18D0F" wp14:editId="637D3956">
            <wp:extent cx="2090858" cy="822960"/>
            <wp:effectExtent l="0" t="0" r="5080" b="0"/>
            <wp:docPr id="11" name="Picture 11" descr="C# deseri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 deserializ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90858" cy="822960"/>
                    </a:xfrm>
                    <a:prstGeom prst="rect">
                      <a:avLst/>
                    </a:prstGeom>
                    <a:noFill/>
                    <a:ln>
                      <a:noFill/>
                    </a:ln>
                  </pic:spPr>
                </pic:pic>
              </a:graphicData>
            </a:graphic>
          </wp:inline>
        </w:drawing>
      </w:r>
    </w:p>
    <w:p w14:paraId="60D93A9D" w14:textId="77777777" w:rsidR="00076F89" w:rsidRPr="00F34641" w:rsidRDefault="00076F89" w:rsidP="00076F89">
      <w:pPr>
        <w:pStyle w:val="Heading3"/>
        <w:shd w:val="clear" w:color="auto" w:fill="FFFFFF"/>
        <w:spacing w:line="312" w:lineRule="atLeast"/>
        <w:rPr>
          <w:color w:val="610B4B"/>
          <w:sz w:val="18"/>
          <w:szCs w:val="18"/>
        </w:rPr>
      </w:pPr>
      <w:r w:rsidRPr="00F34641">
        <w:rPr>
          <w:b/>
          <w:bCs/>
          <w:color w:val="610B4B"/>
          <w:sz w:val="18"/>
          <w:szCs w:val="18"/>
        </w:rPr>
        <w:t>C# Deserialization Example</w:t>
      </w:r>
    </w:p>
    <w:p w14:paraId="08AA8B75" w14:textId="77777777" w:rsidR="00076F89" w:rsidRDefault="00076F89" w:rsidP="00076F89">
      <w:pPr>
        <w:shd w:val="clear" w:color="auto" w:fill="FFFFFF"/>
        <w:jc w:val="left"/>
        <w:rPr>
          <w:rFonts w:eastAsia="Times New Roman"/>
          <w:color w:val="000000" w:themeColor="text1"/>
          <w:sz w:val="18"/>
          <w:szCs w:val="18"/>
        </w:rPr>
      </w:pPr>
      <w:r>
        <w:rPr>
          <w:rFonts w:eastAsia="Times New Roman"/>
          <w:color w:val="000000" w:themeColor="text1"/>
          <w:sz w:val="18"/>
          <w:szCs w:val="18"/>
        </w:rPr>
        <w:t>Derialization in HTM Persiatnce</w:t>
      </w:r>
    </w:p>
    <w:p w14:paraId="11B4B9A2" w14:textId="77777777" w:rsidR="00076F89" w:rsidRDefault="00076F89" w:rsidP="00076F89">
      <w:pPr>
        <w:shd w:val="clear" w:color="auto" w:fill="FFFFFF"/>
        <w:jc w:val="left"/>
        <w:rPr>
          <w:rFonts w:eastAsia="Times New Roman"/>
          <w:color w:val="000000" w:themeColor="text1"/>
          <w:sz w:val="18"/>
          <w:szCs w:val="18"/>
        </w:rPr>
      </w:pPr>
    </w:p>
    <w:p w14:paraId="5D42432F" w14:textId="77777777" w:rsidR="00076F89" w:rsidRDefault="00076F89" w:rsidP="00076F89">
      <w:pPr>
        <w:shd w:val="clear" w:color="auto" w:fill="FFFFFF"/>
        <w:jc w:val="lef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560D7D9F" wp14:editId="5E990D62">
            <wp:extent cx="3089910" cy="17995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686362.tmp"/>
                    <pic:cNvPicPr/>
                  </pic:nvPicPr>
                  <pic:blipFill>
                    <a:blip r:embed="rId15">
                      <a:extLst>
                        <a:ext uri="{28A0092B-C50C-407E-A947-70E740481C1C}">
                          <a14:useLocalDpi xmlns:a14="http://schemas.microsoft.com/office/drawing/2010/main" val="0"/>
                        </a:ext>
                      </a:extLst>
                    </a:blip>
                    <a:stretch>
                      <a:fillRect/>
                    </a:stretch>
                  </pic:blipFill>
                  <pic:spPr>
                    <a:xfrm>
                      <a:off x="0" y="0"/>
                      <a:ext cx="3089910" cy="1799590"/>
                    </a:xfrm>
                    <a:prstGeom prst="rect">
                      <a:avLst/>
                    </a:prstGeom>
                  </pic:spPr>
                </pic:pic>
              </a:graphicData>
            </a:graphic>
          </wp:inline>
        </w:drawing>
      </w:r>
    </w:p>
    <w:p w14:paraId="521838EA" w14:textId="77777777" w:rsidR="00076F89" w:rsidRDefault="00076F89" w:rsidP="00076F89">
      <w:pPr>
        <w:shd w:val="clear" w:color="auto" w:fill="FFFFFF"/>
        <w:jc w:val="left"/>
        <w:rPr>
          <w:rFonts w:eastAsia="Times New Roman"/>
          <w:color w:val="000000" w:themeColor="text1"/>
          <w:sz w:val="18"/>
          <w:szCs w:val="18"/>
        </w:rPr>
      </w:pPr>
    </w:p>
    <w:p w14:paraId="064C56DB" w14:textId="77777777" w:rsidR="00076F89" w:rsidRDefault="00076F89" w:rsidP="00076F89">
      <w:pPr>
        <w:shd w:val="clear" w:color="auto" w:fill="FFFFFF"/>
        <w:jc w:val="left"/>
        <w:rPr>
          <w:rFonts w:eastAsia="Times New Roman"/>
          <w:color w:val="000000" w:themeColor="text1"/>
          <w:sz w:val="18"/>
          <w:szCs w:val="18"/>
        </w:rPr>
      </w:pPr>
      <w:r>
        <w:rPr>
          <w:rFonts w:eastAsia="Times New Roman"/>
          <w:color w:val="000000" w:themeColor="text1"/>
          <w:sz w:val="18"/>
          <w:szCs w:val="18"/>
        </w:rPr>
        <w:t>The project in the folder HTMPersistanceUnitTest</w:t>
      </w:r>
    </w:p>
    <w:p w14:paraId="39ACCDF9" w14:textId="721C2DCF" w:rsidR="00076F89" w:rsidRDefault="00076F89" w:rsidP="00076F89">
      <w:pPr>
        <w:shd w:val="clear" w:color="auto" w:fill="FFFFFF"/>
        <w:rPr>
          <w:rFonts w:eastAsia="Times New Roman"/>
          <w:color w:val="000000" w:themeColor="text1"/>
          <w:sz w:val="18"/>
          <w:szCs w:val="18"/>
        </w:rPr>
      </w:pPr>
    </w:p>
    <w:p w14:paraId="3566AF10" w14:textId="77777777" w:rsidR="00076F89" w:rsidRDefault="00076F89" w:rsidP="00076F89">
      <w:pPr>
        <w:shd w:val="clear" w:color="auto" w:fill="FFFFFF"/>
        <w:rPr>
          <w:rFonts w:eastAsia="Times New Roman"/>
          <w:color w:val="000000" w:themeColor="text1"/>
          <w:sz w:val="18"/>
          <w:szCs w:val="18"/>
        </w:rPr>
      </w:pPr>
    </w:p>
    <w:p w14:paraId="3F56B7FA" w14:textId="77777777" w:rsidR="00076F89" w:rsidRDefault="00076F89" w:rsidP="00076F89">
      <w:pPr>
        <w:shd w:val="clear" w:color="auto" w:fill="FFFFFF"/>
        <w:rPr>
          <w:rFonts w:eastAsia="Times New Roman"/>
          <w:noProof/>
          <w:color w:val="000000" w:themeColor="text1"/>
          <w:sz w:val="18"/>
          <w:szCs w:val="18"/>
        </w:rPr>
      </w:pPr>
    </w:p>
    <w:p w14:paraId="7CDCD060" w14:textId="77777777" w:rsidR="00076F89" w:rsidRDefault="00076F89" w:rsidP="00076F89">
      <w:pPr>
        <w:shd w:val="clear" w:color="auto" w:fill="FFFFFF"/>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3FCC8F65" wp14:editId="25A5FA3F">
            <wp:extent cx="1903177" cy="2747903"/>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oject detail.png"/>
                    <pic:cNvPicPr/>
                  </pic:nvPicPr>
                  <pic:blipFill rotWithShape="1">
                    <a:blip r:embed="rId16">
                      <a:extLst>
                        <a:ext uri="{28A0092B-C50C-407E-A947-70E740481C1C}">
                          <a14:useLocalDpi xmlns:a14="http://schemas.microsoft.com/office/drawing/2010/main" val="0"/>
                        </a:ext>
                      </a:extLst>
                    </a:blip>
                    <a:srcRect r="77628" b="25963"/>
                    <a:stretch/>
                  </pic:blipFill>
                  <pic:spPr bwMode="auto">
                    <a:xfrm>
                      <a:off x="0" y="0"/>
                      <a:ext cx="1920442" cy="2772831"/>
                    </a:xfrm>
                    <a:prstGeom prst="rect">
                      <a:avLst/>
                    </a:prstGeom>
                    <a:ln>
                      <a:noFill/>
                    </a:ln>
                    <a:extLst>
                      <a:ext uri="{53640926-AAD7-44D8-BBD7-CCE9431645EC}">
                        <a14:shadowObscured xmlns:a14="http://schemas.microsoft.com/office/drawing/2010/main"/>
                      </a:ext>
                    </a:extLst>
                  </pic:spPr>
                </pic:pic>
              </a:graphicData>
            </a:graphic>
          </wp:inline>
        </w:drawing>
      </w:r>
    </w:p>
    <w:p w14:paraId="0E655CDA" w14:textId="77777777" w:rsidR="00076F89" w:rsidRPr="00F86CC7" w:rsidRDefault="00076F89" w:rsidP="00076F89">
      <w:pPr>
        <w:shd w:val="clear" w:color="auto" w:fill="FFFFFF"/>
        <w:jc w:val="left"/>
        <w:rPr>
          <w:color w:val="000000" w:themeColor="text1"/>
          <w:sz w:val="18"/>
          <w:szCs w:val="18"/>
        </w:rPr>
      </w:pPr>
    </w:p>
    <w:p w14:paraId="4A469BC4" w14:textId="52BB5128"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11D288DF" w14:textId="6F7C3F08" w:rsidR="00FF45A1" w:rsidRPr="00076F89" w:rsidRDefault="00FF45A1" w:rsidP="00FF45A1">
      <w:pPr>
        <w:shd w:val="clear" w:color="auto" w:fill="FFFFFF"/>
        <w:spacing w:line="285" w:lineRule="atLeast"/>
        <w:jc w:val="left"/>
        <w:rPr>
          <w:rFonts w:eastAsia="Times New Roman"/>
          <w:b/>
          <w:color w:val="000000" w:themeColor="text1"/>
          <w:sz w:val="22"/>
          <w:szCs w:val="18"/>
        </w:rPr>
      </w:pPr>
      <w:r w:rsidRPr="00F86CC7">
        <w:rPr>
          <w:rFonts w:eastAsia="Times New Roman"/>
          <w:bCs/>
          <w:color w:val="000000" w:themeColor="text1"/>
          <w:sz w:val="18"/>
          <w:szCs w:val="18"/>
        </w:rPr>
        <w:t xml:space="preserve"> </w:t>
      </w:r>
      <w:r w:rsidRPr="00076F89">
        <w:rPr>
          <w:rFonts w:eastAsia="Times New Roman"/>
          <w:b/>
          <w:bCs/>
          <w:color w:val="000000" w:themeColor="text1"/>
          <w:sz w:val="22"/>
          <w:szCs w:val="18"/>
        </w:rPr>
        <w:t>Classes in this Project:</w:t>
      </w:r>
    </w:p>
    <w:p w14:paraId="7B2021DD" w14:textId="77777777" w:rsidR="0068062B"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I have Tested three classes in this project. </w:t>
      </w:r>
      <w:r w:rsidR="0068062B">
        <w:rPr>
          <w:rFonts w:eastAsia="Times New Roman"/>
          <w:color w:val="000000" w:themeColor="text1"/>
          <w:sz w:val="18"/>
          <w:szCs w:val="18"/>
        </w:rPr>
        <w:t>These classes are listed below.</w:t>
      </w:r>
    </w:p>
    <w:p w14:paraId="36CD094F" w14:textId="1AC0065C"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 xml:space="preserve"> 1. SegmentActivity:</w:t>
      </w:r>
    </w:p>
    <w:p w14:paraId="72EAEE0B" w14:textId="24AAA5B9" w:rsidR="00FF45A1" w:rsidRPr="00F86CC7"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SegmentA</w:t>
      </w:r>
      <w:r w:rsidR="00FF45A1" w:rsidRPr="00F86CC7">
        <w:rPr>
          <w:rFonts w:eastAsia="Times New Roman"/>
          <w:color w:val="000000" w:themeColor="text1"/>
          <w:sz w:val="18"/>
          <w:szCs w:val="18"/>
        </w:rPr>
        <w:t xml:space="preserve">ctivity.cs stores the calculus of a temporal cycle. It contains the index of segments with number of synapses with permanence higher than threshold. A </w:t>
      </w:r>
    </w:p>
    <w:p w14:paraId="39BB0D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 which holds the number of potential synapses of every segment.</w:t>
      </w:r>
    </w:p>
    <w:p w14:paraId="580ADB4F"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Potential synspses are all established synapses between receptor cell and the segment's cell. Receprot cell was active cell in the previous cycle.</w:t>
      </w:r>
    </w:p>
    <w:p w14:paraId="079D8051" w14:textId="77777777" w:rsidR="0068062B"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link to SegmentActivity</w:t>
      </w:r>
    </w:p>
    <w:p w14:paraId="26E9FD3F" w14:textId="405062E4"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https://github.com/nabeelamaham/neocortexapi/blob/Nabeela-HTMPersistance/source/NeoCortexEntities/Entities/SegmentActivity.cs</w:t>
      </w:r>
      <w:r w:rsidRPr="00F86CC7">
        <w:rPr>
          <w:rFonts w:eastAsia="Times New Roman"/>
          <w:color w:val="000000" w:themeColor="text1"/>
          <w:sz w:val="18"/>
          <w:szCs w:val="18"/>
        </w:rPr>
        <w:t>)</w:t>
      </w:r>
    </w:p>
    <w:p w14:paraId="79A51B85"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66A8E14D"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Dictionary[segment index, number of active synapses].</w:t>
      </w:r>
    </w:p>
    <w:p w14:paraId="77D83C9B"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Dictionary [segment index, number of potential synapses].</w:t>
      </w:r>
    </w:p>
    <w:p w14:paraId="1A137AC3" w14:textId="4832A100" w:rsidR="00FF45A1" w:rsidRDefault="00FF45A1" w:rsidP="0039773B">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Seriali</w:t>
      </w:r>
      <w:r w:rsidR="0068062B">
        <w:rPr>
          <w:rFonts w:eastAsia="Times New Roman"/>
          <w:color w:val="000000" w:themeColor="text1"/>
          <w:sz w:val="18"/>
          <w:szCs w:val="18"/>
        </w:rPr>
        <w:t xml:space="preserve">zation and deserialization have </w:t>
      </w:r>
      <w:r w:rsidRPr="00F86CC7">
        <w:rPr>
          <w:rFonts w:eastAsia="Times New Roman"/>
          <w:color w:val="000000" w:themeColor="text1"/>
          <w:sz w:val="18"/>
          <w:szCs w:val="18"/>
        </w:rPr>
        <w:t>be</w:t>
      </w:r>
      <w:r w:rsidR="0068062B">
        <w:rPr>
          <w:rFonts w:eastAsia="Times New Roman"/>
          <w:color w:val="000000" w:themeColor="text1"/>
          <w:sz w:val="18"/>
          <w:szCs w:val="18"/>
        </w:rPr>
        <w:t>en</w:t>
      </w:r>
      <w:r w:rsidRPr="00F86CC7">
        <w:rPr>
          <w:rFonts w:eastAsia="Times New Roman"/>
          <w:color w:val="000000" w:themeColor="text1"/>
          <w:sz w:val="18"/>
          <w:szCs w:val="18"/>
        </w:rPr>
        <w:t xml:space="preserve"> applied on SegmentActivity. </w:t>
      </w:r>
    </w:p>
    <w:p w14:paraId="59576706" w14:textId="77777777" w:rsidR="0039773B" w:rsidRPr="00F86CC7" w:rsidRDefault="0039773B" w:rsidP="0039773B">
      <w:pPr>
        <w:shd w:val="clear" w:color="auto" w:fill="FFFFFF"/>
        <w:spacing w:line="285" w:lineRule="atLeast"/>
        <w:jc w:val="left"/>
        <w:rPr>
          <w:rFonts w:eastAsia="Times New Roman"/>
          <w:color w:val="000000" w:themeColor="text1"/>
          <w:sz w:val="18"/>
          <w:szCs w:val="18"/>
        </w:rPr>
      </w:pPr>
    </w:p>
    <w:p w14:paraId="7859504C" w14:textId="11C8CD55"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2. ProximalDendrite:</w:t>
      </w:r>
    </w:p>
    <w:p w14:paraId="156A5C10"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2C5A8D62" w14:textId="5F79DDE4"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defines th</w:t>
      </w:r>
      <w:r w:rsidR="0068062B">
        <w:rPr>
          <w:rFonts w:eastAsia="Times New Roman"/>
          <w:color w:val="000000" w:themeColor="text1"/>
          <w:sz w:val="18"/>
          <w:szCs w:val="18"/>
        </w:rPr>
        <w:t>e</w:t>
      </w:r>
      <w:r w:rsidRPr="00F86CC7">
        <w:rPr>
          <w:rFonts w:eastAsia="Times New Roman"/>
          <w:color w:val="000000" w:themeColor="text1"/>
          <w:sz w:val="18"/>
          <w:szCs w:val="18"/>
        </w:rPr>
        <w:t xml:space="preserve"> eproximal dentritte segment. Note the segment is used during SP compute operation.</w:t>
      </w:r>
    </w:p>
    <w:p w14:paraId="28EEAB97"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TM does not use this segment.</w:t>
      </w:r>
    </w:p>
    <w:p w14:paraId="6739822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uses the pool of synapses in the receptive field.</w:t>
      </w:r>
    </w:p>
    <w:p w14:paraId="4764863C" w14:textId="74E3A00F" w:rsidR="004F5906" w:rsidRDefault="004F5906" w:rsidP="00106553">
      <w:pPr>
        <w:pStyle w:val="Code"/>
      </w:pPr>
      <w:r>
        <w:t xml:space="preserve">Listing </w:t>
      </w:r>
      <w:fldSimple w:instr=" SEQ Listing \* ARABIC ">
        <w:r>
          <w:rPr>
            <w:noProof/>
          </w:rPr>
          <w:t>1</w:t>
        </w:r>
      </w:fldSimple>
      <w:r w:rsidR="00F1397E">
        <w:t xml:space="preserve"> Constructor</w:t>
      </w:r>
      <w:r w:rsidR="00106553">
        <w:t xml:space="preserve"> from </w:t>
      </w:r>
      <w:r w:rsidR="00106553">
        <w:rPr>
          <w:rFonts w:eastAsia="Times New Roman"/>
          <w:color w:val="000000" w:themeColor="text1"/>
          <w:sz w:val="18"/>
          <w:szCs w:val="18"/>
        </w:rPr>
        <w:t xml:space="preserve"> </w:t>
      </w:r>
      <w:hyperlink r:id="rId17" w:history="1">
        <w:r w:rsidR="00106553" w:rsidRPr="004F5906">
          <w:rPr>
            <w:rStyle w:val="Hyperlink"/>
            <w:rFonts w:eastAsia="Times New Roman"/>
            <w:sz w:val="18"/>
            <w:szCs w:val="18"/>
          </w:rPr>
          <w:t>ProximalDendrite</w:t>
        </w:r>
      </w:hyperlink>
      <w:r w:rsidR="00106553">
        <w:rPr>
          <w:rFonts w:eastAsia="Times New Roman"/>
          <w:color w:val="000000" w:themeColor="text1"/>
          <w:sz w:val="18"/>
          <w:szCs w:val="18"/>
        </w:rPr>
        <w:t xml:space="preserve"> class</w:t>
      </w:r>
    </w:p>
    <w:p w14:paraId="4F0D434F" w14:textId="0F81981A" w:rsidR="00FF45A1" w:rsidRPr="00F86CC7" w:rsidRDefault="004F5906" w:rsidP="004F5906">
      <w:pPr>
        <w:shd w:val="clear" w:color="auto" w:fill="FFFFFF"/>
        <w:spacing w:line="285" w:lineRule="atLeast"/>
        <w:jc w:val="left"/>
        <w:rPr>
          <w:rFonts w:eastAsia="Times New Roman"/>
          <w:color w:val="000000" w:themeColor="text1"/>
          <w:sz w:val="18"/>
          <w:szCs w:val="18"/>
        </w:rPr>
      </w:pPr>
      <w:r w:rsidRPr="004F5906">
        <w:rPr>
          <w:rFonts w:eastAsia="Times New Roman"/>
          <w:noProof/>
          <w:color w:val="000000" w:themeColor="text1"/>
          <w:sz w:val="18"/>
          <w:szCs w:val="18"/>
        </w:rPr>
        <mc:AlternateContent>
          <mc:Choice Requires="wps">
            <w:drawing>
              <wp:inline distT="0" distB="0" distL="0" distR="0" wp14:anchorId="1C21CA52" wp14:editId="50F226ED">
                <wp:extent cx="2964180" cy="1404620"/>
                <wp:effectExtent l="0" t="0" r="26670" b="2349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180" cy="1404620"/>
                        </a:xfrm>
                        <a:prstGeom prst="rect">
                          <a:avLst/>
                        </a:prstGeom>
                        <a:solidFill>
                          <a:srgbClr val="FFFFFF"/>
                        </a:solidFill>
                        <a:ln w="9525">
                          <a:solidFill>
                            <a:srgbClr val="000000"/>
                          </a:solidFill>
                          <a:miter lim="800000"/>
                          <a:headEnd/>
                          <a:tailEnd/>
                        </a:ln>
                      </wps:spPr>
                      <wps:txbx>
                        <w:txbxContent>
                          <w:p w14:paraId="4BBE18F2" w14:textId="3E859F38" w:rsidR="004F5906" w:rsidRPr="004F5906" w:rsidRDefault="004F5906" w:rsidP="004F5906">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public ProximalDendrite(int colIndx, double synapsePermConnected, int numInputs) : base(colIndx, synapsePermConnected, numInputs)</w:t>
                            </w:r>
                          </w:p>
                        </w:txbxContent>
                      </wps:txbx>
                      <wps:bodyPr rot="0" vert="horz" wrap="square" lIns="91440" tIns="45720" rIns="91440" bIns="45720" anchor="t" anchorCtr="0">
                        <a:spAutoFit/>
                      </wps:bodyPr>
                    </wps:wsp>
                  </a:graphicData>
                </a:graphic>
              </wp:inline>
            </w:drawing>
          </mc:Choice>
          <mc:Fallback>
            <w:pict>
              <v:shapetype w14:anchorId="1C21CA52" id="_x0000_t202" coordsize="21600,21600" o:spt="202" path="m,l,21600r21600,l21600,xe">
                <v:stroke joinstyle="miter"/>
                <v:path gradientshapeok="t" o:connecttype="rect"/>
              </v:shapetype>
              <v:shape id="Text Box 2" o:spid="_x0000_s1026" type="#_x0000_t202" style="width:233.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">
                <v:textbox style="mso-fit-shape-to-text:t">
                  <w:txbxContent>
                    <w:p w14:paraId="4BBE18F2" w14:textId="3E859F38" w:rsidR="004F5906" w:rsidRPr="004F5906" w:rsidRDefault="004F5906" w:rsidP="004F5906">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public ProximalDendrite(int colIndx, double synapsePermConnected, int numInputs) : base(colIndx, synapsePermConnected, numInputs)</w:t>
                      </w:r>
                    </w:p>
                  </w:txbxContent>
                </v:textbox>
                <w10:anchorlock/>
              </v:shape>
            </w:pict>
          </mc:Fallback>
        </mc:AlternateContent>
      </w:r>
      <w:r>
        <w:rPr>
          <w:rFonts w:eastAsia="Times New Roman"/>
          <w:color w:val="000000" w:themeColor="text1"/>
          <w:sz w:val="18"/>
          <w:szCs w:val="18"/>
        </w:rPr>
        <w:t>   </w:t>
      </w:r>
    </w:p>
    <w:p w14:paraId="4ADC1EE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creates and returns a newly created synapse with the specified source cell, permanence, and index.</w:t>
      </w:r>
    </w:p>
    <w:p w14:paraId="799AE27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This method is only called for Proximal Synapses. For ProximalDendrites, there are many synapses within a pool, and in that case, the index specifies the synapse's sequence order within the pool object, and may be referenced by that index.</w:t>
      </w:r>
    </w:p>
    <w:p w14:paraId="661CF0A2" w14:textId="08D36589" w:rsidR="00FF45A1" w:rsidRDefault="00FF45A1" w:rsidP="004F5906">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returns the instance of the new synapse.</w:t>
      </w:r>
    </w:p>
    <w:p w14:paraId="08BEF7D6" w14:textId="77777777" w:rsidR="00E30907" w:rsidRPr="00F86CC7" w:rsidRDefault="00E30907" w:rsidP="004F5906">
      <w:pPr>
        <w:shd w:val="clear" w:color="auto" w:fill="FFFFFF"/>
        <w:spacing w:line="285" w:lineRule="atLeast"/>
        <w:jc w:val="left"/>
        <w:rPr>
          <w:rFonts w:eastAsia="Times New Roman"/>
          <w:color w:val="000000" w:themeColor="text1"/>
          <w:sz w:val="18"/>
          <w:szCs w:val="18"/>
        </w:rPr>
      </w:pPr>
    </w:p>
    <w:p w14:paraId="154C3C77" w14:textId="3EE36528"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public Synapse CreateSynapse(int index, int inputIndex)</w:t>
      </w:r>
    </w:p>
    <w:p w14:paraId="28B86531"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Indicies of Array of connected inputs defines RF(Potential Pool). It clear all the synapses from the segment. Sets the permanences for each linked Synapse specified by the indexes passed in which identify the input vector indexes associated with the permanences passed in are understood to be in "sparse" format and therefore require the int array identify their corresponding indexes.</w:t>
      </w:r>
    </w:p>
    <w:p w14:paraId="450ED8F9"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This is the "sparse" version of this method.</w:t>
      </w:r>
    </w:p>
    <w:p w14:paraId="65A6AFEE"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lastRenderedPageBreak/>
        <w:t>Returns an array of synapse indexes as a dense binary array. Returns an array of indexes of input neurons connected to this pool. It returns the indexes of connected input neurons.</w:t>
      </w:r>
    </w:p>
    <w:p w14:paraId="46B837BE"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w:t>
      </w:r>
    </w:p>
    <w:p w14:paraId="243F5EA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override void Serialize(StreamWriter writer)</w:t>
      </w:r>
    </w:p>
    <w:p w14:paraId="2E1ECBFD"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6E847FE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p>
    <w:p w14:paraId="6C2B9655"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static ProximalDendrite Deserialize(StreamReader sr)</w:t>
      </w:r>
    </w:p>
    <w:p w14:paraId="5F333DC7"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4BD5E1B8"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6741354B" w14:textId="0C8B057A"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3. DistalDendrite:</w:t>
      </w:r>
    </w:p>
    <w:p w14:paraId="4BA67C33"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4CF7975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Implements a distal dendritic segment that is used for learning sequences. Segments are owned by Cells and in turn own Cells which are obversely connected to by a "source cell", which is the Cell that will activate a given Synapse owned by this Segment.</w:t>
      </w:r>
    </w:p>
    <w:p w14:paraId="51755372"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5EF3E847" w14:textId="77777777" w:rsidR="00070005" w:rsidRDefault="00070005"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link to DistalDendriteDendrite</w:t>
      </w:r>
    </w:p>
    <w:p w14:paraId="1D0F25C4" w14:textId="4E22D2E5"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https://github.com/nabeelamaham/neocortexapi/blob/Nabeela-HTMPersistance/source/NeoCortexEntities/Entities/DistalDendrite.cs</w:t>
      </w:r>
      <w:r w:rsidRPr="00F86CC7">
        <w:rPr>
          <w:rFonts w:eastAsia="Times New Roman"/>
          <w:color w:val="000000" w:themeColor="text1"/>
          <w:sz w:val="18"/>
          <w:szCs w:val="18"/>
        </w:rPr>
        <w:t>)</w:t>
      </w:r>
    </w:p>
    <w:p w14:paraId="69289283"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w:t>
      </w:r>
    </w:p>
    <w:p w14:paraId="5489A246"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class DistalDendrite : Segment, IComparable&lt;DistalDendrite&gt;, IEquatable&lt;DistalDendrite&gt;</w:t>
      </w:r>
    </w:p>
    <w:p w14:paraId="3F234CD8"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4847C625" w14:textId="77777777" w:rsidR="00FF45A1" w:rsidRPr="00F86CC7" w:rsidRDefault="00FF45A1" w:rsidP="00070005">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048964D1" w14:textId="379789B8" w:rsidR="00FF45A1" w:rsidRPr="00F86CC7" w:rsidRDefault="00070005" w:rsidP="00FF45A1">
      <w:pPr>
        <w:shd w:val="clear" w:color="auto" w:fill="FFFFFF"/>
        <w:spacing w:line="285" w:lineRule="atLeast"/>
        <w:jc w:val="left"/>
        <w:rPr>
          <w:rFonts w:eastAsia="Times New Roman"/>
          <w:color w:val="000000" w:themeColor="text1"/>
          <w:sz w:val="18"/>
          <w:szCs w:val="18"/>
        </w:rPr>
      </w:pPr>
      <w:r w:rsidRPr="00070005">
        <w:rPr>
          <w:rFonts w:eastAsia="Times New Roman"/>
          <w:b/>
          <w:color w:val="000000" w:themeColor="text1"/>
          <w:sz w:val="18"/>
          <w:szCs w:val="18"/>
        </w:rPr>
        <w:t xml:space="preserve">Cell: </w:t>
      </w:r>
      <w:r w:rsidR="00FF45A1" w:rsidRPr="00F86CC7">
        <w:rPr>
          <w:rFonts w:eastAsia="Times New Roman"/>
          <w:color w:val="000000" w:themeColor="text1"/>
          <w:sz w:val="18"/>
          <w:szCs w:val="18"/>
        </w:rPr>
        <w:t>The cell that owns (parent) the segment.  the last iteration in which this segment was active.</w:t>
      </w:r>
    </w:p>
    <w:p w14:paraId="25ED6491" w14:textId="44CB060E"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The seq</w:t>
      </w:r>
      <w:r w:rsidR="006F4C2B">
        <w:rPr>
          <w:rFonts w:eastAsia="Times New Roman"/>
          <w:color w:val="000000" w:themeColor="text1"/>
          <w:sz w:val="18"/>
          <w:szCs w:val="18"/>
        </w:rPr>
        <w:t>u</w:t>
      </w:r>
      <w:r w:rsidRPr="00F86CC7">
        <w:rPr>
          <w:rFonts w:eastAsia="Times New Roman"/>
          <w:color w:val="000000" w:themeColor="text1"/>
          <w:sz w:val="18"/>
          <w:szCs w:val="18"/>
        </w:rPr>
        <w:t xml:space="preserve">ence number of the segment. Specifies the order of the segment of the Connections instance. </w:t>
      </w:r>
    </w:p>
    <w:p w14:paraId="1F37E2D3" w14:textId="290172A2" w:rsidR="00FF45A1" w:rsidRPr="00070005" w:rsidRDefault="00FF45A1" w:rsidP="00FF45A1">
      <w:pPr>
        <w:shd w:val="clear" w:color="auto" w:fill="FFFFFF"/>
        <w:spacing w:line="285" w:lineRule="atLeast"/>
        <w:jc w:val="left"/>
        <w:rPr>
          <w:rFonts w:eastAsia="Times New Roman"/>
          <w:b/>
          <w:color w:val="000000" w:themeColor="text1"/>
          <w:sz w:val="18"/>
          <w:szCs w:val="18"/>
        </w:rPr>
      </w:pPr>
      <w:r w:rsidRPr="00F86CC7">
        <w:rPr>
          <w:rFonts w:eastAsia="Times New Roman"/>
          <w:bCs/>
          <w:color w:val="000000" w:themeColor="text1"/>
          <w:sz w:val="18"/>
          <w:szCs w:val="18"/>
        </w:rPr>
        <w:t xml:space="preserve"> </w:t>
      </w:r>
      <w:r w:rsidRPr="00070005">
        <w:rPr>
          <w:rFonts w:eastAsia="Times New Roman"/>
          <w:b/>
          <w:bCs/>
          <w:color w:val="000000" w:themeColor="text1"/>
          <w:sz w:val="18"/>
          <w:szCs w:val="18"/>
        </w:rPr>
        <w:t>ParentCell:</w:t>
      </w:r>
    </w:p>
    <w:p w14:paraId="3E056B7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The cell, which owns the segment.</w:t>
      </w:r>
    </w:p>
    <w:p w14:paraId="70F820D2" w14:textId="3BB421C0"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bCs/>
          <w:color w:val="000000" w:themeColor="text1"/>
          <w:sz w:val="18"/>
          <w:szCs w:val="18"/>
        </w:rPr>
        <w:t xml:space="preserve"> </w:t>
      </w:r>
      <w:r w:rsidRPr="006F4C2B">
        <w:rPr>
          <w:rFonts w:eastAsia="Times New Roman"/>
          <w:b/>
          <w:bCs/>
          <w:color w:val="000000" w:themeColor="text1"/>
          <w:sz w:val="18"/>
          <w:szCs w:val="18"/>
        </w:rPr>
        <w:t>flatIdx:</w:t>
      </w:r>
      <w:r w:rsidRPr="00F86CC7">
        <w:rPr>
          <w:rFonts w:eastAsia="Times New Roman"/>
          <w:bCs/>
          <w:color w:val="000000" w:themeColor="text1"/>
          <w:sz w:val="18"/>
          <w:szCs w:val="18"/>
        </w:rPr>
        <w:t xml:space="preserve"> </w:t>
      </w:r>
    </w:p>
    <w:p w14:paraId="7A1016C4"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The flat index of the segment. If some segments are destroyed (synapses lost permanence)then the new segment will reuse the flat index. In contrast, the ordinal number will increas when new segments are created.</w:t>
      </w:r>
    </w:p>
    <w:p w14:paraId="56464E6B"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lastUsedIteration</w:t>
      </w:r>
    </w:p>
    <w:p w14:paraId="623B4A64" w14:textId="065811BF" w:rsidR="00FF45A1" w:rsidRPr="0068062B" w:rsidRDefault="00FF45A1" w:rsidP="00FF45A1">
      <w:pPr>
        <w:shd w:val="clear" w:color="auto" w:fill="FFFFFF"/>
        <w:spacing w:line="285" w:lineRule="atLeast"/>
        <w:jc w:val="left"/>
        <w:rPr>
          <w:rFonts w:eastAsia="Times New Roman"/>
          <w:b/>
          <w:color w:val="000000" w:themeColor="text1"/>
          <w:sz w:val="18"/>
          <w:szCs w:val="18"/>
        </w:rPr>
      </w:pPr>
      <w:r w:rsidRPr="0068062B">
        <w:rPr>
          <w:rFonts w:eastAsia="Times New Roman"/>
          <w:b/>
          <w:bCs/>
          <w:color w:val="000000" w:themeColor="text1"/>
          <w:sz w:val="18"/>
          <w:szCs w:val="18"/>
        </w:rPr>
        <w:t>ordinal:</w:t>
      </w:r>
    </w:p>
    <w:p w14:paraId="17A1D145" w14:textId="479C6F26" w:rsidR="00FF45A1" w:rsidRPr="00F86CC7" w:rsidRDefault="006806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The ordin</w:t>
      </w:r>
      <w:r w:rsidR="00FF45A1" w:rsidRPr="00F86CC7">
        <w:rPr>
          <w:rFonts w:eastAsia="Times New Roman"/>
          <w:color w:val="000000" w:themeColor="text1"/>
          <w:sz w:val="18"/>
          <w:szCs w:val="18"/>
        </w:rPr>
        <w:t>al number of the segment. This number is incremented on each new segment.</w:t>
      </w:r>
    </w:p>
    <w:p w14:paraId="35E60FF8" w14:textId="3CA016B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If some segments are destroyed,</w:t>
      </w:r>
      <w:r w:rsidR="0068062B">
        <w:rPr>
          <w:rFonts w:eastAsia="Times New Roman"/>
          <w:color w:val="000000" w:themeColor="text1"/>
          <w:sz w:val="18"/>
          <w:szCs w:val="18"/>
        </w:rPr>
        <w:t xml:space="preserve"> this number is still increment</w:t>
      </w:r>
      <w:r w:rsidRPr="00F86CC7">
        <w:rPr>
          <w:rFonts w:eastAsia="Times New Roman"/>
          <w:color w:val="000000" w:themeColor="text1"/>
          <w:sz w:val="18"/>
          <w:szCs w:val="18"/>
        </w:rPr>
        <w:t>.</w:t>
      </w:r>
    </w:p>
    <w:p w14:paraId="55FF7702" w14:textId="2C6A5553" w:rsidR="00FF45A1" w:rsidRPr="0068062B" w:rsidRDefault="00FF45A1" w:rsidP="00FF45A1">
      <w:pPr>
        <w:shd w:val="clear" w:color="auto" w:fill="FFFFFF"/>
        <w:spacing w:line="285" w:lineRule="atLeast"/>
        <w:jc w:val="left"/>
        <w:rPr>
          <w:rFonts w:eastAsia="Times New Roman"/>
          <w:b/>
          <w:color w:val="000000" w:themeColor="text1"/>
          <w:sz w:val="18"/>
          <w:szCs w:val="18"/>
        </w:rPr>
      </w:pPr>
      <w:r w:rsidRPr="0068062B">
        <w:rPr>
          <w:rFonts w:eastAsia="Times New Roman"/>
          <w:b/>
          <w:bCs/>
          <w:color w:val="000000" w:themeColor="text1"/>
          <w:sz w:val="18"/>
          <w:szCs w:val="18"/>
        </w:rPr>
        <w:t>synapsePermConnected</w:t>
      </w:r>
    </w:p>
    <w:p w14:paraId="4485605E" w14:textId="3CB2A4D5" w:rsidR="00FF45A1" w:rsidRPr="0068062B" w:rsidRDefault="00FF45A1" w:rsidP="00FF45A1">
      <w:pPr>
        <w:shd w:val="clear" w:color="auto" w:fill="FFFFFF"/>
        <w:spacing w:line="285" w:lineRule="atLeast"/>
        <w:jc w:val="left"/>
        <w:rPr>
          <w:rFonts w:eastAsia="Times New Roman"/>
          <w:b/>
          <w:color w:val="000000" w:themeColor="text1"/>
          <w:sz w:val="18"/>
          <w:szCs w:val="18"/>
        </w:rPr>
      </w:pPr>
      <w:r w:rsidRPr="0068062B">
        <w:rPr>
          <w:rFonts w:eastAsia="Times New Roman"/>
          <w:b/>
          <w:bCs/>
          <w:color w:val="000000" w:themeColor="text1"/>
          <w:sz w:val="18"/>
          <w:szCs w:val="18"/>
        </w:rPr>
        <w:t>numInputs</w:t>
      </w:r>
    </w:p>
    <w:p w14:paraId="4BCECB6B"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~~~csharp </w:t>
      </w:r>
    </w:p>
    <w:p w14:paraId="575E9678"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DistalDendrite(Cell parentCell, int flatIdx, long lastUsedIteration, int ordinal, double synapsePermConnected, int numInputs) : base(flatIdx, synapsePermConnected, numInputs)</w:t>
      </w:r>
    </w:p>
    <w:p w14:paraId="62BF683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640CD72C"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lastRenderedPageBreak/>
        <w:t>It compares this segment with the given one and Compares by index as well.</w:t>
      </w:r>
    </w:p>
    <w:p w14:paraId="5BA795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It  Serialize method for DistalDendrite</w:t>
      </w:r>
    </w:p>
    <w:p w14:paraId="47285CEF"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csharp    </w:t>
      </w:r>
    </w:p>
    <w:p w14:paraId="72821E87"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internal void SerializeT(StreamWriter writer)</w:t>
      </w:r>
    </w:p>
    <w:p w14:paraId="04DA1BDB"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3E6B48F2"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34DA4215"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Then apply deserialization.   </w:t>
      </w:r>
    </w:p>
    <w:p w14:paraId="3425F52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~~~csharp        </w:t>
      </w:r>
    </w:p>
    <w:p w14:paraId="2F3989C5"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public static DistalDendrite Deserialize(StreamReader sr)</w:t>
      </w:r>
    </w:p>
    <w:p w14:paraId="4D67066F"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w:t>
      </w:r>
    </w:p>
    <w:p w14:paraId="046EAF30"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xml:space="preserve">        </w:t>
      </w:r>
    </w:p>
    <w:p w14:paraId="25437644" w14:textId="77777777" w:rsidR="00FF45A1" w:rsidRPr="00F86CC7" w:rsidRDefault="00FF45A1" w:rsidP="0068062B">
      <w:pPr>
        <w:pBdr>
          <w:top w:val="single" w:sz="4" w:space="1" w:color="auto"/>
          <w:left w:val="single" w:sz="4" w:space="4" w:color="auto"/>
          <w:bottom w:val="single" w:sz="4" w:space="1" w:color="auto"/>
          <w:right w:val="single" w:sz="4" w:space="4" w:color="auto"/>
        </w:pBd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p>
    <w:p w14:paraId="281CE087" w14:textId="5AECD9A2" w:rsidR="00FF45A1" w:rsidRPr="006F4C2B" w:rsidRDefault="006F4C2B" w:rsidP="00FF45A1">
      <w:pPr>
        <w:shd w:val="clear" w:color="auto" w:fill="FFFFFF"/>
        <w:spacing w:line="285" w:lineRule="atLeast"/>
        <w:jc w:val="left"/>
        <w:rPr>
          <w:rFonts w:eastAsia="Times New Roman"/>
          <w:b/>
          <w:color w:val="000000" w:themeColor="text1"/>
          <w:sz w:val="18"/>
          <w:szCs w:val="18"/>
        </w:rPr>
      </w:pPr>
      <w:r>
        <w:rPr>
          <w:rFonts w:eastAsia="Times New Roman"/>
          <w:b/>
          <w:bCs/>
          <w:color w:val="000000" w:themeColor="text1"/>
          <w:sz w:val="18"/>
          <w:szCs w:val="18"/>
        </w:rPr>
        <w:t xml:space="preserve">Unit </w:t>
      </w:r>
      <w:r w:rsidR="00FF45A1" w:rsidRPr="006F4C2B">
        <w:rPr>
          <w:rFonts w:eastAsia="Times New Roman"/>
          <w:b/>
          <w:bCs/>
          <w:color w:val="000000" w:themeColor="text1"/>
          <w:sz w:val="18"/>
          <w:szCs w:val="18"/>
        </w:rPr>
        <w:t>Test Classes for the project.</w:t>
      </w:r>
    </w:p>
    <w:p w14:paraId="76DE5C01" w14:textId="1E097A76" w:rsidR="00FF45A1" w:rsidRPr="00F86CC7" w:rsidRDefault="006F4C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the following code is applid</w:t>
      </w:r>
      <w:r w:rsidR="00FF45A1" w:rsidRPr="00F86CC7">
        <w:rPr>
          <w:rFonts w:eastAsia="Times New Roman"/>
          <w:color w:val="000000" w:themeColor="text1"/>
          <w:sz w:val="18"/>
          <w:szCs w:val="18"/>
        </w:rPr>
        <w:t xml:space="preserve"> for testing the classes(</w:t>
      </w:r>
      <w:r w:rsidR="00FF45A1" w:rsidRPr="006F4C2B">
        <w:rPr>
          <w:rFonts w:eastAsia="Times New Roman"/>
          <w:b/>
          <w:color w:val="000000" w:themeColor="text1"/>
          <w:sz w:val="18"/>
          <w:szCs w:val="18"/>
        </w:rPr>
        <w:t>SegmentActivity, DistelDendrite, pxorimalDendrite</w:t>
      </w:r>
      <w:r w:rsidR="00FF45A1" w:rsidRPr="00F86CC7">
        <w:rPr>
          <w:rFonts w:eastAsia="Times New Roman"/>
          <w:color w:val="000000" w:themeColor="text1"/>
          <w:sz w:val="18"/>
          <w:szCs w:val="18"/>
        </w:rPr>
        <w:t xml:space="preserve">) </w:t>
      </w:r>
    </w:p>
    <w:p w14:paraId="4B7C7EB6"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Here is the link to the unit Test class.</w:t>
      </w:r>
    </w:p>
    <w:p w14:paraId="1C30112B" w14:textId="77777777" w:rsidR="006F4C2B" w:rsidRDefault="006F4C2B" w:rsidP="00FF45A1">
      <w:pPr>
        <w:shd w:val="clear" w:color="auto" w:fill="FFFFFF"/>
        <w:spacing w:line="285" w:lineRule="atLeast"/>
        <w:jc w:val="left"/>
        <w:rPr>
          <w:rFonts w:eastAsia="Times New Roman"/>
          <w:color w:val="000000" w:themeColor="text1"/>
          <w:sz w:val="18"/>
          <w:szCs w:val="18"/>
        </w:rPr>
      </w:pPr>
      <w:r>
        <w:rPr>
          <w:rFonts w:eastAsia="Times New Roman"/>
          <w:color w:val="000000" w:themeColor="text1"/>
          <w:sz w:val="18"/>
          <w:szCs w:val="18"/>
        </w:rPr>
        <w:t>link to project</w:t>
      </w:r>
    </w:p>
    <w:p w14:paraId="0215D8C6" w14:textId="7B0F51DE"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w:t>
      </w:r>
      <w:r w:rsidRPr="00F86CC7">
        <w:rPr>
          <w:rFonts w:eastAsia="Times New Roman"/>
          <w:color w:val="000000" w:themeColor="text1"/>
          <w:sz w:val="18"/>
          <w:szCs w:val="18"/>
          <w:u w:val="single"/>
        </w:rPr>
        <w:t>https://github.com/nabeelamaham/neocortexapi/blob/Nabeela-HTMPersistance/source/HTMPersistanceUnitTests/SerializeSegmentActivityTest.cs</w:t>
      </w:r>
      <w:r w:rsidRPr="00F86CC7">
        <w:rPr>
          <w:rFonts w:eastAsia="Times New Roman"/>
          <w:color w:val="000000" w:themeColor="text1"/>
          <w:sz w:val="18"/>
          <w:szCs w:val="18"/>
        </w:rPr>
        <w:t>)</w:t>
      </w:r>
    </w:p>
    <w:p w14:paraId="1B29D071"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2E2E2E7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~~~csharp</w:t>
      </w:r>
    </w:p>
    <w:p w14:paraId="3CBA14B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void TestSegmentActivitySErialization()</w:t>
      </w:r>
    </w:p>
    <w:p w14:paraId="5A2AC1B8" w14:textId="283365A5"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574E0951" w14:textId="6815C3C2"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SegmentActivity s</w:t>
      </w:r>
      <w:r w:rsidR="006F4C2B">
        <w:rPr>
          <w:rFonts w:eastAsia="Times New Roman"/>
          <w:color w:val="000000" w:themeColor="text1"/>
          <w:sz w:val="18"/>
          <w:szCs w:val="18"/>
        </w:rPr>
        <w:t>egment = new SegmentActivity();</w:t>
      </w:r>
    </w:p>
    <w:p w14:paraId="67C85B5D"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segment.ActiveSynapses = new Dictionary&lt;int, int&gt;();</w:t>
      </w:r>
    </w:p>
    <w:p w14:paraId="6FC49ADA" w14:textId="18EA882B"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w:t>
      </w:r>
      <w:r w:rsidR="006F4C2B">
        <w:rPr>
          <w:rFonts w:eastAsia="Times New Roman"/>
          <w:color w:val="000000" w:themeColor="text1"/>
          <w:sz w:val="18"/>
          <w:szCs w:val="18"/>
        </w:rPr>
        <w:t>gment.ActiveSynapses.Add(23, 1);</w:t>
      </w:r>
    </w:p>
    <w:p w14:paraId="647598D3"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segment.PotentialSynapses = new Dictionary&lt;int, int&gt;();</w:t>
      </w:r>
    </w:p>
    <w:p w14:paraId="6C0D51E1" w14:textId="78DE94E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w:t>
      </w:r>
      <w:r w:rsidR="006F4C2B">
        <w:rPr>
          <w:rFonts w:eastAsia="Times New Roman"/>
          <w:color w:val="000000" w:themeColor="text1"/>
          <w:sz w:val="18"/>
          <w:szCs w:val="18"/>
        </w:rPr>
        <w:t>t.PotentialSynapses.Add(2, 56);</w:t>
      </w:r>
    </w:p>
    <w:p w14:paraId="560B039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(StreamWriter sw = new StreamWriter($"ser_{nameof(SerializeSegmentActivityTest)}.txt"))</w:t>
      </w:r>
    </w:p>
    <w:p w14:paraId="7F95DCE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3349297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segment.Serialize(sw);</w:t>
      </w:r>
    </w:p>
    <w:p w14:paraId="18C9A603"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11A85946" w14:textId="5955D5A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(StreamReader sr = new StreamReader($"ser_{nameof(Serial</w:t>
      </w:r>
      <w:r w:rsidR="006F4C2B">
        <w:rPr>
          <w:rFonts w:eastAsia="Times New Roman"/>
          <w:color w:val="000000" w:themeColor="text1"/>
          <w:sz w:val="18"/>
          <w:szCs w:val="18"/>
        </w:rPr>
        <w:t>izeSegmentActivityTest)}.txt"))</w:t>
      </w:r>
    </w:p>
    <w:p w14:paraId="0275954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4671C39E" w14:textId="2C9BBF2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SegmentActivity segment1 = S</w:t>
      </w:r>
      <w:r w:rsidR="006F4C2B">
        <w:rPr>
          <w:rFonts w:eastAsia="Times New Roman"/>
          <w:color w:val="000000" w:themeColor="text1"/>
          <w:sz w:val="18"/>
          <w:szCs w:val="18"/>
        </w:rPr>
        <w:t>egmentActivity.Deserialize(sr);</w:t>
      </w:r>
    </w:p>
    <w:p w14:paraId="156A69C8"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Assert.IsTrue(segment1.Equals(segment));</w:t>
      </w:r>
    </w:p>
    <w:p w14:paraId="2E68C7E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04CA46E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5F0FFA04" w14:textId="77777777" w:rsidR="00FF45A1"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6E022020" w14:textId="77777777" w:rsidR="006F4C2B"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02F7585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[TestClass]</w:t>
      </w:r>
    </w:p>
    <w:p w14:paraId="66043F1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class DistalDendriteSerializationTest</w:t>
      </w:r>
    </w:p>
    <w:p w14:paraId="4BF463F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9ACD89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[TestMethod]</w:t>
      </w:r>
    </w:p>
    <w:p w14:paraId="76FD35F2"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void TestDistalDendriteSerialization()</w:t>
      </w:r>
    </w:p>
    <w:p w14:paraId="6B0B8E1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B8DBA40" w14:textId="623F21BB"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Cell c1 = new Cell(1, 1, 10, 1, NeoCortexEntities.NeuroVisua</w:t>
      </w:r>
      <w:r w:rsidR="006F4C2B">
        <w:rPr>
          <w:rFonts w:eastAsia="Times New Roman"/>
          <w:color w:val="000000" w:themeColor="text1"/>
          <w:sz w:val="18"/>
          <w:szCs w:val="18"/>
        </w:rPr>
        <w:t>lizer.CellActivity.ActiveCell);</w:t>
      </w:r>
    </w:p>
    <w:p w14:paraId="3702BCB7" w14:textId="6C07DBB0"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DistalDendrite d1 = new Distal</w:t>
      </w:r>
      <w:r w:rsidR="006F4C2B">
        <w:rPr>
          <w:rFonts w:eastAsia="Times New Roman"/>
          <w:color w:val="000000" w:themeColor="text1"/>
          <w:sz w:val="18"/>
          <w:szCs w:val="18"/>
        </w:rPr>
        <w:t>Dendrite(c1, 1, 1, 1, 0.5, 10);</w:t>
      </w:r>
    </w:p>
    <w:p w14:paraId="7F0E7DD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(StreamWriter sw = new StreamWriter("dist_ser.txt"))</w:t>
      </w:r>
    </w:p>
    <w:p w14:paraId="69FF68C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06630D2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lastRenderedPageBreak/>
        <w:t>                    d1.Serialize(sw);</w:t>
      </w:r>
    </w:p>
    <w:p w14:paraId="38197FCC" w14:textId="0483E986"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454899AA"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DistalDendrite d2;</w:t>
      </w:r>
    </w:p>
    <w:p w14:paraId="0D3BDF76"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(StreamReader sr = new StreamReader("dist_ser.txt"))</w:t>
      </w:r>
    </w:p>
    <w:p w14:paraId="4CF85708"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6E2FAB57"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d2 = DistalDendrite.Deserialize(sr);</w:t>
      </w:r>
    </w:p>
    <w:p w14:paraId="17CC1FBE" w14:textId="53A27373"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0CEA83C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var result = HtmSerializer2.IsEqual(d1, d2);</w:t>
      </w:r>
    </w:p>
    <w:p w14:paraId="1BCF502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Assert.IsTrue(result);</w:t>
      </w:r>
    </w:p>
    <w:p w14:paraId="7B41B0B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32D9D346" w14:textId="499D824D" w:rsidR="00FF45A1"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3A9CB0B2" w14:textId="77777777" w:rsidR="006F4C2B"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1A33DE58" w14:textId="77777777" w:rsidR="006F4C2B"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p>
    <w:p w14:paraId="698AE20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[TestClass]</w:t>
      </w:r>
    </w:p>
    <w:p w14:paraId="100DBF7F"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class ProximalDendriteSerializationTest</w:t>
      </w:r>
    </w:p>
    <w:p w14:paraId="7A783144"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006FE81"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[TestMethod]</w:t>
      </w:r>
    </w:p>
    <w:p w14:paraId="575E7DF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public void TestProximalDendriteSerialization()</w:t>
      </w:r>
    </w:p>
    <w:p w14:paraId="5F145F1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DCB6625" w14:textId="4AA2EE6A"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Cell c1 = new Cell(1, 1, 10, 1, NeoCortexEntities.NeuroVisua</w:t>
      </w:r>
      <w:r w:rsidR="006F4C2B">
        <w:rPr>
          <w:rFonts w:eastAsia="Times New Roman"/>
          <w:color w:val="000000" w:themeColor="text1"/>
          <w:sz w:val="18"/>
          <w:szCs w:val="18"/>
        </w:rPr>
        <w:t>lizer.CellActivity.ActiveCell);</w:t>
      </w:r>
    </w:p>
    <w:p w14:paraId="3C036F6A" w14:textId="2DA2572E"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ProximalDendrite p1 = n</w:t>
      </w:r>
      <w:r w:rsidR="006F4C2B">
        <w:rPr>
          <w:rFonts w:eastAsia="Times New Roman"/>
          <w:color w:val="000000" w:themeColor="text1"/>
          <w:sz w:val="18"/>
          <w:szCs w:val="18"/>
        </w:rPr>
        <w:t>ew ProximalDendrite(1, 1.2, 2);</w:t>
      </w:r>
    </w:p>
    <w:p w14:paraId="6AD603F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(StreamWriter sw = new StreamWriter("prox_ser.txt"))</w:t>
      </w:r>
    </w:p>
    <w:p w14:paraId="2F62AEAA"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77D36F8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p1.Serialize(sw);</w:t>
      </w:r>
    </w:p>
    <w:p w14:paraId="55F09933" w14:textId="47F73E20"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0A322CC5"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ProximalDendrite p2;</w:t>
      </w:r>
    </w:p>
    <w:p w14:paraId="41EC42FB"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using (StreamReader sr = new StreamReader("prox_ser.txt"))</w:t>
      </w:r>
    </w:p>
    <w:p w14:paraId="1FD2609E"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p>
    <w:p w14:paraId="64D1412C"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p2 = ProximalDendrite.Deserialize(sr);</w:t>
      </w:r>
    </w:p>
    <w:p w14:paraId="7B3F844F" w14:textId="7317373A" w:rsidR="00FF45A1" w:rsidRPr="00F86CC7" w:rsidRDefault="006F4C2B"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Pr>
          <w:rFonts w:eastAsia="Times New Roman"/>
          <w:color w:val="000000" w:themeColor="text1"/>
          <w:sz w:val="18"/>
          <w:szCs w:val="18"/>
        </w:rPr>
        <w:t>                }</w:t>
      </w:r>
    </w:p>
    <w:p w14:paraId="4EC3C0C9" w14:textId="77777777" w:rsidR="00FF45A1" w:rsidRPr="00F86CC7"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var result = HtmSerializer2.IsEqual(p1, p2);</w:t>
      </w:r>
    </w:p>
    <w:p w14:paraId="5E9E9CF4" w14:textId="30147938" w:rsidR="00FF45A1" w:rsidRPr="006F4C2B" w:rsidRDefault="00FF45A1" w:rsidP="006F4C2B">
      <w:pPr>
        <w:pBdr>
          <w:top w:val="single" w:sz="4" w:space="1" w:color="auto"/>
          <w:left w:val="single" w:sz="4" w:space="1" w:color="auto"/>
          <w:bottom w:val="single" w:sz="4" w:space="1" w:color="auto"/>
          <w:right w:val="single" w:sz="4" w:space="1" w:color="auto"/>
        </w:pBdr>
        <w:shd w:val="clear" w:color="auto" w:fill="FFFFFF"/>
        <w:jc w:val="left"/>
        <w:rPr>
          <w:rFonts w:eastAsia="Times New Roman"/>
          <w:color w:val="000000" w:themeColor="text1"/>
          <w:sz w:val="18"/>
          <w:szCs w:val="18"/>
        </w:rPr>
      </w:pPr>
      <w:r w:rsidRPr="00F86CC7">
        <w:rPr>
          <w:rFonts w:eastAsia="Times New Roman"/>
          <w:color w:val="000000" w:themeColor="text1"/>
          <w:sz w:val="18"/>
          <w:szCs w:val="18"/>
        </w:rPr>
        <w:t>       </w:t>
      </w:r>
      <w:r w:rsidR="006F4C2B">
        <w:rPr>
          <w:rFonts w:eastAsia="Times New Roman"/>
          <w:color w:val="000000" w:themeColor="text1"/>
          <w:sz w:val="18"/>
          <w:szCs w:val="18"/>
        </w:rPr>
        <w:t xml:space="preserve">         Assert.IsTrue(result);</w:t>
      </w:r>
    </w:p>
    <w:p w14:paraId="1C7B1CA2" w14:textId="77777777" w:rsidR="006F4C2B" w:rsidRDefault="006F4C2B" w:rsidP="006F4C2B">
      <w:pPr>
        <w:shd w:val="clear" w:color="auto" w:fill="FFFFFF"/>
        <w:spacing w:after="240"/>
        <w:jc w:val="left"/>
        <w:rPr>
          <w:rFonts w:eastAsia="Times New Roman"/>
          <w:b/>
          <w:color w:val="000000" w:themeColor="text1"/>
          <w:sz w:val="18"/>
          <w:szCs w:val="18"/>
        </w:rPr>
      </w:pPr>
    </w:p>
    <w:p w14:paraId="199FEEB0" w14:textId="77777777" w:rsidR="006F4C2B" w:rsidRDefault="00E8271A" w:rsidP="006F4C2B">
      <w:pPr>
        <w:shd w:val="clear" w:color="auto" w:fill="FFFFFF"/>
        <w:spacing w:after="240"/>
        <w:jc w:val="left"/>
        <w:rPr>
          <w:rFonts w:eastAsia="Times New Roman"/>
          <w:b/>
          <w:color w:val="000000" w:themeColor="text1"/>
          <w:sz w:val="18"/>
          <w:szCs w:val="18"/>
        </w:rPr>
      </w:pPr>
      <w:r w:rsidRPr="006F4C2B">
        <w:rPr>
          <w:rFonts w:eastAsia="Times New Roman"/>
          <w:b/>
          <w:color w:val="000000" w:themeColor="text1"/>
          <w:sz w:val="18"/>
          <w:szCs w:val="18"/>
        </w:rPr>
        <w:t>Serialization logic</w:t>
      </w:r>
    </w:p>
    <w:p w14:paraId="7A8A835B" w14:textId="11E88F69" w:rsidR="00FF45A1" w:rsidRPr="006F4C2B" w:rsidRDefault="006F4C2B" w:rsidP="006F4C2B">
      <w:pPr>
        <w:shd w:val="clear" w:color="auto" w:fill="FFFFFF"/>
        <w:spacing w:after="240"/>
        <w:jc w:val="left"/>
        <w:rPr>
          <w:rFonts w:eastAsia="Times New Roman"/>
          <w:b/>
          <w:color w:val="000000" w:themeColor="text1"/>
          <w:sz w:val="18"/>
          <w:szCs w:val="18"/>
        </w:rPr>
      </w:pPr>
      <w:r>
        <w:rPr>
          <w:rFonts w:eastAsia="Times New Roman"/>
          <w:color w:val="000000" w:themeColor="text1"/>
          <w:sz w:val="18"/>
          <w:szCs w:val="18"/>
        </w:rPr>
        <w:t xml:space="preserve">It is </w:t>
      </w:r>
      <w:r w:rsidR="00FF45A1" w:rsidRPr="00F86CC7">
        <w:rPr>
          <w:rFonts w:eastAsia="Times New Roman"/>
          <w:color w:val="000000" w:themeColor="text1"/>
          <w:sz w:val="18"/>
          <w:szCs w:val="18"/>
        </w:rPr>
        <w:t>used for serialization and deserialization of primitive types. Such as Integer, Boolean, String, A</w:t>
      </w:r>
      <w:r>
        <w:rPr>
          <w:rFonts w:eastAsia="Times New Roman"/>
          <w:color w:val="000000" w:themeColor="text1"/>
          <w:sz w:val="18"/>
          <w:szCs w:val="18"/>
        </w:rPr>
        <w:t xml:space="preserve">rray Int[], Double, Long. </w:t>
      </w:r>
      <w:r w:rsidR="00FF45A1" w:rsidRPr="00F86CC7">
        <w:rPr>
          <w:rFonts w:eastAsia="Times New Roman"/>
          <w:color w:val="000000" w:themeColor="text1"/>
          <w:sz w:val="18"/>
          <w:szCs w:val="18"/>
        </w:rPr>
        <w:t>It work for non primitive ty</w:t>
      </w:r>
      <w:r>
        <w:rPr>
          <w:rFonts w:eastAsia="Times New Roman"/>
          <w:color w:val="000000" w:themeColor="text1"/>
          <w:sz w:val="18"/>
          <w:szCs w:val="18"/>
        </w:rPr>
        <w:t xml:space="preserve">pe such as Synapses and cells. </w:t>
      </w:r>
    </w:p>
    <w:p w14:paraId="2EDE467A"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F86CC7">
        <w:rPr>
          <w:rFonts w:eastAsia="Times New Roman"/>
          <w:color w:val="000000" w:themeColor="text1"/>
          <w:sz w:val="18"/>
          <w:szCs w:val="18"/>
        </w:rPr>
        <w:t> Serializes the begin and end marker of the type.</w:t>
      </w:r>
    </w:p>
    <w:p w14:paraId="20427915" w14:textId="7FB46978" w:rsidR="00FF45A1" w:rsidRPr="006F4C2B" w:rsidRDefault="00FF45A1" w:rsidP="00FF45A1">
      <w:pPr>
        <w:shd w:val="clear" w:color="auto" w:fill="FFFFFF"/>
        <w:spacing w:line="285" w:lineRule="atLeast"/>
        <w:jc w:val="left"/>
        <w:rPr>
          <w:rFonts w:eastAsia="Times New Roman"/>
          <w:b/>
          <w:color w:val="000000" w:themeColor="text1"/>
          <w:sz w:val="18"/>
          <w:szCs w:val="18"/>
        </w:rPr>
      </w:pPr>
      <w:r w:rsidRPr="006F4C2B">
        <w:rPr>
          <w:rFonts w:eastAsia="Times New Roman"/>
          <w:b/>
          <w:bCs/>
          <w:color w:val="000000" w:themeColor="text1"/>
          <w:sz w:val="18"/>
          <w:szCs w:val="18"/>
        </w:rPr>
        <w:t>ProximalDendrite.txt:</w:t>
      </w:r>
    </w:p>
    <w:p w14:paraId="0C80EFF2" w14:textId="77777777" w:rsidR="006F4C2B" w:rsidRDefault="006F4C2B" w:rsidP="00FF45A1">
      <w:pPr>
        <w:shd w:val="clear" w:color="auto" w:fill="FFFFFF"/>
        <w:spacing w:line="285" w:lineRule="atLeast"/>
        <w:jc w:val="left"/>
        <w:rPr>
          <w:rFonts w:eastAsia="Times New Roman"/>
          <w:color w:val="000000" w:themeColor="text1"/>
          <w:sz w:val="18"/>
          <w:szCs w:val="18"/>
        </w:rPr>
      </w:pPr>
    </w:p>
    <w:p w14:paraId="312BEE66" w14:textId="55C1F280" w:rsidR="00FF45A1" w:rsidRPr="00F86CC7"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32BFD3E4" wp14:editId="7F6C0209">
            <wp:extent cx="1697921" cy="130816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x.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06596" cy="1314844"/>
                    </a:xfrm>
                    <a:prstGeom prst="rect">
                      <a:avLst/>
                    </a:prstGeom>
                  </pic:spPr>
                </pic:pic>
              </a:graphicData>
            </a:graphic>
          </wp:inline>
        </w:drawing>
      </w:r>
    </w:p>
    <w:p w14:paraId="7D659BBD"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3E1495F3" w14:textId="1318D1AF" w:rsidR="00FF45A1" w:rsidRPr="00F86CC7" w:rsidRDefault="00FF45A1" w:rsidP="00FF45A1">
      <w:pPr>
        <w:shd w:val="clear" w:color="auto" w:fill="FFFFFF"/>
        <w:spacing w:line="285" w:lineRule="atLeast"/>
        <w:jc w:val="left"/>
        <w:rPr>
          <w:rFonts w:eastAsia="Times New Roman"/>
          <w:color w:val="000000" w:themeColor="text1"/>
          <w:sz w:val="18"/>
          <w:szCs w:val="18"/>
        </w:rPr>
      </w:pPr>
      <w:r w:rsidRPr="006F4C2B">
        <w:rPr>
          <w:rFonts w:eastAsia="Times New Roman"/>
          <w:b/>
          <w:bCs/>
          <w:color w:val="000000" w:themeColor="text1"/>
          <w:sz w:val="18"/>
          <w:szCs w:val="18"/>
        </w:rPr>
        <w:t>DistalDendrite.txt:</w:t>
      </w:r>
    </w:p>
    <w:p w14:paraId="36C96185" w14:textId="640DD68A" w:rsidR="00FF45A1" w:rsidRPr="00F86CC7"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lastRenderedPageBreak/>
        <w:drawing>
          <wp:inline distT="0" distB="0" distL="0" distR="0" wp14:anchorId="01EC5DCE" wp14:editId="10416DA5">
            <wp:extent cx="1869021" cy="140003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s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83119" cy="1410599"/>
                    </a:xfrm>
                    <a:prstGeom prst="rect">
                      <a:avLst/>
                    </a:prstGeom>
                  </pic:spPr>
                </pic:pic>
              </a:graphicData>
            </a:graphic>
          </wp:inline>
        </w:drawing>
      </w:r>
    </w:p>
    <w:p w14:paraId="66AF07C7" w14:textId="77777777" w:rsidR="00FF45A1" w:rsidRPr="00F86CC7" w:rsidRDefault="00FF45A1" w:rsidP="00FF45A1">
      <w:pPr>
        <w:shd w:val="clear" w:color="auto" w:fill="FFFFFF"/>
        <w:spacing w:line="285" w:lineRule="atLeast"/>
        <w:jc w:val="left"/>
        <w:rPr>
          <w:rFonts w:eastAsia="Times New Roman"/>
          <w:color w:val="000000" w:themeColor="text1"/>
          <w:sz w:val="18"/>
          <w:szCs w:val="18"/>
        </w:rPr>
      </w:pPr>
    </w:p>
    <w:p w14:paraId="63CA3CAD" w14:textId="39180645" w:rsidR="00FF45A1" w:rsidRPr="006F4C2B" w:rsidRDefault="00FF45A1" w:rsidP="00FF45A1">
      <w:pPr>
        <w:shd w:val="clear" w:color="auto" w:fill="FFFFFF"/>
        <w:spacing w:line="285" w:lineRule="atLeast"/>
        <w:jc w:val="left"/>
        <w:rPr>
          <w:rFonts w:eastAsia="Times New Roman"/>
          <w:b/>
          <w:color w:val="000000" w:themeColor="text1"/>
          <w:sz w:val="18"/>
          <w:szCs w:val="18"/>
        </w:rPr>
      </w:pPr>
      <w:r w:rsidRPr="006F4C2B">
        <w:rPr>
          <w:rFonts w:eastAsia="Times New Roman"/>
          <w:b/>
          <w:bCs/>
          <w:color w:val="000000" w:themeColor="text1"/>
          <w:sz w:val="18"/>
          <w:szCs w:val="18"/>
        </w:rPr>
        <w:t>SegmentActivity.txt:</w:t>
      </w:r>
    </w:p>
    <w:p w14:paraId="69B548CD" w14:textId="77777777" w:rsidR="006F4C2B" w:rsidRDefault="006F4C2B" w:rsidP="00FF45A1">
      <w:pPr>
        <w:shd w:val="clear" w:color="auto" w:fill="FFFFFF"/>
        <w:spacing w:line="285" w:lineRule="atLeast"/>
        <w:jc w:val="left"/>
        <w:rPr>
          <w:rFonts w:eastAsia="Times New Roman"/>
          <w:color w:val="000000" w:themeColor="text1"/>
          <w:sz w:val="18"/>
          <w:szCs w:val="18"/>
        </w:rPr>
      </w:pPr>
    </w:p>
    <w:p w14:paraId="6AB6C21A" w14:textId="4FD9B521" w:rsidR="006F4C2B" w:rsidRDefault="006F4C2B" w:rsidP="006F4C2B">
      <w:pPr>
        <w:shd w:val="clear" w:color="auto" w:fill="FFFFFF"/>
        <w:spacing w:line="285" w:lineRule="atLeast"/>
        <w:rPr>
          <w:rFonts w:eastAsia="Times New Roman"/>
          <w:color w:val="000000" w:themeColor="text1"/>
          <w:sz w:val="18"/>
          <w:szCs w:val="18"/>
        </w:rPr>
      </w:pPr>
      <w:r>
        <w:rPr>
          <w:rFonts w:eastAsia="Times New Roman"/>
          <w:noProof/>
          <w:color w:val="000000" w:themeColor="text1"/>
          <w:sz w:val="18"/>
          <w:szCs w:val="18"/>
        </w:rPr>
        <w:drawing>
          <wp:inline distT="0" distB="0" distL="0" distR="0" wp14:anchorId="6E068CE6" wp14:editId="1E5F7BB2">
            <wp:extent cx="1791335" cy="1023778"/>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ment.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7311" cy="1032908"/>
                    </a:xfrm>
                    <a:prstGeom prst="rect">
                      <a:avLst/>
                    </a:prstGeom>
                  </pic:spPr>
                </pic:pic>
              </a:graphicData>
            </a:graphic>
          </wp:inline>
        </w:drawing>
      </w:r>
    </w:p>
    <w:p w14:paraId="5019308F" w14:textId="77777777" w:rsidR="006F4C2B" w:rsidRDefault="006F4C2B" w:rsidP="006F4C2B">
      <w:pPr>
        <w:shd w:val="clear" w:color="auto" w:fill="FFFFFF"/>
        <w:spacing w:line="285" w:lineRule="atLeast"/>
        <w:rPr>
          <w:rFonts w:eastAsia="Times New Roman"/>
          <w:color w:val="000000" w:themeColor="text1"/>
          <w:sz w:val="18"/>
          <w:szCs w:val="18"/>
        </w:rPr>
      </w:pPr>
    </w:p>
    <w:p w14:paraId="41480E45" w14:textId="67D026C5" w:rsidR="00FF45A1" w:rsidRPr="00F86CC7" w:rsidRDefault="006F4C2B" w:rsidP="008C656A">
      <w:pPr>
        <w:shd w:val="clear" w:color="auto" w:fill="FFFFFF"/>
        <w:jc w:val="left"/>
        <w:rPr>
          <w:rFonts w:eastAsia="Times New Roman"/>
          <w:color w:val="000000" w:themeColor="text1"/>
          <w:sz w:val="18"/>
          <w:szCs w:val="18"/>
        </w:rPr>
      </w:pPr>
      <w:r>
        <w:rPr>
          <w:rFonts w:eastAsia="Times New Roman"/>
          <w:color w:val="000000" w:themeColor="text1"/>
          <w:sz w:val="18"/>
          <w:szCs w:val="18"/>
        </w:rPr>
        <w:t> Htm persistance s</w:t>
      </w:r>
      <w:r w:rsidR="00FF45A1" w:rsidRPr="00F86CC7">
        <w:rPr>
          <w:rFonts w:eastAsia="Times New Roman"/>
          <w:color w:val="000000" w:themeColor="text1"/>
          <w:sz w:val="18"/>
          <w:szCs w:val="18"/>
        </w:rPr>
        <w:t>erialize the property of type Int. Read the property of type Int and return that integer. Deserializes from text file to DistalDendrite and return DistalDendrite. Serialize the property of type Double, String, Long and Bool. Read the property of type Double, String, Long, Bool and return these values. Serialize the array of type Double. Read the array of type Double and return double. Serialize the array of type Int. Read the array of type Int returns Int[]. Serialize and Deserialize the array of cells. Deserializes from text file to Cell and return cells. Serialize the dictionary with key:string and value:int. Read the dictionary with key:string and value:int and return Dictionary&lt;String, int&gt;. Serialize the List of DistalDendrite, Synapses and Integer and Dictionary&lt;Segment, List&lt;Synapses&gt;&gt;. Read the List of DistalDendrite and returns distal dendrite. Serialize the dictionary and Concurrentdictionary with key:int and value:Synapse and DistalDendrite. Read the dictionary with key:int and value:Synapse return Dictionary&lt;int, Synapse&gt;</w:t>
      </w:r>
    </w:p>
    <w:p w14:paraId="045840C4" w14:textId="77777777" w:rsidR="00FF45A1" w:rsidRPr="00F86CC7" w:rsidRDefault="00FF45A1" w:rsidP="008C656A">
      <w:pPr>
        <w:shd w:val="clear" w:color="auto" w:fill="FFFFFF"/>
        <w:jc w:val="left"/>
        <w:rPr>
          <w:rFonts w:eastAsia="Times New Roman"/>
          <w:color w:val="000000" w:themeColor="text1"/>
          <w:sz w:val="18"/>
          <w:szCs w:val="18"/>
        </w:rPr>
      </w:pPr>
    </w:p>
    <w:p w14:paraId="0E483E22" w14:textId="253C1245" w:rsidR="00AC597F" w:rsidRPr="0039773B" w:rsidRDefault="009E2D7D" w:rsidP="009E2D7D">
      <w:pPr>
        <w:pStyle w:val="Heading1"/>
        <w:rPr>
          <w:b/>
          <w:color w:val="000000" w:themeColor="text1"/>
          <w:sz w:val="22"/>
          <w:szCs w:val="18"/>
        </w:rPr>
      </w:pPr>
      <w:r w:rsidRPr="0039773B">
        <w:rPr>
          <w:b/>
          <w:color w:val="000000" w:themeColor="text1"/>
          <w:sz w:val="22"/>
          <w:szCs w:val="18"/>
        </w:rPr>
        <w:t>Results</w:t>
      </w:r>
    </w:p>
    <w:p w14:paraId="7C9B3D87" w14:textId="77777777" w:rsidR="006F4C2B" w:rsidRPr="006F4C2B" w:rsidRDefault="006F4C2B" w:rsidP="006F4C2B"/>
    <w:p w14:paraId="67143DC9" w14:textId="72F3EE32" w:rsidR="00E8271A" w:rsidRPr="00F86CC7" w:rsidRDefault="00E8271A" w:rsidP="00E8271A">
      <w:pPr>
        <w:pStyle w:val="Heading1"/>
        <w:numPr>
          <w:ilvl w:val="0"/>
          <w:numId w:val="0"/>
        </w:numPr>
        <w:rPr>
          <w:color w:val="000000" w:themeColor="text1"/>
          <w:sz w:val="18"/>
          <w:szCs w:val="18"/>
        </w:rPr>
      </w:pPr>
      <w:r w:rsidRPr="00F86CC7">
        <w:rPr>
          <w:color w:val="000000" w:themeColor="text1"/>
          <w:sz w:val="18"/>
          <w:szCs w:val="18"/>
        </w:rPr>
        <w:t>Used different value and show the resuklt</w:t>
      </w:r>
    </w:p>
    <w:p w14:paraId="0E9335F1" w14:textId="6548D6EE" w:rsidR="00E8271A" w:rsidRPr="0089127F" w:rsidRDefault="0089127F" w:rsidP="00E8271A">
      <w:pPr>
        <w:pStyle w:val="Heading1"/>
        <w:numPr>
          <w:ilvl w:val="0"/>
          <w:numId w:val="0"/>
        </w:numPr>
        <w:jc w:val="both"/>
        <w:rPr>
          <w:color w:val="000000" w:themeColor="text1"/>
          <w:sz w:val="18"/>
          <w:szCs w:val="18"/>
        </w:rPr>
      </w:pPr>
      <w:r w:rsidRPr="00F86CC7">
        <w:rPr>
          <w:color w:val="000000" w:themeColor="text1"/>
          <w:sz w:val="18"/>
          <w:szCs w:val="18"/>
        </w:rPr>
        <w:t xml:space="preserve"> </w:t>
      </w:r>
      <w:r w:rsidRPr="0089127F">
        <w:rPr>
          <w:color w:val="000000" w:themeColor="text1"/>
          <w:sz w:val="18"/>
          <w:szCs w:val="18"/>
        </w:rPr>
        <w:t>i had used different values and the result is reached like this:</w:t>
      </w:r>
    </w:p>
    <w:p w14:paraId="4BC33E06" w14:textId="7AE838EA" w:rsidR="0089127F" w:rsidRPr="0089127F" w:rsidRDefault="0089127F" w:rsidP="0089127F">
      <w:r>
        <w:rPr>
          <w:noProof/>
        </w:rPr>
        <w:drawing>
          <wp:inline distT="0" distB="0" distL="0" distR="0" wp14:anchorId="39DC586D" wp14:editId="74AFB61F">
            <wp:extent cx="3089910" cy="1600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heck_Unit_test_resul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600200"/>
                    </a:xfrm>
                    <a:prstGeom prst="rect">
                      <a:avLst/>
                    </a:prstGeom>
                  </pic:spPr>
                </pic:pic>
              </a:graphicData>
            </a:graphic>
          </wp:inline>
        </w:drawing>
      </w:r>
    </w:p>
    <w:p w14:paraId="408923EF" w14:textId="5CC5A301" w:rsidR="00E8271A" w:rsidRDefault="0089127F" w:rsidP="00E8271A">
      <w:pPr>
        <w:pStyle w:val="Heading1"/>
        <w:numPr>
          <w:ilvl w:val="0"/>
          <w:numId w:val="0"/>
        </w:numPr>
        <w:jc w:val="both"/>
        <w:rPr>
          <w:color w:val="000000" w:themeColor="text1"/>
          <w:sz w:val="18"/>
          <w:szCs w:val="18"/>
        </w:rPr>
      </w:pPr>
      <w:r>
        <w:rPr>
          <w:color w:val="000000" w:themeColor="text1"/>
          <w:sz w:val="18"/>
          <w:szCs w:val="18"/>
        </w:rPr>
        <w:t xml:space="preserve">we are three members in this project. </w:t>
      </w:r>
      <w:r w:rsidR="006264CE" w:rsidRPr="00F86CC7">
        <w:rPr>
          <w:color w:val="000000" w:themeColor="text1"/>
          <w:sz w:val="18"/>
          <w:szCs w:val="18"/>
        </w:rPr>
        <w:t xml:space="preserve">Faizan </w:t>
      </w:r>
      <w:r>
        <w:rPr>
          <w:color w:val="000000" w:themeColor="text1"/>
          <w:sz w:val="18"/>
          <w:szCs w:val="18"/>
        </w:rPr>
        <w:t>has not been implemented his part  because he is not</w:t>
      </w:r>
      <w:r w:rsidR="006264CE" w:rsidRPr="00F86CC7">
        <w:rPr>
          <w:color w:val="000000" w:themeColor="text1"/>
          <w:sz w:val="18"/>
          <w:szCs w:val="18"/>
        </w:rPr>
        <w:t xml:space="preserve"> present</w:t>
      </w:r>
    </w:p>
    <w:p w14:paraId="366A436D" w14:textId="77777777" w:rsidR="00FD0085" w:rsidRPr="00FD0085" w:rsidRDefault="00FD0085" w:rsidP="00FD0085"/>
    <w:p w14:paraId="2EB62B66" w14:textId="77777777" w:rsidR="0061548E" w:rsidRDefault="0061548E" w:rsidP="0061548E"/>
    <w:p w14:paraId="1DABA247" w14:textId="0DD6577E" w:rsidR="0061548E" w:rsidRDefault="0061548E" w:rsidP="0061548E">
      <w:r>
        <w:t>thers classes are not implemented ….</w:t>
      </w:r>
    </w:p>
    <w:p w14:paraId="2E8DB7F1" w14:textId="21C2ADC2" w:rsidR="0061548E" w:rsidRDefault="00FD0085" w:rsidP="0061548E">
      <w:r>
        <w:lastRenderedPageBreak/>
        <w:t>SegmentActivity, proximaldendrite and disteldendrite.</w:t>
      </w:r>
    </w:p>
    <w:p w14:paraId="7D231EE8" w14:textId="77777777" w:rsidR="0061548E" w:rsidRPr="0061548E" w:rsidRDefault="0061548E" w:rsidP="0061548E"/>
    <w:p w14:paraId="3DB8BB3D" w14:textId="77777777" w:rsidR="00E8271A" w:rsidRPr="00F86CC7" w:rsidRDefault="00E8271A" w:rsidP="00E8271A">
      <w:pPr>
        <w:pStyle w:val="Heading1"/>
        <w:numPr>
          <w:ilvl w:val="0"/>
          <w:numId w:val="0"/>
        </w:numPr>
        <w:jc w:val="both"/>
        <w:rPr>
          <w:color w:val="000000" w:themeColor="text1"/>
          <w:sz w:val="18"/>
          <w:szCs w:val="18"/>
        </w:rPr>
      </w:pPr>
    </w:p>
    <w:p w14:paraId="5B956C60" w14:textId="51F4D420" w:rsidR="009E2D7D" w:rsidRPr="0039773B" w:rsidRDefault="009E2D7D" w:rsidP="009E2D7D">
      <w:pPr>
        <w:pStyle w:val="Heading1"/>
        <w:rPr>
          <w:b/>
          <w:color w:val="000000" w:themeColor="text1"/>
          <w:sz w:val="22"/>
          <w:szCs w:val="18"/>
        </w:rPr>
      </w:pPr>
      <w:r w:rsidRPr="0039773B">
        <w:rPr>
          <w:b/>
          <w:color w:val="000000" w:themeColor="text1"/>
          <w:sz w:val="22"/>
          <w:szCs w:val="18"/>
        </w:rPr>
        <w:t>Discussion</w:t>
      </w:r>
    </w:p>
    <w:p w14:paraId="76EE99DD" w14:textId="0E934D0E" w:rsidR="006F4C2B" w:rsidRDefault="00682DAE" w:rsidP="00682DAE">
      <w:pPr>
        <w:pStyle w:val="BodyText"/>
        <w:rPr>
          <w:color w:val="000000" w:themeColor="text1"/>
          <w:sz w:val="18"/>
          <w:szCs w:val="18"/>
          <w:lang w:val="en-US"/>
        </w:rPr>
      </w:pPr>
      <w:r>
        <w:rPr>
          <w:color w:val="000000" w:themeColor="text1"/>
          <w:sz w:val="18"/>
          <w:szCs w:val="18"/>
          <w:lang w:val="en-US"/>
        </w:rPr>
        <w:t>In the conclusion, I could say that the implementation of HTM Persistance can save a lot of time. In addition, WE have implement it on visual studio using C sharp but we can work on Yaml, JSON and XML in future and perform serialization and deserialization and get better results as well.</w:t>
      </w:r>
    </w:p>
    <w:p w14:paraId="4765A89C" w14:textId="7E1673E5" w:rsidR="0061548E" w:rsidRDefault="0061548E" w:rsidP="00682DAE">
      <w:pPr>
        <w:pStyle w:val="BodyText"/>
        <w:rPr>
          <w:color w:val="000000" w:themeColor="text1"/>
          <w:sz w:val="18"/>
          <w:szCs w:val="18"/>
          <w:lang w:val="en-US"/>
        </w:rPr>
      </w:pPr>
      <w:r>
        <w:rPr>
          <w:color w:val="000000" w:themeColor="text1"/>
          <w:sz w:val="18"/>
          <w:szCs w:val="18"/>
          <w:lang w:val="en-US"/>
        </w:rPr>
        <w:t>Htm serializer2</w:t>
      </w:r>
    </w:p>
    <w:p w14:paraId="26C246D6" w14:textId="77777777" w:rsidR="00FD0085" w:rsidRDefault="00FD0085" w:rsidP="00682DAE">
      <w:pPr>
        <w:pStyle w:val="BodyText"/>
        <w:rPr>
          <w:color w:val="000000" w:themeColor="text1"/>
          <w:sz w:val="18"/>
          <w:szCs w:val="18"/>
          <w:lang w:val="en-US"/>
        </w:rPr>
      </w:pPr>
    </w:p>
    <w:p w14:paraId="38040F0A" w14:textId="77777777" w:rsidR="00FD0085" w:rsidRDefault="00FD0085" w:rsidP="00FD0085">
      <w:pPr>
        <w:shd w:val="clear" w:color="auto" w:fill="FFFFFF"/>
        <w:jc w:val="left"/>
        <w:rPr>
          <w:color w:val="000000" w:themeColor="text1"/>
          <w:sz w:val="18"/>
          <w:szCs w:val="18"/>
        </w:rPr>
      </w:pPr>
    </w:p>
    <w:p w14:paraId="0EC1D474" w14:textId="77777777" w:rsidR="00FD0085" w:rsidRPr="00F86CC7" w:rsidRDefault="00FD0085" w:rsidP="00FD0085">
      <w:pPr>
        <w:shd w:val="clear" w:color="auto" w:fill="FFFFFF"/>
        <w:jc w:val="left"/>
        <w:rPr>
          <w:color w:val="000000" w:themeColor="text1"/>
          <w:sz w:val="18"/>
          <w:szCs w:val="18"/>
        </w:rPr>
      </w:pPr>
    </w:p>
    <w:p w14:paraId="3D0031D2" w14:textId="77777777" w:rsidR="00FD0085" w:rsidRPr="00F86CC7" w:rsidRDefault="00FD0085" w:rsidP="00FD0085">
      <w:pPr>
        <w:pStyle w:val="Heading2"/>
        <w:shd w:val="clear" w:color="auto" w:fill="FFFFFF"/>
        <w:spacing w:before="0" w:after="0"/>
        <w:rPr>
          <w:color w:val="000000" w:themeColor="text1"/>
          <w:sz w:val="18"/>
          <w:szCs w:val="18"/>
        </w:rPr>
      </w:pPr>
      <w:r w:rsidRPr="00F86CC7">
        <w:rPr>
          <w:color w:val="000000" w:themeColor="text1"/>
          <w:sz w:val="18"/>
          <w:szCs w:val="18"/>
        </w:rPr>
        <w:t>JSON serialization</w:t>
      </w:r>
    </w:p>
    <w:p w14:paraId="4B840A4C"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The </w:t>
      </w:r>
      <w:hyperlink r:id="rId22" w:history="1">
        <w:r w:rsidRPr="00F86CC7">
          <w:rPr>
            <w:rStyle w:val="Hyperlink"/>
            <w:color w:val="000000" w:themeColor="text1"/>
            <w:sz w:val="18"/>
            <w:szCs w:val="18"/>
          </w:rPr>
          <w:t>System.Text.Json</w:t>
        </w:r>
      </w:hyperlink>
      <w:r w:rsidRPr="00F86CC7">
        <w:rPr>
          <w:color w:val="000000" w:themeColor="text1"/>
          <w:sz w:val="18"/>
          <w:szCs w:val="18"/>
        </w:rPr>
        <w:t> namespace contains classes for JavaScript Object Notation (JSON) serialization and deserialization. JSON is an open standard that is commonly used for sharing data across the web.</w:t>
      </w:r>
    </w:p>
    <w:p w14:paraId="238BEA9D"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JSON serialization serializes the public properties of an object into a string, byte array, or stream that conforms to </w:t>
      </w:r>
      <w:hyperlink r:id="rId23" w:history="1">
        <w:r w:rsidRPr="00F86CC7">
          <w:rPr>
            <w:rStyle w:val="Hyperlink"/>
            <w:color w:val="000000" w:themeColor="text1"/>
            <w:sz w:val="18"/>
            <w:szCs w:val="18"/>
          </w:rPr>
          <w:t>the RFC 8259 JSON specification</w:t>
        </w:r>
      </w:hyperlink>
      <w:r w:rsidRPr="00F86CC7">
        <w:rPr>
          <w:color w:val="000000" w:themeColor="text1"/>
          <w:sz w:val="18"/>
          <w:szCs w:val="18"/>
        </w:rPr>
        <w:t>. To control the way </w:t>
      </w:r>
      <w:hyperlink r:id="rId24" w:history="1">
        <w:r w:rsidRPr="00F86CC7">
          <w:rPr>
            <w:rStyle w:val="Hyperlink"/>
            <w:color w:val="000000" w:themeColor="text1"/>
            <w:sz w:val="18"/>
            <w:szCs w:val="18"/>
          </w:rPr>
          <w:t>JsonSerializer</w:t>
        </w:r>
      </w:hyperlink>
      <w:r w:rsidRPr="00F86CC7">
        <w:rPr>
          <w:color w:val="000000" w:themeColor="text1"/>
          <w:sz w:val="18"/>
          <w:szCs w:val="18"/>
        </w:rPr>
        <w:t> serializes or deserializes an instance of the class:</w:t>
      </w:r>
    </w:p>
    <w:p w14:paraId="49B45D2E" w14:textId="77777777" w:rsidR="00FD0085" w:rsidRPr="00F86CC7" w:rsidRDefault="00FD0085" w:rsidP="00FD0085">
      <w:pPr>
        <w:numPr>
          <w:ilvl w:val="0"/>
          <w:numId w:val="26"/>
        </w:numPr>
        <w:shd w:val="clear" w:color="auto" w:fill="FFFFFF"/>
        <w:ind w:left="570"/>
        <w:jc w:val="left"/>
        <w:rPr>
          <w:color w:val="000000" w:themeColor="text1"/>
          <w:sz w:val="18"/>
          <w:szCs w:val="18"/>
        </w:rPr>
      </w:pPr>
      <w:r w:rsidRPr="00F86CC7">
        <w:rPr>
          <w:color w:val="000000" w:themeColor="text1"/>
          <w:sz w:val="18"/>
          <w:szCs w:val="18"/>
        </w:rPr>
        <w:t>Use a </w:t>
      </w:r>
      <w:hyperlink r:id="rId25" w:history="1">
        <w:r w:rsidRPr="00F86CC7">
          <w:rPr>
            <w:rStyle w:val="Hyperlink"/>
            <w:color w:val="000000" w:themeColor="text1"/>
            <w:sz w:val="18"/>
            <w:szCs w:val="18"/>
          </w:rPr>
          <w:t>JsonSerializerOptions</w:t>
        </w:r>
      </w:hyperlink>
      <w:r w:rsidRPr="00F86CC7">
        <w:rPr>
          <w:color w:val="000000" w:themeColor="text1"/>
          <w:sz w:val="18"/>
          <w:szCs w:val="18"/>
        </w:rPr>
        <w:t> object</w:t>
      </w:r>
    </w:p>
    <w:p w14:paraId="276786E1" w14:textId="77777777" w:rsidR="00FD0085" w:rsidRPr="00F86CC7" w:rsidRDefault="00FD0085" w:rsidP="00FD0085">
      <w:pPr>
        <w:numPr>
          <w:ilvl w:val="0"/>
          <w:numId w:val="26"/>
        </w:numPr>
        <w:shd w:val="clear" w:color="auto" w:fill="FFFFFF"/>
        <w:ind w:left="570"/>
        <w:jc w:val="left"/>
        <w:rPr>
          <w:color w:val="000000" w:themeColor="text1"/>
          <w:sz w:val="18"/>
          <w:szCs w:val="18"/>
        </w:rPr>
      </w:pPr>
      <w:r w:rsidRPr="00F86CC7">
        <w:rPr>
          <w:color w:val="000000" w:themeColor="text1"/>
          <w:sz w:val="18"/>
          <w:szCs w:val="18"/>
        </w:rPr>
        <w:t>Apply attributes from the </w:t>
      </w:r>
      <w:hyperlink r:id="rId26" w:history="1">
        <w:r w:rsidRPr="00F86CC7">
          <w:rPr>
            <w:rStyle w:val="Hyperlink"/>
            <w:color w:val="000000" w:themeColor="text1"/>
            <w:sz w:val="18"/>
            <w:szCs w:val="18"/>
          </w:rPr>
          <w:t>System.Text.Json.Serialization</w:t>
        </w:r>
      </w:hyperlink>
      <w:r w:rsidRPr="00F86CC7">
        <w:rPr>
          <w:color w:val="000000" w:themeColor="text1"/>
          <w:sz w:val="18"/>
          <w:szCs w:val="18"/>
        </w:rPr>
        <w:t> namespace to classes or properties</w:t>
      </w:r>
    </w:p>
    <w:p w14:paraId="49AE1F0F" w14:textId="77777777" w:rsidR="00FD0085" w:rsidRPr="00F86CC7" w:rsidRDefault="007F66D7" w:rsidP="00FD0085">
      <w:pPr>
        <w:numPr>
          <w:ilvl w:val="0"/>
          <w:numId w:val="26"/>
        </w:numPr>
        <w:shd w:val="clear" w:color="auto" w:fill="FFFFFF"/>
        <w:ind w:left="570"/>
        <w:jc w:val="left"/>
        <w:rPr>
          <w:color w:val="000000" w:themeColor="text1"/>
          <w:sz w:val="18"/>
          <w:szCs w:val="18"/>
        </w:rPr>
      </w:pPr>
      <w:hyperlink r:id="rId27" w:history="1">
        <w:r w:rsidR="00FD0085" w:rsidRPr="00F86CC7">
          <w:rPr>
            <w:rStyle w:val="Hyperlink"/>
            <w:color w:val="000000" w:themeColor="text1"/>
            <w:sz w:val="18"/>
            <w:szCs w:val="18"/>
          </w:rPr>
          <w:t>Implement custom converters</w:t>
        </w:r>
      </w:hyperlink>
    </w:p>
    <w:p w14:paraId="37EA5A91" w14:textId="77777777" w:rsidR="00FD0085" w:rsidRPr="00F86CC7" w:rsidRDefault="00FD0085" w:rsidP="00FD0085">
      <w:pPr>
        <w:pStyle w:val="Heading2"/>
        <w:shd w:val="clear" w:color="auto" w:fill="FFFFFF"/>
        <w:spacing w:before="0" w:after="0"/>
        <w:rPr>
          <w:color w:val="000000" w:themeColor="text1"/>
          <w:sz w:val="18"/>
          <w:szCs w:val="18"/>
        </w:rPr>
      </w:pPr>
      <w:r w:rsidRPr="00F86CC7">
        <w:rPr>
          <w:color w:val="000000" w:themeColor="text1"/>
          <w:sz w:val="18"/>
          <w:szCs w:val="18"/>
        </w:rPr>
        <w:t>Binary and XML serialization</w:t>
      </w:r>
    </w:p>
    <w:p w14:paraId="34A13788"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The </w:t>
      </w:r>
      <w:hyperlink r:id="rId28" w:history="1">
        <w:r w:rsidRPr="00F86CC7">
          <w:rPr>
            <w:rStyle w:val="Hyperlink"/>
            <w:color w:val="000000" w:themeColor="text1"/>
            <w:sz w:val="18"/>
            <w:szCs w:val="18"/>
          </w:rPr>
          <w:t>System.Runtime.Serialization</w:t>
        </w:r>
      </w:hyperlink>
      <w:r w:rsidRPr="00F86CC7">
        <w:rPr>
          <w:color w:val="000000" w:themeColor="text1"/>
          <w:sz w:val="18"/>
          <w:szCs w:val="18"/>
        </w:rPr>
        <w:t> namespace contains classes for binary and XML serialization and deserialization.</w:t>
      </w:r>
    </w:p>
    <w:p w14:paraId="27DC217E"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Binary serialization uses binary encoding to produce compact serialization for uses such as storage or socket-based network streams. In binary serialization, all members, even members that are read-only, are serialized, and performance is enhanced.</w:t>
      </w:r>
    </w:p>
    <w:p w14:paraId="42FDA462" w14:textId="77777777" w:rsidR="00FD0085" w:rsidRPr="00F34641" w:rsidRDefault="00FD0085" w:rsidP="00FD0085">
      <w:pPr>
        <w:pStyle w:val="alert-title"/>
        <w:pBdr>
          <w:top w:val="single" w:sz="4" w:space="1" w:color="auto"/>
          <w:left w:val="single" w:sz="4" w:space="4" w:color="auto"/>
          <w:bottom w:val="single" w:sz="4" w:space="1" w:color="auto"/>
          <w:right w:val="single" w:sz="4" w:space="4" w:color="auto"/>
        </w:pBdr>
        <w:spacing w:before="0" w:beforeAutospacing="0" w:after="0" w:afterAutospacing="0"/>
        <w:rPr>
          <w:bCs/>
          <w:color w:val="000000" w:themeColor="text1"/>
          <w:sz w:val="18"/>
          <w:szCs w:val="18"/>
        </w:rPr>
      </w:pPr>
      <w:r>
        <w:rPr>
          <w:bCs/>
          <w:color w:val="000000" w:themeColor="text1"/>
          <w:sz w:val="18"/>
          <w:szCs w:val="18"/>
        </w:rPr>
        <w:t> </w:t>
      </w:r>
      <w:r>
        <w:rPr>
          <w:color w:val="000000" w:themeColor="text1"/>
          <w:sz w:val="18"/>
          <w:szCs w:val="18"/>
        </w:rPr>
        <w:t xml:space="preserve">WARNING: </w:t>
      </w:r>
      <w:r w:rsidRPr="00F86CC7">
        <w:rPr>
          <w:color w:val="000000" w:themeColor="text1"/>
          <w:sz w:val="18"/>
          <w:szCs w:val="18"/>
        </w:rPr>
        <w:t>Binary serialization can be dangerous. For more information, see </w:t>
      </w:r>
      <w:hyperlink r:id="rId29" w:history="1">
        <w:r w:rsidRPr="00F86CC7">
          <w:rPr>
            <w:rStyle w:val="Hyperlink"/>
            <w:bCs/>
            <w:color w:val="000000" w:themeColor="text1"/>
            <w:sz w:val="18"/>
            <w:szCs w:val="18"/>
          </w:rPr>
          <w:t>BinaryFormatter security guide</w:t>
        </w:r>
      </w:hyperlink>
      <w:r w:rsidRPr="00F86CC7">
        <w:rPr>
          <w:color w:val="000000" w:themeColor="text1"/>
          <w:sz w:val="18"/>
          <w:szCs w:val="18"/>
        </w:rPr>
        <w:t>.</w:t>
      </w:r>
    </w:p>
    <w:p w14:paraId="179813A1"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XML serialization serializes the public fields and properties of an object, or the parameters and return values of methods, into an XML stream that conforms to a specific XML Schema definition language (XSD) document. XML serialization results in strongly typed classes with public properties and fields that are converted to XML. </w:t>
      </w:r>
      <w:hyperlink r:id="rId30" w:history="1">
        <w:r w:rsidRPr="00F86CC7">
          <w:rPr>
            <w:rStyle w:val="Hyperlink"/>
            <w:color w:val="000000" w:themeColor="text1"/>
            <w:sz w:val="18"/>
            <w:szCs w:val="18"/>
          </w:rPr>
          <w:t>System.Xml.Serialization</w:t>
        </w:r>
      </w:hyperlink>
      <w:r w:rsidRPr="00F86CC7">
        <w:rPr>
          <w:color w:val="000000" w:themeColor="text1"/>
          <w:sz w:val="18"/>
          <w:szCs w:val="18"/>
        </w:rPr>
        <w:t> contains classes for serializing and deserializing XML. You apply attributes to classes and class members to control the way the </w:t>
      </w:r>
      <w:hyperlink r:id="rId31" w:history="1">
        <w:r w:rsidRPr="00F86CC7">
          <w:rPr>
            <w:rStyle w:val="Hyperlink"/>
            <w:color w:val="000000" w:themeColor="text1"/>
            <w:sz w:val="18"/>
            <w:szCs w:val="18"/>
          </w:rPr>
          <w:t>XmlSerializer</w:t>
        </w:r>
      </w:hyperlink>
      <w:r w:rsidRPr="00F86CC7">
        <w:rPr>
          <w:color w:val="000000" w:themeColor="text1"/>
          <w:sz w:val="18"/>
          <w:szCs w:val="18"/>
        </w:rPr>
        <w:t> serializes or deserializes an instance of the class.</w:t>
      </w:r>
    </w:p>
    <w:p w14:paraId="4035BAAA" w14:textId="77777777" w:rsidR="00FD0085" w:rsidRPr="00F86CC7" w:rsidRDefault="00FD0085" w:rsidP="00FD0085">
      <w:pPr>
        <w:pStyle w:val="Heading3"/>
        <w:shd w:val="clear" w:color="auto" w:fill="FFFFFF"/>
        <w:rPr>
          <w:color w:val="000000" w:themeColor="text1"/>
          <w:sz w:val="18"/>
          <w:szCs w:val="18"/>
        </w:rPr>
      </w:pPr>
      <w:r w:rsidRPr="00F86CC7">
        <w:rPr>
          <w:color w:val="000000" w:themeColor="text1"/>
          <w:sz w:val="18"/>
          <w:szCs w:val="18"/>
        </w:rPr>
        <w:t>Making an object serializable</w:t>
      </w:r>
    </w:p>
    <w:p w14:paraId="6846E7EB"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For binary or XML serialization, you need:</w:t>
      </w:r>
    </w:p>
    <w:p w14:paraId="033C0C40" w14:textId="77777777" w:rsidR="00FD0085" w:rsidRPr="00F86CC7" w:rsidRDefault="00FD0085" w:rsidP="00FD0085">
      <w:pPr>
        <w:numPr>
          <w:ilvl w:val="0"/>
          <w:numId w:val="27"/>
        </w:numPr>
        <w:shd w:val="clear" w:color="auto" w:fill="FFFFFF"/>
        <w:ind w:left="570"/>
        <w:jc w:val="left"/>
        <w:rPr>
          <w:color w:val="000000" w:themeColor="text1"/>
          <w:sz w:val="18"/>
          <w:szCs w:val="18"/>
        </w:rPr>
      </w:pPr>
      <w:r w:rsidRPr="00F86CC7">
        <w:rPr>
          <w:color w:val="000000" w:themeColor="text1"/>
          <w:sz w:val="18"/>
          <w:szCs w:val="18"/>
        </w:rPr>
        <w:lastRenderedPageBreak/>
        <w:t>The object to be serialized</w:t>
      </w:r>
    </w:p>
    <w:p w14:paraId="31AE999D" w14:textId="77777777" w:rsidR="00FD0085" w:rsidRPr="00F86CC7" w:rsidRDefault="00FD0085" w:rsidP="00FD0085">
      <w:pPr>
        <w:numPr>
          <w:ilvl w:val="0"/>
          <w:numId w:val="27"/>
        </w:numPr>
        <w:shd w:val="clear" w:color="auto" w:fill="FFFFFF"/>
        <w:ind w:left="570"/>
        <w:jc w:val="left"/>
        <w:rPr>
          <w:color w:val="000000" w:themeColor="text1"/>
          <w:sz w:val="18"/>
          <w:szCs w:val="18"/>
        </w:rPr>
      </w:pPr>
      <w:r w:rsidRPr="00F86CC7">
        <w:rPr>
          <w:color w:val="000000" w:themeColor="text1"/>
          <w:sz w:val="18"/>
          <w:szCs w:val="18"/>
        </w:rPr>
        <w:t>A stream to contain the serialized object</w:t>
      </w:r>
    </w:p>
    <w:p w14:paraId="1247F5E1" w14:textId="77777777" w:rsidR="00FD0085" w:rsidRPr="00F86CC7" w:rsidRDefault="00FD0085" w:rsidP="00FD0085">
      <w:pPr>
        <w:numPr>
          <w:ilvl w:val="0"/>
          <w:numId w:val="27"/>
        </w:numPr>
        <w:shd w:val="clear" w:color="auto" w:fill="FFFFFF"/>
        <w:ind w:left="570"/>
        <w:jc w:val="left"/>
        <w:rPr>
          <w:color w:val="000000" w:themeColor="text1"/>
          <w:sz w:val="18"/>
          <w:szCs w:val="18"/>
        </w:rPr>
      </w:pPr>
      <w:r w:rsidRPr="00F86CC7">
        <w:rPr>
          <w:color w:val="000000" w:themeColor="text1"/>
          <w:sz w:val="18"/>
          <w:szCs w:val="18"/>
        </w:rPr>
        <w:t>A </w:t>
      </w:r>
      <w:hyperlink r:id="rId32" w:history="1">
        <w:r w:rsidRPr="00F86CC7">
          <w:rPr>
            <w:rStyle w:val="Hyperlink"/>
            <w:color w:val="000000" w:themeColor="text1"/>
            <w:sz w:val="18"/>
            <w:szCs w:val="18"/>
          </w:rPr>
          <w:t>System.Runtime.Serialization.Formatter</w:t>
        </w:r>
      </w:hyperlink>
      <w:r w:rsidRPr="00F86CC7">
        <w:rPr>
          <w:color w:val="000000" w:themeColor="text1"/>
          <w:sz w:val="18"/>
          <w:szCs w:val="18"/>
        </w:rPr>
        <w:t> instance</w:t>
      </w:r>
    </w:p>
    <w:p w14:paraId="6DB07B0C"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Apply the </w:t>
      </w:r>
      <w:hyperlink r:id="rId33" w:history="1">
        <w:r w:rsidRPr="00F86CC7">
          <w:rPr>
            <w:rStyle w:val="Hyperlink"/>
            <w:color w:val="000000" w:themeColor="text1"/>
            <w:sz w:val="18"/>
            <w:szCs w:val="18"/>
          </w:rPr>
          <w:t>SerializableAttribute</w:t>
        </w:r>
      </w:hyperlink>
      <w:r w:rsidRPr="00F86CC7">
        <w:rPr>
          <w:color w:val="000000" w:themeColor="text1"/>
          <w:sz w:val="18"/>
          <w:szCs w:val="18"/>
        </w:rPr>
        <w:t> attribute to a type to indicate that instances of the type can be serialized. An exception is thrown if you attempt to serialize but the type doesn't have the </w:t>
      </w:r>
      <w:hyperlink r:id="rId34" w:history="1">
        <w:r w:rsidRPr="00F86CC7">
          <w:rPr>
            <w:rStyle w:val="Hyperlink"/>
            <w:color w:val="000000" w:themeColor="text1"/>
            <w:sz w:val="18"/>
            <w:szCs w:val="18"/>
          </w:rPr>
          <w:t>SerializableAttribute</w:t>
        </w:r>
      </w:hyperlink>
      <w:r w:rsidRPr="00F86CC7">
        <w:rPr>
          <w:color w:val="000000" w:themeColor="text1"/>
          <w:sz w:val="18"/>
          <w:szCs w:val="18"/>
        </w:rPr>
        <w:t> attribute.</w:t>
      </w:r>
    </w:p>
    <w:p w14:paraId="266D720C"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To prevent a field from being serialized, apply the </w:t>
      </w:r>
      <w:hyperlink r:id="rId35" w:history="1">
        <w:r w:rsidRPr="00F86CC7">
          <w:rPr>
            <w:rStyle w:val="Hyperlink"/>
            <w:color w:val="000000" w:themeColor="text1"/>
            <w:sz w:val="18"/>
            <w:szCs w:val="18"/>
          </w:rPr>
          <w:t>NonSerializedAttribute</w:t>
        </w:r>
      </w:hyperlink>
      <w:r w:rsidRPr="00F86CC7">
        <w:rPr>
          <w:color w:val="000000" w:themeColor="text1"/>
          <w:sz w:val="18"/>
          <w:szCs w:val="18"/>
        </w:rPr>
        <w:t> attribute. If a field of a serializable type contains a pointer, a handle, or some other data structure that is specific to a particular environment, and the field cannot be meaningfully reconstituted in a different environment, then you may want to make it nonserializable.</w:t>
      </w:r>
    </w:p>
    <w:p w14:paraId="4FBD0568"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If a serialized class contains references to objects of other classes that are marked </w:t>
      </w:r>
      <w:hyperlink r:id="rId36" w:history="1">
        <w:r w:rsidRPr="00F86CC7">
          <w:rPr>
            <w:rStyle w:val="Hyperlink"/>
            <w:color w:val="000000" w:themeColor="text1"/>
            <w:sz w:val="18"/>
            <w:szCs w:val="18"/>
          </w:rPr>
          <w:t>SerializableAttribute</w:t>
        </w:r>
      </w:hyperlink>
      <w:r w:rsidRPr="00F86CC7">
        <w:rPr>
          <w:color w:val="000000" w:themeColor="text1"/>
          <w:sz w:val="18"/>
          <w:szCs w:val="18"/>
        </w:rPr>
        <w:t>, those objects will also be serialized.</w:t>
      </w:r>
    </w:p>
    <w:p w14:paraId="218558D3" w14:textId="77777777" w:rsidR="00FD0085" w:rsidRPr="00F86CC7" w:rsidRDefault="00FD0085" w:rsidP="00FD0085">
      <w:pPr>
        <w:pStyle w:val="Heading3"/>
        <w:shd w:val="clear" w:color="auto" w:fill="FFFFFF"/>
        <w:rPr>
          <w:color w:val="000000" w:themeColor="text1"/>
          <w:sz w:val="18"/>
          <w:szCs w:val="18"/>
        </w:rPr>
      </w:pPr>
      <w:r w:rsidRPr="00F86CC7">
        <w:rPr>
          <w:color w:val="000000" w:themeColor="text1"/>
          <w:sz w:val="18"/>
          <w:szCs w:val="18"/>
        </w:rPr>
        <w:t>Basic and custom serialization</w:t>
      </w:r>
    </w:p>
    <w:p w14:paraId="13AD5BAA"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Binary and XML serialization can be performed in two ways, basic and custom.</w:t>
      </w:r>
    </w:p>
    <w:p w14:paraId="7CA24765"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Basic serialization uses .NET to automatically serialize the object. The only requirement is that the class has the </w:t>
      </w:r>
      <w:hyperlink r:id="rId37" w:history="1">
        <w:r w:rsidRPr="00F86CC7">
          <w:rPr>
            <w:rStyle w:val="Hyperlink"/>
            <w:color w:val="000000" w:themeColor="text1"/>
            <w:sz w:val="18"/>
            <w:szCs w:val="18"/>
          </w:rPr>
          <w:t>SerializableAttribute</w:t>
        </w:r>
      </w:hyperlink>
      <w:r w:rsidRPr="00F86CC7">
        <w:rPr>
          <w:color w:val="000000" w:themeColor="text1"/>
          <w:sz w:val="18"/>
          <w:szCs w:val="18"/>
        </w:rPr>
        <w:t> attribute applied. The </w:t>
      </w:r>
      <w:hyperlink r:id="rId38" w:history="1">
        <w:r w:rsidRPr="00F86CC7">
          <w:rPr>
            <w:rStyle w:val="Hyperlink"/>
            <w:color w:val="000000" w:themeColor="text1"/>
            <w:sz w:val="18"/>
            <w:szCs w:val="18"/>
          </w:rPr>
          <w:t>NonSerializedAttribute</w:t>
        </w:r>
      </w:hyperlink>
      <w:r w:rsidRPr="00F86CC7">
        <w:rPr>
          <w:color w:val="000000" w:themeColor="text1"/>
          <w:sz w:val="18"/>
          <w:szCs w:val="18"/>
        </w:rPr>
        <w:t> can be used to keep specific fields from being serialized.</w:t>
      </w:r>
    </w:p>
    <w:p w14:paraId="7899E832" w14:textId="77777777" w:rsidR="00FD0085" w:rsidRPr="00F86CC7" w:rsidRDefault="00FD0085" w:rsidP="00FD0085">
      <w:pPr>
        <w:pStyle w:val="NormalWeb"/>
        <w:shd w:val="clear" w:color="auto" w:fill="FFFFFF"/>
        <w:rPr>
          <w:color w:val="000000" w:themeColor="text1"/>
          <w:sz w:val="18"/>
          <w:szCs w:val="18"/>
        </w:rPr>
      </w:pPr>
      <w:r w:rsidRPr="00F86CC7">
        <w:rPr>
          <w:color w:val="000000" w:themeColor="text1"/>
          <w:sz w:val="18"/>
          <w:szCs w:val="18"/>
        </w:rPr>
        <w:t>When you use basic serialization, the versioning of objects may create problems. You would use custom serialization when versioning issues are important. Basic serialization is the easiest way to perform serialization, but it does not provide much control over the process.</w:t>
      </w:r>
    </w:p>
    <w:p w14:paraId="436DC5C4" w14:textId="77777777" w:rsidR="00FD0085" w:rsidRDefault="00FD0085" w:rsidP="00FD0085">
      <w:pPr>
        <w:pStyle w:val="NormalWeb"/>
        <w:shd w:val="clear" w:color="auto" w:fill="FFFFFF"/>
        <w:rPr>
          <w:color w:val="000000" w:themeColor="text1"/>
          <w:sz w:val="18"/>
          <w:szCs w:val="18"/>
        </w:rPr>
      </w:pPr>
      <w:r w:rsidRPr="00F86CC7">
        <w:rPr>
          <w:color w:val="000000" w:themeColor="text1"/>
          <w:sz w:val="18"/>
          <w:szCs w:val="18"/>
        </w:rPr>
        <w:t>In custom serialization, you can specify exactly which objects will be serialized and how it will be done. The class must be marked </w:t>
      </w:r>
      <w:hyperlink r:id="rId39" w:history="1">
        <w:r w:rsidRPr="00F86CC7">
          <w:rPr>
            <w:rStyle w:val="Hyperlink"/>
            <w:color w:val="000000" w:themeColor="text1"/>
            <w:sz w:val="18"/>
            <w:szCs w:val="18"/>
          </w:rPr>
          <w:t>SerializableAttribute</w:t>
        </w:r>
      </w:hyperlink>
      <w:r w:rsidRPr="00F86CC7">
        <w:rPr>
          <w:color w:val="000000" w:themeColor="text1"/>
          <w:sz w:val="18"/>
          <w:szCs w:val="18"/>
        </w:rPr>
        <w:t> and implement the </w:t>
      </w:r>
      <w:hyperlink r:id="rId40" w:history="1">
        <w:r w:rsidRPr="00F86CC7">
          <w:rPr>
            <w:rStyle w:val="Hyperlink"/>
            <w:color w:val="000000" w:themeColor="text1"/>
            <w:sz w:val="18"/>
            <w:szCs w:val="18"/>
          </w:rPr>
          <w:t>ISerializable</w:t>
        </w:r>
      </w:hyperlink>
      <w:r w:rsidRPr="00F86CC7">
        <w:rPr>
          <w:color w:val="000000" w:themeColor="text1"/>
          <w:sz w:val="18"/>
          <w:szCs w:val="18"/>
        </w:rPr>
        <w:t> interface. If you want your object to be deserialized in a custom manner as well, use a custom constructor.</w:t>
      </w:r>
    </w:p>
    <w:p w14:paraId="062441FC" w14:textId="77777777" w:rsidR="00FD0085" w:rsidRPr="00682DAE" w:rsidRDefault="00FD0085" w:rsidP="00682DAE">
      <w:pPr>
        <w:pStyle w:val="BodyText"/>
        <w:rPr>
          <w:color w:val="000000" w:themeColor="text1"/>
          <w:sz w:val="18"/>
          <w:szCs w:val="18"/>
          <w:lang w:val="en-US"/>
        </w:rPr>
      </w:pPr>
    </w:p>
    <w:p w14:paraId="38FBFB28" w14:textId="77777777" w:rsidR="006F4C2B" w:rsidRPr="006F4C2B" w:rsidRDefault="006F4C2B" w:rsidP="006F4C2B"/>
    <w:p w14:paraId="3F47FC27" w14:textId="77777777" w:rsidR="009303D9" w:rsidRPr="0039773B" w:rsidRDefault="009303D9" w:rsidP="00A059B3">
      <w:pPr>
        <w:pStyle w:val="Heading5"/>
        <w:rPr>
          <w:b/>
          <w:color w:val="000000" w:themeColor="text1"/>
          <w:sz w:val="22"/>
          <w:szCs w:val="18"/>
        </w:rPr>
      </w:pPr>
      <w:r w:rsidRPr="0039773B">
        <w:rPr>
          <w:b/>
          <w:color w:val="000000" w:themeColor="text1"/>
          <w:sz w:val="22"/>
          <w:szCs w:val="18"/>
        </w:rPr>
        <w:t>References</w:t>
      </w:r>
    </w:p>
    <w:p w14:paraId="7BA2091F" w14:textId="1229836D" w:rsidR="00FF45A1" w:rsidRPr="00F86CC7" w:rsidRDefault="007F66D7" w:rsidP="00FF45A1">
      <w:pPr>
        <w:pStyle w:val="ListParagraph"/>
        <w:numPr>
          <w:ilvl w:val="0"/>
          <w:numId w:val="31"/>
        </w:numPr>
        <w:jc w:val="left"/>
        <w:rPr>
          <w:color w:val="000000" w:themeColor="text1"/>
          <w:sz w:val="18"/>
          <w:szCs w:val="18"/>
        </w:rPr>
      </w:pPr>
      <w:hyperlink r:id="rId41" w:history="1">
        <w:r w:rsidR="00FF45A1" w:rsidRPr="00F86CC7">
          <w:rPr>
            <w:rStyle w:val="Hyperlink"/>
            <w:color w:val="000000" w:themeColor="text1"/>
            <w:sz w:val="18"/>
            <w:szCs w:val="18"/>
          </w:rPr>
          <w:t>https://www.guru99.com/c-sharp-serialization.html</w:t>
        </w:r>
      </w:hyperlink>
    </w:p>
    <w:p w14:paraId="43494ED6" w14:textId="13C809C1" w:rsidR="00FF45A1" w:rsidRPr="00F86CC7" w:rsidRDefault="007F66D7" w:rsidP="00FF45A1">
      <w:pPr>
        <w:pStyle w:val="ListParagraph"/>
        <w:numPr>
          <w:ilvl w:val="0"/>
          <w:numId w:val="31"/>
        </w:numPr>
        <w:jc w:val="left"/>
        <w:rPr>
          <w:color w:val="000000" w:themeColor="text1"/>
          <w:sz w:val="18"/>
          <w:szCs w:val="18"/>
        </w:rPr>
      </w:pPr>
      <w:hyperlink r:id="rId42" w:history="1">
        <w:r w:rsidR="00FF45A1" w:rsidRPr="00F86CC7">
          <w:rPr>
            <w:rStyle w:val="Hyperlink"/>
            <w:color w:val="000000" w:themeColor="text1"/>
            <w:sz w:val="18"/>
            <w:szCs w:val="18"/>
          </w:rPr>
          <w:t>https://docs.microsoft.com/en-us/dotnet/csharp/programming-guide/concepts/serialization/</w:t>
        </w:r>
      </w:hyperlink>
    </w:p>
    <w:p w14:paraId="7C2AEC01" w14:textId="067457CC" w:rsidR="00FF45A1" w:rsidRPr="00F86CC7" w:rsidRDefault="007F66D7" w:rsidP="00FF45A1">
      <w:pPr>
        <w:pStyle w:val="ListParagraph"/>
        <w:numPr>
          <w:ilvl w:val="0"/>
          <w:numId w:val="31"/>
        </w:numPr>
        <w:jc w:val="left"/>
        <w:rPr>
          <w:color w:val="000000" w:themeColor="text1"/>
          <w:sz w:val="18"/>
          <w:szCs w:val="18"/>
        </w:rPr>
      </w:pPr>
      <w:hyperlink r:id="rId43" w:history="1">
        <w:r w:rsidR="00FF45A1" w:rsidRPr="00F86CC7">
          <w:rPr>
            <w:rStyle w:val="Hyperlink"/>
            <w:color w:val="000000" w:themeColor="text1"/>
            <w:sz w:val="18"/>
            <w:szCs w:val="18"/>
          </w:rPr>
          <w:t>https://docs.microsoft.com/en-us/dotnet/csharp/programming-guide/concepts/serialization/walkthrough-persisting-an-object-in-visual-studio</w:t>
        </w:r>
      </w:hyperlink>
    </w:p>
    <w:p w14:paraId="462B6265" w14:textId="77777777" w:rsidR="00FF45A1" w:rsidRPr="00F86CC7" w:rsidRDefault="00FF45A1" w:rsidP="00FF45A1">
      <w:pPr>
        <w:rPr>
          <w:color w:val="000000" w:themeColor="text1"/>
          <w:sz w:val="18"/>
          <w:szCs w:val="18"/>
        </w:rPr>
      </w:pPr>
    </w:p>
    <w:p w14:paraId="4D75ABB6" w14:textId="77777777" w:rsidR="00FF45A1" w:rsidRPr="00F86CC7" w:rsidRDefault="00FF45A1" w:rsidP="00FF45A1">
      <w:pPr>
        <w:rPr>
          <w:color w:val="000000" w:themeColor="text1"/>
          <w:sz w:val="18"/>
          <w:szCs w:val="18"/>
        </w:rPr>
      </w:pPr>
    </w:p>
    <w:p w14:paraId="7D752771" w14:textId="77777777" w:rsidR="009303D9" w:rsidRPr="00F86CC7" w:rsidRDefault="009303D9" w:rsidP="00836367">
      <w:pPr>
        <w:pStyle w:val="references"/>
        <w:numPr>
          <w:ilvl w:val="0"/>
          <w:numId w:val="0"/>
        </w:numPr>
        <w:ind w:left="360" w:hanging="360"/>
        <w:rPr>
          <w:color w:val="000000" w:themeColor="text1"/>
          <w:sz w:val="18"/>
          <w:szCs w:val="18"/>
        </w:rPr>
      </w:pPr>
    </w:p>
    <w:p w14:paraId="12772007" w14:textId="073DA526" w:rsidR="00836367" w:rsidRPr="00F86CC7" w:rsidRDefault="00836367" w:rsidP="00836367">
      <w:pPr>
        <w:pStyle w:val="references"/>
        <w:numPr>
          <w:ilvl w:val="0"/>
          <w:numId w:val="0"/>
        </w:numPr>
        <w:ind w:left="360" w:hanging="360"/>
        <w:jc w:val="center"/>
        <w:rPr>
          <w:rFonts w:eastAsia="SimSun"/>
          <w:noProof w:val="0"/>
          <w:color w:val="000000" w:themeColor="text1"/>
          <w:spacing w:val="-1"/>
          <w:sz w:val="18"/>
          <w:szCs w:val="18"/>
          <w:lang w:val="x-none" w:eastAsia="x-none"/>
        </w:rPr>
        <w:sectPr w:rsidR="00836367" w:rsidRPr="00F86CC7" w:rsidSect="00AC597F">
          <w:type w:val="continuous"/>
          <w:pgSz w:w="11906" w:h="16838" w:code="9"/>
          <w:pgMar w:top="1080" w:right="907" w:bottom="1440" w:left="907" w:header="720" w:footer="720" w:gutter="0"/>
          <w:cols w:num="2" w:space="360"/>
          <w:docGrid w:linePitch="360"/>
        </w:sectPr>
      </w:pPr>
    </w:p>
    <w:p w14:paraId="7F145753" w14:textId="1011356B" w:rsidR="009303D9" w:rsidRPr="00F86CC7" w:rsidRDefault="009303D9" w:rsidP="005B520E">
      <w:pPr>
        <w:rPr>
          <w:color w:val="000000" w:themeColor="text1"/>
          <w:sz w:val="18"/>
          <w:szCs w:val="18"/>
        </w:rPr>
      </w:pPr>
    </w:p>
    <w:sectPr w:rsidR="009303D9" w:rsidRPr="00F86CC7" w:rsidSect="00AC597F">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Dell" w:date="2022-03-26T13:46:00Z" w:initials="D">
    <w:p w14:paraId="68166F19" w14:textId="3FB0F4D6" w:rsidR="00FB4107" w:rsidRDefault="00FB4107">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66F1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D39E92" w14:textId="77777777" w:rsidR="007F66D7" w:rsidRDefault="007F66D7" w:rsidP="001A3B3D">
      <w:r>
        <w:separator/>
      </w:r>
    </w:p>
  </w:endnote>
  <w:endnote w:type="continuationSeparator" w:id="0">
    <w:p w14:paraId="0D9FB023" w14:textId="77777777" w:rsidR="007F66D7" w:rsidRDefault="007F66D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E0864" w14:textId="77777777" w:rsidR="008C656A" w:rsidRPr="006F6D3D" w:rsidRDefault="008C656A"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771D9" w14:textId="77777777" w:rsidR="007F66D7" w:rsidRDefault="007F66D7" w:rsidP="001A3B3D">
      <w:r>
        <w:separator/>
      </w:r>
    </w:p>
  </w:footnote>
  <w:footnote w:type="continuationSeparator" w:id="0">
    <w:p w14:paraId="7E49F05F" w14:textId="77777777" w:rsidR="007F66D7" w:rsidRDefault="007F66D7"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Look w:val="04A0" w:firstRow="1" w:lastRow="0" w:firstColumn="1" w:lastColumn="0" w:noHBand="0" w:noVBand="1"/>
    </w:tblPr>
    <w:tblGrid>
      <w:gridCol w:w="3353"/>
      <w:gridCol w:w="3374"/>
      <w:gridCol w:w="3393"/>
    </w:tblGrid>
    <w:tr w:rsidR="008C656A" w14:paraId="1D249568" w14:textId="77777777" w:rsidTr="005300ED">
      <w:trPr>
        <w:jc w:val="center"/>
      </w:trPr>
      <w:tc>
        <w:tcPr>
          <w:tcW w:w="3420" w:type="dxa"/>
          <w:shd w:val="clear" w:color="auto" w:fill="auto"/>
        </w:tcPr>
        <w:p w14:paraId="4CBD42F3" w14:textId="77777777" w:rsidR="008C656A" w:rsidRDefault="008C656A" w:rsidP="005300ED">
          <w:pPr>
            <w:pStyle w:val="Header"/>
            <w:jc w:val="right"/>
          </w:pPr>
        </w:p>
      </w:tc>
      <w:tc>
        <w:tcPr>
          <w:tcW w:w="3420" w:type="dxa"/>
          <w:shd w:val="clear" w:color="auto" w:fill="auto"/>
        </w:tcPr>
        <w:p w14:paraId="13BE5280" w14:textId="77777777" w:rsidR="008C656A" w:rsidRDefault="008C656A" w:rsidP="00080C7D">
          <w:pPr>
            <w:pStyle w:val="Header"/>
          </w:pPr>
        </w:p>
        <w:p w14:paraId="076FB366" w14:textId="77777777" w:rsidR="008C656A" w:rsidRDefault="008C656A" w:rsidP="00080C7D">
          <w:pPr>
            <w:pStyle w:val="Header"/>
          </w:pPr>
          <w:r>
            <w:t>Information Technology Course Module Software Engineering</w:t>
          </w:r>
        </w:p>
        <w:p w14:paraId="6341FAB0" w14:textId="77777777" w:rsidR="008C656A" w:rsidRDefault="008C656A" w:rsidP="00080C7D">
          <w:pPr>
            <w:pStyle w:val="Header"/>
          </w:pPr>
          <w:r>
            <w:t>by Damir Dobric / Andreas Pech</w:t>
          </w:r>
        </w:p>
        <w:p w14:paraId="753B1956" w14:textId="77777777" w:rsidR="008C656A" w:rsidRDefault="008C656A" w:rsidP="00080C7D">
          <w:pPr>
            <w:pStyle w:val="Header"/>
          </w:pPr>
        </w:p>
      </w:tc>
      <w:tc>
        <w:tcPr>
          <w:tcW w:w="3420" w:type="dxa"/>
          <w:shd w:val="clear" w:color="auto" w:fill="auto"/>
        </w:tcPr>
        <w:p w14:paraId="7747EB8E" w14:textId="7D483B45" w:rsidR="008C656A" w:rsidRDefault="008C656A" w:rsidP="005300ED">
          <w:pPr>
            <w:pStyle w:val="Header"/>
            <w:jc w:val="right"/>
          </w:pPr>
          <w:r>
            <w:rPr>
              <w:noProof/>
            </w:rPr>
            <w:drawing>
              <wp:inline distT="0" distB="0" distL="0" distR="0" wp14:anchorId="2875910C" wp14:editId="36DAA712">
                <wp:extent cx="1219200" cy="63246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32460"/>
                        </a:xfrm>
                        <a:prstGeom prst="rect">
                          <a:avLst/>
                        </a:prstGeom>
                        <a:noFill/>
                        <a:ln>
                          <a:noFill/>
                        </a:ln>
                      </pic:spPr>
                    </pic:pic>
                  </a:graphicData>
                </a:graphic>
              </wp:inline>
            </w:drawing>
          </w:r>
        </w:p>
      </w:tc>
    </w:tr>
  </w:tbl>
  <w:p w14:paraId="1F848323" w14:textId="77777777" w:rsidR="008C656A" w:rsidRDefault="008C656A"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1F5D7979"/>
    <w:multiLevelType w:val="multilevel"/>
    <w:tmpl w:val="EB28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0F46685"/>
    <w:multiLevelType w:val="multilevel"/>
    <w:tmpl w:val="76BC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76C1D34"/>
    <w:multiLevelType w:val="multilevel"/>
    <w:tmpl w:val="FEEC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85846E5"/>
    <w:multiLevelType w:val="hybridMultilevel"/>
    <w:tmpl w:val="F394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3705847"/>
    <w:multiLevelType w:val="multilevel"/>
    <w:tmpl w:val="BA46B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nsid w:val="69B87C6C"/>
    <w:multiLevelType w:val="multilevel"/>
    <w:tmpl w:val="FAD4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nsid w:val="73DF0E36"/>
    <w:multiLevelType w:val="multilevel"/>
    <w:tmpl w:val="AD8EC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66C5A42"/>
    <w:multiLevelType w:val="multilevel"/>
    <w:tmpl w:val="AD3E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15"/>
  </w:num>
  <w:num w:numId="4">
    <w:abstractNumId w:val="20"/>
  </w:num>
  <w:num w:numId="5">
    <w:abstractNumId w:val="20"/>
  </w:num>
  <w:num w:numId="6">
    <w:abstractNumId w:val="20"/>
  </w:num>
  <w:num w:numId="7">
    <w:abstractNumId w:val="20"/>
  </w:num>
  <w:num w:numId="8">
    <w:abstractNumId w:val="23"/>
  </w:num>
  <w:num w:numId="9">
    <w:abstractNumId w:val="26"/>
  </w:num>
  <w:num w:numId="10">
    <w:abstractNumId w:val="19"/>
  </w:num>
  <w:num w:numId="11">
    <w:abstractNumId w:val="13"/>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12"/>
  </w:num>
  <w:num w:numId="26">
    <w:abstractNumId w:val="16"/>
  </w:num>
  <w:num w:numId="27">
    <w:abstractNumId w:val="14"/>
  </w:num>
  <w:num w:numId="28">
    <w:abstractNumId w:val="24"/>
  </w:num>
  <w:num w:numId="29">
    <w:abstractNumId w:val="28"/>
  </w:num>
  <w:num w:numId="30">
    <w:abstractNumId w:val="27"/>
  </w:num>
  <w:num w:numId="31">
    <w:abstractNumId w:val="18"/>
  </w:num>
  <w:num w:numId="32">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Windows Live" w15:userId="6da26b25d5f873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2646"/>
    <w:rsid w:val="00012999"/>
    <w:rsid w:val="00033C88"/>
    <w:rsid w:val="00040C03"/>
    <w:rsid w:val="0004781E"/>
    <w:rsid w:val="00070005"/>
    <w:rsid w:val="00076F89"/>
    <w:rsid w:val="00080C7D"/>
    <w:rsid w:val="0008758A"/>
    <w:rsid w:val="000A3E79"/>
    <w:rsid w:val="000C1E68"/>
    <w:rsid w:val="00106553"/>
    <w:rsid w:val="001212CD"/>
    <w:rsid w:val="001629B7"/>
    <w:rsid w:val="00182636"/>
    <w:rsid w:val="001A2EFD"/>
    <w:rsid w:val="001A3B3D"/>
    <w:rsid w:val="001B67DC"/>
    <w:rsid w:val="001E7858"/>
    <w:rsid w:val="001F38B5"/>
    <w:rsid w:val="00200FE1"/>
    <w:rsid w:val="00202F20"/>
    <w:rsid w:val="002254A9"/>
    <w:rsid w:val="00233D97"/>
    <w:rsid w:val="002347A2"/>
    <w:rsid w:val="002850E3"/>
    <w:rsid w:val="002867EB"/>
    <w:rsid w:val="002C5877"/>
    <w:rsid w:val="002F1102"/>
    <w:rsid w:val="00337E9D"/>
    <w:rsid w:val="0034765A"/>
    <w:rsid w:val="00354FCF"/>
    <w:rsid w:val="003700AF"/>
    <w:rsid w:val="003939A2"/>
    <w:rsid w:val="00394B0F"/>
    <w:rsid w:val="0039773B"/>
    <w:rsid w:val="003A19E2"/>
    <w:rsid w:val="003B4E04"/>
    <w:rsid w:val="003F5A08"/>
    <w:rsid w:val="00420716"/>
    <w:rsid w:val="00431E0A"/>
    <w:rsid w:val="004325FB"/>
    <w:rsid w:val="00435ED0"/>
    <w:rsid w:val="004432BA"/>
    <w:rsid w:val="0044407E"/>
    <w:rsid w:val="004465FB"/>
    <w:rsid w:val="00447BB9"/>
    <w:rsid w:val="0046031D"/>
    <w:rsid w:val="00495F06"/>
    <w:rsid w:val="004A31F0"/>
    <w:rsid w:val="004D5D2D"/>
    <w:rsid w:val="004D72B5"/>
    <w:rsid w:val="004E2CC1"/>
    <w:rsid w:val="004F5906"/>
    <w:rsid w:val="004F66B4"/>
    <w:rsid w:val="00511701"/>
    <w:rsid w:val="005300ED"/>
    <w:rsid w:val="005400B6"/>
    <w:rsid w:val="00551B7F"/>
    <w:rsid w:val="0056610F"/>
    <w:rsid w:val="0057117D"/>
    <w:rsid w:val="00575BCA"/>
    <w:rsid w:val="0057698A"/>
    <w:rsid w:val="00593623"/>
    <w:rsid w:val="00595799"/>
    <w:rsid w:val="005A69AA"/>
    <w:rsid w:val="005B0344"/>
    <w:rsid w:val="005B4AF3"/>
    <w:rsid w:val="005B520E"/>
    <w:rsid w:val="005E2800"/>
    <w:rsid w:val="005F339D"/>
    <w:rsid w:val="006000D1"/>
    <w:rsid w:val="00605825"/>
    <w:rsid w:val="0061548E"/>
    <w:rsid w:val="006264CE"/>
    <w:rsid w:val="00645D22"/>
    <w:rsid w:val="00651A08"/>
    <w:rsid w:val="00654204"/>
    <w:rsid w:val="0066271E"/>
    <w:rsid w:val="00670434"/>
    <w:rsid w:val="0068062B"/>
    <w:rsid w:val="00682DAE"/>
    <w:rsid w:val="00685EEE"/>
    <w:rsid w:val="006A34D8"/>
    <w:rsid w:val="006B62AC"/>
    <w:rsid w:val="006B6B66"/>
    <w:rsid w:val="006C1CC9"/>
    <w:rsid w:val="006D6120"/>
    <w:rsid w:val="006F4C2B"/>
    <w:rsid w:val="006F6D3D"/>
    <w:rsid w:val="00700DD3"/>
    <w:rsid w:val="00715BEA"/>
    <w:rsid w:val="00740EEA"/>
    <w:rsid w:val="007442E0"/>
    <w:rsid w:val="00794804"/>
    <w:rsid w:val="007B33F1"/>
    <w:rsid w:val="007B6DDA"/>
    <w:rsid w:val="007C0308"/>
    <w:rsid w:val="007C2FF2"/>
    <w:rsid w:val="007D6232"/>
    <w:rsid w:val="007F1F99"/>
    <w:rsid w:val="007F66D7"/>
    <w:rsid w:val="007F768F"/>
    <w:rsid w:val="0080791D"/>
    <w:rsid w:val="0081038D"/>
    <w:rsid w:val="00827320"/>
    <w:rsid w:val="00830F7C"/>
    <w:rsid w:val="00834FEB"/>
    <w:rsid w:val="00836367"/>
    <w:rsid w:val="00861714"/>
    <w:rsid w:val="00873603"/>
    <w:rsid w:val="0089127F"/>
    <w:rsid w:val="008A2C7D"/>
    <w:rsid w:val="008C4B23"/>
    <w:rsid w:val="008C656A"/>
    <w:rsid w:val="008F6E2C"/>
    <w:rsid w:val="00910E2F"/>
    <w:rsid w:val="009303D9"/>
    <w:rsid w:val="00933C64"/>
    <w:rsid w:val="00972203"/>
    <w:rsid w:val="009E2D7D"/>
    <w:rsid w:val="009F1D79"/>
    <w:rsid w:val="00A059B3"/>
    <w:rsid w:val="00A432C9"/>
    <w:rsid w:val="00A43FD2"/>
    <w:rsid w:val="00A528C0"/>
    <w:rsid w:val="00AB6B38"/>
    <w:rsid w:val="00AC597F"/>
    <w:rsid w:val="00AD2F3E"/>
    <w:rsid w:val="00AE3409"/>
    <w:rsid w:val="00B11A60"/>
    <w:rsid w:val="00B22613"/>
    <w:rsid w:val="00B768D1"/>
    <w:rsid w:val="00BA1025"/>
    <w:rsid w:val="00BA32DB"/>
    <w:rsid w:val="00BC3420"/>
    <w:rsid w:val="00BD670B"/>
    <w:rsid w:val="00BE6304"/>
    <w:rsid w:val="00BE7D3C"/>
    <w:rsid w:val="00BF0F9E"/>
    <w:rsid w:val="00BF5FF6"/>
    <w:rsid w:val="00C0207F"/>
    <w:rsid w:val="00C16117"/>
    <w:rsid w:val="00C3075A"/>
    <w:rsid w:val="00C4720E"/>
    <w:rsid w:val="00C505D5"/>
    <w:rsid w:val="00C70167"/>
    <w:rsid w:val="00C919A4"/>
    <w:rsid w:val="00CA4392"/>
    <w:rsid w:val="00CB20AB"/>
    <w:rsid w:val="00CC393F"/>
    <w:rsid w:val="00CC419E"/>
    <w:rsid w:val="00CC7D3C"/>
    <w:rsid w:val="00D2176E"/>
    <w:rsid w:val="00D479EF"/>
    <w:rsid w:val="00D632BE"/>
    <w:rsid w:val="00D72D06"/>
    <w:rsid w:val="00D7522C"/>
    <w:rsid w:val="00D7536F"/>
    <w:rsid w:val="00D76668"/>
    <w:rsid w:val="00D96230"/>
    <w:rsid w:val="00DB09DA"/>
    <w:rsid w:val="00DF1B74"/>
    <w:rsid w:val="00DF2C02"/>
    <w:rsid w:val="00DF33FC"/>
    <w:rsid w:val="00DF618C"/>
    <w:rsid w:val="00E07383"/>
    <w:rsid w:val="00E165BC"/>
    <w:rsid w:val="00E30907"/>
    <w:rsid w:val="00E30DA0"/>
    <w:rsid w:val="00E57441"/>
    <w:rsid w:val="00E61E12"/>
    <w:rsid w:val="00E7596C"/>
    <w:rsid w:val="00E8271A"/>
    <w:rsid w:val="00E878F2"/>
    <w:rsid w:val="00E97BEF"/>
    <w:rsid w:val="00EC545C"/>
    <w:rsid w:val="00ED0149"/>
    <w:rsid w:val="00EF7DE3"/>
    <w:rsid w:val="00F00A11"/>
    <w:rsid w:val="00F03103"/>
    <w:rsid w:val="00F1397E"/>
    <w:rsid w:val="00F271DE"/>
    <w:rsid w:val="00F34641"/>
    <w:rsid w:val="00F627DA"/>
    <w:rsid w:val="00F7288F"/>
    <w:rsid w:val="00F74E42"/>
    <w:rsid w:val="00F847A6"/>
    <w:rsid w:val="00F86CC7"/>
    <w:rsid w:val="00F9441B"/>
    <w:rsid w:val="00FA4C32"/>
    <w:rsid w:val="00FB4107"/>
    <w:rsid w:val="00FD0085"/>
    <w:rsid w:val="00FE4C97"/>
    <w:rsid w:val="00FE7114"/>
    <w:rsid w:val="00FF4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181EADAF-75A2-49F0-A2EA-9E13EF447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FF45A1"/>
    <w:pPr>
      <w:spacing w:before="100" w:beforeAutospacing="1" w:after="100" w:afterAutospacing="1"/>
      <w:jc w:val="left"/>
    </w:pPr>
    <w:rPr>
      <w:rFonts w:eastAsia="Times New Roman"/>
      <w:sz w:val="24"/>
      <w:szCs w:val="24"/>
    </w:rPr>
  </w:style>
  <w:style w:type="paragraph" w:customStyle="1" w:styleId="alert-title">
    <w:name w:val="alert-title"/>
    <w:basedOn w:val="Normal"/>
    <w:rsid w:val="00FF45A1"/>
    <w:pPr>
      <w:spacing w:before="100" w:beforeAutospacing="1" w:after="100" w:afterAutospacing="1"/>
      <w:jc w:val="left"/>
    </w:pPr>
    <w:rPr>
      <w:rFonts w:eastAsia="Times New Roman"/>
      <w:sz w:val="24"/>
      <w:szCs w:val="24"/>
    </w:rPr>
  </w:style>
  <w:style w:type="character" w:styleId="HTMLCode">
    <w:name w:val="HTML Code"/>
    <w:basedOn w:val="DefaultParagraphFont"/>
    <w:uiPriority w:val="99"/>
    <w:unhideWhenUsed/>
    <w:rsid w:val="00FF45A1"/>
    <w:rPr>
      <w:rFonts w:ascii="Courier New" w:eastAsia="Times New Roman" w:hAnsi="Courier New" w:cs="Courier New"/>
      <w:sz w:val="20"/>
      <w:szCs w:val="20"/>
    </w:rPr>
  </w:style>
  <w:style w:type="character" w:customStyle="1" w:styleId="language">
    <w:name w:val="language"/>
    <w:basedOn w:val="DefaultParagraphFont"/>
    <w:rsid w:val="00FF45A1"/>
  </w:style>
  <w:style w:type="paragraph" w:styleId="HTMLPreformatted">
    <w:name w:val="HTML Preformatted"/>
    <w:basedOn w:val="Normal"/>
    <w:link w:val="HTMLPreformattedChar"/>
    <w:uiPriority w:val="99"/>
    <w:unhideWhenUsed/>
    <w:rsid w:val="00FF45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FF45A1"/>
    <w:rPr>
      <w:rFonts w:ascii="Courier New" w:eastAsia="Times New Roman" w:hAnsi="Courier New" w:cs="Courier New"/>
    </w:rPr>
  </w:style>
  <w:style w:type="character" w:customStyle="1" w:styleId="hljs-meta">
    <w:name w:val="hljs-meta"/>
    <w:basedOn w:val="DefaultParagraphFont"/>
    <w:rsid w:val="00FF45A1"/>
  </w:style>
  <w:style w:type="character" w:customStyle="1" w:styleId="hljs-keyword">
    <w:name w:val="hljs-keyword"/>
    <w:basedOn w:val="DefaultParagraphFont"/>
    <w:rsid w:val="00FF45A1"/>
  </w:style>
  <w:style w:type="character" w:customStyle="1" w:styleId="hljs-builtin">
    <w:name w:val="hljs-built_in"/>
    <w:basedOn w:val="DefaultParagraphFont"/>
    <w:rsid w:val="00FF45A1"/>
  </w:style>
  <w:style w:type="character" w:customStyle="1" w:styleId="hljs-string">
    <w:name w:val="hljs-string"/>
    <w:basedOn w:val="DefaultParagraphFont"/>
    <w:rsid w:val="00FF45A1"/>
  </w:style>
  <w:style w:type="character" w:styleId="Strong">
    <w:name w:val="Strong"/>
    <w:basedOn w:val="DefaultParagraphFont"/>
    <w:uiPriority w:val="22"/>
    <w:qFormat/>
    <w:rsid w:val="00FF45A1"/>
    <w:rPr>
      <w:b/>
      <w:bCs/>
    </w:rPr>
  </w:style>
  <w:style w:type="character" w:customStyle="1" w:styleId="course-title">
    <w:name w:val="course-title"/>
    <w:basedOn w:val="DefaultParagraphFont"/>
    <w:rsid w:val="00FF45A1"/>
  </w:style>
  <w:style w:type="character" w:customStyle="1" w:styleId="bullets">
    <w:name w:val="bullets"/>
    <w:basedOn w:val="DefaultParagraphFont"/>
    <w:rsid w:val="00FF45A1"/>
  </w:style>
  <w:style w:type="character" w:customStyle="1" w:styleId="course-price">
    <w:name w:val="course-price"/>
    <w:basedOn w:val="DefaultParagraphFont"/>
    <w:rsid w:val="00FF45A1"/>
  </w:style>
  <w:style w:type="character" w:customStyle="1" w:styleId="blg-price">
    <w:name w:val="blg-price"/>
    <w:basedOn w:val="DefaultParagraphFont"/>
    <w:rsid w:val="00FF45A1"/>
  </w:style>
  <w:style w:type="character" w:customStyle="1" w:styleId="blg-str-price">
    <w:name w:val="blg-str-price"/>
    <w:basedOn w:val="DefaultParagraphFont"/>
    <w:rsid w:val="00FF45A1"/>
  </w:style>
  <w:style w:type="character" w:customStyle="1" w:styleId="box-btn">
    <w:name w:val="box-btn"/>
    <w:basedOn w:val="DefaultParagraphFont"/>
    <w:rsid w:val="00FF45A1"/>
  </w:style>
  <w:style w:type="character" w:customStyle="1" w:styleId="othr-cour">
    <w:name w:val="othr-cour"/>
    <w:basedOn w:val="DefaultParagraphFont"/>
    <w:rsid w:val="00FF45A1"/>
  </w:style>
  <w:style w:type="paragraph" w:styleId="ListParagraph">
    <w:name w:val="List Paragraph"/>
    <w:basedOn w:val="Normal"/>
    <w:uiPriority w:val="34"/>
    <w:qFormat/>
    <w:rsid w:val="00FF45A1"/>
    <w:pPr>
      <w:ind w:left="720"/>
      <w:contextualSpacing/>
    </w:pPr>
  </w:style>
  <w:style w:type="character" w:customStyle="1" w:styleId="keyword">
    <w:name w:val="keyword"/>
    <w:basedOn w:val="DefaultParagraphFont"/>
    <w:rsid w:val="00F34641"/>
  </w:style>
  <w:style w:type="character" w:customStyle="1" w:styleId="string">
    <w:name w:val="string"/>
    <w:basedOn w:val="DefaultParagraphFont"/>
    <w:rsid w:val="00F34641"/>
  </w:style>
  <w:style w:type="character" w:styleId="FollowedHyperlink">
    <w:name w:val="FollowedHyperlink"/>
    <w:basedOn w:val="DefaultParagraphFont"/>
    <w:rsid w:val="004F5906"/>
    <w:rPr>
      <w:color w:val="954F72" w:themeColor="followedHyperlink"/>
      <w:u w:val="single"/>
    </w:rPr>
  </w:style>
  <w:style w:type="character" w:styleId="CommentReference">
    <w:name w:val="annotation reference"/>
    <w:basedOn w:val="DefaultParagraphFont"/>
    <w:rsid w:val="00FB4107"/>
    <w:rPr>
      <w:sz w:val="16"/>
      <w:szCs w:val="16"/>
    </w:rPr>
  </w:style>
  <w:style w:type="paragraph" w:styleId="CommentText">
    <w:name w:val="annotation text"/>
    <w:basedOn w:val="Normal"/>
    <w:link w:val="CommentTextChar"/>
    <w:rsid w:val="00FB4107"/>
  </w:style>
  <w:style w:type="character" w:customStyle="1" w:styleId="CommentTextChar">
    <w:name w:val="Comment Text Char"/>
    <w:basedOn w:val="DefaultParagraphFont"/>
    <w:link w:val="CommentText"/>
    <w:rsid w:val="00FB4107"/>
  </w:style>
  <w:style w:type="paragraph" w:styleId="CommentSubject">
    <w:name w:val="annotation subject"/>
    <w:basedOn w:val="CommentText"/>
    <w:next w:val="CommentText"/>
    <w:link w:val="CommentSubjectChar"/>
    <w:rsid w:val="00FB4107"/>
    <w:rPr>
      <w:b/>
      <w:bCs/>
    </w:rPr>
  </w:style>
  <w:style w:type="character" w:customStyle="1" w:styleId="CommentSubjectChar">
    <w:name w:val="Comment Subject Char"/>
    <w:basedOn w:val="CommentTextChar"/>
    <w:link w:val="CommentSubject"/>
    <w:rsid w:val="00FB4107"/>
    <w:rPr>
      <w:b/>
      <w:bCs/>
    </w:rPr>
  </w:style>
  <w:style w:type="paragraph" w:styleId="BalloonText">
    <w:name w:val="Balloon Text"/>
    <w:basedOn w:val="Normal"/>
    <w:link w:val="BalloonTextChar"/>
    <w:semiHidden/>
    <w:unhideWhenUsed/>
    <w:rsid w:val="00FB4107"/>
    <w:rPr>
      <w:rFonts w:ascii="Segoe UI" w:hAnsi="Segoe UI" w:cs="Segoe UI"/>
      <w:sz w:val="18"/>
      <w:szCs w:val="18"/>
    </w:rPr>
  </w:style>
  <w:style w:type="character" w:customStyle="1" w:styleId="BalloonTextChar">
    <w:name w:val="Balloon Text Char"/>
    <w:basedOn w:val="DefaultParagraphFont"/>
    <w:link w:val="BalloonText"/>
    <w:semiHidden/>
    <w:rsid w:val="00FB410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22897">
      <w:bodyDiv w:val="1"/>
      <w:marLeft w:val="0"/>
      <w:marRight w:val="0"/>
      <w:marTop w:val="0"/>
      <w:marBottom w:val="0"/>
      <w:divBdr>
        <w:top w:val="none" w:sz="0" w:space="0" w:color="auto"/>
        <w:left w:val="none" w:sz="0" w:space="0" w:color="auto"/>
        <w:bottom w:val="none" w:sz="0" w:space="0" w:color="auto"/>
        <w:right w:val="none" w:sz="0" w:space="0" w:color="auto"/>
      </w:divBdr>
      <w:divsChild>
        <w:div w:id="1735471892">
          <w:marLeft w:val="0"/>
          <w:marRight w:val="0"/>
          <w:marTop w:val="0"/>
          <w:marBottom w:val="0"/>
          <w:divBdr>
            <w:top w:val="none" w:sz="0" w:space="0" w:color="auto"/>
            <w:left w:val="none" w:sz="0" w:space="0" w:color="auto"/>
            <w:bottom w:val="none" w:sz="0" w:space="0" w:color="auto"/>
            <w:right w:val="none" w:sz="0" w:space="0" w:color="auto"/>
          </w:divBdr>
          <w:divsChild>
            <w:div w:id="11531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03588">
      <w:bodyDiv w:val="1"/>
      <w:marLeft w:val="0"/>
      <w:marRight w:val="0"/>
      <w:marTop w:val="0"/>
      <w:marBottom w:val="0"/>
      <w:divBdr>
        <w:top w:val="none" w:sz="0" w:space="0" w:color="auto"/>
        <w:left w:val="none" w:sz="0" w:space="0" w:color="auto"/>
        <w:bottom w:val="none" w:sz="0" w:space="0" w:color="auto"/>
        <w:right w:val="none" w:sz="0" w:space="0" w:color="auto"/>
      </w:divBdr>
    </w:div>
    <w:div w:id="667513144">
      <w:bodyDiv w:val="1"/>
      <w:marLeft w:val="0"/>
      <w:marRight w:val="0"/>
      <w:marTop w:val="0"/>
      <w:marBottom w:val="0"/>
      <w:divBdr>
        <w:top w:val="none" w:sz="0" w:space="0" w:color="auto"/>
        <w:left w:val="none" w:sz="0" w:space="0" w:color="auto"/>
        <w:bottom w:val="none" w:sz="0" w:space="0" w:color="auto"/>
        <w:right w:val="none" w:sz="0" w:space="0" w:color="auto"/>
      </w:divBdr>
      <w:divsChild>
        <w:div w:id="2093694364">
          <w:marLeft w:val="0"/>
          <w:marRight w:val="0"/>
          <w:marTop w:val="0"/>
          <w:marBottom w:val="0"/>
          <w:divBdr>
            <w:top w:val="none" w:sz="0" w:space="0" w:color="auto"/>
            <w:left w:val="none" w:sz="0" w:space="0" w:color="auto"/>
            <w:bottom w:val="none" w:sz="0" w:space="0" w:color="auto"/>
            <w:right w:val="none" w:sz="0" w:space="0" w:color="auto"/>
          </w:divBdr>
          <w:divsChild>
            <w:div w:id="777876408">
              <w:marLeft w:val="0"/>
              <w:marRight w:val="0"/>
              <w:marTop w:val="0"/>
              <w:marBottom w:val="0"/>
              <w:divBdr>
                <w:top w:val="none" w:sz="0" w:space="0" w:color="auto"/>
                <w:left w:val="none" w:sz="0" w:space="0" w:color="auto"/>
                <w:bottom w:val="none" w:sz="0" w:space="0" w:color="auto"/>
                <w:right w:val="none" w:sz="0" w:space="0" w:color="auto"/>
              </w:divBdr>
            </w:div>
            <w:div w:id="1982077990">
              <w:marLeft w:val="0"/>
              <w:marRight w:val="0"/>
              <w:marTop w:val="0"/>
              <w:marBottom w:val="0"/>
              <w:divBdr>
                <w:top w:val="none" w:sz="0" w:space="0" w:color="auto"/>
                <w:left w:val="none" w:sz="0" w:space="0" w:color="auto"/>
                <w:bottom w:val="none" w:sz="0" w:space="0" w:color="auto"/>
                <w:right w:val="none" w:sz="0" w:space="0" w:color="auto"/>
              </w:divBdr>
            </w:div>
            <w:div w:id="1532298790">
              <w:marLeft w:val="0"/>
              <w:marRight w:val="0"/>
              <w:marTop w:val="0"/>
              <w:marBottom w:val="0"/>
              <w:divBdr>
                <w:top w:val="none" w:sz="0" w:space="0" w:color="auto"/>
                <w:left w:val="none" w:sz="0" w:space="0" w:color="auto"/>
                <w:bottom w:val="none" w:sz="0" w:space="0" w:color="auto"/>
                <w:right w:val="none" w:sz="0" w:space="0" w:color="auto"/>
              </w:divBdr>
            </w:div>
            <w:div w:id="1598367723">
              <w:marLeft w:val="0"/>
              <w:marRight w:val="0"/>
              <w:marTop w:val="0"/>
              <w:marBottom w:val="0"/>
              <w:divBdr>
                <w:top w:val="none" w:sz="0" w:space="0" w:color="auto"/>
                <w:left w:val="none" w:sz="0" w:space="0" w:color="auto"/>
                <w:bottom w:val="none" w:sz="0" w:space="0" w:color="auto"/>
                <w:right w:val="none" w:sz="0" w:space="0" w:color="auto"/>
              </w:divBdr>
            </w:div>
            <w:div w:id="2140370984">
              <w:marLeft w:val="0"/>
              <w:marRight w:val="0"/>
              <w:marTop w:val="0"/>
              <w:marBottom w:val="0"/>
              <w:divBdr>
                <w:top w:val="none" w:sz="0" w:space="0" w:color="auto"/>
                <w:left w:val="none" w:sz="0" w:space="0" w:color="auto"/>
                <w:bottom w:val="none" w:sz="0" w:space="0" w:color="auto"/>
                <w:right w:val="none" w:sz="0" w:space="0" w:color="auto"/>
              </w:divBdr>
            </w:div>
            <w:div w:id="1351951013">
              <w:marLeft w:val="0"/>
              <w:marRight w:val="0"/>
              <w:marTop w:val="0"/>
              <w:marBottom w:val="0"/>
              <w:divBdr>
                <w:top w:val="none" w:sz="0" w:space="0" w:color="auto"/>
                <w:left w:val="none" w:sz="0" w:space="0" w:color="auto"/>
                <w:bottom w:val="none" w:sz="0" w:space="0" w:color="auto"/>
                <w:right w:val="none" w:sz="0" w:space="0" w:color="auto"/>
              </w:divBdr>
            </w:div>
            <w:div w:id="478691507">
              <w:marLeft w:val="0"/>
              <w:marRight w:val="0"/>
              <w:marTop w:val="0"/>
              <w:marBottom w:val="0"/>
              <w:divBdr>
                <w:top w:val="none" w:sz="0" w:space="0" w:color="auto"/>
                <w:left w:val="none" w:sz="0" w:space="0" w:color="auto"/>
                <w:bottom w:val="none" w:sz="0" w:space="0" w:color="auto"/>
                <w:right w:val="none" w:sz="0" w:space="0" w:color="auto"/>
              </w:divBdr>
            </w:div>
            <w:div w:id="580679270">
              <w:marLeft w:val="0"/>
              <w:marRight w:val="0"/>
              <w:marTop w:val="0"/>
              <w:marBottom w:val="0"/>
              <w:divBdr>
                <w:top w:val="none" w:sz="0" w:space="0" w:color="auto"/>
                <w:left w:val="none" w:sz="0" w:space="0" w:color="auto"/>
                <w:bottom w:val="none" w:sz="0" w:space="0" w:color="auto"/>
                <w:right w:val="none" w:sz="0" w:space="0" w:color="auto"/>
              </w:divBdr>
            </w:div>
            <w:div w:id="1456555773">
              <w:marLeft w:val="0"/>
              <w:marRight w:val="0"/>
              <w:marTop w:val="0"/>
              <w:marBottom w:val="0"/>
              <w:divBdr>
                <w:top w:val="none" w:sz="0" w:space="0" w:color="auto"/>
                <w:left w:val="none" w:sz="0" w:space="0" w:color="auto"/>
                <w:bottom w:val="none" w:sz="0" w:space="0" w:color="auto"/>
                <w:right w:val="none" w:sz="0" w:space="0" w:color="auto"/>
              </w:divBdr>
            </w:div>
            <w:div w:id="1768426674">
              <w:marLeft w:val="0"/>
              <w:marRight w:val="0"/>
              <w:marTop w:val="0"/>
              <w:marBottom w:val="0"/>
              <w:divBdr>
                <w:top w:val="none" w:sz="0" w:space="0" w:color="auto"/>
                <w:left w:val="none" w:sz="0" w:space="0" w:color="auto"/>
                <w:bottom w:val="none" w:sz="0" w:space="0" w:color="auto"/>
                <w:right w:val="none" w:sz="0" w:space="0" w:color="auto"/>
              </w:divBdr>
            </w:div>
            <w:div w:id="63395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62285">
      <w:bodyDiv w:val="1"/>
      <w:marLeft w:val="0"/>
      <w:marRight w:val="0"/>
      <w:marTop w:val="0"/>
      <w:marBottom w:val="0"/>
      <w:divBdr>
        <w:top w:val="none" w:sz="0" w:space="0" w:color="auto"/>
        <w:left w:val="none" w:sz="0" w:space="0" w:color="auto"/>
        <w:bottom w:val="none" w:sz="0" w:space="0" w:color="auto"/>
        <w:right w:val="none" w:sz="0" w:space="0" w:color="auto"/>
      </w:divBdr>
      <w:divsChild>
        <w:div w:id="985817816">
          <w:marLeft w:val="0"/>
          <w:marRight w:val="0"/>
          <w:marTop w:val="0"/>
          <w:marBottom w:val="0"/>
          <w:divBdr>
            <w:top w:val="none" w:sz="0" w:space="0" w:color="auto"/>
            <w:left w:val="none" w:sz="0" w:space="0" w:color="auto"/>
            <w:bottom w:val="none" w:sz="0" w:space="0" w:color="auto"/>
            <w:right w:val="none" w:sz="0" w:space="0" w:color="auto"/>
          </w:divBdr>
          <w:divsChild>
            <w:div w:id="17732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7474">
      <w:bodyDiv w:val="1"/>
      <w:marLeft w:val="0"/>
      <w:marRight w:val="0"/>
      <w:marTop w:val="0"/>
      <w:marBottom w:val="0"/>
      <w:divBdr>
        <w:top w:val="none" w:sz="0" w:space="0" w:color="auto"/>
        <w:left w:val="none" w:sz="0" w:space="0" w:color="auto"/>
        <w:bottom w:val="none" w:sz="0" w:space="0" w:color="auto"/>
        <w:right w:val="none" w:sz="0" w:space="0" w:color="auto"/>
      </w:divBdr>
      <w:divsChild>
        <w:div w:id="294605429">
          <w:marLeft w:val="0"/>
          <w:marRight w:val="0"/>
          <w:marTop w:val="120"/>
          <w:marBottom w:val="120"/>
          <w:divBdr>
            <w:top w:val="none" w:sz="0" w:space="0" w:color="auto"/>
            <w:left w:val="none" w:sz="0" w:space="0" w:color="auto"/>
            <w:bottom w:val="none" w:sz="0" w:space="0" w:color="auto"/>
            <w:right w:val="none" w:sz="0" w:space="0" w:color="auto"/>
          </w:divBdr>
          <w:divsChild>
            <w:div w:id="2059665895">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577249303">
                  <w:marLeft w:val="0"/>
                  <w:marRight w:val="0"/>
                  <w:marTop w:val="0"/>
                  <w:marBottom w:val="0"/>
                  <w:divBdr>
                    <w:top w:val="none" w:sz="0" w:space="0" w:color="auto"/>
                    <w:left w:val="none" w:sz="0" w:space="0" w:color="auto"/>
                    <w:bottom w:val="none" w:sz="0" w:space="0" w:color="auto"/>
                    <w:right w:val="none" w:sz="0" w:space="0" w:color="auto"/>
                  </w:divBdr>
                </w:div>
                <w:div w:id="937328549">
                  <w:marLeft w:val="0"/>
                  <w:marRight w:val="0"/>
                  <w:marTop w:val="0"/>
                  <w:marBottom w:val="0"/>
                  <w:divBdr>
                    <w:top w:val="none" w:sz="0" w:space="0" w:color="auto"/>
                    <w:left w:val="none" w:sz="0" w:space="0" w:color="auto"/>
                    <w:bottom w:val="none" w:sz="0" w:space="0" w:color="auto"/>
                    <w:right w:val="none" w:sz="0" w:space="0" w:color="auto"/>
                  </w:divBdr>
                  <w:divsChild>
                    <w:div w:id="373890275">
                      <w:marLeft w:val="335"/>
                      <w:marRight w:val="0"/>
                      <w:marTop w:val="225"/>
                      <w:marBottom w:val="0"/>
                      <w:divBdr>
                        <w:top w:val="none" w:sz="0" w:space="0" w:color="auto"/>
                        <w:left w:val="none" w:sz="0" w:space="0" w:color="auto"/>
                        <w:bottom w:val="none" w:sz="0" w:space="0" w:color="auto"/>
                        <w:right w:val="none" w:sz="0" w:space="0" w:color="auto"/>
                      </w:divBdr>
                    </w:div>
                    <w:div w:id="661130142">
                      <w:marLeft w:val="335"/>
                      <w:marRight w:val="0"/>
                      <w:marTop w:val="0"/>
                      <w:marBottom w:val="0"/>
                      <w:divBdr>
                        <w:top w:val="none" w:sz="0" w:space="0" w:color="auto"/>
                        <w:left w:val="none" w:sz="0" w:space="0" w:color="auto"/>
                        <w:bottom w:val="none" w:sz="0" w:space="0" w:color="auto"/>
                        <w:right w:val="none" w:sz="0" w:space="0" w:color="auto"/>
                      </w:divBdr>
                    </w:div>
                  </w:divsChild>
                </w:div>
                <w:div w:id="722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807943">
      <w:bodyDiv w:val="1"/>
      <w:marLeft w:val="0"/>
      <w:marRight w:val="0"/>
      <w:marTop w:val="0"/>
      <w:marBottom w:val="0"/>
      <w:divBdr>
        <w:top w:val="none" w:sz="0" w:space="0" w:color="auto"/>
        <w:left w:val="none" w:sz="0" w:space="0" w:color="auto"/>
        <w:bottom w:val="none" w:sz="0" w:space="0" w:color="auto"/>
        <w:right w:val="none" w:sz="0" w:space="0" w:color="auto"/>
      </w:divBdr>
      <w:divsChild>
        <w:div w:id="1877698809">
          <w:marLeft w:val="0"/>
          <w:marRight w:val="0"/>
          <w:marTop w:val="0"/>
          <w:marBottom w:val="0"/>
          <w:divBdr>
            <w:top w:val="none" w:sz="0" w:space="0" w:color="auto"/>
            <w:left w:val="none" w:sz="0" w:space="0" w:color="auto"/>
            <w:bottom w:val="none" w:sz="0" w:space="0" w:color="auto"/>
            <w:right w:val="none" w:sz="0" w:space="0" w:color="auto"/>
          </w:divBdr>
          <w:divsChild>
            <w:div w:id="1749766166">
              <w:marLeft w:val="0"/>
              <w:marRight w:val="0"/>
              <w:marTop w:val="0"/>
              <w:marBottom w:val="0"/>
              <w:divBdr>
                <w:top w:val="none" w:sz="0" w:space="0" w:color="auto"/>
                <w:left w:val="none" w:sz="0" w:space="0" w:color="auto"/>
                <w:bottom w:val="none" w:sz="0" w:space="0" w:color="auto"/>
                <w:right w:val="none" w:sz="0" w:space="0" w:color="auto"/>
              </w:divBdr>
            </w:div>
            <w:div w:id="1813863375">
              <w:marLeft w:val="0"/>
              <w:marRight w:val="0"/>
              <w:marTop w:val="0"/>
              <w:marBottom w:val="0"/>
              <w:divBdr>
                <w:top w:val="none" w:sz="0" w:space="0" w:color="auto"/>
                <w:left w:val="none" w:sz="0" w:space="0" w:color="auto"/>
                <w:bottom w:val="none" w:sz="0" w:space="0" w:color="auto"/>
                <w:right w:val="none" w:sz="0" w:space="0" w:color="auto"/>
              </w:divBdr>
            </w:div>
            <w:div w:id="765737518">
              <w:marLeft w:val="0"/>
              <w:marRight w:val="0"/>
              <w:marTop w:val="0"/>
              <w:marBottom w:val="0"/>
              <w:divBdr>
                <w:top w:val="none" w:sz="0" w:space="0" w:color="auto"/>
                <w:left w:val="none" w:sz="0" w:space="0" w:color="auto"/>
                <w:bottom w:val="none" w:sz="0" w:space="0" w:color="auto"/>
                <w:right w:val="none" w:sz="0" w:space="0" w:color="auto"/>
              </w:divBdr>
            </w:div>
            <w:div w:id="264924953">
              <w:marLeft w:val="0"/>
              <w:marRight w:val="0"/>
              <w:marTop w:val="0"/>
              <w:marBottom w:val="0"/>
              <w:divBdr>
                <w:top w:val="none" w:sz="0" w:space="0" w:color="auto"/>
                <w:left w:val="none" w:sz="0" w:space="0" w:color="auto"/>
                <w:bottom w:val="none" w:sz="0" w:space="0" w:color="auto"/>
                <w:right w:val="none" w:sz="0" w:space="0" w:color="auto"/>
              </w:divBdr>
            </w:div>
            <w:div w:id="915432199">
              <w:marLeft w:val="0"/>
              <w:marRight w:val="0"/>
              <w:marTop w:val="0"/>
              <w:marBottom w:val="0"/>
              <w:divBdr>
                <w:top w:val="none" w:sz="0" w:space="0" w:color="auto"/>
                <w:left w:val="none" w:sz="0" w:space="0" w:color="auto"/>
                <w:bottom w:val="none" w:sz="0" w:space="0" w:color="auto"/>
                <w:right w:val="none" w:sz="0" w:space="0" w:color="auto"/>
              </w:divBdr>
            </w:div>
            <w:div w:id="568462585">
              <w:marLeft w:val="0"/>
              <w:marRight w:val="0"/>
              <w:marTop w:val="0"/>
              <w:marBottom w:val="0"/>
              <w:divBdr>
                <w:top w:val="none" w:sz="0" w:space="0" w:color="auto"/>
                <w:left w:val="none" w:sz="0" w:space="0" w:color="auto"/>
                <w:bottom w:val="none" w:sz="0" w:space="0" w:color="auto"/>
                <w:right w:val="none" w:sz="0" w:space="0" w:color="auto"/>
              </w:divBdr>
            </w:div>
            <w:div w:id="828442642">
              <w:marLeft w:val="0"/>
              <w:marRight w:val="0"/>
              <w:marTop w:val="0"/>
              <w:marBottom w:val="0"/>
              <w:divBdr>
                <w:top w:val="none" w:sz="0" w:space="0" w:color="auto"/>
                <w:left w:val="none" w:sz="0" w:space="0" w:color="auto"/>
                <w:bottom w:val="none" w:sz="0" w:space="0" w:color="auto"/>
                <w:right w:val="none" w:sz="0" w:space="0" w:color="auto"/>
              </w:divBdr>
            </w:div>
            <w:div w:id="401222462">
              <w:marLeft w:val="0"/>
              <w:marRight w:val="0"/>
              <w:marTop w:val="0"/>
              <w:marBottom w:val="0"/>
              <w:divBdr>
                <w:top w:val="none" w:sz="0" w:space="0" w:color="auto"/>
                <w:left w:val="none" w:sz="0" w:space="0" w:color="auto"/>
                <w:bottom w:val="none" w:sz="0" w:space="0" w:color="auto"/>
                <w:right w:val="none" w:sz="0" w:space="0" w:color="auto"/>
              </w:divBdr>
            </w:div>
            <w:div w:id="74400660">
              <w:marLeft w:val="0"/>
              <w:marRight w:val="0"/>
              <w:marTop w:val="0"/>
              <w:marBottom w:val="0"/>
              <w:divBdr>
                <w:top w:val="none" w:sz="0" w:space="0" w:color="auto"/>
                <w:left w:val="none" w:sz="0" w:space="0" w:color="auto"/>
                <w:bottom w:val="none" w:sz="0" w:space="0" w:color="auto"/>
                <w:right w:val="none" w:sz="0" w:space="0" w:color="auto"/>
              </w:divBdr>
            </w:div>
            <w:div w:id="729882658">
              <w:marLeft w:val="0"/>
              <w:marRight w:val="0"/>
              <w:marTop w:val="0"/>
              <w:marBottom w:val="0"/>
              <w:divBdr>
                <w:top w:val="none" w:sz="0" w:space="0" w:color="auto"/>
                <w:left w:val="none" w:sz="0" w:space="0" w:color="auto"/>
                <w:bottom w:val="none" w:sz="0" w:space="0" w:color="auto"/>
                <w:right w:val="none" w:sz="0" w:space="0" w:color="auto"/>
              </w:divBdr>
            </w:div>
            <w:div w:id="1260988181">
              <w:marLeft w:val="0"/>
              <w:marRight w:val="0"/>
              <w:marTop w:val="0"/>
              <w:marBottom w:val="0"/>
              <w:divBdr>
                <w:top w:val="none" w:sz="0" w:space="0" w:color="auto"/>
                <w:left w:val="none" w:sz="0" w:space="0" w:color="auto"/>
                <w:bottom w:val="none" w:sz="0" w:space="0" w:color="auto"/>
                <w:right w:val="none" w:sz="0" w:space="0" w:color="auto"/>
              </w:divBdr>
            </w:div>
            <w:div w:id="1505508285">
              <w:marLeft w:val="0"/>
              <w:marRight w:val="0"/>
              <w:marTop w:val="0"/>
              <w:marBottom w:val="0"/>
              <w:divBdr>
                <w:top w:val="none" w:sz="0" w:space="0" w:color="auto"/>
                <w:left w:val="none" w:sz="0" w:space="0" w:color="auto"/>
                <w:bottom w:val="none" w:sz="0" w:space="0" w:color="auto"/>
                <w:right w:val="none" w:sz="0" w:space="0" w:color="auto"/>
              </w:divBdr>
            </w:div>
            <w:div w:id="1586302874">
              <w:marLeft w:val="0"/>
              <w:marRight w:val="0"/>
              <w:marTop w:val="0"/>
              <w:marBottom w:val="0"/>
              <w:divBdr>
                <w:top w:val="none" w:sz="0" w:space="0" w:color="auto"/>
                <w:left w:val="none" w:sz="0" w:space="0" w:color="auto"/>
                <w:bottom w:val="none" w:sz="0" w:space="0" w:color="auto"/>
                <w:right w:val="none" w:sz="0" w:space="0" w:color="auto"/>
              </w:divBdr>
            </w:div>
            <w:div w:id="573394055">
              <w:marLeft w:val="0"/>
              <w:marRight w:val="0"/>
              <w:marTop w:val="0"/>
              <w:marBottom w:val="0"/>
              <w:divBdr>
                <w:top w:val="none" w:sz="0" w:space="0" w:color="auto"/>
                <w:left w:val="none" w:sz="0" w:space="0" w:color="auto"/>
                <w:bottom w:val="none" w:sz="0" w:space="0" w:color="auto"/>
                <w:right w:val="none" w:sz="0" w:space="0" w:color="auto"/>
              </w:divBdr>
            </w:div>
            <w:div w:id="2050254035">
              <w:marLeft w:val="0"/>
              <w:marRight w:val="0"/>
              <w:marTop w:val="0"/>
              <w:marBottom w:val="0"/>
              <w:divBdr>
                <w:top w:val="none" w:sz="0" w:space="0" w:color="auto"/>
                <w:left w:val="none" w:sz="0" w:space="0" w:color="auto"/>
                <w:bottom w:val="none" w:sz="0" w:space="0" w:color="auto"/>
                <w:right w:val="none" w:sz="0" w:space="0" w:color="auto"/>
              </w:divBdr>
            </w:div>
            <w:div w:id="424420150">
              <w:marLeft w:val="0"/>
              <w:marRight w:val="0"/>
              <w:marTop w:val="0"/>
              <w:marBottom w:val="0"/>
              <w:divBdr>
                <w:top w:val="none" w:sz="0" w:space="0" w:color="auto"/>
                <w:left w:val="none" w:sz="0" w:space="0" w:color="auto"/>
                <w:bottom w:val="none" w:sz="0" w:space="0" w:color="auto"/>
                <w:right w:val="none" w:sz="0" w:space="0" w:color="auto"/>
              </w:divBdr>
            </w:div>
            <w:div w:id="1553421207">
              <w:marLeft w:val="0"/>
              <w:marRight w:val="0"/>
              <w:marTop w:val="0"/>
              <w:marBottom w:val="0"/>
              <w:divBdr>
                <w:top w:val="none" w:sz="0" w:space="0" w:color="auto"/>
                <w:left w:val="none" w:sz="0" w:space="0" w:color="auto"/>
                <w:bottom w:val="none" w:sz="0" w:space="0" w:color="auto"/>
                <w:right w:val="none" w:sz="0" w:space="0" w:color="auto"/>
              </w:divBdr>
            </w:div>
            <w:div w:id="2000233621">
              <w:marLeft w:val="0"/>
              <w:marRight w:val="0"/>
              <w:marTop w:val="0"/>
              <w:marBottom w:val="0"/>
              <w:divBdr>
                <w:top w:val="none" w:sz="0" w:space="0" w:color="auto"/>
                <w:left w:val="none" w:sz="0" w:space="0" w:color="auto"/>
                <w:bottom w:val="none" w:sz="0" w:space="0" w:color="auto"/>
                <w:right w:val="none" w:sz="0" w:space="0" w:color="auto"/>
              </w:divBdr>
            </w:div>
            <w:div w:id="1981839665">
              <w:marLeft w:val="0"/>
              <w:marRight w:val="0"/>
              <w:marTop w:val="0"/>
              <w:marBottom w:val="0"/>
              <w:divBdr>
                <w:top w:val="none" w:sz="0" w:space="0" w:color="auto"/>
                <w:left w:val="none" w:sz="0" w:space="0" w:color="auto"/>
                <w:bottom w:val="none" w:sz="0" w:space="0" w:color="auto"/>
                <w:right w:val="none" w:sz="0" w:space="0" w:color="auto"/>
              </w:divBdr>
            </w:div>
            <w:div w:id="1759328126">
              <w:marLeft w:val="0"/>
              <w:marRight w:val="0"/>
              <w:marTop w:val="0"/>
              <w:marBottom w:val="0"/>
              <w:divBdr>
                <w:top w:val="none" w:sz="0" w:space="0" w:color="auto"/>
                <w:left w:val="none" w:sz="0" w:space="0" w:color="auto"/>
                <w:bottom w:val="none" w:sz="0" w:space="0" w:color="auto"/>
                <w:right w:val="none" w:sz="0" w:space="0" w:color="auto"/>
              </w:divBdr>
            </w:div>
            <w:div w:id="2102798129">
              <w:marLeft w:val="0"/>
              <w:marRight w:val="0"/>
              <w:marTop w:val="0"/>
              <w:marBottom w:val="0"/>
              <w:divBdr>
                <w:top w:val="none" w:sz="0" w:space="0" w:color="auto"/>
                <w:left w:val="none" w:sz="0" w:space="0" w:color="auto"/>
                <w:bottom w:val="none" w:sz="0" w:space="0" w:color="auto"/>
                <w:right w:val="none" w:sz="0" w:space="0" w:color="auto"/>
              </w:divBdr>
            </w:div>
            <w:div w:id="168494708">
              <w:marLeft w:val="0"/>
              <w:marRight w:val="0"/>
              <w:marTop w:val="0"/>
              <w:marBottom w:val="0"/>
              <w:divBdr>
                <w:top w:val="none" w:sz="0" w:space="0" w:color="auto"/>
                <w:left w:val="none" w:sz="0" w:space="0" w:color="auto"/>
                <w:bottom w:val="none" w:sz="0" w:space="0" w:color="auto"/>
                <w:right w:val="none" w:sz="0" w:space="0" w:color="auto"/>
              </w:divBdr>
            </w:div>
            <w:div w:id="269093097">
              <w:marLeft w:val="0"/>
              <w:marRight w:val="0"/>
              <w:marTop w:val="0"/>
              <w:marBottom w:val="0"/>
              <w:divBdr>
                <w:top w:val="none" w:sz="0" w:space="0" w:color="auto"/>
                <w:left w:val="none" w:sz="0" w:space="0" w:color="auto"/>
                <w:bottom w:val="none" w:sz="0" w:space="0" w:color="auto"/>
                <w:right w:val="none" w:sz="0" w:space="0" w:color="auto"/>
              </w:divBdr>
            </w:div>
            <w:div w:id="1291016526">
              <w:marLeft w:val="0"/>
              <w:marRight w:val="0"/>
              <w:marTop w:val="0"/>
              <w:marBottom w:val="0"/>
              <w:divBdr>
                <w:top w:val="none" w:sz="0" w:space="0" w:color="auto"/>
                <w:left w:val="none" w:sz="0" w:space="0" w:color="auto"/>
                <w:bottom w:val="none" w:sz="0" w:space="0" w:color="auto"/>
                <w:right w:val="none" w:sz="0" w:space="0" w:color="auto"/>
              </w:divBdr>
            </w:div>
            <w:div w:id="776995287">
              <w:marLeft w:val="0"/>
              <w:marRight w:val="0"/>
              <w:marTop w:val="0"/>
              <w:marBottom w:val="0"/>
              <w:divBdr>
                <w:top w:val="none" w:sz="0" w:space="0" w:color="auto"/>
                <w:left w:val="none" w:sz="0" w:space="0" w:color="auto"/>
                <w:bottom w:val="none" w:sz="0" w:space="0" w:color="auto"/>
                <w:right w:val="none" w:sz="0" w:space="0" w:color="auto"/>
              </w:divBdr>
            </w:div>
            <w:div w:id="236742805">
              <w:marLeft w:val="0"/>
              <w:marRight w:val="0"/>
              <w:marTop w:val="0"/>
              <w:marBottom w:val="0"/>
              <w:divBdr>
                <w:top w:val="none" w:sz="0" w:space="0" w:color="auto"/>
                <w:left w:val="none" w:sz="0" w:space="0" w:color="auto"/>
                <w:bottom w:val="none" w:sz="0" w:space="0" w:color="auto"/>
                <w:right w:val="none" w:sz="0" w:space="0" w:color="auto"/>
              </w:divBdr>
            </w:div>
            <w:div w:id="859396713">
              <w:marLeft w:val="0"/>
              <w:marRight w:val="0"/>
              <w:marTop w:val="0"/>
              <w:marBottom w:val="0"/>
              <w:divBdr>
                <w:top w:val="none" w:sz="0" w:space="0" w:color="auto"/>
                <w:left w:val="none" w:sz="0" w:space="0" w:color="auto"/>
                <w:bottom w:val="none" w:sz="0" w:space="0" w:color="auto"/>
                <w:right w:val="none" w:sz="0" w:space="0" w:color="auto"/>
              </w:divBdr>
            </w:div>
            <w:div w:id="229660816">
              <w:marLeft w:val="0"/>
              <w:marRight w:val="0"/>
              <w:marTop w:val="0"/>
              <w:marBottom w:val="0"/>
              <w:divBdr>
                <w:top w:val="none" w:sz="0" w:space="0" w:color="auto"/>
                <w:left w:val="none" w:sz="0" w:space="0" w:color="auto"/>
                <w:bottom w:val="none" w:sz="0" w:space="0" w:color="auto"/>
                <w:right w:val="none" w:sz="0" w:space="0" w:color="auto"/>
              </w:divBdr>
            </w:div>
            <w:div w:id="626744700">
              <w:marLeft w:val="0"/>
              <w:marRight w:val="0"/>
              <w:marTop w:val="0"/>
              <w:marBottom w:val="0"/>
              <w:divBdr>
                <w:top w:val="none" w:sz="0" w:space="0" w:color="auto"/>
                <w:left w:val="none" w:sz="0" w:space="0" w:color="auto"/>
                <w:bottom w:val="none" w:sz="0" w:space="0" w:color="auto"/>
                <w:right w:val="none" w:sz="0" w:space="0" w:color="auto"/>
              </w:divBdr>
            </w:div>
            <w:div w:id="85618797">
              <w:marLeft w:val="0"/>
              <w:marRight w:val="0"/>
              <w:marTop w:val="0"/>
              <w:marBottom w:val="0"/>
              <w:divBdr>
                <w:top w:val="none" w:sz="0" w:space="0" w:color="auto"/>
                <w:left w:val="none" w:sz="0" w:space="0" w:color="auto"/>
                <w:bottom w:val="none" w:sz="0" w:space="0" w:color="auto"/>
                <w:right w:val="none" w:sz="0" w:space="0" w:color="auto"/>
              </w:divBdr>
            </w:div>
            <w:div w:id="942030033">
              <w:marLeft w:val="0"/>
              <w:marRight w:val="0"/>
              <w:marTop w:val="0"/>
              <w:marBottom w:val="0"/>
              <w:divBdr>
                <w:top w:val="none" w:sz="0" w:space="0" w:color="auto"/>
                <w:left w:val="none" w:sz="0" w:space="0" w:color="auto"/>
                <w:bottom w:val="none" w:sz="0" w:space="0" w:color="auto"/>
                <w:right w:val="none" w:sz="0" w:space="0" w:color="auto"/>
              </w:divBdr>
            </w:div>
            <w:div w:id="1002589133">
              <w:marLeft w:val="0"/>
              <w:marRight w:val="0"/>
              <w:marTop w:val="0"/>
              <w:marBottom w:val="0"/>
              <w:divBdr>
                <w:top w:val="none" w:sz="0" w:space="0" w:color="auto"/>
                <w:left w:val="none" w:sz="0" w:space="0" w:color="auto"/>
                <w:bottom w:val="none" w:sz="0" w:space="0" w:color="auto"/>
                <w:right w:val="none" w:sz="0" w:space="0" w:color="auto"/>
              </w:divBdr>
            </w:div>
            <w:div w:id="440958534">
              <w:marLeft w:val="0"/>
              <w:marRight w:val="0"/>
              <w:marTop w:val="0"/>
              <w:marBottom w:val="0"/>
              <w:divBdr>
                <w:top w:val="none" w:sz="0" w:space="0" w:color="auto"/>
                <w:left w:val="none" w:sz="0" w:space="0" w:color="auto"/>
                <w:bottom w:val="none" w:sz="0" w:space="0" w:color="auto"/>
                <w:right w:val="none" w:sz="0" w:space="0" w:color="auto"/>
              </w:divBdr>
            </w:div>
            <w:div w:id="1844709208">
              <w:marLeft w:val="0"/>
              <w:marRight w:val="0"/>
              <w:marTop w:val="0"/>
              <w:marBottom w:val="0"/>
              <w:divBdr>
                <w:top w:val="none" w:sz="0" w:space="0" w:color="auto"/>
                <w:left w:val="none" w:sz="0" w:space="0" w:color="auto"/>
                <w:bottom w:val="none" w:sz="0" w:space="0" w:color="auto"/>
                <w:right w:val="none" w:sz="0" w:space="0" w:color="auto"/>
              </w:divBdr>
            </w:div>
            <w:div w:id="846167220">
              <w:marLeft w:val="0"/>
              <w:marRight w:val="0"/>
              <w:marTop w:val="0"/>
              <w:marBottom w:val="0"/>
              <w:divBdr>
                <w:top w:val="none" w:sz="0" w:space="0" w:color="auto"/>
                <w:left w:val="none" w:sz="0" w:space="0" w:color="auto"/>
                <w:bottom w:val="none" w:sz="0" w:space="0" w:color="auto"/>
                <w:right w:val="none" w:sz="0" w:space="0" w:color="auto"/>
              </w:divBdr>
            </w:div>
            <w:div w:id="1168865142">
              <w:marLeft w:val="0"/>
              <w:marRight w:val="0"/>
              <w:marTop w:val="0"/>
              <w:marBottom w:val="0"/>
              <w:divBdr>
                <w:top w:val="none" w:sz="0" w:space="0" w:color="auto"/>
                <w:left w:val="none" w:sz="0" w:space="0" w:color="auto"/>
                <w:bottom w:val="none" w:sz="0" w:space="0" w:color="auto"/>
                <w:right w:val="none" w:sz="0" w:space="0" w:color="auto"/>
              </w:divBdr>
            </w:div>
            <w:div w:id="198472960">
              <w:marLeft w:val="0"/>
              <w:marRight w:val="0"/>
              <w:marTop w:val="0"/>
              <w:marBottom w:val="0"/>
              <w:divBdr>
                <w:top w:val="none" w:sz="0" w:space="0" w:color="auto"/>
                <w:left w:val="none" w:sz="0" w:space="0" w:color="auto"/>
                <w:bottom w:val="none" w:sz="0" w:space="0" w:color="auto"/>
                <w:right w:val="none" w:sz="0" w:space="0" w:color="auto"/>
              </w:divBdr>
            </w:div>
            <w:div w:id="930898270">
              <w:marLeft w:val="0"/>
              <w:marRight w:val="0"/>
              <w:marTop w:val="0"/>
              <w:marBottom w:val="0"/>
              <w:divBdr>
                <w:top w:val="none" w:sz="0" w:space="0" w:color="auto"/>
                <w:left w:val="none" w:sz="0" w:space="0" w:color="auto"/>
                <w:bottom w:val="none" w:sz="0" w:space="0" w:color="auto"/>
                <w:right w:val="none" w:sz="0" w:space="0" w:color="auto"/>
              </w:divBdr>
            </w:div>
            <w:div w:id="107892572">
              <w:marLeft w:val="0"/>
              <w:marRight w:val="0"/>
              <w:marTop w:val="0"/>
              <w:marBottom w:val="0"/>
              <w:divBdr>
                <w:top w:val="none" w:sz="0" w:space="0" w:color="auto"/>
                <w:left w:val="none" w:sz="0" w:space="0" w:color="auto"/>
                <w:bottom w:val="none" w:sz="0" w:space="0" w:color="auto"/>
                <w:right w:val="none" w:sz="0" w:space="0" w:color="auto"/>
              </w:divBdr>
            </w:div>
            <w:div w:id="666246713">
              <w:marLeft w:val="0"/>
              <w:marRight w:val="0"/>
              <w:marTop w:val="0"/>
              <w:marBottom w:val="0"/>
              <w:divBdr>
                <w:top w:val="none" w:sz="0" w:space="0" w:color="auto"/>
                <w:left w:val="none" w:sz="0" w:space="0" w:color="auto"/>
                <w:bottom w:val="none" w:sz="0" w:space="0" w:color="auto"/>
                <w:right w:val="none" w:sz="0" w:space="0" w:color="auto"/>
              </w:divBdr>
            </w:div>
            <w:div w:id="334377981">
              <w:marLeft w:val="0"/>
              <w:marRight w:val="0"/>
              <w:marTop w:val="0"/>
              <w:marBottom w:val="0"/>
              <w:divBdr>
                <w:top w:val="none" w:sz="0" w:space="0" w:color="auto"/>
                <w:left w:val="none" w:sz="0" w:space="0" w:color="auto"/>
                <w:bottom w:val="none" w:sz="0" w:space="0" w:color="auto"/>
                <w:right w:val="none" w:sz="0" w:space="0" w:color="auto"/>
              </w:divBdr>
            </w:div>
            <w:div w:id="2103069727">
              <w:marLeft w:val="0"/>
              <w:marRight w:val="0"/>
              <w:marTop w:val="0"/>
              <w:marBottom w:val="0"/>
              <w:divBdr>
                <w:top w:val="none" w:sz="0" w:space="0" w:color="auto"/>
                <w:left w:val="none" w:sz="0" w:space="0" w:color="auto"/>
                <w:bottom w:val="none" w:sz="0" w:space="0" w:color="auto"/>
                <w:right w:val="none" w:sz="0" w:space="0" w:color="auto"/>
              </w:divBdr>
            </w:div>
            <w:div w:id="1754084476">
              <w:marLeft w:val="0"/>
              <w:marRight w:val="0"/>
              <w:marTop w:val="0"/>
              <w:marBottom w:val="0"/>
              <w:divBdr>
                <w:top w:val="none" w:sz="0" w:space="0" w:color="auto"/>
                <w:left w:val="none" w:sz="0" w:space="0" w:color="auto"/>
                <w:bottom w:val="none" w:sz="0" w:space="0" w:color="auto"/>
                <w:right w:val="none" w:sz="0" w:space="0" w:color="auto"/>
              </w:divBdr>
            </w:div>
            <w:div w:id="594901433">
              <w:marLeft w:val="0"/>
              <w:marRight w:val="0"/>
              <w:marTop w:val="0"/>
              <w:marBottom w:val="0"/>
              <w:divBdr>
                <w:top w:val="none" w:sz="0" w:space="0" w:color="auto"/>
                <w:left w:val="none" w:sz="0" w:space="0" w:color="auto"/>
                <w:bottom w:val="none" w:sz="0" w:space="0" w:color="auto"/>
                <w:right w:val="none" w:sz="0" w:space="0" w:color="auto"/>
              </w:divBdr>
            </w:div>
            <w:div w:id="1774086992">
              <w:marLeft w:val="0"/>
              <w:marRight w:val="0"/>
              <w:marTop w:val="0"/>
              <w:marBottom w:val="0"/>
              <w:divBdr>
                <w:top w:val="none" w:sz="0" w:space="0" w:color="auto"/>
                <w:left w:val="none" w:sz="0" w:space="0" w:color="auto"/>
                <w:bottom w:val="none" w:sz="0" w:space="0" w:color="auto"/>
                <w:right w:val="none" w:sz="0" w:space="0" w:color="auto"/>
              </w:divBdr>
            </w:div>
            <w:div w:id="1982803822">
              <w:marLeft w:val="0"/>
              <w:marRight w:val="0"/>
              <w:marTop w:val="0"/>
              <w:marBottom w:val="0"/>
              <w:divBdr>
                <w:top w:val="none" w:sz="0" w:space="0" w:color="auto"/>
                <w:left w:val="none" w:sz="0" w:space="0" w:color="auto"/>
                <w:bottom w:val="none" w:sz="0" w:space="0" w:color="auto"/>
                <w:right w:val="none" w:sz="0" w:space="0" w:color="auto"/>
              </w:divBdr>
            </w:div>
            <w:div w:id="432632796">
              <w:marLeft w:val="0"/>
              <w:marRight w:val="0"/>
              <w:marTop w:val="0"/>
              <w:marBottom w:val="0"/>
              <w:divBdr>
                <w:top w:val="none" w:sz="0" w:space="0" w:color="auto"/>
                <w:left w:val="none" w:sz="0" w:space="0" w:color="auto"/>
                <w:bottom w:val="none" w:sz="0" w:space="0" w:color="auto"/>
                <w:right w:val="none" w:sz="0" w:space="0" w:color="auto"/>
              </w:divBdr>
            </w:div>
            <w:div w:id="1665351363">
              <w:marLeft w:val="0"/>
              <w:marRight w:val="0"/>
              <w:marTop w:val="0"/>
              <w:marBottom w:val="0"/>
              <w:divBdr>
                <w:top w:val="none" w:sz="0" w:space="0" w:color="auto"/>
                <w:left w:val="none" w:sz="0" w:space="0" w:color="auto"/>
                <w:bottom w:val="none" w:sz="0" w:space="0" w:color="auto"/>
                <w:right w:val="none" w:sz="0" w:space="0" w:color="auto"/>
              </w:divBdr>
            </w:div>
            <w:div w:id="1443651344">
              <w:marLeft w:val="0"/>
              <w:marRight w:val="0"/>
              <w:marTop w:val="0"/>
              <w:marBottom w:val="0"/>
              <w:divBdr>
                <w:top w:val="none" w:sz="0" w:space="0" w:color="auto"/>
                <w:left w:val="none" w:sz="0" w:space="0" w:color="auto"/>
                <w:bottom w:val="none" w:sz="0" w:space="0" w:color="auto"/>
                <w:right w:val="none" w:sz="0" w:space="0" w:color="auto"/>
              </w:divBdr>
            </w:div>
            <w:div w:id="2066446006">
              <w:marLeft w:val="0"/>
              <w:marRight w:val="0"/>
              <w:marTop w:val="0"/>
              <w:marBottom w:val="0"/>
              <w:divBdr>
                <w:top w:val="none" w:sz="0" w:space="0" w:color="auto"/>
                <w:left w:val="none" w:sz="0" w:space="0" w:color="auto"/>
                <w:bottom w:val="none" w:sz="0" w:space="0" w:color="auto"/>
                <w:right w:val="none" w:sz="0" w:space="0" w:color="auto"/>
              </w:divBdr>
            </w:div>
            <w:div w:id="1154489792">
              <w:marLeft w:val="0"/>
              <w:marRight w:val="0"/>
              <w:marTop w:val="0"/>
              <w:marBottom w:val="0"/>
              <w:divBdr>
                <w:top w:val="none" w:sz="0" w:space="0" w:color="auto"/>
                <w:left w:val="none" w:sz="0" w:space="0" w:color="auto"/>
                <w:bottom w:val="none" w:sz="0" w:space="0" w:color="auto"/>
                <w:right w:val="none" w:sz="0" w:space="0" w:color="auto"/>
              </w:divBdr>
            </w:div>
            <w:div w:id="1594239834">
              <w:marLeft w:val="0"/>
              <w:marRight w:val="0"/>
              <w:marTop w:val="0"/>
              <w:marBottom w:val="0"/>
              <w:divBdr>
                <w:top w:val="none" w:sz="0" w:space="0" w:color="auto"/>
                <w:left w:val="none" w:sz="0" w:space="0" w:color="auto"/>
                <w:bottom w:val="none" w:sz="0" w:space="0" w:color="auto"/>
                <w:right w:val="none" w:sz="0" w:space="0" w:color="auto"/>
              </w:divBdr>
            </w:div>
            <w:div w:id="756831329">
              <w:marLeft w:val="0"/>
              <w:marRight w:val="0"/>
              <w:marTop w:val="0"/>
              <w:marBottom w:val="0"/>
              <w:divBdr>
                <w:top w:val="none" w:sz="0" w:space="0" w:color="auto"/>
                <w:left w:val="none" w:sz="0" w:space="0" w:color="auto"/>
                <w:bottom w:val="none" w:sz="0" w:space="0" w:color="auto"/>
                <w:right w:val="none" w:sz="0" w:space="0" w:color="auto"/>
              </w:divBdr>
            </w:div>
            <w:div w:id="799300450">
              <w:marLeft w:val="0"/>
              <w:marRight w:val="0"/>
              <w:marTop w:val="0"/>
              <w:marBottom w:val="0"/>
              <w:divBdr>
                <w:top w:val="none" w:sz="0" w:space="0" w:color="auto"/>
                <w:left w:val="none" w:sz="0" w:space="0" w:color="auto"/>
                <w:bottom w:val="none" w:sz="0" w:space="0" w:color="auto"/>
                <w:right w:val="none" w:sz="0" w:space="0" w:color="auto"/>
              </w:divBdr>
            </w:div>
            <w:div w:id="1829638239">
              <w:marLeft w:val="0"/>
              <w:marRight w:val="0"/>
              <w:marTop w:val="0"/>
              <w:marBottom w:val="0"/>
              <w:divBdr>
                <w:top w:val="none" w:sz="0" w:space="0" w:color="auto"/>
                <w:left w:val="none" w:sz="0" w:space="0" w:color="auto"/>
                <w:bottom w:val="none" w:sz="0" w:space="0" w:color="auto"/>
                <w:right w:val="none" w:sz="0" w:space="0" w:color="auto"/>
              </w:divBdr>
            </w:div>
            <w:div w:id="466971364">
              <w:marLeft w:val="0"/>
              <w:marRight w:val="0"/>
              <w:marTop w:val="0"/>
              <w:marBottom w:val="0"/>
              <w:divBdr>
                <w:top w:val="none" w:sz="0" w:space="0" w:color="auto"/>
                <w:left w:val="none" w:sz="0" w:space="0" w:color="auto"/>
                <w:bottom w:val="none" w:sz="0" w:space="0" w:color="auto"/>
                <w:right w:val="none" w:sz="0" w:space="0" w:color="auto"/>
              </w:divBdr>
            </w:div>
            <w:div w:id="1567033656">
              <w:marLeft w:val="0"/>
              <w:marRight w:val="0"/>
              <w:marTop w:val="0"/>
              <w:marBottom w:val="0"/>
              <w:divBdr>
                <w:top w:val="none" w:sz="0" w:space="0" w:color="auto"/>
                <w:left w:val="none" w:sz="0" w:space="0" w:color="auto"/>
                <w:bottom w:val="none" w:sz="0" w:space="0" w:color="auto"/>
                <w:right w:val="none" w:sz="0" w:space="0" w:color="auto"/>
              </w:divBdr>
            </w:div>
            <w:div w:id="800419413">
              <w:marLeft w:val="0"/>
              <w:marRight w:val="0"/>
              <w:marTop w:val="0"/>
              <w:marBottom w:val="0"/>
              <w:divBdr>
                <w:top w:val="none" w:sz="0" w:space="0" w:color="auto"/>
                <w:left w:val="none" w:sz="0" w:space="0" w:color="auto"/>
                <w:bottom w:val="none" w:sz="0" w:space="0" w:color="auto"/>
                <w:right w:val="none" w:sz="0" w:space="0" w:color="auto"/>
              </w:divBdr>
            </w:div>
            <w:div w:id="1722896724">
              <w:marLeft w:val="0"/>
              <w:marRight w:val="0"/>
              <w:marTop w:val="0"/>
              <w:marBottom w:val="0"/>
              <w:divBdr>
                <w:top w:val="none" w:sz="0" w:space="0" w:color="auto"/>
                <w:left w:val="none" w:sz="0" w:space="0" w:color="auto"/>
                <w:bottom w:val="none" w:sz="0" w:space="0" w:color="auto"/>
                <w:right w:val="none" w:sz="0" w:space="0" w:color="auto"/>
              </w:divBdr>
            </w:div>
            <w:div w:id="754087953">
              <w:marLeft w:val="0"/>
              <w:marRight w:val="0"/>
              <w:marTop w:val="0"/>
              <w:marBottom w:val="0"/>
              <w:divBdr>
                <w:top w:val="none" w:sz="0" w:space="0" w:color="auto"/>
                <w:left w:val="none" w:sz="0" w:space="0" w:color="auto"/>
                <w:bottom w:val="none" w:sz="0" w:space="0" w:color="auto"/>
                <w:right w:val="none" w:sz="0" w:space="0" w:color="auto"/>
              </w:divBdr>
            </w:div>
            <w:div w:id="1086344221">
              <w:marLeft w:val="0"/>
              <w:marRight w:val="0"/>
              <w:marTop w:val="0"/>
              <w:marBottom w:val="0"/>
              <w:divBdr>
                <w:top w:val="none" w:sz="0" w:space="0" w:color="auto"/>
                <w:left w:val="none" w:sz="0" w:space="0" w:color="auto"/>
                <w:bottom w:val="none" w:sz="0" w:space="0" w:color="auto"/>
                <w:right w:val="none" w:sz="0" w:space="0" w:color="auto"/>
              </w:divBdr>
            </w:div>
            <w:div w:id="519515749">
              <w:marLeft w:val="0"/>
              <w:marRight w:val="0"/>
              <w:marTop w:val="0"/>
              <w:marBottom w:val="0"/>
              <w:divBdr>
                <w:top w:val="none" w:sz="0" w:space="0" w:color="auto"/>
                <w:left w:val="none" w:sz="0" w:space="0" w:color="auto"/>
                <w:bottom w:val="none" w:sz="0" w:space="0" w:color="auto"/>
                <w:right w:val="none" w:sz="0" w:space="0" w:color="auto"/>
              </w:divBdr>
            </w:div>
            <w:div w:id="2020347241">
              <w:marLeft w:val="0"/>
              <w:marRight w:val="0"/>
              <w:marTop w:val="0"/>
              <w:marBottom w:val="0"/>
              <w:divBdr>
                <w:top w:val="none" w:sz="0" w:space="0" w:color="auto"/>
                <w:left w:val="none" w:sz="0" w:space="0" w:color="auto"/>
                <w:bottom w:val="none" w:sz="0" w:space="0" w:color="auto"/>
                <w:right w:val="none" w:sz="0" w:space="0" w:color="auto"/>
              </w:divBdr>
            </w:div>
            <w:div w:id="1972052821">
              <w:marLeft w:val="0"/>
              <w:marRight w:val="0"/>
              <w:marTop w:val="0"/>
              <w:marBottom w:val="0"/>
              <w:divBdr>
                <w:top w:val="none" w:sz="0" w:space="0" w:color="auto"/>
                <w:left w:val="none" w:sz="0" w:space="0" w:color="auto"/>
                <w:bottom w:val="none" w:sz="0" w:space="0" w:color="auto"/>
                <w:right w:val="none" w:sz="0" w:space="0" w:color="auto"/>
              </w:divBdr>
            </w:div>
            <w:div w:id="117921337">
              <w:marLeft w:val="0"/>
              <w:marRight w:val="0"/>
              <w:marTop w:val="0"/>
              <w:marBottom w:val="0"/>
              <w:divBdr>
                <w:top w:val="none" w:sz="0" w:space="0" w:color="auto"/>
                <w:left w:val="none" w:sz="0" w:space="0" w:color="auto"/>
                <w:bottom w:val="none" w:sz="0" w:space="0" w:color="auto"/>
                <w:right w:val="none" w:sz="0" w:space="0" w:color="auto"/>
              </w:divBdr>
            </w:div>
            <w:div w:id="1801266923">
              <w:marLeft w:val="0"/>
              <w:marRight w:val="0"/>
              <w:marTop w:val="0"/>
              <w:marBottom w:val="0"/>
              <w:divBdr>
                <w:top w:val="none" w:sz="0" w:space="0" w:color="auto"/>
                <w:left w:val="none" w:sz="0" w:space="0" w:color="auto"/>
                <w:bottom w:val="none" w:sz="0" w:space="0" w:color="auto"/>
                <w:right w:val="none" w:sz="0" w:space="0" w:color="auto"/>
              </w:divBdr>
            </w:div>
            <w:div w:id="287709188">
              <w:marLeft w:val="0"/>
              <w:marRight w:val="0"/>
              <w:marTop w:val="0"/>
              <w:marBottom w:val="0"/>
              <w:divBdr>
                <w:top w:val="none" w:sz="0" w:space="0" w:color="auto"/>
                <w:left w:val="none" w:sz="0" w:space="0" w:color="auto"/>
                <w:bottom w:val="none" w:sz="0" w:space="0" w:color="auto"/>
                <w:right w:val="none" w:sz="0" w:space="0" w:color="auto"/>
              </w:divBdr>
            </w:div>
            <w:div w:id="1754468607">
              <w:marLeft w:val="0"/>
              <w:marRight w:val="0"/>
              <w:marTop w:val="0"/>
              <w:marBottom w:val="0"/>
              <w:divBdr>
                <w:top w:val="none" w:sz="0" w:space="0" w:color="auto"/>
                <w:left w:val="none" w:sz="0" w:space="0" w:color="auto"/>
                <w:bottom w:val="none" w:sz="0" w:space="0" w:color="auto"/>
                <w:right w:val="none" w:sz="0" w:space="0" w:color="auto"/>
              </w:divBdr>
            </w:div>
            <w:div w:id="552349905">
              <w:marLeft w:val="0"/>
              <w:marRight w:val="0"/>
              <w:marTop w:val="0"/>
              <w:marBottom w:val="0"/>
              <w:divBdr>
                <w:top w:val="none" w:sz="0" w:space="0" w:color="auto"/>
                <w:left w:val="none" w:sz="0" w:space="0" w:color="auto"/>
                <w:bottom w:val="none" w:sz="0" w:space="0" w:color="auto"/>
                <w:right w:val="none" w:sz="0" w:space="0" w:color="auto"/>
              </w:divBdr>
            </w:div>
            <w:div w:id="1770150890">
              <w:marLeft w:val="0"/>
              <w:marRight w:val="0"/>
              <w:marTop w:val="0"/>
              <w:marBottom w:val="0"/>
              <w:divBdr>
                <w:top w:val="none" w:sz="0" w:space="0" w:color="auto"/>
                <w:left w:val="none" w:sz="0" w:space="0" w:color="auto"/>
                <w:bottom w:val="none" w:sz="0" w:space="0" w:color="auto"/>
                <w:right w:val="none" w:sz="0" w:space="0" w:color="auto"/>
              </w:divBdr>
            </w:div>
            <w:div w:id="1249193961">
              <w:marLeft w:val="0"/>
              <w:marRight w:val="0"/>
              <w:marTop w:val="0"/>
              <w:marBottom w:val="0"/>
              <w:divBdr>
                <w:top w:val="none" w:sz="0" w:space="0" w:color="auto"/>
                <w:left w:val="none" w:sz="0" w:space="0" w:color="auto"/>
                <w:bottom w:val="none" w:sz="0" w:space="0" w:color="auto"/>
                <w:right w:val="none" w:sz="0" w:space="0" w:color="auto"/>
              </w:divBdr>
            </w:div>
            <w:div w:id="307322334">
              <w:marLeft w:val="0"/>
              <w:marRight w:val="0"/>
              <w:marTop w:val="0"/>
              <w:marBottom w:val="0"/>
              <w:divBdr>
                <w:top w:val="none" w:sz="0" w:space="0" w:color="auto"/>
                <w:left w:val="none" w:sz="0" w:space="0" w:color="auto"/>
                <w:bottom w:val="none" w:sz="0" w:space="0" w:color="auto"/>
                <w:right w:val="none" w:sz="0" w:space="0" w:color="auto"/>
              </w:divBdr>
            </w:div>
            <w:div w:id="651176103">
              <w:marLeft w:val="0"/>
              <w:marRight w:val="0"/>
              <w:marTop w:val="0"/>
              <w:marBottom w:val="0"/>
              <w:divBdr>
                <w:top w:val="none" w:sz="0" w:space="0" w:color="auto"/>
                <w:left w:val="none" w:sz="0" w:space="0" w:color="auto"/>
                <w:bottom w:val="none" w:sz="0" w:space="0" w:color="auto"/>
                <w:right w:val="none" w:sz="0" w:space="0" w:color="auto"/>
              </w:divBdr>
            </w:div>
            <w:div w:id="614364135">
              <w:marLeft w:val="0"/>
              <w:marRight w:val="0"/>
              <w:marTop w:val="0"/>
              <w:marBottom w:val="0"/>
              <w:divBdr>
                <w:top w:val="none" w:sz="0" w:space="0" w:color="auto"/>
                <w:left w:val="none" w:sz="0" w:space="0" w:color="auto"/>
                <w:bottom w:val="none" w:sz="0" w:space="0" w:color="auto"/>
                <w:right w:val="none" w:sz="0" w:space="0" w:color="auto"/>
              </w:divBdr>
            </w:div>
            <w:div w:id="2119566578">
              <w:marLeft w:val="0"/>
              <w:marRight w:val="0"/>
              <w:marTop w:val="0"/>
              <w:marBottom w:val="0"/>
              <w:divBdr>
                <w:top w:val="none" w:sz="0" w:space="0" w:color="auto"/>
                <w:left w:val="none" w:sz="0" w:space="0" w:color="auto"/>
                <w:bottom w:val="none" w:sz="0" w:space="0" w:color="auto"/>
                <w:right w:val="none" w:sz="0" w:space="0" w:color="auto"/>
              </w:divBdr>
            </w:div>
            <w:div w:id="858080350">
              <w:marLeft w:val="0"/>
              <w:marRight w:val="0"/>
              <w:marTop w:val="0"/>
              <w:marBottom w:val="0"/>
              <w:divBdr>
                <w:top w:val="none" w:sz="0" w:space="0" w:color="auto"/>
                <w:left w:val="none" w:sz="0" w:space="0" w:color="auto"/>
                <w:bottom w:val="none" w:sz="0" w:space="0" w:color="auto"/>
                <w:right w:val="none" w:sz="0" w:space="0" w:color="auto"/>
              </w:divBdr>
            </w:div>
            <w:div w:id="1402757151">
              <w:marLeft w:val="0"/>
              <w:marRight w:val="0"/>
              <w:marTop w:val="0"/>
              <w:marBottom w:val="0"/>
              <w:divBdr>
                <w:top w:val="none" w:sz="0" w:space="0" w:color="auto"/>
                <w:left w:val="none" w:sz="0" w:space="0" w:color="auto"/>
                <w:bottom w:val="none" w:sz="0" w:space="0" w:color="auto"/>
                <w:right w:val="none" w:sz="0" w:space="0" w:color="auto"/>
              </w:divBdr>
            </w:div>
            <w:div w:id="386026218">
              <w:marLeft w:val="0"/>
              <w:marRight w:val="0"/>
              <w:marTop w:val="0"/>
              <w:marBottom w:val="0"/>
              <w:divBdr>
                <w:top w:val="none" w:sz="0" w:space="0" w:color="auto"/>
                <w:left w:val="none" w:sz="0" w:space="0" w:color="auto"/>
                <w:bottom w:val="none" w:sz="0" w:space="0" w:color="auto"/>
                <w:right w:val="none" w:sz="0" w:space="0" w:color="auto"/>
              </w:divBdr>
            </w:div>
            <w:div w:id="279379975">
              <w:marLeft w:val="0"/>
              <w:marRight w:val="0"/>
              <w:marTop w:val="0"/>
              <w:marBottom w:val="0"/>
              <w:divBdr>
                <w:top w:val="none" w:sz="0" w:space="0" w:color="auto"/>
                <w:left w:val="none" w:sz="0" w:space="0" w:color="auto"/>
                <w:bottom w:val="none" w:sz="0" w:space="0" w:color="auto"/>
                <w:right w:val="none" w:sz="0" w:space="0" w:color="auto"/>
              </w:divBdr>
            </w:div>
            <w:div w:id="122580520">
              <w:marLeft w:val="0"/>
              <w:marRight w:val="0"/>
              <w:marTop w:val="0"/>
              <w:marBottom w:val="0"/>
              <w:divBdr>
                <w:top w:val="none" w:sz="0" w:space="0" w:color="auto"/>
                <w:left w:val="none" w:sz="0" w:space="0" w:color="auto"/>
                <w:bottom w:val="none" w:sz="0" w:space="0" w:color="auto"/>
                <w:right w:val="none" w:sz="0" w:space="0" w:color="auto"/>
              </w:divBdr>
            </w:div>
            <w:div w:id="660887305">
              <w:marLeft w:val="0"/>
              <w:marRight w:val="0"/>
              <w:marTop w:val="0"/>
              <w:marBottom w:val="0"/>
              <w:divBdr>
                <w:top w:val="none" w:sz="0" w:space="0" w:color="auto"/>
                <w:left w:val="none" w:sz="0" w:space="0" w:color="auto"/>
                <w:bottom w:val="none" w:sz="0" w:space="0" w:color="auto"/>
                <w:right w:val="none" w:sz="0" w:space="0" w:color="auto"/>
              </w:divBdr>
            </w:div>
            <w:div w:id="553859899">
              <w:marLeft w:val="0"/>
              <w:marRight w:val="0"/>
              <w:marTop w:val="0"/>
              <w:marBottom w:val="0"/>
              <w:divBdr>
                <w:top w:val="none" w:sz="0" w:space="0" w:color="auto"/>
                <w:left w:val="none" w:sz="0" w:space="0" w:color="auto"/>
                <w:bottom w:val="none" w:sz="0" w:space="0" w:color="auto"/>
                <w:right w:val="none" w:sz="0" w:space="0" w:color="auto"/>
              </w:divBdr>
            </w:div>
            <w:div w:id="1340424898">
              <w:marLeft w:val="0"/>
              <w:marRight w:val="0"/>
              <w:marTop w:val="0"/>
              <w:marBottom w:val="0"/>
              <w:divBdr>
                <w:top w:val="none" w:sz="0" w:space="0" w:color="auto"/>
                <w:left w:val="none" w:sz="0" w:space="0" w:color="auto"/>
                <w:bottom w:val="none" w:sz="0" w:space="0" w:color="auto"/>
                <w:right w:val="none" w:sz="0" w:space="0" w:color="auto"/>
              </w:divBdr>
            </w:div>
            <w:div w:id="693308985">
              <w:marLeft w:val="0"/>
              <w:marRight w:val="0"/>
              <w:marTop w:val="0"/>
              <w:marBottom w:val="0"/>
              <w:divBdr>
                <w:top w:val="none" w:sz="0" w:space="0" w:color="auto"/>
                <w:left w:val="none" w:sz="0" w:space="0" w:color="auto"/>
                <w:bottom w:val="none" w:sz="0" w:space="0" w:color="auto"/>
                <w:right w:val="none" w:sz="0" w:space="0" w:color="auto"/>
              </w:divBdr>
            </w:div>
            <w:div w:id="957106907">
              <w:marLeft w:val="0"/>
              <w:marRight w:val="0"/>
              <w:marTop w:val="0"/>
              <w:marBottom w:val="0"/>
              <w:divBdr>
                <w:top w:val="none" w:sz="0" w:space="0" w:color="auto"/>
                <w:left w:val="none" w:sz="0" w:space="0" w:color="auto"/>
                <w:bottom w:val="none" w:sz="0" w:space="0" w:color="auto"/>
                <w:right w:val="none" w:sz="0" w:space="0" w:color="auto"/>
              </w:divBdr>
            </w:div>
            <w:div w:id="1150832386">
              <w:marLeft w:val="0"/>
              <w:marRight w:val="0"/>
              <w:marTop w:val="0"/>
              <w:marBottom w:val="0"/>
              <w:divBdr>
                <w:top w:val="none" w:sz="0" w:space="0" w:color="auto"/>
                <w:left w:val="none" w:sz="0" w:space="0" w:color="auto"/>
                <w:bottom w:val="none" w:sz="0" w:space="0" w:color="auto"/>
                <w:right w:val="none" w:sz="0" w:space="0" w:color="auto"/>
              </w:divBdr>
            </w:div>
            <w:div w:id="215776918">
              <w:marLeft w:val="0"/>
              <w:marRight w:val="0"/>
              <w:marTop w:val="0"/>
              <w:marBottom w:val="0"/>
              <w:divBdr>
                <w:top w:val="none" w:sz="0" w:space="0" w:color="auto"/>
                <w:left w:val="none" w:sz="0" w:space="0" w:color="auto"/>
                <w:bottom w:val="none" w:sz="0" w:space="0" w:color="auto"/>
                <w:right w:val="none" w:sz="0" w:space="0" w:color="auto"/>
              </w:divBdr>
            </w:div>
            <w:div w:id="1861888959">
              <w:marLeft w:val="0"/>
              <w:marRight w:val="0"/>
              <w:marTop w:val="0"/>
              <w:marBottom w:val="0"/>
              <w:divBdr>
                <w:top w:val="none" w:sz="0" w:space="0" w:color="auto"/>
                <w:left w:val="none" w:sz="0" w:space="0" w:color="auto"/>
                <w:bottom w:val="none" w:sz="0" w:space="0" w:color="auto"/>
                <w:right w:val="none" w:sz="0" w:space="0" w:color="auto"/>
              </w:divBdr>
            </w:div>
            <w:div w:id="1370298430">
              <w:marLeft w:val="0"/>
              <w:marRight w:val="0"/>
              <w:marTop w:val="0"/>
              <w:marBottom w:val="0"/>
              <w:divBdr>
                <w:top w:val="none" w:sz="0" w:space="0" w:color="auto"/>
                <w:left w:val="none" w:sz="0" w:space="0" w:color="auto"/>
                <w:bottom w:val="none" w:sz="0" w:space="0" w:color="auto"/>
                <w:right w:val="none" w:sz="0" w:space="0" w:color="auto"/>
              </w:divBdr>
            </w:div>
            <w:div w:id="222982466">
              <w:marLeft w:val="0"/>
              <w:marRight w:val="0"/>
              <w:marTop w:val="0"/>
              <w:marBottom w:val="0"/>
              <w:divBdr>
                <w:top w:val="none" w:sz="0" w:space="0" w:color="auto"/>
                <w:left w:val="none" w:sz="0" w:space="0" w:color="auto"/>
                <w:bottom w:val="none" w:sz="0" w:space="0" w:color="auto"/>
                <w:right w:val="none" w:sz="0" w:space="0" w:color="auto"/>
              </w:divBdr>
            </w:div>
            <w:div w:id="686181521">
              <w:marLeft w:val="0"/>
              <w:marRight w:val="0"/>
              <w:marTop w:val="0"/>
              <w:marBottom w:val="0"/>
              <w:divBdr>
                <w:top w:val="none" w:sz="0" w:space="0" w:color="auto"/>
                <w:left w:val="none" w:sz="0" w:space="0" w:color="auto"/>
                <w:bottom w:val="none" w:sz="0" w:space="0" w:color="auto"/>
                <w:right w:val="none" w:sz="0" w:space="0" w:color="auto"/>
              </w:divBdr>
            </w:div>
            <w:div w:id="1929844685">
              <w:marLeft w:val="0"/>
              <w:marRight w:val="0"/>
              <w:marTop w:val="0"/>
              <w:marBottom w:val="0"/>
              <w:divBdr>
                <w:top w:val="none" w:sz="0" w:space="0" w:color="auto"/>
                <w:left w:val="none" w:sz="0" w:space="0" w:color="auto"/>
                <w:bottom w:val="none" w:sz="0" w:space="0" w:color="auto"/>
                <w:right w:val="none" w:sz="0" w:space="0" w:color="auto"/>
              </w:divBdr>
            </w:div>
            <w:div w:id="540822353">
              <w:marLeft w:val="0"/>
              <w:marRight w:val="0"/>
              <w:marTop w:val="0"/>
              <w:marBottom w:val="0"/>
              <w:divBdr>
                <w:top w:val="none" w:sz="0" w:space="0" w:color="auto"/>
                <w:left w:val="none" w:sz="0" w:space="0" w:color="auto"/>
                <w:bottom w:val="none" w:sz="0" w:space="0" w:color="auto"/>
                <w:right w:val="none" w:sz="0" w:space="0" w:color="auto"/>
              </w:divBdr>
            </w:div>
            <w:div w:id="1926722862">
              <w:marLeft w:val="0"/>
              <w:marRight w:val="0"/>
              <w:marTop w:val="0"/>
              <w:marBottom w:val="0"/>
              <w:divBdr>
                <w:top w:val="none" w:sz="0" w:space="0" w:color="auto"/>
                <w:left w:val="none" w:sz="0" w:space="0" w:color="auto"/>
                <w:bottom w:val="none" w:sz="0" w:space="0" w:color="auto"/>
                <w:right w:val="none" w:sz="0" w:space="0" w:color="auto"/>
              </w:divBdr>
            </w:div>
            <w:div w:id="2145803770">
              <w:marLeft w:val="0"/>
              <w:marRight w:val="0"/>
              <w:marTop w:val="0"/>
              <w:marBottom w:val="0"/>
              <w:divBdr>
                <w:top w:val="none" w:sz="0" w:space="0" w:color="auto"/>
                <w:left w:val="none" w:sz="0" w:space="0" w:color="auto"/>
                <w:bottom w:val="none" w:sz="0" w:space="0" w:color="auto"/>
                <w:right w:val="none" w:sz="0" w:space="0" w:color="auto"/>
              </w:divBdr>
            </w:div>
            <w:div w:id="1358385459">
              <w:marLeft w:val="0"/>
              <w:marRight w:val="0"/>
              <w:marTop w:val="0"/>
              <w:marBottom w:val="0"/>
              <w:divBdr>
                <w:top w:val="none" w:sz="0" w:space="0" w:color="auto"/>
                <w:left w:val="none" w:sz="0" w:space="0" w:color="auto"/>
                <w:bottom w:val="none" w:sz="0" w:space="0" w:color="auto"/>
                <w:right w:val="none" w:sz="0" w:space="0" w:color="auto"/>
              </w:divBdr>
            </w:div>
            <w:div w:id="547450853">
              <w:marLeft w:val="0"/>
              <w:marRight w:val="0"/>
              <w:marTop w:val="0"/>
              <w:marBottom w:val="0"/>
              <w:divBdr>
                <w:top w:val="none" w:sz="0" w:space="0" w:color="auto"/>
                <w:left w:val="none" w:sz="0" w:space="0" w:color="auto"/>
                <w:bottom w:val="none" w:sz="0" w:space="0" w:color="auto"/>
                <w:right w:val="none" w:sz="0" w:space="0" w:color="auto"/>
              </w:divBdr>
            </w:div>
            <w:div w:id="1554386391">
              <w:marLeft w:val="0"/>
              <w:marRight w:val="0"/>
              <w:marTop w:val="0"/>
              <w:marBottom w:val="0"/>
              <w:divBdr>
                <w:top w:val="none" w:sz="0" w:space="0" w:color="auto"/>
                <w:left w:val="none" w:sz="0" w:space="0" w:color="auto"/>
                <w:bottom w:val="none" w:sz="0" w:space="0" w:color="auto"/>
                <w:right w:val="none" w:sz="0" w:space="0" w:color="auto"/>
              </w:divBdr>
            </w:div>
            <w:div w:id="2086875011">
              <w:marLeft w:val="0"/>
              <w:marRight w:val="0"/>
              <w:marTop w:val="0"/>
              <w:marBottom w:val="0"/>
              <w:divBdr>
                <w:top w:val="none" w:sz="0" w:space="0" w:color="auto"/>
                <w:left w:val="none" w:sz="0" w:space="0" w:color="auto"/>
                <w:bottom w:val="none" w:sz="0" w:space="0" w:color="auto"/>
                <w:right w:val="none" w:sz="0" w:space="0" w:color="auto"/>
              </w:divBdr>
            </w:div>
            <w:div w:id="1535000853">
              <w:marLeft w:val="0"/>
              <w:marRight w:val="0"/>
              <w:marTop w:val="0"/>
              <w:marBottom w:val="0"/>
              <w:divBdr>
                <w:top w:val="none" w:sz="0" w:space="0" w:color="auto"/>
                <w:left w:val="none" w:sz="0" w:space="0" w:color="auto"/>
                <w:bottom w:val="none" w:sz="0" w:space="0" w:color="auto"/>
                <w:right w:val="none" w:sz="0" w:space="0" w:color="auto"/>
              </w:divBdr>
            </w:div>
            <w:div w:id="1762753633">
              <w:marLeft w:val="0"/>
              <w:marRight w:val="0"/>
              <w:marTop w:val="0"/>
              <w:marBottom w:val="0"/>
              <w:divBdr>
                <w:top w:val="none" w:sz="0" w:space="0" w:color="auto"/>
                <w:left w:val="none" w:sz="0" w:space="0" w:color="auto"/>
                <w:bottom w:val="none" w:sz="0" w:space="0" w:color="auto"/>
                <w:right w:val="none" w:sz="0" w:space="0" w:color="auto"/>
              </w:divBdr>
            </w:div>
            <w:div w:id="1241332076">
              <w:marLeft w:val="0"/>
              <w:marRight w:val="0"/>
              <w:marTop w:val="0"/>
              <w:marBottom w:val="0"/>
              <w:divBdr>
                <w:top w:val="none" w:sz="0" w:space="0" w:color="auto"/>
                <w:left w:val="none" w:sz="0" w:space="0" w:color="auto"/>
                <w:bottom w:val="none" w:sz="0" w:space="0" w:color="auto"/>
                <w:right w:val="none" w:sz="0" w:space="0" w:color="auto"/>
              </w:divBdr>
            </w:div>
            <w:div w:id="248393574">
              <w:marLeft w:val="0"/>
              <w:marRight w:val="0"/>
              <w:marTop w:val="0"/>
              <w:marBottom w:val="0"/>
              <w:divBdr>
                <w:top w:val="none" w:sz="0" w:space="0" w:color="auto"/>
                <w:left w:val="none" w:sz="0" w:space="0" w:color="auto"/>
                <w:bottom w:val="none" w:sz="0" w:space="0" w:color="auto"/>
                <w:right w:val="none" w:sz="0" w:space="0" w:color="auto"/>
              </w:divBdr>
            </w:div>
            <w:div w:id="2120947500">
              <w:marLeft w:val="0"/>
              <w:marRight w:val="0"/>
              <w:marTop w:val="0"/>
              <w:marBottom w:val="0"/>
              <w:divBdr>
                <w:top w:val="none" w:sz="0" w:space="0" w:color="auto"/>
                <w:left w:val="none" w:sz="0" w:space="0" w:color="auto"/>
                <w:bottom w:val="none" w:sz="0" w:space="0" w:color="auto"/>
                <w:right w:val="none" w:sz="0" w:space="0" w:color="auto"/>
              </w:divBdr>
            </w:div>
            <w:div w:id="3020063">
              <w:marLeft w:val="0"/>
              <w:marRight w:val="0"/>
              <w:marTop w:val="0"/>
              <w:marBottom w:val="0"/>
              <w:divBdr>
                <w:top w:val="none" w:sz="0" w:space="0" w:color="auto"/>
                <w:left w:val="none" w:sz="0" w:space="0" w:color="auto"/>
                <w:bottom w:val="none" w:sz="0" w:space="0" w:color="auto"/>
                <w:right w:val="none" w:sz="0" w:space="0" w:color="auto"/>
              </w:divBdr>
            </w:div>
            <w:div w:id="1315526459">
              <w:marLeft w:val="0"/>
              <w:marRight w:val="0"/>
              <w:marTop w:val="0"/>
              <w:marBottom w:val="0"/>
              <w:divBdr>
                <w:top w:val="none" w:sz="0" w:space="0" w:color="auto"/>
                <w:left w:val="none" w:sz="0" w:space="0" w:color="auto"/>
                <w:bottom w:val="none" w:sz="0" w:space="0" w:color="auto"/>
                <w:right w:val="none" w:sz="0" w:space="0" w:color="auto"/>
              </w:divBdr>
            </w:div>
            <w:div w:id="463741425">
              <w:marLeft w:val="0"/>
              <w:marRight w:val="0"/>
              <w:marTop w:val="0"/>
              <w:marBottom w:val="0"/>
              <w:divBdr>
                <w:top w:val="none" w:sz="0" w:space="0" w:color="auto"/>
                <w:left w:val="none" w:sz="0" w:space="0" w:color="auto"/>
                <w:bottom w:val="none" w:sz="0" w:space="0" w:color="auto"/>
                <w:right w:val="none" w:sz="0" w:space="0" w:color="auto"/>
              </w:divBdr>
            </w:div>
            <w:div w:id="961765513">
              <w:marLeft w:val="0"/>
              <w:marRight w:val="0"/>
              <w:marTop w:val="0"/>
              <w:marBottom w:val="0"/>
              <w:divBdr>
                <w:top w:val="none" w:sz="0" w:space="0" w:color="auto"/>
                <w:left w:val="none" w:sz="0" w:space="0" w:color="auto"/>
                <w:bottom w:val="none" w:sz="0" w:space="0" w:color="auto"/>
                <w:right w:val="none" w:sz="0" w:space="0" w:color="auto"/>
              </w:divBdr>
            </w:div>
            <w:div w:id="150098298">
              <w:marLeft w:val="0"/>
              <w:marRight w:val="0"/>
              <w:marTop w:val="0"/>
              <w:marBottom w:val="0"/>
              <w:divBdr>
                <w:top w:val="none" w:sz="0" w:space="0" w:color="auto"/>
                <w:left w:val="none" w:sz="0" w:space="0" w:color="auto"/>
                <w:bottom w:val="none" w:sz="0" w:space="0" w:color="auto"/>
                <w:right w:val="none" w:sz="0" w:space="0" w:color="auto"/>
              </w:divBdr>
            </w:div>
            <w:div w:id="1608537662">
              <w:marLeft w:val="0"/>
              <w:marRight w:val="0"/>
              <w:marTop w:val="0"/>
              <w:marBottom w:val="0"/>
              <w:divBdr>
                <w:top w:val="none" w:sz="0" w:space="0" w:color="auto"/>
                <w:left w:val="none" w:sz="0" w:space="0" w:color="auto"/>
                <w:bottom w:val="none" w:sz="0" w:space="0" w:color="auto"/>
                <w:right w:val="none" w:sz="0" w:space="0" w:color="auto"/>
              </w:divBdr>
            </w:div>
            <w:div w:id="446311564">
              <w:marLeft w:val="0"/>
              <w:marRight w:val="0"/>
              <w:marTop w:val="0"/>
              <w:marBottom w:val="0"/>
              <w:divBdr>
                <w:top w:val="none" w:sz="0" w:space="0" w:color="auto"/>
                <w:left w:val="none" w:sz="0" w:space="0" w:color="auto"/>
                <w:bottom w:val="none" w:sz="0" w:space="0" w:color="auto"/>
                <w:right w:val="none" w:sz="0" w:space="0" w:color="auto"/>
              </w:divBdr>
            </w:div>
            <w:div w:id="190725920">
              <w:marLeft w:val="0"/>
              <w:marRight w:val="0"/>
              <w:marTop w:val="0"/>
              <w:marBottom w:val="0"/>
              <w:divBdr>
                <w:top w:val="none" w:sz="0" w:space="0" w:color="auto"/>
                <w:left w:val="none" w:sz="0" w:space="0" w:color="auto"/>
                <w:bottom w:val="none" w:sz="0" w:space="0" w:color="auto"/>
                <w:right w:val="none" w:sz="0" w:space="0" w:color="auto"/>
              </w:divBdr>
            </w:div>
            <w:div w:id="1145003965">
              <w:marLeft w:val="0"/>
              <w:marRight w:val="0"/>
              <w:marTop w:val="0"/>
              <w:marBottom w:val="0"/>
              <w:divBdr>
                <w:top w:val="none" w:sz="0" w:space="0" w:color="auto"/>
                <w:left w:val="none" w:sz="0" w:space="0" w:color="auto"/>
                <w:bottom w:val="none" w:sz="0" w:space="0" w:color="auto"/>
                <w:right w:val="none" w:sz="0" w:space="0" w:color="auto"/>
              </w:divBdr>
            </w:div>
            <w:div w:id="1852717222">
              <w:marLeft w:val="0"/>
              <w:marRight w:val="0"/>
              <w:marTop w:val="0"/>
              <w:marBottom w:val="0"/>
              <w:divBdr>
                <w:top w:val="none" w:sz="0" w:space="0" w:color="auto"/>
                <w:left w:val="none" w:sz="0" w:space="0" w:color="auto"/>
                <w:bottom w:val="none" w:sz="0" w:space="0" w:color="auto"/>
                <w:right w:val="none" w:sz="0" w:space="0" w:color="auto"/>
              </w:divBdr>
            </w:div>
            <w:div w:id="1402214026">
              <w:marLeft w:val="0"/>
              <w:marRight w:val="0"/>
              <w:marTop w:val="0"/>
              <w:marBottom w:val="0"/>
              <w:divBdr>
                <w:top w:val="none" w:sz="0" w:space="0" w:color="auto"/>
                <w:left w:val="none" w:sz="0" w:space="0" w:color="auto"/>
                <w:bottom w:val="none" w:sz="0" w:space="0" w:color="auto"/>
                <w:right w:val="none" w:sz="0" w:space="0" w:color="auto"/>
              </w:divBdr>
            </w:div>
            <w:div w:id="865338053">
              <w:marLeft w:val="0"/>
              <w:marRight w:val="0"/>
              <w:marTop w:val="0"/>
              <w:marBottom w:val="0"/>
              <w:divBdr>
                <w:top w:val="none" w:sz="0" w:space="0" w:color="auto"/>
                <w:left w:val="none" w:sz="0" w:space="0" w:color="auto"/>
                <w:bottom w:val="none" w:sz="0" w:space="0" w:color="auto"/>
                <w:right w:val="none" w:sz="0" w:space="0" w:color="auto"/>
              </w:divBdr>
            </w:div>
            <w:div w:id="1417901455">
              <w:marLeft w:val="0"/>
              <w:marRight w:val="0"/>
              <w:marTop w:val="0"/>
              <w:marBottom w:val="0"/>
              <w:divBdr>
                <w:top w:val="none" w:sz="0" w:space="0" w:color="auto"/>
                <w:left w:val="none" w:sz="0" w:space="0" w:color="auto"/>
                <w:bottom w:val="none" w:sz="0" w:space="0" w:color="auto"/>
                <w:right w:val="none" w:sz="0" w:space="0" w:color="auto"/>
              </w:divBdr>
            </w:div>
            <w:div w:id="465514157">
              <w:marLeft w:val="0"/>
              <w:marRight w:val="0"/>
              <w:marTop w:val="0"/>
              <w:marBottom w:val="0"/>
              <w:divBdr>
                <w:top w:val="none" w:sz="0" w:space="0" w:color="auto"/>
                <w:left w:val="none" w:sz="0" w:space="0" w:color="auto"/>
                <w:bottom w:val="none" w:sz="0" w:space="0" w:color="auto"/>
                <w:right w:val="none" w:sz="0" w:space="0" w:color="auto"/>
              </w:divBdr>
            </w:div>
            <w:div w:id="791175387">
              <w:marLeft w:val="0"/>
              <w:marRight w:val="0"/>
              <w:marTop w:val="0"/>
              <w:marBottom w:val="0"/>
              <w:divBdr>
                <w:top w:val="none" w:sz="0" w:space="0" w:color="auto"/>
                <w:left w:val="none" w:sz="0" w:space="0" w:color="auto"/>
                <w:bottom w:val="none" w:sz="0" w:space="0" w:color="auto"/>
                <w:right w:val="none" w:sz="0" w:space="0" w:color="auto"/>
              </w:divBdr>
            </w:div>
            <w:div w:id="1151605332">
              <w:marLeft w:val="0"/>
              <w:marRight w:val="0"/>
              <w:marTop w:val="0"/>
              <w:marBottom w:val="0"/>
              <w:divBdr>
                <w:top w:val="none" w:sz="0" w:space="0" w:color="auto"/>
                <w:left w:val="none" w:sz="0" w:space="0" w:color="auto"/>
                <w:bottom w:val="none" w:sz="0" w:space="0" w:color="auto"/>
                <w:right w:val="none" w:sz="0" w:space="0" w:color="auto"/>
              </w:divBdr>
            </w:div>
            <w:div w:id="282855640">
              <w:marLeft w:val="0"/>
              <w:marRight w:val="0"/>
              <w:marTop w:val="0"/>
              <w:marBottom w:val="0"/>
              <w:divBdr>
                <w:top w:val="none" w:sz="0" w:space="0" w:color="auto"/>
                <w:left w:val="none" w:sz="0" w:space="0" w:color="auto"/>
                <w:bottom w:val="none" w:sz="0" w:space="0" w:color="auto"/>
                <w:right w:val="none" w:sz="0" w:space="0" w:color="auto"/>
              </w:divBdr>
            </w:div>
            <w:div w:id="1523788439">
              <w:marLeft w:val="0"/>
              <w:marRight w:val="0"/>
              <w:marTop w:val="0"/>
              <w:marBottom w:val="0"/>
              <w:divBdr>
                <w:top w:val="none" w:sz="0" w:space="0" w:color="auto"/>
                <w:left w:val="none" w:sz="0" w:space="0" w:color="auto"/>
                <w:bottom w:val="none" w:sz="0" w:space="0" w:color="auto"/>
                <w:right w:val="none" w:sz="0" w:space="0" w:color="auto"/>
              </w:divBdr>
            </w:div>
            <w:div w:id="2121608754">
              <w:marLeft w:val="0"/>
              <w:marRight w:val="0"/>
              <w:marTop w:val="0"/>
              <w:marBottom w:val="0"/>
              <w:divBdr>
                <w:top w:val="none" w:sz="0" w:space="0" w:color="auto"/>
                <w:left w:val="none" w:sz="0" w:space="0" w:color="auto"/>
                <w:bottom w:val="none" w:sz="0" w:space="0" w:color="auto"/>
                <w:right w:val="none" w:sz="0" w:space="0" w:color="auto"/>
              </w:divBdr>
            </w:div>
            <w:div w:id="1190149001">
              <w:marLeft w:val="0"/>
              <w:marRight w:val="0"/>
              <w:marTop w:val="0"/>
              <w:marBottom w:val="0"/>
              <w:divBdr>
                <w:top w:val="none" w:sz="0" w:space="0" w:color="auto"/>
                <w:left w:val="none" w:sz="0" w:space="0" w:color="auto"/>
                <w:bottom w:val="none" w:sz="0" w:space="0" w:color="auto"/>
                <w:right w:val="none" w:sz="0" w:space="0" w:color="auto"/>
              </w:divBdr>
            </w:div>
            <w:div w:id="28146718">
              <w:marLeft w:val="0"/>
              <w:marRight w:val="0"/>
              <w:marTop w:val="0"/>
              <w:marBottom w:val="0"/>
              <w:divBdr>
                <w:top w:val="none" w:sz="0" w:space="0" w:color="auto"/>
                <w:left w:val="none" w:sz="0" w:space="0" w:color="auto"/>
                <w:bottom w:val="none" w:sz="0" w:space="0" w:color="auto"/>
                <w:right w:val="none" w:sz="0" w:space="0" w:color="auto"/>
              </w:divBdr>
            </w:div>
            <w:div w:id="705447346">
              <w:marLeft w:val="0"/>
              <w:marRight w:val="0"/>
              <w:marTop w:val="0"/>
              <w:marBottom w:val="0"/>
              <w:divBdr>
                <w:top w:val="none" w:sz="0" w:space="0" w:color="auto"/>
                <w:left w:val="none" w:sz="0" w:space="0" w:color="auto"/>
                <w:bottom w:val="none" w:sz="0" w:space="0" w:color="auto"/>
                <w:right w:val="none" w:sz="0" w:space="0" w:color="auto"/>
              </w:divBdr>
            </w:div>
            <w:div w:id="1238056873">
              <w:marLeft w:val="0"/>
              <w:marRight w:val="0"/>
              <w:marTop w:val="0"/>
              <w:marBottom w:val="0"/>
              <w:divBdr>
                <w:top w:val="none" w:sz="0" w:space="0" w:color="auto"/>
                <w:left w:val="none" w:sz="0" w:space="0" w:color="auto"/>
                <w:bottom w:val="none" w:sz="0" w:space="0" w:color="auto"/>
                <w:right w:val="none" w:sz="0" w:space="0" w:color="auto"/>
              </w:divBdr>
            </w:div>
            <w:div w:id="1499343687">
              <w:marLeft w:val="0"/>
              <w:marRight w:val="0"/>
              <w:marTop w:val="0"/>
              <w:marBottom w:val="0"/>
              <w:divBdr>
                <w:top w:val="none" w:sz="0" w:space="0" w:color="auto"/>
                <w:left w:val="none" w:sz="0" w:space="0" w:color="auto"/>
                <w:bottom w:val="none" w:sz="0" w:space="0" w:color="auto"/>
                <w:right w:val="none" w:sz="0" w:space="0" w:color="auto"/>
              </w:divBdr>
            </w:div>
            <w:div w:id="1575161208">
              <w:marLeft w:val="0"/>
              <w:marRight w:val="0"/>
              <w:marTop w:val="0"/>
              <w:marBottom w:val="0"/>
              <w:divBdr>
                <w:top w:val="none" w:sz="0" w:space="0" w:color="auto"/>
                <w:left w:val="none" w:sz="0" w:space="0" w:color="auto"/>
                <w:bottom w:val="none" w:sz="0" w:space="0" w:color="auto"/>
                <w:right w:val="none" w:sz="0" w:space="0" w:color="auto"/>
              </w:divBdr>
            </w:div>
            <w:div w:id="1393693443">
              <w:marLeft w:val="0"/>
              <w:marRight w:val="0"/>
              <w:marTop w:val="0"/>
              <w:marBottom w:val="0"/>
              <w:divBdr>
                <w:top w:val="none" w:sz="0" w:space="0" w:color="auto"/>
                <w:left w:val="none" w:sz="0" w:space="0" w:color="auto"/>
                <w:bottom w:val="none" w:sz="0" w:space="0" w:color="auto"/>
                <w:right w:val="none" w:sz="0" w:space="0" w:color="auto"/>
              </w:divBdr>
            </w:div>
            <w:div w:id="1592816662">
              <w:marLeft w:val="0"/>
              <w:marRight w:val="0"/>
              <w:marTop w:val="0"/>
              <w:marBottom w:val="0"/>
              <w:divBdr>
                <w:top w:val="none" w:sz="0" w:space="0" w:color="auto"/>
                <w:left w:val="none" w:sz="0" w:space="0" w:color="auto"/>
                <w:bottom w:val="none" w:sz="0" w:space="0" w:color="auto"/>
                <w:right w:val="none" w:sz="0" w:space="0" w:color="auto"/>
              </w:divBdr>
            </w:div>
            <w:div w:id="251352665">
              <w:marLeft w:val="0"/>
              <w:marRight w:val="0"/>
              <w:marTop w:val="0"/>
              <w:marBottom w:val="0"/>
              <w:divBdr>
                <w:top w:val="none" w:sz="0" w:space="0" w:color="auto"/>
                <w:left w:val="none" w:sz="0" w:space="0" w:color="auto"/>
                <w:bottom w:val="none" w:sz="0" w:space="0" w:color="auto"/>
                <w:right w:val="none" w:sz="0" w:space="0" w:color="auto"/>
              </w:divBdr>
            </w:div>
            <w:div w:id="678848083">
              <w:marLeft w:val="0"/>
              <w:marRight w:val="0"/>
              <w:marTop w:val="0"/>
              <w:marBottom w:val="0"/>
              <w:divBdr>
                <w:top w:val="none" w:sz="0" w:space="0" w:color="auto"/>
                <w:left w:val="none" w:sz="0" w:space="0" w:color="auto"/>
                <w:bottom w:val="none" w:sz="0" w:space="0" w:color="auto"/>
                <w:right w:val="none" w:sz="0" w:space="0" w:color="auto"/>
              </w:divBdr>
            </w:div>
            <w:div w:id="605234599">
              <w:marLeft w:val="0"/>
              <w:marRight w:val="0"/>
              <w:marTop w:val="0"/>
              <w:marBottom w:val="0"/>
              <w:divBdr>
                <w:top w:val="none" w:sz="0" w:space="0" w:color="auto"/>
                <w:left w:val="none" w:sz="0" w:space="0" w:color="auto"/>
                <w:bottom w:val="none" w:sz="0" w:space="0" w:color="auto"/>
                <w:right w:val="none" w:sz="0" w:space="0" w:color="auto"/>
              </w:divBdr>
            </w:div>
            <w:div w:id="125317144">
              <w:marLeft w:val="0"/>
              <w:marRight w:val="0"/>
              <w:marTop w:val="0"/>
              <w:marBottom w:val="0"/>
              <w:divBdr>
                <w:top w:val="none" w:sz="0" w:space="0" w:color="auto"/>
                <w:left w:val="none" w:sz="0" w:space="0" w:color="auto"/>
                <w:bottom w:val="none" w:sz="0" w:space="0" w:color="auto"/>
                <w:right w:val="none" w:sz="0" w:space="0" w:color="auto"/>
              </w:divBdr>
            </w:div>
            <w:div w:id="248931154">
              <w:marLeft w:val="0"/>
              <w:marRight w:val="0"/>
              <w:marTop w:val="0"/>
              <w:marBottom w:val="0"/>
              <w:divBdr>
                <w:top w:val="none" w:sz="0" w:space="0" w:color="auto"/>
                <w:left w:val="none" w:sz="0" w:space="0" w:color="auto"/>
                <w:bottom w:val="none" w:sz="0" w:space="0" w:color="auto"/>
                <w:right w:val="none" w:sz="0" w:space="0" w:color="auto"/>
              </w:divBdr>
            </w:div>
            <w:div w:id="1626546082">
              <w:marLeft w:val="0"/>
              <w:marRight w:val="0"/>
              <w:marTop w:val="0"/>
              <w:marBottom w:val="0"/>
              <w:divBdr>
                <w:top w:val="none" w:sz="0" w:space="0" w:color="auto"/>
                <w:left w:val="none" w:sz="0" w:space="0" w:color="auto"/>
                <w:bottom w:val="none" w:sz="0" w:space="0" w:color="auto"/>
                <w:right w:val="none" w:sz="0" w:space="0" w:color="auto"/>
              </w:divBdr>
            </w:div>
            <w:div w:id="30562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6515361">
      <w:bodyDiv w:val="1"/>
      <w:marLeft w:val="0"/>
      <w:marRight w:val="0"/>
      <w:marTop w:val="0"/>
      <w:marBottom w:val="0"/>
      <w:divBdr>
        <w:top w:val="none" w:sz="0" w:space="0" w:color="auto"/>
        <w:left w:val="none" w:sz="0" w:space="0" w:color="auto"/>
        <w:bottom w:val="none" w:sz="0" w:space="0" w:color="auto"/>
        <w:right w:val="none" w:sz="0" w:space="0" w:color="auto"/>
      </w:divBdr>
      <w:divsChild>
        <w:div w:id="1045105172">
          <w:marLeft w:val="0"/>
          <w:marRight w:val="0"/>
          <w:marTop w:val="0"/>
          <w:marBottom w:val="120"/>
          <w:divBdr>
            <w:top w:val="single" w:sz="6" w:space="0" w:color="auto"/>
            <w:left w:val="single" w:sz="24" w:space="0" w:color="auto"/>
            <w:bottom w:val="single" w:sz="6" w:space="0" w:color="auto"/>
            <w:right w:val="single" w:sz="6" w:space="0" w:color="auto"/>
          </w:divBdr>
        </w:div>
        <w:div w:id="79371991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0872113">
      <w:bodyDiv w:val="1"/>
      <w:marLeft w:val="0"/>
      <w:marRight w:val="0"/>
      <w:marTop w:val="0"/>
      <w:marBottom w:val="0"/>
      <w:divBdr>
        <w:top w:val="none" w:sz="0" w:space="0" w:color="auto"/>
        <w:left w:val="none" w:sz="0" w:space="0" w:color="auto"/>
        <w:bottom w:val="none" w:sz="0" w:space="0" w:color="auto"/>
        <w:right w:val="none" w:sz="0" w:space="0" w:color="auto"/>
      </w:divBdr>
      <w:divsChild>
        <w:div w:id="1293437626">
          <w:marLeft w:val="0"/>
          <w:marRight w:val="0"/>
          <w:marTop w:val="0"/>
          <w:marBottom w:val="0"/>
          <w:divBdr>
            <w:top w:val="none" w:sz="0" w:space="0" w:color="auto"/>
            <w:left w:val="none" w:sz="0" w:space="0" w:color="auto"/>
            <w:bottom w:val="none" w:sz="0" w:space="0" w:color="auto"/>
            <w:right w:val="none" w:sz="0" w:space="0" w:color="auto"/>
          </w:divBdr>
        </w:div>
      </w:divsChild>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238">
      <w:bodyDiv w:val="1"/>
      <w:marLeft w:val="0"/>
      <w:marRight w:val="0"/>
      <w:marTop w:val="0"/>
      <w:marBottom w:val="0"/>
      <w:divBdr>
        <w:top w:val="none" w:sz="0" w:space="0" w:color="auto"/>
        <w:left w:val="none" w:sz="0" w:space="0" w:color="auto"/>
        <w:bottom w:val="none" w:sz="0" w:space="0" w:color="auto"/>
        <w:right w:val="none" w:sz="0" w:space="0" w:color="auto"/>
      </w:divBdr>
      <w:divsChild>
        <w:div w:id="1380665698">
          <w:marLeft w:val="0"/>
          <w:marRight w:val="0"/>
          <w:marTop w:val="240"/>
          <w:marBottom w:val="0"/>
          <w:divBdr>
            <w:top w:val="none" w:sz="0" w:space="0" w:color="auto"/>
            <w:left w:val="none" w:sz="0" w:space="0" w:color="auto"/>
            <w:bottom w:val="none" w:sz="0" w:space="0" w:color="auto"/>
            <w:right w:val="none" w:sz="0" w:space="0" w:color="auto"/>
          </w:divBdr>
        </w:div>
        <w:div w:id="1320159605">
          <w:marLeft w:val="0"/>
          <w:marRight w:val="0"/>
          <w:marTop w:val="240"/>
          <w:marBottom w:val="0"/>
          <w:divBdr>
            <w:top w:val="none" w:sz="0" w:space="0" w:color="auto"/>
            <w:left w:val="none" w:sz="0" w:space="0" w:color="auto"/>
            <w:bottom w:val="none" w:sz="0" w:space="0" w:color="auto"/>
            <w:right w:val="none" w:sz="0" w:space="0" w:color="auto"/>
          </w:divBdr>
        </w:div>
        <w:div w:id="1524438561">
          <w:marLeft w:val="0"/>
          <w:marRight w:val="0"/>
          <w:marTop w:val="240"/>
          <w:marBottom w:val="0"/>
          <w:divBdr>
            <w:top w:val="none" w:sz="0" w:space="0" w:color="auto"/>
            <w:left w:val="none" w:sz="0" w:space="0" w:color="auto"/>
            <w:bottom w:val="none" w:sz="0" w:space="0" w:color="auto"/>
            <w:right w:val="none" w:sz="0" w:space="0" w:color="auto"/>
          </w:divBdr>
        </w:div>
        <w:div w:id="1882935087">
          <w:marLeft w:val="0"/>
          <w:marRight w:val="0"/>
          <w:marTop w:val="240"/>
          <w:marBottom w:val="0"/>
          <w:divBdr>
            <w:top w:val="none" w:sz="0" w:space="0" w:color="auto"/>
            <w:left w:val="none" w:sz="0" w:space="0" w:color="auto"/>
            <w:bottom w:val="none" w:sz="0" w:space="0" w:color="auto"/>
            <w:right w:val="none" w:sz="0" w:space="0" w:color="auto"/>
          </w:divBdr>
        </w:div>
        <w:div w:id="1403671930">
          <w:marLeft w:val="0"/>
          <w:marRight w:val="0"/>
          <w:marTop w:val="240"/>
          <w:marBottom w:val="0"/>
          <w:divBdr>
            <w:top w:val="none" w:sz="0" w:space="0" w:color="auto"/>
            <w:left w:val="none" w:sz="0" w:space="0" w:color="auto"/>
            <w:bottom w:val="none" w:sz="0" w:space="0" w:color="auto"/>
            <w:right w:val="none" w:sz="0" w:space="0" w:color="auto"/>
          </w:divBdr>
        </w:div>
        <w:div w:id="1082339891">
          <w:marLeft w:val="0"/>
          <w:marRight w:val="0"/>
          <w:marTop w:val="240"/>
          <w:marBottom w:val="0"/>
          <w:divBdr>
            <w:top w:val="none" w:sz="0" w:space="0" w:color="auto"/>
            <w:left w:val="none" w:sz="0" w:space="0" w:color="auto"/>
            <w:bottom w:val="none" w:sz="0" w:space="0" w:color="auto"/>
            <w:right w:val="none" w:sz="0" w:space="0" w:color="auto"/>
          </w:divBdr>
        </w:div>
        <w:div w:id="1601789821">
          <w:marLeft w:val="0"/>
          <w:marRight w:val="0"/>
          <w:marTop w:val="240"/>
          <w:marBottom w:val="0"/>
          <w:divBdr>
            <w:top w:val="none" w:sz="0" w:space="0" w:color="auto"/>
            <w:left w:val="none" w:sz="0" w:space="0" w:color="auto"/>
            <w:bottom w:val="none" w:sz="0" w:space="0" w:color="auto"/>
            <w:right w:val="none" w:sz="0" w:space="0" w:color="auto"/>
          </w:divBdr>
        </w:div>
      </w:divsChild>
    </w:div>
    <w:div w:id="1799030929">
      <w:bodyDiv w:val="1"/>
      <w:marLeft w:val="0"/>
      <w:marRight w:val="0"/>
      <w:marTop w:val="0"/>
      <w:marBottom w:val="0"/>
      <w:divBdr>
        <w:top w:val="none" w:sz="0" w:space="0" w:color="auto"/>
        <w:left w:val="none" w:sz="0" w:space="0" w:color="auto"/>
        <w:bottom w:val="none" w:sz="0" w:space="0" w:color="auto"/>
        <w:right w:val="none" w:sz="0" w:space="0" w:color="auto"/>
      </w:divBdr>
      <w:divsChild>
        <w:div w:id="1194996465">
          <w:marLeft w:val="0"/>
          <w:marRight w:val="0"/>
          <w:marTop w:val="240"/>
          <w:marBottom w:val="0"/>
          <w:divBdr>
            <w:top w:val="none" w:sz="0" w:space="0" w:color="auto"/>
            <w:left w:val="none" w:sz="0" w:space="0" w:color="auto"/>
            <w:bottom w:val="none" w:sz="0" w:space="0" w:color="auto"/>
            <w:right w:val="none" w:sz="0" w:space="0" w:color="auto"/>
          </w:divBdr>
        </w:div>
      </w:divsChild>
    </w:div>
    <w:div w:id="1928155223">
      <w:bodyDiv w:val="1"/>
      <w:marLeft w:val="0"/>
      <w:marRight w:val="0"/>
      <w:marTop w:val="0"/>
      <w:marBottom w:val="0"/>
      <w:divBdr>
        <w:top w:val="none" w:sz="0" w:space="0" w:color="auto"/>
        <w:left w:val="none" w:sz="0" w:space="0" w:color="auto"/>
        <w:bottom w:val="none" w:sz="0" w:space="0" w:color="auto"/>
        <w:right w:val="none" w:sz="0" w:space="0" w:color="auto"/>
      </w:divBdr>
      <w:divsChild>
        <w:div w:id="1110199415">
          <w:marLeft w:val="0"/>
          <w:marRight w:val="0"/>
          <w:marTop w:val="0"/>
          <w:marBottom w:val="0"/>
          <w:divBdr>
            <w:top w:val="none" w:sz="0" w:space="0" w:color="auto"/>
            <w:left w:val="none" w:sz="0" w:space="0" w:color="auto"/>
            <w:bottom w:val="none" w:sz="0" w:space="0" w:color="auto"/>
            <w:right w:val="none" w:sz="0" w:space="0" w:color="auto"/>
          </w:divBdr>
        </w:div>
      </w:divsChild>
    </w:div>
    <w:div w:id="1988629860">
      <w:bodyDiv w:val="1"/>
      <w:marLeft w:val="0"/>
      <w:marRight w:val="0"/>
      <w:marTop w:val="0"/>
      <w:marBottom w:val="0"/>
      <w:divBdr>
        <w:top w:val="none" w:sz="0" w:space="0" w:color="auto"/>
        <w:left w:val="none" w:sz="0" w:space="0" w:color="auto"/>
        <w:bottom w:val="none" w:sz="0" w:space="0" w:color="auto"/>
        <w:right w:val="none" w:sz="0" w:space="0" w:color="auto"/>
      </w:divBdr>
      <w:divsChild>
        <w:div w:id="1897205614">
          <w:marLeft w:val="0"/>
          <w:marRight w:val="0"/>
          <w:marTop w:val="0"/>
          <w:marBottom w:val="0"/>
          <w:divBdr>
            <w:top w:val="none" w:sz="0" w:space="0" w:color="auto"/>
            <w:left w:val="none" w:sz="0" w:space="0" w:color="auto"/>
            <w:bottom w:val="none" w:sz="0" w:space="0" w:color="auto"/>
            <w:right w:val="none" w:sz="0" w:space="0" w:color="auto"/>
          </w:divBdr>
          <w:divsChild>
            <w:div w:id="210456914">
              <w:marLeft w:val="0"/>
              <w:marRight w:val="0"/>
              <w:marTop w:val="0"/>
              <w:marBottom w:val="0"/>
              <w:divBdr>
                <w:top w:val="none" w:sz="0" w:space="0" w:color="auto"/>
                <w:left w:val="none" w:sz="0" w:space="0" w:color="auto"/>
                <w:bottom w:val="none" w:sz="0" w:space="0" w:color="auto"/>
                <w:right w:val="none" w:sz="0" w:space="0" w:color="auto"/>
              </w:divBdr>
            </w:div>
            <w:div w:id="224415541">
              <w:marLeft w:val="0"/>
              <w:marRight w:val="0"/>
              <w:marTop w:val="0"/>
              <w:marBottom w:val="0"/>
              <w:divBdr>
                <w:top w:val="none" w:sz="0" w:space="0" w:color="auto"/>
                <w:left w:val="none" w:sz="0" w:space="0" w:color="auto"/>
                <w:bottom w:val="none" w:sz="0" w:space="0" w:color="auto"/>
                <w:right w:val="none" w:sz="0" w:space="0" w:color="auto"/>
              </w:divBdr>
            </w:div>
            <w:div w:id="246576154">
              <w:marLeft w:val="0"/>
              <w:marRight w:val="0"/>
              <w:marTop w:val="0"/>
              <w:marBottom w:val="0"/>
              <w:divBdr>
                <w:top w:val="none" w:sz="0" w:space="0" w:color="auto"/>
                <w:left w:val="none" w:sz="0" w:space="0" w:color="auto"/>
                <w:bottom w:val="none" w:sz="0" w:space="0" w:color="auto"/>
                <w:right w:val="none" w:sz="0" w:space="0" w:color="auto"/>
              </w:divBdr>
            </w:div>
            <w:div w:id="253827010">
              <w:marLeft w:val="0"/>
              <w:marRight w:val="0"/>
              <w:marTop w:val="0"/>
              <w:marBottom w:val="0"/>
              <w:divBdr>
                <w:top w:val="none" w:sz="0" w:space="0" w:color="auto"/>
                <w:left w:val="none" w:sz="0" w:space="0" w:color="auto"/>
                <w:bottom w:val="none" w:sz="0" w:space="0" w:color="auto"/>
                <w:right w:val="none" w:sz="0" w:space="0" w:color="auto"/>
              </w:divBdr>
            </w:div>
            <w:div w:id="310909693">
              <w:marLeft w:val="0"/>
              <w:marRight w:val="0"/>
              <w:marTop w:val="0"/>
              <w:marBottom w:val="0"/>
              <w:divBdr>
                <w:top w:val="none" w:sz="0" w:space="0" w:color="auto"/>
                <w:left w:val="none" w:sz="0" w:space="0" w:color="auto"/>
                <w:bottom w:val="none" w:sz="0" w:space="0" w:color="auto"/>
                <w:right w:val="none" w:sz="0" w:space="0" w:color="auto"/>
              </w:divBdr>
            </w:div>
            <w:div w:id="336885888">
              <w:marLeft w:val="0"/>
              <w:marRight w:val="0"/>
              <w:marTop w:val="0"/>
              <w:marBottom w:val="0"/>
              <w:divBdr>
                <w:top w:val="none" w:sz="0" w:space="0" w:color="auto"/>
                <w:left w:val="none" w:sz="0" w:space="0" w:color="auto"/>
                <w:bottom w:val="none" w:sz="0" w:space="0" w:color="auto"/>
                <w:right w:val="none" w:sz="0" w:space="0" w:color="auto"/>
              </w:divBdr>
            </w:div>
            <w:div w:id="492649496">
              <w:marLeft w:val="0"/>
              <w:marRight w:val="0"/>
              <w:marTop w:val="0"/>
              <w:marBottom w:val="0"/>
              <w:divBdr>
                <w:top w:val="none" w:sz="0" w:space="0" w:color="auto"/>
                <w:left w:val="none" w:sz="0" w:space="0" w:color="auto"/>
                <w:bottom w:val="none" w:sz="0" w:space="0" w:color="auto"/>
                <w:right w:val="none" w:sz="0" w:space="0" w:color="auto"/>
              </w:divBdr>
            </w:div>
            <w:div w:id="581793197">
              <w:marLeft w:val="0"/>
              <w:marRight w:val="0"/>
              <w:marTop w:val="0"/>
              <w:marBottom w:val="0"/>
              <w:divBdr>
                <w:top w:val="none" w:sz="0" w:space="0" w:color="auto"/>
                <w:left w:val="none" w:sz="0" w:space="0" w:color="auto"/>
                <w:bottom w:val="none" w:sz="0" w:space="0" w:color="auto"/>
                <w:right w:val="none" w:sz="0" w:space="0" w:color="auto"/>
              </w:divBdr>
            </w:div>
            <w:div w:id="770855340">
              <w:marLeft w:val="0"/>
              <w:marRight w:val="0"/>
              <w:marTop w:val="0"/>
              <w:marBottom w:val="0"/>
              <w:divBdr>
                <w:top w:val="none" w:sz="0" w:space="0" w:color="auto"/>
                <w:left w:val="none" w:sz="0" w:space="0" w:color="auto"/>
                <w:bottom w:val="none" w:sz="0" w:space="0" w:color="auto"/>
                <w:right w:val="none" w:sz="0" w:space="0" w:color="auto"/>
              </w:divBdr>
            </w:div>
            <w:div w:id="833030680">
              <w:marLeft w:val="0"/>
              <w:marRight w:val="0"/>
              <w:marTop w:val="0"/>
              <w:marBottom w:val="0"/>
              <w:divBdr>
                <w:top w:val="none" w:sz="0" w:space="0" w:color="auto"/>
                <w:left w:val="none" w:sz="0" w:space="0" w:color="auto"/>
                <w:bottom w:val="none" w:sz="0" w:space="0" w:color="auto"/>
                <w:right w:val="none" w:sz="0" w:space="0" w:color="auto"/>
              </w:divBdr>
            </w:div>
            <w:div w:id="870264585">
              <w:marLeft w:val="0"/>
              <w:marRight w:val="0"/>
              <w:marTop w:val="0"/>
              <w:marBottom w:val="0"/>
              <w:divBdr>
                <w:top w:val="none" w:sz="0" w:space="0" w:color="auto"/>
                <w:left w:val="none" w:sz="0" w:space="0" w:color="auto"/>
                <w:bottom w:val="none" w:sz="0" w:space="0" w:color="auto"/>
                <w:right w:val="none" w:sz="0" w:space="0" w:color="auto"/>
              </w:divBdr>
            </w:div>
            <w:div w:id="874781202">
              <w:marLeft w:val="0"/>
              <w:marRight w:val="0"/>
              <w:marTop w:val="0"/>
              <w:marBottom w:val="0"/>
              <w:divBdr>
                <w:top w:val="none" w:sz="0" w:space="0" w:color="auto"/>
                <w:left w:val="none" w:sz="0" w:space="0" w:color="auto"/>
                <w:bottom w:val="none" w:sz="0" w:space="0" w:color="auto"/>
                <w:right w:val="none" w:sz="0" w:space="0" w:color="auto"/>
              </w:divBdr>
            </w:div>
            <w:div w:id="944845782">
              <w:marLeft w:val="0"/>
              <w:marRight w:val="0"/>
              <w:marTop w:val="0"/>
              <w:marBottom w:val="0"/>
              <w:divBdr>
                <w:top w:val="none" w:sz="0" w:space="0" w:color="auto"/>
                <w:left w:val="none" w:sz="0" w:space="0" w:color="auto"/>
                <w:bottom w:val="none" w:sz="0" w:space="0" w:color="auto"/>
                <w:right w:val="none" w:sz="0" w:space="0" w:color="auto"/>
              </w:divBdr>
            </w:div>
            <w:div w:id="949628746">
              <w:marLeft w:val="0"/>
              <w:marRight w:val="0"/>
              <w:marTop w:val="0"/>
              <w:marBottom w:val="0"/>
              <w:divBdr>
                <w:top w:val="none" w:sz="0" w:space="0" w:color="auto"/>
                <w:left w:val="none" w:sz="0" w:space="0" w:color="auto"/>
                <w:bottom w:val="none" w:sz="0" w:space="0" w:color="auto"/>
                <w:right w:val="none" w:sz="0" w:space="0" w:color="auto"/>
              </w:divBdr>
            </w:div>
            <w:div w:id="977146540">
              <w:marLeft w:val="0"/>
              <w:marRight w:val="0"/>
              <w:marTop w:val="0"/>
              <w:marBottom w:val="0"/>
              <w:divBdr>
                <w:top w:val="none" w:sz="0" w:space="0" w:color="auto"/>
                <w:left w:val="none" w:sz="0" w:space="0" w:color="auto"/>
                <w:bottom w:val="none" w:sz="0" w:space="0" w:color="auto"/>
                <w:right w:val="none" w:sz="0" w:space="0" w:color="auto"/>
              </w:divBdr>
            </w:div>
            <w:div w:id="1008798940">
              <w:marLeft w:val="0"/>
              <w:marRight w:val="0"/>
              <w:marTop w:val="0"/>
              <w:marBottom w:val="0"/>
              <w:divBdr>
                <w:top w:val="none" w:sz="0" w:space="0" w:color="auto"/>
                <w:left w:val="none" w:sz="0" w:space="0" w:color="auto"/>
                <w:bottom w:val="none" w:sz="0" w:space="0" w:color="auto"/>
                <w:right w:val="none" w:sz="0" w:space="0" w:color="auto"/>
              </w:divBdr>
            </w:div>
            <w:div w:id="1011029444">
              <w:marLeft w:val="0"/>
              <w:marRight w:val="0"/>
              <w:marTop w:val="0"/>
              <w:marBottom w:val="0"/>
              <w:divBdr>
                <w:top w:val="none" w:sz="0" w:space="0" w:color="auto"/>
                <w:left w:val="none" w:sz="0" w:space="0" w:color="auto"/>
                <w:bottom w:val="none" w:sz="0" w:space="0" w:color="auto"/>
                <w:right w:val="none" w:sz="0" w:space="0" w:color="auto"/>
              </w:divBdr>
            </w:div>
            <w:div w:id="1014501882">
              <w:marLeft w:val="0"/>
              <w:marRight w:val="0"/>
              <w:marTop w:val="0"/>
              <w:marBottom w:val="0"/>
              <w:divBdr>
                <w:top w:val="none" w:sz="0" w:space="0" w:color="auto"/>
                <w:left w:val="none" w:sz="0" w:space="0" w:color="auto"/>
                <w:bottom w:val="none" w:sz="0" w:space="0" w:color="auto"/>
                <w:right w:val="none" w:sz="0" w:space="0" w:color="auto"/>
              </w:divBdr>
            </w:div>
            <w:div w:id="1170371225">
              <w:marLeft w:val="0"/>
              <w:marRight w:val="0"/>
              <w:marTop w:val="0"/>
              <w:marBottom w:val="0"/>
              <w:divBdr>
                <w:top w:val="none" w:sz="0" w:space="0" w:color="auto"/>
                <w:left w:val="none" w:sz="0" w:space="0" w:color="auto"/>
                <w:bottom w:val="none" w:sz="0" w:space="0" w:color="auto"/>
                <w:right w:val="none" w:sz="0" w:space="0" w:color="auto"/>
              </w:divBdr>
            </w:div>
            <w:div w:id="1329746954">
              <w:marLeft w:val="0"/>
              <w:marRight w:val="0"/>
              <w:marTop w:val="0"/>
              <w:marBottom w:val="0"/>
              <w:divBdr>
                <w:top w:val="none" w:sz="0" w:space="0" w:color="auto"/>
                <w:left w:val="none" w:sz="0" w:space="0" w:color="auto"/>
                <w:bottom w:val="none" w:sz="0" w:space="0" w:color="auto"/>
                <w:right w:val="none" w:sz="0" w:space="0" w:color="auto"/>
              </w:divBdr>
            </w:div>
            <w:div w:id="1369988851">
              <w:marLeft w:val="0"/>
              <w:marRight w:val="0"/>
              <w:marTop w:val="0"/>
              <w:marBottom w:val="0"/>
              <w:divBdr>
                <w:top w:val="none" w:sz="0" w:space="0" w:color="auto"/>
                <w:left w:val="none" w:sz="0" w:space="0" w:color="auto"/>
                <w:bottom w:val="none" w:sz="0" w:space="0" w:color="auto"/>
                <w:right w:val="none" w:sz="0" w:space="0" w:color="auto"/>
              </w:divBdr>
            </w:div>
            <w:div w:id="1370833040">
              <w:marLeft w:val="0"/>
              <w:marRight w:val="0"/>
              <w:marTop w:val="0"/>
              <w:marBottom w:val="0"/>
              <w:divBdr>
                <w:top w:val="none" w:sz="0" w:space="0" w:color="auto"/>
                <w:left w:val="none" w:sz="0" w:space="0" w:color="auto"/>
                <w:bottom w:val="none" w:sz="0" w:space="0" w:color="auto"/>
                <w:right w:val="none" w:sz="0" w:space="0" w:color="auto"/>
              </w:divBdr>
            </w:div>
            <w:div w:id="1396080427">
              <w:marLeft w:val="0"/>
              <w:marRight w:val="0"/>
              <w:marTop w:val="0"/>
              <w:marBottom w:val="0"/>
              <w:divBdr>
                <w:top w:val="none" w:sz="0" w:space="0" w:color="auto"/>
                <w:left w:val="none" w:sz="0" w:space="0" w:color="auto"/>
                <w:bottom w:val="none" w:sz="0" w:space="0" w:color="auto"/>
                <w:right w:val="none" w:sz="0" w:space="0" w:color="auto"/>
              </w:divBdr>
            </w:div>
            <w:div w:id="1488479457">
              <w:marLeft w:val="0"/>
              <w:marRight w:val="0"/>
              <w:marTop w:val="0"/>
              <w:marBottom w:val="0"/>
              <w:divBdr>
                <w:top w:val="none" w:sz="0" w:space="0" w:color="auto"/>
                <w:left w:val="none" w:sz="0" w:space="0" w:color="auto"/>
                <w:bottom w:val="none" w:sz="0" w:space="0" w:color="auto"/>
                <w:right w:val="none" w:sz="0" w:space="0" w:color="auto"/>
              </w:divBdr>
            </w:div>
            <w:div w:id="1489635712">
              <w:marLeft w:val="0"/>
              <w:marRight w:val="0"/>
              <w:marTop w:val="0"/>
              <w:marBottom w:val="0"/>
              <w:divBdr>
                <w:top w:val="none" w:sz="0" w:space="0" w:color="auto"/>
                <w:left w:val="none" w:sz="0" w:space="0" w:color="auto"/>
                <w:bottom w:val="none" w:sz="0" w:space="0" w:color="auto"/>
                <w:right w:val="none" w:sz="0" w:space="0" w:color="auto"/>
              </w:divBdr>
            </w:div>
            <w:div w:id="1690719327">
              <w:marLeft w:val="0"/>
              <w:marRight w:val="0"/>
              <w:marTop w:val="0"/>
              <w:marBottom w:val="0"/>
              <w:divBdr>
                <w:top w:val="none" w:sz="0" w:space="0" w:color="auto"/>
                <w:left w:val="none" w:sz="0" w:space="0" w:color="auto"/>
                <w:bottom w:val="none" w:sz="0" w:space="0" w:color="auto"/>
                <w:right w:val="none" w:sz="0" w:space="0" w:color="auto"/>
              </w:divBdr>
            </w:div>
            <w:div w:id="1772771750">
              <w:marLeft w:val="0"/>
              <w:marRight w:val="0"/>
              <w:marTop w:val="0"/>
              <w:marBottom w:val="0"/>
              <w:divBdr>
                <w:top w:val="none" w:sz="0" w:space="0" w:color="auto"/>
                <w:left w:val="none" w:sz="0" w:space="0" w:color="auto"/>
                <w:bottom w:val="none" w:sz="0" w:space="0" w:color="auto"/>
                <w:right w:val="none" w:sz="0" w:space="0" w:color="auto"/>
              </w:divBdr>
            </w:div>
            <w:div w:id="1781336772">
              <w:marLeft w:val="0"/>
              <w:marRight w:val="0"/>
              <w:marTop w:val="0"/>
              <w:marBottom w:val="0"/>
              <w:divBdr>
                <w:top w:val="none" w:sz="0" w:space="0" w:color="auto"/>
                <w:left w:val="none" w:sz="0" w:space="0" w:color="auto"/>
                <w:bottom w:val="none" w:sz="0" w:space="0" w:color="auto"/>
                <w:right w:val="none" w:sz="0" w:space="0" w:color="auto"/>
              </w:divBdr>
            </w:div>
            <w:div w:id="1912541133">
              <w:marLeft w:val="0"/>
              <w:marRight w:val="0"/>
              <w:marTop w:val="0"/>
              <w:marBottom w:val="0"/>
              <w:divBdr>
                <w:top w:val="none" w:sz="0" w:space="0" w:color="auto"/>
                <w:left w:val="none" w:sz="0" w:space="0" w:color="auto"/>
                <w:bottom w:val="none" w:sz="0" w:space="0" w:color="auto"/>
                <w:right w:val="none" w:sz="0" w:space="0" w:color="auto"/>
              </w:divBdr>
            </w:div>
            <w:div w:id="1930116683">
              <w:marLeft w:val="0"/>
              <w:marRight w:val="0"/>
              <w:marTop w:val="0"/>
              <w:marBottom w:val="0"/>
              <w:divBdr>
                <w:top w:val="none" w:sz="0" w:space="0" w:color="auto"/>
                <w:left w:val="none" w:sz="0" w:space="0" w:color="auto"/>
                <w:bottom w:val="none" w:sz="0" w:space="0" w:color="auto"/>
                <w:right w:val="none" w:sz="0" w:space="0" w:color="auto"/>
              </w:divBdr>
            </w:div>
            <w:div w:id="2045011772">
              <w:marLeft w:val="0"/>
              <w:marRight w:val="0"/>
              <w:marTop w:val="0"/>
              <w:marBottom w:val="0"/>
              <w:divBdr>
                <w:top w:val="none" w:sz="0" w:space="0" w:color="auto"/>
                <w:left w:val="none" w:sz="0" w:space="0" w:color="auto"/>
                <w:bottom w:val="none" w:sz="0" w:space="0" w:color="auto"/>
                <w:right w:val="none" w:sz="0" w:space="0" w:color="auto"/>
              </w:divBdr>
            </w:div>
            <w:div w:id="2051177659">
              <w:marLeft w:val="0"/>
              <w:marRight w:val="0"/>
              <w:marTop w:val="0"/>
              <w:marBottom w:val="0"/>
              <w:divBdr>
                <w:top w:val="none" w:sz="0" w:space="0" w:color="auto"/>
                <w:left w:val="none" w:sz="0" w:space="0" w:color="auto"/>
                <w:bottom w:val="none" w:sz="0" w:space="0" w:color="auto"/>
                <w:right w:val="none" w:sz="0" w:space="0" w:color="auto"/>
              </w:divBdr>
            </w:div>
            <w:div w:id="20599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image" Target="media/image7.PNG"/><Relationship Id="rId26" Type="http://schemas.openxmlformats.org/officeDocument/2006/relationships/hyperlink" Target="https://docs.microsoft.com/en-us/dotnet/api/system.text.json.serialization" TargetMode="External"/><Relationship Id="rId39" Type="http://schemas.openxmlformats.org/officeDocument/2006/relationships/hyperlink" Target="https://docs.microsoft.com/en-us/dotnet/api/system.serializableattribute"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docs.microsoft.com/en-us/dotnet/api/system.serializableattribute" TargetMode="External"/><Relationship Id="rId42" Type="http://schemas.openxmlformats.org/officeDocument/2006/relationships/hyperlink" Target="https://docs.microsoft.com/en-us/dotnet/csharp/programming-guide/concepts/serialization/" TargetMode="Externa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github.com/nabeelamaham/neocortexapi/blob/Nabeela-HTMPersistance/source/NeoCortexEntities/Entities/ProximalDentrite.cs" TargetMode="External"/><Relationship Id="rId25" Type="http://schemas.openxmlformats.org/officeDocument/2006/relationships/hyperlink" Target="https://docs.microsoft.com/en-us/dotnet/api/system.text.json.jsonserializeroptions" TargetMode="External"/><Relationship Id="rId33" Type="http://schemas.openxmlformats.org/officeDocument/2006/relationships/hyperlink" Target="https://docs.microsoft.com/en-us/dotnet/api/system.serializableattribute" TargetMode="External"/><Relationship Id="rId38" Type="http://schemas.openxmlformats.org/officeDocument/2006/relationships/hyperlink" Target="https://docs.microsoft.com/en-us/dotnet/api/system.nonserializedattribute"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docs.microsoft.com/en-us/dotnet/standard/serialization/binaryformatter-security-guide" TargetMode="External"/><Relationship Id="rId41" Type="http://schemas.openxmlformats.org/officeDocument/2006/relationships/hyperlink" Target="https://www.guru99.com/c-sharp-serializ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hyperlink" Target="https://docs.microsoft.com/en-us/dotnet/api/system.text.json.jsonserializer" TargetMode="External"/><Relationship Id="rId32" Type="http://schemas.openxmlformats.org/officeDocument/2006/relationships/hyperlink" Target="https://docs.microsoft.com/en-us/dotnet/api/system.runtime.serialization.formatter" TargetMode="External"/><Relationship Id="rId37" Type="http://schemas.openxmlformats.org/officeDocument/2006/relationships/hyperlink" Target="https://docs.microsoft.com/en-us/dotnet/api/system.serializableattribute" TargetMode="External"/><Relationship Id="rId40" Type="http://schemas.openxmlformats.org/officeDocument/2006/relationships/hyperlink" Target="https://docs.microsoft.com/en-us/dotnet/api/system.runtime.serialization.iserializable"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tmp"/><Relationship Id="rId23" Type="http://schemas.openxmlformats.org/officeDocument/2006/relationships/hyperlink" Target="https://tools.ietf.org/html/rfc8259" TargetMode="External"/><Relationship Id="rId28" Type="http://schemas.openxmlformats.org/officeDocument/2006/relationships/hyperlink" Target="https://docs.microsoft.com/en-us/dotnet/api/system.runtime.serialization" TargetMode="External"/><Relationship Id="rId36" Type="http://schemas.openxmlformats.org/officeDocument/2006/relationships/hyperlink" Target="https://docs.microsoft.com/en-us/dotnet/api/system.serializableattribute" TargetMode="External"/><Relationship Id="rId10" Type="http://schemas.openxmlformats.org/officeDocument/2006/relationships/image" Target="media/image2.gif"/><Relationship Id="rId19" Type="http://schemas.openxmlformats.org/officeDocument/2006/relationships/image" Target="media/image8.PNG"/><Relationship Id="rId31" Type="http://schemas.openxmlformats.org/officeDocument/2006/relationships/hyperlink" Target="https://docs.microsoft.com/en-us/dotnet/api/system.xml.serialization.xmlserializer"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docs.microsoft.com/en-us/dotnet/api/system.text.json" TargetMode="External"/><Relationship Id="rId27" Type="http://schemas.openxmlformats.org/officeDocument/2006/relationships/hyperlink" Target="https://docs.microsoft.com/en-us/dotnet/standard/serialization/system-text-json-converters-how-to" TargetMode="External"/><Relationship Id="rId30" Type="http://schemas.openxmlformats.org/officeDocument/2006/relationships/hyperlink" Target="https://docs.microsoft.com/en-us/dotnet/api/system.xml.serialization" TargetMode="External"/><Relationship Id="rId35" Type="http://schemas.openxmlformats.org/officeDocument/2006/relationships/hyperlink" Target="https://docs.microsoft.com/en-us/dotnet/api/system.nonserializedattribute" TargetMode="External"/><Relationship Id="rId43" Type="http://schemas.openxmlformats.org/officeDocument/2006/relationships/hyperlink" Target="https://docs.microsoft.com/en-us/dotnet/csharp/programming-guide/concepts/serialization/walkthrough-persisting-an-object-in-visual-stud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Pri20</b:Tag>
    <b:SourceType>InternetSite</b:SourceType>
    <b:Guid>{A0A23C66-0485-496F-8453-65E8D8B10584}</b:Guid>
    <b:Title>Deserialization in c#</b:Title>
    <b:Year>2020</b:Year>
    <b:Author>
      <b:Author>
        <b:NameList>
          <b:Person>
            <b:Last>Pedamkar</b:Last>
            <b:First>Priya</b:First>
          </b:Person>
        </b:NameList>
      </b:Author>
    </b:Author>
    <b:ProductionCompany>EDUCBA. </b:ProductionCompany>
    <b:YearAccessed>2022</b:YearAccessed>
    <b:MonthAccessed>march</b:MonthAccessed>
    <b:DayAccessed>26</b:DayAccessed>
    <b:URL>https://www.educba.com/deserialization-in-c-sharp/</b:URL>
    <b:RefOrder>1</b:RefOrder>
  </b:Source>
</b:Sources>
</file>

<file path=customXml/itemProps1.xml><?xml version="1.0" encoding="utf-8"?>
<ds:datastoreItem xmlns:ds="http://schemas.openxmlformats.org/officeDocument/2006/customXml" ds:itemID="{7201D388-BEF8-49BC-A8F1-85FD8D89E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5</Pages>
  <Words>2662</Words>
  <Characters>15175</Characters>
  <Application>Microsoft Office Word</Application>
  <DocSecurity>0</DocSecurity>
  <Lines>126</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Dell</cp:lastModifiedBy>
  <cp:revision>20</cp:revision>
  <cp:lastPrinted>2022-03-23T04:47:00Z</cp:lastPrinted>
  <dcterms:created xsi:type="dcterms:W3CDTF">2022-03-21T14:38:00Z</dcterms:created>
  <dcterms:modified xsi:type="dcterms:W3CDTF">2022-03-26T10:40:00Z</dcterms:modified>
</cp:coreProperties>
</file>