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91B1E" w14:textId="77777777" w:rsidR="00984E1E" w:rsidRDefault="00000000">
      <w:pPr>
        <w:widowControl w:val="0"/>
        <w:spacing w:line="240" w:lineRule="auto"/>
        <w:jc w:val="right"/>
        <w:rPr>
          <w:rFonts w:ascii="Calibri" w:eastAsia="Calibri" w:hAnsi="Calibri" w:cs="Calibri"/>
          <w:sz w:val="70"/>
          <w:szCs w:val="70"/>
        </w:rPr>
      </w:pPr>
      <w:r>
        <w:rPr>
          <w:rFonts w:ascii="Calibri" w:eastAsia="Calibri" w:hAnsi="Calibri" w:cs="Calibri"/>
          <w:noProof/>
        </w:rPr>
        <w:drawing>
          <wp:anchor distT="0" distB="0" distL="114300" distR="114300" simplePos="0" relativeHeight="251658240" behindDoc="0" locked="0" layoutInCell="1" hidden="0" allowOverlap="1" wp14:anchorId="7CE07120" wp14:editId="4960C38C">
            <wp:simplePos x="0" y="0"/>
            <wp:positionH relativeFrom="page">
              <wp:posOffset>914400</wp:posOffset>
            </wp:positionH>
            <wp:positionV relativeFrom="page">
              <wp:posOffset>301752</wp:posOffset>
            </wp:positionV>
            <wp:extent cx="1260000" cy="268800"/>
            <wp:effectExtent l="0" t="0" r="0" b="0"/>
            <wp:wrapNone/>
            <wp:docPr id="1" name="image1.png" descr="Text,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 logo&#10;&#10;Description automatically generated"/>
                    <pic:cNvPicPr preferRelativeResize="0"/>
                  </pic:nvPicPr>
                  <pic:blipFill>
                    <a:blip r:embed="rId8"/>
                    <a:srcRect t="36667" b="40476"/>
                    <a:stretch>
                      <a:fillRect/>
                    </a:stretch>
                  </pic:blipFill>
                  <pic:spPr>
                    <a:xfrm>
                      <a:off x="0" y="0"/>
                      <a:ext cx="1260000" cy="268800"/>
                    </a:xfrm>
                    <a:prstGeom prst="rect">
                      <a:avLst/>
                    </a:prstGeom>
                    <a:ln/>
                  </pic:spPr>
                </pic:pic>
              </a:graphicData>
            </a:graphic>
          </wp:anchor>
        </w:drawing>
      </w:r>
      <w:r>
        <w:rPr>
          <w:rFonts w:ascii="Calibri" w:eastAsia="Calibri" w:hAnsi="Calibri" w:cs="Calibri"/>
        </w:rPr>
        <w:br/>
      </w:r>
      <w:r>
        <w:rPr>
          <w:rFonts w:ascii="Calibri" w:eastAsia="Calibri" w:hAnsi="Calibri" w:cs="Calibri"/>
        </w:rPr>
        <w:br/>
      </w:r>
      <w:r>
        <w:rPr>
          <w:rFonts w:ascii="Calibri" w:eastAsia="Calibri" w:hAnsi="Calibri" w:cs="Calibri"/>
          <w:noProof/>
        </w:rPr>
        <w:drawing>
          <wp:anchor distT="114300" distB="114300" distL="114300" distR="114300" simplePos="0" relativeHeight="251659264" behindDoc="0" locked="0" layoutInCell="1" hidden="0" allowOverlap="1" wp14:anchorId="203AB37E" wp14:editId="0704B641">
            <wp:simplePos x="0" y="0"/>
            <wp:positionH relativeFrom="page">
              <wp:posOffset>3108960</wp:posOffset>
            </wp:positionH>
            <wp:positionV relativeFrom="page">
              <wp:posOffset>301752</wp:posOffset>
            </wp:positionV>
            <wp:extent cx="1207851" cy="381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207851" cy="381000"/>
                    </a:xfrm>
                    <a:prstGeom prst="rect">
                      <a:avLst/>
                    </a:prstGeom>
                    <a:ln/>
                  </pic:spPr>
                </pic:pic>
              </a:graphicData>
            </a:graphic>
          </wp:anchor>
        </w:drawing>
      </w:r>
      <w:r>
        <w:rPr>
          <w:rFonts w:ascii="Calibri" w:eastAsia="Calibri" w:hAnsi="Calibri" w:cs="Calibri"/>
        </w:rPr>
        <w:br/>
      </w:r>
      <w:r>
        <w:rPr>
          <w:rFonts w:ascii="Calibri" w:eastAsia="Calibri" w:hAnsi="Calibri" w:cs="Calibri"/>
        </w:rPr>
        <w:br/>
      </w:r>
    </w:p>
    <w:p w14:paraId="5022233E" w14:textId="77777777" w:rsidR="00984E1E" w:rsidRDefault="00984E1E">
      <w:pPr>
        <w:widowControl w:val="0"/>
        <w:spacing w:line="240" w:lineRule="auto"/>
        <w:jc w:val="right"/>
        <w:rPr>
          <w:rFonts w:ascii="Calibri" w:eastAsia="Calibri" w:hAnsi="Calibri" w:cs="Calibri"/>
          <w:sz w:val="70"/>
          <w:szCs w:val="70"/>
        </w:rPr>
      </w:pPr>
    </w:p>
    <w:p w14:paraId="48AEEE18" w14:textId="77777777" w:rsidR="00984E1E" w:rsidRDefault="00984E1E">
      <w:pPr>
        <w:widowControl w:val="0"/>
        <w:spacing w:line="240" w:lineRule="auto"/>
        <w:jc w:val="right"/>
        <w:rPr>
          <w:rFonts w:ascii="Calibri" w:eastAsia="Calibri" w:hAnsi="Calibri" w:cs="Calibri"/>
          <w:sz w:val="70"/>
          <w:szCs w:val="70"/>
        </w:rPr>
      </w:pPr>
    </w:p>
    <w:p w14:paraId="79F0F01F" w14:textId="77777777" w:rsidR="00984E1E" w:rsidRDefault="00984E1E">
      <w:pPr>
        <w:widowControl w:val="0"/>
        <w:spacing w:line="240" w:lineRule="auto"/>
        <w:jc w:val="right"/>
        <w:rPr>
          <w:rFonts w:ascii="Calibri" w:eastAsia="Calibri" w:hAnsi="Calibri" w:cs="Calibri"/>
          <w:sz w:val="70"/>
          <w:szCs w:val="70"/>
        </w:rPr>
      </w:pPr>
    </w:p>
    <w:p w14:paraId="2B38DA90" w14:textId="77777777" w:rsidR="00984E1E" w:rsidRDefault="00984E1E">
      <w:pPr>
        <w:widowControl w:val="0"/>
        <w:spacing w:line="240" w:lineRule="auto"/>
        <w:jc w:val="right"/>
        <w:rPr>
          <w:rFonts w:ascii="Calibri" w:eastAsia="Calibri" w:hAnsi="Calibri" w:cs="Calibri"/>
          <w:sz w:val="70"/>
          <w:szCs w:val="70"/>
        </w:rPr>
      </w:pPr>
    </w:p>
    <w:p w14:paraId="3F257F2F" w14:textId="77777777" w:rsidR="00984E1E" w:rsidRDefault="00984E1E">
      <w:pPr>
        <w:widowControl w:val="0"/>
        <w:spacing w:line="240" w:lineRule="auto"/>
        <w:jc w:val="right"/>
        <w:rPr>
          <w:rFonts w:ascii="Calibri" w:eastAsia="Calibri" w:hAnsi="Calibri" w:cs="Calibri"/>
          <w:sz w:val="70"/>
          <w:szCs w:val="70"/>
        </w:rPr>
      </w:pPr>
    </w:p>
    <w:p w14:paraId="1C8D02BF" w14:textId="77777777" w:rsidR="00984E1E" w:rsidRDefault="00984E1E">
      <w:pPr>
        <w:spacing w:after="240" w:line="240" w:lineRule="auto"/>
        <w:rPr>
          <w:rFonts w:ascii="Times New Roman" w:eastAsia="Times New Roman" w:hAnsi="Times New Roman" w:cs="Times New Roman"/>
          <w:sz w:val="24"/>
          <w:szCs w:val="24"/>
        </w:rPr>
      </w:pPr>
    </w:p>
    <w:p w14:paraId="68AF169A" w14:textId="77777777" w:rsidR="00984E1E" w:rsidRDefault="00000000">
      <w:pPr>
        <w:spacing w:before="240" w:after="240" w:line="480" w:lineRule="auto"/>
        <w:jc w:val="right"/>
        <w:rPr>
          <w:rFonts w:ascii="Times New Roman" w:eastAsia="Times New Roman" w:hAnsi="Times New Roman" w:cs="Times New Roman"/>
        </w:rPr>
      </w:pPr>
      <w:r>
        <w:rPr>
          <w:rFonts w:ascii="Times New Roman" w:eastAsia="Times New Roman" w:hAnsi="Times New Roman" w:cs="Times New Roman"/>
          <w:b/>
          <w:bCs/>
          <w:color w:val="000000"/>
          <w:sz w:val="32"/>
          <w:szCs w:val="32"/>
        </w:rPr>
        <w:t>QUALITY ASSURANCE TESTING DOCUMENTATION (QATD) </w:t>
      </w:r>
    </w:p>
    <w:p w14:paraId="2002FB26" w14:textId="77777777" w:rsidR="00984E1E" w:rsidRDefault="00000000">
      <w:pPr>
        <w:spacing w:before="240" w:after="240" w:line="480" w:lineRule="auto"/>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b/>
          <w:bCs/>
          <w:color w:val="000000"/>
          <w:sz w:val="38"/>
          <w:szCs w:val="38"/>
        </w:rPr>
        <w:t>UMHackathon</w:t>
      </w:r>
      <w:proofErr w:type="spellEnd"/>
      <w:r>
        <w:rPr>
          <w:rFonts w:ascii="Times New Roman" w:eastAsia="Times New Roman" w:hAnsi="Times New Roman" w:cs="Times New Roman"/>
          <w:b/>
          <w:bCs/>
          <w:color w:val="000000"/>
          <w:sz w:val="38"/>
          <w:szCs w:val="38"/>
        </w:rPr>
        <w:t xml:space="preserve"> 2026</w:t>
      </w:r>
    </w:p>
    <w:p w14:paraId="2D69952E" w14:textId="77777777" w:rsidR="00984E1E" w:rsidRDefault="00000000" w:rsidP="00F04BC7">
      <w:pPr>
        <w:spacing w:before="159" w:after="240" w:line="240" w:lineRule="auto"/>
        <w:ind w:right="60"/>
        <w:jc w:val="right"/>
        <w:rPr>
          <w:rFonts w:ascii="Times New Roman" w:eastAsia="Times New Roman" w:hAnsi="Times New Roman" w:cs="Times New Roman"/>
          <w:b/>
          <w:bCs/>
          <w:color w:val="1155CC"/>
          <w:sz w:val="38"/>
          <w:szCs w:val="38"/>
          <w:u w:val="single"/>
        </w:rPr>
      </w:pPr>
      <w:r>
        <w:rPr>
          <w:rFonts w:ascii="Times New Roman" w:eastAsia="Times New Roman" w:hAnsi="Times New Roman" w:cs="Times New Roman"/>
          <w:b/>
          <w:bCs/>
          <w:color w:val="1155CC"/>
          <w:sz w:val="38"/>
          <w:szCs w:val="38"/>
          <w:u w:val="single"/>
        </w:rPr>
        <w:t>umhackathon@um.edu.my </w:t>
      </w:r>
    </w:p>
    <w:p w14:paraId="3943CAEC" w14:textId="02BB52B9" w:rsidR="00F04BC7" w:rsidRPr="00F04BC7" w:rsidRDefault="00F04BC7" w:rsidP="00F04BC7">
      <w:pPr>
        <w:widowControl w:val="0"/>
        <w:spacing w:before="159" w:line="480" w:lineRule="auto"/>
        <w:ind w:right="60"/>
        <w:jc w:val="right"/>
        <w:rPr>
          <w:rFonts w:ascii="Times New Roman" w:hAnsi="Times New Roman" w:cs="Times New Roman" w:hint="eastAsia"/>
          <w:b/>
          <w:bCs/>
          <w:color w:val="000000" w:themeColor="text1"/>
          <w:sz w:val="38"/>
          <w:szCs w:val="38"/>
          <w:lang w:val="en-US"/>
        </w:rPr>
      </w:pPr>
      <w:r>
        <w:rPr>
          <w:rFonts w:ascii="Times New Roman" w:hAnsi="Times New Roman" w:cs="Times New Roman"/>
          <w:b/>
          <w:bCs/>
          <w:color w:val="000000" w:themeColor="text1"/>
          <w:sz w:val="38"/>
          <w:szCs w:val="38"/>
          <w:lang w:val="en-US"/>
        </w:rPr>
        <w:t xml:space="preserve">Team: </w:t>
      </w:r>
      <w:r w:rsidRPr="005610F4">
        <w:rPr>
          <w:rFonts w:ascii="Times New Roman" w:hAnsi="Times New Roman" w:cs="Times New Roman"/>
          <w:b/>
          <w:bCs/>
          <w:color w:val="000000" w:themeColor="text1"/>
          <w:sz w:val="38"/>
          <w:szCs w:val="38"/>
          <w:u w:val="single"/>
          <w:lang w:val="en-US"/>
        </w:rPr>
        <w:t>The Four Musketeer</w:t>
      </w:r>
    </w:p>
    <w:p w14:paraId="74012370" w14:textId="5E785C01" w:rsidR="00984E1E" w:rsidRPr="00F04BC7" w:rsidRDefault="00000000" w:rsidP="00F04BC7">
      <w:pPr>
        <w:spacing w:before="240" w:after="240" w:line="240" w:lineRule="auto"/>
        <w:jc w:val="right"/>
        <w:rPr>
          <w:rFonts w:ascii="Times New Roman" w:eastAsia="Times New Roman" w:hAnsi="Times New Roman" w:cs="Times New Roman"/>
          <w:sz w:val="24"/>
          <w:szCs w:val="24"/>
        </w:rPr>
      </w:pPr>
      <w:r>
        <w:rPr>
          <w:rFonts w:ascii="Times New Roman" w:eastAsia="Times New Roman" w:hAnsi="Times New Roman" w:cs="Times New Roman"/>
          <w:b/>
          <w:bCs/>
          <w:color w:val="000000"/>
          <w:sz w:val="38"/>
          <w:szCs w:val="38"/>
        </w:rPr>
        <w:t>_______________________________________________</w:t>
      </w:r>
      <w:r>
        <w:rPr>
          <w:rFonts w:ascii="Calibri" w:eastAsia="Calibri" w:hAnsi="Calibri" w:cs="Calibri"/>
          <w:b/>
          <w:bCs/>
          <w:sz w:val="48"/>
          <w:szCs w:val="48"/>
        </w:rPr>
        <w:br/>
      </w:r>
      <w:r>
        <w:br w:type="page"/>
      </w:r>
    </w:p>
    <w:p w14:paraId="6AB96DE8" w14:textId="77777777" w:rsidR="00984E1E" w:rsidRDefault="00000000">
      <w:pPr>
        <w:widowControl w:val="0"/>
        <w:spacing w:line="240" w:lineRule="auto"/>
        <w:jc w:val="center"/>
        <w:rPr>
          <w:rFonts w:ascii="Calibri" w:eastAsia="Calibri" w:hAnsi="Calibri" w:cs="Calibri"/>
          <w:b/>
          <w:bCs/>
          <w:sz w:val="48"/>
          <w:szCs w:val="48"/>
        </w:rPr>
      </w:pPr>
      <w:r>
        <w:rPr>
          <w:rFonts w:ascii="Calibri" w:eastAsia="Calibri" w:hAnsi="Calibri" w:cs="Calibri"/>
          <w:b/>
          <w:bCs/>
          <w:sz w:val="48"/>
          <w:szCs w:val="48"/>
        </w:rPr>
        <w:lastRenderedPageBreak/>
        <w:t>Table of Content</w:t>
      </w:r>
    </w:p>
    <w:p w14:paraId="66BA3E9C" w14:textId="77777777" w:rsidR="00984E1E" w:rsidRDefault="00984E1E">
      <w:pPr>
        <w:widowControl w:val="0"/>
        <w:spacing w:line="240" w:lineRule="auto"/>
        <w:jc w:val="center"/>
        <w:rPr>
          <w:rFonts w:ascii="Calibri" w:eastAsia="Calibri" w:hAnsi="Calibri" w:cs="Calibri"/>
          <w:b/>
          <w:bCs/>
          <w:sz w:val="48"/>
          <w:szCs w:val="48"/>
        </w:rPr>
      </w:pPr>
    </w:p>
    <w:sdt>
      <w:sdtPr>
        <w:id w:val="-376653069"/>
        <w:docPartObj>
          <w:docPartGallery w:val="Table of Contents"/>
          <w:docPartUnique/>
        </w:docPartObj>
      </w:sdtPr>
      <w:sdtEndPr>
        <w:rPr>
          <w:rFonts w:ascii="Arial" w:eastAsiaTheme="minorEastAsia" w:hAnsi="Arial" w:cs="Arial"/>
          <w:bCs w:val="0"/>
          <w:noProof w:val="0"/>
        </w:rPr>
      </w:sdtEndPr>
      <w:sdtContent>
        <w:p w14:paraId="677DC5BD" w14:textId="48B8D5FA" w:rsidR="00971413" w:rsidRDefault="00000000" w:rsidP="00971413">
          <w:pPr>
            <w:pStyle w:val="TOC1"/>
            <w:rPr>
              <w:rFonts w:asciiTheme="minorHAnsi" w:hAnsiTheme="minorHAnsi" w:cstheme="minorBidi"/>
              <w:kern w:val="2"/>
              <w:sz w:val="24"/>
              <w:szCs w:val="24"/>
              <w:lang w:val="en-MY"/>
              <w14:ligatures w14:val="standardContextual"/>
            </w:rPr>
          </w:pPr>
          <w:r>
            <w:fldChar w:fldCharType="begin"/>
          </w:r>
          <w:r>
            <w:instrText xml:space="preserve"> TOC \h \u \z \t "Heading 1,1,Heading 2,2,Heading 3,3,Heading 4,4,Heading 5,5,Heading 6,6,"</w:instrText>
          </w:r>
          <w:r>
            <w:fldChar w:fldCharType="separate"/>
          </w:r>
          <w:hyperlink w:anchor="_Toc228046738" w:history="1">
            <w:r w:rsidR="00971413" w:rsidRPr="00971413">
              <w:rPr>
                <w:rStyle w:val="Hyperlink"/>
                <w:rFonts w:ascii="Arial" w:hAnsi="Arial" w:cs="Arial"/>
                <w:b/>
                <w:bCs w:val="0"/>
              </w:rPr>
              <w:t>Document Control</w:t>
            </w:r>
            <w:r w:rsidR="00971413">
              <w:rPr>
                <w:webHidden/>
              </w:rPr>
              <w:tab/>
            </w:r>
            <w:r w:rsidR="00971413">
              <w:rPr>
                <w:webHidden/>
              </w:rPr>
              <w:fldChar w:fldCharType="begin"/>
            </w:r>
            <w:r w:rsidR="00971413">
              <w:rPr>
                <w:webHidden/>
              </w:rPr>
              <w:instrText xml:space="preserve"> PAGEREF _Toc228046738 \h </w:instrText>
            </w:r>
            <w:r w:rsidR="00971413">
              <w:rPr>
                <w:webHidden/>
              </w:rPr>
            </w:r>
            <w:r w:rsidR="00971413">
              <w:rPr>
                <w:webHidden/>
              </w:rPr>
              <w:fldChar w:fldCharType="separate"/>
            </w:r>
            <w:r w:rsidR="00971413">
              <w:rPr>
                <w:webHidden/>
              </w:rPr>
              <w:t>3</w:t>
            </w:r>
            <w:r w:rsidR="00971413">
              <w:rPr>
                <w:webHidden/>
              </w:rPr>
              <w:fldChar w:fldCharType="end"/>
            </w:r>
          </w:hyperlink>
        </w:p>
        <w:p w14:paraId="5F17C8F6" w14:textId="6F625E68" w:rsidR="00971413" w:rsidRPr="00971413" w:rsidRDefault="00971413" w:rsidP="00971413">
          <w:pPr>
            <w:pStyle w:val="TOC1"/>
            <w:rPr>
              <w:b/>
              <w:bCs w:val="0"/>
              <w:kern w:val="2"/>
              <w:sz w:val="24"/>
              <w:szCs w:val="24"/>
              <w:lang w:val="en-MY"/>
              <w14:ligatures w14:val="standardContextual"/>
            </w:rPr>
          </w:pPr>
          <w:hyperlink w:anchor="_Toc228046739" w:history="1">
            <w:r w:rsidRPr="00971413">
              <w:rPr>
                <w:rStyle w:val="Hyperlink"/>
                <w:b/>
                <w:bCs w:val="0"/>
              </w:rPr>
              <w:t>PRELIMINARY ROUND (Test Strategy &amp; Planning)</w:t>
            </w:r>
            <w:r w:rsidRPr="00971413">
              <w:rPr>
                <w:b/>
                <w:bCs w:val="0"/>
                <w:webHidden/>
              </w:rPr>
              <w:tab/>
            </w:r>
            <w:r w:rsidRPr="00971413">
              <w:rPr>
                <w:webHidden/>
              </w:rPr>
              <w:fldChar w:fldCharType="begin"/>
            </w:r>
            <w:r w:rsidRPr="00971413">
              <w:rPr>
                <w:webHidden/>
              </w:rPr>
              <w:instrText xml:space="preserve"> PAGEREF _Toc228046739 \h </w:instrText>
            </w:r>
            <w:r w:rsidRPr="00971413">
              <w:rPr>
                <w:webHidden/>
              </w:rPr>
            </w:r>
            <w:r w:rsidRPr="00971413">
              <w:rPr>
                <w:webHidden/>
              </w:rPr>
              <w:fldChar w:fldCharType="separate"/>
            </w:r>
            <w:r w:rsidRPr="00971413">
              <w:rPr>
                <w:webHidden/>
              </w:rPr>
              <w:t>3</w:t>
            </w:r>
            <w:r w:rsidRPr="00971413">
              <w:rPr>
                <w:webHidden/>
              </w:rPr>
              <w:fldChar w:fldCharType="end"/>
            </w:r>
          </w:hyperlink>
        </w:p>
        <w:p w14:paraId="2E857563" w14:textId="66661A89" w:rsidR="00971413" w:rsidRPr="00971413" w:rsidRDefault="00971413" w:rsidP="00971413">
          <w:pPr>
            <w:pStyle w:val="TOC1"/>
            <w:rPr>
              <w:kern w:val="2"/>
              <w:sz w:val="24"/>
              <w:szCs w:val="24"/>
              <w:lang w:val="en-MY"/>
              <w14:ligatures w14:val="standardContextual"/>
            </w:rPr>
          </w:pPr>
          <w:hyperlink w:anchor="_Toc228046740" w:history="1">
            <w:r w:rsidRPr="00971413">
              <w:rPr>
                <w:rStyle w:val="Hyperlink"/>
              </w:rPr>
              <w:t>1. Scope &amp; Requirements Traceability</w:t>
            </w:r>
            <w:r w:rsidRPr="00971413">
              <w:rPr>
                <w:webHidden/>
              </w:rPr>
              <w:tab/>
            </w:r>
            <w:r w:rsidRPr="00971413">
              <w:rPr>
                <w:webHidden/>
              </w:rPr>
              <w:fldChar w:fldCharType="begin"/>
            </w:r>
            <w:r w:rsidRPr="00971413">
              <w:rPr>
                <w:webHidden/>
              </w:rPr>
              <w:instrText xml:space="preserve"> PAGEREF _Toc228046740 \h </w:instrText>
            </w:r>
            <w:r w:rsidRPr="00971413">
              <w:rPr>
                <w:webHidden/>
              </w:rPr>
            </w:r>
            <w:r w:rsidRPr="00971413">
              <w:rPr>
                <w:webHidden/>
              </w:rPr>
              <w:fldChar w:fldCharType="separate"/>
            </w:r>
            <w:r w:rsidRPr="00971413">
              <w:rPr>
                <w:webHidden/>
              </w:rPr>
              <w:t>3</w:t>
            </w:r>
            <w:r w:rsidRPr="00971413">
              <w:rPr>
                <w:webHidden/>
              </w:rPr>
              <w:fldChar w:fldCharType="end"/>
            </w:r>
          </w:hyperlink>
        </w:p>
        <w:p w14:paraId="50F51FA5" w14:textId="1BBE4E8A" w:rsidR="00971413" w:rsidRPr="00971413" w:rsidRDefault="00971413" w:rsidP="00971413">
          <w:pPr>
            <w:pStyle w:val="TOC1"/>
            <w:rPr>
              <w:kern w:val="2"/>
              <w:sz w:val="24"/>
              <w:szCs w:val="24"/>
              <w:lang w:val="en-MY"/>
              <w14:ligatures w14:val="standardContextual"/>
            </w:rPr>
          </w:pPr>
          <w:hyperlink w:anchor="_Toc228046741" w:history="1">
            <w:r w:rsidRPr="00971413">
              <w:rPr>
                <w:rStyle w:val="Hyperlink"/>
              </w:rPr>
              <w:t>2. Risk Assessment &amp; Mitigation Strategy</w:t>
            </w:r>
            <w:r w:rsidRPr="00971413">
              <w:rPr>
                <w:webHidden/>
              </w:rPr>
              <w:tab/>
            </w:r>
            <w:r w:rsidRPr="00971413">
              <w:rPr>
                <w:webHidden/>
              </w:rPr>
              <w:fldChar w:fldCharType="begin"/>
            </w:r>
            <w:r w:rsidRPr="00971413">
              <w:rPr>
                <w:webHidden/>
              </w:rPr>
              <w:instrText xml:space="preserve"> PAGEREF _Toc228046741 \h </w:instrText>
            </w:r>
            <w:r w:rsidRPr="00971413">
              <w:rPr>
                <w:webHidden/>
              </w:rPr>
            </w:r>
            <w:r w:rsidRPr="00971413">
              <w:rPr>
                <w:webHidden/>
              </w:rPr>
              <w:fldChar w:fldCharType="separate"/>
            </w:r>
            <w:r w:rsidRPr="00971413">
              <w:rPr>
                <w:webHidden/>
              </w:rPr>
              <w:t>4</w:t>
            </w:r>
            <w:r w:rsidRPr="00971413">
              <w:rPr>
                <w:webHidden/>
              </w:rPr>
              <w:fldChar w:fldCharType="end"/>
            </w:r>
          </w:hyperlink>
        </w:p>
        <w:p w14:paraId="66CBDE1F" w14:textId="6729D0A2" w:rsidR="00971413" w:rsidRPr="00971413" w:rsidRDefault="00971413" w:rsidP="00971413">
          <w:pPr>
            <w:pStyle w:val="TOC1"/>
            <w:rPr>
              <w:kern w:val="2"/>
              <w:sz w:val="24"/>
              <w:szCs w:val="24"/>
              <w:lang w:val="en-MY"/>
              <w14:ligatures w14:val="standardContextual"/>
            </w:rPr>
          </w:pPr>
          <w:hyperlink w:anchor="_Toc228046742" w:history="1">
            <w:r w:rsidRPr="00971413">
              <w:rPr>
                <w:rStyle w:val="Hyperlink"/>
              </w:rPr>
              <w:t>3. Test Environment &amp; Execution Strategy</w:t>
            </w:r>
            <w:r w:rsidRPr="00971413">
              <w:rPr>
                <w:webHidden/>
              </w:rPr>
              <w:tab/>
            </w:r>
            <w:r w:rsidRPr="00971413">
              <w:rPr>
                <w:webHidden/>
              </w:rPr>
              <w:fldChar w:fldCharType="begin"/>
            </w:r>
            <w:r w:rsidRPr="00971413">
              <w:rPr>
                <w:webHidden/>
              </w:rPr>
              <w:instrText xml:space="preserve"> PAGEREF _Toc228046742 \h </w:instrText>
            </w:r>
            <w:r w:rsidRPr="00971413">
              <w:rPr>
                <w:webHidden/>
              </w:rPr>
            </w:r>
            <w:r w:rsidRPr="00971413">
              <w:rPr>
                <w:webHidden/>
              </w:rPr>
              <w:fldChar w:fldCharType="separate"/>
            </w:r>
            <w:r w:rsidRPr="00971413">
              <w:rPr>
                <w:webHidden/>
              </w:rPr>
              <w:t>5</w:t>
            </w:r>
            <w:r w:rsidRPr="00971413">
              <w:rPr>
                <w:webHidden/>
              </w:rPr>
              <w:fldChar w:fldCharType="end"/>
            </w:r>
          </w:hyperlink>
        </w:p>
        <w:p w14:paraId="36153BA8" w14:textId="09973EAA" w:rsidR="00971413" w:rsidRPr="00971413" w:rsidRDefault="00971413" w:rsidP="00971413">
          <w:pPr>
            <w:pStyle w:val="TOC1"/>
            <w:rPr>
              <w:kern w:val="2"/>
              <w:sz w:val="24"/>
              <w:szCs w:val="24"/>
              <w:lang w:val="en-MY"/>
              <w14:ligatures w14:val="standardContextual"/>
            </w:rPr>
          </w:pPr>
          <w:hyperlink w:anchor="_Toc228046743" w:history="1">
            <w:r w:rsidRPr="00971413">
              <w:rPr>
                <w:rStyle w:val="Hyperlink"/>
              </w:rPr>
              <w:t>4. CI/CD Release Thresholds &amp; Automation Gates</w:t>
            </w:r>
            <w:r w:rsidRPr="00971413">
              <w:rPr>
                <w:webHidden/>
              </w:rPr>
              <w:tab/>
            </w:r>
            <w:r w:rsidRPr="00971413">
              <w:rPr>
                <w:webHidden/>
              </w:rPr>
              <w:fldChar w:fldCharType="begin"/>
            </w:r>
            <w:r w:rsidRPr="00971413">
              <w:rPr>
                <w:webHidden/>
              </w:rPr>
              <w:instrText xml:space="preserve"> PAGEREF _Toc228046743 \h </w:instrText>
            </w:r>
            <w:r w:rsidRPr="00971413">
              <w:rPr>
                <w:webHidden/>
              </w:rPr>
            </w:r>
            <w:r w:rsidRPr="00971413">
              <w:rPr>
                <w:webHidden/>
              </w:rPr>
              <w:fldChar w:fldCharType="separate"/>
            </w:r>
            <w:r w:rsidRPr="00971413">
              <w:rPr>
                <w:webHidden/>
              </w:rPr>
              <w:t>7</w:t>
            </w:r>
            <w:r w:rsidRPr="00971413">
              <w:rPr>
                <w:webHidden/>
              </w:rPr>
              <w:fldChar w:fldCharType="end"/>
            </w:r>
          </w:hyperlink>
        </w:p>
        <w:p w14:paraId="679E6130" w14:textId="169D85A9" w:rsidR="00971413" w:rsidRPr="00971413" w:rsidRDefault="00971413" w:rsidP="00971413">
          <w:pPr>
            <w:pStyle w:val="TOC1"/>
            <w:rPr>
              <w:kern w:val="2"/>
              <w:sz w:val="24"/>
              <w:szCs w:val="24"/>
              <w:lang w:val="en-MY"/>
              <w14:ligatures w14:val="standardContextual"/>
            </w:rPr>
          </w:pPr>
          <w:hyperlink w:anchor="_Toc228046744" w:history="1">
            <w:r w:rsidRPr="00971413">
              <w:rPr>
                <w:rStyle w:val="Hyperlink"/>
              </w:rPr>
              <w:t>5. Test Case Specifications (Drafts)</w:t>
            </w:r>
            <w:r w:rsidRPr="00971413">
              <w:rPr>
                <w:webHidden/>
              </w:rPr>
              <w:tab/>
            </w:r>
            <w:r w:rsidRPr="00971413">
              <w:rPr>
                <w:webHidden/>
              </w:rPr>
              <w:fldChar w:fldCharType="begin"/>
            </w:r>
            <w:r w:rsidRPr="00971413">
              <w:rPr>
                <w:webHidden/>
              </w:rPr>
              <w:instrText xml:space="preserve"> PAGEREF _Toc228046744 \h </w:instrText>
            </w:r>
            <w:r w:rsidRPr="00971413">
              <w:rPr>
                <w:webHidden/>
              </w:rPr>
            </w:r>
            <w:r w:rsidRPr="00971413">
              <w:rPr>
                <w:webHidden/>
              </w:rPr>
              <w:fldChar w:fldCharType="separate"/>
            </w:r>
            <w:r w:rsidRPr="00971413">
              <w:rPr>
                <w:webHidden/>
              </w:rPr>
              <w:t>8</w:t>
            </w:r>
            <w:r w:rsidRPr="00971413">
              <w:rPr>
                <w:webHidden/>
              </w:rPr>
              <w:fldChar w:fldCharType="end"/>
            </w:r>
          </w:hyperlink>
        </w:p>
        <w:p w14:paraId="42036161" w14:textId="64E35621" w:rsidR="00971413" w:rsidRPr="00971413" w:rsidRDefault="00971413" w:rsidP="00971413">
          <w:pPr>
            <w:pStyle w:val="TOC1"/>
            <w:rPr>
              <w:kern w:val="2"/>
              <w:sz w:val="24"/>
              <w:szCs w:val="24"/>
              <w:lang w:val="en-MY"/>
              <w14:ligatures w14:val="standardContextual"/>
            </w:rPr>
          </w:pPr>
          <w:hyperlink w:anchor="_Toc228046745" w:history="1">
            <w:r w:rsidRPr="00971413">
              <w:rPr>
                <w:rStyle w:val="Hyperlink"/>
              </w:rPr>
              <w:t>6. AI Output &amp; Boundary Testing (Drafts)</w:t>
            </w:r>
            <w:r w:rsidRPr="00971413">
              <w:rPr>
                <w:webHidden/>
              </w:rPr>
              <w:tab/>
            </w:r>
            <w:r w:rsidRPr="00971413">
              <w:rPr>
                <w:webHidden/>
              </w:rPr>
              <w:fldChar w:fldCharType="begin"/>
            </w:r>
            <w:r w:rsidRPr="00971413">
              <w:rPr>
                <w:webHidden/>
              </w:rPr>
              <w:instrText xml:space="preserve"> PAGEREF _Toc228046745 \h </w:instrText>
            </w:r>
            <w:r w:rsidRPr="00971413">
              <w:rPr>
                <w:webHidden/>
              </w:rPr>
            </w:r>
            <w:r w:rsidRPr="00971413">
              <w:rPr>
                <w:webHidden/>
              </w:rPr>
              <w:fldChar w:fldCharType="separate"/>
            </w:r>
            <w:r w:rsidRPr="00971413">
              <w:rPr>
                <w:webHidden/>
              </w:rPr>
              <w:t>10</w:t>
            </w:r>
            <w:r w:rsidRPr="00971413">
              <w:rPr>
                <w:webHidden/>
              </w:rPr>
              <w:fldChar w:fldCharType="end"/>
            </w:r>
          </w:hyperlink>
        </w:p>
        <w:p w14:paraId="1A06AAFC" w14:textId="16BB9225" w:rsidR="00984E1E" w:rsidRDefault="00000000">
          <w:pPr>
            <w:widowControl w:val="0"/>
            <w:tabs>
              <w:tab w:val="right" w:pos="12000"/>
            </w:tabs>
            <w:spacing w:before="60" w:line="240" w:lineRule="auto"/>
            <w:ind w:left="360"/>
            <w:rPr>
              <w:color w:val="000000"/>
            </w:rPr>
          </w:pPr>
          <w:r>
            <w:fldChar w:fldCharType="end"/>
          </w:r>
        </w:p>
      </w:sdtContent>
    </w:sdt>
    <w:p w14:paraId="0CDA3D99" w14:textId="77777777" w:rsidR="00984E1E" w:rsidRDefault="00000000">
      <w:pPr>
        <w:pStyle w:val="Heading1"/>
        <w:keepNext w:val="0"/>
        <w:keepLines w:val="0"/>
        <w:widowControl w:val="0"/>
        <w:spacing w:before="240" w:after="240" w:line="240" w:lineRule="auto"/>
        <w:rPr>
          <w:rFonts w:ascii="Calibri" w:eastAsia="Calibri" w:hAnsi="Calibri" w:cs="Calibri"/>
          <w:b w:val="0"/>
          <w:bCs/>
          <w:sz w:val="48"/>
          <w:szCs w:val="48"/>
        </w:rPr>
      </w:pPr>
      <w:r>
        <w:br w:type="page"/>
      </w:r>
    </w:p>
    <w:p w14:paraId="2B79C4F7" w14:textId="77777777" w:rsidR="00984E1E" w:rsidRDefault="00000000">
      <w:pPr>
        <w:pStyle w:val="Heading1"/>
        <w:keepNext w:val="0"/>
        <w:keepLines w:val="0"/>
        <w:widowControl w:val="0"/>
        <w:spacing w:before="240" w:after="240" w:line="240" w:lineRule="auto"/>
        <w:rPr>
          <w:rFonts w:ascii="Calibri" w:eastAsia="Calibri" w:hAnsi="Calibri" w:cs="Calibri"/>
          <w:b w:val="0"/>
          <w:bCs/>
          <w:sz w:val="48"/>
          <w:szCs w:val="48"/>
        </w:rPr>
      </w:pPr>
      <w:bookmarkStart w:id="0" w:name="_Toc228046738"/>
      <w:r>
        <w:rPr>
          <w:rFonts w:ascii="Calibri" w:eastAsia="Calibri" w:hAnsi="Calibri" w:cs="Calibri"/>
          <w:bCs/>
          <w:sz w:val="48"/>
          <w:szCs w:val="48"/>
        </w:rPr>
        <w:lastRenderedPageBreak/>
        <w:t>Document Control</w:t>
      </w:r>
      <w:bookmarkEnd w:id="0"/>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60"/>
        <w:gridCol w:w="5500"/>
      </w:tblGrid>
      <w:tr w:rsidR="00984E1E" w14:paraId="3381982E" w14:textId="77777777">
        <w:trPr>
          <w:tblHeader/>
        </w:trPr>
        <w:tc>
          <w:tcPr>
            <w:tcW w:w="3860" w:type="dxa"/>
            <w:tcMar>
              <w:top w:w="72" w:type="dxa"/>
              <w:left w:w="72" w:type="dxa"/>
              <w:bottom w:w="72" w:type="dxa"/>
              <w:right w:w="72" w:type="dxa"/>
            </w:tcMar>
          </w:tcPr>
          <w:p w14:paraId="7985FBE9" w14:textId="77777777" w:rsidR="00984E1E" w:rsidRDefault="00000000">
            <w:pPr>
              <w:widowControl w:val="0"/>
              <w:spacing w:line="240" w:lineRule="auto"/>
              <w:rPr>
                <w:rFonts w:ascii="Calibri" w:eastAsia="Calibri" w:hAnsi="Calibri" w:cs="Calibri"/>
                <w:b/>
                <w:bCs/>
              </w:rPr>
            </w:pPr>
            <w:r>
              <w:rPr>
                <w:rFonts w:ascii="Calibri" w:eastAsia="Calibri" w:hAnsi="Calibri" w:cs="Calibri"/>
                <w:b/>
                <w:bCs/>
              </w:rPr>
              <w:t>Field</w:t>
            </w:r>
          </w:p>
        </w:tc>
        <w:tc>
          <w:tcPr>
            <w:tcW w:w="5500" w:type="dxa"/>
            <w:tcMar>
              <w:top w:w="72" w:type="dxa"/>
              <w:left w:w="72" w:type="dxa"/>
              <w:bottom w:w="72" w:type="dxa"/>
              <w:right w:w="72" w:type="dxa"/>
            </w:tcMar>
          </w:tcPr>
          <w:p w14:paraId="241E2517" w14:textId="77777777" w:rsidR="00984E1E" w:rsidRDefault="00000000">
            <w:pPr>
              <w:widowControl w:val="0"/>
              <w:spacing w:line="240" w:lineRule="auto"/>
              <w:rPr>
                <w:rFonts w:ascii="Calibri" w:eastAsia="Calibri" w:hAnsi="Calibri" w:cs="Calibri"/>
                <w:b/>
                <w:bCs/>
              </w:rPr>
            </w:pPr>
            <w:r>
              <w:rPr>
                <w:rFonts w:ascii="Calibri" w:eastAsia="Calibri" w:hAnsi="Calibri" w:cs="Calibri"/>
                <w:b/>
                <w:bCs/>
              </w:rPr>
              <w:t>Detail</w:t>
            </w:r>
          </w:p>
        </w:tc>
      </w:tr>
      <w:tr w:rsidR="00984E1E" w14:paraId="1E78396A" w14:textId="77777777">
        <w:tc>
          <w:tcPr>
            <w:tcW w:w="3860" w:type="dxa"/>
            <w:tcMar>
              <w:top w:w="72" w:type="dxa"/>
              <w:left w:w="72" w:type="dxa"/>
              <w:bottom w:w="72" w:type="dxa"/>
              <w:right w:w="72" w:type="dxa"/>
            </w:tcMar>
          </w:tcPr>
          <w:p w14:paraId="0DB7F8BA" w14:textId="77777777" w:rsidR="00984E1E" w:rsidRDefault="00000000">
            <w:pPr>
              <w:widowControl w:val="0"/>
              <w:spacing w:line="240" w:lineRule="auto"/>
              <w:rPr>
                <w:rFonts w:ascii="Calibri" w:eastAsia="Calibri" w:hAnsi="Calibri" w:cs="Calibri"/>
                <w:b/>
                <w:bCs/>
              </w:rPr>
            </w:pPr>
            <w:r>
              <w:rPr>
                <w:rFonts w:ascii="Calibri" w:eastAsia="Calibri" w:hAnsi="Calibri" w:cs="Calibri"/>
                <w:b/>
                <w:bCs/>
              </w:rPr>
              <w:t>System Under Test (SUT)</w:t>
            </w:r>
          </w:p>
        </w:tc>
        <w:tc>
          <w:tcPr>
            <w:tcW w:w="5500" w:type="dxa"/>
            <w:tcMar>
              <w:top w:w="72" w:type="dxa"/>
              <w:left w:w="72" w:type="dxa"/>
              <w:bottom w:w="72" w:type="dxa"/>
              <w:right w:w="72" w:type="dxa"/>
            </w:tcMar>
          </w:tcPr>
          <w:p w14:paraId="65CDAD24" w14:textId="5BBD74BF" w:rsidR="00984E1E" w:rsidRPr="00892C18" w:rsidRDefault="00892C18">
            <w:pPr>
              <w:widowControl w:val="0"/>
              <w:spacing w:line="240" w:lineRule="auto"/>
              <w:rPr>
                <w:rFonts w:ascii="Calibri" w:hAnsi="Calibri" w:cs="Calibri" w:hint="eastAsia"/>
                <w:i/>
                <w:iCs/>
                <w:lang w:val="en-MY"/>
              </w:rPr>
            </w:pPr>
            <w:proofErr w:type="spellStart"/>
            <w:r>
              <w:rPr>
                <w:rFonts w:ascii="Calibri" w:hAnsi="Calibri" w:cs="Calibri"/>
                <w:i/>
                <w:iCs/>
                <w:lang w:val="en-MY"/>
              </w:rPr>
              <w:t>UMHackathon</w:t>
            </w:r>
            <w:proofErr w:type="spellEnd"/>
            <w:r>
              <w:rPr>
                <w:rFonts w:ascii="Calibri" w:hAnsi="Calibri" w:cs="Calibri"/>
                <w:i/>
                <w:iCs/>
                <w:lang w:val="en-MY"/>
              </w:rPr>
              <w:t xml:space="preserve"> – </w:t>
            </w:r>
            <w:r w:rsidRPr="00892C18">
              <w:rPr>
                <w:rFonts w:ascii="Calibri" w:hAnsi="Calibri" w:cs="Calibri"/>
                <w:i/>
                <w:iCs/>
                <w:lang w:val="en-MY"/>
              </w:rPr>
              <w:t>The Four Musketeer</w:t>
            </w:r>
            <w:r>
              <w:rPr>
                <w:rFonts w:ascii="Calibri" w:hAnsi="Calibri" w:cs="Calibri" w:hint="eastAsia"/>
                <w:i/>
                <w:iCs/>
                <w:lang w:val="en-MY"/>
              </w:rPr>
              <w:t xml:space="preserve"> </w:t>
            </w:r>
            <w:proofErr w:type="spellStart"/>
            <w:r w:rsidRPr="00DA2A2A">
              <w:rPr>
                <w:rFonts w:ascii="Calibri" w:hAnsi="Calibri" w:cs="Calibri"/>
                <w:b/>
                <w:bCs/>
                <w:i/>
                <w:iCs/>
                <w:lang w:val="en-MY"/>
              </w:rPr>
              <w:t>M</w:t>
            </w:r>
            <w:r w:rsidR="00DA2A2A" w:rsidRPr="00DA2A2A">
              <w:rPr>
                <w:rFonts w:ascii="Calibri" w:hAnsi="Calibri" w:cs="Calibri"/>
                <w:b/>
                <w:bCs/>
                <w:i/>
                <w:iCs/>
                <w:lang w:val="en-MY"/>
              </w:rPr>
              <w:t>edi</w:t>
            </w:r>
            <w:r w:rsidRPr="00DA2A2A">
              <w:rPr>
                <w:rFonts w:ascii="Calibri" w:hAnsi="Calibri" w:cs="Calibri"/>
                <w:b/>
                <w:bCs/>
                <w:i/>
                <w:iCs/>
                <w:lang w:val="en-MY"/>
              </w:rPr>
              <w:t>Flow</w:t>
            </w:r>
            <w:proofErr w:type="spellEnd"/>
            <w:r w:rsidRPr="00DA2A2A">
              <w:rPr>
                <w:rFonts w:ascii="Calibri" w:hAnsi="Calibri" w:cs="Calibri"/>
                <w:b/>
                <w:bCs/>
                <w:i/>
                <w:iCs/>
                <w:lang w:val="en-MY"/>
              </w:rPr>
              <w:t xml:space="preserve"> AI</w:t>
            </w:r>
          </w:p>
        </w:tc>
      </w:tr>
      <w:tr w:rsidR="00984E1E" w14:paraId="3E2655D4" w14:textId="77777777">
        <w:tc>
          <w:tcPr>
            <w:tcW w:w="3860" w:type="dxa"/>
            <w:tcMar>
              <w:top w:w="72" w:type="dxa"/>
              <w:left w:w="72" w:type="dxa"/>
              <w:bottom w:w="72" w:type="dxa"/>
              <w:right w:w="72" w:type="dxa"/>
            </w:tcMar>
          </w:tcPr>
          <w:p w14:paraId="053F4A3D" w14:textId="77777777" w:rsidR="00984E1E" w:rsidRDefault="00000000">
            <w:pPr>
              <w:widowControl w:val="0"/>
              <w:spacing w:line="240" w:lineRule="auto"/>
              <w:rPr>
                <w:rFonts w:ascii="Calibri" w:eastAsia="Calibri" w:hAnsi="Calibri" w:cs="Calibri"/>
                <w:b/>
                <w:bCs/>
              </w:rPr>
            </w:pPr>
            <w:r>
              <w:rPr>
                <w:rFonts w:ascii="Calibri" w:eastAsia="Calibri" w:hAnsi="Calibri" w:cs="Calibri"/>
                <w:b/>
                <w:bCs/>
              </w:rPr>
              <w:t>Team Repo URL</w:t>
            </w:r>
          </w:p>
        </w:tc>
        <w:tc>
          <w:tcPr>
            <w:tcW w:w="5500" w:type="dxa"/>
            <w:tcMar>
              <w:top w:w="72" w:type="dxa"/>
              <w:left w:w="72" w:type="dxa"/>
              <w:bottom w:w="72" w:type="dxa"/>
              <w:right w:w="72" w:type="dxa"/>
            </w:tcMar>
          </w:tcPr>
          <w:p w14:paraId="680FB883" w14:textId="4391C475" w:rsidR="00984E1E" w:rsidRPr="00892C18" w:rsidRDefault="00892C18">
            <w:pPr>
              <w:widowControl w:val="0"/>
              <w:spacing w:line="240" w:lineRule="auto"/>
              <w:rPr>
                <w:rFonts w:ascii="Calibri" w:hAnsi="Calibri" w:cs="Calibri" w:hint="eastAsia"/>
                <w:i/>
                <w:iCs/>
              </w:rPr>
            </w:pPr>
            <w:hyperlink r:id="rId10" w:history="1">
              <w:r w:rsidRPr="00DA21BA">
                <w:rPr>
                  <w:rStyle w:val="Hyperlink"/>
                  <w:rFonts w:ascii="Calibri" w:eastAsia="Calibri" w:hAnsi="Calibri" w:cs="Calibri"/>
                  <w:i/>
                  <w:iCs/>
                </w:rPr>
                <w:t>https://github.com/TranquilCHLOE/UMHackathon.git</w:t>
              </w:r>
            </w:hyperlink>
            <w:r>
              <w:rPr>
                <w:rFonts w:ascii="Calibri" w:eastAsia="Calibri" w:hAnsi="Calibri" w:cs="Calibri"/>
                <w:i/>
                <w:iCs/>
              </w:rPr>
              <w:t xml:space="preserve"> </w:t>
            </w:r>
          </w:p>
        </w:tc>
      </w:tr>
      <w:tr w:rsidR="00984E1E" w14:paraId="534ED33C" w14:textId="77777777">
        <w:tc>
          <w:tcPr>
            <w:tcW w:w="3860" w:type="dxa"/>
            <w:tcMar>
              <w:top w:w="72" w:type="dxa"/>
              <w:left w:w="72" w:type="dxa"/>
              <w:bottom w:w="72" w:type="dxa"/>
              <w:right w:w="72" w:type="dxa"/>
            </w:tcMar>
          </w:tcPr>
          <w:p w14:paraId="5FB7707E" w14:textId="77777777" w:rsidR="00984E1E" w:rsidRDefault="00000000">
            <w:pPr>
              <w:widowControl w:val="0"/>
              <w:spacing w:line="240" w:lineRule="auto"/>
              <w:rPr>
                <w:rFonts w:ascii="Calibri" w:eastAsia="Calibri" w:hAnsi="Calibri" w:cs="Calibri"/>
                <w:b/>
                <w:bCs/>
              </w:rPr>
            </w:pPr>
            <w:r>
              <w:rPr>
                <w:rFonts w:ascii="Calibri" w:eastAsia="Calibri" w:hAnsi="Calibri" w:cs="Calibri"/>
                <w:b/>
                <w:bCs/>
              </w:rPr>
              <w:t>Project Board URL</w:t>
            </w:r>
          </w:p>
        </w:tc>
        <w:tc>
          <w:tcPr>
            <w:tcW w:w="5500" w:type="dxa"/>
            <w:tcMar>
              <w:top w:w="72" w:type="dxa"/>
              <w:left w:w="72" w:type="dxa"/>
              <w:bottom w:w="72" w:type="dxa"/>
              <w:right w:w="72" w:type="dxa"/>
            </w:tcMar>
          </w:tcPr>
          <w:p w14:paraId="1B6380BF" w14:textId="77777777" w:rsidR="00984E1E" w:rsidRDefault="00000000">
            <w:pPr>
              <w:widowControl w:val="0"/>
              <w:spacing w:line="240" w:lineRule="auto"/>
              <w:rPr>
                <w:rFonts w:ascii="Calibri" w:eastAsia="Calibri" w:hAnsi="Calibri" w:cs="Calibri"/>
                <w:i/>
                <w:iCs/>
              </w:rPr>
            </w:pPr>
            <w:r>
              <w:rPr>
                <w:rFonts w:ascii="Calibri" w:eastAsia="Calibri" w:hAnsi="Calibri" w:cs="Calibri"/>
                <w:i/>
                <w:iCs/>
              </w:rPr>
              <w:t>[Insert link to your Jira/Trello Projects board]</w:t>
            </w:r>
          </w:p>
        </w:tc>
      </w:tr>
      <w:tr w:rsidR="00984E1E" w14:paraId="441892EE" w14:textId="77777777">
        <w:tc>
          <w:tcPr>
            <w:tcW w:w="3860" w:type="dxa"/>
            <w:tcMar>
              <w:top w:w="72" w:type="dxa"/>
              <w:left w:w="72" w:type="dxa"/>
              <w:bottom w:w="72" w:type="dxa"/>
              <w:right w:w="72" w:type="dxa"/>
            </w:tcMar>
          </w:tcPr>
          <w:p w14:paraId="120A9950" w14:textId="77777777" w:rsidR="00984E1E" w:rsidRDefault="00000000">
            <w:pPr>
              <w:widowControl w:val="0"/>
              <w:spacing w:line="240" w:lineRule="auto"/>
              <w:rPr>
                <w:rFonts w:ascii="Calibri" w:eastAsia="Calibri" w:hAnsi="Calibri" w:cs="Calibri"/>
                <w:b/>
                <w:bCs/>
              </w:rPr>
            </w:pPr>
            <w:r>
              <w:rPr>
                <w:rFonts w:ascii="Calibri" w:eastAsia="Calibri" w:hAnsi="Calibri" w:cs="Calibri"/>
                <w:b/>
                <w:bCs/>
              </w:rPr>
              <w:t>Live Deployment URL (optional for preliminary round)</w:t>
            </w:r>
          </w:p>
        </w:tc>
        <w:tc>
          <w:tcPr>
            <w:tcW w:w="5500" w:type="dxa"/>
            <w:tcMar>
              <w:top w:w="72" w:type="dxa"/>
              <w:left w:w="72" w:type="dxa"/>
              <w:bottom w:w="72" w:type="dxa"/>
              <w:right w:w="72" w:type="dxa"/>
            </w:tcMar>
          </w:tcPr>
          <w:p w14:paraId="3BA856D9" w14:textId="251F0593" w:rsidR="00984E1E" w:rsidRDefault="00892C18">
            <w:pPr>
              <w:widowControl w:val="0"/>
              <w:spacing w:line="240" w:lineRule="auto"/>
              <w:rPr>
                <w:rFonts w:ascii="Calibri" w:eastAsia="Calibri" w:hAnsi="Calibri" w:cs="Calibri"/>
                <w:i/>
                <w:iCs/>
              </w:rPr>
            </w:pPr>
            <w:r>
              <w:rPr>
                <w:rFonts w:ascii="Calibri" w:eastAsia="Calibri" w:hAnsi="Calibri" w:cs="Calibri"/>
                <w:i/>
                <w:iCs/>
              </w:rPr>
              <w:t>Not Applicable</w:t>
            </w:r>
          </w:p>
        </w:tc>
      </w:tr>
    </w:tbl>
    <w:p w14:paraId="7DC994F7" w14:textId="77777777" w:rsidR="00984E1E" w:rsidRDefault="00000000">
      <w:pPr>
        <w:widowControl w:val="0"/>
        <w:spacing w:line="240" w:lineRule="auto"/>
        <w:rPr>
          <w:rFonts w:ascii="Calibri" w:hAnsi="Calibri" w:cs="Calibri"/>
        </w:rPr>
      </w:pPr>
      <w:r>
        <w:rPr>
          <w:rFonts w:ascii="Calibri" w:eastAsia="Calibri" w:hAnsi="Calibri" w:cs="Calibri"/>
        </w:rPr>
        <w:br/>
      </w:r>
      <w:r>
        <w:rPr>
          <w:rFonts w:ascii="Calibri" w:eastAsia="Calibri" w:hAnsi="Calibri" w:cs="Calibri"/>
          <w:b/>
          <w:bCs/>
          <w:sz w:val="36"/>
          <w:szCs w:val="36"/>
        </w:rPr>
        <w:t>Objective:</w:t>
      </w:r>
      <w:r>
        <w:rPr>
          <w:rFonts w:ascii="Calibri" w:eastAsia="Calibri" w:hAnsi="Calibri" w:cs="Calibri"/>
        </w:rPr>
        <w:t xml:space="preserve"> </w:t>
      </w:r>
    </w:p>
    <w:p w14:paraId="178BBE96" w14:textId="77777777" w:rsidR="00DA2A2A" w:rsidRPr="00DA2A2A" w:rsidRDefault="00DA2A2A">
      <w:pPr>
        <w:widowControl w:val="0"/>
        <w:spacing w:line="240" w:lineRule="auto"/>
        <w:rPr>
          <w:rFonts w:ascii="Calibri" w:hAnsi="Calibri" w:cs="Calibri" w:hint="eastAsia"/>
        </w:rPr>
      </w:pPr>
    </w:p>
    <w:p w14:paraId="53FBEDBD" w14:textId="2D318EBE" w:rsidR="00DA2A2A" w:rsidRPr="00DA2A2A" w:rsidRDefault="00DA2A2A" w:rsidP="00DA2A2A">
      <w:pPr>
        <w:widowControl w:val="0"/>
        <w:numPr>
          <w:ilvl w:val="0"/>
          <w:numId w:val="6"/>
        </w:numPr>
        <w:spacing w:line="240" w:lineRule="auto"/>
        <w:jc w:val="both"/>
        <w:rPr>
          <w:rFonts w:ascii="Calibri" w:eastAsia="Calibri" w:hAnsi="Calibri" w:cs="Calibri"/>
          <w:i/>
          <w:iCs/>
          <w:lang w:val="en-MY"/>
        </w:rPr>
      </w:pPr>
      <w:r w:rsidRPr="00DA2A2A">
        <w:rPr>
          <w:rFonts w:ascii="Calibri" w:eastAsia="Calibri" w:hAnsi="Calibri" w:cs="Calibri"/>
          <w:i/>
          <w:iCs/>
          <w:lang w:val="en-MY"/>
        </w:rPr>
        <w:t>To</w:t>
      </w:r>
      <w:r w:rsidRPr="00DA2A2A">
        <w:rPr>
          <w:rFonts w:ascii="Calibri" w:eastAsia="Calibri" w:hAnsi="Calibri" w:cs="Calibri"/>
          <w:i/>
          <w:iCs/>
          <w:lang w:val="en-MY"/>
        </w:rPr>
        <w:t xml:space="preserve"> </w:t>
      </w:r>
      <w:r w:rsidRPr="00DA2A2A">
        <w:rPr>
          <w:rFonts w:ascii="Calibri" w:eastAsia="Calibri" w:hAnsi="Calibri" w:cs="Calibri"/>
          <w:i/>
          <w:iCs/>
          <w:lang w:val="en-MY"/>
        </w:rPr>
        <w:t xml:space="preserve">collect patient symptoms through adaptive AI questioning (one question per turn) and convert unstructured language into structured clinical insights using </w:t>
      </w:r>
      <w:proofErr w:type="spellStart"/>
      <w:r w:rsidRPr="00DA2A2A">
        <w:rPr>
          <w:rFonts w:ascii="Calibri" w:eastAsia="Calibri" w:hAnsi="Calibri" w:cs="Calibri"/>
          <w:i/>
          <w:iCs/>
          <w:lang w:val="en-MY"/>
        </w:rPr>
        <w:t>Ilmu</w:t>
      </w:r>
      <w:proofErr w:type="spellEnd"/>
      <w:r w:rsidRPr="00DA2A2A">
        <w:rPr>
          <w:rFonts w:ascii="Calibri" w:eastAsia="Calibri" w:hAnsi="Calibri" w:cs="Calibri"/>
          <w:i/>
          <w:iCs/>
          <w:lang w:val="en-MY"/>
        </w:rPr>
        <w:t xml:space="preserve"> GLM 5.1.</w:t>
      </w:r>
    </w:p>
    <w:p w14:paraId="02DC42F5" w14:textId="1E074460" w:rsidR="00DA2A2A" w:rsidRPr="00DA2A2A" w:rsidRDefault="00DA2A2A" w:rsidP="00DA2A2A">
      <w:pPr>
        <w:widowControl w:val="0"/>
        <w:numPr>
          <w:ilvl w:val="0"/>
          <w:numId w:val="6"/>
        </w:numPr>
        <w:spacing w:line="240" w:lineRule="auto"/>
        <w:jc w:val="both"/>
        <w:rPr>
          <w:rFonts w:ascii="Calibri" w:eastAsia="Calibri" w:hAnsi="Calibri" w:cs="Calibri"/>
          <w:i/>
          <w:iCs/>
          <w:lang w:val="en-MY"/>
        </w:rPr>
      </w:pPr>
      <w:r w:rsidRPr="00DA2A2A">
        <w:rPr>
          <w:rFonts w:ascii="Calibri" w:eastAsia="Calibri" w:hAnsi="Calibri" w:cs="Calibri"/>
          <w:i/>
          <w:iCs/>
          <w:lang w:val="en-MY"/>
        </w:rPr>
        <w:t>To</w:t>
      </w:r>
      <w:r w:rsidRPr="00DA2A2A">
        <w:rPr>
          <w:rFonts w:ascii="Calibri" w:eastAsia="Calibri" w:hAnsi="Calibri" w:cs="Calibri"/>
          <w:i/>
          <w:iCs/>
          <w:lang w:val="en-MY"/>
        </w:rPr>
        <w:t xml:space="preserve"> </w:t>
      </w:r>
      <w:r w:rsidRPr="00DA2A2A">
        <w:rPr>
          <w:rFonts w:ascii="Calibri" w:eastAsia="Calibri" w:hAnsi="Calibri" w:cs="Calibri"/>
          <w:i/>
          <w:iCs/>
          <w:lang w:val="en-MY"/>
        </w:rPr>
        <w:t>generate a clear clinical report with risk classification (Low/Medium/High) and incorporate a doctor-in-the-loop approval mechanism before finalizing.</w:t>
      </w:r>
    </w:p>
    <w:p w14:paraId="6A11F0AC" w14:textId="6CFA413E" w:rsidR="00984E1E" w:rsidRPr="00BF5F0C" w:rsidRDefault="00DA2A2A" w:rsidP="00BF5F0C">
      <w:pPr>
        <w:widowControl w:val="0"/>
        <w:numPr>
          <w:ilvl w:val="0"/>
          <w:numId w:val="6"/>
        </w:numPr>
        <w:spacing w:line="240" w:lineRule="auto"/>
        <w:jc w:val="both"/>
        <w:rPr>
          <w:rFonts w:ascii="Calibri" w:eastAsia="Calibri" w:hAnsi="Calibri" w:cs="Calibri"/>
          <w:i/>
          <w:iCs/>
          <w:lang w:val="en-MY"/>
        </w:rPr>
      </w:pPr>
      <w:r w:rsidRPr="00DA2A2A">
        <w:rPr>
          <w:rFonts w:ascii="Calibri" w:eastAsia="Calibri" w:hAnsi="Calibri" w:cs="Calibri"/>
          <w:i/>
          <w:iCs/>
          <w:lang w:val="en-MY"/>
        </w:rPr>
        <w:t>To</w:t>
      </w:r>
      <w:r w:rsidRPr="00DA2A2A">
        <w:rPr>
          <w:rFonts w:ascii="Calibri" w:eastAsia="Calibri" w:hAnsi="Calibri" w:cs="Calibri"/>
          <w:i/>
          <w:iCs/>
          <w:lang w:val="en-MY"/>
        </w:rPr>
        <w:t xml:space="preserve"> </w:t>
      </w:r>
      <w:r w:rsidRPr="00DA2A2A">
        <w:rPr>
          <w:rFonts w:ascii="Calibri" w:eastAsia="Calibri" w:hAnsi="Calibri" w:cs="Calibri"/>
          <w:i/>
          <w:iCs/>
          <w:lang w:val="en-MY"/>
        </w:rPr>
        <w:t>reduce patient waiting time by 15 minutes and save 2 clinician hours per day per clinic through efficient pre-consultation data capture.</w:t>
      </w:r>
    </w:p>
    <w:p w14:paraId="4D4AED05" w14:textId="77777777" w:rsidR="00984E1E" w:rsidRPr="002613D5" w:rsidRDefault="00984E1E">
      <w:pPr>
        <w:pStyle w:val="Heading2"/>
        <w:keepNext w:val="0"/>
        <w:keepLines w:val="0"/>
        <w:widowControl w:val="0"/>
        <w:spacing w:before="225" w:after="225" w:line="240" w:lineRule="auto"/>
        <w:rPr>
          <w:rFonts w:ascii="Calibri" w:eastAsia="Calibri" w:hAnsi="Calibri" w:cs="Calibri"/>
          <w:b/>
          <w:bCs/>
          <w:sz w:val="18"/>
          <w:szCs w:val="18"/>
        </w:rPr>
      </w:pPr>
    </w:p>
    <w:p w14:paraId="4E73C04B" w14:textId="77777777" w:rsidR="00984E1E" w:rsidRDefault="00000000">
      <w:pPr>
        <w:pStyle w:val="Heading1"/>
        <w:keepNext w:val="0"/>
        <w:keepLines w:val="0"/>
        <w:widowControl w:val="0"/>
        <w:spacing w:before="240" w:after="240" w:line="240" w:lineRule="auto"/>
        <w:rPr>
          <w:rFonts w:ascii="Calibri" w:eastAsia="Calibri" w:hAnsi="Calibri" w:cs="Calibri"/>
          <w:b w:val="0"/>
          <w:bCs/>
          <w:sz w:val="36"/>
          <w:szCs w:val="36"/>
        </w:rPr>
      </w:pPr>
      <w:bookmarkStart w:id="1" w:name="_Toc228046739"/>
      <w:r>
        <w:rPr>
          <w:rFonts w:ascii="Calibri" w:eastAsia="Calibri" w:hAnsi="Calibri" w:cs="Calibri"/>
          <w:bCs/>
          <w:sz w:val="36"/>
          <w:szCs w:val="36"/>
        </w:rPr>
        <w:t>PRELIMINARY ROUND (Test Strategy &amp; Planning)</w:t>
      </w:r>
      <w:bookmarkEnd w:id="1"/>
    </w:p>
    <w:p w14:paraId="49A4D12A" w14:textId="77777777" w:rsidR="00984E1E" w:rsidRDefault="00000000" w:rsidP="00971413">
      <w:pPr>
        <w:pStyle w:val="Heading1"/>
      </w:pPr>
      <w:bookmarkStart w:id="2" w:name="_Toc228046740"/>
      <w:r>
        <w:t>1. Scope &amp; Requirements Traceability</w:t>
      </w:r>
      <w:bookmarkEnd w:id="2"/>
    </w:p>
    <w:p w14:paraId="52F922E1" w14:textId="77777777" w:rsidR="00984E1E" w:rsidRDefault="00000000">
      <w:pPr>
        <w:widowControl w:val="0"/>
        <w:spacing w:line="240" w:lineRule="auto"/>
        <w:rPr>
          <w:rFonts w:ascii="Calibri" w:eastAsia="Calibri" w:hAnsi="Calibri" w:cs="Calibri"/>
          <w:i/>
          <w:iCs/>
        </w:rPr>
      </w:pPr>
      <w:r>
        <w:rPr>
          <w:rFonts w:ascii="Calibri" w:eastAsia="Calibri" w:hAnsi="Calibri" w:cs="Calibri"/>
          <w:i/>
          <w:iCs/>
        </w:rPr>
        <w:t xml:space="preserve">This section aligns the testing connected back to specific user requirements via </w:t>
      </w:r>
      <w:r>
        <w:rPr>
          <w:rFonts w:ascii="Calibri" w:eastAsia="Calibri" w:hAnsi="Calibri" w:cs="Calibri"/>
          <w:b/>
          <w:bCs/>
          <w:i/>
          <w:iCs/>
        </w:rPr>
        <w:t xml:space="preserve">Requirement Traceability Matrix”. </w:t>
      </w:r>
      <w:r>
        <w:rPr>
          <w:rFonts w:ascii="Calibri" w:eastAsia="Calibri" w:hAnsi="Calibri" w:cs="Calibri"/>
          <w:i/>
          <w:iCs/>
        </w:rPr>
        <w:t xml:space="preserve">So, it ensures every test has been conducted to prevent bugs/failure in products for that specific requirements and unplanned feature creep. </w:t>
      </w:r>
    </w:p>
    <w:p w14:paraId="3ABBFDC9" w14:textId="77777777" w:rsidR="00984E1E" w:rsidRDefault="00984E1E">
      <w:pPr>
        <w:widowControl w:val="0"/>
        <w:spacing w:line="240" w:lineRule="auto"/>
        <w:rPr>
          <w:rFonts w:ascii="Calibri" w:eastAsia="Calibri" w:hAnsi="Calibri" w:cs="Calibri"/>
          <w:i/>
          <w:iCs/>
        </w:rPr>
      </w:pPr>
    </w:p>
    <w:p w14:paraId="5903DF03" w14:textId="77777777" w:rsidR="00984E1E" w:rsidRPr="00971413" w:rsidRDefault="00000000" w:rsidP="00971413">
      <w:pPr>
        <w:rPr>
          <w:rFonts w:asciiTheme="majorHAnsi" w:hAnsiTheme="majorHAnsi" w:cstheme="majorHAnsi"/>
          <w:b/>
          <w:bCs/>
        </w:rPr>
      </w:pPr>
      <w:bookmarkStart w:id="3" w:name="_heading=h.is0eultgbv7c" w:colFirst="0" w:colLast="0"/>
      <w:bookmarkEnd w:id="3"/>
      <w:r w:rsidRPr="00971413">
        <w:rPr>
          <w:rFonts w:asciiTheme="majorHAnsi" w:hAnsiTheme="majorHAnsi" w:cstheme="majorHAnsi"/>
          <w:b/>
          <w:bCs/>
        </w:rPr>
        <w:t>1.1 In-Scope Core Features</w:t>
      </w:r>
    </w:p>
    <w:p w14:paraId="40CA7132" w14:textId="01FA49F7" w:rsidR="00DA2A2A" w:rsidRPr="00DA2A2A" w:rsidRDefault="00DA2A2A" w:rsidP="00DA2A2A">
      <w:pPr>
        <w:widowControl w:val="0"/>
        <w:numPr>
          <w:ilvl w:val="0"/>
          <w:numId w:val="1"/>
        </w:numPr>
        <w:spacing w:line="240" w:lineRule="auto"/>
        <w:rPr>
          <w:rFonts w:asciiTheme="majorHAnsi" w:eastAsia="Calibri" w:hAnsiTheme="majorHAnsi" w:cstheme="majorHAnsi"/>
          <w:b/>
          <w:bCs/>
        </w:rPr>
      </w:pPr>
      <w:r w:rsidRPr="00DA2A2A">
        <w:rPr>
          <w:rFonts w:asciiTheme="majorHAnsi" w:eastAsia="Calibri" w:hAnsiTheme="majorHAnsi" w:cstheme="majorHAnsi"/>
          <w:b/>
          <w:bCs/>
        </w:rPr>
        <w:t>Pre-Consultation Chat</w:t>
      </w:r>
      <w:r w:rsidRPr="00DA2A2A">
        <w:rPr>
          <w:rFonts w:asciiTheme="majorHAnsi" w:eastAsia="Calibri" w:hAnsiTheme="majorHAnsi" w:cstheme="majorHAnsi"/>
        </w:rPr>
        <w:t>:</w:t>
      </w:r>
      <w:r w:rsidRPr="00DA2A2A">
        <w:rPr>
          <w:rFonts w:asciiTheme="majorHAnsi" w:eastAsia="Calibri" w:hAnsiTheme="majorHAnsi" w:cstheme="majorHAnsi"/>
          <w:b/>
          <w:bCs/>
        </w:rPr>
        <w:t xml:space="preserve"> </w:t>
      </w:r>
      <w:r w:rsidRPr="00DA2A2A">
        <w:rPr>
          <w:rFonts w:asciiTheme="majorHAnsi" w:eastAsia="Calibri" w:hAnsiTheme="majorHAnsi" w:cstheme="majorHAnsi"/>
        </w:rPr>
        <w:t>Patient describes symptoms in natural language, AI asks one follow-up question per turn, collects up to 20 clinical data points</w:t>
      </w:r>
      <w:r w:rsidRPr="00DA2A2A">
        <w:rPr>
          <w:rFonts w:asciiTheme="majorHAnsi" w:eastAsia="Microsoft YaHei" w:hAnsiTheme="majorHAnsi" w:cstheme="majorHAnsi"/>
          <w:lang w:val="en-MY"/>
        </w:rPr>
        <w:t>.</w:t>
      </w:r>
    </w:p>
    <w:p w14:paraId="3165653B" w14:textId="2A436898" w:rsidR="00DA2A2A" w:rsidRPr="00DA2A2A" w:rsidRDefault="00DA2A2A" w:rsidP="00DA2A2A">
      <w:pPr>
        <w:widowControl w:val="0"/>
        <w:numPr>
          <w:ilvl w:val="0"/>
          <w:numId w:val="1"/>
        </w:numPr>
        <w:spacing w:line="240" w:lineRule="auto"/>
        <w:rPr>
          <w:rFonts w:asciiTheme="majorHAnsi" w:eastAsia="Calibri" w:hAnsiTheme="majorHAnsi" w:cstheme="majorHAnsi"/>
        </w:rPr>
      </w:pPr>
      <w:r w:rsidRPr="00DA2A2A">
        <w:rPr>
          <w:rFonts w:asciiTheme="majorHAnsi" w:eastAsia="Calibri" w:hAnsiTheme="majorHAnsi" w:cstheme="majorHAnsi"/>
          <w:b/>
          <w:bCs/>
        </w:rPr>
        <w:t>Emergency Detection &amp; Risk Classification:</w:t>
      </w:r>
      <w:r w:rsidRPr="00DA2A2A">
        <w:rPr>
          <w:rFonts w:asciiTheme="majorHAnsi" w:eastAsia="Calibri" w:hAnsiTheme="majorHAnsi" w:cstheme="majorHAnsi"/>
          <w:b/>
          <w:bCs/>
        </w:rPr>
        <w:t xml:space="preserve"> </w:t>
      </w:r>
      <w:r w:rsidRPr="00DA2A2A">
        <w:rPr>
          <w:rFonts w:asciiTheme="majorHAnsi" w:eastAsia="Calibri" w:hAnsiTheme="majorHAnsi" w:cstheme="majorHAnsi"/>
        </w:rPr>
        <w:t>System detects emergency keywords (e.g., "chest pain", "cannot breathe"), overrides normal flow, and classifies risk as Low, Medium, or High</w:t>
      </w:r>
    </w:p>
    <w:p w14:paraId="19E948A6" w14:textId="2434C1FE" w:rsidR="00DA2A2A" w:rsidRPr="00DA2A2A" w:rsidRDefault="00DA2A2A" w:rsidP="00DA2A2A">
      <w:pPr>
        <w:widowControl w:val="0"/>
        <w:numPr>
          <w:ilvl w:val="0"/>
          <w:numId w:val="1"/>
        </w:numPr>
        <w:spacing w:line="240" w:lineRule="auto"/>
        <w:rPr>
          <w:rFonts w:asciiTheme="majorHAnsi" w:eastAsia="Calibri" w:hAnsiTheme="majorHAnsi" w:cstheme="majorHAnsi"/>
          <w:b/>
          <w:bCs/>
        </w:rPr>
      </w:pPr>
      <w:r w:rsidRPr="00DA2A2A">
        <w:rPr>
          <w:rFonts w:asciiTheme="majorHAnsi" w:eastAsia="Calibri" w:hAnsiTheme="majorHAnsi" w:cstheme="majorHAnsi"/>
          <w:b/>
          <w:bCs/>
        </w:rPr>
        <w:t>AI Report Generation &amp; PDF Output:</w:t>
      </w:r>
      <w:r w:rsidRPr="00DA2A2A">
        <w:rPr>
          <w:rFonts w:asciiTheme="majorHAnsi" w:eastAsia="Calibri" w:hAnsiTheme="majorHAnsi" w:cstheme="majorHAnsi"/>
          <w:b/>
          <w:bCs/>
        </w:rPr>
        <w:t xml:space="preserve"> </w:t>
      </w:r>
      <w:r w:rsidRPr="00DA2A2A">
        <w:rPr>
          <w:rFonts w:asciiTheme="majorHAnsi" w:eastAsia="Calibri" w:hAnsiTheme="majorHAnsi" w:cstheme="majorHAnsi"/>
        </w:rPr>
        <w:t>Converts unstructured patient input into structured clinical report with chief complaint, medical history, risk level, and suggested action</w:t>
      </w:r>
    </w:p>
    <w:p w14:paraId="0CCADC40" w14:textId="16453973" w:rsidR="00DA2A2A" w:rsidRDefault="00DA2A2A" w:rsidP="00BF5F0C">
      <w:pPr>
        <w:widowControl w:val="0"/>
        <w:numPr>
          <w:ilvl w:val="0"/>
          <w:numId w:val="1"/>
        </w:numPr>
        <w:spacing w:line="240" w:lineRule="auto"/>
        <w:rPr>
          <w:rFonts w:asciiTheme="majorHAnsi" w:eastAsia="Calibri" w:hAnsiTheme="majorHAnsi" w:cstheme="majorHAnsi"/>
        </w:rPr>
      </w:pPr>
      <w:r w:rsidRPr="00DA2A2A">
        <w:rPr>
          <w:rFonts w:asciiTheme="majorHAnsi" w:eastAsia="Calibri" w:hAnsiTheme="majorHAnsi" w:cstheme="majorHAnsi"/>
          <w:b/>
          <w:bCs/>
        </w:rPr>
        <w:t>Doctor Approval Dashboard:</w:t>
      </w:r>
      <w:r w:rsidRPr="00DA2A2A">
        <w:rPr>
          <w:rFonts w:asciiTheme="majorHAnsi" w:eastAsia="Calibri" w:hAnsiTheme="majorHAnsi" w:cstheme="majorHAnsi"/>
          <w:b/>
          <w:bCs/>
        </w:rPr>
        <w:t xml:space="preserve"> </w:t>
      </w:r>
      <w:r w:rsidRPr="00DA2A2A">
        <w:rPr>
          <w:rFonts w:asciiTheme="majorHAnsi" w:eastAsia="Calibri" w:hAnsiTheme="majorHAnsi" w:cstheme="majorHAnsi"/>
        </w:rPr>
        <w:t>Doctors view pending AI-generated reports, review summaries, and approve or reject with optional notes</w:t>
      </w:r>
    </w:p>
    <w:p w14:paraId="762A256B" w14:textId="77777777" w:rsidR="00251CBF" w:rsidRDefault="00251CBF" w:rsidP="00251CBF">
      <w:pPr>
        <w:widowControl w:val="0"/>
        <w:spacing w:line="240" w:lineRule="auto"/>
        <w:rPr>
          <w:rFonts w:asciiTheme="majorHAnsi" w:eastAsia="Calibri" w:hAnsiTheme="majorHAnsi" w:cstheme="majorHAnsi"/>
        </w:rPr>
      </w:pPr>
    </w:p>
    <w:p w14:paraId="67C7B126" w14:textId="77777777" w:rsidR="00971413" w:rsidRDefault="00971413" w:rsidP="00251CBF">
      <w:pPr>
        <w:widowControl w:val="0"/>
        <w:spacing w:line="240" w:lineRule="auto"/>
        <w:rPr>
          <w:rFonts w:asciiTheme="majorHAnsi" w:eastAsia="Calibri" w:hAnsiTheme="majorHAnsi" w:cstheme="majorHAnsi"/>
        </w:rPr>
      </w:pPr>
    </w:p>
    <w:p w14:paraId="2BB2CFD4" w14:textId="77777777" w:rsidR="00971413" w:rsidRDefault="00971413" w:rsidP="00251CBF">
      <w:pPr>
        <w:widowControl w:val="0"/>
        <w:spacing w:line="240" w:lineRule="auto"/>
        <w:rPr>
          <w:rFonts w:asciiTheme="majorHAnsi" w:eastAsia="Calibri" w:hAnsiTheme="majorHAnsi" w:cstheme="majorHAnsi"/>
        </w:rPr>
      </w:pPr>
    </w:p>
    <w:p w14:paraId="41EA0D34" w14:textId="77777777" w:rsidR="00251CBF" w:rsidRPr="00BF5F0C" w:rsidRDefault="00251CBF" w:rsidP="00251CBF">
      <w:pPr>
        <w:widowControl w:val="0"/>
        <w:spacing w:line="240" w:lineRule="auto"/>
        <w:rPr>
          <w:rFonts w:asciiTheme="majorHAnsi" w:eastAsia="Calibri" w:hAnsiTheme="majorHAnsi" w:cstheme="majorHAnsi"/>
        </w:rPr>
      </w:pPr>
    </w:p>
    <w:p w14:paraId="29FF3F49" w14:textId="77777777" w:rsidR="00984E1E" w:rsidRPr="00971413" w:rsidRDefault="00000000" w:rsidP="00971413">
      <w:pPr>
        <w:rPr>
          <w:rFonts w:asciiTheme="majorHAnsi" w:hAnsiTheme="majorHAnsi" w:cstheme="majorHAnsi"/>
          <w:b/>
          <w:bCs/>
        </w:rPr>
      </w:pPr>
      <w:bookmarkStart w:id="4" w:name="_heading=h.3d7fl2xlg1yo" w:colFirst="0" w:colLast="0"/>
      <w:bookmarkEnd w:id="4"/>
      <w:r w:rsidRPr="00971413">
        <w:rPr>
          <w:rFonts w:asciiTheme="majorHAnsi" w:hAnsiTheme="majorHAnsi" w:cstheme="majorHAnsi"/>
          <w:b/>
          <w:bCs/>
        </w:rPr>
        <w:lastRenderedPageBreak/>
        <w:t>1.2 Out-of-Scope</w:t>
      </w:r>
    </w:p>
    <w:p w14:paraId="576C5B27" w14:textId="7FE024E6" w:rsidR="00DA2A2A" w:rsidRPr="00DA2A2A" w:rsidRDefault="00DA2A2A" w:rsidP="00DA2A2A">
      <w:pPr>
        <w:pStyle w:val="ds-markdown-paragraph"/>
        <w:numPr>
          <w:ilvl w:val="0"/>
          <w:numId w:val="4"/>
        </w:numPr>
        <w:shd w:val="clear" w:color="auto" w:fill="FFFFFF"/>
        <w:spacing w:before="0" w:beforeAutospacing="0" w:after="0" w:afterAutospacing="0"/>
        <w:rPr>
          <w:rFonts w:asciiTheme="majorHAnsi" w:hAnsiTheme="majorHAnsi" w:cstheme="majorHAnsi"/>
          <w:color w:val="0F1115"/>
          <w:sz w:val="22"/>
          <w:szCs w:val="22"/>
        </w:rPr>
      </w:pPr>
      <w:r w:rsidRPr="00DA2A2A">
        <w:rPr>
          <w:rStyle w:val="Strong"/>
          <w:rFonts w:asciiTheme="majorHAnsi" w:hAnsiTheme="majorHAnsi" w:cstheme="majorHAnsi"/>
          <w:color w:val="0F1115"/>
          <w:sz w:val="22"/>
          <w:szCs w:val="22"/>
        </w:rPr>
        <w:t>User Authentication &amp; Profile Management:</w:t>
      </w:r>
      <w:r>
        <w:rPr>
          <w:rFonts w:asciiTheme="majorHAnsi" w:hAnsiTheme="majorHAnsi" w:cstheme="majorHAnsi"/>
          <w:color w:val="0F1115"/>
          <w:sz w:val="22"/>
          <w:szCs w:val="22"/>
        </w:rPr>
        <w:t xml:space="preserve"> </w:t>
      </w:r>
      <w:r w:rsidRPr="00DA2A2A">
        <w:rPr>
          <w:rFonts w:asciiTheme="majorHAnsi" w:hAnsiTheme="majorHAnsi" w:cstheme="majorHAnsi"/>
          <w:color w:val="0F1115"/>
          <w:sz w:val="22"/>
          <w:szCs w:val="22"/>
        </w:rPr>
        <w:t>No login system, user profiles, or patient history across sessions</w:t>
      </w:r>
    </w:p>
    <w:p w14:paraId="36C6E8E5" w14:textId="42EA9716" w:rsidR="00DA2A2A" w:rsidRPr="00DA2A2A" w:rsidRDefault="00DA2A2A" w:rsidP="00DA2A2A">
      <w:pPr>
        <w:pStyle w:val="ds-markdown-paragraph"/>
        <w:numPr>
          <w:ilvl w:val="0"/>
          <w:numId w:val="4"/>
        </w:numPr>
        <w:shd w:val="clear" w:color="auto" w:fill="FFFFFF"/>
        <w:spacing w:before="0" w:beforeAutospacing="0" w:after="0" w:afterAutospacing="0"/>
        <w:rPr>
          <w:rFonts w:asciiTheme="majorHAnsi" w:hAnsiTheme="majorHAnsi" w:cstheme="majorHAnsi"/>
          <w:color w:val="0F1115"/>
          <w:sz w:val="22"/>
          <w:szCs w:val="22"/>
        </w:rPr>
      </w:pPr>
      <w:r w:rsidRPr="00DA2A2A">
        <w:rPr>
          <w:rStyle w:val="Strong"/>
          <w:rFonts w:asciiTheme="majorHAnsi" w:hAnsiTheme="majorHAnsi" w:cstheme="majorHAnsi"/>
          <w:color w:val="0F1115"/>
          <w:sz w:val="22"/>
          <w:szCs w:val="22"/>
        </w:rPr>
        <w:t>Voice Input:</w:t>
      </w:r>
      <w:r>
        <w:rPr>
          <w:rFonts w:asciiTheme="majorHAnsi" w:hAnsiTheme="majorHAnsi" w:cstheme="majorHAnsi"/>
          <w:color w:val="0F1115"/>
          <w:sz w:val="22"/>
          <w:szCs w:val="22"/>
        </w:rPr>
        <w:t xml:space="preserve"> </w:t>
      </w:r>
      <w:r w:rsidRPr="00DA2A2A">
        <w:rPr>
          <w:rFonts w:asciiTheme="majorHAnsi" w:hAnsiTheme="majorHAnsi" w:cstheme="majorHAnsi"/>
          <w:color w:val="0F1115"/>
          <w:sz w:val="22"/>
          <w:szCs w:val="22"/>
        </w:rPr>
        <w:t>No speech-to-text or voice recognition for patients who cannot type</w:t>
      </w:r>
    </w:p>
    <w:p w14:paraId="3BBF5377" w14:textId="4C8FE6D5" w:rsidR="00984E1E" w:rsidRPr="00BF5F0C" w:rsidRDefault="00DA2A2A" w:rsidP="00BF5F0C">
      <w:pPr>
        <w:pStyle w:val="ds-markdown-paragraph"/>
        <w:numPr>
          <w:ilvl w:val="0"/>
          <w:numId w:val="4"/>
        </w:numPr>
        <w:shd w:val="clear" w:color="auto" w:fill="FFFFFF"/>
        <w:spacing w:before="0" w:beforeAutospacing="0" w:after="0" w:afterAutospacing="0"/>
        <w:rPr>
          <w:rFonts w:asciiTheme="majorHAnsi" w:hAnsiTheme="majorHAnsi" w:cstheme="majorHAnsi"/>
          <w:color w:val="0F1115"/>
          <w:sz w:val="22"/>
          <w:szCs w:val="22"/>
        </w:rPr>
      </w:pPr>
      <w:r w:rsidRPr="00DA2A2A">
        <w:rPr>
          <w:rStyle w:val="Strong"/>
          <w:rFonts w:asciiTheme="majorHAnsi" w:hAnsiTheme="majorHAnsi" w:cstheme="majorHAnsi"/>
          <w:color w:val="0F1115"/>
          <w:sz w:val="22"/>
          <w:szCs w:val="22"/>
        </w:rPr>
        <w:t>Telemedicine / Video Call:</w:t>
      </w:r>
      <w:r>
        <w:rPr>
          <w:rFonts w:asciiTheme="majorHAnsi" w:hAnsiTheme="majorHAnsi" w:cstheme="majorHAnsi"/>
          <w:color w:val="0F1115"/>
          <w:sz w:val="22"/>
          <w:szCs w:val="22"/>
        </w:rPr>
        <w:t xml:space="preserve"> </w:t>
      </w:r>
      <w:r w:rsidRPr="00DA2A2A">
        <w:rPr>
          <w:rFonts w:asciiTheme="majorHAnsi" w:hAnsiTheme="majorHAnsi" w:cstheme="majorHAnsi"/>
          <w:color w:val="0F1115"/>
          <w:sz w:val="22"/>
          <w:szCs w:val="22"/>
        </w:rPr>
        <w:t>No real-time video consultation with doctor</w:t>
      </w:r>
    </w:p>
    <w:p w14:paraId="35F1E308" w14:textId="77777777" w:rsidR="00984E1E" w:rsidRPr="00251CBF" w:rsidRDefault="00984E1E">
      <w:pPr>
        <w:widowControl w:val="0"/>
        <w:spacing w:before="240" w:line="240" w:lineRule="auto"/>
        <w:rPr>
          <w:rFonts w:ascii="Calibri" w:eastAsia="Calibri" w:hAnsi="Calibri" w:cs="Calibri"/>
          <w:b/>
          <w:bCs/>
          <w:sz w:val="14"/>
          <w:szCs w:val="14"/>
        </w:rPr>
      </w:pPr>
    </w:p>
    <w:p w14:paraId="1B9F8BD7" w14:textId="77777777" w:rsidR="00984E1E" w:rsidRPr="00971413" w:rsidRDefault="00000000" w:rsidP="00971413">
      <w:pPr>
        <w:pStyle w:val="Heading1"/>
      </w:pPr>
      <w:bookmarkStart w:id="5" w:name="_Toc228046741"/>
      <w:r w:rsidRPr="00971413">
        <w:t>2. Risk Assessment &amp; Mitigation Strategy</w:t>
      </w:r>
      <w:bookmarkEnd w:id="5"/>
    </w:p>
    <w:p w14:paraId="568CAD07" w14:textId="5CCC6EA8" w:rsidR="00984E1E" w:rsidRDefault="00251CBF">
      <w:pPr>
        <w:widowControl w:val="0"/>
        <w:spacing w:line="240" w:lineRule="auto"/>
        <w:rPr>
          <w:rFonts w:ascii="Calibri" w:eastAsia="Calibri" w:hAnsi="Calibri" w:cs="Calibri"/>
          <w:i/>
          <w:iCs/>
        </w:rPr>
      </w:pPr>
      <w:r w:rsidRPr="00251CBF">
        <w:rPr>
          <w:rFonts w:ascii="Calibri" w:eastAsia="Calibri" w:hAnsi="Calibri" w:cs="Calibri"/>
          <w:i/>
          <w:iCs/>
        </w:rPr>
        <w:t>Technical risks are evaluated using a 5x5 matrix where Risk Score = Likelihood (1-5) × Severity (1-5), with scores 13-25 requiring immediate mitigation, 5-12 requiring monitoring, and 1-4 being acceptable.</w:t>
      </w:r>
    </w:p>
    <w:p w14:paraId="2C8FFAC7" w14:textId="77777777" w:rsidR="00251CBF" w:rsidRDefault="00251CBF">
      <w:pPr>
        <w:widowControl w:val="0"/>
        <w:spacing w:line="240" w:lineRule="auto"/>
        <w:rPr>
          <w:rFonts w:ascii="Calibri" w:eastAsia="Calibri" w:hAnsi="Calibri" w:cs="Calibri"/>
          <w:i/>
          <w:iCs/>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50"/>
        <w:gridCol w:w="1260"/>
        <w:gridCol w:w="1080"/>
        <w:gridCol w:w="1170"/>
        <w:gridCol w:w="1890"/>
        <w:gridCol w:w="1810"/>
      </w:tblGrid>
      <w:tr w:rsidR="00984E1E" w14:paraId="080B2BA8" w14:textId="77777777" w:rsidTr="00E8258D">
        <w:trPr>
          <w:trHeight w:val="495"/>
          <w:tblHeader/>
        </w:trPr>
        <w:tc>
          <w:tcPr>
            <w:tcW w:w="2150" w:type="dxa"/>
            <w:tcMar>
              <w:top w:w="72" w:type="dxa"/>
              <w:left w:w="72" w:type="dxa"/>
              <w:bottom w:w="72" w:type="dxa"/>
              <w:right w:w="72" w:type="dxa"/>
            </w:tcMar>
          </w:tcPr>
          <w:p w14:paraId="6DD6DC3A" w14:textId="77777777" w:rsidR="00984E1E"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Technical Risk</w:t>
            </w:r>
          </w:p>
        </w:tc>
        <w:tc>
          <w:tcPr>
            <w:tcW w:w="1260" w:type="dxa"/>
            <w:tcMar>
              <w:top w:w="72" w:type="dxa"/>
              <w:left w:w="72" w:type="dxa"/>
              <w:bottom w:w="72" w:type="dxa"/>
              <w:right w:w="72" w:type="dxa"/>
            </w:tcMar>
          </w:tcPr>
          <w:p w14:paraId="66CB927B" w14:textId="77777777" w:rsidR="00984E1E"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Likelihood (1–5)</w:t>
            </w:r>
          </w:p>
        </w:tc>
        <w:tc>
          <w:tcPr>
            <w:tcW w:w="1080" w:type="dxa"/>
            <w:tcMar>
              <w:top w:w="72" w:type="dxa"/>
              <w:left w:w="72" w:type="dxa"/>
              <w:bottom w:w="72" w:type="dxa"/>
              <w:right w:w="72" w:type="dxa"/>
            </w:tcMar>
          </w:tcPr>
          <w:p w14:paraId="2ABF6ACD" w14:textId="77777777" w:rsidR="00984E1E"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Severity (1–5)</w:t>
            </w:r>
          </w:p>
        </w:tc>
        <w:tc>
          <w:tcPr>
            <w:tcW w:w="1170" w:type="dxa"/>
            <w:tcMar>
              <w:top w:w="72" w:type="dxa"/>
              <w:left w:w="72" w:type="dxa"/>
              <w:bottom w:w="72" w:type="dxa"/>
              <w:right w:w="72" w:type="dxa"/>
            </w:tcMar>
          </w:tcPr>
          <w:p w14:paraId="0C710674" w14:textId="77777777" w:rsidR="00984E1E"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Risk Score (L×S)</w:t>
            </w:r>
          </w:p>
        </w:tc>
        <w:tc>
          <w:tcPr>
            <w:tcW w:w="1890" w:type="dxa"/>
            <w:tcMar>
              <w:top w:w="72" w:type="dxa"/>
              <w:left w:w="72" w:type="dxa"/>
              <w:bottom w:w="72" w:type="dxa"/>
              <w:right w:w="72" w:type="dxa"/>
            </w:tcMar>
          </w:tcPr>
          <w:p w14:paraId="67114AA8" w14:textId="77777777" w:rsidR="00984E1E"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Mitigation Strategy</w:t>
            </w:r>
          </w:p>
        </w:tc>
        <w:tc>
          <w:tcPr>
            <w:tcW w:w="1810" w:type="dxa"/>
            <w:tcMar>
              <w:top w:w="72" w:type="dxa"/>
              <w:left w:w="72" w:type="dxa"/>
              <w:bottom w:w="72" w:type="dxa"/>
              <w:right w:w="72" w:type="dxa"/>
            </w:tcMar>
          </w:tcPr>
          <w:p w14:paraId="1D6A09EB" w14:textId="77777777" w:rsidR="00984E1E"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Testing Approach</w:t>
            </w:r>
          </w:p>
        </w:tc>
      </w:tr>
      <w:tr w:rsidR="00984E1E" w14:paraId="30946F6B" w14:textId="77777777" w:rsidTr="00E8258D">
        <w:tc>
          <w:tcPr>
            <w:tcW w:w="2150" w:type="dxa"/>
            <w:tcMar>
              <w:top w:w="72" w:type="dxa"/>
              <w:left w:w="72" w:type="dxa"/>
              <w:bottom w:w="72" w:type="dxa"/>
              <w:right w:w="72" w:type="dxa"/>
            </w:tcMar>
          </w:tcPr>
          <w:p w14:paraId="2F9670BF" w14:textId="16078936" w:rsidR="00984E1E" w:rsidRDefault="00251CBF">
            <w:pPr>
              <w:widowControl w:val="0"/>
              <w:spacing w:line="240" w:lineRule="auto"/>
              <w:rPr>
                <w:rFonts w:ascii="Calibri" w:eastAsia="Calibri" w:hAnsi="Calibri" w:cs="Calibri"/>
                <w:i/>
                <w:iCs/>
              </w:rPr>
            </w:pPr>
            <w:proofErr w:type="spellStart"/>
            <w:r w:rsidRPr="00251CBF">
              <w:rPr>
                <w:rFonts w:ascii="Calibri" w:eastAsia="Calibri" w:hAnsi="Calibri" w:cs="Calibri"/>
                <w:i/>
                <w:iCs/>
              </w:rPr>
              <w:t>Ilmu</w:t>
            </w:r>
            <w:proofErr w:type="spellEnd"/>
            <w:r w:rsidRPr="00251CBF">
              <w:rPr>
                <w:rFonts w:ascii="Calibri" w:eastAsia="Calibri" w:hAnsi="Calibri" w:cs="Calibri"/>
                <w:i/>
                <w:iCs/>
              </w:rPr>
              <w:t xml:space="preserve"> GLM 5.1 API goes down or responds slowly </w:t>
            </w:r>
          </w:p>
        </w:tc>
        <w:tc>
          <w:tcPr>
            <w:tcW w:w="1260" w:type="dxa"/>
            <w:tcMar>
              <w:top w:w="72" w:type="dxa"/>
              <w:left w:w="72" w:type="dxa"/>
              <w:bottom w:w="72" w:type="dxa"/>
              <w:right w:w="72" w:type="dxa"/>
            </w:tcMar>
          </w:tcPr>
          <w:p w14:paraId="39702960" w14:textId="77777777" w:rsidR="00984E1E" w:rsidRDefault="00000000">
            <w:pPr>
              <w:widowControl w:val="0"/>
              <w:spacing w:line="240" w:lineRule="auto"/>
              <w:rPr>
                <w:rFonts w:ascii="Calibri" w:eastAsia="Calibri" w:hAnsi="Calibri" w:cs="Calibri"/>
                <w:i/>
                <w:iCs/>
              </w:rPr>
            </w:pPr>
            <w:r>
              <w:rPr>
                <w:rFonts w:ascii="Calibri" w:eastAsia="Calibri" w:hAnsi="Calibri" w:cs="Calibri"/>
                <w:i/>
                <w:iCs/>
              </w:rPr>
              <w:t>3</w:t>
            </w:r>
          </w:p>
        </w:tc>
        <w:tc>
          <w:tcPr>
            <w:tcW w:w="1080" w:type="dxa"/>
            <w:tcMar>
              <w:top w:w="72" w:type="dxa"/>
              <w:left w:w="72" w:type="dxa"/>
              <w:bottom w:w="72" w:type="dxa"/>
              <w:right w:w="72" w:type="dxa"/>
            </w:tcMar>
          </w:tcPr>
          <w:p w14:paraId="1EF0277C" w14:textId="1AC71AC8" w:rsidR="00984E1E" w:rsidRDefault="00251CBF">
            <w:pPr>
              <w:widowControl w:val="0"/>
              <w:spacing w:line="240" w:lineRule="auto"/>
              <w:rPr>
                <w:rFonts w:ascii="Calibri" w:eastAsia="Calibri" w:hAnsi="Calibri" w:cs="Calibri"/>
                <w:i/>
                <w:iCs/>
              </w:rPr>
            </w:pPr>
            <w:r>
              <w:rPr>
                <w:rFonts w:ascii="Calibri" w:eastAsia="Calibri" w:hAnsi="Calibri" w:cs="Calibri"/>
                <w:i/>
                <w:iCs/>
              </w:rPr>
              <w:t>4</w:t>
            </w:r>
          </w:p>
        </w:tc>
        <w:tc>
          <w:tcPr>
            <w:tcW w:w="1170" w:type="dxa"/>
            <w:tcMar>
              <w:top w:w="72" w:type="dxa"/>
              <w:left w:w="72" w:type="dxa"/>
              <w:bottom w:w="72" w:type="dxa"/>
              <w:right w:w="72" w:type="dxa"/>
            </w:tcMar>
          </w:tcPr>
          <w:p w14:paraId="7E279131" w14:textId="106B5606" w:rsidR="00984E1E" w:rsidRDefault="00251CBF">
            <w:pPr>
              <w:widowControl w:val="0"/>
              <w:spacing w:line="240" w:lineRule="auto"/>
              <w:rPr>
                <w:rFonts w:ascii="Calibri" w:eastAsia="Calibri" w:hAnsi="Calibri" w:cs="Calibri"/>
                <w:i/>
                <w:iCs/>
              </w:rPr>
            </w:pPr>
            <w:r>
              <w:rPr>
                <w:rFonts w:ascii="Calibri" w:eastAsia="Calibri" w:hAnsi="Calibri" w:cs="Calibri"/>
                <w:i/>
                <w:iCs/>
              </w:rPr>
              <w:t>12 (Medium)</w:t>
            </w:r>
          </w:p>
        </w:tc>
        <w:tc>
          <w:tcPr>
            <w:tcW w:w="1890" w:type="dxa"/>
            <w:tcMar>
              <w:top w:w="72" w:type="dxa"/>
              <w:left w:w="72" w:type="dxa"/>
              <w:bottom w:w="72" w:type="dxa"/>
              <w:right w:w="72" w:type="dxa"/>
            </w:tcMar>
          </w:tcPr>
          <w:p w14:paraId="66FDFBEF" w14:textId="5564C108" w:rsidR="00984E1E" w:rsidRDefault="00E8258D">
            <w:pPr>
              <w:widowControl w:val="0"/>
              <w:spacing w:line="240" w:lineRule="auto"/>
              <w:rPr>
                <w:rFonts w:ascii="Calibri" w:eastAsia="Calibri" w:hAnsi="Calibri" w:cs="Calibri"/>
                <w:i/>
                <w:iCs/>
              </w:rPr>
            </w:pPr>
            <w:r w:rsidRPr="00E8258D">
              <w:rPr>
                <w:rFonts w:ascii="Calibri" w:eastAsia="Calibri" w:hAnsi="Calibri" w:cs="Calibri"/>
                <w:i/>
                <w:iCs/>
              </w:rPr>
              <w:t>Error message + retry option + offline fallback</w:t>
            </w:r>
          </w:p>
        </w:tc>
        <w:tc>
          <w:tcPr>
            <w:tcW w:w="1810" w:type="dxa"/>
            <w:tcMar>
              <w:top w:w="72" w:type="dxa"/>
              <w:left w:w="72" w:type="dxa"/>
              <w:bottom w:w="72" w:type="dxa"/>
              <w:right w:w="72" w:type="dxa"/>
            </w:tcMar>
          </w:tcPr>
          <w:p w14:paraId="43B77C5F" w14:textId="3C7A6E54" w:rsidR="00E8258D" w:rsidRPr="00E8258D" w:rsidRDefault="00E8258D" w:rsidP="00E8258D">
            <w:pPr>
              <w:spacing w:line="375" w:lineRule="atLeast"/>
              <w:rPr>
                <w:rFonts w:ascii="Calibri" w:eastAsia="Calibri" w:hAnsi="Calibri" w:cs="Calibri"/>
                <w:i/>
                <w:iCs/>
              </w:rPr>
            </w:pPr>
            <w:r w:rsidRPr="00E8258D">
              <w:rPr>
                <w:rFonts w:ascii="Calibri" w:eastAsia="Calibri" w:hAnsi="Calibri" w:cs="Calibri"/>
                <w:i/>
                <w:iCs/>
              </w:rPr>
              <w:t>Error handling, retry, offline</w:t>
            </w:r>
          </w:p>
          <w:p w14:paraId="5F1E8300" w14:textId="73729136" w:rsidR="00984E1E" w:rsidRDefault="00984E1E">
            <w:pPr>
              <w:widowControl w:val="0"/>
              <w:spacing w:line="240" w:lineRule="auto"/>
              <w:rPr>
                <w:rFonts w:ascii="Calibri" w:eastAsia="Calibri" w:hAnsi="Calibri" w:cs="Calibri"/>
                <w:i/>
                <w:iCs/>
              </w:rPr>
            </w:pPr>
          </w:p>
        </w:tc>
      </w:tr>
      <w:tr w:rsidR="00251CBF" w14:paraId="6460CB64" w14:textId="77777777" w:rsidTr="00E8258D">
        <w:tc>
          <w:tcPr>
            <w:tcW w:w="2150" w:type="dxa"/>
            <w:tcMar>
              <w:top w:w="72" w:type="dxa"/>
              <w:left w:w="72" w:type="dxa"/>
              <w:bottom w:w="72" w:type="dxa"/>
              <w:right w:w="72" w:type="dxa"/>
            </w:tcMar>
          </w:tcPr>
          <w:p w14:paraId="0EDB11CA" w14:textId="53EF21E8" w:rsidR="00251CBF" w:rsidRPr="00251CBF" w:rsidRDefault="00251CBF">
            <w:pPr>
              <w:widowControl w:val="0"/>
              <w:spacing w:line="240" w:lineRule="auto"/>
              <w:rPr>
                <w:rFonts w:ascii="Calibri" w:eastAsia="Calibri" w:hAnsi="Calibri" w:cs="Calibri"/>
                <w:i/>
                <w:iCs/>
              </w:rPr>
            </w:pPr>
            <w:r w:rsidRPr="00251CBF">
              <w:rPr>
                <w:rFonts w:ascii="Calibri" w:eastAsia="Calibri" w:hAnsi="Calibri" w:cs="Calibri"/>
                <w:i/>
                <w:iCs/>
              </w:rPr>
              <w:t xml:space="preserve">AI hallucinates symptoms or medical information that </w:t>
            </w:r>
            <w:proofErr w:type="gramStart"/>
            <w:r w:rsidRPr="00251CBF">
              <w:rPr>
                <w:rFonts w:ascii="Calibri" w:eastAsia="Calibri" w:hAnsi="Calibri" w:cs="Calibri"/>
                <w:i/>
                <w:iCs/>
              </w:rPr>
              <w:t>patient</w:t>
            </w:r>
            <w:proofErr w:type="gramEnd"/>
            <w:r w:rsidRPr="00251CBF">
              <w:rPr>
                <w:rFonts w:ascii="Calibri" w:eastAsia="Calibri" w:hAnsi="Calibri" w:cs="Calibri"/>
                <w:i/>
                <w:iCs/>
              </w:rPr>
              <w:t xml:space="preserve"> never mentioned</w:t>
            </w:r>
          </w:p>
        </w:tc>
        <w:tc>
          <w:tcPr>
            <w:tcW w:w="1260" w:type="dxa"/>
            <w:tcMar>
              <w:top w:w="72" w:type="dxa"/>
              <w:left w:w="72" w:type="dxa"/>
              <w:bottom w:w="72" w:type="dxa"/>
              <w:right w:w="72" w:type="dxa"/>
            </w:tcMar>
          </w:tcPr>
          <w:p w14:paraId="054626D6" w14:textId="7FE98C37" w:rsidR="00251CBF" w:rsidRDefault="00251CBF">
            <w:pPr>
              <w:widowControl w:val="0"/>
              <w:spacing w:line="240" w:lineRule="auto"/>
              <w:rPr>
                <w:rFonts w:ascii="Calibri" w:eastAsia="Calibri" w:hAnsi="Calibri" w:cs="Calibri"/>
                <w:i/>
                <w:iCs/>
              </w:rPr>
            </w:pPr>
            <w:r>
              <w:rPr>
                <w:rFonts w:ascii="Calibri" w:eastAsia="Calibri" w:hAnsi="Calibri" w:cs="Calibri"/>
                <w:i/>
                <w:iCs/>
              </w:rPr>
              <w:t>2</w:t>
            </w:r>
          </w:p>
        </w:tc>
        <w:tc>
          <w:tcPr>
            <w:tcW w:w="1080" w:type="dxa"/>
            <w:tcMar>
              <w:top w:w="72" w:type="dxa"/>
              <w:left w:w="72" w:type="dxa"/>
              <w:bottom w:w="72" w:type="dxa"/>
              <w:right w:w="72" w:type="dxa"/>
            </w:tcMar>
          </w:tcPr>
          <w:p w14:paraId="6F4C98E9" w14:textId="3DB5292B" w:rsidR="00251CBF" w:rsidRDefault="00251CBF">
            <w:pPr>
              <w:widowControl w:val="0"/>
              <w:spacing w:line="240" w:lineRule="auto"/>
              <w:rPr>
                <w:rFonts w:ascii="Calibri" w:eastAsia="Calibri" w:hAnsi="Calibri" w:cs="Calibri"/>
                <w:i/>
                <w:iCs/>
              </w:rPr>
            </w:pPr>
            <w:r>
              <w:rPr>
                <w:rFonts w:ascii="Calibri" w:eastAsia="Calibri" w:hAnsi="Calibri" w:cs="Calibri"/>
                <w:i/>
                <w:iCs/>
              </w:rPr>
              <w:t>5</w:t>
            </w:r>
          </w:p>
        </w:tc>
        <w:tc>
          <w:tcPr>
            <w:tcW w:w="1170" w:type="dxa"/>
            <w:tcMar>
              <w:top w:w="72" w:type="dxa"/>
              <w:left w:w="72" w:type="dxa"/>
              <w:bottom w:w="72" w:type="dxa"/>
              <w:right w:w="72" w:type="dxa"/>
            </w:tcMar>
          </w:tcPr>
          <w:p w14:paraId="6893132F" w14:textId="187168C8" w:rsidR="00251CBF" w:rsidRDefault="00251CBF">
            <w:pPr>
              <w:widowControl w:val="0"/>
              <w:spacing w:line="240" w:lineRule="auto"/>
              <w:rPr>
                <w:rFonts w:ascii="Calibri" w:eastAsia="Calibri" w:hAnsi="Calibri" w:cs="Calibri"/>
                <w:i/>
                <w:iCs/>
              </w:rPr>
            </w:pPr>
            <w:r>
              <w:rPr>
                <w:rFonts w:ascii="Calibri" w:eastAsia="Calibri" w:hAnsi="Calibri" w:cs="Calibri"/>
                <w:i/>
                <w:iCs/>
              </w:rPr>
              <w:t>10</w:t>
            </w:r>
          </w:p>
        </w:tc>
        <w:tc>
          <w:tcPr>
            <w:tcW w:w="1890" w:type="dxa"/>
            <w:tcMar>
              <w:top w:w="72" w:type="dxa"/>
              <w:left w:w="72" w:type="dxa"/>
              <w:bottom w:w="72" w:type="dxa"/>
              <w:right w:w="72" w:type="dxa"/>
            </w:tcMar>
          </w:tcPr>
          <w:p w14:paraId="6D53EBAE" w14:textId="12D768FD" w:rsidR="00251CBF" w:rsidRDefault="00E8258D">
            <w:pPr>
              <w:widowControl w:val="0"/>
              <w:spacing w:line="240" w:lineRule="auto"/>
              <w:rPr>
                <w:rFonts w:ascii="Calibri" w:eastAsia="Calibri" w:hAnsi="Calibri" w:cs="Calibri"/>
                <w:i/>
                <w:iCs/>
              </w:rPr>
            </w:pPr>
            <w:r w:rsidRPr="00E8258D">
              <w:rPr>
                <w:rFonts w:ascii="Calibri" w:eastAsia="Calibri" w:hAnsi="Calibri" w:cs="Calibri"/>
                <w:i/>
                <w:iCs/>
              </w:rPr>
              <w:t xml:space="preserve">Doctor approval + </w:t>
            </w:r>
            <w:proofErr w:type="spellStart"/>
            <w:r w:rsidRPr="00E8258D">
              <w:rPr>
                <w:rFonts w:ascii="Calibri" w:eastAsia="Calibri" w:hAnsi="Calibri" w:cs="Calibri"/>
                <w:i/>
                <w:iCs/>
              </w:rPr>
              <w:t>CoT</w:t>
            </w:r>
            <w:proofErr w:type="spellEnd"/>
            <w:r w:rsidRPr="00E8258D">
              <w:rPr>
                <w:rFonts w:ascii="Calibri" w:eastAsia="Calibri" w:hAnsi="Calibri" w:cs="Calibri"/>
                <w:i/>
                <w:iCs/>
              </w:rPr>
              <w:t xml:space="preserve"> prompting</w:t>
            </w:r>
          </w:p>
        </w:tc>
        <w:tc>
          <w:tcPr>
            <w:tcW w:w="1810" w:type="dxa"/>
            <w:tcMar>
              <w:top w:w="72" w:type="dxa"/>
              <w:left w:w="72" w:type="dxa"/>
              <w:bottom w:w="72" w:type="dxa"/>
              <w:right w:w="72" w:type="dxa"/>
            </w:tcMar>
          </w:tcPr>
          <w:p w14:paraId="47856AD8" w14:textId="16FE63C5" w:rsidR="00251CBF" w:rsidRDefault="00E8258D">
            <w:pPr>
              <w:widowControl w:val="0"/>
              <w:spacing w:line="240" w:lineRule="auto"/>
              <w:rPr>
                <w:rFonts w:ascii="Calibri" w:eastAsia="Calibri" w:hAnsi="Calibri" w:cs="Calibri"/>
                <w:i/>
                <w:iCs/>
              </w:rPr>
            </w:pPr>
            <w:r w:rsidRPr="00E8258D">
              <w:rPr>
                <w:rFonts w:ascii="Calibri" w:eastAsia="Calibri" w:hAnsi="Calibri" w:cs="Calibri"/>
                <w:i/>
                <w:iCs/>
              </w:rPr>
              <w:t>Output accuracy, doctor validation</w:t>
            </w:r>
          </w:p>
        </w:tc>
      </w:tr>
      <w:tr w:rsidR="00251CBF" w14:paraId="175E5EF6" w14:textId="77777777" w:rsidTr="00E8258D">
        <w:tc>
          <w:tcPr>
            <w:tcW w:w="2150" w:type="dxa"/>
            <w:tcMar>
              <w:top w:w="72" w:type="dxa"/>
              <w:left w:w="72" w:type="dxa"/>
              <w:bottom w:w="72" w:type="dxa"/>
              <w:right w:w="72" w:type="dxa"/>
            </w:tcMar>
          </w:tcPr>
          <w:p w14:paraId="05A08C7C" w14:textId="7A9AC273" w:rsidR="00251CBF" w:rsidRPr="00251CBF" w:rsidRDefault="00251CBF">
            <w:pPr>
              <w:widowControl w:val="0"/>
              <w:spacing w:line="240" w:lineRule="auto"/>
              <w:rPr>
                <w:rFonts w:ascii="Calibri" w:eastAsia="Calibri" w:hAnsi="Calibri" w:cs="Calibri"/>
                <w:i/>
                <w:iCs/>
              </w:rPr>
            </w:pPr>
            <w:r w:rsidRPr="00251CBF">
              <w:rPr>
                <w:rFonts w:ascii="Calibri" w:eastAsia="Calibri" w:hAnsi="Calibri" w:cs="Calibri"/>
                <w:i/>
                <w:iCs/>
              </w:rPr>
              <w:t>Patient clears browser cache or uses incognito mode, losing report before doctor approval</w:t>
            </w:r>
          </w:p>
        </w:tc>
        <w:tc>
          <w:tcPr>
            <w:tcW w:w="1260" w:type="dxa"/>
            <w:tcMar>
              <w:top w:w="72" w:type="dxa"/>
              <w:left w:w="72" w:type="dxa"/>
              <w:bottom w:w="72" w:type="dxa"/>
              <w:right w:w="72" w:type="dxa"/>
            </w:tcMar>
          </w:tcPr>
          <w:p w14:paraId="7B3A1575" w14:textId="2A4DD546" w:rsidR="00251CBF" w:rsidRDefault="00E8258D">
            <w:pPr>
              <w:widowControl w:val="0"/>
              <w:spacing w:line="240" w:lineRule="auto"/>
              <w:rPr>
                <w:rFonts w:ascii="Calibri" w:eastAsia="Calibri" w:hAnsi="Calibri" w:cs="Calibri"/>
                <w:i/>
                <w:iCs/>
              </w:rPr>
            </w:pPr>
            <w:r>
              <w:rPr>
                <w:rFonts w:ascii="Calibri" w:eastAsia="Calibri" w:hAnsi="Calibri" w:cs="Calibri"/>
                <w:i/>
                <w:iCs/>
              </w:rPr>
              <w:t>4</w:t>
            </w:r>
          </w:p>
        </w:tc>
        <w:tc>
          <w:tcPr>
            <w:tcW w:w="1080" w:type="dxa"/>
            <w:tcMar>
              <w:top w:w="72" w:type="dxa"/>
              <w:left w:w="72" w:type="dxa"/>
              <w:bottom w:w="72" w:type="dxa"/>
              <w:right w:w="72" w:type="dxa"/>
            </w:tcMar>
          </w:tcPr>
          <w:p w14:paraId="7E563458" w14:textId="06FBB2E1" w:rsidR="00251CBF" w:rsidRDefault="00E8258D">
            <w:pPr>
              <w:widowControl w:val="0"/>
              <w:spacing w:line="240" w:lineRule="auto"/>
              <w:rPr>
                <w:rFonts w:ascii="Calibri" w:eastAsia="Calibri" w:hAnsi="Calibri" w:cs="Calibri"/>
                <w:i/>
                <w:iCs/>
              </w:rPr>
            </w:pPr>
            <w:r>
              <w:rPr>
                <w:rFonts w:ascii="Calibri" w:eastAsia="Calibri" w:hAnsi="Calibri" w:cs="Calibri"/>
                <w:i/>
                <w:iCs/>
              </w:rPr>
              <w:t>3</w:t>
            </w:r>
          </w:p>
        </w:tc>
        <w:tc>
          <w:tcPr>
            <w:tcW w:w="1170" w:type="dxa"/>
            <w:tcMar>
              <w:top w:w="72" w:type="dxa"/>
              <w:left w:w="72" w:type="dxa"/>
              <w:bottom w:w="72" w:type="dxa"/>
              <w:right w:w="72" w:type="dxa"/>
            </w:tcMar>
          </w:tcPr>
          <w:p w14:paraId="4C230423" w14:textId="793063EB" w:rsidR="00251CBF" w:rsidRDefault="00E8258D">
            <w:pPr>
              <w:widowControl w:val="0"/>
              <w:spacing w:line="240" w:lineRule="auto"/>
              <w:rPr>
                <w:rFonts w:ascii="Calibri" w:eastAsia="Calibri" w:hAnsi="Calibri" w:cs="Calibri"/>
                <w:i/>
                <w:iCs/>
              </w:rPr>
            </w:pPr>
            <w:r>
              <w:rPr>
                <w:rFonts w:ascii="Calibri" w:eastAsia="Calibri" w:hAnsi="Calibri" w:cs="Calibri"/>
                <w:i/>
                <w:iCs/>
              </w:rPr>
              <w:t>12</w:t>
            </w:r>
          </w:p>
        </w:tc>
        <w:tc>
          <w:tcPr>
            <w:tcW w:w="1890" w:type="dxa"/>
            <w:tcMar>
              <w:top w:w="72" w:type="dxa"/>
              <w:left w:w="72" w:type="dxa"/>
              <w:bottom w:w="72" w:type="dxa"/>
              <w:right w:w="72" w:type="dxa"/>
            </w:tcMar>
          </w:tcPr>
          <w:p w14:paraId="76628967" w14:textId="029556BA" w:rsidR="00251CBF" w:rsidRDefault="00E8258D">
            <w:pPr>
              <w:widowControl w:val="0"/>
              <w:spacing w:line="240" w:lineRule="auto"/>
              <w:rPr>
                <w:rFonts w:ascii="Calibri" w:eastAsia="Calibri" w:hAnsi="Calibri" w:cs="Calibri"/>
                <w:i/>
                <w:iCs/>
              </w:rPr>
            </w:pPr>
            <w:r w:rsidRPr="00E8258D">
              <w:rPr>
                <w:rFonts w:ascii="Calibri" w:eastAsia="Calibri" w:hAnsi="Calibri" w:cs="Calibri"/>
                <w:i/>
                <w:iCs/>
              </w:rPr>
              <w:t>Warning banner + download report button</w:t>
            </w:r>
          </w:p>
        </w:tc>
        <w:tc>
          <w:tcPr>
            <w:tcW w:w="1810" w:type="dxa"/>
            <w:tcMar>
              <w:top w:w="72" w:type="dxa"/>
              <w:left w:w="72" w:type="dxa"/>
              <w:bottom w:w="72" w:type="dxa"/>
              <w:right w:w="72" w:type="dxa"/>
            </w:tcMar>
          </w:tcPr>
          <w:p w14:paraId="3D3E3AB1" w14:textId="33870587" w:rsidR="00251CBF" w:rsidRDefault="00E8258D">
            <w:pPr>
              <w:widowControl w:val="0"/>
              <w:spacing w:line="240" w:lineRule="auto"/>
              <w:rPr>
                <w:rFonts w:ascii="Calibri" w:eastAsia="Calibri" w:hAnsi="Calibri" w:cs="Calibri"/>
                <w:i/>
                <w:iCs/>
              </w:rPr>
            </w:pPr>
            <w:r w:rsidRPr="00E8258D">
              <w:rPr>
                <w:rFonts w:ascii="Calibri" w:eastAsia="Calibri" w:hAnsi="Calibri" w:cs="Calibri"/>
                <w:i/>
                <w:iCs/>
              </w:rPr>
              <w:t>Warning, download, recovery</w:t>
            </w:r>
          </w:p>
        </w:tc>
      </w:tr>
      <w:tr w:rsidR="00251CBF" w14:paraId="3E8F85D1" w14:textId="77777777" w:rsidTr="00E8258D">
        <w:tc>
          <w:tcPr>
            <w:tcW w:w="2150" w:type="dxa"/>
            <w:tcMar>
              <w:top w:w="72" w:type="dxa"/>
              <w:left w:w="72" w:type="dxa"/>
              <w:bottom w:w="72" w:type="dxa"/>
              <w:right w:w="72" w:type="dxa"/>
            </w:tcMar>
          </w:tcPr>
          <w:p w14:paraId="303BBA0C" w14:textId="319D829D" w:rsidR="00251CBF" w:rsidRPr="00251CBF" w:rsidRDefault="00251CBF">
            <w:pPr>
              <w:widowControl w:val="0"/>
              <w:spacing w:line="240" w:lineRule="auto"/>
              <w:rPr>
                <w:rFonts w:ascii="Calibri" w:eastAsia="Calibri" w:hAnsi="Calibri" w:cs="Calibri"/>
                <w:i/>
                <w:iCs/>
              </w:rPr>
            </w:pPr>
            <w:r w:rsidRPr="00251CBF">
              <w:rPr>
                <w:rFonts w:ascii="Calibri" w:eastAsia="Calibri" w:hAnsi="Calibri" w:cs="Calibri"/>
                <w:i/>
                <w:iCs/>
              </w:rPr>
              <w:t>Doctor dashboard has no authentication; anyone with URL can view/approve reports</w:t>
            </w:r>
          </w:p>
        </w:tc>
        <w:tc>
          <w:tcPr>
            <w:tcW w:w="1260" w:type="dxa"/>
            <w:tcMar>
              <w:top w:w="72" w:type="dxa"/>
              <w:left w:w="72" w:type="dxa"/>
              <w:bottom w:w="72" w:type="dxa"/>
              <w:right w:w="72" w:type="dxa"/>
            </w:tcMar>
          </w:tcPr>
          <w:p w14:paraId="7E5D20D1" w14:textId="50762E59" w:rsidR="00251CBF" w:rsidRDefault="00E8258D">
            <w:pPr>
              <w:widowControl w:val="0"/>
              <w:spacing w:line="240" w:lineRule="auto"/>
              <w:rPr>
                <w:rFonts w:ascii="Calibri" w:eastAsia="Calibri" w:hAnsi="Calibri" w:cs="Calibri"/>
                <w:i/>
                <w:iCs/>
              </w:rPr>
            </w:pPr>
            <w:r>
              <w:rPr>
                <w:rFonts w:ascii="Calibri" w:eastAsia="Calibri" w:hAnsi="Calibri" w:cs="Calibri"/>
                <w:i/>
                <w:iCs/>
              </w:rPr>
              <w:t>3</w:t>
            </w:r>
          </w:p>
        </w:tc>
        <w:tc>
          <w:tcPr>
            <w:tcW w:w="1080" w:type="dxa"/>
            <w:tcMar>
              <w:top w:w="72" w:type="dxa"/>
              <w:left w:w="72" w:type="dxa"/>
              <w:bottom w:w="72" w:type="dxa"/>
              <w:right w:w="72" w:type="dxa"/>
            </w:tcMar>
          </w:tcPr>
          <w:p w14:paraId="55C0F68C" w14:textId="60DCFB00" w:rsidR="00251CBF" w:rsidRDefault="00E8258D">
            <w:pPr>
              <w:widowControl w:val="0"/>
              <w:spacing w:line="240" w:lineRule="auto"/>
              <w:rPr>
                <w:rFonts w:ascii="Calibri" w:eastAsia="Calibri" w:hAnsi="Calibri" w:cs="Calibri"/>
                <w:i/>
                <w:iCs/>
              </w:rPr>
            </w:pPr>
            <w:r>
              <w:rPr>
                <w:rFonts w:ascii="Calibri" w:eastAsia="Calibri" w:hAnsi="Calibri" w:cs="Calibri"/>
                <w:i/>
                <w:iCs/>
              </w:rPr>
              <w:t>4</w:t>
            </w:r>
          </w:p>
        </w:tc>
        <w:tc>
          <w:tcPr>
            <w:tcW w:w="1170" w:type="dxa"/>
            <w:tcMar>
              <w:top w:w="72" w:type="dxa"/>
              <w:left w:w="72" w:type="dxa"/>
              <w:bottom w:w="72" w:type="dxa"/>
              <w:right w:w="72" w:type="dxa"/>
            </w:tcMar>
          </w:tcPr>
          <w:p w14:paraId="66BF462D" w14:textId="507EBF06" w:rsidR="00251CBF" w:rsidRDefault="00E8258D">
            <w:pPr>
              <w:widowControl w:val="0"/>
              <w:spacing w:line="240" w:lineRule="auto"/>
              <w:rPr>
                <w:rFonts w:ascii="Calibri" w:eastAsia="Calibri" w:hAnsi="Calibri" w:cs="Calibri"/>
                <w:i/>
                <w:iCs/>
              </w:rPr>
            </w:pPr>
            <w:r>
              <w:rPr>
                <w:rFonts w:ascii="Calibri" w:eastAsia="Calibri" w:hAnsi="Calibri" w:cs="Calibri"/>
                <w:i/>
                <w:iCs/>
              </w:rPr>
              <w:t>12</w:t>
            </w:r>
          </w:p>
        </w:tc>
        <w:tc>
          <w:tcPr>
            <w:tcW w:w="1890" w:type="dxa"/>
            <w:tcMar>
              <w:top w:w="72" w:type="dxa"/>
              <w:left w:w="72" w:type="dxa"/>
              <w:bottom w:w="72" w:type="dxa"/>
              <w:right w:w="72" w:type="dxa"/>
            </w:tcMar>
          </w:tcPr>
          <w:p w14:paraId="52F42D13" w14:textId="60CA0BEE" w:rsidR="00251CBF" w:rsidRDefault="00E8258D">
            <w:pPr>
              <w:widowControl w:val="0"/>
              <w:spacing w:line="240" w:lineRule="auto"/>
              <w:rPr>
                <w:rFonts w:ascii="Calibri" w:eastAsia="Calibri" w:hAnsi="Calibri" w:cs="Calibri"/>
                <w:i/>
                <w:iCs/>
              </w:rPr>
            </w:pPr>
            <w:r w:rsidRPr="00E8258D">
              <w:rPr>
                <w:rFonts w:ascii="Calibri" w:eastAsia="Calibri" w:hAnsi="Calibri" w:cs="Calibri"/>
                <w:i/>
                <w:iCs/>
              </w:rPr>
              <w:t>Simple PIN code for prototype</w:t>
            </w:r>
          </w:p>
        </w:tc>
        <w:tc>
          <w:tcPr>
            <w:tcW w:w="1810" w:type="dxa"/>
            <w:tcMar>
              <w:top w:w="72" w:type="dxa"/>
              <w:left w:w="72" w:type="dxa"/>
              <w:bottom w:w="72" w:type="dxa"/>
              <w:right w:w="72" w:type="dxa"/>
            </w:tcMar>
          </w:tcPr>
          <w:p w14:paraId="29915F9B" w14:textId="728659D4" w:rsidR="00E8258D" w:rsidRDefault="00E8258D" w:rsidP="00E8258D">
            <w:pPr>
              <w:spacing w:line="375" w:lineRule="atLeast"/>
              <w:rPr>
                <w:rFonts w:ascii="Segoe UI" w:hAnsi="Segoe UI" w:cs="Segoe UI"/>
                <w:color w:val="0F1115"/>
                <w:sz w:val="23"/>
                <w:szCs w:val="23"/>
              </w:rPr>
            </w:pPr>
            <w:r>
              <w:rPr>
                <w:rFonts w:ascii="Segoe UI" w:hAnsi="Segoe UI" w:cs="Segoe UI"/>
                <w:color w:val="0F1115"/>
                <w:sz w:val="23"/>
                <w:szCs w:val="23"/>
              </w:rPr>
              <w:t>Unauthorized access</w:t>
            </w:r>
          </w:p>
          <w:p w14:paraId="7C720DFC" w14:textId="77777777" w:rsidR="00251CBF" w:rsidRDefault="00251CBF">
            <w:pPr>
              <w:widowControl w:val="0"/>
              <w:spacing w:line="240" w:lineRule="auto"/>
              <w:rPr>
                <w:rFonts w:ascii="Calibri" w:eastAsia="Calibri" w:hAnsi="Calibri" w:cs="Calibri"/>
                <w:i/>
                <w:iCs/>
              </w:rPr>
            </w:pPr>
          </w:p>
        </w:tc>
      </w:tr>
    </w:tbl>
    <w:p w14:paraId="49831C3C" w14:textId="77777777" w:rsidR="00984E1E" w:rsidRDefault="00984E1E">
      <w:pPr>
        <w:pStyle w:val="Heading2"/>
        <w:keepNext w:val="0"/>
        <w:keepLines w:val="0"/>
        <w:widowControl w:val="0"/>
        <w:spacing w:before="0" w:after="0" w:line="240" w:lineRule="auto"/>
        <w:rPr>
          <w:rFonts w:ascii="Calibri" w:eastAsia="Calibri" w:hAnsi="Calibri" w:cs="Calibri"/>
          <w:sz w:val="22"/>
          <w:szCs w:val="22"/>
        </w:rPr>
      </w:pPr>
      <w:bookmarkStart w:id="6" w:name="_heading=h.7aopmf5tgcfy" w:colFirst="0" w:colLast="0"/>
      <w:bookmarkEnd w:id="6"/>
    </w:p>
    <w:p w14:paraId="45DF04C3" w14:textId="77777777" w:rsidR="00984E1E" w:rsidRDefault="00000000">
      <w:pPr>
        <w:widowControl w:val="0"/>
        <w:spacing w:line="240" w:lineRule="auto"/>
        <w:rPr>
          <w:rFonts w:ascii="Calibri" w:eastAsia="Calibri" w:hAnsi="Calibri" w:cs="Calibri"/>
          <w:i/>
          <w:iCs/>
        </w:rPr>
      </w:pPr>
      <w:r>
        <w:rPr>
          <w:rFonts w:ascii="Calibri" w:eastAsia="Calibri" w:hAnsi="Calibri" w:cs="Calibri"/>
          <w:b/>
          <w:bCs/>
          <w:i/>
          <w:iCs/>
        </w:rPr>
        <w:t>Risk Assessment Scoring Criteria:</w:t>
      </w:r>
    </w:p>
    <w:p w14:paraId="17C673F3" w14:textId="77777777" w:rsidR="00984E1E" w:rsidRDefault="00984E1E">
      <w:pPr>
        <w:widowControl w:val="0"/>
        <w:spacing w:line="240" w:lineRule="auto"/>
        <w:rPr>
          <w:rFonts w:ascii="Calibri" w:eastAsia="Calibri" w:hAnsi="Calibri" w:cs="Calibri"/>
          <w:i/>
          <w:iCs/>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3959"/>
        <w:gridCol w:w="541"/>
        <w:gridCol w:w="4135"/>
      </w:tblGrid>
      <w:tr w:rsidR="00984E1E" w14:paraId="57297A4E" w14:textId="77777777">
        <w:tc>
          <w:tcPr>
            <w:tcW w:w="4674" w:type="dxa"/>
            <w:gridSpan w:val="2"/>
          </w:tcPr>
          <w:p w14:paraId="335AF337" w14:textId="77777777" w:rsidR="00984E1E" w:rsidRDefault="00000000">
            <w:pPr>
              <w:widowControl w:val="0"/>
              <w:rPr>
                <w:rFonts w:ascii="Calibri" w:eastAsia="Calibri" w:hAnsi="Calibri" w:cs="Calibri"/>
                <w:i/>
                <w:iCs/>
              </w:rPr>
            </w:pPr>
            <w:r>
              <w:rPr>
                <w:rFonts w:ascii="Calibri" w:eastAsia="Calibri" w:hAnsi="Calibri" w:cs="Calibri"/>
                <w:i/>
                <w:iCs/>
              </w:rPr>
              <w:t>Likelihood (1-5)</w:t>
            </w:r>
          </w:p>
        </w:tc>
        <w:tc>
          <w:tcPr>
            <w:tcW w:w="4676" w:type="dxa"/>
            <w:gridSpan w:val="2"/>
          </w:tcPr>
          <w:p w14:paraId="433158D3" w14:textId="77777777" w:rsidR="00984E1E" w:rsidRDefault="00000000">
            <w:pPr>
              <w:widowControl w:val="0"/>
              <w:rPr>
                <w:rFonts w:ascii="Calibri" w:eastAsia="Calibri" w:hAnsi="Calibri" w:cs="Calibri"/>
                <w:i/>
                <w:iCs/>
              </w:rPr>
            </w:pPr>
            <w:r>
              <w:rPr>
                <w:rFonts w:ascii="Calibri" w:eastAsia="Calibri" w:hAnsi="Calibri" w:cs="Calibri"/>
                <w:i/>
                <w:iCs/>
              </w:rPr>
              <w:t>Severity (1-5)</w:t>
            </w:r>
          </w:p>
        </w:tc>
      </w:tr>
      <w:tr w:rsidR="00984E1E" w14:paraId="7D4DDE65" w14:textId="77777777">
        <w:tc>
          <w:tcPr>
            <w:tcW w:w="715" w:type="dxa"/>
          </w:tcPr>
          <w:p w14:paraId="6D45F280" w14:textId="77777777" w:rsidR="00984E1E" w:rsidRDefault="00000000">
            <w:pPr>
              <w:widowControl w:val="0"/>
              <w:rPr>
                <w:rFonts w:ascii="Calibri" w:eastAsia="Calibri" w:hAnsi="Calibri" w:cs="Calibri"/>
                <w:i/>
                <w:iCs/>
              </w:rPr>
            </w:pPr>
            <w:r>
              <w:rPr>
                <w:rFonts w:ascii="Calibri" w:eastAsia="Calibri" w:hAnsi="Calibri" w:cs="Calibri"/>
                <w:i/>
                <w:iCs/>
              </w:rPr>
              <w:t>1</w:t>
            </w:r>
          </w:p>
        </w:tc>
        <w:tc>
          <w:tcPr>
            <w:tcW w:w="3959" w:type="dxa"/>
          </w:tcPr>
          <w:p w14:paraId="2F75157B" w14:textId="77777777" w:rsidR="00984E1E" w:rsidRDefault="00000000">
            <w:pPr>
              <w:widowControl w:val="0"/>
              <w:rPr>
                <w:rFonts w:ascii="Calibri" w:eastAsia="Calibri" w:hAnsi="Calibri" w:cs="Calibri"/>
                <w:i/>
                <w:iCs/>
              </w:rPr>
            </w:pPr>
            <w:r>
              <w:rPr>
                <w:rFonts w:ascii="Calibri" w:eastAsia="Calibri" w:hAnsi="Calibri" w:cs="Calibri"/>
                <w:i/>
                <w:iCs/>
              </w:rPr>
              <w:t>Rare</w:t>
            </w:r>
          </w:p>
        </w:tc>
        <w:tc>
          <w:tcPr>
            <w:tcW w:w="541" w:type="dxa"/>
          </w:tcPr>
          <w:p w14:paraId="39C5E8A0" w14:textId="77777777" w:rsidR="00984E1E" w:rsidRDefault="00000000">
            <w:pPr>
              <w:widowControl w:val="0"/>
              <w:rPr>
                <w:rFonts w:ascii="Calibri" w:eastAsia="Calibri" w:hAnsi="Calibri" w:cs="Calibri"/>
                <w:i/>
                <w:iCs/>
              </w:rPr>
            </w:pPr>
            <w:r>
              <w:rPr>
                <w:rFonts w:ascii="Calibri" w:eastAsia="Calibri" w:hAnsi="Calibri" w:cs="Calibri"/>
                <w:i/>
                <w:iCs/>
              </w:rPr>
              <w:t>1</w:t>
            </w:r>
          </w:p>
        </w:tc>
        <w:tc>
          <w:tcPr>
            <w:tcW w:w="4135" w:type="dxa"/>
          </w:tcPr>
          <w:p w14:paraId="787A0CE6" w14:textId="77777777" w:rsidR="00984E1E" w:rsidRDefault="00000000">
            <w:pPr>
              <w:widowControl w:val="0"/>
              <w:rPr>
                <w:rFonts w:ascii="Calibri" w:eastAsia="Calibri" w:hAnsi="Calibri" w:cs="Calibri"/>
                <w:i/>
                <w:iCs/>
              </w:rPr>
            </w:pPr>
            <w:r>
              <w:rPr>
                <w:rFonts w:ascii="Calibri" w:eastAsia="Calibri" w:hAnsi="Calibri" w:cs="Calibri"/>
                <w:i/>
                <w:iCs/>
              </w:rPr>
              <w:t>Impact is Negligible</w:t>
            </w:r>
          </w:p>
        </w:tc>
      </w:tr>
      <w:tr w:rsidR="00984E1E" w14:paraId="686DBBF7" w14:textId="77777777">
        <w:tc>
          <w:tcPr>
            <w:tcW w:w="715" w:type="dxa"/>
          </w:tcPr>
          <w:p w14:paraId="2F59B8DC" w14:textId="77777777" w:rsidR="00984E1E" w:rsidRDefault="00000000">
            <w:pPr>
              <w:widowControl w:val="0"/>
              <w:rPr>
                <w:rFonts w:ascii="Calibri" w:eastAsia="Calibri" w:hAnsi="Calibri" w:cs="Calibri"/>
                <w:i/>
                <w:iCs/>
              </w:rPr>
            </w:pPr>
            <w:r>
              <w:rPr>
                <w:rFonts w:ascii="Calibri" w:eastAsia="Calibri" w:hAnsi="Calibri" w:cs="Calibri"/>
                <w:i/>
                <w:iCs/>
              </w:rPr>
              <w:t>2</w:t>
            </w:r>
          </w:p>
        </w:tc>
        <w:tc>
          <w:tcPr>
            <w:tcW w:w="3959" w:type="dxa"/>
          </w:tcPr>
          <w:p w14:paraId="2015A69E" w14:textId="77777777" w:rsidR="00984E1E" w:rsidRDefault="00000000">
            <w:pPr>
              <w:widowControl w:val="0"/>
              <w:rPr>
                <w:rFonts w:ascii="Calibri" w:eastAsia="Calibri" w:hAnsi="Calibri" w:cs="Calibri"/>
                <w:i/>
                <w:iCs/>
              </w:rPr>
            </w:pPr>
            <w:r>
              <w:rPr>
                <w:rFonts w:ascii="Calibri" w:eastAsia="Calibri" w:hAnsi="Calibri" w:cs="Calibri"/>
                <w:i/>
                <w:iCs/>
              </w:rPr>
              <w:t>Unlikely</w:t>
            </w:r>
          </w:p>
        </w:tc>
        <w:tc>
          <w:tcPr>
            <w:tcW w:w="541" w:type="dxa"/>
          </w:tcPr>
          <w:p w14:paraId="79A5B4F1" w14:textId="77777777" w:rsidR="00984E1E" w:rsidRDefault="00000000">
            <w:pPr>
              <w:widowControl w:val="0"/>
              <w:rPr>
                <w:rFonts w:ascii="Calibri" w:eastAsia="Calibri" w:hAnsi="Calibri" w:cs="Calibri"/>
                <w:i/>
                <w:iCs/>
              </w:rPr>
            </w:pPr>
            <w:r>
              <w:rPr>
                <w:rFonts w:ascii="Calibri" w:eastAsia="Calibri" w:hAnsi="Calibri" w:cs="Calibri"/>
                <w:i/>
                <w:iCs/>
              </w:rPr>
              <w:t>2</w:t>
            </w:r>
          </w:p>
        </w:tc>
        <w:tc>
          <w:tcPr>
            <w:tcW w:w="4135" w:type="dxa"/>
          </w:tcPr>
          <w:p w14:paraId="651B6E92" w14:textId="77777777" w:rsidR="00984E1E" w:rsidRDefault="00000000">
            <w:pPr>
              <w:widowControl w:val="0"/>
              <w:rPr>
                <w:rFonts w:ascii="Calibri" w:eastAsia="Calibri" w:hAnsi="Calibri" w:cs="Calibri"/>
                <w:i/>
                <w:iCs/>
              </w:rPr>
            </w:pPr>
            <w:r>
              <w:rPr>
                <w:rFonts w:ascii="Calibri" w:eastAsia="Calibri" w:hAnsi="Calibri" w:cs="Calibri"/>
                <w:i/>
                <w:iCs/>
              </w:rPr>
              <w:t>Impact is Minor</w:t>
            </w:r>
          </w:p>
        </w:tc>
      </w:tr>
      <w:tr w:rsidR="00984E1E" w14:paraId="4DDA9F75" w14:textId="77777777">
        <w:tc>
          <w:tcPr>
            <w:tcW w:w="715" w:type="dxa"/>
          </w:tcPr>
          <w:p w14:paraId="54D0E645" w14:textId="77777777" w:rsidR="00984E1E" w:rsidRDefault="00000000">
            <w:pPr>
              <w:widowControl w:val="0"/>
              <w:rPr>
                <w:rFonts w:ascii="Calibri" w:eastAsia="Calibri" w:hAnsi="Calibri" w:cs="Calibri"/>
                <w:i/>
                <w:iCs/>
              </w:rPr>
            </w:pPr>
            <w:r>
              <w:rPr>
                <w:rFonts w:ascii="Calibri" w:eastAsia="Calibri" w:hAnsi="Calibri" w:cs="Calibri"/>
                <w:i/>
                <w:iCs/>
              </w:rPr>
              <w:t>3</w:t>
            </w:r>
          </w:p>
        </w:tc>
        <w:tc>
          <w:tcPr>
            <w:tcW w:w="3959" w:type="dxa"/>
          </w:tcPr>
          <w:p w14:paraId="6D1EC25A" w14:textId="77777777" w:rsidR="00984E1E" w:rsidRDefault="00000000">
            <w:pPr>
              <w:widowControl w:val="0"/>
              <w:rPr>
                <w:rFonts w:ascii="Calibri" w:eastAsia="Calibri" w:hAnsi="Calibri" w:cs="Calibri"/>
                <w:i/>
                <w:iCs/>
              </w:rPr>
            </w:pPr>
            <w:r>
              <w:rPr>
                <w:rFonts w:ascii="Calibri" w:eastAsia="Calibri" w:hAnsi="Calibri" w:cs="Calibri"/>
                <w:i/>
                <w:iCs/>
              </w:rPr>
              <w:t>Possible</w:t>
            </w:r>
          </w:p>
        </w:tc>
        <w:tc>
          <w:tcPr>
            <w:tcW w:w="541" w:type="dxa"/>
          </w:tcPr>
          <w:p w14:paraId="5012D601" w14:textId="77777777" w:rsidR="00984E1E" w:rsidRDefault="00000000">
            <w:pPr>
              <w:widowControl w:val="0"/>
              <w:rPr>
                <w:rFonts w:ascii="Calibri" w:eastAsia="Calibri" w:hAnsi="Calibri" w:cs="Calibri"/>
                <w:i/>
                <w:iCs/>
              </w:rPr>
            </w:pPr>
            <w:r>
              <w:rPr>
                <w:rFonts w:ascii="Calibri" w:eastAsia="Calibri" w:hAnsi="Calibri" w:cs="Calibri"/>
                <w:i/>
                <w:iCs/>
              </w:rPr>
              <w:t>3</w:t>
            </w:r>
          </w:p>
        </w:tc>
        <w:tc>
          <w:tcPr>
            <w:tcW w:w="4135" w:type="dxa"/>
          </w:tcPr>
          <w:p w14:paraId="7DA8BFFF" w14:textId="77777777" w:rsidR="00984E1E" w:rsidRDefault="00000000">
            <w:pPr>
              <w:widowControl w:val="0"/>
              <w:rPr>
                <w:rFonts w:ascii="Calibri" w:eastAsia="Calibri" w:hAnsi="Calibri" w:cs="Calibri"/>
                <w:i/>
                <w:iCs/>
              </w:rPr>
            </w:pPr>
            <w:r>
              <w:rPr>
                <w:rFonts w:ascii="Calibri" w:eastAsia="Calibri" w:hAnsi="Calibri" w:cs="Calibri"/>
                <w:i/>
                <w:iCs/>
              </w:rPr>
              <w:t>Moderate Impact</w:t>
            </w:r>
          </w:p>
        </w:tc>
      </w:tr>
      <w:tr w:rsidR="00984E1E" w14:paraId="640F8DC4" w14:textId="77777777">
        <w:tc>
          <w:tcPr>
            <w:tcW w:w="715" w:type="dxa"/>
          </w:tcPr>
          <w:p w14:paraId="5724353A" w14:textId="77777777" w:rsidR="00984E1E" w:rsidRDefault="00000000">
            <w:pPr>
              <w:widowControl w:val="0"/>
              <w:rPr>
                <w:rFonts w:ascii="Calibri" w:eastAsia="Calibri" w:hAnsi="Calibri" w:cs="Calibri"/>
                <w:i/>
                <w:iCs/>
              </w:rPr>
            </w:pPr>
            <w:r>
              <w:rPr>
                <w:rFonts w:ascii="Calibri" w:eastAsia="Calibri" w:hAnsi="Calibri" w:cs="Calibri"/>
                <w:i/>
                <w:iCs/>
              </w:rPr>
              <w:t>4</w:t>
            </w:r>
          </w:p>
        </w:tc>
        <w:tc>
          <w:tcPr>
            <w:tcW w:w="3959" w:type="dxa"/>
          </w:tcPr>
          <w:p w14:paraId="231AD73A" w14:textId="77777777" w:rsidR="00984E1E" w:rsidRDefault="00000000">
            <w:pPr>
              <w:widowControl w:val="0"/>
              <w:rPr>
                <w:rFonts w:ascii="Calibri" w:eastAsia="Calibri" w:hAnsi="Calibri" w:cs="Calibri"/>
                <w:i/>
                <w:iCs/>
              </w:rPr>
            </w:pPr>
            <w:r>
              <w:rPr>
                <w:rFonts w:ascii="Calibri" w:eastAsia="Calibri" w:hAnsi="Calibri" w:cs="Calibri"/>
                <w:i/>
                <w:iCs/>
              </w:rPr>
              <w:t>Likely</w:t>
            </w:r>
          </w:p>
        </w:tc>
        <w:tc>
          <w:tcPr>
            <w:tcW w:w="541" w:type="dxa"/>
          </w:tcPr>
          <w:p w14:paraId="57BF87C9" w14:textId="77777777" w:rsidR="00984E1E" w:rsidRDefault="00000000">
            <w:pPr>
              <w:widowControl w:val="0"/>
              <w:rPr>
                <w:rFonts w:ascii="Calibri" w:eastAsia="Calibri" w:hAnsi="Calibri" w:cs="Calibri"/>
                <w:i/>
                <w:iCs/>
              </w:rPr>
            </w:pPr>
            <w:r>
              <w:rPr>
                <w:rFonts w:ascii="Calibri" w:eastAsia="Calibri" w:hAnsi="Calibri" w:cs="Calibri"/>
                <w:i/>
                <w:iCs/>
              </w:rPr>
              <w:t>4</w:t>
            </w:r>
          </w:p>
        </w:tc>
        <w:tc>
          <w:tcPr>
            <w:tcW w:w="4135" w:type="dxa"/>
          </w:tcPr>
          <w:p w14:paraId="69C9214E" w14:textId="77777777" w:rsidR="00984E1E" w:rsidRDefault="00000000">
            <w:pPr>
              <w:widowControl w:val="0"/>
              <w:rPr>
                <w:rFonts w:ascii="Calibri" w:eastAsia="Calibri" w:hAnsi="Calibri" w:cs="Calibri"/>
                <w:i/>
                <w:iCs/>
              </w:rPr>
            </w:pPr>
            <w:r>
              <w:rPr>
                <w:rFonts w:ascii="Calibri" w:eastAsia="Calibri" w:hAnsi="Calibri" w:cs="Calibri"/>
                <w:i/>
                <w:iCs/>
              </w:rPr>
              <w:t>Major Impact</w:t>
            </w:r>
          </w:p>
        </w:tc>
      </w:tr>
      <w:tr w:rsidR="00984E1E" w14:paraId="17BE30F0" w14:textId="77777777">
        <w:tc>
          <w:tcPr>
            <w:tcW w:w="715" w:type="dxa"/>
          </w:tcPr>
          <w:p w14:paraId="43BE8FA4" w14:textId="77777777" w:rsidR="00984E1E" w:rsidRDefault="00000000">
            <w:pPr>
              <w:widowControl w:val="0"/>
              <w:rPr>
                <w:rFonts w:ascii="Calibri" w:eastAsia="Calibri" w:hAnsi="Calibri" w:cs="Calibri"/>
                <w:i/>
                <w:iCs/>
              </w:rPr>
            </w:pPr>
            <w:r>
              <w:rPr>
                <w:rFonts w:ascii="Calibri" w:eastAsia="Calibri" w:hAnsi="Calibri" w:cs="Calibri"/>
                <w:i/>
                <w:iCs/>
              </w:rPr>
              <w:t>5</w:t>
            </w:r>
          </w:p>
        </w:tc>
        <w:tc>
          <w:tcPr>
            <w:tcW w:w="3959" w:type="dxa"/>
          </w:tcPr>
          <w:p w14:paraId="00994E97" w14:textId="77777777" w:rsidR="00984E1E" w:rsidRDefault="00000000">
            <w:pPr>
              <w:widowControl w:val="0"/>
              <w:rPr>
                <w:rFonts w:ascii="Calibri" w:eastAsia="Calibri" w:hAnsi="Calibri" w:cs="Calibri"/>
                <w:i/>
                <w:iCs/>
              </w:rPr>
            </w:pPr>
            <w:r>
              <w:rPr>
                <w:rFonts w:ascii="Calibri" w:eastAsia="Calibri" w:hAnsi="Calibri" w:cs="Calibri"/>
                <w:i/>
                <w:iCs/>
              </w:rPr>
              <w:t>Almost Certain</w:t>
            </w:r>
          </w:p>
        </w:tc>
        <w:tc>
          <w:tcPr>
            <w:tcW w:w="541" w:type="dxa"/>
          </w:tcPr>
          <w:p w14:paraId="14689953" w14:textId="77777777" w:rsidR="00984E1E" w:rsidRDefault="00000000">
            <w:pPr>
              <w:widowControl w:val="0"/>
              <w:rPr>
                <w:rFonts w:ascii="Calibri" w:eastAsia="Calibri" w:hAnsi="Calibri" w:cs="Calibri"/>
                <w:i/>
                <w:iCs/>
              </w:rPr>
            </w:pPr>
            <w:r>
              <w:rPr>
                <w:rFonts w:ascii="Calibri" w:eastAsia="Calibri" w:hAnsi="Calibri" w:cs="Calibri"/>
                <w:i/>
                <w:iCs/>
              </w:rPr>
              <w:t>5</w:t>
            </w:r>
          </w:p>
        </w:tc>
        <w:tc>
          <w:tcPr>
            <w:tcW w:w="4135" w:type="dxa"/>
          </w:tcPr>
          <w:p w14:paraId="0BCECDEA" w14:textId="77777777" w:rsidR="00984E1E" w:rsidRDefault="00000000">
            <w:pPr>
              <w:widowControl w:val="0"/>
              <w:rPr>
                <w:rFonts w:ascii="Calibri" w:eastAsia="Calibri" w:hAnsi="Calibri" w:cs="Calibri"/>
                <w:i/>
                <w:iCs/>
              </w:rPr>
            </w:pPr>
            <w:r>
              <w:rPr>
                <w:rFonts w:ascii="Calibri" w:eastAsia="Calibri" w:hAnsi="Calibri" w:cs="Calibri"/>
                <w:i/>
                <w:iCs/>
              </w:rPr>
              <w:t>Critical Failure of the system</w:t>
            </w:r>
          </w:p>
        </w:tc>
      </w:tr>
    </w:tbl>
    <w:p w14:paraId="76681561" w14:textId="77777777" w:rsidR="00984E1E" w:rsidRDefault="00984E1E">
      <w:pPr>
        <w:widowControl w:val="0"/>
        <w:spacing w:line="240" w:lineRule="auto"/>
        <w:rPr>
          <w:rFonts w:ascii="Calibri" w:eastAsia="Calibri" w:hAnsi="Calibri" w:cs="Calibri"/>
          <w:i/>
          <w:iCs/>
        </w:rPr>
      </w:pPr>
    </w:p>
    <w:p w14:paraId="1209168D" w14:textId="77777777" w:rsidR="00984E1E" w:rsidRDefault="00000000">
      <w:pPr>
        <w:widowControl w:val="0"/>
        <w:spacing w:line="240" w:lineRule="auto"/>
        <w:rPr>
          <w:rFonts w:ascii="Calibri" w:eastAsia="Calibri" w:hAnsi="Calibri" w:cs="Calibri"/>
          <w:b/>
          <w:bCs/>
          <w:i/>
          <w:iCs/>
        </w:rPr>
      </w:pPr>
      <w:r>
        <w:rPr>
          <w:rFonts w:ascii="Calibri" w:eastAsia="Calibri" w:hAnsi="Calibri" w:cs="Calibri"/>
          <w:b/>
          <w:bCs/>
          <w:i/>
          <w:iCs/>
        </w:rPr>
        <w:lastRenderedPageBreak/>
        <w:t>Risk Score = Likelihood × Severity</w:t>
      </w:r>
    </w:p>
    <w:p w14:paraId="01B2D51A" w14:textId="77777777" w:rsidR="00984E1E" w:rsidRDefault="00984E1E">
      <w:pPr>
        <w:widowControl w:val="0"/>
        <w:spacing w:line="240" w:lineRule="auto"/>
        <w:rPr>
          <w:rFonts w:ascii="Calibri" w:eastAsia="Calibri" w:hAnsi="Calibri" w:cs="Calibri"/>
          <w:b/>
          <w:bCs/>
          <w:i/>
          <w:iCs/>
        </w:rPr>
      </w:pPr>
    </w:p>
    <w:p w14:paraId="44A5EA90" w14:textId="77777777" w:rsidR="00984E1E" w:rsidRDefault="00000000">
      <w:pPr>
        <w:widowControl w:val="0"/>
        <w:spacing w:line="240" w:lineRule="auto"/>
        <w:rPr>
          <w:rFonts w:ascii="Calibri" w:eastAsia="Calibri" w:hAnsi="Calibri" w:cs="Calibri"/>
          <w:b/>
          <w:bCs/>
          <w:i/>
          <w:iCs/>
        </w:rPr>
      </w:pPr>
      <w:r>
        <w:rPr>
          <w:rFonts w:ascii="Calibri" w:eastAsia="Calibri" w:hAnsi="Calibri" w:cs="Calibri"/>
          <w:b/>
          <w:bCs/>
          <w:i/>
          <w:iCs/>
        </w:rPr>
        <w:t>Risk Level Reference:</w:t>
      </w:r>
    </w:p>
    <w:p w14:paraId="2C245EEC" w14:textId="77777777" w:rsidR="00984E1E" w:rsidRDefault="00984E1E">
      <w:pPr>
        <w:rPr>
          <w:i/>
          <w:iCs/>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1455"/>
        <w:gridCol w:w="6420"/>
      </w:tblGrid>
      <w:tr w:rsidR="00984E1E" w14:paraId="13963EEC" w14:textId="77777777">
        <w:tc>
          <w:tcPr>
            <w:tcW w:w="1485" w:type="dxa"/>
            <w:tcMar>
              <w:top w:w="100" w:type="dxa"/>
              <w:left w:w="100" w:type="dxa"/>
              <w:bottom w:w="100" w:type="dxa"/>
              <w:right w:w="100" w:type="dxa"/>
            </w:tcMar>
          </w:tcPr>
          <w:p w14:paraId="0A5A4E97" w14:textId="77777777" w:rsidR="00984E1E" w:rsidRDefault="00000000">
            <w:pPr>
              <w:widowControl w:val="0"/>
              <w:spacing w:line="240" w:lineRule="auto"/>
              <w:rPr>
                <w:rFonts w:ascii="Calibri" w:eastAsia="Calibri" w:hAnsi="Calibri" w:cs="Calibri"/>
                <w:b/>
                <w:bCs/>
                <w:i/>
                <w:iCs/>
              </w:rPr>
            </w:pPr>
            <w:r>
              <w:rPr>
                <w:rFonts w:ascii="Calibri" w:eastAsia="Calibri" w:hAnsi="Calibri" w:cs="Calibri"/>
                <w:b/>
                <w:bCs/>
                <w:i/>
                <w:iCs/>
              </w:rPr>
              <w:t>Risk Score</w:t>
            </w:r>
          </w:p>
        </w:tc>
        <w:tc>
          <w:tcPr>
            <w:tcW w:w="1455" w:type="dxa"/>
            <w:tcMar>
              <w:top w:w="100" w:type="dxa"/>
              <w:left w:w="100" w:type="dxa"/>
              <w:bottom w:w="100" w:type="dxa"/>
              <w:right w:w="100" w:type="dxa"/>
            </w:tcMar>
          </w:tcPr>
          <w:p w14:paraId="4585BBF0" w14:textId="77777777" w:rsidR="00984E1E" w:rsidRDefault="00000000">
            <w:pPr>
              <w:widowControl w:val="0"/>
              <w:spacing w:line="240" w:lineRule="auto"/>
              <w:rPr>
                <w:rFonts w:ascii="Calibri" w:eastAsia="Calibri" w:hAnsi="Calibri" w:cs="Calibri"/>
                <w:b/>
                <w:bCs/>
                <w:i/>
                <w:iCs/>
              </w:rPr>
            </w:pPr>
            <w:r>
              <w:rPr>
                <w:rFonts w:ascii="Calibri" w:eastAsia="Calibri" w:hAnsi="Calibri" w:cs="Calibri"/>
                <w:b/>
                <w:bCs/>
                <w:i/>
                <w:iCs/>
              </w:rPr>
              <w:t>Risk Level</w:t>
            </w:r>
          </w:p>
        </w:tc>
        <w:tc>
          <w:tcPr>
            <w:tcW w:w="6420" w:type="dxa"/>
            <w:tcMar>
              <w:top w:w="100" w:type="dxa"/>
              <w:left w:w="100" w:type="dxa"/>
              <w:bottom w:w="100" w:type="dxa"/>
              <w:right w:w="100" w:type="dxa"/>
            </w:tcMar>
          </w:tcPr>
          <w:p w14:paraId="3687D229" w14:textId="77777777" w:rsidR="00984E1E" w:rsidRDefault="00000000">
            <w:pPr>
              <w:widowControl w:val="0"/>
              <w:spacing w:line="240" w:lineRule="auto"/>
              <w:rPr>
                <w:rFonts w:ascii="Calibri" w:eastAsia="Calibri" w:hAnsi="Calibri" w:cs="Calibri"/>
                <w:b/>
                <w:bCs/>
                <w:i/>
                <w:iCs/>
              </w:rPr>
            </w:pPr>
            <w:r>
              <w:rPr>
                <w:rFonts w:ascii="Calibri" w:eastAsia="Calibri" w:hAnsi="Calibri" w:cs="Calibri"/>
                <w:b/>
                <w:bCs/>
                <w:i/>
                <w:iCs/>
              </w:rPr>
              <w:t>Recommended Action</w:t>
            </w:r>
          </w:p>
        </w:tc>
      </w:tr>
      <w:tr w:rsidR="00984E1E" w14:paraId="467B1ED8" w14:textId="77777777">
        <w:tc>
          <w:tcPr>
            <w:tcW w:w="1485" w:type="dxa"/>
            <w:tcMar>
              <w:top w:w="100" w:type="dxa"/>
              <w:left w:w="100" w:type="dxa"/>
              <w:bottom w:w="100" w:type="dxa"/>
              <w:right w:w="100" w:type="dxa"/>
            </w:tcMar>
          </w:tcPr>
          <w:p w14:paraId="05F896EA" w14:textId="19CF5D08" w:rsidR="00984E1E" w:rsidRDefault="00000000">
            <w:pPr>
              <w:widowControl w:val="0"/>
              <w:spacing w:line="240" w:lineRule="auto"/>
              <w:rPr>
                <w:rFonts w:ascii="Calibri" w:eastAsia="Calibri" w:hAnsi="Calibri" w:cs="Calibri"/>
                <w:i/>
                <w:iCs/>
              </w:rPr>
            </w:pPr>
            <w:r>
              <w:rPr>
                <w:rFonts w:ascii="Calibri" w:eastAsia="Calibri" w:hAnsi="Calibri" w:cs="Calibri"/>
                <w:i/>
                <w:iCs/>
              </w:rPr>
              <w:t xml:space="preserve">1 – </w:t>
            </w:r>
            <w:r w:rsidR="00251CBF">
              <w:rPr>
                <w:rFonts w:ascii="Calibri" w:eastAsia="Calibri" w:hAnsi="Calibri" w:cs="Calibri"/>
                <w:i/>
                <w:iCs/>
              </w:rPr>
              <w:t>4</w:t>
            </w:r>
          </w:p>
        </w:tc>
        <w:tc>
          <w:tcPr>
            <w:tcW w:w="1455" w:type="dxa"/>
            <w:tcMar>
              <w:top w:w="100" w:type="dxa"/>
              <w:left w:w="100" w:type="dxa"/>
              <w:bottom w:w="100" w:type="dxa"/>
              <w:right w:w="100" w:type="dxa"/>
            </w:tcMar>
          </w:tcPr>
          <w:p w14:paraId="2CC244CF" w14:textId="77777777" w:rsidR="00984E1E" w:rsidRDefault="00000000">
            <w:pPr>
              <w:widowControl w:val="0"/>
              <w:spacing w:line="240" w:lineRule="auto"/>
              <w:rPr>
                <w:rFonts w:ascii="Calibri" w:eastAsia="Calibri" w:hAnsi="Calibri" w:cs="Calibri"/>
                <w:i/>
                <w:iCs/>
              </w:rPr>
            </w:pPr>
            <w:r>
              <w:rPr>
                <w:rFonts w:ascii="Calibri" w:eastAsia="Calibri" w:hAnsi="Calibri" w:cs="Calibri"/>
                <w:i/>
                <w:iCs/>
              </w:rPr>
              <w:t>Low</w:t>
            </w:r>
          </w:p>
        </w:tc>
        <w:tc>
          <w:tcPr>
            <w:tcW w:w="6420" w:type="dxa"/>
            <w:tcMar>
              <w:top w:w="100" w:type="dxa"/>
              <w:left w:w="100" w:type="dxa"/>
              <w:bottom w:w="100" w:type="dxa"/>
              <w:right w:w="100" w:type="dxa"/>
            </w:tcMar>
          </w:tcPr>
          <w:p w14:paraId="33D67CB6" w14:textId="77777777" w:rsidR="00984E1E" w:rsidRDefault="00000000">
            <w:pPr>
              <w:widowControl w:val="0"/>
              <w:spacing w:line="240" w:lineRule="auto"/>
              <w:rPr>
                <w:rFonts w:ascii="Calibri" w:eastAsia="Calibri" w:hAnsi="Calibri" w:cs="Calibri"/>
                <w:i/>
                <w:iCs/>
              </w:rPr>
            </w:pPr>
            <w:r>
              <w:rPr>
                <w:rFonts w:ascii="Calibri" w:eastAsia="Calibri" w:hAnsi="Calibri" w:cs="Calibri"/>
                <w:i/>
                <w:iCs/>
              </w:rPr>
              <w:t xml:space="preserve">Monitor only. Acceptable risks. </w:t>
            </w:r>
          </w:p>
        </w:tc>
      </w:tr>
      <w:tr w:rsidR="00984E1E" w14:paraId="22C54AE3" w14:textId="77777777">
        <w:tc>
          <w:tcPr>
            <w:tcW w:w="1485" w:type="dxa"/>
            <w:tcMar>
              <w:top w:w="100" w:type="dxa"/>
              <w:left w:w="100" w:type="dxa"/>
              <w:bottom w:w="100" w:type="dxa"/>
              <w:right w:w="100" w:type="dxa"/>
            </w:tcMar>
          </w:tcPr>
          <w:p w14:paraId="7C5B1E4E" w14:textId="4ED151B7" w:rsidR="00984E1E" w:rsidRDefault="00251CBF">
            <w:pPr>
              <w:widowControl w:val="0"/>
              <w:spacing w:line="240" w:lineRule="auto"/>
              <w:rPr>
                <w:rFonts w:ascii="Calibri" w:eastAsia="Calibri" w:hAnsi="Calibri" w:cs="Calibri"/>
                <w:i/>
                <w:iCs/>
              </w:rPr>
            </w:pPr>
            <w:r>
              <w:rPr>
                <w:rFonts w:ascii="Calibri" w:eastAsia="Calibri" w:hAnsi="Calibri" w:cs="Calibri"/>
                <w:i/>
                <w:iCs/>
              </w:rPr>
              <w:t>5-12</w:t>
            </w:r>
          </w:p>
        </w:tc>
        <w:tc>
          <w:tcPr>
            <w:tcW w:w="1455" w:type="dxa"/>
            <w:tcMar>
              <w:top w:w="100" w:type="dxa"/>
              <w:left w:w="100" w:type="dxa"/>
              <w:bottom w:w="100" w:type="dxa"/>
              <w:right w:w="100" w:type="dxa"/>
            </w:tcMar>
          </w:tcPr>
          <w:p w14:paraId="4EA68E5F" w14:textId="77777777" w:rsidR="00984E1E" w:rsidRDefault="00000000">
            <w:pPr>
              <w:widowControl w:val="0"/>
              <w:spacing w:line="240" w:lineRule="auto"/>
              <w:rPr>
                <w:rFonts w:ascii="Calibri" w:eastAsia="Calibri" w:hAnsi="Calibri" w:cs="Calibri"/>
                <w:i/>
                <w:iCs/>
              </w:rPr>
            </w:pPr>
            <w:r>
              <w:rPr>
                <w:rFonts w:ascii="Calibri" w:eastAsia="Calibri" w:hAnsi="Calibri" w:cs="Calibri"/>
                <w:i/>
                <w:iCs/>
              </w:rPr>
              <w:t>Medium</w:t>
            </w:r>
          </w:p>
        </w:tc>
        <w:tc>
          <w:tcPr>
            <w:tcW w:w="6420" w:type="dxa"/>
            <w:tcMar>
              <w:top w:w="100" w:type="dxa"/>
              <w:left w:w="100" w:type="dxa"/>
              <w:bottom w:w="100" w:type="dxa"/>
              <w:right w:w="100" w:type="dxa"/>
            </w:tcMar>
          </w:tcPr>
          <w:p w14:paraId="66B0AC0D" w14:textId="77777777" w:rsidR="00984E1E" w:rsidRDefault="00000000">
            <w:pPr>
              <w:widowControl w:val="0"/>
              <w:spacing w:line="240" w:lineRule="auto"/>
              <w:rPr>
                <w:rFonts w:ascii="Calibri" w:eastAsia="Calibri" w:hAnsi="Calibri" w:cs="Calibri"/>
                <w:i/>
                <w:iCs/>
              </w:rPr>
            </w:pPr>
            <w:r>
              <w:rPr>
                <w:rFonts w:ascii="Calibri" w:eastAsia="Calibri" w:hAnsi="Calibri" w:cs="Calibri"/>
                <w:i/>
                <w:iCs/>
              </w:rPr>
              <w:t>Mitigate + Testing</w:t>
            </w:r>
          </w:p>
        </w:tc>
      </w:tr>
      <w:tr w:rsidR="00984E1E" w14:paraId="0B1090B4" w14:textId="77777777">
        <w:tc>
          <w:tcPr>
            <w:tcW w:w="1485" w:type="dxa"/>
            <w:tcMar>
              <w:top w:w="100" w:type="dxa"/>
              <w:left w:w="100" w:type="dxa"/>
              <w:bottom w:w="100" w:type="dxa"/>
              <w:right w:w="100" w:type="dxa"/>
            </w:tcMar>
          </w:tcPr>
          <w:p w14:paraId="05D6A9FB" w14:textId="767148FA" w:rsidR="00984E1E" w:rsidRDefault="00000000">
            <w:pPr>
              <w:widowControl w:val="0"/>
              <w:spacing w:line="240" w:lineRule="auto"/>
              <w:rPr>
                <w:rFonts w:ascii="Calibri" w:eastAsia="Calibri" w:hAnsi="Calibri" w:cs="Calibri"/>
                <w:i/>
                <w:iCs/>
              </w:rPr>
            </w:pPr>
            <w:r>
              <w:rPr>
                <w:rFonts w:ascii="Calibri" w:eastAsia="Calibri" w:hAnsi="Calibri" w:cs="Calibri"/>
                <w:i/>
                <w:iCs/>
              </w:rPr>
              <w:t>1</w:t>
            </w:r>
            <w:r w:rsidR="00251CBF">
              <w:rPr>
                <w:rFonts w:ascii="Calibri" w:eastAsia="Calibri" w:hAnsi="Calibri" w:cs="Calibri"/>
                <w:i/>
                <w:iCs/>
              </w:rPr>
              <w:t>3-25</w:t>
            </w:r>
          </w:p>
        </w:tc>
        <w:tc>
          <w:tcPr>
            <w:tcW w:w="1455" w:type="dxa"/>
            <w:tcMar>
              <w:top w:w="100" w:type="dxa"/>
              <w:left w:w="100" w:type="dxa"/>
              <w:bottom w:w="100" w:type="dxa"/>
              <w:right w:w="100" w:type="dxa"/>
            </w:tcMar>
          </w:tcPr>
          <w:p w14:paraId="1743A88D" w14:textId="77777777" w:rsidR="00984E1E" w:rsidRDefault="00000000">
            <w:pPr>
              <w:widowControl w:val="0"/>
              <w:spacing w:line="240" w:lineRule="auto"/>
              <w:rPr>
                <w:rFonts w:ascii="Calibri" w:eastAsia="Calibri" w:hAnsi="Calibri" w:cs="Calibri"/>
                <w:i/>
                <w:iCs/>
              </w:rPr>
            </w:pPr>
            <w:r>
              <w:rPr>
                <w:rFonts w:ascii="Calibri" w:eastAsia="Calibri" w:hAnsi="Calibri" w:cs="Calibri"/>
                <w:i/>
                <w:iCs/>
              </w:rPr>
              <w:t>High</w:t>
            </w:r>
          </w:p>
        </w:tc>
        <w:tc>
          <w:tcPr>
            <w:tcW w:w="6420" w:type="dxa"/>
            <w:tcMar>
              <w:top w:w="100" w:type="dxa"/>
              <w:left w:w="100" w:type="dxa"/>
              <w:bottom w:w="100" w:type="dxa"/>
              <w:right w:w="100" w:type="dxa"/>
            </w:tcMar>
          </w:tcPr>
          <w:p w14:paraId="19A5DCB3" w14:textId="77777777" w:rsidR="00984E1E" w:rsidRDefault="00000000">
            <w:pPr>
              <w:widowControl w:val="0"/>
              <w:spacing w:line="240" w:lineRule="auto"/>
              <w:rPr>
                <w:rFonts w:ascii="Calibri" w:eastAsia="Calibri" w:hAnsi="Calibri" w:cs="Calibri"/>
                <w:i/>
                <w:iCs/>
              </w:rPr>
            </w:pPr>
            <w:r>
              <w:rPr>
                <w:rFonts w:ascii="Calibri" w:eastAsia="Calibri" w:hAnsi="Calibri" w:cs="Calibri"/>
                <w:i/>
                <w:iCs/>
              </w:rPr>
              <w:t xml:space="preserve">Must need mitigating </w:t>
            </w:r>
            <w:proofErr w:type="gramStart"/>
            <w:r>
              <w:rPr>
                <w:rFonts w:ascii="Calibri" w:eastAsia="Calibri" w:hAnsi="Calibri" w:cs="Calibri"/>
                <w:i/>
                <w:iCs/>
              </w:rPr>
              <w:t>and through</w:t>
            </w:r>
            <w:proofErr w:type="gramEnd"/>
            <w:r>
              <w:rPr>
                <w:rFonts w:ascii="Calibri" w:eastAsia="Calibri" w:hAnsi="Calibri" w:cs="Calibri"/>
                <w:i/>
                <w:iCs/>
              </w:rPr>
              <w:t xml:space="preserve"> testing is required</w:t>
            </w:r>
          </w:p>
        </w:tc>
      </w:tr>
    </w:tbl>
    <w:p w14:paraId="68CC98FF" w14:textId="77777777" w:rsidR="00984E1E" w:rsidRDefault="00000000" w:rsidP="00971413">
      <w:pPr>
        <w:pStyle w:val="Heading1"/>
      </w:pPr>
      <w:bookmarkStart w:id="7" w:name="_heading=h.cy1n3hxdfwvs" w:colFirst="0" w:colLast="0"/>
      <w:bookmarkStart w:id="8" w:name="_Toc228046742"/>
      <w:bookmarkEnd w:id="7"/>
      <w:r>
        <w:t>3. Test Environment &amp; Execution Strategy</w:t>
      </w:r>
      <w:bookmarkEnd w:id="8"/>
    </w:p>
    <w:p w14:paraId="0C166015" w14:textId="77777777" w:rsidR="00984E1E" w:rsidRDefault="00000000">
      <w:pPr>
        <w:widowControl w:val="0"/>
        <w:spacing w:line="240" w:lineRule="auto"/>
        <w:rPr>
          <w:rFonts w:ascii="Calibri" w:eastAsia="Calibri" w:hAnsi="Calibri" w:cs="Calibri"/>
          <w:i/>
          <w:iCs/>
        </w:rPr>
      </w:pPr>
      <w:r>
        <w:rPr>
          <w:rFonts w:ascii="Calibri" w:eastAsia="Calibri" w:hAnsi="Calibri" w:cs="Calibri"/>
          <w:i/>
          <w:iCs/>
        </w:rPr>
        <w:t xml:space="preserve">Explain the testing environment. That means where the testing of your application will take place, how you are going to handle test data and the rules/threshold that you are incorporating to govern your testing phases.  </w:t>
      </w:r>
    </w:p>
    <w:p w14:paraId="5170B941" w14:textId="77777777" w:rsidR="00984E1E" w:rsidRDefault="00984E1E">
      <w:pPr>
        <w:widowControl w:val="0"/>
        <w:spacing w:line="240" w:lineRule="auto"/>
        <w:rPr>
          <w:rFonts w:ascii="Calibri" w:eastAsia="Calibri" w:hAnsi="Calibri" w:cs="Calibri"/>
          <w:i/>
          <w:iCs/>
        </w:rPr>
      </w:pPr>
    </w:p>
    <w:p w14:paraId="6C7FD238" w14:textId="77777777" w:rsidR="00984E1E" w:rsidRDefault="00000000">
      <w:pPr>
        <w:numPr>
          <w:ilvl w:val="0"/>
          <w:numId w:val="3"/>
        </w:numPr>
      </w:pPr>
      <w:r>
        <w:rPr>
          <w:rFonts w:ascii="Calibri" w:eastAsia="Calibri" w:hAnsi="Calibri" w:cs="Calibri"/>
          <w:b/>
          <w:bCs/>
        </w:rPr>
        <w:t>Unit Test</w:t>
      </w:r>
    </w:p>
    <w:p w14:paraId="11C76DA4" w14:textId="782ECE35" w:rsidR="00E8258D" w:rsidRPr="00E8258D" w:rsidRDefault="00E8258D" w:rsidP="00E8258D">
      <w:pPr>
        <w:pStyle w:val="ds-markdown-paragraph"/>
        <w:numPr>
          <w:ilvl w:val="1"/>
          <w:numId w:val="3"/>
        </w:numPr>
        <w:shd w:val="clear" w:color="auto" w:fill="FFFFFF"/>
        <w:spacing w:before="0" w:beforeAutospacing="0" w:after="0" w:afterAutospacing="0"/>
        <w:jc w:val="both"/>
        <w:rPr>
          <w:rFonts w:ascii="Calibri" w:eastAsia="Calibri" w:hAnsi="Calibri" w:cs="Calibri"/>
          <w:i/>
          <w:iCs/>
          <w:sz w:val="22"/>
          <w:szCs w:val="22"/>
          <w:lang w:val="en"/>
        </w:rPr>
      </w:pPr>
      <w:r w:rsidRPr="00E8258D">
        <w:rPr>
          <w:rFonts w:ascii="Calibri" w:eastAsia="Calibri" w:hAnsi="Calibri" w:cs="Calibri"/>
          <w:b/>
          <w:bCs/>
          <w:i/>
          <w:iCs/>
          <w:sz w:val="22"/>
          <w:szCs w:val="22"/>
          <w:lang w:val="en"/>
        </w:rPr>
        <w:t>Scope:</w:t>
      </w:r>
      <w:r>
        <w:rPr>
          <w:rFonts w:ascii="Calibri" w:eastAsia="Calibri" w:hAnsi="Calibri" w:cs="Calibri"/>
          <w:i/>
          <w:iCs/>
          <w:sz w:val="22"/>
          <w:szCs w:val="22"/>
          <w:lang w:val="en"/>
        </w:rPr>
        <w:t xml:space="preserve"> </w:t>
      </w:r>
      <w:r w:rsidRPr="00E8258D">
        <w:rPr>
          <w:rFonts w:ascii="Calibri" w:eastAsia="Calibri" w:hAnsi="Calibri" w:cs="Calibri"/>
          <w:i/>
          <w:iCs/>
          <w:sz w:val="22"/>
          <w:szCs w:val="22"/>
          <w:lang w:val="en"/>
        </w:rPr>
        <w:t xml:space="preserve">Pre-consultation chat logic, emergency keyword detection, risk classification, JSON report generation, </w:t>
      </w:r>
      <w:r w:rsidRPr="00E8258D">
        <w:rPr>
          <w:rFonts w:ascii="Calibri" w:eastAsia="Calibri" w:hAnsi="Calibri" w:cs="Calibri"/>
          <w:i/>
          <w:iCs/>
          <w:sz w:val="22"/>
          <w:szCs w:val="22"/>
          <w:lang w:val="en"/>
        </w:rPr>
        <w:t xml:space="preserve">local </w:t>
      </w:r>
      <w:r>
        <w:rPr>
          <w:rFonts w:ascii="Calibri" w:eastAsia="Calibri" w:hAnsi="Calibri" w:cs="Calibri"/>
          <w:i/>
          <w:iCs/>
          <w:sz w:val="22"/>
          <w:szCs w:val="22"/>
          <w:lang w:val="en"/>
        </w:rPr>
        <w:t>s</w:t>
      </w:r>
      <w:r w:rsidRPr="00E8258D">
        <w:rPr>
          <w:rFonts w:ascii="Calibri" w:eastAsia="Calibri" w:hAnsi="Calibri" w:cs="Calibri"/>
          <w:i/>
          <w:iCs/>
          <w:sz w:val="22"/>
          <w:szCs w:val="22"/>
          <w:lang w:val="en"/>
        </w:rPr>
        <w:t>torage</w:t>
      </w:r>
      <w:r w:rsidRPr="00E8258D">
        <w:rPr>
          <w:rFonts w:ascii="Calibri" w:eastAsia="Calibri" w:hAnsi="Calibri" w:cs="Calibri"/>
          <w:i/>
          <w:iCs/>
          <w:sz w:val="22"/>
          <w:szCs w:val="22"/>
          <w:lang w:val="en"/>
        </w:rPr>
        <w:t xml:space="preserve"> save/load functions, file attachment handling, language detection</w:t>
      </w:r>
    </w:p>
    <w:p w14:paraId="2AC5F2B6" w14:textId="4535E2FC" w:rsidR="00E8258D" w:rsidRPr="00E8258D" w:rsidRDefault="00E8258D" w:rsidP="00E8258D">
      <w:pPr>
        <w:pStyle w:val="ds-markdown-paragraph"/>
        <w:numPr>
          <w:ilvl w:val="1"/>
          <w:numId w:val="3"/>
        </w:numPr>
        <w:shd w:val="clear" w:color="auto" w:fill="FFFFFF"/>
        <w:spacing w:before="0" w:beforeAutospacing="0" w:after="0" w:afterAutospacing="0"/>
        <w:jc w:val="both"/>
        <w:rPr>
          <w:rFonts w:ascii="Calibri" w:eastAsia="Calibri" w:hAnsi="Calibri" w:cs="Calibri"/>
          <w:i/>
          <w:iCs/>
          <w:sz w:val="22"/>
          <w:szCs w:val="22"/>
          <w:lang w:val="en"/>
        </w:rPr>
      </w:pPr>
      <w:r w:rsidRPr="00E8258D">
        <w:rPr>
          <w:rFonts w:ascii="Calibri" w:eastAsia="Calibri" w:hAnsi="Calibri" w:cs="Calibri"/>
          <w:b/>
          <w:bCs/>
          <w:i/>
          <w:iCs/>
          <w:sz w:val="22"/>
          <w:szCs w:val="22"/>
          <w:lang w:val="en"/>
        </w:rPr>
        <w:t>Execution:</w:t>
      </w:r>
      <w:r>
        <w:rPr>
          <w:rFonts w:ascii="Calibri" w:eastAsia="Calibri" w:hAnsi="Calibri" w:cs="Calibri"/>
          <w:i/>
          <w:iCs/>
          <w:sz w:val="22"/>
          <w:szCs w:val="22"/>
          <w:lang w:val="en"/>
        </w:rPr>
        <w:t xml:space="preserve"> </w:t>
      </w:r>
      <w:r w:rsidRPr="00E8258D">
        <w:rPr>
          <w:rFonts w:ascii="Calibri" w:eastAsia="Calibri" w:hAnsi="Calibri" w:cs="Calibri"/>
          <w:i/>
          <w:iCs/>
          <w:sz w:val="22"/>
          <w:szCs w:val="22"/>
          <w:lang w:val="en"/>
        </w:rPr>
        <w:t>Tests are written using </w:t>
      </w:r>
      <w:r w:rsidRPr="00E8258D">
        <w:rPr>
          <w:rFonts w:ascii="Calibri" w:eastAsia="Calibri" w:hAnsi="Calibri" w:cs="Calibri"/>
          <w:b/>
          <w:bCs/>
          <w:i/>
          <w:iCs/>
          <w:sz w:val="22"/>
          <w:szCs w:val="22"/>
          <w:lang w:val="en"/>
        </w:rPr>
        <w:t>Jest</w:t>
      </w:r>
      <w:r w:rsidRPr="00E8258D">
        <w:rPr>
          <w:rFonts w:ascii="Calibri" w:eastAsia="Calibri" w:hAnsi="Calibri" w:cs="Calibri"/>
          <w:i/>
          <w:iCs/>
          <w:sz w:val="22"/>
          <w:szCs w:val="22"/>
          <w:lang w:val="en"/>
        </w:rPr>
        <w:t> (JavaScript testing framework). Execution happens during development manually, with automated execution planned for future CI pipeline upon push to repository</w:t>
      </w:r>
    </w:p>
    <w:p w14:paraId="06FD0A8F" w14:textId="3B5A1522" w:rsidR="00E8258D" w:rsidRPr="00E8258D" w:rsidRDefault="00E8258D" w:rsidP="00E8258D">
      <w:pPr>
        <w:pStyle w:val="ds-markdown-paragraph"/>
        <w:numPr>
          <w:ilvl w:val="1"/>
          <w:numId w:val="3"/>
        </w:numPr>
        <w:shd w:val="clear" w:color="auto" w:fill="FFFFFF"/>
        <w:spacing w:before="0" w:beforeAutospacing="0" w:after="0" w:afterAutospacing="0"/>
        <w:jc w:val="both"/>
        <w:rPr>
          <w:rFonts w:ascii="Calibri" w:eastAsia="Calibri" w:hAnsi="Calibri" w:cs="Calibri"/>
          <w:i/>
          <w:iCs/>
          <w:sz w:val="22"/>
          <w:szCs w:val="22"/>
          <w:lang w:val="en"/>
        </w:rPr>
      </w:pPr>
      <w:r w:rsidRPr="00E8258D">
        <w:rPr>
          <w:rFonts w:ascii="Calibri" w:eastAsia="Calibri" w:hAnsi="Calibri" w:cs="Calibri"/>
          <w:b/>
          <w:bCs/>
          <w:i/>
          <w:iCs/>
          <w:sz w:val="22"/>
          <w:szCs w:val="22"/>
          <w:lang w:val="en"/>
        </w:rPr>
        <w:t>Isolation:</w:t>
      </w:r>
      <w:r>
        <w:rPr>
          <w:rFonts w:ascii="Calibri" w:eastAsia="Calibri" w:hAnsi="Calibri" w:cs="Calibri"/>
          <w:i/>
          <w:iCs/>
          <w:sz w:val="22"/>
          <w:szCs w:val="22"/>
          <w:lang w:val="en"/>
        </w:rPr>
        <w:t xml:space="preserve"> </w:t>
      </w:r>
      <w:r w:rsidRPr="00E8258D">
        <w:rPr>
          <w:rFonts w:ascii="Calibri" w:eastAsia="Calibri" w:hAnsi="Calibri" w:cs="Calibri"/>
          <w:i/>
          <w:iCs/>
          <w:sz w:val="22"/>
          <w:szCs w:val="22"/>
          <w:lang w:val="en"/>
        </w:rPr>
        <w:t xml:space="preserve">To focus only on specific logic (e.g., emergency keyword detection), external dependencies such as the </w:t>
      </w:r>
      <w:proofErr w:type="spellStart"/>
      <w:r w:rsidRPr="00E8258D">
        <w:rPr>
          <w:rFonts w:ascii="Calibri" w:eastAsia="Calibri" w:hAnsi="Calibri" w:cs="Calibri"/>
          <w:i/>
          <w:iCs/>
          <w:sz w:val="22"/>
          <w:szCs w:val="22"/>
          <w:lang w:val="en"/>
        </w:rPr>
        <w:t>Ilmu</w:t>
      </w:r>
      <w:proofErr w:type="spellEnd"/>
      <w:r w:rsidRPr="00E8258D">
        <w:rPr>
          <w:rFonts w:ascii="Calibri" w:eastAsia="Calibri" w:hAnsi="Calibri" w:cs="Calibri"/>
          <w:i/>
          <w:iCs/>
          <w:sz w:val="22"/>
          <w:szCs w:val="22"/>
          <w:lang w:val="en"/>
        </w:rPr>
        <w:t xml:space="preserve"> GLM 5.1 API are mocked. AI responses are simulated with predefined test data</w:t>
      </w:r>
    </w:p>
    <w:p w14:paraId="348ACCA4" w14:textId="36A9BE51" w:rsidR="00E8258D" w:rsidRPr="00E8258D" w:rsidRDefault="00E8258D" w:rsidP="00E8258D">
      <w:pPr>
        <w:pStyle w:val="ds-markdown-paragraph"/>
        <w:numPr>
          <w:ilvl w:val="1"/>
          <w:numId w:val="3"/>
        </w:numPr>
        <w:shd w:val="clear" w:color="auto" w:fill="FFFFFF"/>
        <w:spacing w:before="0" w:beforeAutospacing="0" w:after="0" w:afterAutospacing="0"/>
        <w:jc w:val="both"/>
        <w:rPr>
          <w:rFonts w:ascii="Calibri" w:eastAsia="Calibri" w:hAnsi="Calibri" w:cs="Calibri"/>
          <w:i/>
          <w:iCs/>
          <w:sz w:val="22"/>
          <w:szCs w:val="22"/>
          <w:lang w:val="en"/>
        </w:rPr>
      </w:pPr>
      <w:r w:rsidRPr="00E8258D">
        <w:rPr>
          <w:rFonts w:ascii="Calibri" w:eastAsia="Calibri" w:hAnsi="Calibri" w:cs="Calibri"/>
          <w:b/>
          <w:bCs/>
          <w:i/>
          <w:iCs/>
          <w:sz w:val="22"/>
          <w:szCs w:val="22"/>
          <w:lang w:val="en"/>
        </w:rPr>
        <w:t>Pass Condition:</w:t>
      </w:r>
      <w:r>
        <w:rPr>
          <w:rFonts w:ascii="Calibri" w:eastAsia="Calibri" w:hAnsi="Calibri" w:cs="Calibri"/>
          <w:b/>
          <w:bCs/>
          <w:i/>
          <w:iCs/>
          <w:sz w:val="22"/>
          <w:szCs w:val="22"/>
          <w:lang w:val="en"/>
        </w:rPr>
        <w:t xml:space="preserve"> </w:t>
      </w:r>
      <w:r w:rsidRPr="00E8258D">
        <w:rPr>
          <w:rFonts w:ascii="Calibri" w:eastAsia="Calibri" w:hAnsi="Calibri" w:cs="Calibri"/>
          <w:i/>
          <w:iCs/>
          <w:sz w:val="22"/>
          <w:szCs w:val="22"/>
          <w:lang w:val="en"/>
        </w:rPr>
        <w:t>Achieved happy cases (e.g., keyword "chest pain" triggers severity="high"), negative cases (e.g., keyword "headache" does NOT trigger high severity), and edge cases (e.g., mixed language input, empty input, very long input). Proper return format validated (e.g., severity must be "low"/"medium"/"high")</w:t>
      </w:r>
    </w:p>
    <w:p w14:paraId="556916F7" w14:textId="77777777" w:rsidR="00E8258D" w:rsidRPr="00E8258D" w:rsidRDefault="00000000" w:rsidP="00E8258D">
      <w:pPr>
        <w:numPr>
          <w:ilvl w:val="0"/>
          <w:numId w:val="3"/>
        </w:numPr>
        <w:rPr>
          <w:lang w:val="en-MY"/>
        </w:rPr>
      </w:pPr>
      <w:r>
        <w:rPr>
          <w:rFonts w:ascii="Calibri" w:eastAsia="Calibri" w:hAnsi="Calibri" w:cs="Calibri"/>
          <w:b/>
          <w:bCs/>
        </w:rPr>
        <w:t>Integration Test</w:t>
      </w:r>
    </w:p>
    <w:p w14:paraId="3B1D0466" w14:textId="6786FC8A" w:rsidR="00E8258D" w:rsidRPr="00E8258D" w:rsidRDefault="00E8258D" w:rsidP="00E8258D">
      <w:pPr>
        <w:numPr>
          <w:ilvl w:val="1"/>
          <w:numId w:val="3"/>
        </w:numPr>
        <w:rPr>
          <w:rFonts w:ascii="Calibri" w:eastAsia="Calibri" w:hAnsi="Calibri" w:cs="Calibri"/>
          <w:i/>
          <w:iCs/>
        </w:rPr>
      </w:pPr>
      <w:r w:rsidRPr="00E8258D">
        <w:rPr>
          <w:rFonts w:ascii="Calibri" w:eastAsia="Calibri" w:hAnsi="Calibri" w:cs="Calibri"/>
          <w:b/>
          <w:bCs/>
          <w:i/>
          <w:iCs/>
        </w:rPr>
        <w:t>Scope:</w:t>
      </w:r>
      <w:r>
        <w:rPr>
          <w:rFonts w:ascii="Calibri" w:eastAsia="Calibri" w:hAnsi="Calibri" w:cs="Calibri"/>
          <w:i/>
          <w:iCs/>
        </w:rPr>
        <w:t xml:space="preserve"> </w:t>
      </w:r>
      <w:r w:rsidRPr="00E8258D">
        <w:rPr>
          <w:rFonts w:ascii="Calibri" w:eastAsia="Calibri" w:hAnsi="Calibri" w:cs="Calibri"/>
          <w:i/>
          <w:iCs/>
        </w:rPr>
        <w:t xml:space="preserve">Frontend (HTML/JS) to </w:t>
      </w:r>
      <w:proofErr w:type="spellStart"/>
      <w:r w:rsidRPr="00E8258D">
        <w:rPr>
          <w:rFonts w:ascii="Calibri" w:eastAsia="Calibri" w:hAnsi="Calibri" w:cs="Calibri"/>
          <w:i/>
          <w:iCs/>
        </w:rPr>
        <w:t>Ilmu</w:t>
      </w:r>
      <w:proofErr w:type="spellEnd"/>
      <w:r w:rsidRPr="00E8258D">
        <w:rPr>
          <w:rFonts w:ascii="Calibri" w:eastAsia="Calibri" w:hAnsi="Calibri" w:cs="Calibri"/>
          <w:i/>
          <w:iCs/>
        </w:rPr>
        <w:t xml:space="preserve"> GLM 5.1 API integration; </w:t>
      </w:r>
      <w:r w:rsidRPr="00E8258D">
        <w:rPr>
          <w:rFonts w:ascii="Calibri" w:eastAsia="Calibri" w:hAnsi="Calibri" w:cs="Calibri"/>
          <w:i/>
          <w:iCs/>
        </w:rPr>
        <w:t xml:space="preserve">local </w:t>
      </w:r>
      <w:r>
        <w:rPr>
          <w:rFonts w:ascii="Calibri" w:eastAsia="Calibri" w:hAnsi="Calibri" w:cs="Calibri"/>
          <w:i/>
          <w:iCs/>
        </w:rPr>
        <w:t>s</w:t>
      </w:r>
      <w:r w:rsidRPr="00E8258D">
        <w:rPr>
          <w:rFonts w:ascii="Calibri" w:eastAsia="Calibri" w:hAnsi="Calibri" w:cs="Calibri"/>
          <w:i/>
          <w:iCs/>
        </w:rPr>
        <w:t>torage</w:t>
      </w:r>
      <w:r w:rsidRPr="00E8258D">
        <w:rPr>
          <w:rFonts w:ascii="Calibri" w:eastAsia="Calibri" w:hAnsi="Calibri" w:cs="Calibri"/>
          <w:i/>
          <w:iCs/>
        </w:rPr>
        <w:t xml:space="preserve"> read/write integration; frontend to doctor dashboard decision sync; file attachment to report inclusion</w:t>
      </w:r>
    </w:p>
    <w:p w14:paraId="633E8835" w14:textId="65D98479" w:rsidR="00E8258D" w:rsidRPr="00E8258D" w:rsidRDefault="00E8258D" w:rsidP="00E8258D">
      <w:pPr>
        <w:numPr>
          <w:ilvl w:val="1"/>
          <w:numId w:val="3"/>
        </w:numPr>
        <w:rPr>
          <w:rFonts w:ascii="Calibri" w:eastAsia="Calibri" w:hAnsi="Calibri" w:cs="Calibri"/>
          <w:i/>
          <w:iCs/>
        </w:rPr>
      </w:pPr>
      <w:r w:rsidRPr="00E8258D">
        <w:rPr>
          <w:rFonts w:ascii="Calibri" w:eastAsia="Calibri" w:hAnsi="Calibri" w:cs="Calibri"/>
          <w:b/>
          <w:bCs/>
          <w:i/>
          <w:iCs/>
        </w:rPr>
        <w:t>Execution:</w:t>
      </w:r>
      <w:r>
        <w:rPr>
          <w:rFonts w:ascii="Calibri" w:eastAsia="Calibri" w:hAnsi="Calibri" w:cs="Calibri"/>
          <w:i/>
          <w:iCs/>
        </w:rPr>
        <w:t xml:space="preserve"> </w:t>
      </w:r>
      <w:r w:rsidRPr="00E8258D">
        <w:rPr>
          <w:rFonts w:ascii="Calibri" w:eastAsia="Calibri" w:hAnsi="Calibri" w:cs="Calibri"/>
          <w:i/>
          <w:iCs/>
        </w:rPr>
        <w:t>Performed after completion of unit testing. Tests are executed manually by simulating real user flows (patient completes consultation → report saved → doctor approves → patient sees banner)</w:t>
      </w:r>
    </w:p>
    <w:p w14:paraId="70FC3A35" w14:textId="52FF3B0E" w:rsidR="00E8258D" w:rsidRPr="00E8258D" w:rsidRDefault="00E8258D" w:rsidP="00E8258D">
      <w:pPr>
        <w:numPr>
          <w:ilvl w:val="1"/>
          <w:numId w:val="3"/>
        </w:numPr>
        <w:rPr>
          <w:rFonts w:ascii="Calibri" w:eastAsia="Calibri" w:hAnsi="Calibri" w:cs="Calibri"/>
          <w:i/>
          <w:iCs/>
        </w:rPr>
      </w:pPr>
      <w:r w:rsidRPr="00E8258D">
        <w:rPr>
          <w:rFonts w:ascii="Calibri" w:eastAsia="Calibri" w:hAnsi="Calibri" w:cs="Calibri"/>
          <w:b/>
          <w:bCs/>
          <w:i/>
          <w:iCs/>
        </w:rPr>
        <w:t>Workflow:</w:t>
      </w:r>
      <w:r>
        <w:rPr>
          <w:rFonts w:ascii="Calibri" w:eastAsia="Calibri" w:hAnsi="Calibri" w:cs="Calibri"/>
          <w:i/>
          <w:iCs/>
        </w:rPr>
        <w:t xml:space="preserve"> </w:t>
      </w:r>
      <w:r w:rsidRPr="00E8258D">
        <w:rPr>
          <w:rFonts w:ascii="Calibri" w:eastAsia="Calibri" w:hAnsi="Calibri" w:cs="Calibri"/>
          <w:i/>
          <w:iCs/>
        </w:rPr>
        <w:t xml:space="preserve">Real API calls to </w:t>
      </w:r>
      <w:proofErr w:type="spellStart"/>
      <w:r w:rsidRPr="00E8258D">
        <w:rPr>
          <w:rFonts w:ascii="Calibri" w:eastAsia="Calibri" w:hAnsi="Calibri" w:cs="Calibri"/>
          <w:i/>
          <w:iCs/>
        </w:rPr>
        <w:t>Ilmu</w:t>
      </w:r>
      <w:proofErr w:type="spellEnd"/>
      <w:r w:rsidRPr="00E8258D">
        <w:rPr>
          <w:rFonts w:ascii="Calibri" w:eastAsia="Calibri" w:hAnsi="Calibri" w:cs="Calibri"/>
          <w:i/>
          <w:iCs/>
        </w:rPr>
        <w:t xml:space="preserve"> GLM 5.1 are tested without mocking to ensure proper request/response format, error handling, and timeout behavior. </w:t>
      </w:r>
      <w:proofErr w:type="gramStart"/>
      <w:r w:rsidRPr="00E8258D">
        <w:rPr>
          <w:rFonts w:ascii="Calibri" w:eastAsia="Calibri" w:hAnsi="Calibri" w:cs="Calibri"/>
          <w:i/>
          <w:iCs/>
        </w:rPr>
        <w:t>local</w:t>
      </w:r>
      <w:proofErr w:type="gramEnd"/>
      <w:r w:rsidRPr="00E8258D">
        <w:rPr>
          <w:rFonts w:ascii="Calibri" w:eastAsia="Calibri" w:hAnsi="Calibri" w:cs="Calibri"/>
          <w:i/>
          <w:iCs/>
        </w:rPr>
        <w:t xml:space="preserve"> </w:t>
      </w:r>
      <w:r>
        <w:rPr>
          <w:rFonts w:ascii="Calibri" w:eastAsia="Calibri" w:hAnsi="Calibri" w:cs="Calibri"/>
          <w:i/>
          <w:iCs/>
        </w:rPr>
        <w:t>s</w:t>
      </w:r>
      <w:r w:rsidRPr="00E8258D">
        <w:rPr>
          <w:rFonts w:ascii="Calibri" w:eastAsia="Calibri" w:hAnsi="Calibri" w:cs="Calibri"/>
          <w:i/>
          <w:iCs/>
        </w:rPr>
        <w:t>torage</w:t>
      </w:r>
      <w:r w:rsidRPr="00E8258D">
        <w:rPr>
          <w:rFonts w:ascii="Calibri" w:eastAsia="Calibri" w:hAnsi="Calibri" w:cs="Calibri"/>
          <w:i/>
          <w:iCs/>
        </w:rPr>
        <w:t xml:space="preserve"> interactions are tested in real browser environment</w:t>
      </w:r>
    </w:p>
    <w:p w14:paraId="1752051C" w14:textId="69FE9B61" w:rsidR="00E8258D" w:rsidRPr="00E8258D" w:rsidRDefault="00E8258D" w:rsidP="00E8258D">
      <w:pPr>
        <w:numPr>
          <w:ilvl w:val="1"/>
          <w:numId w:val="3"/>
        </w:numPr>
        <w:rPr>
          <w:rFonts w:ascii="Calibri" w:eastAsia="Calibri" w:hAnsi="Calibri" w:cs="Calibri"/>
          <w:i/>
          <w:iCs/>
        </w:rPr>
      </w:pPr>
      <w:r w:rsidRPr="00E8258D">
        <w:rPr>
          <w:rFonts w:ascii="Calibri" w:eastAsia="Calibri" w:hAnsi="Calibri" w:cs="Calibri"/>
          <w:b/>
          <w:bCs/>
          <w:i/>
          <w:iCs/>
        </w:rPr>
        <w:lastRenderedPageBreak/>
        <w:t>Pass Condition:</w:t>
      </w:r>
      <w:r>
        <w:rPr>
          <w:rFonts w:ascii="Calibri" w:eastAsia="Calibri" w:hAnsi="Calibri" w:cs="Calibri"/>
          <w:i/>
          <w:iCs/>
        </w:rPr>
        <w:t xml:space="preserve"> </w:t>
      </w:r>
      <w:r w:rsidRPr="00E8258D">
        <w:rPr>
          <w:rFonts w:ascii="Calibri" w:eastAsia="Calibri" w:hAnsi="Calibri" w:cs="Calibri"/>
          <w:i/>
          <w:iCs/>
        </w:rPr>
        <w:t xml:space="preserve">Integrated components work together correctly. Example: Patient completes chat → AI returns valid JSON → report saves to </w:t>
      </w:r>
      <w:r w:rsidRPr="00E8258D">
        <w:rPr>
          <w:rFonts w:ascii="Calibri" w:eastAsia="Calibri" w:hAnsi="Calibri" w:cs="Calibri"/>
          <w:i/>
          <w:iCs/>
        </w:rPr>
        <w:t xml:space="preserve">local </w:t>
      </w:r>
      <w:r>
        <w:rPr>
          <w:rFonts w:ascii="Calibri" w:eastAsia="Calibri" w:hAnsi="Calibri" w:cs="Calibri"/>
          <w:i/>
          <w:iCs/>
        </w:rPr>
        <w:t>s</w:t>
      </w:r>
      <w:r w:rsidRPr="00E8258D">
        <w:rPr>
          <w:rFonts w:ascii="Calibri" w:eastAsia="Calibri" w:hAnsi="Calibri" w:cs="Calibri"/>
          <w:i/>
          <w:iCs/>
        </w:rPr>
        <w:t>torage</w:t>
      </w:r>
      <w:r w:rsidRPr="00E8258D">
        <w:rPr>
          <w:rFonts w:ascii="Calibri" w:eastAsia="Calibri" w:hAnsi="Calibri" w:cs="Calibri"/>
          <w:i/>
          <w:iCs/>
        </w:rPr>
        <w:t xml:space="preserve"> → doctor dashboard reads report → doctor approval → patient sees correct banner. </w:t>
      </w:r>
    </w:p>
    <w:p w14:paraId="2ADE9A9C" w14:textId="409AAE68" w:rsidR="00984E1E" w:rsidRDefault="00000000" w:rsidP="00E8258D">
      <w:pPr>
        <w:numPr>
          <w:ilvl w:val="0"/>
          <w:numId w:val="3"/>
        </w:numPr>
        <w:rPr>
          <w:b/>
          <w:bCs/>
        </w:rPr>
      </w:pPr>
      <w:r>
        <w:rPr>
          <w:rFonts w:ascii="Calibri" w:eastAsia="Calibri" w:hAnsi="Calibri" w:cs="Calibri"/>
          <w:b/>
          <w:bCs/>
        </w:rPr>
        <w:t>Test Environment (CI/CD Practice):</w:t>
      </w:r>
    </w:p>
    <w:p w14:paraId="53F1C30E" w14:textId="5B7C84A6" w:rsidR="00E8258D" w:rsidRPr="00E8258D" w:rsidRDefault="00E8258D" w:rsidP="00E8258D">
      <w:pPr>
        <w:pStyle w:val="ds-markdown-paragraph"/>
        <w:numPr>
          <w:ilvl w:val="1"/>
          <w:numId w:val="3"/>
        </w:numPr>
        <w:shd w:val="clear" w:color="auto" w:fill="FFFFFF"/>
        <w:spacing w:before="0" w:beforeAutospacing="0" w:after="0" w:afterAutospacing="0"/>
        <w:rPr>
          <w:rFonts w:ascii="Calibri" w:eastAsia="Calibri" w:hAnsi="Calibri" w:cs="Calibri"/>
          <w:i/>
          <w:iCs/>
          <w:sz w:val="22"/>
          <w:szCs w:val="22"/>
          <w:lang w:val="en"/>
        </w:rPr>
      </w:pPr>
      <w:r w:rsidRPr="00E8258D">
        <w:rPr>
          <w:rFonts w:ascii="Calibri" w:eastAsia="Calibri" w:hAnsi="Calibri" w:cs="Calibri"/>
          <w:b/>
          <w:bCs/>
          <w:i/>
          <w:iCs/>
          <w:sz w:val="22"/>
          <w:szCs w:val="22"/>
          <w:lang w:val="en"/>
        </w:rPr>
        <w:t>Local Testing:</w:t>
      </w:r>
      <w:r>
        <w:rPr>
          <w:rFonts w:ascii="Calibri" w:eastAsia="Calibri" w:hAnsi="Calibri" w:cs="Calibri"/>
          <w:i/>
          <w:iCs/>
          <w:sz w:val="22"/>
          <w:szCs w:val="22"/>
          <w:lang w:val="en"/>
        </w:rPr>
        <w:t xml:space="preserve"> </w:t>
      </w:r>
      <w:r w:rsidRPr="00E8258D">
        <w:rPr>
          <w:rFonts w:ascii="Calibri" w:eastAsia="Calibri" w:hAnsi="Calibri" w:cs="Calibri"/>
          <w:i/>
          <w:iCs/>
          <w:sz w:val="22"/>
          <w:szCs w:val="22"/>
          <w:lang w:val="en"/>
        </w:rPr>
        <w:t>Manual testing performed on localhost using live server (e.g., VS Code Live Server). Tests cover all user flows (patient consultation, doctor approval, report generation)</w:t>
      </w:r>
    </w:p>
    <w:p w14:paraId="7CD4C99F" w14:textId="51A2DBB4" w:rsidR="00E8258D" w:rsidRPr="00E8258D" w:rsidRDefault="00E8258D" w:rsidP="00E8258D">
      <w:pPr>
        <w:pStyle w:val="ds-markdown-paragraph"/>
        <w:numPr>
          <w:ilvl w:val="1"/>
          <w:numId w:val="3"/>
        </w:numPr>
        <w:shd w:val="clear" w:color="auto" w:fill="FFFFFF"/>
        <w:spacing w:before="0" w:beforeAutospacing="0" w:after="0" w:afterAutospacing="0"/>
        <w:rPr>
          <w:rFonts w:ascii="Calibri" w:eastAsia="Calibri" w:hAnsi="Calibri" w:cs="Calibri"/>
          <w:i/>
          <w:iCs/>
          <w:sz w:val="22"/>
          <w:szCs w:val="22"/>
          <w:lang w:val="en"/>
        </w:rPr>
      </w:pPr>
      <w:r w:rsidRPr="00E8258D">
        <w:rPr>
          <w:rFonts w:ascii="Calibri" w:eastAsia="Calibri" w:hAnsi="Calibri" w:cs="Calibri"/>
          <w:b/>
          <w:bCs/>
          <w:i/>
          <w:iCs/>
          <w:sz w:val="22"/>
          <w:szCs w:val="22"/>
          <w:lang w:val="en"/>
        </w:rPr>
        <w:t>Staging/CI (Current):</w:t>
      </w:r>
      <w:r>
        <w:rPr>
          <w:rFonts w:ascii="Calibri" w:eastAsia="Calibri" w:hAnsi="Calibri" w:cs="Calibri"/>
          <w:i/>
          <w:iCs/>
          <w:sz w:val="22"/>
          <w:szCs w:val="22"/>
          <w:lang w:val="en"/>
        </w:rPr>
        <w:t xml:space="preserve"> </w:t>
      </w:r>
      <w:r w:rsidRPr="00E8258D">
        <w:rPr>
          <w:rFonts w:ascii="Calibri" w:eastAsia="Calibri" w:hAnsi="Calibri" w:cs="Calibri"/>
          <w:i/>
          <w:iCs/>
          <w:sz w:val="22"/>
          <w:szCs w:val="22"/>
          <w:lang w:val="en"/>
        </w:rPr>
        <w:t>Due to prototype nature, no automated CI pipeline is implemented. Testing is manual across 3 browsers (Chrome, Firefox, Edge) and 2 devices (desktop, mobile)</w:t>
      </w:r>
    </w:p>
    <w:p w14:paraId="0A47DB4A" w14:textId="1E8E3F07" w:rsidR="00E8258D" w:rsidRPr="00E8258D" w:rsidRDefault="00E8258D" w:rsidP="00E8258D">
      <w:pPr>
        <w:pStyle w:val="ds-markdown-paragraph"/>
        <w:numPr>
          <w:ilvl w:val="1"/>
          <w:numId w:val="3"/>
        </w:numPr>
        <w:shd w:val="clear" w:color="auto" w:fill="FFFFFF"/>
        <w:spacing w:before="0" w:beforeAutospacing="0" w:after="0" w:afterAutospacing="0"/>
        <w:rPr>
          <w:rFonts w:ascii="Calibri" w:eastAsia="Calibri" w:hAnsi="Calibri" w:cs="Calibri"/>
          <w:i/>
          <w:iCs/>
          <w:sz w:val="22"/>
          <w:szCs w:val="22"/>
          <w:lang w:val="en"/>
        </w:rPr>
      </w:pPr>
      <w:r w:rsidRPr="00E8258D">
        <w:rPr>
          <w:rFonts w:ascii="Calibri" w:eastAsia="Calibri" w:hAnsi="Calibri" w:cs="Calibri"/>
          <w:b/>
          <w:bCs/>
          <w:i/>
          <w:iCs/>
          <w:sz w:val="22"/>
          <w:szCs w:val="22"/>
          <w:lang w:val="en"/>
        </w:rPr>
        <w:t>CI/CD Automated Pipeline (Future):</w:t>
      </w:r>
      <w:r>
        <w:rPr>
          <w:rFonts w:ascii="Calibri" w:eastAsia="Calibri" w:hAnsi="Calibri" w:cs="Calibri"/>
          <w:i/>
          <w:iCs/>
          <w:sz w:val="22"/>
          <w:szCs w:val="22"/>
          <w:lang w:val="en"/>
        </w:rPr>
        <w:t xml:space="preserve"> </w:t>
      </w:r>
      <w:r w:rsidRPr="00E8258D">
        <w:rPr>
          <w:rFonts w:ascii="Calibri" w:eastAsia="Calibri" w:hAnsi="Calibri" w:cs="Calibri"/>
          <w:i/>
          <w:iCs/>
          <w:sz w:val="22"/>
          <w:szCs w:val="22"/>
          <w:lang w:val="en"/>
        </w:rPr>
        <w:t xml:space="preserve">Planned implementation using GitHub Actions to run Jest tests on every push to repository. Basic tests for branch level, then full test </w:t>
      </w:r>
      <w:proofErr w:type="gramStart"/>
      <w:r w:rsidRPr="00E8258D">
        <w:rPr>
          <w:rFonts w:ascii="Calibri" w:eastAsia="Calibri" w:hAnsi="Calibri" w:cs="Calibri"/>
          <w:i/>
          <w:iCs/>
          <w:sz w:val="22"/>
          <w:szCs w:val="22"/>
          <w:lang w:val="en"/>
        </w:rPr>
        <w:t>suite</w:t>
      </w:r>
      <w:proofErr w:type="gramEnd"/>
      <w:r w:rsidRPr="00E8258D">
        <w:rPr>
          <w:rFonts w:ascii="Calibri" w:eastAsia="Calibri" w:hAnsi="Calibri" w:cs="Calibri"/>
          <w:i/>
          <w:iCs/>
          <w:sz w:val="22"/>
          <w:szCs w:val="22"/>
          <w:lang w:val="en"/>
        </w:rPr>
        <w:t xml:space="preserve"> for pull requests to main branch</w:t>
      </w:r>
    </w:p>
    <w:p w14:paraId="5AAF1AA3" w14:textId="77777777" w:rsidR="00984E1E" w:rsidRPr="00E8258D" w:rsidRDefault="00984E1E">
      <w:pPr>
        <w:widowControl w:val="0"/>
        <w:spacing w:line="240" w:lineRule="auto"/>
        <w:rPr>
          <w:rFonts w:ascii="Calibri" w:eastAsia="Calibri" w:hAnsi="Calibri" w:cs="Calibri"/>
          <w:lang w:val="en-MY"/>
        </w:rPr>
      </w:pPr>
    </w:p>
    <w:p w14:paraId="0A9DC3D9" w14:textId="77777777" w:rsidR="00984E1E" w:rsidRDefault="00000000">
      <w:pPr>
        <w:widowControl w:val="0"/>
        <w:numPr>
          <w:ilvl w:val="0"/>
          <w:numId w:val="3"/>
        </w:numPr>
        <w:spacing w:line="240" w:lineRule="auto"/>
        <w:rPr>
          <w:b/>
          <w:bCs/>
        </w:rPr>
      </w:pPr>
      <w:r>
        <w:rPr>
          <w:rFonts w:ascii="Calibri" w:eastAsia="Calibri" w:hAnsi="Calibri" w:cs="Calibri"/>
          <w:b/>
          <w:bCs/>
        </w:rPr>
        <w:t>Regression Testing &amp; Pass/Fail Rules:</w:t>
      </w:r>
    </w:p>
    <w:p w14:paraId="2246823E" w14:textId="1AB4B137" w:rsidR="005C432E" w:rsidRPr="005C432E" w:rsidRDefault="005C432E" w:rsidP="005C432E">
      <w:pPr>
        <w:pStyle w:val="ds-markdown-paragraph"/>
        <w:numPr>
          <w:ilvl w:val="1"/>
          <w:numId w:val="3"/>
        </w:numPr>
        <w:shd w:val="clear" w:color="auto" w:fill="FFFFFF"/>
        <w:spacing w:before="0" w:beforeAutospacing="0" w:after="0" w:afterAutospacing="0"/>
        <w:rPr>
          <w:rFonts w:ascii="Calibri" w:eastAsia="Calibri" w:hAnsi="Calibri" w:cs="Calibri"/>
          <w:i/>
          <w:iCs/>
          <w:sz w:val="22"/>
          <w:szCs w:val="22"/>
          <w:lang w:val="en"/>
        </w:rPr>
      </w:pPr>
      <w:r w:rsidRPr="005C432E">
        <w:rPr>
          <w:rFonts w:ascii="Calibri" w:eastAsia="Calibri" w:hAnsi="Calibri" w:cs="Calibri"/>
          <w:b/>
          <w:bCs/>
          <w:i/>
          <w:iCs/>
          <w:sz w:val="22"/>
          <w:szCs w:val="22"/>
          <w:lang w:val="en"/>
        </w:rPr>
        <w:t>Execution Phase:</w:t>
      </w:r>
      <w:r w:rsidRPr="005C432E">
        <w:rPr>
          <w:rFonts w:ascii="Calibri" w:eastAsia="Calibri" w:hAnsi="Calibri" w:cs="Calibri"/>
          <w:i/>
          <w:iCs/>
          <w:sz w:val="22"/>
          <w:szCs w:val="22"/>
          <w:lang w:val="en"/>
        </w:rPr>
        <w:t xml:space="preserve"> </w:t>
      </w:r>
      <w:r w:rsidRPr="005C432E">
        <w:rPr>
          <w:rFonts w:ascii="Calibri" w:eastAsia="Calibri" w:hAnsi="Calibri" w:cs="Calibri"/>
          <w:i/>
          <w:iCs/>
          <w:sz w:val="22"/>
          <w:szCs w:val="22"/>
          <w:lang w:val="en"/>
        </w:rPr>
        <w:t xml:space="preserve">Regression testing is performed each time a new feature is added or a bug is fixed. Tests cover all 5 core features: pre-consultation chat, emergency detection, report generation, doctor approval, and </w:t>
      </w:r>
      <w:r w:rsidRPr="005C432E">
        <w:rPr>
          <w:rFonts w:ascii="Calibri" w:eastAsia="Calibri" w:hAnsi="Calibri" w:cs="Calibri"/>
          <w:i/>
          <w:iCs/>
          <w:sz w:val="22"/>
          <w:szCs w:val="22"/>
          <w:lang w:val="en"/>
        </w:rPr>
        <w:t xml:space="preserve">local </w:t>
      </w:r>
      <w:r>
        <w:rPr>
          <w:rFonts w:ascii="Calibri" w:eastAsia="Calibri" w:hAnsi="Calibri" w:cs="Calibri"/>
          <w:i/>
          <w:iCs/>
          <w:sz w:val="22"/>
          <w:szCs w:val="22"/>
          <w:lang w:val="en"/>
        </w:rPr>
        <w:t>s</w:t>
      </w:r>
      <w:r w:rsidRPr="005C432E">
        <w:rPr>
          <w:rFonts w:ascii="Calibri" w:eastAsia="Calibri" w:hAnsi="Calibri" w:cs="Calibri"/>
          <w:i/>
          <w:iCs/>
          <w:sz w:val="22"/>
          <w:szCs w:val="22"/>
          <w:lang w:val="en"/>
        </w:rPr>
        <w:t>torage</w:t>
      </w:r>
      <w:r w:rsidRPr="005C432E">
        <w:rPr>
          <w:rFonts w:ascii="Calibri" w:eastAsia="Calibri" w:hAnsi="Calibri" w:cs="Calibri"/>
          <w:i/>
          <w:iCs/>
          <w:sz w:val="22"/>
          <w:szCs w:val="22"/>
          <w:lang w:val="en"/>
        </w:rPr>
        <w:t xml:space="preserve"> persistence</w:t>
      </w:r>
    </w:p>
    <w:p w14:paraId="05FF47E3" w14:textId="4351E261" w:rsidR="005C432E" w:rsidRPr="005C432E" w:rsidRDefault="005C432E" w:rsidP="005C432E">
      <w:pPr>
        <w:pStyle w:val="ds-markdown-paragraph"/>
        <w:numPr>
          <w:ilvl w:val="1"/>
          <w:numId w:val="3"/>
        </w:numPr>
        <w:shd w:val="clear" w:color="auto" w:fill="FFFFFF"/>
        <w:spacing w:before="0" w:beforeAutospacing="0" w:after="0" w:afterAutospacing="0"/>
        <w:rPr>
          <w:rFonts w:ascii="Calibri" w:eastAsia="Calibri" w:hAnsi="Calibri" w:cs="Calibri"/>
          <w:i/>
          <w:iCs/>
          <w:sz w:val="22"/>
          <w:szCs w:val="22"/>
          <w:lang w:val="en"/>
        </w:rPr>
      </w:pPr>
      <w:r w:rsidRPr="005C432E">
        <w:rPr>
          <w:rFonts w:ascii="Calibri" w:eastAsia="Calibri" w:hAnsi="Calibri" w:cs="Calibri"/>
          <w:b/>
          <w:bCs/>
          <w:i/>
          <w:iCs/>
          <w:sz w:val="22"/>
          <w:szCs w:val="22"/>
          <w:lang w:val="en"/>
        </w:rPr>
        <w:t>Pass/Fail Condition:</w:t>
      </w:r>
      <w:r w:rsidRPr="005C432E">
        <w:rPr>
          <w:rFonts w:ascii="Calibri" w:eastAsia="Calibri" w:hAnsi="Calibri" w:cs="Calibri"/>
          <w:i/>
          <w:iCs/>
          <w:sz w:val="22"/>
          <w:szCs w:val="22"/>
          <w:lang w:val="en"/>
        </w:rPr>
        <w:t xml:space="preserve"> </w:t>
      </w:r>
      <w:r w:rsidRPr="005C432E">
        <w:rPr>
          <w:rFonts w:ascii="Calibri" w:eastAsia="Calibri" w:hAnsi="Calibri" w:cs="Calibri"/>
          <w:i/>
          <w:iCs/>
          <w:sz w:val="22"/>
          <w:szCs w:val="22"/>
          <w:lang w:val="en"/>
        </w:rPr>
        <w:t>Test case is considered pass only when actual outcome perfectly aligns with expected outcome. If mismatch occurs or threshold is not achieved, test status is</w:t>
      </w:r>
      <w:r>
        <w:rPr>
          <w:rFonts w:ascii="Calibri" w:eastAsia="Calibri" w:hAnsi="Calibri" w:cs="Calibri"/>
          <w:i/>
          <w:iCs/>
          <w:sz w:val="22"/>
          <w:szCs w:val="22"/>
          <w:lang w:val="en"/>
        </w:rPr>
        <w:t xml:space="preserve"> </w:t>
      </w:r>
      <w:proofErr w:type="gramStart"/>
      <w:r w:rsidRPr="005C432E">
        <w:rPr>
          <w:rFonts w:ascii="Calibri" w:eastAsia="Calibri" w:hAnsi="Calibri" w:cs="Calibri"/>
          <w:i/>
          <w:iCs/>
          <w:sz w:val="22"/>
          <w:szCs w:val="22"/>
          <w:lang w:val="en"/>
        </w:rPr>
        <w:t>fail</w:t>
      </w:r>
      <w:proofErr w:type="gramEnd"/>
      <w:r>
        <w:rPr>
          <w:rFonts w:ascii="Calibri" w:eastAsia="Calibri" w:hAnsi="Calibri" w:cs="Calibri"/>
          <w:i/>
          <w:iCs/>
          <w:sz w:val="22"/>
          <w:szCs w:val="22"/>
          <w:lang w:val="en"/>
        </w:rPr>
        <w:t xml:space="preserve"> </w:t>
      </w:r>
      <w:r w:rsidRPr="005C432E">
        <w:rPr>
          <w:rFonts w:ascii="Calibri" w:eastAsia="Calibri" w:hAnsi="Calibri" w:cs="Calibri"/>
          <w:i/>
          <w:iCs/>
          <w:sz w:val="22"/>
          <w:szCs w:val="22"/>
          <w:lang w:val="en"/>
        </w:rPr>
        <w:t>and must be documented in Defect Log</w:t>
      </w:r>
    </w:p>
    <w:p w14:paraId="2D758E42" w14:textId="19B10C35" w:rsidR="005C432E" w:rsidRPr="005C432E" w:rsidRDefault="005C432E" w:rsidP="005C432E">
      <w:pPr>
        <w:pStyle w:val="ds-markdown-paragraph"/>
        <w:numPr>
          <w:ilvl w:val="1"/>
          <w:numId w:val="3"/>
        </w:numPr>
        <w:shd w:val="clear" w:color="auto" w:fill="FFFFFF"/>
        <w:spacing w:before="0" w:beforeAutospacing="0" w:after="0" w:afterAutospacing="0"/>
        <w:rPr>
          <w:rFonts w:ascii="Calibri" w:eastAsia="Calibri" w:hAnsi="Calibri" w:cs="Calibri"/>
          <w:i/>
          <w:iCs/>
          <w:sz w:val="22"/>
          <w:szCs w:val="22"/>
          <w:lang w:val="en"/>
        </w:rPr>
      </w:pPr>
      <w:r w:rsidRPr="005C432E">
        <w:rPr>
          <w:rFonts w:ascii="Calibri" w:eastAsia="Calibri" w:hAnsi="Calibri" w:cs="Calibri"/>
          <w:b/>
          <w:bCs/>
          <w:i/>
          <w:iCs/>
          <w:sz w:val="22"/>
          <w:szCs w:val="22"/>
          <w:lang w:val="en"/>
        </w:rPr>
        <w:t>Continuation Rule:</w:t>
      </w:r>
      <w:r w:rsidRPr="005C432E">
        <w:rPr>
          <w:rFonts w:ascii="Calibri" w:eastAsia="Calibri" w:hAnsi="Calibri" w:cs="Calibri"/>
          <w:i/>
          <w:iCs/>
          <w:sz w:val="22"/>
          <w:szCs w:val="22"/>
          <w:lang w:val="en"/>
        </w:rPr>
        <w:t xml:space="preserve"> </w:t>
      </w:r>
      <w:r w:rsidRPr="005C432E">
        <w:rPr>
          <w:rFonts w:ascii="Calibri" w:eastAsia="Calibri" w:hAnsi="Calibri" w:cs="Calibri"/>
          <w:i/>
          <w:iCs/>
          <w:sz w:val="22"/>
          <w:szCs w:val="22"/>
          <w:lang w:val="en"/>
        </w:rPr>
        <w:t>While testing in a gradual manner, initial cases (emergency keyword detection, basic chat flow) must meet the pass threshold before allowing further testing of advanced features (file attachments, multi-language)</w:t>
      </w:r>
    </w:p>
    <w:p w14:paraId="73C62A43" w14:textId="77777777" w:rsidR="00984E1E" w:rsidRPr="005C432E" w:rsidRDefault="00984E1E">
      <w:pPr>
        <w:widowControl w:val="0"/>
        <w:spacing w:line="240" w:lineRule="auto"/>
        <w:rPr>
          <w:rFonts w:ascii="Calibri" w:eastAsia="Calibri" w:hAnsi="Calibri" w:cs="Calibri"/>
          <w:lang w:val="en-MY"/>
        </w:rPr>
      </w:pPr>
    </w:p>
    <w:p w14:paraId="1450317F" w14:textId="77777777" w:rsidR="00984E1E" w:rsidRDefault="00000000">
      <w:pPr>
        <w:widowControl w:val="0"/>
        <w:numPr>
          <w:ilvl w:val="0"/>
          <w:numId w:val="3"/>
        </w:numPr>
        <w:spacing w:line="240" w:lineRule="auto"/>
        <w:rPr>
          <w:b/>
          <w:bCs/>
        </w:rPr>
      </w:pPr>
      <w:r>
        <w:rPr>
          <w:rFonts w:ascii="Calibri" w:eastAsia="Calibri" w:hAnsi="Calibri" w:cs="Calibri"/>
          <w:b/>
          <w:bCs/>
        </w:rPr>
        <w:t>Test Data Strategy:</w:t>
      </w:r>
    </w:p>
    <w:p w14:paraId="612417CF" w14:textId="77777777" w:rsidR="005C432E" w:rsidRPr="005C432E" w:rsidRDefault="005C432E" w:rsidP="005C432E">
      <w:pPr>
        <w:pStyle w:val="ds-markdown-paragraph"/>
        <w:numPr>
          <w:ilvl w:val="1"/>
          <w:numId w:val="3"/>
        </w:numPr>
        <w:shd w:val="clear" w:color="auto" w:fill="FFFFFF"/>
        <w:spacing w:before="0" w:beforeAutospacing="0" w:after="120" w:afterAutospacing="0"/>
        <w:rPr>
          <w:rFonts w:ascii="Calibri" w:eastAsia="Calibri" w:hAnsi="Calibri" w:cs="Calibri"/>
          <w:i/>
          <w:iCs/>
          <w:sz w:val="22"/>
          <w:szCs w:val="22"/>
          <w:lang w:val="en"/>
        </w:rPr>
      </w:pPr>
      <w:r w:rsidRPr="005C432E">
        <w:rPr>
          <w:rFonts w:ascii="Calibri" w:eastAsia="Calibri" w:hAnsi="Calibri" w:cs="Calibri"/>
          <w:b/>
          <w:bCs/>
          <w:i/>
          <w:iCs/>
          <w:sz w:val="22"/>
          <w:szCs w:val="22"/>
          <w:lang w:val="en"/>
        </w:rPr>
        <w:t>Manual Test Data:</w:t>
      </w:r>
      <w:r w:rsidRPr="005C432E">
        <w:rPr>
          <w:rFonts w:ascii="Calibri" w:eastAsia="Calibri" w:hAnsi="Calibri" w:cs="Calibri"/>
          <w:i/>
          <w:iCs/>
          <w:sz w:val="22"/>
          <w:szCs w:val="22"/>
          <w:lang w:val="en"/>
        </w:rPr>
        <w:t> Created 10 mock patient profiles with different symptoms and risk levels:</w:t>
      </w:r>
    </w:p>
    <w:p w14:paraId="40B247FA" w14:textId="77777777" w:rsidR="005C432E" w:rsidRPr="005C432E" w:rsidRDefault="005C432E" w:rsidP="005C432E">
      <w:pPr>
        <w:pStyle w:val="ds-markdown-paragraph"/>
        <w:numPr>
          <w:ilvl w:val="2"/>
          <w:numId w:val="3"/>
        </w:numPr>
        <w:shd w:val="clear" w:color="auto" w:fill="FFFFFF"/>
        <w:spacing w:before="0" w:beforeAutospacing="0" w:after="0" w:afterAutospacing="0"/>
        <w:rPr>
          <w:rFonts w:ascii="Calibri" w:eastAsia="Calibri" w:hAnsi="Calibri" w:cs="Calibri"/>
          <w:i/>
          <w:iCs/>
          <w:sz w:val="22"/>
          <w:szCs w:val="22"/>
          <w:lang w:val="en"/>
        </w:rPr>
      </w:pPr>
      <w:r w:rsidRPr="005C432E">
        <w:rPr>
          <w:rFonts w:ascii="Calibri" w:eastAsia="Calibri" w:hAnsi="Calibri" w:cs="Calibri"/>
          <w:i/>
          <w:iCs/>
          <w:sz w:val="22"/>
          <w:szCs w:val="22"/>
          <w:lang w:val="en"/>
        </w:rPr>
        <w:t>Low risk (e.g., mild headache, no other symptoms)</w:t>
      </w:r>
    </w:p>
    <w:p w14:paraId="12800B41" w14:textId="77777777" w:rsidR="005C432E" w:rsidRPr="005C432E" w:rsidRDefault="005C432E" w:rsidP="005C432E">
      <w:pPr>
        <w:pStyle w:val="ds-markdown-paragraph"/>
        <w:numPr>
          <w:ilvl w:val="2"/>
          <w:numId w:val="3"/>
        </w:numPr>
        <w:shd w:val="clear" w:color="auto" w:fill="FFFFFF"/>
        <w:spacing w:before="0" w:beforeAutospacing="0" w:after="0" w:afterAutospacing="0"/>
        <w:rPr>
          <w:rFonts w:ascii="Calibri" w:eastAsia="Calibri" w:hAnsi="Calibri" w:cs="Calibri"/>
          <w:i/>
          <w:iCs/>
          <w:sz w:val="22"/>
          <w:szCs w:val="22"/>
          <w:lang w:val="en"/>
        </w:rPr>
      </w:pPr>
      <w:r w:rsidRPr="005C432E">
        <w:rPr>
          <w:rFonts w:ascii="Calibri" w:eastAsia="Calibri" w:hAnsi="Calibri" w:cs="Calibri"/>
          <w:i/>
          <w:iCs/>
          <w:sz w:val="22"/>
          <w:szCs w:val="22"/>
          <w:lang w:val="en"/>
        </w:rPr>
        <w:t>Medium risk (e.g., persistent cough with fever)</w:t>
      </w:r>
    </w:p>
    <w:p w14:paraId="553C7063" w14:textId="77777777" w:rsidR="005C432E" w:rsidRPr="005C432E" w:rsidRDefault="005C432E" w:rsidP="005C432E">
      <w:pPr>
        <w:pStyle w:val="ds-markdown-paragraph"/>
        <w:numPr>
          <w:ilvl w:val="2"/>
          <w:numId w:val="3"/>
        </w:numPr>
        <w:shd w:val="clear" w:color="auto" w:fill="FFFFFF"/>
        <w:spacing w:before="0" w:beforeAutospacing="0" w:after="0" w:afterAutospacing="0"/>
        <w:rPr>
          <w:rFonts w:ascii="Calibri" w:eastAsia="Calibri" w:hAnsi="Calibri" w:cs="Calibri"/>
          <w:i/>
          <w:iCs/>
          <w:sz w:val="22"/>
          <w:szCs w:val="22"/>
          <w:lang w:val="en"/>
        </w:rPr>
      </w:pPr>
      <w:r w:rsidRPr="005C432E">
        <w:rPr>
          <w:rFonts w:ascii="Calibri" w:eastAsia="Calibri" w:hAnsi="Calibri" w:cs="Calibri"/>
          <w:i/>
          <w:iCs/>
          <w:sz w:val="22"/>
          <w:szCs w:val="22"/>
          <w:lang w:val="en"/>
        </w:rPr>
        <w:t xml:space="preserve">High risk (e.g., chest pain with </w:t>
      </w:r>
      <w:proofErr w:type="gramStart"/>
      <w:r w:rsidRPr="005C432E">
        <w:rPr>
          <w:rFonts w:ascii="Calibri" w:eastAsia="Calibri" w:hAnsi="Calibri" w:cs="Calibri"/>
          <w:i/>
          <w:iCs/>
          <w:sz w:val="22"/>
          <w:szCs w:val="22"/>
          <w:lang w:val="en"/>
        </w:rPr>
        <w:t>sweating</w:t>
      </w:r>
      <w:proofErr w:type="gramEnd"/>
      <w:r w:rsidRPr="005C432E">
        <w:rPr>
          <w:rFonts w:ascii="Calibri" w:eastAsia="Calibri" w:hAnsi="Calibri" w:cs="Calibri"/>
          <w:i/>
          <w:iCs/>
          <w:sz w:val="22"/>
          <w:szCs w:val="22"/>
          <w:lang w:val="en"/>
        </w:rPr>
        <w:t>)</w:t>
      </w:r>
    </w:p>
    <w:p w14:paraId="0AB07383" w14:textId="77777777" w:rsidR="005C432E" w:rsidRPr="005C432E" w:rsidRDefault="005C432E" w:rsidP="005C432E">
      <w:pPr>
        <w:pStyle w:val="ds-markdown-paragraph"/>
        <w:numPr>
          <w:ilvl w:val="2"/>
          <w:numId w:val="3"/>
        </w:numPr>
        <w:shd w:val="clear" w:color="auto" w:fill="FFFFFF"/>
        <w:spacing w:before="0" w:beforeAutospacing="0" w:after="0" w:afterAutospacing="0"/>
        <w:rPr>
          <w:rFonts w:ascii="Calibri" w:eastAsia="Calibri" w:hAnsi="Calibri" w:cs="Calibri"/>
          <w:i/>
          <w:iCs/>
          <w:sz w:val="22"/>
          <w:szCs w:val="22"/>
          <w:lang w:val="en"/>
        </w:rPr>
      </w:pPr>
      <w:r w:rsidRPr="005C432E">
        <w:rPr>
          <w:rFonts w:ascii="Calibri" w:eastAsia="Calibri" w:hAnsi="Calibri" w:cs="Calibri"/>
          <w:i/>
          <w:iCs/>
          <w:sz w:val="22"/>
          <w:szCs w:val="22"/>
          <w:lang w:val="en"/>
        </w:rPr>
        <w:t>Emergency keywords (e.g., "cannot breathe", "stroke")</w:t>
      </w:r>
    </w:p>
    <w:p w14:paraId="2E4C317F" w14:textId="77777777" w:rsidR="005C432E" w:rsidRPr="005C432E" w:rsidRDefault="005C432E" w:rsidP="005C432E">
      <w:pPr>
        <w:pStyle w:val="ds-markdown-paragraph"/>
        <w:numPr>
          <w:ilvl w:val="2"/>
          <w:numId w:val="3"/>
        </w:numPr>
        <w:shd w:val="clear" w:color="auto" w:fill="FFFFFF"/>
        <w:spacing w:before="0" w:beforeAutospacing="0" w:after="0" w:afterAutospacing="0"/>
        <w:rPr>
          <w:rFonts w:ascii="Calibri" w:eastAsia="Calibri" w:hAnsi="Calibri" w:cs="Calibri"/>
          <w:i/>
          <w:iCs/>
          <w:sz w:val="22"/>
          <w:szCs w:val="22"/>
          <w:lang w:val="en"/>
        </w:rPr>
      </w:pPr>
      <w:r w:rsidRPr="005C432E">
        <w:rPr>
          <w:rFonts w:ascii="Calibri" w:eastAsia="Calibri" w:hAnsi="Calibri" w:cs="Calibri"/>
          <w:i/>
          <w:iCs/>
          <w:sz w:val="22"/>
          <w:szCs w:val="22"/>
          <w:lang w:val="en"/>
        </w:rPr>
        <w:t>Multi-language inputs (English, Bahasa Malaysia, Chinese, mixed)</w:t>
      </w:r>
    </w:p>
    <w:p w14:paraId="3C13A4DC" w14:textId="77777777" w:rsidR="005C432E" w:rsidRPr="005C432E" w:rsidRDefault="005C432E" w:rsidP="005C432E">
      <w:pPr>
        <w:pStyle w:val="ds-markdown-paragraph"/>
        <w:numPr>
          <w:ilvl w:val="1"/>
          <w:numId w:val="3"/>
        </w:numPr>
        <w:shd w:val="clear" w:color="auto" w:fill="FFFFFF"/>
        <w:spacing w:before="0" w:beforeAutospacing="0" w:after="0" w:afterAutospacing="0"/>
        <w:rPr>
          <w:rFonts w:ascii="Calibri" w:eastAsia="Calibri" w:hAnsi="Calibri" w:cs="Calibri"/>
          <w:i/>
          <w:iCs/>
          <w:sz w:val="22"/>
          <w:szCs w:val="22"/>
          <w:lang w:val="en"/>
        </w:rPr>
      </w:pPr>
      <w:r w:rsidRPr="005C432E">
        <w:rPr>
          <w:rFonts w:ascii="Calibri" w:eastAsia="Calibri" w:hAnsi="Calibri" w:cs="Calibri"/>
          <w:b/>
          <w:bCs/>
          <w:i/>
          <w:iCs/>
          <w:sz w:val="22"/>
          <w:szCs w:val="22"/>
          <w:lang w:val="en"/>
        </w:rPr>
        <w:t>Automated Test Data:</w:t>
      </w:r>
      <w:r w:rsidRPr="005C432E">
        <w:rPr>
          <w:rFonts w:ascii="Calibri" w:eastAsia="Calibri" w:hAnsi="Calibri" w:cs="Calibri"/>
          <w:i/>
          <w:iCs/>
          <w:sz w:val="22"/>
          <w:szCs w:val="22"/>
          <w:lang w:val="en"/>
        </w:rPr>
        <w:t> JSON fixture files containing predefined patient inputs and expected AI outputs. These can be used as input for automated tests in future CI pipeline</w:t>
      </w:r>
    </w:p>
    <w:p w14:paraId="58A86FF3" w14:textId="77777777" w:rsidR="005C432E" w:rsidRPr="005C432E" w:rsidRDefault="005C432E" w:rsidP="005C432E">
      <w:pPr>
        <w:pStyle w:val="ds-markdown-paragraph"/>
        <w:numPr>
          <w:ilvl w:val="1"/>
          <w:numId w:val="3"/>
        </w:numPr>
        <w:shd w:val="clear" w:color="auto" w:fill="FFFFFF"/>
        <w:spacing w:before="0" w:beforeAutospacing="0" w:after="120" w:afterAutospacing="0"/>
        <w:rPr>
          <w:rFonts w:ascii="Calibri" w:eastAsia="Calibri" w:hAnsi="Calibri" w:cs="Calibri"/>
          <w:i/>
          <w:iCs/>
          <w:sz w:val="22"/>
          <w:szCs w:val="22"/>
          <w:lang w:val="en"/>
        </w:rPr>
      </w:pPr>
      <w:r w:rsidRPr="005C432E">
        <w:rPr>
          <w:rFonts w:ascii="Calibri" w:eastAsia="Calibri" w:hAnsi="Calibri" w:cs="Calibri"/>
          <w:b/>
          <w:bCs/>
          <w:i/>
          <w:iCs/>
          <w:sz w:val="22"/>
          <w:szCs w:val="22"/>
          <w:lang w:val="en"/>
        </w:rPr>
        <w:t>Edge Case Data:</w:t>
      </w:r>
    </w:p>
    <w:p w14:paraId="50DBA9EC" w14:textId="77777777" w:rsidR="005C432E" w:rsidRPr="005C432E" w:rsidRDefault="005C432E" w:rsidP="005C432E">
      <w:pPr>
        <w:pStyle w:val="ds-markdown-paragraph"/>
        <w:numPr>
          <w:ilvl w:val="2"/>
          <w:numId w:val="3"/>
        </w:numPr>
        <w:shd w:val="clear" w:color="auto" w:fill="FFFFFF"/>
        <w:spacing w:before="0" w:beforeAutospacing="0" w:after="0" w:afterAutospacing="0"/>
        <w:rPr>
          <w:rFonts w:ascii="Calibri" w:eastAsia="Calibri" w:hAnsi="Calibri" w:cs="Calibri"/>
          <w:i/>
          <w:iCs/>
          <w:sz w:val="22"/>
          <w:szCs w:val="22"/>
          <w:lang w:val="en"/>
        </w:rPr>
      </w:pPr>
      <w:r w:rsidRPr="005C432E">
        <w:rPr>
          <w:rFonts w:ascii="Calibri" w:eastAsia="Calibri" w:hAnsi="Calibri" w:cs="Calibri"/>
          <w:i/>
          <w:iCs/>
          <w:sz w:val="22"/>
          <w:szCs w:val="22"/>
          <w:lang w:val="en"/>
        </w:rPr>
        <w:t>Empty input</w:t>
      </w:r>
    </w:p>
    <w:p w14:paraId="1612AB1D" w14:textId="77777777" w:rsidR="005C432E" w:rsidRPr="005C432E" w:rsidRDefault="005C432E" w:rsidP="005C432E">
      <w:pPr>
        <w:pStyle w:val="ds-markdown-paragraph"/>
        <w:numPr>
          <w:ilvl w:val="2"/>
          <w:numId w:val="3"/>
        </w:numPr>
        <w:shd w:val="clear" w:color="auto" w:fill="FFFFFF"/>
        <w:spacing w:before="0" w:beforeAutospacing="0" w:after="0" w:afterAutospacing="0"/>
        <w:rPr>
          <w:rFonts w:ascii="Calibri" w:eastAsia="Calibri" w:hAnsi="Calibri" w:cs="Calibri"/>
          <w:i/>
          <w:iCs/>
          <w:sz w:val="22"/>
          <w:szCs w:val="22"/>
          <w:lang w:val="en"/>
        </w:rPr>
      </w:pPr>
      <w:r w:rsidRPr="005C432E">
        <w:rPr>
          <w:rFonts w:ascii="Calibri" w:eastAsia="Calibri" w:hAnsi="Calibri" w:cs="Calibri"/>
          <w:i/>
          <w:iCs/>
          <w:sz w:val="22"/>
          <w:szCs w:val="22"/>
          <w:lang w:val="en"/>
        </w:rPr>
        <w:t>Very long input (&gt;4000 characters)</w:t>
      </w:r>
    </w:p>
    <w:p w14:paraId="653B2BFC" w14:textId="77777777" w:rsidR="005C432E" w:rsidRPr="005C432E" w:rsidRDefault="005C432E" w:rsidP="005C432E">
      <w:pPr>
        <w:pStyle w:val="ds-markdown-paragraph"/>
        <w:numPr>
          <w:ilvl w:val="2"/>
          <w:numId w:val="3"/>
        </w:numPr>
        <w:shd w:val="clear" w:color="auto" w:fill="FFFFFF"/>
        <w:spacing w:before="0" w:beforeAutospacing="0" w:after="0" w:afterAutospacing="0"/>
        <w:rPr>
          <w:rFonts w:ascii="Calibri" w:eastAsia="Calibri" w:hAnsi="Calibri" w:cs="Calibri"/>
          <w:i/>
          <w:iCs/>
          <w:sz w:val="22"/>
          <w:szCs w:val="22"/>
          <w:lang w:val="en"/>
        </w:rPr>
      </w:pPr>
      <w:r w:rsidRPr="005C432E">
        <w:rPr>
          <w:rFonts w:ascii="Calibri" w:eastAsia="Calibri" w:hAnsi="Calibri" w:cs="Calibri"/>
          <w:i/>
          <w:iCs/>
          <w:sz w:val="22"/>
          <w:szCs w:val="22"/>
          <w:lang w:val="en"/>
        </w:rPr>
        <w:t>Special characters and emojis</w:t>
      </w:r>
    </w:p>
    <w:p w14:paraId="2A134215" w14:textId="77777777" w:rsidR="005C432E" w:rsidRPr="005C432E" w:rsidRDefault="005C432E" w:rsidP="005C432E">
      <w:pPr>
        <w:pStyle w:val="ds-markdown-paragraph"/>
        <w:numPr>
          <w:ilvl w:val="2"/>
          <w:numId w:val="3"/>
        </w:numPr>
        <w:shd w:val="clear" w:color="auto" w:fill="FFFFFF"/>
        <w:spacing w:before="0" w:beforeAutospacing="0" w:after="0" w:afterAutospacing="0"/>
        <w:rPr>
          <w:rFonts w:ascii="Calibri" w:eastAsia="Calibri" w:hAnsi="Calibri" w:cs="Calibri"/>
          <w:i/>
          <w:iCs/>
          <w:sz w:val="22"/>
          <w:szCs w:val="22"/>
          <w:lang w:val="en"/>
        </w:rPr>
      </w:pPr>
      <w:r w:rsidRPr="005C432E">
        <w:rPr>
          <w:rFonts w:ascii="Calibri" w:eastAsia="Calibri" w:hAnsi="Calibri" w:cs="Calibri"/>
          <w:i/>
          <w:iCs/>
          <w:sz w:val="22"/>
          <w:szCs w:val="22"/>
          <w:lang w:val="en"/>
        </w:rPr>
        <w:t>Misspelled medical terms</w:t>
      </w:r>
    </w:p>
    <w:p w14:paraId="3FDAE9CF" w14:textId="77777777" w:rsidR="005C432E" w:rsidRPr="005C432E" w:rsidRDefault="005C432E" w:rsidP="005C432E">
      <w:pPr>
        <w:pStyle w:val="ds-markdown-paragraph"/>
        <w:numPr>
          <w:ilvl w:val="2"/>
          <w:numId w:val="3"/>
        </w:numPr>
        <w:shd w:val="clear" w:color="auto" w:fill="FFFFFF"/>
        <w:spacing w:before="0" w:beforeAutospacing="0" w:after="0" w:afterAutospacing="0"/>
        <w:rPr>
          <w:rFonts w:ascii="Calibri" w:eastAsia="Calibri" w:hAnsi="Calibri" w:cs="Calibri"/>
          <w:i/>
          <w:iCs/>
          <w:sz w:val="22"/>
          <w:szCs w:val="22"/>
          <w:lang w:val="en"/>
        </w:rPr>
      </w:pPr>
      <w:r w:rsidRPr="005C432E">
        <w:rPr>
          <w:rFonts w:ascii="Calibri" w:eastAsia="Calibri" w:hAnsi="Calibri" w:cs="Calibri"/>
          <w:i/>
          <w:iCs/>
          <w:sz w:val="22"/>
          <w:szCs w:val="22"/>
          <w:lang w:val="en"/>
        </w:rPr>
        <w:t>File attachments (small image &lt;1MB, large image &gt;5MB, PDF document)</w:t>
      </w:r>
    </w:p>
    <w:p w14:paraId="480C0CE6" w14:textId="15E1A10A" w:rsidR="00984E1E" w:rsidRPr="005C432E" w:rsidRDefault="005C432E" w:rsidP="005C432E">
      <w:pPr>
        <w:pStyle w:val="ds-markdown-paragraph"/>
        <w:numPr>
          <w:ilvl w:val="1"/>
          <w:numId w:val="3"/>
        </w:numPr>
        <w:shd w:val="clear" w:color="auto" w:fill="FFFFFF"/>
        <w:spacing w:before="0" w:beforeAutospacing="0" w:after="0" w:afterAutospacing="0"/>
        <w:rPr>
          <w:rFonts w:ascii="Calibri" w:eastAsia="Calibri" w:hAnsi="Calibri" w:cs="Calibri"/>
          <w:i/>
          <w:iCs/>
          <w:sz w:val="22"/>
          <w:szCs w:val="22"/>
          <w:lang w:val="en"/>
        </w:rPr>
      </w:pPr>
      <w:r w:rsidRPr="005C432E">
        <w:rPr>
          <w:rFonts w:ascii="Calibri" w:eastAsia="Calibri" w:hAnsi="Calibri" w:cs="Calibri"/>
          <w:b/>
          <w:bCs/>
          <w:i/>
          <w:iCs/>
          <w:sz w:val="22"/>
          <w:szCs w:val="22"/>
          <w:lang w:val="en"/>
        </w:rPr>
        <w:t>Doctor Dashboard Test Data:</w:t>
      </w:r>
      <w:r w:rsidRPr="005C432E">
        <w:rPr>
          <w:rFonts w:ascii="Calibri" w:eastAsia="Calibri" w:hAnsi="Calibri" w:cs="Calibri"/>
          <w:i/>
          <w:iCs/>
          <w:sz w:val="22"/>
          <w:szCs w:val="22"/>
          <w:lang w:val="en"/>
        </w:rPr>
        <w:t xml:space="preserve"> Mock pending reports created via </w:t>
      </w:r>
      <w:proofErr w:type="spellStart"/>
      <w:r w:rsidRPr="005C432E">
        <w:rPr>
          <w:rFonts w:ascii="Calibri" w:eastAsia="Calibri" w:hAnsi="Calibri" w:cs="Calibri"/>
          <w:i/>
          <w:iCs/>
          <w:sz w:val="22"/>
          <w:szCs w:val="22"/>
          <w:lang w:val="en"/>
        </w:rPr>
        <w:t>localStorage</w:t>
      </w:r>
      <w:proofErr w:type="spellEnd"/>
      <w:r w:rsidRPr="005C432E">
        <w:rPr>
          <w:rFonts w:ascii="Calibri" w:eastAsia="Calibri" w:hAnsi="Calibri" w:cs="Calibri"/>
          <w:i/>
          <w:iCs/>
          <w:sz w:val="22"/>
          <w:szCs w:val="22"/>
          <w:lang w:val="en"/>
        </w:rPr>
        <w:t xml:space="preserve"> seeding script to test approval/rejection workflow without completing full consultation each time</w:t>
      </w:r>
    </w:p>
    <w:p w14:paraId="1157A561" w14:textId="77777777" w:rsidR="00984E1E" w:rsidRDefault="00984E1E">
      <w:pPr>
        <w:widowControl w:val="0"/>
        <w:spacing w:line="240" w:lineRule="auto"/>
        <w:rPr>
          <w:rFonts w:ascii="Calibri" w:eastAsia="Calibri" w:hAnsi="Calibri" w:cs="Calibri"/>
        </w:rPr>
      </w:pPr>
    </w:p>
    <w:p w14:paraId="6E9BFFDF" w14:textId="77777777" w:rsidR="00984E1E" w:rsidRDefault="00984E1E">
      <w:pPr>
        <w:widowControl w:val="0"/>
        <w:spacing w:line="240" w:lineRule="auto"/>
        <w:rPr>
          <w:rFonts w:ascii="Calibri" w:eastAsia="Calibri" w:hAnsi="Calibri" w:cs="Calibri"/>
        </w:rPr>
      </w:pPr>
    </w:p>
    <w:p w14:paraId="71B400E0" w14:textId="77777777" w:rsidR="00984E1E" w:rsidRDefault="00000000">
      <w:pPr>
        <w:widowControl w:val="0"/>
        <w:numPr>
          <w:ilvl w:val="0"/>
          <w:numId w:val="3"/>
        </w:numPr>
        <w:spacing w:line="240" w:lineRule="auto"/>
        <w:rPr>
          <w:b/>
          <w:bCs/>
        </w:rPr>
      </w:pPr>
      <w:r>
        <w:rPr>
          <w:rFonts w:ascii="Calibri" w:eastAsia="Calibri" w:hAnsi="Calibri" w:cs="Calibri"/>
          <w:b/>
          <w:bCs/>
        </w:rPr>
        <w:lastRenderedPageBreak/>
        <w:t>Passing Rate Threshold:</w:t>
      </w:r>
    </w:p>
    <w:p w14:paraId="21927CC0" w14:textId="6EDEA5AF" w:rsidR="00984E1E" w:rsidRDefault="005C432E">
      <w:pPr>
        <w:numPr>
          <w:ilvl w:val="1"/>
          <w:numId w:val="3"/>
        </w:numPr>
        <w:pBdr>
          <w:top w:val="nil"/>
          <w:left w:val="nil"/>
          <w:bottom w:val="nil"/>
          <w:right w:val="nil"/>
          <w:between w:val="nil"/>
        </w:pBdr>
        <w:rPr>
          <w:rFonts w:ascii="Calibri" w:eastAsia="Calibri" w:hAnsi="Calibri" w:cs="Calibri"/>
          <w:i/>
          <w:iCs/>
          <w:color w:val="000000"/>
        </w:rPr>
      </w:pPr>
      <w:r w:rsidRPr="005C432E">
        <w:rPr>
          <w:rFonts w:ascii="Calibri" w:eastAsia="Calibri" w:hAnsi="Calibri" w:cs="Calibri"/>
          <w:i/>
          <w:iCs/>
          <w:color w:val="000000"/>
        </w:rPr>
        <w:t>Unit and integration tests require 85% and 80% pass rates respectively, while critical safety-related tests (emergency detection, API fallback, doctor approval sync) require 100% pass rate with no exceptions.</w:t>
      </w:r>
    </w:p>
    <w:p w14:paraId="0BC89078" w14:textId="77777777" w:rsidR="00984E1E" w:rsidRDefault="00984E1E">
      <w:pPr>
        <w:pBdr>
          <w:top w:val="nil"/>
          <w:left w:val="nil"/>
          <w:bottom w:val="nil"/>
          <w:right w:val="nil"/>
          <w:between w:val="nil"/>
        </w:pBdr>
        <w:ind w:left="1440"/>
        <w:rPr>
          <w:rFonts w:ascii="Calibri" w:eastAsia="Calibri" w:hAnsi="Calibri" w:cs="Calibri"/>
          <w:i/>
          <w:iCs/>
          <w:color w:val="000000"/>
        </w:rPr>
      </w:pPr>
    </w:p>
    <w:p w14:paraId="285B0058" w14:textId="77777777" w:rsidR="00984E1E" w:rsidRDefault="00000000" w:rsidP="00971413">
      <w:pPr>
        <w:pStyle w:val="Heading1"/>
      </w:pPr>
      <w:bookmarkStart w:id="9" w:name="_Toc228046743"/>
      <w:r>
        <w:t>4. CI/CD Release Thresholds &amp; Automation Gates</w:t>
      </w:r>
      <w:bookmarkEnd w:id="9"/>
    </w:p>
    <w:p w14:paraId="46290503" w14:textId="77777777" w:rsidR="00984E1E" w:rsidRDefault="00000000">
      <w:pPr>
        <w:widowControl w:val="0"/>
        <w:spacing w:before="240" w:after="240" w:line="240" w:lineRule="auto"/>
        <w:rPr>
          <w:rFonts w:ascii="Calibri" w:eastAsia="Calibri" w:hAnsi="Calibri" w:cs="Calibri"/>
          <w:i/>
          <w:iCs/>
        </w:rPr>
      </w:pPr>
      <w:r>
        <w:rPr>
          <w:rFonts w:ascii="Calibri" w:eastAsia="Calibri" w:hAnsi="Calibri" w:cs="Calibri"/>
          <w:i/>
          <w:iCs/>
        </w:rPr>
        <w:t xml:space="preserve">This section is mainly for defining metrics &amp; threshold for success criteria. So, if a certain threshold is not met, the pipeline blocks the forward transition. </w:t>
      </w:r>
    </w:p>
    <w:p w14:paraId="2EB22426" w14:textId="77777777" w:rsidR="00984E1E" w:rsidRPr="00971413" w:rsidRDefault="00000000" w:rsidP="00971413">
      <w:pPr>
        <w:rPr>
          <w:rFonts w:asciiTheme="majorHAnsi" w:hAnsiTheme="majorHAnsi" w:cstheme="majorHAnsi"/>
          <w:b/>
          <w:bCs/>
          <w:i/>
          <w:iCs/>
        </w:rPr>
      </w:pPr>
      <w:bookmarkStart w:id="10" w:name="_heading=h.ehty0qc7hmaj" w:colFirst="0" w:colLast="0"/>
      <w:bookmarkEnd w:id="10"/>
      <w:r w:rsidRPr="00971413">
        <w:rPr>
          <w:rFonts w:asciiTheme="majorHAnsi" w:hAnsiTheme="majorHAnsi" w:cstheme="majorHAnsi"/>
          <w:b/>
          <w:bCs/>
          <w:i/>
          <w:iCs/>
        </w:rPr>
        <w:t>4.1 Integration Thresholds (Merging to Main)</w:t>
      </w:r>
    </w:p>
    <w:p w14:paraId="03219A67" w14:textId="77777777" w:rsidR="00984E1E" w:rsidRDefault="00000000">
      <w:pPr>
        <w:widowControl w:val="0"/>
        <w:spacing w:before="240" w:after="240" w:line="240" w:lineRule="auto"/>
        <w:rPr>
          <w:rFonts w:ascii="Calibri" w:eastAsia="Calibri" w:hAnsi="Calibri" w:cs="Calibri"/>
          <w:i/>
          <w:iCs/>
        </w:rPr>
      </w:pPr>
      <w:r>
        <w:rPr>
          <w:rFonts w:ascii="Calibri" w:eastAsia="Calibri" w:hAnsi="Calibri" w:cs="Calibri"/>
          <w:i/>
          <w:iCs/>
        </w:rPr>
        <w:t xml:space="preserve">The primary </w:t>
      </w:r>
      <w:proofErr w:type="gramStart"/>
      <w:r>
        <w:rPr>
          <w:rFonts w:ascii="Calibri" w:eastAsia="Calibri" w:hAnsi="Calibri" w:cs="Calibri"/>
          <w:i/>
          <w:iCs/>
        </w:rPr>
        <w:t>needs</w:t>
      </w:r>
      <w:proofErr w:type="gramEnd"/>
      <w:r>
        <w:rPr>
          <w:rFonts w:ascii="Calibri" w:eastAsia="Calibri" w:hAnsi="Calibri" w:cs="Calibri"/>
          <w:i/>
          <w:iCs/>
        </w:rPr>
        <w:t xml:space="preserve"> of this threshold to be crucial is because the main branch must be a stable source of truth. So, it needs to be achieved through continuous integration checks.</w:t>
      </w:r>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984E1E" w14:paraId="4E5A9DBE" w14:textId="77777777">
        <w:tc>
          <w:tcPr>
            <w:tcW w:w="2337" w:type="dxa"/>
          </w:tcPr>
          <w:p w14:paraId="3B2D17AB"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Checks</w:t>
            </w:r>
          </w:p>
        </w:tc>
        <w:tc>
          <w:tcPr>
            <w:tcW w:w="2337" w:type="dxa"/>
          </w:tcPr>
          <w:p w14:paraId="4BF1C215"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Requirements</w:t>
            </w:r>
          </w:p>
        </w:tc>
        <w:tc>
          <w:tcPr>
            <w:tcW w:w="2338" w:type="dxa"/>
          </w:tcPr>
          <w:p w14:paraId="14AF6AA3"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 xml:space="preserve">Project </w:t>
            </w:r>
          </w:p>
        </w:tc>
        <w:tc>
          <w:tcPr>
            <w:tcW w:w="2338" w:type="dxa"/>
          </w:tcPr>
          <w:p w14:paraId="289A9BE0"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Pass/Failed</w:t>
            </w:r>
          </w:p>
        </w:tc>
      </w:tr>
      <w:tr w:rsidR="00984E1E" w14:paraId="18B16D7A" w14:textId="77777777">
        <w:tc>
          <w:tcPr>
            <w:tcW w:w="2337" w:type="dxa"/>
          </w:tcPr>
          <w:p w14:paraId="056252CD"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Automatic Build</w:t>
            </w:r>
          </w:p>
        </w:tc>
        <w:tc>
          <w:tcPr>
            <w:tcW w:w="2337" w:type="dxa"/>
          </w:tcPr>
          <w:p w14:paraId="280F2E9B"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Zero Build Error</w:t>
            </w:r>
          </w:p>
        </w:tc>
        <w:tc>
          <w:tcPr>
            <w:tcW w:w="2338" w:type="dxa"/>
          </w:tcPr>
          <w:p w14:paraId="697BC99F" w14:textId="54937439" w:rsidR="00984E1E" w:rsidRDefault="005C432E">
            <w:pPr>
              <w:widowControl w:val="0"/>
              <w:spacing w:before="240" w:after="240"/>
              <w:rPr>
                <w:rFonts w:ascii="Calibri" w:eastAsia="Calibri" w:hAnsi="Calibri" w:cs="Calibri"/>
                <w:b/>
                <w:bCs/>
                <w:i/>
                <w:iCs/>
              </w:rPr>
            </w:pPr>
            <w:r>
              <w:rPr>
                <w:rFonts w:ascii="Calibri" w:eastAsia="Calibri" w:hAnsi="Calibri" w:cs="Calibri"/>
                <w:b/>
                <w:bCs/>
                <w:i/>
                <w:iCs/>
              </w:rPr>
              <w:t>0</w:t>
            </w:r>
            <w:r w:rsidR="00000000">
              <w:rPr>
                <w:rFonts w:ascii="Calibri" w:eastAsia="Calibri" w:hAnsi="Calibri" w:cs="Calibri"/>
                <w:b/>
                <w:bCs/>
                <w:i/>
                <w:iCs/>
              </w:rPr>
              <w:t xml:space="preserve"> Errors</w:t>
            </w:r>
          </w:p>
        </w:tc>
        <w:tc>
          <w:tcPr>
            <w:tcW w:w="2338" w:type="dxa"/>
          </w:tcPr>
          <w:p w14:paraId="4CF2C662" w14:textId="5A9DCF8D" w:rsidR="00984E1E" w:rsidRDefault="005C432E">
            <w:pPr>
              <w:widowControl w:val="0"/>
              <w:spacing w:before="240" w:after="240"/>
              <w:rPr>
                <w:rFonts w:ascii="Calibri" w:eastAsia="Calibri" w:hAnsi="Calibri" w:cs="Calibri"/>
                <w:b/>
                <w:bCs/>
                <w:i/>
                <w:iCs/>
              </w:rPr>
            </w:pPr>
            <w:r>
              <w:rPr>
                <w:rFonts w:ascii="Calibri" w:eastAsia="Calibri" w:hAnsi="Calibri" w:cs="Calibri"/>
                <w:b/>
                <w:bCs/>
                <w:i/>
                <w:iCs/>
              </w:rPr>
              <w:t>Passed</w:t>
            </w:r>
          </w:p>
        </w:tc>
      </w:tr>
      <w:tr w:rsidR="00984E1E" w14:paraId="500BC236" w14:textId="77777777">
        <w:tc>
          <w:tcPr>
            <w:tcW w:w="2337" w:type="dxa"/>
          </w:tcPr>
          <w:p w14:paraId="69C1ACEC"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Unit Tests</w:t>
            </w:r>
          </w:p>
        </w:tc>
        <w:tc>
          <w:tcPr>
            <w:tcW w:w="2337" w:type="dxa"/>
          </w:tcPr>
          <w:p w14:paraId="4613BE23" w14:textId="078A8318" w:rsidR="00984E1E" w:rsidRDefault="005C432E">
            <w:pPr>
              <w:widowControl w:val="0"/>
              <w:spacing w:before="240" w:after="240"/>
              <w:rPr>
                <w:rFonts w:ascii="Calibri" w:eastAsia="Calibri" w:hAnsi="Calibri" w:cs="Calibri"/>
                <w:b/>
                <w:bCs/>
                <w:i/>
                <w:iCs/>
              </w:rPr>
            </w:pPr>
            <w:r w:rsidRPr="005C432E">
              <w:rPr>
                <w:rFonts w:ascii="Calibri" w:eastAsia="Calibri" w:hAnsi="Calibri" w:cs="Calibri"/>
                <w:b/>
                <w:bCs/>
                <w:i/>
                <w:iCs/>
              </w:rPr>
              <w:t>100% passing rate for critical tests (emergency detection, risk classification)</w:t>
            </w:r>
          </w:p>
        </w:tc>
        <w:tc>
          <w:tcPr>
            <w:tcW w:w="2338" w:type="dxa"/>
          </w:tcPr>
          <w:p w14:paraId="7E722DD6"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100%</w:t>
            </w:r>
          </w:p>
        </w:tc>
        <w:tc>
          <w:tcPr>
            <w:tcW w:w="2338" w:type="dxa"/>
          </w:tcPr>
          <w:p w14:paraId="7D5564DF"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Passed</w:t>
            </w:r>
          </w:p>
        </w:tc>
      </w:tr>
      <w:tr w:rsidR="00984E1E" w14:paraId="3A327E55" w14:textId="77777777">
        <w:tc>
          <w:tcPr>
            <w:tcW w:w="2337" w:type="dxa"/>
          </w:tcPr>
          <w:p w14:paraId="6E266D8D"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Code Quality</w:t>
            </w:r>
          </w:p>
        </w:tc>
        <w:tc>
          <w:tcPr>
            <w:tcW w:w="2337" w:type="dxa"/>
          </w:tcPr>
          <w:p w14:paraId="5345B58E" w14:textId="6F120718" w:rsidR="00984E1E" w:rsidRDefault="005C432E">
            <w:pPr>
              <w:widowControl w:val="0"/>
              <w:spacing w:before="240" w:after="240"/>
              <w:rPr>
                <w:rFonts w:ascii="Calibri" w:eastAsia="Calibri" w:hAnsi="Calibri" w:cs="Calibri"/>
                <w:b/>
                <w:bCs/>
                <w:i/>
                <w:iCs/>
              </w:rPr>
            </w:pPr>
            <w:r w:rsidRPr="005C432E">
              <w:rPr>
                <w:rFonts w:ascii="Calibri" w:eastAsia="Calibri" w:hAnsi="Calibri" w:cs="Calibri"/>
                <w:b/>
                <w:bCs/>
                <w:i/>
                <w:iCs/>
              </w:rPr>
              <w:t>Zero linting error</w:t>
            </w:r>
          </w:p>
        </w:tc>
        <w:tc>
          <w:tcPr>
            <w:tcW w:w="2338" w:type="dxa"/>
          </w:tcPr>
          <w:p w14:paraId="3452E1D4" w14:textId="768DBB17" w:rsidR="00984E1E" w:rsidRDefault="005C432E">
            <w:pPr>
              <w:widowControl w:val="0"/>
              <w:spacing w:before="240" w:after="240"/>
              <w:rPr>
                <w:rFonts w:ascii="Calibri" w:eastAsia="Calibri" w:hAnsi="Calibri" w:cs="Calibri"/>
                <w:b/>
                <w:bCs/>
                <w:i/>
                <w:iCs/>
              </w:rPr>
            </w:pPr>
            <w:r w:rsidRPr="005C432E">
              <w:rPr>
                <w:rFonts w:ascii="Calibri" w:eastAsia="Calibri" w:hAnsi="Calibri" w:cs="Calibri"/>
                <w:b/>
                <w:bCs/>
                <w:i/>
                <w:iCs/>
              </w:rPr>
              <w:t>2 warnings</w:t>
            </w:r>
          </w:p>
        </w:tc>
        <w:tc>
          <w:tcPr>
            <w:tcW w:w="2338" w:type="dxa"/>
          </w:tcPr>
          <w:p w14:paraId="6AAE424D" w14:textId="4C576A61" w:rsidR="00984E1E" w:rsidRDefault="005C432E">
            <w:pPr>
              <w:widowControl w:val="0"/>
              <w:spacing w:before="240" w:after="240"/>
              <w:rPr>
                <w:rFonts w:ascii="Calibri" w:eastAsia="Calibri" w:hAnsi="Calibri" w:cs="Calibri"/>
                <w:b/>
                <w:bCs/>
                <w:i/>
                <w:iCs/>
              </w:rPr>
            </w:pPr>
            <w:r w:rsidRPr="005C432E">
              <w:rPr>
                <w:rFonts w:ascii="Calibri" w:eastAsia="Calibri" w:hAnsi="Calibri" w:cs="Calibri"/>
                <w:b/>
                <w:bCs/>
                <w:i/>
                <w:iCs/>
              </w:rPr>
              <w:t>Passed</w:t>
            </w:r>
          </w:p>
        </w:tc>
      </w:tr>
      <w:tr w:rsidR="00984E1E" w14:paraId="0B9EFC0A" w14:textId="77777777">
        <w:tc>
          <w:tcPr>
            <w:tcW w:w="2337" w:type="dxa"/>
          </w:tcPr>
          <w:p w14:paraId="3E254E1B"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Test Coverage</w:t>
            </w:r>
          </w:p>
        </w:tc>
        <w:tc>
          <w:tcPr>
            <w:tcW w:w="2337" w:type="dxa"/>
          </w:tcPr>
          <w:p w14:paraId="383249BC" w14:textId="7951C0D6" w:rsidR="00984E1E" w:rsidRDefault="005C432E">
            <w:pPr>
              <w:widowControl w:val="0"/>
              <w:spacing w:before="240" w:after="240"/>
              <w:rPr>
                <w:rFonts w:ascii="Calibri" w:eastAsia="Calibri" w:hAnsi="Calibri" w:cs="Calibri"/>
                <w:b/>
                <w:bCs/>
                <w:i/>
                <w:iCs/>
              </w:rPr>
            </w:pPr>
            <w:r w:rsidRPr="005C432E">
              <w:rPr>
                <w:rFonts w:ascii="Calibri" w:eastAsia="Calibri" w:hAnsi="Calibri" w:cs="Calibri"/>
                <w:b/>
                <w:bCs/>
                <w:i/>
                <w:iCs/>
              </w:rPr>
              <w:t>Minimum 70% (prototype acceptable)</w:t>
            </w:r>
          </w:p>
        </w:tc>
        <w:tc>
          <w:tcPr>
            <w:tcW w:w="2338" w:type="dxa"/>
          </w:tcPr>
          <w:p w14:paraId="7C4388A9" w14:textId="39192700" w:rsidR="00984E1E" w:rsidRDefault="005C432E">
            <w:pPr>
              <w:widowControl w:val="0"/>
              <w:spacing w:before="240" w:after="240"/>
              <w:rPr>
                <w:rFonts w:ascii="Calibri" w:eastAsia="Calibri" w:hAnsi="Calibri" w:cs="Calibri"/>
                <w:b/>
                <w:bCs/>
                <w:i/>
                <w:iCs/>
              </w:rPr>
            </w:pPr>
            <w:r w:rsidRPr="005C432E">
              <w:rPr>
                <w:rFonts w:ascii="Calibri" w:eastAsia="Calibri" w:hAnsi="Calibri" w:cs="Calibri"/>
                <w:b/>
                <w:bCs/>
                <w:i/>
                <w:iCs/>
              </w:rPr>
              <w:t>68%</w:t>
            </w:r>
          </w:p>
        </w:tc>
        <w:tc>
          <w:tcPr>
            <w:tcW w:w="2338" w:type="dxa"/>
          </w:tcPr>
          <w:p w14:paraId="45DEB3A8"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Failed</w:t>
            </w:r>
          </w:p>
        </w:tc>
      </w:tr>
    </w:tbl>
    <w:p w14:paraId="6D37D476" w14:textId="77777777" w:rsidR="00984E1E" w:rsidRDefault="00984E1E">
      <w:pPr>
        <w:widowControl w:val="0"/>
        <w:spacing w:before="240" w:after="240" w:line="240" w:lineRule="auto"/>
        <w:rPr>
          <w:rFonts w:ascii="Calibri" w:eastAsia="Calibri" w:hAnsi="Calibri" w:cs="Calibri"/>
          <w:b/>
          <w:bCs/>
          <w:i/>
          <w:iCs/>
        </w:rPr>
      </w:pPr>
    </w:p>
    <w:p w14:paraId="11DEA1FD" w14:textId="77777777" w:rsidR="00984E1E" w:rsidRDefault="00000000">
      <w:pPr>
        <w:rPr>
          <w:rFonts w:ascii="Calibri" w:eastAsia="Calibri" w:hAnsi="Calibri" w:cs="Calibri"/>
          <w:b/>
          <w:bCs/>
          <w:i/>
          <w:iCs/>
        </w:rPr>
      </w:pPr>
      <w:r>
        <w:br w:type="page"/>
      </w:r>
    </w:p>
    <w:p w14:paraId="24F928C6" w14:textId="77777777" w:rsidR="00984E1E" w:rsidRDefault="00000000">
      <w:pPr>
        <w:widowControl w:val="0"/>
        <w:spacing w:before="240" w:after="240" w:line="240" w:lineRule="auto"/>
        <w:rPr>
          <w:rFonts w:ascii="Calibri" w:eastAsia="Calibri" w:hAnsi="Calibri" w:cs="Calibri"/>
          <w:b/>
          <w:bCs/>
          <w:i/>
          <w:iCs/>
          <w:color w:val="000000"/>
        </w:rPr>
      </w:pPr>
      <w:r>
        <w:rPr>
          <w:rFonts w:ascii="Calibri" w:eastAsia="Calibri" w:hAnsi="Calibri" w:cs="Calibri"/>
          <w:b/>
          <w:bCs/>
          <w:i/>
          <w:iCs/>
          <w:color w:val="000000"/>
        </w:rPr>
        <w:lastRenderedPageBreak/>
        <w:t>4.2 Deployment Thresholds (Pushing to Production)</w:t>
      </w:r>
    </w:p>
    <w:tbl>
      <w:tblPr>
        <w:tblStyle w:val="a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968"/>
        <w:gridCol w:w="1707"/>
        <w:gridCol w:w="2338"/>
      </w:tblGrid>
      <w:tr w:rsidR="00984E1E" w14:paraId="665644B1" w14:textId="77777777">
        <w:tc>
          <w:tcPr>
            <w:tcW w:w="2337" w:type="dxa"/>
          </w:tcPr>
          <w:p w14:paraId="059E00CF"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Checks</w:t>
            </w:r>
          </w:p>
        </w:tc>
        <w:tc>
          <w:tcPr>
            <w:tcW w:w="2968" w:type="dxa"/>
          </w:tcPr>
          <w:p w14:paraId="1991C69D"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Requirements</w:t>
            </w:r>
          </w:p>
        </w:tc>
        <w:tc>
          <w:tcPr>
            <w:tcW w:w="1707" w:type="dxa"/>
          </w:tcPr>
          <w:p w14:paraId="087D3E78"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 xml:space="preserve">Project </w:t>
            </w:r>
          </w:p>
        </w:tc>
        <w:tc>
          <w:tcPr>
            <w:tcW w:w="2338" w:type="dxa"/>
          </w:tcPr>
          <w:p w14:paraId="47D2355E"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Pass/Failed</w:t>
            </w:r>
          </w:p>
        </w:tc>
      </w:tr>
      <w:tr w:rsidR="00984E1E" w14:paraId="5125D79F" w14:textId="77777777">
        <w:tc>
          <w:tcPr>
            <w:tcW w:w="2337" w:type="dxa"/>
          </w:tcPr>
          <w:p w14:paraId="16962992"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Regression Test</w:t>
            </w:r>
          </w:p>
        </w:tc>
        <w:tc>
          <w:tcPr>
            <w:tcW w:w="2968" w:type="dxa"/>
          </w:tcPr>
          <w:p w14:paraId="19C595C4" w14:textId="6C3DC0DA" w:rsidR="00984E1E" w:rsidRDefault="005C432E">
            <w:pPr>
              <w:widowControl w:val="0"/>
              <w:spacing w:before="240" w:after="240"/>
              <w:rPr>
                <w:rFonts w:ascii="Calibri" w:eastAsia="Calibri" w:hAnsi="Calibri" w:cs="Calibri"/>
                <w:b/>
                <w:bCs/>
                <w:i/>
                <w:iCs/>
              </w:rPr>
            </w:pPr>
            <w:r w:rsidRPr="005C432E">
              <w:rPr>
                <w:rFonts w:ascii="Calibri" w:eastAsia="Calibri" w:hAnsi="Calibri" w:cs="Calibri"/>
                <w:b/>
                <w:bCs/>
                <w:i/>
                <w:iCs/>
              </w:rPr>
              <w:t>Minimum 90% of existing test cases pass</w:t>
            </w:r>
          </w:p>
        </w:tc>
        <w:tc>
          <w:tcPr>
            <w:tcW w:w="1707" w:type="dxa"/>
          </w:tcPr>
          <w:p w14:paraId="4C0F3DDE" w14:textId="79C290C5" w:rsidR="00984E1E" w:rsidRDefault="005C432E">
            <w:pPr>
              <w:widowControl w:val="0"/>
              <w:spacing w:before="240" w:after="240"/>
              <w:rPr>
                <w:rFonts w:ascii="Calibri" w:eastAsia="Calibri" w:hAnsi="Calibri" w:cs="Calibri"/>
                <w:b/>
                <w:bCs/>
                <w:i/>
                <w:iCs/>
              </w:rPr>
            </w:pPr>
            <w:r w:rsidRPr="005C432E">
              <w:rPr>
                <w:rFonts w:ascii="Calibri" w:eastAsia="Calibri" w:hAnsi="Calibri" w:cs="Calibri"/>
                <w:b/>
                <w:bCs/>
                <w:i/>
                <w:iCs/>
              </w:rPr>
              <w:t>92%</w:t>
            </w:r>
          </w:p>
        </w:tc>
        <w:tc>
          <w:tcPr>
            <w:tcW w:w="2338" w:type="dxa"/>
          </w:tcPr>
          <w:p w14:paraId="7FC55A4A"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Passed</w:t>
            </w:r>
          </w:p>
        </w:tc>
      </w:tr>
      <w:tr w:rsidR="00984E1E" w14:paraId="6419B176" w14:textId="77777777">
        <w:tc>
          <w:tcPr>
            <w:tcW w:w="2337" w:type="dxa"/>
          </w:tcPr>
          <w:p w14:paraId="33CDC9A7"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AI Output Pass Rate</w:t>
            </w:r>
          </w:p>
        </w:tc>
        <w:tc>
          <w:tcPr>
            <w:tcW w:w="2968" w:type="dxa"/>
          </w:tcPr>
          <w:p w14:paraId="78BDCBCE" w14:textId="0721EDFF" w:rsidR="00984E1E" w:rsidRDefault="005C432E">
            <w:pPr>
              <w:widowControl w:val="0"/>
              <w:spacing w:before="240" w:after="240"/>
              <w:rPr>
                <w:rFonts w:ascii="Calibri" w:eastAsia="Calibri" w:hAnsi="Calibri" w:cs="Calibri"/>
                <w:b/>
                <w:bCs/>
                <w:i/>
                <w:iCs/>
              </w:rPr>
            </w:pPr>
            <w:r w:rsidRPr="005C432E">
              <w:rPr>
                <w:rFonts w:ascii="Calibri" w:eastAsia="Calibri" w:hAnsi="Calibri" w:cs="Calibri"/>
                <w:b/>
                <w:bCs/>
                <w:i/>
                <w:iCs/>
              </w:rPr>
              <w:t>Minimum 80% of documented prompt outputs are accurate</w:t>
            </w:r>
          </w:p>
        </w:tc>
        <w:tc>
          <w:tcPr>
            <w:tcW w:w="1707" w:type="dxa"/>
          </w:tcPr>
          <w:p w14:paraId="24408A42" w14:textId="730DB7B7" w:rsidR="00984E1E" w:rsidRDefault="005C432E">
            <w:pPr>
              <w:widowControl w:val="0"/>
              <w:spacing w:before="240" w:after="240"/>
              <w:rPr>
                <w:rFonts w:ascii="Calibri" w:eastAsia="Calibri" w:hAnsi="Calibri" w:cs="Calibri"/>
                <w:b/>
                <w:bCs/>
                <w:i/>
                <w:iCs/>
              </w:rPr>
            </w:pPr>
            <w:r w:rsidRPr="005C432E">
              <w:rPr>
                <w:rFonts w:ascii="Calibri" w:eastAsia="Calibri" w:hAnsi="Calibri" w:cs="Calibri"/>
                <w:b/>
                <w:bCs/>
                <w:i/>
                <w:iCs/>
              </w:rPr>
              <w:t>83%</w:t>
            </w:r>
          </w:p>
        </w:tc>
        <w:tc>
          <w:tcPr>
            <w:tcW w:w="2338" w:type="dxa"/>
          </w:tcPr>
          <w:p w14:paraId="5B04D985"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Failed</w:t>
            </w:r>
          </w:p>
        </w:tc>
      </w:tr>
      <w:tr w:rsidR="00984E1E" w14:paraId="75ECA6AE" w14:textId="77777777">
        <w:tc>
          <w:tcPr>
            <w:tcW w:w="2337" w:type="dxa"/>
          </w:tcPr>
          <w:p w14:paraId="48B9D628"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Critical Bugs</w:t>
            </w:r>
          </w:p>
        </w:tc>
        <w:tc>
          <w:tcPr>
            <w:tcW w:w="2968" w:type="dxa"/>
          </w:tcPr>
          <w:p w14:paraId="1C5991A7" w14:textId="045446C6" w:rsidR="00984E1E" w:rsidRDefault="005C432E">
            <w:pPr>
              <w:widowControl w:val="0"/>
              <w:spacing w:before="240" w:after="240"/>
              <w:rPr>
                <w:rFonts w:ascii="Calibri" w:eastAsia="Calibri" w:hAnsi="Calibri" w:cs="Calibri"/>
                <w:b/>
                <w:bCs/>
                <w:i/>
                <w:iCs/>
              </w:rPr>
            </w:pPr>
            <w:r w:rsidRPr="005C432E">
              <w:rPr>
                <w:rFonts w:ascii="Calibri" w:eastAsia="Calibri" w:hAnsi="Calibri" w:cs="Calibri"/>
                <w:b/>
                <w:bCs/>
                <w:i/>
                <w:iCs/>
              </w:rPr>
              <w:t>Zero P0/P1 bugs (system crash, patient safety)</w:t>
            </w:r>
          </w:p>
        </w:tc>
        <w:tc>
          <w:tcPr>
            <w:tcW w:w="1707" w:type="dxa"/>
          </w:tcPr>
          <w:p w14:paraId="33357455"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2</w:t>
            </w:r>
          </w:p>
        </w:tc>
        <w:tc>
          <w:tcPr>
            <w:tcW w:w="2338" w:type="dxa"/>
          </w:tcPr>
          <w:p w14:paraId="24BCB15B"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Failed</w:t>
            </w:r>
          </w:p>
        </w:tc>
      </w:tr>
      <w:tr w:rsidR="00984E1E" w14:paraId="226CF0E9" w14:textId="77777777">
        <w:tc>
          <w:tcPr>
            <w:tcW w:w="2337" w:type="dxa"/>
          </w:tcPr>
          <w:p w14:paraId="12C34B03"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API Performance</w:t>
            </w:r>
          </w:p>
        </w:tc>
        <w:tc>
          <w:tcPr>
            <w:tcW w:w="2968" w:type="dxa"/>
          </w:tcPr>
          <w:p w14:paraId="692177D9" w14:textId="5AF07D93" w:rsidR="00984E1E" w:rsidRDefault="005C432E">
            <w:pPr>
              <w:widowControl w:val="0"/>
              <w:spacing w:before="240" w:after="240"/>
              <w:rPr>
                <w:rFonts w:ascii="Calibri" w:eastAsia="Calibri" w:hAnsi="Calibri" w:cs="Calibri"/>
                <w:b/>
                <w:bCs/>
                <w:i/>
                <w:iCs/>
              </w:rPr>
            </w:pPr>
            <w:r w:rsidRPr="005C432E">
              <w:rPr>
                <w:rFonts w:ascii="Calibri" w:eastAsia="Calibri" w:hAnsi="Calibri" w:cs="Calibri"/>
                <w:b/>
                <w:bCs/>
                <w:i/>
                <w:iCs/>
              </w:rPr>
              <w:t>Response time &lt; 3000ms (3 seconds)</w:t>
            </w:r>
          </w:p>
        </w:tc>
        <w:tc>
          <w:tcPr>
            <w:tcW w:w="1707" w:type="dxa"/>
          </w:tcPr>
          <w:p w14:paraId="43FF9DCB" w14:textId="79F58507" w:rsidR="00984E1E" w:rsidRDefault="005C432E">
            <w:pPr>
              <w:widowControl w:val="0"/>
              <w:spacing w:before="240" w:after="240"/>
              <w:rPr>
                <w:rFonts w:ascii="Calibri" w:eastAsia="Calibri" w:hAnsi="Calibri" w:cs="Calibri"/>
                <w:b/>
                <w:bCs/>
                <w:i/>
                <w:iCs/>
              </w:rPr>
            </w:pPr>
            <w:r w:rsidRPr="005C432E">
              <w:rPr>
                <w:rFonts w:ascii="Calibri" w:eastAsia="Calibri" w:hAnsi="Calibri" w:cs="Calibri"/>
                <w:b/>
                <w:bCs/>
                <w:i/>
                <w:iCs/>
              </w:rPr>
              <w:t>2100ms</w:t>
            </w:r>
          </w:p>
        </w:tc>
        <w:tc>
          <w:tcPr>
            <w:tcW w:w="2338" w:type="dxa"/>
          </w:tcPr>
          <w:p w14:paraId="4055460B"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Passed</w:t>
            </w:r>
          </w:p>
        </w:tc>
      </w:tr>
      <w:tr w:rsidR="00984E1E" w14:paraId="50B20349" w14:textId="77777777">
        <w:tc>
          <w:tcPr>
            <w:tcW w:w="2337" w:type="dxa"/>
          </w:tcPr>
          <w:p w14:paraId="4862D71D"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Security</w:t>
            </w:r>
          </w:p>
        </w:tc>
        <w:tc>
          <w:tcPr>
            <w:tcW w:w="2968" w:type="dxa"/>
          </w:tcPr>
          <w:p w14:paraId="12E33D6B" w14:textId="50270CD4" w:rsidR="00984E1E" w:rsidRPr="005C432E" w:rsidRDefault="005C432E">
            <w:pPr>
              <w:widowControl w:val="0"/>
              <w:spacing w:before="240" w:after="240"/>
              <w:rPr>
                <w:rFonts w:ascii="Calibri" w:hAnsi="Calibri" w:cs="Calibri" w:hint="eastAsia"/>
                <w:b/>
                <w:bCs/>
                <w:i/>
                <w:iCs/>
              </w:rPr>
            </w:pPr>
            <w:r w:rsidRPr="005C432E">
              <w:rPr>
                <w:rFonts w:ascii="Calibri" w:eastAsia="Calibri" w:hAnsi="Calibri" w:cs="Calibri"/>
                <w:b/>
                <w:bCs/>
                <w:i/>
                <w:iCs/>
              </w:rPr>
              <w:t>API keys not exposed in frontend code</w:t>
            </w:r>
          </w:p>
        </w:tc>
        <w:tc>
          <w:tcPr>
            <w:tcW w:w="1707" w:type="dxa"/>
          </w:tcPr>
          <w:p w14:paraId="32B7E918"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Clean</w:t>
            </w:r>
          </w:p>
        </w:tc>
        <w:tc>
          <w:tcPr>
            <w:tcW w:w="2338" w:type="dxa"/>
          </w:tcPr>
          <w:p w14:paraId="54761289" w14:textId="77777777" w:rsidR="00984E1E" w:rsidRDefault="00000000">
            <w:pPr>
              <w:widowControl w:val="0"/>
              <w:spacing w:before="240" w:after="240"/>
              <w:rPr>
                <w:rFonts w:ascii="Calibri" w:eastAsia="Calibri" w:hAnsi="Calibri" w:cs="Calibri"/>
                <w:b/>
                <w:bCs/>
                <w:i/>
                <w:iCs/>
              </w:rPr>
            </w:pPr>
            <w:r>
              <w:rPr>
                <w:rFonts w:ascii="Calibri" w:eastAsia="Calibri" w:hAnsi="Calibri" w:cs="Calibri"/>
                <w:b/>
                <w:bCs/>
                <w:i/>
                <w:iCs/>
              </w:rPr>
              <w:t>Passed</w:t>
            </w:r>
          </w:p>
        </w:tc>
      </w:tr>
    </w:tbl>
    <w:p w14:paraId="5834E87A" w14:textId="77777777" w:rsidR="00984E1E" w:rsidRDefault="00984E1E">
      <w:pPr>
        <w:pStyle w:val="Heading2"/>
        <w:keepNext w:val="0"/>
        <w:keepLines w:val="0"/>
        <w:widowControl w:val="0"/>
        <w:spacing w:before="225" w:after="225" w:line="240" w:lineRule="auto"/>
        <w:rPr>
          <w:rFonts w:ascii="Calibri" w:eastAsia="Calibri" w:hAnsi="Calibri" w:cs="Calibri"/>
          <w:b/>
          <w:bCs/>
          <w:sz w:val="28"/>
          <w:szCs w:val="28"/>
        </w:rPr>
      </w:pPr>
    </w:p>
    <w:p w14:paraId="00C76BD0" w14:textId="77777777" w:rsidR="00984E1E" w:rsidRDefault="00000000" w:rsidP="00971413">
      <w:pPr>
        <w:pStyle w:val="Heading1"/>
      </w:pPr>
      <w:bookmarkStart w:id="11" w:name="_Toc228046744"/>
      <w:r>
        <w:t>5. Test Case Specifications (Drafts)</w:t>
      </w:r>
      <w:bookmarkEnd w:id="11"/>
    </w:p>
    <w:p w14:paraId="7D7FB5B8" w14:textId="77777777" w:rsidR="00984E1E" w:rsidRDefault="00000000">
      <w:pPr>
        <w:widowControl w:val="0"/>
        <w:spacing w:line="240" w:lineRule="auto"/>
        <w:rPr>
          <w:rFonts w:ascii="Calibri" w:eastAsia="Calibri" w:hAnsi="Calibri" w:cs="Calibri"/>
          <w:i/>
          <w:iCs/>
          <w:color w:val="EE0000"/>
        </w:rPr>
      </w:pPr>
      <w:r>
        <w:rPr>
          <w:rFonts w:ascii="Calibri" w:eastAsia="Calibri" w:hAnsi="Calibri" w:cs="Calibri"/>
          <w:i/>
          <w:iCs/>
        </w:rPr>
        <w:t xml:space="preserve">This section is for you to draft your test cases. The test cases MUST </w:t>
      </w:r>
      <w:r>
        <w:rPr>
          <w:rFonts w:ascii="Calibri" w:eastAsia="Calibri" w:hAnsi="Calibri" w:cs="Calibri"/>
          <w:i/>
          <w:iCs/>
          <w:color w:val="EE0000"/>
        </w:rPr>
        <w:t>include at least:</w:t>
      </w:r>
    </w:p>
    <w:p w14:paraId="276B45AA" w14:textId="77777777" w:rsidR="00984E1E" w:rsidRDefault="00984E1E">
      <w:pPr>
        <w:widowControl w:val="0"/>
        <w:spacing w:line="240" w:lineRule="auto"/>
        <w:rPr>
          <w:rFonts w:ascii="Calibri" w:eastAsia="Calibri" w:hAnsi="Calibri" w:cs="Calibri"/>
          <w:i/>
          <w:iCs/>
        </w:rPr>
      </w:pPr>
    </w:p>
    <w:p w14:paraId="595C4679" w14:textId="77777777" w:rsidR="00984E1E" w:rsidRDefault="00000000">
      <w:pPr>
        <w:widowControl w:val="0"/>
        <w:numPr>
          <w:ilvl w:val="0"/>
          <w:numId w:val="2"/>
        </w:numPr>
        <w:spacing w:line="240" w:lineRule="auto"/>
        <w:rPr>
          <w:rFonts w:ascii="Calibri" w:eastAsia="Calibri" w:hAnsi="Calibri" w:cs="Calibri"/>
          <w:i/>
          <w:iCs/>
        </w:rPr>
      </w:pPr>
      <w:r>
        <w:rPr>
          <w:rFonts w:ascii="Calibri" w:eastAsia="Calibri" w:hAnsi="Calibri" w:cs="Calibri"/>
          <w:b/>
          <w:bCs/>
          <w:i/>
          <w:iCs/>
        </w:rPr>
        <w:t>1 Happy Case (Entire Flow):</w:t>
      </w:r>
      <w:r>
        <w:rPr>
          <w:rFonts w:ascii="Calibri" w:eastAsia="Calibri" w:hAnsi="Calibri" w:cs="Calibri"/>
          <w:i/>
          <w:iCs/>
        </w:rPr>
        <w:t xml:space="preserve"> This is the “Golden Path” where a user journey is tested end to end.  </w:t>
      </w:r>
    </w:p>
    <w:p w14:paraId="4408873E" w14:textId="77777777" w:rsidR="00984E1E" w:rsidRDefault="00000000">
      <w:pPr>
        <w:widowControl w:val="0"/>
        <w:numPr>
          <w:ilvl w:val="0"/>
          <w:numId w:val="2"/>
        </w:numPr>
        <w:spacing w:line="240" w:lineRule="auto"/>
        <w:rPr>
          <w:rFonts w:ascii="Calibri" w:eastAsia="Calibri" w:hAnsi="Calibri" w:cs="Calibri"/>
          <w:i/>
          <w:iCs/>
        </w:rPr>
      </w:pPr>
      <w:r>
        <w:rPr>
          <w:rFonts w:ascii="Calibri" w:eastAsia="Calibri" w:hAnsi="Calibri" w:cs="Calibri"/>
          <w:b/>
          <w:bCs/>
          <w:i/>
          <w:iCs/>
        </w:rPr>
        <w:t>1 Specific Case (Negative/Edge Test):</w:t>
      </w:r>
      <w:r>
        <w:rPr>
          <w:rFonts w:ascii="Calibri" w:eastAsia="Calibri" w:hAnsi="Calibri" w:cs="Calibri"/>
          <w:i/>
          <w:iCs/>
        </w:rPr>
        <w:t xml:space="preserve"> This case should portray a scenario which triggers error in the system and the system handles it with proper handling techniques.</w:t>
      </w:r>
    </w:p>
    <w:p w14:paraId="163935F6" w14:textId="77777777" w:rsidR="00984E1E" w:rsidRDefault="00000000">
      <w:pPr>
        <w:widowControl w:val="0"/>
        <w:numPr>
          <w:ilvl w:val="0"/>
          <w:numId w:val="2"/>
        </w:numPr>
        <w:spacing w:line="240" w:lineRule="auto"/>
        <w:rPr>
          <w:rFonts w:ascii="Calibri" w:eastAsia="Calibri" w:hAnsi="Calibri" w:cs="Calibri"/>
          <w:i/>
          <w:iCs/>
        </w:rPr>
      </w:pPr>
      <w:r>
        <w:rPr>
          <w:rFonts w:ascii="Calibri" w:eastAsia="Calibri" w:hAnsi="Calibri" w:cs="Calibri"/>
          <w:b/>
          <w:bCs/>
        </w:rPr>
        <w:t>2 Non-Functional (NFR) Tests (Performance/Load)</w:t>
      </w:r>
      <w:r>
        <w:rPr>
          <w:rFonts w:ascii="Calibri" w:eastAsia="Calibri" w:hAnsi="Calibri" w:cs="Calibri"/>
          <w:b/>
          <w:bCs/>
          <w:i/>
          <w:iCs/>
        </w:rPr>
        <w:t>:</w:t>
      </w:r>
      <w:r>
        <w:rPr>
          <w:rFonts w:ascii="Calibri" w:eastAsia="Calibri" w:hAnsi="Calibri" w:cs="Calibri"/>
          <w:i/>
          <w:iCs/>
        </w:rPr>
        <w:t xml:space="preserve"> This test consists of non-feature-based tests but architectural tests. </w:t>
      </w:r>
    </w:p>
    <w:p w14:paraId="2BD7C914" w14:textId="77777777" w:rsidR="00984E1E" w:rsidRDefault="00984E1E">
      <w:pPr>
        <w:widowControl w:val="0"/>
        <w:spacing w:line="240" w:lineRule="auto"/>
        <w:rPr>
          <w:rFonts w:ascii="Calibri" w:eastAsia="Calibri" w:hAnsi="Calibri" w:cs="Calibri"/>
          <w:i/>
          <w:iCs/>
        </w:rPr>
      </w:pPr>
    </w:p>
    <w:tbl>
      <w:tblPr>
        <w:tblStyle w:val="a5"/>
        <w:tblW w:w="93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575"/>
        <w:gridCol w:w="1385"/>
        <w:gridCol w:w="2365"/>
        <w:gridCol w:w="1695"/>
        <w:gridCol w:w="1650"/>
      </w:tblGrid>
      <w:tr w:rsidR="00984E1E" w14:paraId="45885453" w14:textId="77777777" w:rsidTr="002613D5">
        <w:trPr>
          <w:trHeight w:val="364"/>
          <w:tblHeader/>
        </w:trPr>
        <w:tc>
          <w:tcPr>
            <w:tcW w:w="720" w:type="dxa"/>
            <w:tcMar>
              <w:top w:w="72" w:type="dxa"/>
              <w:left w:w="72" w:type="dxa"/>
              <w:bottom w:w="72" w:type="dxa"/>
              <w:right w:w="72" w:type="dxa"/>
            </w:tcMar>
          </w:tcPr>
          <w:p w14:paraId="1049CC46" w14:textId="77777777" w:rsidR="00984E1E" w:rsidRDefault="00000000">
            <w:pPr>
              <w:widowControl w:val="0"/>
              <w:spacing w:line="240" w:lineRule="auto"/>
              <w:rPr>
                <w:rFonts w:ascii="Calibri" w:eastAsia="Calibri" w:hAnsi="Calibri" w:cs="Calibri"/>
                <w:b/>
                <w:bCs/>
              </w:rPr>
            </w:pPr>
            <w:r>
              <w:rPr>
                <w:rFonts w:ascii="Calibri" w:eastAsia="Calibri" w:hAnsi="Calibri" w:cs="Calibri"/>
                <w:b/>
                <w:bCs/>
              </w:rPr>
              <w:t>Test Case ID</w:t>
            </w:r>
          </w:p>
        </w:tc>
        <w:tc>
          <w:tcPr>
            <w:tcW w:w="1575" w:type="dxa"/>
            <w:tcMar>
              <w:top w:w="72" w:type="dxa"/>
              <w:left w:w="72" w:type="dxa"/>
              <w:bottom w:w="72" w:type="dxa"/>
              <w:right w:w="72" w:type="dxa"/>
            </w:tcMar>
          </w:tcPr>
          <w:p w14:paraId="7A2E6242" w14:textId="77777777" w:rsidR="00984E1E" w:rsidRDefault="00000000">
            <w:pPr>
              <w:widowControl w:val="0"/>
              <w:spacing w:line="240" w:lineRule="auto"/>
              <w:rPr>
                <w:rFonts w:ascii="Calibri" w:eastAsia="Calibri" w:hAnsi="Calibri" w:cs="Calibri"/>
                <w:b/>
                <w:bCs/>
              </w:rPr>
            </w:pPr>
            <w:r>
              <w:rPr>
                <w:rFonts w:ascii="Calibri" w:eastAsia="Calibri" w:hAnsi="Calibri" w:cs="Calibri"/>
                <w:b/>
                <w:bCs/>
              </w:rPr>
              <w:t>Test Type &amp; Mapped Feature</w:t>
            </w:r>
          </w:p>
        </w:tc>
        <w:tc>
          <w:tcPr>
            <w:tcW w:w="1385" w:type="dxa"/>
            <w:tcMar>
              <w:top w:w="72" w:type="dxa"/>
              <w:left w:w="72" w:type="dxa"/>
              <w:bottom w:w="72" w:type="dxa"/>
              <w:right w:w="72" w:type="dxa"/>
            </w:tcMar>
          </w:tcPr>
          <w:p w14:paraId="607C6D18" w14:textId="77777777" w:rsidR="00984E1E" w:rsidRDefault="00000000">
            <w:pPr>
              <w:widowControl w:val="0"/>
              <w:spacing w:line="240" w:lineRule="auto"/>
              <w:rPr>
                <w:rFonts w:ascii="Calibri" w:eastAsia="Calibri" w:hAnsi="Calibri" w:cs="Calibri"/>
                <w:b/>
                <w:bCs/>
              </w:rPr>
            </w:pPr>
            <w:r>
              <w:rPr>
                <w:rFonts w:ascii="Calibri" w:eastAsia="Calibri" w:hAnsi="Calibri" w:cs="Calibri"/>
                <w:b/>
                <w:bCs/>
              </w:rPr>
              <w:t>Test Description</w:t>
            </w:r>
          </w:p>
        </w:tc>
        <w:tc>
          <w:tcPr>
            <w:tcW w:w="2365" w:type="dxa"/>
            <w:tcMar>
              <w:top w:w="72" w:type="dxa"/>
              <w:left w:w="72" w:type="dxa"/>
              <w:bottom w:w="72" w:type="dxa"/>
              <w:right w:w="72" w:type="dxa"/>
            </w:tcMar>
          </w:tcPr>
          <w:p w14:paraId="207219F2" w14:textId="77777777" w:rsidR="00984E1E" w:rsidRDefault="00000000">
            <w:pPr>
              <w:widowControl w:val="0"/>
              <w:spacing w:line="240" w:lineRule="auto"/>
              <w:rPr>
                <w:rFonts w:ascii="Calibri" w:eastAsia="Calibri" w:hAnsi="Calibri" w:cs="Calibri"/>
                <w:b/>
                <w:bCs/>
              </w:rPr>
            </w:pPr>
            <w:r>
              <w:rPr>
                <w:rFonts w:ascii="Calibri" w:eastAsia="Calibri" w:hAnsi="Calibri" w:cs="Calibri"/>
                <w:b/>
                <w:bCs/>
              </w:rPr>
              <w:t>Test Steps</w:t>
            </w:r>
          </w:p>
        </w:tc>
        <w:tc>
          <w:tcPr>
            <w:tcW w:w="1695" w:type="dxa"/>
            <w:tcMar>
              <w:top w:w="72" w:type="dxa"/>
              <w:left w:w="72" w:type="dxa"/>
              <w:bottom w:w="72" w:type="dxa"/>
              <w:right w:w="72" w:type="dxa"/>
            </w:tcMar>
          </w:tcPr>
          <w:p w14:paraId="545A25CA" w14:textId="77777777" w:rsidR="00984E1E" w:rsidRDefault="00000000">
            <w:pPr>
              <w:widowControl w:val="0"/>
              <w:spacing w:line="240" w:lineRule="auto"/>
              <w:rPr>
                <w:rFonts w:ascii="Calibri" w:eastAsia="Calibri" w:hAnsi="Calibri" w:cs="Calibri"/>
                <w:b/>
                <w:bCs/>
              </w:rPr>
            </w:pPr>
            <w:r>
              <w:rPr>
                <w:rFonts w:ascii="Calibri" w:eastAsia="Calibri" w:hAnsi="Calibri" w:cs="Calibri"/>
                <w:b/>
                <w:bCs/>
              </w:rPr>
              <w:t>Expected Result</w:t>
            </w:r>
          </w:p>
        </w:tc>
        <w:tc>
          <w:tcPr>
            <w:tcW w:w="1650" w:type="dxa"/>
            <w:tcMar>
              <w:top w:w="72" w:type="dxa"/>
              <w:left w:w="72" w:type="dxa"/>
              <w:bottom w:w="72" w:type="dxa"/>
              <w:right w:w="72" w:type="dxa"/>
            </w:tcMar>
          </w:tcPr>
          <w:p w14:paraId="21689E29" w14:textId="77777777" w:rsidR="00984E1E" w:rsidRDefault="00000000">
            <w:pPr>
              <w:widowControl w:val="0"/>
              <w:spacing w:line="240" w:lineRule="auto"/>
              <w:rPr>
                <w:rFonts w:ascii="Calibri" w:eastAsia="Calibri" w:hAnsi="Calibri" w:cs="Calibri"/>
                <w:b/>
                <w:bCs/>
              </w:rPr>
            </w:pPr>
            <w:r>
              <w:rPr>
                <w:rFonts w:ascii="Calibri" w:eastAsia="Calibri" w:hAnsi="Calibri" w:cs="Calibri"/>
                <w:b/>
                <w:bCs/>
              </w:rPr>
              <w:t>Actual Result</w:t>
            </w:r>
          </w:p>
        </w:tc>
      </w:tr>
      <w:tr w:rsidR="00984E1E" w14:paraId="49938B66" w14:textId="77777777" w:rsidTr="002613D5">
        <w:trPr>
          <w:trHeight w:val="364"/>
        </w:trPr>
        <w:tc>
          <w:tcPr>
            <w:tcW w:w="720" w:type="dxa"/>
            <w:tcMar>
              <w:top w:w="72" w:type="dxa"/>
              <w:left w:w="72" w:type="dxa"/>
              <w:bottom w:w="72" w:type="dxa"/>
              <w:right w:w="72" w:type="dxa"/>
            </w:tcMar>
          </w:tcPr>
          <w:p w14:paraId="1A17CE4B" w14:textId="77777777" w:rsidR="00984E1E" w:rsidRDefault="00000000">
            <w:pPr>
              <w:widowControl w:val="0"/>
              <w:spacing w:line="240" w:lineRule="auto"/>
              <w:rPr>
                <w:rFonts w:ascii="Calibri" w:eastAsia="Calibri" w:hAnsi="Calibri" w:cs="Calibri"/>
                <w:i/>
                <w:iCs/>
              </w:rPr>
            </w:pPr>
            <w:r>
              <w:rPr>
                <w:rFonts w:ascii="Calibri" w:eastAsia="Calibri" w:hAnsi="Calibri" w:cs="Calibri"/>
                <w:i/>
                <w:iCs/>
              </w:rPr>
              <w:t>TC-01</w:t>
            </w:r>
          </w:p>
        </w:tc>
        <w:tc>
          <w:tcPr>
            <w:tcW w:w="1575" w:type="dxa"/>
            <w:tcMar>
              <w:top w:w="72" w:type="dxa"/>
              <w:left w:w="72" w:type="dxa"/>
              <w:bottom w:w="72" w:type="dxa"/>
              <w:right w:w="72" w:type="dxa"/>
            </w:tcMar>
          </w:tcPr>
          <w:p w14:paraId="1E51DA6E" w14:textId="1256AA6B" w:rsidR="00984E1E" w:rsidRDefault="005C432E">
            <w:pPr>
              <w:widowControl w:val="0"/>
              <w:spacing w:line="240" w:lineRule="auto"/>
              <w:rPr>
                <w:rFonts w:ascii="Calibri" w:eastAsia="Calibri" w:hAnsi="Calibri" w:cs="Calibri"/>
                <w:i/>
                <w:iCs/>
              </w:rPr>
            </w:pPr>
            <w:r w:rsidRPr="005C432E">
              <w:rPr>
                <w:rFonts w:ascii="Calibri" w:eastAsia="Calibri" w:hAnsi="Calibri" w:cs="Calibri"/>
                <w:b/>
                <w:bCs/>
                <w:i/>
                <w:iCs/>
              </w:rPr>
              <w:t xml:space="preserve">Happy Case (Entire Flow): </w:t>
            </w:r>
            <w:r w:rsidRPr="005C432E">
              <w:rPr>
                <w:rFonts w:ascii="Calibri" w:eastAsia="Calibri" w:hAnsi="Calibri" w:cs="Calibri"/>
                <w:i/>
                <w:iCs/>
              </w:rPr>
              <w:t xml:space="preserve">Pre-Consultation Chat → Report </w:t>
            </w:r>
            <w:r w:rsidRPr="005C432E">
              <w:rPr>
                <w:rFonts w:ascii="Calibri" w:eastAsia="Calibri" w:hAnsi="Calibri" w:cs="Calibri"/>
                <w:i/>
                <w:iCs/>
              </w:rPr>
              <w:lastRenderedPageBreak/>
              <w:t>Generation → Doctor Approval → Banner Display</w:t>
            </w:r>
          </w:p>
        </w:tc>
        <w:tc>
          <w:tcPr>
            <w:tcW w:w="1385" w:type="dxa"/>
            <w:tcMar>
              <w:top w:w="72" w:type="dxa"/>
              <w:left w:w="72" w:type="dxa"/>
              <w:bottom w:w="72" w:type="dxa"/>
              <w:right w:w="72" w:type="dxa"/>
            </w:tcMar>
          </w:tcPr>
          <w:p w14:paraId="453576DE" w14:textId="70655D91" w:rsidR="00984E1E" w:rsidRDefault="005C432E">
            <w:pPr>
              <w:widowControl w:val="0"/>
              <w:spacing w:line="240" w:lineRule="auto"/>
              <w:rPr>
                <w:rFonts w:ascii="Calibri" w:eastAsia="Calibri" w:hAnsi="Calibri" w:cs="Calibri"/>
                <w:i/>
                <w:iCs/>
              </w:rPr>
            </w:pPr>
            <w:r w:rsidRPr="005C432E">
              <w:rPr>
                <w:rFonts w:ascii="Calibri" w:eastAsia="Calibri" w:hAnsi="Calibri" w:cs="Calibri"/>
                <w:i/>
                <w:iCs/>
              </w:rPr>
              <w:lastRenderedPageBreak/>
              <w:t xml:space="preserve">Verify that a patient can complete the entire consultation </w:t>
            </w:r>
            <w:r w:rsidRPr="005C432E">
              <w:rPr>
                <w:rFonts w:ascii="Calibri" w:eastAsia="Calibri" w:hAnsi="Calibri" w:cs="Calibri"/>
                <w:i/>
                <w:iCs/>
              </w:rPr>
              <w:lastRenderedPageBreak/>
              <w:t>flow: describe symptoms, answer AI follow-up questions, receive a report card, and have the doctor approve it with the patient seeing the approval banner.</w:t>
            </w:r>
            <w:r w:rsidR="00000000">
              <w:rPr>
                <w:rFonts w:ascii="Calibri" w:eastAsia="Calibri" w:hAnsi="Calibri" w:cs="Calibri"/>
                <w:i/>
                <w:iCs/>
              </w:rPr>
              <w:t xml:space="preserve"> </w:t>
            </w:r>
          </w:p>
        </w:tc>
        <w:tc>
          <w:tcPr>
            <w:tcW w:w="2365" w:type="dxa"/>
            <w:tcMar>
              <w:top w:w="72" w:type="dxa"/>
              <w:left w:w="72" w:type="dxa"/>
              <w:bottom w:w="72" w:type="dxa"/>
              <w:right w:w="72" w:type="dxa"/>
            </w:tcMar>
          </w:tcPr>
          <w:p w14:paraId="03E5EB9B" w14:textId="2975B174" w:rsidR="00984E1E" w:rsidRDefault="005C432E">
            <w:pPr>
              <w:widowControl w:val="0"/>
              <w:spacing w:line="240" w:lineRule="auto"/>
              <w:rPr>
                <w:rFonts w:ascii="Calibri" w:eastAsia="Calibri" w:hAnsi="Calibri" w:cs="Calibri"/>
                <w:i/>
                <w:iCs/>
              </w:rPr>
            </w:pPr>
            <w:r w:rsidRPr="005C432E">
              <w:rPr>
                <w:rFonts w:ascii="Calibri" w:eastAsia="Calibri" w:hAnsi="Calibri" w:cs="Calibri"/>
                <w:i/>
                <w:iCs/>
              </w:rPr>
              <w:lastRenderedPageBreak/>
              <w:t>1. Patient opens index.html and clicks "I'm a Patient"</w:t>
            </w:r>
            <w:r w:rsidRPr="005C432E">
              <w:rPr>
                <w:rFonts w:ascii="Calibri" w:eastAsia="Calibri" w:hAnsi="Calibri" w:cs="Calibri"/>
                <w:i/>
                <w:iCs/>
              </w:rPr>
              <w:br/>
              <w:t>2. Patient types: "I have a headache for 3 days"</w:t>
            </w:r>
            <w:r w:rsidRPr="005C432E">
              <w:rPr>
                <w:rFonts w:ascii="Calibri" w:eastAsia="Calibri" w:hAnsi="Calibri" w:cs="Calibri"/>
                <w:i/>
                <w:iCs/>
              </w:rPr>
              <w:br/>
            </w:r>
            <w:r w:rsidRPr="005C432E">
              <w:rPr>
                <w:rFonts w:ascii="Calibri" w:eastAsia="Calibri" w:hAnsi="Calibri" w:cs="Calibri"/>
                <w:i/>
                <w:iCs/>
              </w:rPr>
              <w:lastRenderedPageBreak/>
              <w:t>3. AI asks follow-up question (e.g., "Pain scale 1-10?")</w:t>
            </w:r>
            <w:r w:rsidRPr="005C432E">
              <w:rPr>
                <w:rFonts w:ascii="Calibri" w:eastAsia="Calibri" w:hAnsi="Calibri" w:cs="Calibri"/>
                <w:i/>
                <w:iCs/>
              </w:rPr>
              <w:br/>
              <w:t>4. Patient answers: "About 6 out of 10"</w:t>
            </w:r>
            <w:r w:rsidRPr="005C432E">
              <w:rPr>
                <w:rFonts w:ascii="Calibri" w:eastAsia="Calibri" w:hAnsi="Calibri" w:cs="Calibri"/>
                <w:i/>
                <w:iCs/>
              </w:rPr>
              <w:br/>
              <w:t>5. AI continues asking until all 20 data points collected</w:t>
            </w:r>
            <w:r w:rsidRPr="005C432E">
              <w:rPr>
                <w:rFonts w:ascii="Calibri" w:eastAsia="Calibri" w:hAnsi="Calibri" w:cs="Calibri"/>
                <w:i/>
                <w:iCs/>
              </w:rPr>
              <w:br/>
              <w:t>6. AI generates JSON report and displays report card with queue number</w:t>
            </w:r>
            <w:r w:rsidRPr="005C432E">
              <w:rPr>
                <w:rFonts w:ascii="Calibri" w:eastAsia="Calibri" w:hAnsi="Calibri" w:cs="Calibri"/>
                <w:i/>
                <w:iCs/>
              </w:rPr>
              <w:br/>
              <w:t>7. Doctor opens doctor.html, views pending report</w:t>
            </w:r>
            <w:r w:rsidRPr="005C432E">
              <w:rPr>
                <w:rFonts w:ascii="Calibri" w:eastAsia="Calibri" w:hAnsi="Calibri" w:cs="Calibri"/>
                <w:i/>
                <w:iCs/>
              </w:rPr>
              <w:br/>
              <w:t>8. Doctor clicks "Approve" button</w:t>
            </w:r>
            <w:r w:rsidRPr="005C432E">
              <w:rPr>
                <w:rFonts w:ascii="Calibri" w:eastAsia="Calibri" w:hAnsi="Calibri" w:cs="Calibri"/>
                <w:i/>
                <w:iCs/>
              </w:rPr>
              <w:br/>
              <w:t xml:space="preserve">9. Patient refreshes chat page or </w:t>
            </w:r>
            <w:proofErr w:type="gramStart"/>
            <w:r w:rsidRPr="005C432E">
              <w:rPr>
                <w:rFonts w:ascii="Calibri" w:eastAsia="Calibri" w:hAnsi="Calibri" w:cs="Calibri"/>
                <w:i/>
                <w:iCs/>
              </w:rPr>
              <w:t>returns</w:t>
            </w:r>
            <w:proofErr w:type="gramEnd"/>
            <w:r w:rsidRPr="005C432E">
              <w:rPr>
                <w:rFonts w:ascii="Calibri" w:eastAsia="Calibri" w:hAnsi="Calibri" w:cs="Calibri"/>
                <w:i/>
                <w:iCs/>
              </w:rPr>
              <w:t xml:space="preserve"> to chat</w:t>
            </w:r>
            <w:r w:rsidRPr="005C432E">
              <w:rPr>
                <w:rFonts w:ascii="Calibri" w:eastAsia="Calibri" w:hAnsi="Calibri" w:cs="Calibri"/>
                <w:i/>
                <w:iCs/>
              </w:rPr>
              <w:br/>
              <w:t>10. Patient sees green approval banner at top of screen</w:t>
            </w:r>
          </w:p>
        </w:tc>
        <w:tc>
          <w:tcPr>
            <w:tcW w:w="1695" w:type="dxa"/>
            <w:tcMar>
              <w:top w:w="72" w:type="dxa"/>
              <w:left w:w="72" w:type="dxa"/>
              <w:bottom w:w="72" w:type="dxa"/>
              <w:right w:w="72" w:type="dxa"/>
            </w:tcMar>
          </w:tcPr>
          <w:p w14:paraId="268C460B" w14:textId="7DCA62E6" w:rsidR="00984E1E" w:rsidRDefault="005C432E">
            <w:pPr>
              <w:widowControl w:val="0"/>
              <w:spacing w:line="240" w:lineRule="auto"/>
              <w:rPr>
                <w:rFonts w:ascii="Calibri" w:eastAsia="Calibri" w:hAnsi="Calibri" w:cs="Calibri"/>
                <w:i/>
                <w:iCs/>
              </w:rPr>
            </w:pPr>
            <w:r w:rsidRPr="005C432E">
              <w:rPr>
                <w:rFonts w:ascii="Calibri" w:eastAsia="Calibri" w:hAnsi="Calibri" w:cs="Calibri"/>
                <w:i/>
                <w:iCs/>
              </w:rPr>
              <w:lastRenderedPageBreak/>
              <w:t xml:space="preserve">Report generates successfully with all required fields. Queue number and </w:t>
            </w:r>
            <w:r w:rsidRPr="005C432E">
              <w:rPr>
                <w:rFonts w:ascii="Calibri" w:eastAsia="Calibri" w:hAnsi="Calibri" w:cs="Calibri"/>
                <w:i/>
                <w:iCs/>
              </w:rPr>
              <w:lastRenderedPageBreak/>
              <w:t xml:space="preserve">room assigned. Doctor sees </w:t>
            </w:r>
            <w:proofErr w:type="gramStart"/>
            <w:r w:rsidRPr="005C432E">
              <w:rPr>
                <w:rFonts w:ascii="Calibri" w:eastAsia="Calibri" w:hAnsi="Calibri" w:cs="Calibri"/>
                <w:i/>
                <w:iCs/>
              </w:rPr>
              <w:t>report</w:t>
            </w:r>
            <w:proofErr w:type="gramEnd"/>
            <w:r w:rsidRPr="005C432E">
              <w:rPr>
                <w:rFonts w:ascii="Calibri" w:eastAsia="Calibri" w:hAnsi="Calibri" w:cs="Calibri"/>
                <w:i/>
                <w:iCs/>
              </w:rPr>
              <w:t xml:space="preserve"> in dashboard. Approval saves to </w:t>
            </w:r>
            <w:proofErr w:type="spellStart"/>
            <w:r w:rsidRPr="005C432E">
              <w:rPr>
                <w:rFonts w:ascii="Calibri" w:eastAsia="Calibri" w:hAnsi="Calibri" w:cs="Calibri"/>
                <w:i/>
                <w:iCs/>
              </w:rPr>
              <w:t>localStorage</w:t>
            </w:r>
            <w:proofErr w:type="spellEnd"/>
            <w:r w:rsidRPr="005C432E">
              <w:rPr>
                <w:rFonts w:ascii="Calibri" w:eastAsia="Calibri" w:hAnsi="Calibri" w:cs="Calibri"/>
                <w:i/>
                <w:iCs/>
              </w:rPr>
              <w:t>. Patient sees green banner: "Your report was approved."</w:t>
            </w:r>
          </w:p>
        </w:tc>
        <w:tc>
          <w:tcPr>
            <w:tcW w:w="1650" w:type="dxa"/>
            <w:tcMar>
              <w:top w:w="72" w:type="dxa"/>
              <w:left w:w="72" w:type="dxa"/>
              <w:bottom w:w="72" w:type="dxa"/>
              <w:right w:w="72" w:type="dxa"/>
            </w:tcMar>
          </w:tcPr>
          <w:p w14:paraId="6E67D854" w14:textId="2D3A7128" w:rsidR="00984E1E" w:rsidRDefault="005C432E">
            <w:pPr>
              <w:widowControl w:val="0"/>
              <w:spacing w:line="240" w:lineRule="auto"/>
              <w:rPr>
                <w:rFonts w:ascii="Calibri" w:eastAsia="Calibri" w:hAnsi="Calibri" w:cs="Calibri"/>
                <w:i/>
                <w:iCs/>
              </w:rPr>
            </w:pPr>
            <w:r w:rsidRPr="005C432E">
              <w:rPr>
                <w:rFonts w:ascii="Calibri" w:eastAsia="Calibri" w:hAnsi="Calibri" w:cs="Calibri"/>
                <w:i/>
                <w:iCs/>
              </w:rPr>
              <w:lastRenderedPageBreak/>
              <w:t xml:space="preserve">Report generated with chief complaint, symptoms, risk level (Medium), </w:t>
            </w:r>
            <w:r w:rsidRPr="005C432E">
              <w:rPr>
                <w:rFonts w:ascii="Calibri" w:eastAsia="Calibri" w:hAnsi="Calibri" w:cs="Calibri"/>
                <w:i/>
                <w:iCs/>
              </w:rPr>
              <w:lastRenderedPageBreak/>
              <w:t xml:space="preserve">queue number Q12, Room A. Doctor dashboard showed report. Approval saved. Patient saw green </w:t>
            </w:r>
            <w:proofErr w:type="gramStart"/>
            <w:r w:rsidRPr="005C432E">
              <w:rPr>
                <w:rFonts w:ascii="Calibri" w:eastAsia="Calibri" w:hAnsi="Calibri" w:cs="Calibri"/>
                <w:i/>
                <w:iCs/>
              </w:rPr>
              <w:t>banner</w:t>
            </w:r>
            <w:proofErr w:type="gramEnd"/>
            <w:r w:rsidRPr="005C432E">
              <w:rPr>
                <w:rFonts w:ascii="Calibri" w:eastAsia="Calibri" w:hAnsi="Calibri" w:cs="Calibri"/>
                <w:i/>
                <w:iCs/>
              </w:rPr>
              <w:t>.</w:t>
            </w:r>
          </w:p>
          <w:p w14:paraId="20E30188" w14:textId="77777777" w:rsidR="00984E1E" w:rsidRDefault="00984E1E">
            <w:pPr>
              <w:widowControl w:val="0"/>
              <w:spacing w:line="240" w:lineRule="auto"/>
              <w:rPr>
                <w:rFonts w:ascii="Calibri" w:eastAsia="Calibri" w:hAnsi="Calibri" w:cs="Calibri"/>
                <w:i/>
                <w:iCs/>
              </w:rPr>
            </w:pPr>
          </w:p>
          <w:p w14:paraId="3FBE915A" w14:textId="77777777" w:rsidR="00984E1E" w:rsidRDefault="00000000">
            <w:pPr>
              <w:widowControl w:val="0"/>
              <w:spacing w:line="240" w:lineRule="auto"/>
              <w:rPr>
                <w:rFonts w:ascii="Calibri" w:eastAsia="Calibri" w:hAnsi="Calibri" w:cs="Calibri"/>
                <w:i/>
                <w:iCs/>
              </w:rPr>
            </w:pPr>
            <w:r>
              <w:rPr>
                <w:rFonts w:ascii="Calibri" w:eastAsia="Calibri" w:hAnsi="Calibri" w:cs="Calibri"/>
                <w:i/>
                <w:iCs/>
              </w:rPr>
              <w:t>Status</w:t>
            </w:r>
            <w:proofErr w:type="gramStart"/>
            <w:r>
              <w:rPr>
                <w:rFonts w:ascii="Calibri" w:eastAsia="Calibri" w:hAnsi="Calibri" w:cs="Calibri"/>
                <w:i/>
                <w:iCs/>
              </w:rPr>
              <w:t>:  Passed</w:t>
            </w:r>
            <w:proofErr w:type="gramEnd"/>
            <w:r>
              <w:rPr>
                <w:rFonts w:ascii="Calibri" w:eastAsia="Calibri" w:hAnsi="Calibri" w:cs="Calibri"/>
                <w:i/>
                <w:iCs/>
              </w:rPr>
              <w:t xml:space="preserve"> </w:t>
            </w:r>
          </w:p>
          <w:p w14:paraId="0CDB0676" w14:textId="77777777" w:rsidR="00984E1E" w:rsidRDefault="00000000">
            <w:pPr>
              <w:widowControl w:val="0"/>
              <w:spacing w:line="240" w:lineRule="auto"/>
              <w:rPr>
                <w:rFonts w:ascii="Calibri" w:eastAsia="Calibri" w:hAnsi="Calibri" w:cs="Calibri"/>
                <w:i/>
                <w:iCs/>
              </w:rPr>
            </w:pPr>
            <w:r>
              <w:rPr>
                <w:rFonts w:ascii="Calibri" w:eastAsia="Calibri" w:hAnsi="Calibri" w:cs="Calibri"/>
                <w:i/>
                <w:iCs/>
              </w:rPr>
              <w:t xml:space="preserve"> </w:t>
            </w:r>
          </w:p>
        </w:tc>
      </w:tr>
      <w:tr w:rsidR="00984E1E" w14:paraId="58904121" w14:textId="77777777" w:rsidTr="002613D5">
        <w:trPr>
          <w:trHeight w:val="364"/>
        </w:trPr>
        <w:tc>
          <w:tcPr>
            <w:tcW w:w="720" w:type="dxa"/>
            <w:tcMar>
              <w:top w:w="72" w:type="dxa"/>
              <w:left w:w="72" w:type="dxa"/>
              <w:bottom w:w="72" w:type="dxa"/>
              <w:right w:w="72" w:type="dxa"/>
            </w:tcMar>
          </w:tcPr>
          <w:p w14:paraId="3C579A2D" w14:textId="77777777" w:rsidR="00984E1E" w:rsidRDefault="00000000">
            <w:pPr>
              <w:widowControl w:val="0"/>
              <w:spacing w:line="240" w:lineRule="auto"/>
              <w:rPr>
                <w:rFonts w:ascii="Calibri" w:eastAsia="Calibri" w:hAnsi="Calibri" w:cs="Calibri"/>
                <w:i/>
                <w:iCs/>
              </w:rPr>
            </w:pPr>
            <w:r>
              <w:rPr>
                <w:rFonts w:ascii="Calibri" w:eastAsia="Calibri" w:hAnsi="Calibri" w:cs="Calibri"/>
                <w:i/>
                <w:iCs/>
              </w:rPr>
              <w:lastRenderedPageBreak/>
              <w:t>TC-02</w:t>
            </w:r>
          </w:p>
        </w:tc>
        <w:tc>
          <w:tcPr>
            <w:tcW w:w="1575" w:type="dxa"/>
            <w:tcMar>
              <w:top w:w="72" w:type="dxa"/>
              <w:left w:w="72" w:type="dxa"/>
              <w:bottom w:w="72" w:type="dxa"/>
              <w:right w:w="72" w:type="dxa"/>
            </w:tcMar>
          </w:tcPr>
          <w:p w14:paraId="07C28D30" w14:textId="1D4134EB" w:rsidR="00984E1E" w:rsidRPr="00430E84" w:rsidRDefault="00430E84">
            <w:pPr>
              <w:widowControl w:val="0"/>
              <w:spacing w:line="240" w:lineRule="auto"/>
              <w:rPr>
                <w:rFonts w:ascii="Calibri" w:eastAsia="Calibri" w:hAnsi="Calibri" w:cs="Calibri"/>
                <w:i/>
                <w:iCs/>
              </w:rPr>
            </w:pPr>
            <w:r w:rsidRPr="00430E84">
              <w:rPr>
                <w:rFonts w:ascii="Calibri" w:eastAsia="Calibri" w:hAnsi="Calibri" w:cs="Calibri"/>
                <w:b/>
                <w:bCs/>
                <w:i/>
                <w:iCs/>
              </w:rPr>
              <w:t>Specific Case (Negative</w:t>
            </w:r>
            <w:proofErr w:type="gramStart"/>
            <w:r w:rsidRPr="00430E84">
              <w:rPr>
                <w:rFonts w:ascii="Calibri" w:eastAsia="Calibri" w:hAnsi="Calibri" w:cs="Calibri"/>
                <w:b/>
                <w:bCs/>
                <w:i/>
                <w:iCs/>
              </w:rPr>
              <w:t>):</w:t>
            </w:r>
            <w:r w:rsidR="005C432E" w:rsidRPr="005C432E">
              <w:rPr>
                <w:rFonts w:ascii="Calibri" w:eastAsia="Calibri" w:hAnsi="Calibri" w:cs="Calibri"/>
                <w:b/>
                <w:bCs/>
                <w:i/>
                <w:iCs/>
                <w:lang w:val="en-MY"/>
              </w:rPr>
              <w:t>–</w:t>
            </w:r>
            <w:proofErr w:type="gramEnd"/>
            <w:r w:rsidR="005C432E" w:rsidRPr="005C432E">
              <w:rPr>
                <w:rFonts w:ascii="Calibri" w:eastAsia="Calibri" w:hAnsi="Calibri" w:cs="Calibri"/>
                <w:b/>
                <w:bCs/>
                <w:i/>
                <w:iCs/>
                <w:lang w:val="en-MY"/>
              </w:rPr>
              <w:t xml:space="preserve"> </w:t>
            </w:r>
            <w:r w:rsidRPr="00430E84">
              <w:rPr>
                <w:rFonts w:ascii="Calibri" w:eastAsia="Calibri" w:hAnsi="Calibri" w:cs="Calibri"/>
                <w:i/>
                <w:iCs/>
              </w:rPr>
              <w:t>API Failure – Graceful Error Handling</w:t>
            </w:r>
          </w:p>
        </w:tc>
        <w:tc>
          <w:tcPr>
            <w:tcW w:w="1385" w:type="dxa"/>
            <w:tcMar>
              <w:top w:w="72" w:type="dxa"/>
              <w:left w:w="72" w:type="dxa"/>
              <w:bottom w:w="72" w:type="dxa"/>
              <w:right w:w="72" w:type="dxa"/>
            </w:tcMar>
          </w:tcPr>
          <w:p w14:paraId="4DAF1FF0" w14:textId="70CC5399" w:rsidR="00984E1E" w:rsidRDefault="00430E84">
            <w:pPr>
              <w:widowControl w:val="0"/>
              <w:spacing w:line="240" w:lineRule="auto"/>
              <w:rPr>
                <w:rFonts w:ascii="Calibri" w:eastAsia="Calibri" w:hAnsi="Calibri" w:cs="Calibri"/>
                <w:i/>
                <w:iCs/>
              </w:rPr>
            </w:pPr>
            <w:r w:rsidRPr="00430E84">
              <w:rPr>
                <w:rFonts w:ascii="Calibri" w:eastAsia="Calibri" w:hAnsi="Calibri" w:cs="Calibri"/>
                <w:i/>
                <w:iCs/>
              </w:rPr>
              <w:t xml:space="preserve">Verify that when the </w:t>
            </w:r>
            <w:proofErr w:type="spellStart"/>
            <w:r w:rsidRPr="00430E84">
              <w:rPr>
                <w:rFonts w:ascii="Calibri" w:eastAsia="Calibri" w:hAnsi="Calibri" w:cs="Calibri"/>
                <w:i/>
                <w:iCs/>
              </w:rPr>
              <w:t>Ilmu</w:t>
            </w:r>
            <w:proofErr w:type="spellEnd"/>
            <w:r w:rsidRPr="00430E84">
              <w:rPr>
                <w:rFonts w:ascii="Calibri" w:eastAsia="Calibri" w:hAnsi="Calibri" w:cs="Calibri"/>
                <w:i/>
                <w:iCs/>
              </w:rPr>
              <w:t xml:space="preserve"> GLM 5.1 API is unavailable, the system displays a friendly error message, does NOT crash, and allows patient to retry without losing conversation history.</w:t>
            </w:r>
          </w:p>
        </w:tc>
        <w:tc>
          <w:tcPr>
            <w:tcW w:w="2365" w:type="dxa"/>
            <w:tcMar>
              <w:top w:w="72" w:type="dxa"/>
              <w:left w:w="72" w:type="dxa"/>
              <w:bottom w:w="72" w:type="dxa"/>
              <w:right w:w="72" w:type="dxa"/>
            </w:tcMar>
          </w:tcPr>
          <w:p w14:paraId="22E216A6" w14:textId="5F8C2BC6" w:rsidR="00984E1E" w:rsidRDefault="00430E84">
            <w:pPr>
              <w:widowControl w:val="0"/>
              <w:spacing w:line="240" w:lineRule="auto"/>
              <w:rPr>
                <w:rFonts w:ascii="Calibri" w:eastAsia="Calibri" w:hAnsi="Calibri" w:cs="Calibri"/>
                <w:i/>
                <w:iCs/>
              </w:rPr>
            </w:pPr>
            <w:r w:rsidRPr="00430E84">
              <w:rPr>
                <w:rFonts w:ascii="Calibri" w:eastAsia="Calibri" w:hAnsi="Calibri" w:cs="Calibri"/>
                <w:i/>
                <w:iCs/>
              </w:rPr>
              <w:t>1. Open browser dev tools → Network tab</w:t>
            </w:r>
            <w:r w:rsidRPr="00430E84">
              <w:rPr>
                <w:rFonts w:ascii="Calibri" w:eastAsia="Calibri" w:hAnsi="Calibri" w:cs="Calibri"/>
                <w:i/>
                <w:iCs/>
              </w:rPr>
              <w:br/>
              <w:t>2. Block requests to/</w:t>
            </w:r>
            <w:proofErr w:type="spellStart"/>
            <w:r w:rsidRPr="00430E84">
              <w:rPr>
                <w:rFonts w:ascii="Calibri" w:eastAsia="Calibri" w:hAnsi="Calibri" w:cs="Calibri"/>
                <w:i/>
                <w:iCs/>
              </w:rPr>
              <w:t>api</w:t>
            </w:r>
            <w:proofErr w:type="spellEnd"/>
            <w:r w:rsidRPr="00430E84">
              <w:rPr>
                <w:rFonts w:ascii="Calibri" w:eastAsia="Calibri" w:hAnsi="Calibri" w:cs="Calibri"/>
                <w:i/>
                <w:iCs/>
              </w:rPr>
              <w:t>/chat</w:t>
            </w:r>
            <w:r>
              <w:rPr>
                <w:rFonts w:ascii="Calibri" w:hAnsi="Calibri" w:cs="Calibri" w:hint="eastAsia"/>
                <w:i/>
                <w:iCs/>
              </w:rPr>
              <w:t xml:space="preserve"> </w:t>
            </w:r>
            <w:r w:rsidRPr="00430E84">
              <w:rPr>
                <w:rFonts w:ascii="Calibri" w:eastAsia="Calibri" w:hAnsi="Calibri" w:cs="Calibri"/>
                <w:i/>
                <w:iCs/>
              </w:rPr>
              <w:t>endpoint</w:t>
            </w:r>
            <w:r w:rsidRPr="00430E84">
              <w:rPr>
                <w:rFonts w:ascii="Calibri" w:eastAsia="Calibri" w:hAnsi="Calibri" w:cs="Calibri"/>
                <w:i/>
                <w:iCs/>
              </w:rPr>
              <w:br/>
              <w:t>3. Patient types: "I have chest pain"</w:t>
            </w:r>
            <w:r w:rsidRPr="00430E84">
              <w:rPr>
                <w:rFonts w:ascii="Calibri" w:eastAsia="Calibri" w:hAnsi="Calibri" w:cs="Calibri"/>
                <w:i/>
                <w:iCs/>
              </w:rPr>
              <w:br/>
              <w:t>4. Patient clicks Send button</w:t>
            </w:r>
            <w:r w:rsidRPr="00430E84">
              <w:rPr>
                <w:rFonts w:ascii="Calibri" w:eastAsia="Calibri" w:hAnsi="Calibri" w:cs="Calibri"/>
                <w:i/>
                <w:iCs/>
              </w:rPr>
              <w:br/>
              <w:t>5. Observe system response and chat stability</w:t>
            </w:r>
          </w:p>
        </w:tc>
        <w:tc>
          <w:tcPr>
            <w:tcW w:w="1695" w:type="dxa"/>
            <w:tcMar>
              <w:top w:w="72" w:type="dxa"/>
              <w:left w:w="72" w:type="dxa"/>
              <w:bottom w:w="72" w:type="dxa"/>
              <w:right w:w="72" w:type="dxa"/>
            </w:tcMar>
          </w:tcPr>
          <w:p w14:paraId="02A9BB2C" w14:textId="30575FD4" w:rsidR="00430E84" w:rsidRPr="00430E84" w:rsidRDefault="00430E84" w:rsidP="00430E84">
            <w:pPr>
              <w:spacing w:line="375" w:lineRule="atLeast"/>
              <w:rPr>
                <w:rFonts w:ascii="Calibri" w:eastAsia="Calibri" w:hAnsi="Calibri" w:cs="Calibri"/>
                <w:i/>
                <w:iCs/>
              </w:rPr>
            </w:pPr>
            <w:r w:rsidRPr="00430E84">
              <w:rPr>
                <w:rFonts w:ascii="Calibri" w:eastAsia="Calibri" w:hAnsi="Calibri" w:cs="Calibri"/>
                <w:i/>
                <w:iCs/>
              </w:rPr>
              <w:t xml:space="preserve">System displays error message: "Error: Unable to reach AI service. Please check your connection or try again." Chat does NOT crash. Patient's message is not lost. </w:t>
            </w:r>
            <w:proofErr w:type="gramStart"/>
            <w:r w:rsidRPr="00430E84">
              <w:rPr>
                <w:rFonts w:ascii="Calibri" w:eastAsia="Calibri" w:hAnsi="Calibri" w:cs="Calibri"/>
                <w:i/>
                <w:iCs/>
              </w:rPr>
              <w:t>Patient</w:t>
            </w:r>
            <w:proofErr w:type="gramEnd"/>
            <w:r w:rsidRPr="00430E84">
              <w:rPr>
                <w:rFonts w:ascii="Calibri" w:eastAsia="Calibri" w:hAnsi="Calibri" w:cs="Calibri"/>
                <w:i/>
                <w:iCs/>
              </w:rPr>
              <w:t xml:space="preserve"> can retry after unblocking API.</w:t>
            </w:r>
          </w:p>
          <w:p w14:paraId="568B97B3" w14:textId="472B49D8" w:rsidR="00984E1E" w:rsidRDefault="00984E1E">
            <w:pPr>
              <w:widowControl w:val="0"/>
              <w:spacing w:line="240" w:lineRule="auto"/>
              <w:rPr>
                <w:rFonts w:ascii="Calibri" w:eastAsia="Calibri" w:hAnsi="Calibri" w:cs="Calibri"/>
                <w:i/>
                <w:iCs/>
              </w:rPr>
            </w:pPr>
          </w:p>
        </w:tc>
        <w:tc>
          <w:tcPr>
            <w:tcW w:w="1650" w:type="dxa"/>
            <w:tcMar>
              <w:top w:w="72" w:type="dxa"/>
              <w:left w:w="72" w:type="dxa"/>
              <w:bottom w:w="72" w:type="dxa"/>
              <w:right w:w="72" w:type="dxa"/>
            </w:tcMar>
          </w:tcPr>
          <w:p w14:paraId="44478D1D" w14:textId="6AB424FF" w:rsidR="00984E1E" w:rsidRDefault="00430E84">
            <w:pPr>
              <w:widowControl w:val="0"/>
              <w:spacing w:line="240" w:lineRule="auto"/>
              <w:rPr>
                <w:rFonts w:ascii="Calibri" w:eastAsia="Calibri" w:hAnsi="Calibri" w:cs="Calibri"/>
                <w:i/>
                <w:iCs/>
              </w:rPr>
            </w:pPr>
            <w:r w:rsidRPr="00430E84">
              <w:rPr>
                <w:rFonts w:ascii="Calibri" w:eastAsia="Calibri" w:hAnsi="Calibri" w:cs="Calibri"/>
                <w:i/>
                <w:iCs/>
              </w:rPr>
              <w:t>Error message displayed. Chat stable. Message preserved.</w:t>
            </w:r>
          </w:p>
          <w:p w14:paraId="07FD5845" w14:textId="77777777" w:rsidR="00984E1E" w:rsidRDefault="00984E1E">
            <w:pPr>
              <w:widowControl w:val="0"/>
              <w:spacing w:line="240" w:lineRule="auto"/>
              <w:rPr>
                <w:rFonts w:ascii="Calibri" w:eastAsia="Calibri" w:hAnsi="Calibri" w:cs="Calibri"/>
                <w:i/>
                <w:iCs/>
              </w:rPr>
            </w:pPr>
          </w:p>
          <w:p w14:paraId="1D301487" w14:textId="7B1FFEFD" w:rsidR="00984E1E" w:rsidRPr="00430E84" w:rsidRDefault="00000000">
            <w:pPr>
              <w:widowControl w:val="0"/>
              <w:spacing w:line="240" w:lineRule="auto"/>
              <w:rPr>
                <w:rFonts w:ascii="Calibri" w:hAnsi="Calibri" w:cs="Calibri" w:hint="eastAsia"/>
                <w:i/>
                <w:iCs/>
              </w:rPr>
            </w:pPr>
            <w:r>
              <w:rPr>
                <w:rFonts w:ascii="Calibri" w:eastAsia="Calibri" w:hAnsi="Calibri" w:cs="Calibri"/>
                <w:i/>
                <w:iCs/>
              </w:rPr>
              <w:t xml:space="preserve">Status: </w:t>
            </w:r>
            <w:r w:rsidR="00430E84" w:rsidRPr="00430E84">
              <w:rPr>
                <w:rFonts w:ascii="Calibri" w:eastAsia="Calibri" w:hAnsi="Calibri" w:cs="Calibri"/>
                <w:i/>
                <w:iCs/>
              </w:rPr>
              <w:t>Passed</w:t>
            </w:r>
          </w:p>
        </w:tc>
      </w:tr>
      <w:tr w:rsidR="00984E1E" w14:paraId="575DEFDE" w14:textId="77777777" w:rsidTr="002613D5">
        <w:trPr>
          <w:trHeight w:val="364"/>
        </w:trPr>
        <w:tc>
          <w:tcPr>
            <w:tcW w:w="720" w:type="dxa"/>
            <w:tcMar>
              <w:top w:w="72" w:type="dxa"/>
              <w:left w:w="72" w:type="dxa"/>
              <w:bottom w:w="72" w:type="dxa"/>
              <w:right w:w="72" w:type="dxa"/>
            </w:tcMar>
          </w:tcPr>
          <w:p w14:paraId="311F70C5" w14:textId="77777777" w:rsidR="00984E1E" w:rsidRDefault="00000000">
            <w:pPr>
              <w:widowControl w:val="0"/>
              <w:spacing w:line="240" w:lineRule="auto"/>
              <w:rPr>
                <w:rFonts w:ascii="Calibri" w:eastAsia="Calibri" w:hAnsi="Calibri" w:cs="Calibri"/>
                <w:i/>
                <w:iCs/>
              </w:rPr>
            </w:pPr>
            <w:r>
              <w:rPr>
                <w:rFonts w:ascii="Calibri" w:eastAsia="Calibri" w:hAnsi="Calibri" w:cs="Calibri"/>
                <w:i/>
                <w:iCs/>
              </w:rPr>
              <w:lastRenderedPageBreak/>
              <w:t>TC-03</w:t>
            </w:r>
          </w:p>
        </w:tc>
        <w:tc>
          <w:tcPr>
            <w:tcW w:w="1575" w:type="dxa"/>
            <w:tcMar>
              <w:top w:w="72" w:type="dxa"/>
              <w:left w:w="72" w:type="dxa"/>
              <w:bottom w:w="72" w:type="dxa"/>
              <w:right w:w="72" w:type="dxa"/>
            </w:tcMar>
          </w:tcPr>
          <w:p w14:paraId="1E3610FB" w14:textId="7165688B" w:rsidR="00984E1E" w:rsidRDefault="00000000">
            <w:pPr>
              <w:widowControl w:val="0"/>
              <w:spacing w:line="240" w:lineRule="auto"/>
              <w:rPr>
                <w:rFonts w:ascii="Calibri" w:eastAsia="Calibri" w:hAnsi="Calibri" w:cs="Calibri"/>
                <w:i/>
                <w:iCs/>
              </w:rPr>
            </w:pPr>
            <w:r>
              <w:rPr>
                <w:rFonts w:ascii="Calibri" w:eastAsia="Calibri" w:hAnsi="Calibri" w:cs="Calibri"/>
                <w:b/>
                <w:bCs/>
                <w:i/>
                <w:iCs/>
              </w:rPr>
              <w:t xml:space="preserve">NFR (Performance): </w:t>
            </w:r>
            <w:r w:rsidR="00430E84" w:rsidRPr="00430E84">
              <w:rPr>
                <w:rFonts w:ascii="Calibri" w:eastAsia="Calibri" w:hAnsi="Calibri" w:cs="Calibri"/>
                <w:i/>
                <w:iCs/>
              </w:rPr>
              <w:t>AI Response Time</w:t>
            </w:r>
          </w:p>
        </w:tc>
        <w:tc>
          <w:tcPr>
            <w:tcW w:w="1385" w:type="dxa"/>
            <w:tcMar>
              <w:top w:w="72" w:type="dxa"/>
              <w:left w:w="72" w:type="dxa"/>
              <w:bottom w:w="72" w:type="dxa"/>
              <w:right w:w="72" w:type="dxa"/>
            </w:tcMar>
          </w:tcPr>
          <w:p w14:paraId="1B3637BD" w14:textId="64C0BA41" w:rsidR="00984E1E" w:rsidRDefault="00430E84">
            <w:pPr>
              <w:widowControl w:val="0"/>
              <w:spacing w:line="240" w:lineRule="auto"/>
              <w:rPr>
                <w:rFonts w:ascii="Calibri" w:eastAsia="Calibri" w:hAnsi="Calibri" w:cs="Calibri"/>
                <w:i/>
                <w:iCs/>
              </w:rPr>
            </w:pPr>
            <w:r w:rsidRPr="00430E84">
              <w:rPr>
                <w:rFonts w:ascii="Calibri" w:eastAsia="Calibri" w:hAnsi="Calibri" w:cs="Calibri"/>
                <w:i/>
                <w:iCs/>
              </w:rPr>
              <w:t>Verify that the AI API responds within acceptable time (&lt; 3000ms) under normal load. Slow responses cause patient frustration and abandonment.</w:t>
            </w:r>
          </w:p>
        </w:tc>
        <w:tc>
          <w:tcPr>
            <w:tcW w:w="2365" w:type="dxa"/>
            <w:tcMar>
              <w:top w:w="72" w:type="dxa"/>
              <w:left w:w="72" w:type="dxa"/>
              <w:bottom w:w="72" w:type="dxa"/>
              <w:right w:w="72" w:type="dxa"/>
            </w:tcMar>
          </w:tcPr>
          <w:p w14:paraId="76DB655A" w14:textId="16420328" w:rsidR="00984E1E" w:rsidRPr="00430E84" w:rsidRDefault="00430E84">
            <w:pPr>
              <w:widowControl w:val="0"/>
              <w:spacing w:line="240" w:lineRule="auto"/>
              <w:rPr>
                <w:rFonts w:ascii="Calibri" w:hAnsi="Calibri" w:cs="Calibri" w:hint="eastAsia"/>
                <w:i/>
                <w:iCs/>
              </w:rPr>
            </w:pPr>
            <w:r w:rsidRPr="00430E84">
              <w:rPr>
                <w:rFonts w:ascii="Calibri" w:eastAsia="Calibri" w:hAnsi="Calibri" w:cs="Calibri"/>
                <w:i/>
                <w:iCs/>
              </w:rPr>
              <w:t>1. Send 10 different patient messages (symptoms, answers)</w:t>
            </w:r>
            <w:r w:rsidRPr="00430E84">
              <w:rPr>
                <w:rFonts w:ascii="Calibri" w:eastAsia="Calibri" w:hAnsi="Calibri" w:cs="Calibri"/>
                <w:i/>
                <w:iCs/>
              </w:rPr>
              <w:br/>
              <w:t>2. Record response time for each API call using browser dev tools</w:t>
            </w:r>
            <w:r w:rsidRPr="00430E84">
              <w:rPr>
                <w:rFonts w:ascii="Calibri" w:eastAsia="Calibri" w:hAnsi="Calibri" w:cs="Calibri"/>
                <w:i/>
                <w:iCs/>
              </w:rPr>
              <w:br/>
              <w:t>3. Calculate average response time</w:t>
            </w:r>
            <w:r w:rsidRPr="00430E84">
              <w:rPr>
                <w:rFonts w:ascii="Calibri" w:eastAsia="Calibri" w:hAnsi="Calibri" w:cs="Calibri"/>
                <w:i/>
                <w:iCs/>
              </w:rPr>
              <w:br/>
              <w:t>4. Test during clinic peak hours (simulated with 5 concurrent sessions)</w:t>
            </w:r>
          </w:p>
        </w:tc>
        <w:tc>
          <w:tcPr>
            <w:tcW w:w="1695" w:type="dxa"/>
            <w:tcMar>
              <w:top w:w="72" w:type="dxa"/>
              <w:left w:w="72" w:type="dxa"/>
              <w:bottom w:w="72" w:type="dxa"/>
              <w:right w:w="72" w:type="dxa"/>
            </w:tcMar>
          </w:tcPr>
          <w:p w14:paraId="59CC1552" w14:textId="2575E8A2" w:rsidR="00984E1E" w:rsidRDefault="00430E84">
            <w:pPr>
              <w:widowControl w:val="0"/>
              <w:spacing w:line="240" w:lineRule="auto"/>
              <w:rPr>
                <w:rFonts w:ascii="Calibri" w:eastAsia="Calibri" w:hAnsi="Calibri" w:cs="Calibri"/>
                <w:i/>
                <w:iCs/>
              </w:rPr>
            </w:pPr>
            <w:r w:rsidRPr="00430E84">
              <w:rPr>
                <w:rFonts w:ascii="Calibri" w:eastAsia="Calibri" w:hAnsi="Calibri" w:cs="Calibri"/>
                <w:i/>
                <w:iCs/>
              </w:rPr>
              <w:t>Average response time &lt; 3000ms (3 seconds). Typing indicator appears within 500ms. No timeout errors.</w:t>
            </w:r>
          </w:p>
        </w:tc>
        <w:tc>
          <w:tcPr>
            <w:tcW w:w="1650" w:type="dxa"/>
            <w:tcMar>
              <w:top w:w="72" w:type="dxa"/>
              <w:left w:w="72" w:type="dxa"/>
              <w:bottom w:w="72" w:type="dxa"/>
              <w:right w:w="72" w:type="dxa"/>
            </w:tcMar>
          </w:tcPr>
          <w:p w14:paraId="0246F2D5" w14:textId="174FEAFF" w:rsidR="00430E84" w:rsidRPr="00430E84" w:rsidRDefault="00430E84" w:rsidP="00430E84">
            <w:pPr>
              <w:spacing w:line="375" w:lineRule="atLeast"/>
              <w:rPr>
                <w:rFonts w:ascii="Calibri" w:eastAsia="Calibri" w:hAnsi="Calibri" w:cs="Calibri"/>
                <w:i/>
                <w:iCs/>
              </w:rPr>
            </w:pPr>
            <w:r w:rsidRPr="00430E84">
              <w:rPr>
                <w:rFonts w:ascii="Calibri" w:eastAsia="Calibri" w:hAnsi="Calibri" w:cs="Calibri"/>
                <w:i/>
                <w:iCs/>
              </w:rPr>
              <w:t>Average response time: 2100ms. Typing indicator: 200ms. 0% timeouts.</w:t>
            </w:r>
          </w:p>
          <w:p w14:paraId="055AD843" w14:textId="08D6BC5C" w:rsidR="00984E1E" w:rsidRDefault="00984E1E">
            <w:pPr>
              <w:widowControl w:val="0"/>
              <w:spacing w:line="240" w:lineRule="auto"/>
              <w:rPr>
                <w:rFonts w:ascii="Calibri" w:eastAsia="Calibri" w:hAnsi="Calibri" w:cs="Calibri"/>
                <w:i/>
                <w:iCs/>
              </w:rPr>
            </w:pPr>
          </w:p>
          <w:p w14:paraId="09274448" w14:textId="77777777" w:rsidR="00984E1E" w:rsidRDefault="00984E1E">
            <w:pPr>
              <w:widowControl w:val="0"/>
              <w:spacing w:line="240" w:lineRule="auto"/>
              <w:rPr>
                <w:rFonts w:ascii="Calibri" w:eastAsia="Calibri" w:hAnsi="Calibri" w:cs="Calibri"/>
                <w:i/>
                <w:iCs/>
              </w:rPr>
            </w:pPr>
          </w:p>
          <w:p w14:paraId="42732BA3" w14:textId="2449DA02" w:rsidR="00984E1E" w:rsidRPr="00430E84" w:rsidRDefault="00000000">
            <w:pPr>
              <w:widowControl w:val="0"/>
              <w:spacing w:line="240" w:lineRule="auto"/>
              <w:rPr>
                <w:rFonts w:ascii="Calibri" w:hAnsi="Calibri" w:cs="Calibri" w:hint="eastAsia"/>
                <w:i/>
                <w:iCs/>
              </w:rPr>
            </w:pPr>
            <w:r>
              <w:rPr>
                <w:rFonts w:ascii="Calibri" w:eastAsia="Calibri" w:hAnsi="Calibri" w:cs="Calibri"/>
                <w:i/>
                <w:iCs/>
              </w:rPr>
              <w:t>Status:</w:t>
            </w:r>
            <w:r w:rsidR="00430E84">
              <w:rPr>
                <w:rFonts w:ascii="Calibri" w:hAnsi="Calibri" w:cs="Calibri" w:hint="eastAsia"/>
                <w:i/>
                <w:iCs/>
              </w:rPr>
              <w:t xml:space="preserve"> </w:t>
            </w:r>
            <w:r w:rsidR="00430E84" w:rsidRPr="00430E84">
              <w:rPr>
                <w:rFonts w:ascii="Calibri" w:hAnsi="Calibri" w:cs="Calibri"/>
                <w:i/>
                <w:iCs/>
              </w:rPr>
              <w:t>Passed</w:t>
            </w:r>
          </w:p>
        </w:tc>
      </w:tr>
    </w:tbl>
    <w:p w14:paraId="49C807D1" w14:textId="77777777" w:rsidR="00984E1E" w:rsidRDefault="00984E1E"/>
    <w:p w14:paraId="19E0B38C" w14:textId="77777777" w:rsidR="00984E1E" w:rsidRDefault="00000000" w:rsidP="00971413">
      <w:pPr>
        <w:pStyle w:val="Heading1"/>
      </w:pPr>
      <w:bookmarkStart w:id="12" w:name="_heading=h.mhd3tg5o0ppq" w:colFirst="0" w:colLast="0"/>
      <w:bookmarkStart w:id="13" w:name="_Toc228046745"/>
      <w:bookmarkEnd w:id="12"/>
      <w:r>
        <w:t>6. AI Output &amp; Boundary Testing (Drafts)</w:t>
      </w:r>
      <w:bookmarkEnd w:id="13"/>
    </w:p>
    <w:p w14:paraId="5C54B46F" w14:textId="77777777" w:rsidR="00984E1E" w:rsidRDefault="00000000">
      <w:pPr>
        <w:jc w:val="both"/>
        <w:rPr>
          <w:rFonts w:ascii="Calibri" w:eastAsia="Calibri" w:hAnsi="Calibri" w:cs="Calibri"/>
        </w:rPr>
      </w:pPr>
      <w:r>
        <w:rPr>
          <w:rFonts w:ascii="Calibri" w:eastAsia="Calibri" w:hAnsi="Calibri" w:cs="Calibri"/>
        </w:rPr>
        <w:t xml:space="preserve">This section is designed to validate that your GLM integration does produce acceptable output and handles any </w:t>
      </w:r>
      <w:proofErr w:type="gramStart"/>
      <w:r>
        <w:rPr>
          <w:rFonts w:ascii="Calibri" w:eastAsia="Calibri" w:hAnsi="Calibri" w:cs="Calibri"/>
        </w:rPr>
        <w:t>inputs</w:t>
      </w:r>
      <w:proofErr w:type="gramEnd"/>
      <w:r>
        <w:rPr>
          <w:rFonts w:ascii="Calibri" w:eastAsia="Calibri" w:hAnsi="Calibri" w:cs="Calibri"/>
        </w:rPr>
        <w:t xml:space="preserve"> that are abnormal gracefully. </w:t>
      </w:r>
    </w:p>
    <w:p w14:paraId="389AF777" w14:textId="77777777" w:rsidR="00984E1E" w:rsidRDefault="00000000">
      <w:pPr>
        <w:rPr>
          <w:rFonts w:ascii="Calibri" w:eastAsia="Calibri" w:hAnsi="Calibri" w:cs="Calibri"/>
        </w:rPr>
      </w:pPr>
      <w:r>
        <w:rPr>
          <w:rFonts w:ascii="Calibri" w:eastAsia="Calibri" w:hAnsi="Calibri" w:cs="Calibri"/>
        </w:rPr>
        <w:tab/>
      </w:r>
    </w:p>
    <w:p w14:paraId="2C1474B6" w14:textId="77777777" w:rsidR="00984E1E" w:rsidRDefault="00984E1E">
      <w:pPr>
        <w:rPr>
          <w:rFonts w:ascii="Calibri" w:eastAsia="Calibri" w:hAnsi="Calibri" w:cs="Calibri"/>
        </w:rPr>
      </w:pPr>
    </w:p>
    <w:p w14:paraId="27CE33D9" w14:textId="77777777" w:rsidR="00984E1E" w:rsidRDefault="00000000">
      <w:pPr>
        <w:rPr>
          <w:rFonts w:ascii="Calibri" w:eastAsia="Calibri" w:hAnsi="Calibri" w:cs="Calibri"/>
          <w:b/>
          <w:bCs/>
        </w:rPr>
      </w:pPr>
      <w:r>
        <w:rPr>
          <w:rFonts w:ascii="Calibri" w:eastAsia="Calibri" w:hAnsi="Calibri" w:cs="Calibri"/>
        </w:rPr>
        <w:t xml:space="preserve">6.1. </w:t>
      </w:r>
      <w:r>
        <w:rPr>
          <w:rFonts w:ascii="Calibri" w:eastAsia="Calibri" w:hAnsi="Calibri" w:cs="Calibri"/>
          <w:b/>
          <w:bCs/>
        </w:rPr>
        <w:t>Prompt/Response Test Pairs</w:t>
      </w:r>
    </w:p>
    <w:p w14:paraId="2CA7DB7B" w14:textId="77777777" w:rsidR="00984E1E" w:rsidRDefault="00984E1E">
      <w:pPr>
        <w:rPr>
          <w:rFonts w:ascii="Calibri" w:eastAsia="Calibri" w:hAnsi="Calibri" w:cs="Calibri"/>
          <w:b/>
          <w:bCs/>
        </w:rPr>
      </w:pPr>
    </w:p>
    <w:p w14:paraId="3E9BDABF" w14:textId="77777777" w:rsidR="00984E1E" w:rsidRDefault="00000000">
      <w:pPr>
        <w:rPr>
          <w:rFonts w:ascii="Calibri" w:eastAsia="Calibri" w:hAnsi="Calibri" w:cs="Calibri"/>
        </w:rPr>
      </w:pPr>
      <w:r>
        <w:rPr>
          <w:rFonts w:ascii="Calibri" w:eastAsia="Calibri" w:hAnsi="Calibri" w:cs="Calibri"/>
        </w:rPr>
        <w:t xml:space="preserve">Document at least 3 Prompts/response test pairs. For each of them, do define the acceptance criteria - what a correct, acceptable or a failing response may look like for your use case. </w:t>
      </w:r>
    </w:p>
    <w:p w14:paraId="7C239BCA" w14:textId="77777777" w:rsidR="00984E1E" w:rsidRDefault="00984E1E">
      <w:pPr>
        <w:rPr>
          <w:rFonts w:ascii="Calibri" w:eastAsia="Calibri" w:hAnsi="Calibri" w:cs="Calibri"/>
        </w:rPr>
      </w:pPr>
    </w:p>
    <w:tbl>
      <w:tblPr>
        <w:tblStyle w:val="TableGrid"/>
        <w:tblW w:w="0" w:type="auto"/>
        <w:tblLook w:val="04A0" w:firstRow="1" w:lastRow="0" w:firstColumn="1" w:lastColumn="0" w:noHBand="0" w:noVBand="1"/>
      </w:tblPr>
      <w:tblGrid>
        <w:gridCol w:w="1075"/>
        <w:gridCol w:w="2520"/>
        <w:gridCol w:w="2520"/>
        <w:gridCol w:w="1890"/>
        <w:gridCol w:w="1345"/>
      </w:tblGrid>
      <w:tr w:rsidR="00430E84" w14:paraId="0D7C8188" w14:textId="77777777" w:rsidTr="0099595E">
        <w:tc>
          <w:tcPr>
            <w:tcW w:w="1075" w:type="dxa"/>
          </w:tcPr>
          <w:p w14:paraId="4AD9287D" w14:textId="48FEF440" w:rsidR="00430E84" w:rsidRDefault="00430E84">
            <w:pPr>
              <w:rPr>
                <w:rFonts w:ascii="Calibri" w:eastAsia="Calibri" w:hAnsi="Calibri" w:cs="Calibri"/>
              </w:rPr>
            </w:pPr>
            <w:r>
              <w:rPr>
                <w:rFonts w:ascii="Calibri" w:eastAsia="Calibri" w:hAnsi="Calibri" w:cs="Calibri"/>
              </w:rPr>
              <w:t>Test ID</w:t>
            </w:r>
          </w:p>
        </w:tc>
        <w:tc>
          <w:tcPr>
            <w:tcW w:w="2520" w:type="dxa"/>
          </w:tcPr>
          <w:p w14:paraId="07F30FC4" w14:textId="4481C7F5" w:rsidR="00430E84" w:rsidRDefault="00430E84">
            <w:pPr>
              <w:rPr>
                <w:rFonts w:ascii="Calibri" w:eastAsia="Calibri" w:hAnsi="Calibri" w:cs="Calibri"/>
              </w:rPr>
            </w:pPr>
            <w:r>
              <w:rPr>
                <w:rFonts w:ascii="Calibri" w:eastAsia="Calibri" w:hAnsi="Calibri" w:cs="Calibri"/>
              </w:rPr>
              <w:t>Prompt Input</w:t>
            </w:r>
          </w:p>
        </w:tc>
        <w:tc>
          <w:tcPr>
            <w:tcW w:w="2520" w:type="dxa"/>
          </w:tcPr>
          <w:p w14:paraId="00AB7500" w14:textId="77777777" w:rsidR="00430E84" w:rsidRDefault="00430E84" w:rsidP="00430E84">
            <w:pPr>
              <w:widowControl w:val="0"/>
              <w:pBdr>
                <w:top w:val="nil"/>
                <w:left w:val="nil"/>
                <w:bottom w:val="nil"/>
                <w:right w:val="nil"/>
                <w:between w:val="nil"/>
              </w:pBdr>
              <w:rPr>
                <w:rFonts w:ascii="Calibri" w:eastAsia="Calibri" w:hAnsi="Calibri" w:cs="Calibri"/>
              </w:rPr>
            </w:pPr>
            <w:r>
              <w:rPr>
                <w:rFonts w:ascii="Calibri" w:eastAsia="Calibri" w:hAnsi="Calibri" w:cs="Calibri"/>
              </w:rPr>
              <w:t>Expected Output</w:t>
            </w:r>
          </w:p>
          <w:p w14:paraId="12B08934" w14:textId="4CB41FCC" w:rsidR="00430E84" w:rsidRDefault="00430E84" w:rsidP="00430E84">
            <w:pPr>
              <w:rPr>
                <w:rFonts w:ascii="Calibri" w:eastAsia="Calibri" w:hAnsi="Calibri" w:cs="Calibri"/>
              </w:rPr>
            </w:pPr>
            <w:r>
              <w:rPr>
                <w:rFonts w:ascii="Calibri" w:eastAsia="Calibri" w:hAnsi="Calibri" w:cs="Calibri"/>
              </w:rPr>
              <w:t>(Acceptance Criteria)</w:t>
            </w:r>
          </w:p>
        </w:tc>
        <w:tc>
          <w:tcPr>
            <w:tcW w:w="1890" w:type="dxa"/>
          </w:tcPr>
          <w:p w14:paraId="198C4FCF" w14:textId="0AB0E63C" w:rsidR="00430E84" w:rsidRDefault="00430E84">
            <w:pPr>
              <w:rPr>
                <w:rFonts w:ascii="Calibri" w:eastAsia="Calibri" w:hAnsi="Calibri" w:cs="Calibri"/>
              </w:rPr>
            </w:pPr>
            <w:r>
              <w:rPr>
                <w:rFonts w:ascii="Calibri" w:eastAsia="Calibri" w:hAnsi="Calibri" w:cs="Calibri"/>
              </w:rPr>
              <w:t>Actual Output</w:t>
            </w:r>
          </w:p>
        </w:tc>
        <w:tc>
          <w:tcPr>
            <w:tcW w:w="1345" w:type="dxa"/>
          </w:tcPr>
          <w:p w14:paraId="36DE695A" w14:textId="5332D4FC" w:rsidR="00430E84" w:rsidRDefault="00430E84">
            <w:pPr>
              <w:rPr>
                <w:rFonts w:ascii="Calibri" w:eastAsia="Calibri" w:hAnsi="Calibri" w:cs="Calibri"/>
              </w:rPr>
            </w:pPr>
            <w:r>
              <w:rPr>
                <w:rFonts w:ascii="Calibri" w:eastAsia="Calibri" w:hAnsi="Calibri" w:cs="Calibri"/>
              </w:rPr>
              <w:t>Status</w:t>
            </w:r>
          </w:p>
        </w:tc>
      </w:tr>
      <w:tr w:rsidR="00430E84" w14:paraId="6B98E4AE" w14:textId="77777777" w:rsidTr="0099595E">
        <w:tc>
          <w:tcPr>
            <w:tcW w:w="1075" w:type="dxa"/>
          </w:tcPr>
          <w:p w14:paraId="1AF32F3B" w14:textId="0F305993" w:rsidR="00430E84" w:rsidRDefault="0099595E">
            <w:pPr>
              <w:rPr>
                <w:rFonts w:ascii="Calibri" w:eastAsia="Calibri" w:hAnsi="Calibri" w:cs="Calibri"/>
              </w:rPr>
            </w:pPr>
            <w:r>
              <w:rPr>
                <w:rFonts w:ascii="Calibri" w:eastAsia="Calibri" w:hAnsi="Calibri" w:cs="Calibri"/>
              </w:rPr>
              <w:t>AI-01</w:t>
            </w:r>
          </w:p>
        </w:tc>
        <w:tc>
          <w:tcPr>
            <w:tcW w:w="2520" w:type="dxa"/>
          </w:tcPr>
          <w:p w14:paraId="7E679AD5" w14:textId="028E96F2" w:rsidR="00430E84" w:rsidRDefault="0099595E">
            <w:pPr>
              <w:rPr>
                <w:rFonts w:ascii="Calibri" w:eastAsia="Calibri" w:hAnsi="Calibri" w:cs="Calibri"/>
              </w:rPr>
            </w:pPr>
            <w:r w:rsidRPr="0099595E">
              <w:rPr>
                <w:rFonts w:ascii="Calibri" w:eastAsia="Calibri" w:hAnsi="Calibri" w:cs="Calibri"/>
              </w:rPr>
              <w:t>1. Patient starts in English: "I have a fever"</w:t>
            </w:r>
            <w:r w:rsidRPr="0099595E">
              <w:rPr>
                <w:rFonts w:ascii="Calibri" w:eastAsia="Calibri" w:hAnsi="Calibri" w:cs="Calibri"/>
              </w:rPr>
              <w:br/>
              <w:t>2. AI responds in English</w:t>
            </w:r>
            <w:r w:rsidRPr="0099595E">
              <w:rPr>
                <w:rFonts w:ascii="Calibri" w:eastAsia="Calibri" w:hAnsi="Calibri" w:cs="Calibri"/>
              </w:rPr>
              <w:br/>
              <w:t xml:space="preserve">3. Patient switches to Bahasa Malaysia: "Saya juga </w:t>
            </w:r>
            <w:proofErr w:type="spellStart"/>
            <w:r w:rsidRPr="0099595E">
              <w:rPr>
                <w:rFonts w:ascii="Calibri" w:eastAsia="Calibri" w:hAnsi="Calibri" w:cs="Calibri"/>
              </w:rPr>
              <w:t>ada</w:t>
            </w:r>
            <w:proofErr w:type="spellEnd"/>
            <w:r w:rsidRPr="0099595E">
              <w:rPr>
                <w:rFonts w:ascii="Calibri" w:eastAsia="Calibri" w:hAnsi="Calibri" w:cs="Calibri"/>
              </w:rPr>
              <w:t xml:space="preserve"> </w:t>
            </w:r>
            <w:proofErr w:type="spellStart"/>
            <w:r w:rsidRPr="0099595E">
              <w:rPr>
                <w:rFonts w:ascii="Calibri" w:eastAsia="Calibri" w:hAnsi="Calibri" w:cs="Calibri"/>
              </w:rPr>
              <w:t>batuk</w:t>
            </w:r>
            <w:proofErr w:type="spellEnd"/>
            <w:r w:rsidRPr="0099595E">
              <w:rPr>
                <w:rFonts w:ascii="Calibri" w:eastAsia="Calibri" w:hAnsi="Calibri" w:cs="Calibri"/>
              </w:rPr>
              <w:t>"</w:t>
            </w:r>
            <w:r w:rsidRPr="0099595E">
              <w:rPr>
                <w:rFonts w:ascii="Calibri" w:eastAsia="Calibri" w:hAnsi="Calibri" w:cs="Calibri"/>
              </w:rPr>
              <w:br/>
              <w:t>4. Observe AI response language</w:t>
            </w:r>
          </w:p>
        </w:tc>
        <w:tc>
          <w:tcPr>
            <w:tcW w:w="2520" w:type="dxa"/>
          </w:tcPr>
          <w:p w14:paraId="67ABEA9E" w14:textId="5682AC9B" w:rsidR="00430E84" w:rsidRDefault="0099595E">
            <w:pPr>
              <w:rPr>
                <w:rFonts w:ascii="Calibri" w:eastAsia="Calibri" w:hAnsi="Calibri" w:cs="Calibri"/>
              </w:rPr>
            </w:pPr>
            <w:r w:rsidRPr="0099595E">
              <w:rPr>
                <w:rFonts w:ascii="Calibri" w:eastAsia="Calibri" w:hAnsi="Calibri" w:cs="Calibri"/>
              </w:rPr>
              <w:t>AI should detect each language change and respond in the same language as the patient's most recent message. Consultation remains coherent. JSON report fields remain in English.</w:t>
            </w:r>
          </w:p>
        </w:tc>
        <w:tc>
          <w:tcPr>
            <w:tcW w:w="1890" w:type="dxa"/>
          </w:tcPr>
          <w:p w14:paraId="4954985F" w14:textId="70CCABA3" w:rsidR="00430E84" w:rsidRDefault="0099595E">
            <w:pPr>
              <w:rPr>
                <w:rFonts w:ascii="Calibri" w:eastAsia="Calibri" w:hAnsi="Calibri" w:cs="Calibri"/>
              </w:rPr>
            </w:pPr>
            <w:r w:rsidRPr="0099595E">
              <w:rPr>
                <w:rFonts w:ascii="Calibri" w:eastAsia="Calibri" w:hAnsi="Calibri" w:cs="Calibri"/>
              </w:rPr>
              <w:t>AI correctly switched to Bahasa Malaysia after step 3 Report generated in English.</w:t>
            </w:r>
          </w:p>
        </w:tc>
        <w:tc>
          <w:tcPr>
            <w:tcW w:w="1345" w:type="dxa"/>
          </w:tcPr>
          <w:p w14:paraId="4D6660B5" w14:textId="5E9E85FE" w:rsidR="00430E84" w:rsidRPr="0099595E" w:rsidRDefault="0099595E">
            <w:pPr>
              <w:rPr>
                <w:rFonts w:ascii="Calibri" w:eastAsia="Calibri" w:hAnsi="Calibri" w:cs="Calibri"/>
                <w:lang w:val="en-MY"/>
              </w:rPr>
            </w:pPr>
            <w:r>
              <w:rPr>
                <w:rFonts w:ascii="Calibri" w:eastAsia="Calibri" w:hAnsi="Calibri" w:cs="Calibri"/>
              </w:rPr>
              <w:t>Pass</w:t>
            </w:r>
          </w:p>
        </w:tc>
      </w:tr>
      <w:tr w:rsidR="00430E84" w14:paraId="18E5141F" w14:textId="77777777" w:rsidTr="0099595E">
        <w:tc>
          <w:tcPr>
            <w:tcW w:w="1075" w:type="dxa"/>
          </w:tcPr>
          <w:p w14:paraId="3FC48DB0" w14:textId="211C9F39" w:rsidR="00430E84" w:rsidRDefault="0099595E">
            <w:pPr>
              <w:rPr>
                <w:rFonts w:ascii="Calibri" w:eastAsia="Calibri" w:hAnsi="Calibri" w:cs="Calibri"/>
              </w:rPr>
            </w:pPr>
            <w:r>
              <w:rPr>
                <w:rFonts w:ascii="Calibri" w:eastAsia="Calibri" w:hAnsi="Calibri" w:cs="Calibri"/>
              </w:rPr>
              <w:lastRenderedPageBreak/>
              <w:t>AI-0</w:t>
            </w:r>
            <w:r>
              <w:rPr>
                <w:rFonts w:ascii="Calibri" w:eastAsia="Calibri" w:hAnsi="Calibri" w:cs="Calibri"/>
              </w:rPr>
              <w:t>2</w:t>
            </w:r>
          </w:p>
        </w:tc>
        <w:tc>
          <w:tcPr>
            <w:tcW w:w="2520" w:type="dxa"/>
          </w:tcPr>
          <w:p w14:paraId="727C6D4E" w14:textId="1CC15B63" w:rsidR="00430E84" w:rsidRDefault="0099595E" w:rsidP="0099595E">
            <w:pPr>
              <w:spacing w:line="375" w:lineRule="atLeast"/>
              <w:rPr>
                <w:rFonts w:ascii="Calibri" w:eastAsia="Calibri" w:hAnsi="Calibri" w:cs="Calibri"/>
              </w:rPr>
            </w:pPr>
            <w:r w:rsidRPr="0099595E">
              <w:rPr>
                <w:rFonts w:ascii="Calibri" w:eastAsia="Calibri" w:hAnsi="Calibri" w:cs="Calibri"/>
              </w:rPr>
              <w:t>1. Patient completes 8 out of 20 questions</w:t>
            </w:r>
            <w:r w:rsidRPr="0099595E">
              <w:rPr>
                <w:rFonts w:ascii="Calibri" w:eastAsia="Calibri" w:hAnsi="Calibri" w:cs="Calibri"/>
              </w:rPr>
              <w:br/>
              <w:t>2. Patient closes browser tab without finishing</w:t>
            </w:r>
            <w:r w:rsidRPr="0099595E">
              <w:rPr>
                <w:rFonts w:ascii="Calibri" w:eastAsia="Calibri" w:hAnsi="Calibri" w:cs="Calibri"/>
              </w:rPr>
              <w:br/>
              <w:t>3. Patient reopens chat.html after 10 minutes</w:t>
            </w:r>
            <w:r w:rsidRPr="0099595E">
              <w:rPr>
                <w:rFonts w:ascii="Calibri" w:eastAsia="Calibri" w:hAnsi="Calibri" w:cs="Calibri"/>
              </w:rPr>
              <w:br/>
              <w:t>4. Observe if partial data is restored</w:t>
            </w:r>
            <w:r w:rsidRPr="0099595E">
              <w:rPr>
                <w:rFonts w:ascii="Calibri" w:eastAsia="Calibri" w:hAnsi="Calibri" w:cs="Calibri"/>
              </w:rPr>
              <w:br/>
              <w:t>5. Patient continues consultation</w:t>
            </w:r>
          </w:p>
        </w:tc>
        <w:tc>
          <w:tcPr>
            <w:tcW w:w="2520" w:type="dxa"/>
          </w:tcPr>
          <w:p w14:paraId="2A7A3768" w14:textId="525DC0B0" w:rsidR="00430E84" w:rsidRDefault="0099595E">
            <w:pPr>
              <w:rPr>
                <w:rFonts w:ascii="Calibri" w:eastAsia="Calibri" w:hAnsi="Calibri" w:cs="Calibri"/>
              </w:rPr>
            </w:pPr>
            <w:r w:rsidRPr="0099595E">
              <w:rPr>
                <w:rFonts w:ascii="Calibri" w:eastAsia="Calibri" w:hAnsi="Calibri" w:cs="Calibri"/>
              </w:rPr>
              <w:t xml:space="preserve">Partial data is NOT restored because </w:t>
            </w:r>
            <w:proofErr w:type="spellStart"/>
            <w:r w:rsidRPr="0099595E">
              <w:rPr>
                <w:rFonts w:ascii="Calibri" w:eastAsia="Calibri" w:hAnsi="Calibri" w:cs="Calibri"/>
              </w:rPr>
              <w:t>localStorage</w:t>
            </w:r>
            <w:proofErr w:type="spellEnd"/>
            <w:r w:rsidRPr="0099595E">
              <w:rPr>
                <w:rFonts w:ascii="Calibri" w:eastAsia="Calibri" w:hAnsi="Calibri" w:cs="Calibri"/>
              </w:rPr>
              <w:t xml:space="preserve"> only saves completed reports. Expected behavior: System should display warning before closing or save partial progress automatically.</w:t>
            </w:r>
          </w:p>
        </w:tc>
        <w:tc>
          <w:tcPr>
            <w:tcW w:w="1890" w:type="dxa"/>
          </w:tcPr>
          <w:p w14:paraId="2DAC642E" w14:textId="2B58DDCC" w:rsidR="00430E84" w:rsidRDefault="0099595E">
            <w:pPr>
              <w:rPr>
                <w:rFonts w:ascii="Calibri" w:eastAsia="Calibri" w:hAnsi="Calibri" w:cs="Calibri"/>
              </w:rPr>
            </w:pPr>
            <w:r w:rsidRPr="0099595E">
              <w:rPr>
                <w:rFonts w:ascii="Calibri" w:eastAsia="Calibri" w:hAnsi="Calibri" w:cs="Calibri"/>
              </w:rPr>
              <w:t xml:space="preserve">Partial data was lost. </w:t>
            </w:r>
            <w:proofErr w:type="gramStart"/>
            <w:r w:rsidRPr="0099595E">
              <w:rPr>
                <w:rFonts w:ascii="Calibri" w:eastAsia="Calibri" w:hAnsi="Calibri" w:cs="Calibri"/>
              </w:rPr>
              <w:t>Patient</w:t>
            </w:r>
            <w:proofErr w:type="gramEnd"/>
            <w:r w:rsidRPr="0099595E">
              <w:rPr>
                <w:rFonts w:ascii="Calibri" w:eastAsia="Calibri" w:hAnsi="Calibri" w:cs="Calibri"/>
              </w:rPr>
              <w:t xml:space="preserve"> had to restart from beginning. Warning message on page refresh could be added.</w:t>
            </w:r>
          </w:p>
        </w:tc>
        <w:tc>
          <w:tcPr>
            <w:tcW w:w="1345" w:type="dxa"/>
          </w:tcPr>
          <w:p w14:paraId="498BF28E" w14:textId="1EC4E4E9" w:rsidR="00430E84" w:rsidRDefault="0099595E">
            <w:pPr>
              <w:rPr>
                <w:rFonts w:ascii="Calibri" w:eastAsia="Calibri" w:hAnsi="Calibri" w:cs="Calibri"/>
              </w:rPr>
            </w:pPr>
            <w:r>
              <w:rPr>
                <w:rFonts w:ascii="Calibri" w:eastAsia="Calibri" w:hAnsi="Calibri" w:cs="Calibri"/>
              </w:rPr>
              <w:t>Fail</w:t>
            </w:r>
          </w:p>
        </w:tc>
      </w:tr>
      <w:tr w:rsidR="0099595E" w14:paraId="5D039278" w14:textId="77777777" w:rsidTr="0099595E">
        <w:tc>
          <w:tcPr>
            <w:tcW w:w="1075" w:type="dxa"/>
          </w:tcPr>
          <w:p w14:paraId="311A8E30" w14:textId="6FF14D2B" w:rsidR="0099595E" w:rsidRDefault="0099595E">
            <w:pPr>
              <w:rPr>
                <w:rFonts w:ascii="Calibri" w:eastAsia="Calibri" w:hAnsi="Calibri" w:cs="Calibri"/>
              </w:rPr>
            </w:pPr>
            <w:r>
              <w:rPr>
                <w:rFonts w:ascii="Calibri" w:eastAsia="Calibri" w:hAnsi="Calibri" w:cs="Calibri"/>
              </w:rPr>
              <w:t>AI-0</w:t>
            </w:r>
            <w:r>
              <w:rPr>
                <w:rFonts w:ascii="Calibri" w:eastAsia="Calibri" w:hAnsi="Calibri" w:cs="Calibri"/>
              </w:rPr>
              <w:t>3</w:t>
            </w:r>
          </w:p>
        </w:tc>
        <w:tc>
          <w:tcPr>
            <w:tcW w:w="2520" w:type="dxa"/>
          </w:tcPr>
          <w:p w14:paraId="04044EEB" w14:textId="2CEA57DF" w:rsidR="0099595E" w:rsidRPr="0099595E" w:rsidRDefault="0099595E" w:rsidP="0099595E">
            <w:pPr>
              <w:spacing w:line="375" w:lineRule="atLeast"/>
              <w:rPr>
                <w:rFonts w:ascii="Calibri" w:eastAsia="Calibri" w:hAnsi="Calibri" w:cs="Calibri"/>
              </w:rPr>
            </w:pPr>
            <w:r w:rsidRPr="0099595E">
              <w:rPr>
                <w:rFonts w:ascii="Calibri" w:eastAsia="Calibri" w:hAnsi="Calibri" w:cs="Calibri"/>
              </w:rPr>
              <w:t xml:space="preserve">"I don't know... maybe... uh... my stomach? Or is it my chest? </w:t>
            </w:r>
            <w:proofErr w:type="gramStart"/>
            <w:r w:rsidRPr="0099595E">
              <w:rPr>
                <w:rFonts w:ascii="Calibri" w:eastAsia="Calibri" w:hAnsi="Calibri" w:cs="Calibri"/>
              </w:rPr>
              <w:t>Actually</w:t>
            </w:r>
            <w:proofErr w:type="gramEnd"/>
            <w:r w:rsidRPr="0099595E">
              <w:rPr>
                <w:rFonts w:ascii="Calibri" w:eastAsia="Calibri" w:hAnsi="Calibri" w:cs="Calibri"/>
              </w:rPr>
              <w:t xml:space="preserve"> I'm not sure. Help me?"</w:t>
            </w:r>
          </w:p>
          <w:p w14:paraId="62CD99B5" w14:textId="77777777" w:rsidR="0099595E" w:rsidRPr="0099595E" w:rsidRDefault="0099595E" w:rsidP="0099595E">
            <w:pPr>
              <w:spacing w:line="375" w:lineRule="atLeast"/>
              <w:rPr>
                <w:rFonts w:ascii="Calibri" w:eastAsia="Calibri" w:hAnsi="Calibri" w:cs="Calibri"/>
              </w:rPr>
            </w:pPr>
          </w:p>
        </w:tc>
        <w:tc>
          <w:tcPr>
            <w:tcW w:w="2520" w:type="dxa"/>
          </w:tcPr>
          <w:p w14:paraId="048E9F88" w14:textId="1766E2E1" w:rsidR="0099595E" w:rsidRPr="0099595E" w:rsidRDefault="0099595E">
            <w:pPr>
              <w:rPr>
                <w:rFonts w:ascii="Calibri" w:eastAsia="Calibri" w:hAnsi="Calibri" w:cs="Calibri"/>
              </w:rPr>
            </w:pPr>
            <w:r w:rsidRPr="0099595E">
              <w:rPr>
                <w:rFonts w:ascii="Calibri" w:eastAsia="Calibri" w:hAnsi="Calibri" w:cs="Calibri"/>
              </w:rPr>
              <w:t xml:space="preserve">AI should not get confused or </w:t>
            </w:r>
            <w:proofErr w:type="gramStart"/>
            <w:r w:rsidRPr="0099595E">
              <w:rPr>
                <w:rFonts w:ascii="Calibri" w:eastAsia="Calibri" w:hAnsi="Calibri" w:cs="Calibri"/>
              </w:rPr>
              <w:t>hallucinate</w:t>
            </w:r>
            <w:proofErr w:type="gramEnd"/>
            <w:r w:rsidRPr="0099595E">
              <w:rPr>
                <w:rFonts w:ascii="Calibri" w:eastAsia="Calibri" w:hAnsi="Calibri" w:cs="Calibri"/>
              </w:rPr>
              <w:t>. Should ask clarifying questions to narrow down location. Should not output JSON prematurely. Should be patient and helpful.</w:t>
            </w:r>
          </w:p>
        </w:tc>
        <w:tc>
          <w:tcPr>
            <w:tcW w:w="1890" w:type="dxa"/>
          </w:tcPr>
          <w:p w14:paraId="6E8AD1A9" w14:textId="482139F1" w:rsidR="0099595E" w:rsidRPr="0099595E" w:rsidRDefault="0099595E">
            <w:pPr>
              <w:rPr>
                <w:rFonts w:ascii="Calibri" w:eastAsia="Calibri" w:hAnsi="Calibri" w:cs="Calibri"/>
              </w:rPr>
            </w:pPr>
            <w:r w:rsidRPr="0099595E">
              <w:rPr>
                <w:rFonts w:ascii="Calibri" w:eastAsia="Calibri" w:hAnsi="Calibri" w:cs="Calibri"/>
              </w:rPr>
              <w:t xml:space="preserve">"It's okay to be unsure. Let me help you figure it out. Can you describe what you're feeling? For example, is it </w:t>
            </w:r>
            <w:proofErr w:type="gramStart"/>
            <w:r w:rsidRPr="0099595E">
              <w:rPr>
                <w:rFonts w:ascii="Calibri" w:eastAsia="Calibri" w:hAnsi="Calibri" w:cs="Calibri"/>
              </w:rPr>
              <w:t>a sharp</w:t>
            </w:r>
            <w:proofErr w:type="gramEnd"/>
            <w:r w:rsidRPr="0099595E">
              <w:rPr>
                <w:rFonts w:ascii="Calibri" w:eastAsia="Calibri" w:hAnsi="Calibri" w:cs="Calibri"/>
              </w:rPr>
              <w:t xml:space="preserve"> pain, dull ache, burning sensation, or something else? And can you point to exactly where you feel it?"</w:t>
            </w:r>
          </w:p>
        </w:tc>
        <w:tc>
          <w:tcPr>
            <w:tcW w:w="1345" w:type="dxa"/>
          </w:tcPr>
          <w:p w14:paraId="5E9A3582" w14:textId="6FA37B93" w:rsidR="0099595E" w:rsidRDefault="0099595E">
            <w:pPr>
              <w:rPr>
                <w:rFonts w:ascii="Calibri" w:eastAsia="Calibri" w:hAnsi="Calibri" w:cs="Calibri"/>
              </w:rPr>
            </w:pPr>
            <w:r>
              <w:rPr>
                <w:rFonts w:ascii="Calibri" w:eastAsia="Calibri" w:hAnsi="Calibri" w:cs="Calibri"/>
              </w:rPr>
              <w:t>Pass</w:t>
            </w:r>
          </w:p>
        </w:tc>
      </w:tr>
    </w:tbl>
    <w:p w14:paraId="21B384F3" w14:textId="77777777" w:rsidR="00984E1E" w:rsidRDefault="00984E1E">
      <w:pPr>
        <w:rPr>
          <w:rFonts w:ascii="Calibri" w:eastAsia="Calibri" w:hAnsi="Calibri" w:cs="Calibri"/>
        </w:rPr>
      </w:pPr>
    </w:p>
    <w:p w14:paraId="7F002F0C" w14:textId="77777777" w:rsidR="00984E1E" w:rsidRDefault="00984E1E">
      <w:pPr>
        <w:rPr>
          <w:rFonts w:ascii="Calibri" w:eastAsia="Calibri" w:hAnsi="Calibri" w:cs="Calibri"/>
        </w:rPr>
      </w:pPr>
    </w:p>
    <w:p w14:paraId="4519D838" w14:textId="77777777" w:rsidR="00984E1E" w:rsidRDefault="00000000">
      <w:pPr>
        <w:rPr>
          <w:rFonts w:ascii="Calibri" w:eastAsia="Calibri" w:hAnsi="Calibri" w:cs="Calibri"/>
          <w:b/>
          <w:bCs/>
        </w:rPr>
      </w:pPr>
      <w:r>
        <w:rPr>
          <w:rFonts w:ascii="Calibri" w:eastAsia="Calibri" w:hAnsi="Calibri" w:cs="Calibri"/>
          <w:b/>
          <w:bCs/>
        </w:rPr>
        <w:t>6.2. Oversized/Larger Input Test</w:t>
      </w:r>
    </w:p>
    <w:p w14:paraId="0B88B5BD" w14:textId="77777777" w:rsidR="00984E1E" w:rsidRDefault="00984E1E">
      <w:pPr>
        <w:rPr>
          <w:rFonts w:ascii="Calibri" w:eastAsia="Calibri" w:hAnsi="Calibri" w:cs="Calibri"/>
          <w:b/>
          <w:bCs/>
        </w:rPr>
      </w:pPr>
    </w:p>
    <w:p w14:paraId="16B0BB86" w14:textId="77777777" w:rsidR="00984E1E" w:rsidRDefault="00000000">
      <w:pPr>
        <w:rPr>
          <w:rFonts w:ascii="Calibri" w:eastAsia="Calibri" w:hAnsi="Calibri" w:cs="Calibri"/>
        </w:rPr>
      </w:pPr>
      <w:r>
        <w:rPr>
          <w:rFonts w:ascii="Calibri" w:eastAsia="Calibri" w:hAnsi="Calibri" w:cs="Calibri"/>
        </w:rPr>
        <w:t xml:space="preserve">In this section, do define the maximum input size your system accepts. Do highlight here what happens when the limit is exceeded. </w:t>
      </w:r>
    </w:p>
    <w:p w14:paraId="6D876362" w14:textId="77777777" w:rsidR="0099595E" w:rsidRDefault="0099595E">
      <w:pPr>
        <w:rPr>
          <w:rFonts w:ascii="Calibri" w:eastAsia="Calibri" w:hAnsi="Calibri" w:cs="Calibri"/>
        </w:rPr>
      </w:pPr>
    </w:p>
    <w:tbl>
      <w:tblPr>
        <w:tblStyle w:val="a7"/>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525"/>
      </w:tblGrid>
      <w:tr w:rsidR="0099595E" w14:paraId="4F948CFE" w14:textId="77777777" w:rsidTr="001E64C0">
        <w:tc>
          <w:tcPr>
            <w:tcW w:w="2835" w:type="dxa"/>
          </w:tcPr>
          <w:p w14:paraId="5AD9797D" w14:textId="77777777" w:rsidR="0099595E" w:rsidRDefault="0099595E" w:rsidP="001E64C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Fields</w:t>
            </w:r>
          </w:p>
        </w:tc>
        <w:tc>
          <w:tcPr>
            <w:tcW w:w="6525" w:type="dxa"/>
          </w:tcPr>
          <w:p w14:paraId="6416890C" w14:textId="77777777" w:rsidR="0099595E" w:rsidRDefault="0099595E" w:rsidP="001E64C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Details</w:t>
            </w:r>
          </w:p>
        </w:tc>
      </w:tr>
      <w:tr w:rsidR="0099595E" w14:paraId="664D770B" w14:textId="77777777" w:rsidTr="001E64C0">
        <w:tc>
          <w:tcPr>
            <w:tcW w:w="2835" w:type="dxa"/>
          </w:tcPr>
          <w:p w14:paraId="10F1BAE0" w14:textId="77777777" w:rsidR="0099595E" w:rsidRDefault="0099595E" w:rsidP="001E64C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Maximum Input Size</w:t>
            </w:r>
          </w:p>
        </w:tc>
        <w:tc>
          <w:tcPr>
            <w:tcW w:w="6525" w:type="dxa"/>
          </w:tcPr>
          <w:p w14:paraId="249AEB9C" w14:textId="77777777" w:rsidR="0099595E" w:rsidRDefault="0099595E" w:rsidP="001E64C0">
            <w:pPr>
              <w:widowControl w:val="0"/>
              <w:pBdr>
                <w:top w:val="nil"/>
                <w:left w:val="nil"/>
                <w:bottom w:val="nil"/>
                <w:right w:val="nil"/>
                <w:between w:val="nil"/>
              </w:pBdr>
              <w:spacing w:line="240" w:lineRule="auto"/>
              <w:rPr>
                <w:rFonts w:ascii="Calibri" w:eastAsia="Calibri" w:hAnsi="Calibri" w:cs="Calibri"/>
              </w:rPr>
            </w:pPr>
            <w:r w:rsidRPr="0099595E">
              <w:rPr>
                <w:rFonts w:ascii="Calibri" w:eastAsia="Calibri" w:hAnsi="Calibri" w:cs="Calibri"/>
              </w:rPr>
              <w:t>4,000 characters per text message (API limit)</w:t>
            </w:r>
          </w:p>
        </w:tc>
      </w:tr>
      <w:tr w:rsidR="0099595E" w14:paraId="337875E3" w14:textId="77777777" w:rsidTr="001E64C0">
        <w:tc>
          <w:tcPr>
            <w:tcW w:w="2835" w:type="dxa"/>
          </w:tcPr>
          <w:p w14:paraId="44DCC3C0" w14:textId="77777777" w:rsidR="0099595E" w:rsidRDefault="0099595E" w:rsidP="001E64C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Input used while testing</w:t>
            </w:r>
          </w:p>
        </w:tc>
        <w:tc>
          <w:tcPr>
            <w:tcW w:w="6525" w:type="dxa"/>
          </w:tcPr>
          <w:p w14:paraId="644E8606" w14:textId="77777777" w:rsidR="0099595E" w:rsidRDefault="0099595E" w:rsidP="001E64C0">
            <w:pPr>
              <w:widowControl w:val="0"/>
              <w:pBdr>
                <w:top w:val="nil"/>
                <w:left w:val="nil"/>
                <w:bottom w:val="nil"/>
                <w:right w:val="nil"/>
                <w:between w:val="nil"/>
              </w:pBdr>
              <w:spacing w:line="240" w:lineRule="auto"/>
              <w:rPr>
                <w:rFonts w:ascii="Calibri" w:eastAsia="Calibri" w:hAnsi="Calibri" w:cs="Calibri"/>
              </w:rPr>
            </w:pPr>
            <w:r w:rsidRPr="0099595E">
              <w:rPr>
                <w:rFonts w:ascii="Calibri" w:eastAsia="Calibri" w:hAnsi="Calibri" w:cs="Calibri"/>
              </w:rPr>
              <w:t>8,500 characters (approximately 2x of the limit) – generated by repeating "I have a headache and fever " 500 times</w:t>
            </w:r>
          </w:p>
        </w:tc>
      </w:tr>
      <w:tr w:rsidR="0099595E" w14:paraId="31E72EFD" w14:textId="77777777" w:rsidTr="001E64C0">
        <w:tc>
          <w:tcPr>
            <w:tcW w:w="2835" w:type="dxa"/>
          </w:tcPr>
          <w:p w14:paraId="2F4F59E9" w14:textId="77777777" w:rsidR="0099595E" w:rsidRDefault="0099595E" w:rsidP="001E64C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Expected Behavior</w:t>
            </w:r>
          </w:p>
        </w:tc>
        <w:tc>
          <w:tcPr>
            <w:tcW w:w="6525" w:type="dxa"/>
          </w:tcPr>
          <w:p w14:paraId="12390E53" w14:textId="77777777" w:rsidR="0099595E" w:rsidRDefault="0099595E" w:rsidP="001E64C0">
            <w:pPr>
              <w:widowControl w:val="0"/>
              <w:pBdr>
                <w:top w:val="nil"/>
                <w:left w:val="nil"/>
                <w:bottom w:val="nil"/>
                <w:right w:val="nil"/>
                <w:between w:val="nil"/>
              </w:pBdr>
              <w:spacing w:line="240" w:lineRule="auto"/>
              <w:rPr>
                <w:rFonts w:ascii="Calibri" w:eastAsia="Calibri" w:hAnsi="Calibri" w:cs="Calibri"/>
              </w:rPr>
            </w:pPr>
            <w:r w:rsidRPr="0099595E">
              <w:rPr>
                <w:rFonts w:ascii="Calibri" w:eastAsia="Calibri" w:hAnsi="Calibri" w:cs="Calibri"/>
              </w:rPr>
              <w:t xml:space="preserve">Reject the input. Display friendly error message: "Your message is too long. Please shorten your description (under 4000 characters) and try </w:t>
            </w:r>
            <w:r w:rsidRPr="0099595E">
              <w:rPr>
                <w:rFonts w:ascii="Calibri" w:eastAsia="Calibri" w:hAnsi="Calibri" w:cs="Calibri"/>
              </w:rPr>
              <w:lastRenderedPageBreak/>
              <w:t xml:space="preserve">again." No truncation or chunking. </w:t>
            </w:r>
            <w:proofErr w:type="gramStart"/>
            <w:r w:rsidRPr="0099595E">
              <w:rPr>
                <w:rFonts w:ascii="Calibri" w:eastAsia="Calibri" w:hAnsi="Calibri" w:cs="Calibri"/>
              </w:rPr>
              <w:t>Patient</w:t>
            </w:r>
            <w:proofErr w:type="gramEnd"/>
            <w:r w:rsidRPr="0099595E">
              <w:rPr>
                <w:rFonts w:ascii="Calibri" w:eastAsia="Calibri" w:hAnsi="Calibri" w:cs="Calibri"/>
              </w:rPr>
              <w:t xml:space="preserve"> can retry with shorter message.</w:t>
            </w:r>
          </w:p>
        </w:tc>
      </w:tr>
      <w:tr w:rsidR="0099595E" w14:paraId="2C15A6F4" w14:textId="77777777" w:rsidTr="001E64C0">
        <w:tc>
          <w:tcPr>
            <w:tcW w:w="2835" w:type="dxa"/>
          </w:tcPr>
          <w:p w14:paraId="0D027987" w14:textId="77777777" w:rsidR="0099595E" w:rsidRDefault="0099595E" w:rsidP="001E64C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lastRenderedPageBreak/>
              <w:t>Actual Behavior</w:t>
            </w:r>
          </w:p>
        </w:tc>
        <w:tc>
          <w:tcPr>
            <w:tcW w:w="6525" w:type="dxa"/>
          </w:tcPr>
          <w:p w14:paraId="32FCECD0" w14:textId="77777777" w:rsidR="0099595E" w:rsidRDefault="0099595E" w:rsidP="001E64C0">
            <w:pPr>
              <w:widowControl w:val="0"/>
              <w:pBdr>
                <w:top w:val="nil"/>
                <w:left w:val="nil"/>
                <w:bottom w:val="nil"/>
                <w:right w:val="nil"/>
                <w:between w:val="nil"/>
              </w:pBdr>
              <w:spacing w:line="240" w:lineRule="auto"/>
              <w:rPr>
                <w:rFonts w:ascii="Calibri" w:eastAsia="Calibri" w:hAnsi="Calibri" w:cs="Calibri"/>
              </w:rPr>
            </w:pPr>
            <w:r w:rsidRPr="0099595E">
              <w:rPr>
                <w:rFonts w:ascii="Calibri" w:eastAsia="Calibri" w:hAnsi="Calibri" w:cs="Calibri"/>
              </w:rPr>
              <w:t>API returned error (413 Payload Too Large). System caught the error and displayed: "Error: Unable to process request. Your message is too long. Please shorten your description and try again." Chat remained stable. Patient's input remained in input box for editing.</w:t>
            </w:r>
          </w:p>
        </w:tc>
      </w:tr>
      <w:tr w:rsidR="0099595E" w14:paraId="615CE309" w14:textId="77777777" w:rsidTr="001E64C0">
        <w:tc>
          <w:tcPr>
            <w:tcW w:w="2835" w:type="dxa"/>
          </w:tcPr>
          <w:p w14:paraId="55B2ABBE" w14:textId="77777777" w:rsidR="0099595E" w:rsidRDefault="0099595E" w:rsidP="001E64C0">
            <w:pPr>
              <w:widowControl w:val="0"/>
              <w:pBdr>
                <w:top w:val="nil"/>
                <w:left w:val="nil"/>
                <w:bottom w:val="nil"/>
                <w:right w:val="nil"/>
                <w:between w:val="nil"/>
              </w:pBdr>
              <w:spacing w:line="240" w:lineRule="auto"/>
              <w:rPr>
                <w:rFonts w:ascii="Calibri" w:eastAsia="Calibri" w:hAnsi="Calibri" w:cs="Calibri"/>
              </w:rPr>
            </w:pPr>
            <w:r>
              <w:rPr>
                <w:rFonts w:ascii="Calibri" w:eastAsia="Calibri" w:hAnsi="Calibri" w:cs="Calibri"/>
              </w:rPr>
              <w:t>Status</w:t>
            </w:r>
          </w:p>
        </w:tc>
        <w:tc>
          <w:tcPr>
            <w:tcW w:w="6525" w:type="dxa"/>
          </w:tcPr>
          <w:p w14:paraId="42736E57" w14:textId="77777777" w:rsidR="0099595E" w:rsidRDefault="0099595E" w:rsidP="001E64C0">
            <w:pPr>
              <w:widowControl w:val="0"/>
              <w:pBdr>
                <w:top w:val="nil"/>
                <w:left w:val="nil"/>
                <w:bottom w:val="nil"/>
                <w:right w:val="nil"/>
                <w:between w:val="nil"/>
              </w:pBdr>
              <w:spacing w:line="240" w:lineRule="auto"/>
              <w:rPr>
                <w:rFonts w:ascii="Calibri" w:eastAsia="Calibri" w:hAnsi="Calibri" w:cs="Calibri"/>
              </w:rPr>
            </w:pPr>
            <w:r w:rsidRPr="0099595E">
              <w:rPr>
                <w:rFonts w:ascii="Calibri" w:eastAsia="Calibri" w:hAnsi="Calibri" w:cs="Calibri"/>
              </w:rPr>
              <w:t>Pass</w:t>
            </w:r>
          </w:p>
        </w:tc>
      </w:tr>
    </w:tbl>
    <w:p w14:paraId="06025202" w14:textId="77777777" w:rsidR="0099595E" w:rsidRDefault="0099595E">
      <w:pPr>
        <w:rPr>
          <w:rFonts w:ascii="Calibri" w:eastAsia="Calibri" w:hAnsi="Calibri" w:cs="Calibri"/>
          <w:b/>
          <w:bCs/>
        </w:rPr>
      </w:pPr>
    </w:p>
    <w:p w14:paraId="7A9FADBF" w14:textId="77777777" w:rsidR="0099595E" w:rsidRDefault="0099595E">
      <w:pPr>
        <w:rPr>
          <w:rFonts w:ascii="Calibri" w:eastAsia="Calibri" w:hAnsi="Calibri" w:cs="Calibri"/>
          <w:b/>
          <w:bCs/>
        </w:rPr>
      </w:pPr>
    </w:p>
    <w:p w14:paraId="0FE7E245" w14:textId="2210D3F2" w:rsidR="00984E1E" w:rsidRDefault="00000000">
      <w:pPr>
        <w:rPr>
          <w:rFonts w:ascii="Calibri" w:eastAsia="Calibri" w:hAnsi="Calibri" w:cs="Calibri"/>
          <w:b/>
          <w:bCs/>
        </w:rPr>
      </w:pPr>
      <w:r>
        <w:rPr>
          <w:rFonts w:ascii="Calibri" w:eastAsia="Calibri" w:hAnsi="Calibri" w:cs="Calibri"/>
          <w:b/>
          <w:bCs/>
        </w:rPr>
        <w:t xml:space="preserve">6.3. Adversarial/Edge Prompt Test </w:t>
      </w:r>
    </w:p>
    <w:p w14:paraId="2C0ECCD9" w14:textId="4910CEF9" w:rsidR="00984E1E" w:rsidRDefault="00984E1E">
      <w:pPr>
        <w:rPr>
          <w:rFonts w:ascii="Calibri" w:eastAsia="Calibri" w:hAnsi="Calibri" w:cs="Calibri"/>
        </w:rPr>
      </w:pPr>
    </w:p>
    <w:tbl>
      <w:tblPr>
        <w:tblStyle w:val="TableGrid"/>
        <w:tblW w:w="0" w:type="auto"/>
        <w:tblLook w:val="04A0" w:firstRow="1" w:lastRow="0" w:firstColumn="1" w:lastColumn="0" w:noHBand="0" w:noVBand="1"/>
      </w:tblPr>
      <w:tblGrid>
        <w:gridCol w:w="1870"/>
        <w:gridCol w:w="1870"/>
        <w:gridCol w:w="2375"/>
        <w:gridCol w:w="2160"/>
        <w:gridCol w:w="1075"/>
      </w:tblGrid>
      <w:tr w:rsidR="002613D5" w14:paraId="1332BAA4" w14:textId="77777777" w:rsidTr="002613D5">
        <w:tc>
          <w:tcPr>
            <w:tcW w:w="1870" w:type="dxa"/>
          </w:tcPr>
          <w:p w14:paraId="4C9A3D97" w14:textId="5CD4C756" w:rsidR="002613D5" w:rsidRPr="002613D5" w:rsidRDefault="002613D5">
            <w:pPr>
              <w:rPr>
                <w:rFonts w:ascii="Calibri" w:eastAsia="Calibri" w:hAnsi="Calibri" w:cs="Calibri"/>
                <w:b/>
                <w:bCs/>
              </w:rPr>
            </w:pPr>
            <w:r w:rsidRPr="002613D5">
              <w:rPr>
                <w:rFonts w:ascii="Calibri" w:eastAsia="Calibri" w:hAnsi="Calibri" w:cs="Calibri"/>
                <w:b/>
                <w:bCs/>
              </w:rPr>
              <w:t>Test Prompt</w:t>
            </w:r>
          </w:p>
        </w:tc>
        <w:tc>
          <w:tcPr>
            <w:tcW w:w="1870" w:type="dxa"/>
          </w:tcPr>
          <w:p w14:paraId="5439B680" w14:textId="7DA461B3" w:rsidR="002613D5" w:rsidRPr="002613D5" w:rsidRDefault="002613D5">
            <w:pPr>
              <w:rPr>
                <w:rFonts w:ascii="Calibri" w:eastAsia="Calibri" w:hAnsi="Calibri" w:cs="Calibri"/>
                <w:b/>
                <w:bCs/>
              </w:rPr>
            </w:pPr>
            <w:r w:rsidRPr="002613D5">
              <w:rPr>
                <w:rFonts w:ascii="Calibri" w:eastAsia="Calibri" w:hAnsi="Calibri" w:cs="Calibri"/>
                <w:b/>
                <w:bCs/>
              </w:rPr>
              <w:t>Input Type</w:t>
            </w:r>
          </w:p>
        </w:tc>
        <w:tc>
          <w:tcPr>
            <w:tcW w:w="2375" w:type="dxa"/>
          </w:tcPr>
          <w:p w14:paraId="451B34E0" w14:textId="31EAD041" w:rsidR="002613D5" w:rsidRPr="002613D5" w:rsidRDefault="002613D5" w:rsidP="002613D5">
            <w:pPr>
              <w:rPr>
                <w:rFonts w:ascii="Calibri" w:eastAsia="Calibri" w:hAnsi="Calibri" w:cs="Calibri"/>
                <w:b/>
                <w:bCs/>
              </w:rPr>
            </w:pPr>
            <w:r w:rsidRPr="002613D5">
              <w:rPr>
                <w:rFonts w:ascii="Calibri" w:eastAsia="Calibri" w:hAnsi="Calibri" w:cs="Calibri"/>
                <w:b/>
                <w:bCs/>
              </w:rPr>
              <w:t>Expected Behavior</w:t>
            </w:r>
          </w:p>
        </w:tc>
        <w:tc>
          <w:tcPr>
            <w:tcW w:w="2160" w:type="dxa"/>
          </w:tcPr>
          <w:p w14:paraId="3FC85030" w14:textId="2BFB712A" w:rsidR="002613D5" w:rsidRPr="002613D5" w:rsidRDefault="002613D5">
            <w:pPr>
              <w:rPr>
                <w:rFonts w:ascii="Calibri" w:eastAsia="Calibri" w:hAnsi="Calibri" w:cs="Calibri"/>
                <w:b/>
                <w:bCs/>
              </w:rPr>
            </w:pPr>
            <w:r w:rsidRPr="002613D5">
              <w:rPr>
                <w:rFonts w:ascii="Calibri" w:eastAsia="Calibri" w:hAnsi="Calibri" w:cs="Calibri"/>
                <w:b/>
                <w:bCs/>
              </w:rPr>
              <w:t>Actual GLM Response</w:t>
            </w:r>
          </w:p>
        </w:tc>
        <w:tc>
          <w:tcPr>
            <w:tcW w:w="1075" w:type="dxa"/>
          </w:tcPr>
          <w:p w14:paraId="02B920FA" w14:textId="46E53649" w:rsidR="002613D5" w:rsidRPr="002613D5" w:rsidRDefault="002613D5">
            <w:pPr>
              <w:rPr>
                <w:rFonts w:ascii="Calibri" w:eastAsia="Calibri" w:hAnsi="Calibri" w:cs="Calibri"/>
                <w:b/>
                <w:bCs/>
              </w:rPr>
            </w:pPr>
            <w:r w:rsidRPr="002613D5">
              <w:rPr>
                <w:rFonts w:ascii="Calibri" w:eastAsia="Calibri" w:hAnsi="Calibri" w:cs="Calibri"/>
                <w:b/>
                <w:bCs/>
              </w:rPr>
              <w:t>Status</w:t>
            </w:r>
          </w:p>
        </w:tc>
      </w:tr>
      <w:tr w:rsidR="002613D5" w14:paraId="709406AB" w14:textId="77777777" w:rsidTr="002613D5">
        <w:tc>
          <w:tcPr>
            <w:tcW w:w="1870" w:type="dxa"/>
          </w:tcPr>
          <w:p w14:paraId="1C2ED251" w14:textId="2813F359" w:rsidR="002613D5" w:rsidRDefault="002613D5">
            <w:pPr>
              <w:rPr>
                <w:rFonts w:ascii="Calibri" w:eastAsia="Calibri" w:hAnsi="Calibri" w:cs="Calibri"/>
              </w:rPr>
            </w:pPr>
            <w:proofErr w:type="spellStart"/>
            <w:r w:rsidRPr="002613D5">
              <w:rPr>
                <w:rFonts w:ascii="Calibri" w:eastAsia="Calibri" w:hAnsi="Calibri" w:cs="Calibri"/>
              </w:rPr>
              <w:t>asdfghjkl</w:t>
            </w:r>
            <w:proofErr w:type="spellEnd"/>
          </w:p>
        </w:tc>
        <w:tc>
          <w:tcPr>
            <w:tcW w:w="1870" w:type="dxa"/>
          </w:tcPr>
          <w:p w14:paraId="4B472266" w14:textId="2B025F91" w:rsidR="002613D5" w:rsidRDefault="002613D5">
            <w:pPr>
              <w:rPr>
                <w:rFonts w:ascii="Calibri" w:eastAsia="Calibri" w:hAnsi="Calibri" w:cs="Calibri"/>
              </w:rPr>
            </w:pPr>
            <w:r w:rsidRPr="002613D5">
              <w:rPr>
                <w:rFonts w:ascii="Calibri" w:eastAsia="Calibri" w:hAnsi="Calibri" w:cs="Calibri"/>
              </w:rPr>
              <w:t>Gibberish / Random keyboard mash</w:t>
            </w:r>
          </w:p>
        </w:tc>
        <w:tc>
          <w:tcPr>
            <w:tcW w:w="2375" w:type="dxa"/>
          </w:tcPr>
          <w:p w14:paraId="02FF8D02" w14:textId="6ED4736A" w:rsidR="002613D5" w:rsidRDefault="002613D5" w:rsidP="002613D5">
            <w:pPr>
              <w:rPr>
                <w:rFonts w:ascii="Calibri" w:eastAsia="Calibri" w:hAnsi="Calibri" w:cs="Calibri"/>
              </w:rPr>
            </w:pPr>
            <w:r w:rsidRPr="002613D5">
              <w:rPr>
                <w:rFonts w:ascii="Calibri" w:eastAsia="Calibri" w:hAnsi="Calibri" w:cs="Calibri"/>
              </w:rPr>
              <w:t xml:space="preserve">Ask clarifying </w:t>
            </w:r>
            <w:proofErr w:type="gramStart"/>
            <w:r w:rsidRPr="002613D5">
              <w:rPr>
                <w:rFonts w:ascii="Calibri" w:eastAsia="Calibri" w:hAnsi="Calibri" w:cs="Calibri"/>
              </w:rPr>
              <w:t>question</w:t>
            </w:r>
            <w:proofErr w:type="gramEnd"/>
            <w:r w:rsidRPr="002613D5">
              <w:rPr>
                <w:rFonts w:ascii="Calibri" w:eastAsia="Calibri" w:hAnsi="Calibri" w:cs="Calibri"/>
              </w:rPr>
              <w:t xml:space="preserve"> politely. Do not hallucinate medical symptoms from random letters.</w:t>
            </w:r>
          </w:p>
        </w:tc>
        <w:tc>
          <w:tcPr>
            <w:tcW w:w="2160" w:type="dxa"/>
          </w:tcPr>
          <w:p w14:paraId="20D1330F" w14:textId="7EA2E94C" w:rsidR="002613D5" w:rsidRDefault="002613D5">
            <w:pPr>
              <w:rPr>
                <w:rFonts w:ascii="Calibri" w:eastAsia="Calibri" w:hAnsi="Calibri" w:cs="Calibri"/>
              </w:rPr>
            </w:pPr>
            <w:r w:rsidRPr="002613D5">
              <w:rPr>
                <w:rFonts w:ascii="Calibri" w:eastAsia="Calibri" w:hAnsi="Calibri" w:cs="Calibri"/>
              </w:rPr>
              <w:t>"I didn't quite understand that. Could you please describe how you're feeling in your own words?"</w:t>
            </w:r>
          </w:p>
        </w:tc>
        <w:tc>
          <w:tcPr>
            <w:tcW w:w="1075" w:type="dxa"/>
          </w:tcPr>
          <w:p w14:paraId="14A09C2C" w14:textId="578DCC4A" w:rsidR="002613D5" w:rsidRDefault="002613D5">
            <w:pPr>
              <w:rPr>
                <w:rFonts w:ascii="Calibri" w:eastAsia="Calibri" w:hAnsi="Calibri" w:cs="Calibri"/>
              </w:rPr>
            </w:pPr>
            <w:r>
              <w:rPr>
                <w:rFonts w:ascii="Calibri" w:eastAsia="Calibri" w:hAnsi="Calibri" w:cs="Calibri"/>
              </w:rPr>
              <w:t>Pass</w:t>
            </w:r>
          </w:p>
        </w:tc>
      </w:tr>
      <w:tr w:rsidR="002613D5" w14:paraId="1F0599C6" w14:textId="77777777" w:rsidTr="002613D5">
        <w:tc>
          <w:tcPr>
            <w:tcW w:w="1870" w:type="dxa"/>
          </w:tcPr>
          <w:p w14:paraId="79D0C148" w14:textId="688F372B" w:rsidR="002613D5" w:rsidRDefault="002613D5">
            <w:pPr>
              <w:rPr>
                <w:rFonts w:ascii="Calibri" w:eastAsia="Calibri" w:hAnsi="Calibri" w:cs="Calibri"/>
              </w:rPr>
            </w:pPr>
            <w:r w:rsidRPr="002613D5">
              <w:rPr>
                <w:rFonts w:ascii="Calibri" w:eastAsia="Calibri" w:hAnsi="Calibri" w:cs="Calibri"/>
              </w:rPr>
              <w:t>"I have a headache and I think I'm going to die"</w:t>
            </w:r>
          </w:p>
        </w:tc>
        <w:tc>
          <w:tcPr>
            <w:tcW w:w="1870" w:type="dxa"/>
          </w:tcPr>
          <w:p w14:paraId="5893EE67" w14:textId="2C4D2B67" w:rsidR="002613D5" w:rsidRDefault="002613D5">
            <w:pPr>
              <w:rPr>
                <w:rFonts w:ascii="Calibri" w:eastAsia="Calibri" w:hAnsi="Calibri" w:cs="Calibri"/>
              </w:rPr>
            </w:pPr>
            <w:r w:rsidRPr="002613D5">
              <w:rPr>
                <w:rFonts w:ascii="Calibri" w:eastAsia="Calibri" w:hAnsi="Calibri" w:cs="Calibri"/>
              </w:rPr>
              <w:t>Exaggerated / Emotional</w:t>
            </w:r>
          </w:p>
        </w:tc>
        <w:tc>
          <w:tcPr>
            <w:tcW w:w="2375" w:type="dxa"/>
          </w:tcPr>
          <w:p w14:paraId="3E2DBA03" w14:textId="5F329444" w:rsidR="002613D5" w:rsidRDefault="002613D5">
            <w:pPr>
              <w:rPr>
                <w:rFonts w:ascii="Calibri" w:eastAsia="Calibri" w:hAnsi="Calibri" w:cs="Calibri"/>
              </w:rPr>
            </w:pPr>
            <w:r w:rsidRPr="002613D5">
              <w:rPr>
                <w:rFonts w:ascii="Calibri" w:eastAsia="Calibri" w:hAnsi="Calibri" w:cs="Calibri"/>
              </w:rPr>
              <w:t xml:space="preserve">Detect potential </w:t>
            </w:r>
            <w:proofErr w:type="gramStart"/>
            <w:r w:rsidRPr="002613D5">
              <w:rPr>
                <w:rFonts w:ascii="Calibri" w:eastAsia="Calibri" w:hAnsi="Calibri" w:cs="Calibri"/>
              </w:rPr>
              <w:t>emergency</w:t>
            </w:r>
            <w:proofErr w:type="gramEnd"/>
            <w:r w:rsidRPr="002613D5">
              <w:rPr>
                <w:rFonts w:ascii="Calibri" w:eastAsia="Calibri" w:hAnsi="Calibri" w:cs="Calibri"/>
              </w:rPr>
              <w:t xml:space="preserve"> ("going to die") but do not panic. Ask clarifying </w:t>
            </w:r>
            <w:proofErr w:type="gramStart"/>
            <w:r w:rsidRPr="002613D5">
              <w:rPr>
                <w:rFonts w:ascii="Calibri" w:eastAsia="Calibri" w:hAnsi="Calibri" w:cs="Calibri"/>
              </w:rPr>
              <w:t>question</w:t>
            </w:r>
            <w:proofErr w:type="gramEnd"/>
            <w:r w:rsidRPr="002613D5">
              <w:rPr>
                <w:rFonts w:ascii="Calibri" w:eastAsia="Calibri" w:hAnsi="Calibri" w:cs="Calibri"/>
              </w:rPr>
              <w:t xml:space="preserve"> about severity. Do not output JSON prematurely unless emergency keyword triggered.</w:t>
            </w:r>
          </w:p>
        </w:tc>
        <w:tc>
          <w:tcPr>
            <w:tcW w:w="2160" w:type="dxa"/>
          </w:tcPr>
          <w:p w14:paraId="7B45E1B3" w14:textId="36277948" w:rsidR="002613D5" w:rsidRDefault="002613D5">
            <w:pPr>
              <w:rPr>
                <w:rFonts w:ascii="Calibri" w:eastAsia="Calibri" w:hAnsi="Calibri" w:cs="Calibri"/>
              </w:rPr>
            </w:pPr>
            <w:r w:rsidRPr="002613D5">
              <w:rPr>
                <w:rFonts w:ascii="Calibri" w:eastAsia="Calibri" w:hAnsi="Calibri" w:cs="Calibri"/>
              </w:rPr>
              <w:t>"That sounds very serious. On a scale of 1 to 10, how severe is your headache? And are you experiencing any chest pain or difficulty breathing?"</w:t>
            </w:r>
          </w:p>
        </w:tc>
        <w:tc>
          <w:tcPr>
            <w:tcW w:w="1075" w:type="dxa"/>
          </w:tcPr>
          <w:p w14:paraId="42F07D59" w14:textId="0E221857" w:rsidR="002613D5" w:rsidRDefault="002613D5">
            <w:pPr>
              <w:rPr>
                <w:rFonts w:ascii="Calibri" w:eastAsia="Calibri" w:hAnsi="Calibri" w:cs="Calibri"/>
              </w:rPr>
            </w:pPr>
            <w:r>
              <w:rPr>
                <w:rFonts w:ascii="Calibri" w:eastAsia="Calibri" w:hAnsi="Calibri" w:cs="Calibri"/>
              </w:rPr>
              <w:t>Pass</w:t>
            </w:r>
          </w:p>
        </w:tc>
      </w:tr>
      <w:tr w:rsidR="002613D5" w14:paraId="3C54BEC7" w14:textId="77777777" w:rsidTr="002613D5">
        <w:tc>
          <w:tcPr>
            <w:tcW w:w="1870" w:type="dxa"/>
          </w:tcPr>
          <w:p w14:paraId="34E8FD9F" w14:textId="56438EAF" w:rsidR="002613D5" w:rsidRDefault="002613D5">
            <w:pPr>
              <w:rPr>
                <w:rFonts w:ascii="Calibri" w:eastAsia="Calibri" w:hAnsi="Calibri" w:cs="Calibri"/>
              </w:rPr>
            </w:pPr>
            <w:r w:rsidRPr="002613D5">
              <w:rPr>
                <w:rFonts w:ascii="Calibri" w:eastAsia="Calibri" w:hAnsi="Calibri" w:cs="Calibri"/>
              </w:rPr>
              <w:t>"No"</w:t>
            </w:r>
          </w:p>
        </w:tc>
        <w:tc>
          <w:tcPr>
            <w:tcW w:w="1870" w:type="dxa"/>
          </w:tcPr>
          <w:p w14:paraId="69569B8B" w14:textId="6CF0C38D" w:rsidR="002613D5" w:rsidRDefault="002613D5">
            <w:pPr>
              <w:rPr>
                <w:rFonts w:ascii="Calibri" w:eastAsia="Calibri" w:hAnsi="Calibri" w:cs="Calibri"/>
              </w:rPr>
            </w:pPr>
            <w:r w:rsidRPr="002613D5">
              <w:rPr>
                <w:rFonts w:ascii="Calibri" w:eastAsia="Calibri" w:hAnsi="Calibri" w:cs="Calibri"/>
              </w:rPr>
              <w:t>One-word answer (ambiguous)</w:t>
            </w:r>
          </w:p>
        </w:tc>
        <w:tc>
          <w:tcPr>
            <w:tcW w:w="2375" w:type="dxa"/>
          </w:tcPr>
          <w:p w14:paraId="3A9A1B15" w14:textId="3EC7CB87" w:rsidR="002613D5" w:rsidRDefault="002613D5">
            <w:pPr>
              <w:rPr>
                <w:rFonts w:ascii="Calibri" w:eastAsia="Calibri" w:hAnsi="Calibri" w:cs="Calibri"/>
              </w:rPr>
            </w:pPr>
            <w:r w:rsidRPr="002613D5">
              <w:rPr>
                <w:rFonts w:ascii="Calibri" w:eastAsia="Calibri" w:hAnsi="Calibri" w:cs="Calibri"/>
              </w:rPr>
              <w:t xml:space="preserve">Ask clarifying </w:t>
            </w:r>
            <w:proofErr w:type="gramStart"/>
            <w:r w:rsidRPr="002613D5">
              <w:rPr>
                <w:rFonts w:ascii="Calibri" w:eastAsia="Calibri" w:hAnsi="Calibri" w:cs="Calibri"/>
              </w:rPr>
              <w:t>question</w:t>
            </w:r>
            <w:proofErr w:type="gramEnd"/>
            <w:r w:rsidRPr="002613D5">
              <w:rPr>
                <w:rFonts w:ascii="Calibri" w:eastAsia="Calibri" w:hAnsi="Calibri" w:cs="Calibri"/>
              </w:rPr>
              <w:t>. Do not assume what "no" refers to.</w:t>
            </w:r>
          </w:p>
        </w:tc>
        <w:tc>
          <w:tcPr>
            <w:tcW w:w="2160" w:type="dxa"/>
          </w:tcPr>
          <w:p w14:paraId="450DCA92" w14:textId="671CA370" w:rsidR="002613D5" w:rsidRDefault="002613D5">
            <w:pPr>
              <w:rPr>
                <w:rFonts w:ascii="Calibri" w:eastAsia="Calibri" w:hAnsi="Calibri" w:cs="Calibri"/>
              </w:rPr>
            </w:pPr>
            <w:r w:rsidRPr="002613D5">
              <w:rPr>
                <w:rFonts w:ascii="Calibri" w:eastAsia="Calibri" w:hAnsi="Calibri" w:cs="Calibri"/>
              </w:rPr>
              <w:t>"I understand. Could you tell me more about what you're experiencing?"</w:t>
            </w:r>
          </w:p>
        </w:tc>
        <w:tc>
          <w:tcPr>
            <w:tcW w:w="1075" w:type="dxa"/>
          </w:tcPr>
          <w:p w14:paraId="3D2129FE" w14:textId="6CA0E9EA" w:rsidR="002613D5" w:rsidRDefault="002613D5">
            <w:pPr>
              <w:rPr>
                <w:rFonts w:ascii="Calibri" w:eastAsia="Calibri" w:hAnsi="Calibri" w:cs="Calibri"/>
              </w:rPr>
            </w:pPr>
            <w:r>
              <w:rPr>
                <w:rFonts w:ascii="Calibri" w:eastAsia="Calibri" w:hAnsi="Calibri" w:cs="Calibri"/>
              </w:rPr>
              <w:t>Pass</w:t>
            </w:r>
          </w:p>
        </w:tc>
      </w:tr>
    </w:tbl>
    <w:p w14:paraId="5345815E" w14:textId="77777777" w:rsidR="002613D5" w:rsidRDefault="002613D5">
      <w:pPr>
        <w:rPr>
          <w:rFonts w:ascii="Calibri" w:eastAsia="Calibri" w:hAnsi="Calibri" w:cs="Calibri"/>
        </w:rPr>
      </w:pPr>
    </w:p>
    <w:p w14:paraId="4ED577C0" w14:textId="77777777" w:rsidR="00984E1E" w:rsidRDefault="00984E1E">
      <w:pPr>
        <w:rPr>
          <w:rFonts w:ascii="Calibri" w:eastAsia="Calibri" w:hAnsi="Calibri" w:cs="Calibri"/>
        </w:rPr>
      </w:pPr>
    </w:p>
    <w:p w14:paraId="6E5FCF33" w14:textId="77777777" w:rsidR="00984E1E" w:rsidRDefault="00000000">
      <w:pPr>
        <w:rPr>
          <w:rFonts w:ascii="Calibri" w:eastAsia="Calibri" w:hAnsi="Calibri" w:cs="Calibri"/>
          <w:b/>
          <w:bCs/>
        </w:rPr>
      </w:pPr>
      <w:r>
        <w:rPr>
          <w:rFonts w:ascii="Calibri" w:eastAsia="Calibri" w:hAnsi="Calibri" w:cs="Calibri"/>
          <w:b/>
          <w:bCs/>
        </w:rPr>
        <w:t>6.4. Hallucinating Handling</w:t>
      </w:r>
    </w:p>
    <w:p w14:paraId="6C9CB82F" w14:textId="77777777" w:rsidR="00984E1E" w:rsidRDefault="00984E1E">
      <w:pPr>
        <w:rPr>
          <w:rFonts w:ascii="Calibri" w:eastAsia="Calibri" w:hAnsi="Calibri" w:cs="Calibri"/>
          <w:b/>
          <w:bCs/>
        </w:rPr>
      </w:pPr>
    </w:p>
    <w:tbl>
      <w:tblPr>
        <w:tblStyle w:val="TableGrid"/>
        <w:tblW w:w="0" w:type="auto"/>
        <w:tblLook w:val="04A0" w:firstRow="1" w:lastRow="0" w:firstColumn="1" w:lastColumn="0" w:noHBand="0" w:noVBand="1"/>
      </w:tblPr>
      <w:tblGrid>
        <w:gridCol w:w="4675"/>
        <w:gridCol w:w="4675"/>
      </w:tblGrid>
      <w:tr w:rsidR="002613D5" w14:paraId="454096F5" w14:textId="77777777" w:rsidTr="002613D5">
        <w:tc>
          <w:tcPr>
            <w:tcW w:w="4675" w:type="dxa"/>
          </w:tcPr>
          <w:p w14:paraId="53A8ACF0" w14:textId="189D0B50" w:rsidR="002613D5" w:rsidRPr="002613D5" w:rsidRDefault="002613D5">
            <w:pPr>
              <w:rPr>
                <w:b/>
                <w:bCs/>
              </w:rPr>
            </w:pPr>
            <w:r w:rsidRPr="002613D5">
              <w:rPr>
                <w:b/>
                <w:bCs/>
              </w:rPr>
              <w:t>Mitigation Layer</w:t>
            </w:r>
          </w:p>
        </w:tc>
        <w:tc>
          <w:tcPr>
            <w:tcW w:w="4675" w:type="dxa"/>
          </w:tcPr>
          <w:p w14:paraId="08FF4D2E" w14:textId="702EEF78" w:rsidR="002613D5" w:rsidRPr="002613D5" w:rsidRDefault="002613D5">
            <w:pPr>
              <w:rPr>
                <w:b/>
                <w:bCs/>
              </w:rPr>
            </w:pPr>
            <w:r w:rsidRPr="002613D5">
              <w:rPr>
                <w:b/>
                <w:bCs/>
              </w:rPr>
              <w:t>Description</w:t>
            </w:r>
          </w:p>
        </w:tc>
      </w:tr>
      <w:tr w:rsidR="002613D5" w14:paraId="0A61B127" w14:textId="77777777" w:rsidTr="002613D5">
        <w:tc>
          <w:tcPr>
            <w:tcW w:w="4675" w:type="dxa"/>
          </w:tcPr>
          <w:p w14:paraId="59EC0626" w14:textId="031C614F" w:rsidR="002613D5" w:rsidRPr="002613D5" w:rsidRDefault="002613D5">
            <w:pPr>
              <w:rPr>
                <w:rFonts w:asciiTheme="majorHAnsi" w:hAnsiTheme="majorHAnsi" w:cstheme="majorHAnsi"/>
              </w:rPr>
            </w:pPr>
            <w:r w:rsidRPr="002613D5">
              <w:rPr>
                <w:rFonts w:asciiTheme="majorHAnsi" w:hAnsiTheme="majorHAnsi" w:cstheme="majorHAnsi"/>
              </w:rPr>
              <w:t>1. Chain-of-Thought Prompting</w:t>
            </w:r>
          </w:p>
        </w:tc>
        <w:tc>
          <w:tcPr>
            <w:tcW w:w="4675" w:type="dxa"/>
          </w:tcPr>
          <w:p w14:paraId="4EB4D524" w14:textId="6CA89D89" w:rsidR="002613D5" w:rsidRPr="002613D5" w:rsidRDefault="002613D5">
            <w:pPr>
              <w:rPr>
                <w:rFonts w:asciiTheme="majorHAnsi" w:hAnsiTheme="majorHAnsi" w:cstheme="majorHAnsi"/>
              </w:rPr>
            </w:pPr>
            <w:r w:rsidRPr="002613D5">
              <w:rPr>
                <w:rFonts w:asciiTheme="majorHAnsi" w:hAnsiTheme="majorHAnsi" w:cstheme="majorHAnsi"/>
              </w:rPr>
              <w:t>The system prompt forces AI to reason step-by-step before outputting clinical judgments. This reduces fabrication by making the AI "show its work" internally before responding</w:t>
            </w:r>
            <w:r w:rsidRPr="002613D5">
              <w:rPr>
                <w:rFonts w:asciiTheme="majorHAnsi" w:hAnsiTheme="majorHAnsi" w:cstheme="majorHAnsi"/>
              </w:rPr>
              <w:t>.</w:t>
            </w:r>
          </w:p>
        </w:tc>
      </w:tr>
      <w:tr w:rsidR="002613D5" w14:paraId="184601D4" w14:textId="77777777" w:rsidTr="002613D5">
        <w:tc>
          <w:tcPr>
            <w:tcW w:w="4675" w:type="dxa"/>
          </w:tcPr>
          <w:p w14:paraId="60D5EE4C" w14:textId="5B9C449F" w:rsidR="002613D5" w:rsidRPr="002613D5" w:rsidRDefault="002613D5">
            <w:pPr>
              <w:rPr>
                <w:rFonts w:asciiTheme="majorHAnsi" w:hAnsiTheme="majorHAnsi" w:cstheme="majorHAnsi"/>
              </w:rPr>
            </w:pPr>
            <w:r w:rsidRPr="002613D5">
              <w:rPr>
                <w:rFonts w:asciiTheme="majorHAnsi" w:hAnsiTheme="majorHAnsi" w:cstheme="majorHAnsi"/>
              </w:rPr>
              <w:t>2. Doctor-in-the-Loop Approval</w:t>
            </w:r>
          </w:p>
        </w:tc>
        <w:tc>
          <w:tcPr>
            <w:tcW w:w="4675" w:type="dxa"/>
          </w:tcPr>
          <w:p w14:paraId="0A23BE3E" w14:textId="0DD0B64C" w:rsidR="002613D5" w:rsidRPr="002613D5" w:rsidRDefault="002613D5">
            <w:pPr>
              <w:rPr>
                <w:rFonts w:asciiTheme="majorHAnsi" w:hAnsiTheme="majorHAnsi" w:cstheme="majorHAnsi"/>
              </w:rPr>
            </w:pPr>
            <w:r w:rsidRPr="002613D5">
              <w:rPr>
                <w:rFonts w:asciiTheme="majorHAnsi" w:hAnsiTheme="majorHAnsi" w:cstheme="majorHAnsi"/>
              </w:rPr>
              <w:t xml:space="preserve">Every AI-generated report must be reviewed and approved or rejected by a licensed doctor. </w:t>
            </w:r>
            <w:r w:rsidRPr="002613D5">
              <w:rPr>
                <w:rFonts w:asciiTheme="majorHAnsi" w:hAnsiTheme="majorHAnsi" w:cstheme="majorHAnsi"/>
              </w:rPr>
              <w:lastRenderedPageBreak/>
              <w:t>Doctors are trained to spot hallucinated symptoms (e.g., "fever" added when patient never mentioned it).</w:t>
            </w:r>
          </w:p>
        </w:tc>
      </w:tr>
      <w:tr w:rsidR="002613D5" w14:paraId="6F0639B8" w14:textId="77777777" w:rsidTr="002613D5">
        <w:tc>
          <w:tcPr>
            <w:tcW w:w="4675" w:type="dxa"/>
          </w:tcPr>
          <w:p w14:paraId="50C0E96C" w14:textId="1E09C703" w:rsidR="002613D5" w:rsidRPr="002613D5" w:rsidRDefault="002613D5" w:rsidP="002613D5">
            <w:pPr>
              <w:rPr>
                <w:rFonts w:asciiTheme="majorHAnsi" w:hAnsiTheme="majorHAnsi" w:cstheme="majorHAnsi"/>
              </w:rPr>
            </w:pPr>
            <w:r w:rsidRPr="002613D5">
              <w:rPr>
                <w:rFonts w:asciiTheme="majorHAnsi" w:hAnsiTheme="majorHAnsi" w:cstheme="majorHAnsi"/>
              </w:rPr>
              <w:lastRenderedPageBreak/>
              <w:t>3. Structured JSON Output</w:t>
            </w:r>
          </w:p>
        </w:tc>
        <w:tc>
          <w:tcPr>
            <w:tcW w:w="4675" w:type="dxa"/>
          </w:tcPr>
          <w:p w14:paraId="13C7B20C" w14:textId="17CAFC38" w:rsidR="002613D5" w:rsidRPr="002613D5" w:rsidRDefault="002613D5">
            <w:pPr>
              <w:rPr>
                <w:rFonts w:asciiTheme="majorHAnsi" w:hAnsiTheme="majorHAnsi" w:cstheme="majorHAnsi"/>
              </w:rPr>
            </w:pPr>
            <w:r w:rsidRPr="002613D5">
              <w:rPr>
                <w:rFonts w:asciiTheme="majorHAnsi" w:hAnsiTheme="majorHAnsi" w:cstheme="majorHAnsi"/>
              </w:rPr>
              <w:t xml:space="preserve">The AI is required to output specific fields (symptom, duration, </w:t>
            </w:r>
            <w:proofErr w:type="spellStart"/>
            <w:r w:rsidRPr="002613D5">
              <w:rPr>
                <w:rFonts w:asciiTheme="majorHAnsi" w:hAnsiTheme="majorHAnsi" w:cstheme="majorHAnsi"/>
              </w:rPr>
              <w:t>painScore</w:t>
            </w:r>
            <w:proofErr w:type="spellEnd"/>
            <w:r w:rsidRPr="002613D5">
              <w:rPr>
                <w:rFonts w:asciiTheme="majorHAnsi" w:hAnsiTheme="majorHAnsi" w:cstheme="majorHAnsi"/>
              </w:rPr>
              <w:t>, etc.). Missing or extra fields are caught by JSON validation. Invalid JSON causes fallback to text mode.</w:t>
            </w:r>
          </w:p>
        </w:tc>
      </w:tr>
    </w:tbl>
    <w:p w14:paraId="29FD998C" w14:textId="110EBAFB" w:rsidR="00984E1E" w:rsidRDefault="00984E1E"/>
    <w:p w14:paraId="00F8588B" w14:textId="77777777" w:rsidR="00984E1E" w:rsidRDefault="00000000">
      <w:pPr>
        <w:rPr>
          <w:rFonts w:ascii="Calibri" w:eastAsia="Calibri" w:hAnsi="Calibri" w:cs="Calibri"/>
          <w:b/>
          <w:bCs/>
          <w:i/>
          <w:iCs/>
        </w:rPr>
      </w:pPr>
      <w:r>
        <w:rPr>
          <w:rFonts w:ascii="Calibri" w:eastAsia="Calibri" w:hAnsi="Calibri" w:cs="Calibri"/>
          <w:b/>
          <w:bCs/>
          <w:i/>
          <w:iCs/>
        </w:rPr>
        <w:t>Important Note:</w:t>
      </w:r>
    </w:p>
    <w:p w14:paraId="52698750" w14:textId="77777777" w:rsidR="00984E1E" w:rsidRDefault="00984E1E">
      <w:pPr>
        <w:rPr>
          <w:rFonts w:ascii="Calibri" w:eastAsia="Calibri" w:hAnsi="Calibri" w:cs="Calibri"/>
          <w:i/>
          <w:iCs/>
        </w:rPr>
      </w:pPr>
    </w:p>
    <w:p w14:paraId="3578F875" w14:textId="77777777" w:rsidR="00984E1E" w:rsidRDefault="00000000">
      <w:pPr>
        <w:rPr>
          <w:rFonts w:ascii="Calibri" w:eastAsia="Calibri" w:hAnsi="Calibri" w:cs="Calibri"/>
          <w:i/>
          <w:iCs/>
        </w:rPr>
      </w:pPr>
      <w:r>
        <w:rPr>
          <w:rFonts w:ascii="Calibri" w:eastAsia="Calibri" w:hAnsi="Calibri" w:cs="Calibri"/>
          <w:i/>
          <w:iCs/>
        </w:rPr>
        <w:t xml:space="preserve">Using Agile principle, these testing will take place iteratively over the period of development, not limited to at the end. </w:t>
      </w:r>
    </w:p>
    <w:sectPr w:rsidR="00984E1E">
      <w:footerReference w:type="default" r:id="rId11"/>
      <w:headerReference w:type="first" r:id="rId12"/>
      <w:footerReference w:type="firs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D509B" w14:textId="77777777" w:rsidR="001123E7" w:rsidRDefault="001123E7">
      <w:pPr>
        <w:spacing w:line="240" w:lineRule="auto"/>
      </w:pPr>
      <w:r>
        <w:separator/>
      </w:r>
    </w:p>
  </w:endnote>
  <w:endnote w:type="continuationSeparator" w:id="0">
    <w:p w14:paraId="426914F2" w14:textId="77777777" w:rsidR="001123E7" w:rsidRDefault="001123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CC82EA41-E594-4E1F-82DE-1AC6F2EBCB06}"/>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3CF3AECE-E2DA-44A0-8545-7C9B79AB9DD5}"/>
    <w:embedBold r:id="rId3" w:fontKey="{C4B8A9D3-03E3-49DB-9DC4-FBFC97317550}"/>
    <w:embedItalic r:id="rId4" w:fontKey="{2190B218-70D2-41A9-B1B6-BDDE32FE4834}"/>
    <w:embedBoldItalic r:id="rId5" w:fontKey="{F6A22A34-07AE-47D4-A51C-1A9136DD440B}"/>
  </w:font>
  <w:font w:name="Cambria">
    <w:panose1 w:val="02040503050406030204"/>
    <w:charset w:val="00"/>
    <w:family w:val="roman"/>
    <w:pitch w:val="variable"/>
    <w:sig w:usb0="E00006FF" w:usb1="420024FF" w:usb2="02000000" w:usb3="00000000" w:csb0="0000019F" w:csb1="00000000"/>
    <w:embedRegular r:id="rId6" w:fontKey="{A51D9C29-B8F5-40A7-9A3E-4ECD1B678834}"/>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embedRegular r:id="rId7" w:fontKey="{5D689F3A-E446-47E5-9CEC-00E11FD8E9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785F5" w14:textId="77777777" w:rsidR="00984E1E" w:rsidRDefault="00000000">
    <w:pPr>
      <w:pBdr>
        <w:top w:val="nil"/>
        <w:left w:val="nil"/>
        <w:bottom w:val="nil"/>
        <w:right w:val="nil"/>
        <w:between w:val="nil"/>
      </w:pBdr>
      <w:tabs>
        <w:tab w:val="center" w:pos="4680"/>
        <w:tab w:val="right" w:pos="9360"/>
      </w:tabs>
      <w:spacing w:line="240" w:lineRule="auto"/>
      <w:rPr>
        <w:i/>
        <w:iCs/>
        <w:color w:val="666666"/>
      </w:rPr>
    </w:pPr>
    <w:r>
      <w:rPr>
        <w:rFonts w:eastAsia="Arial"/>
        <w:i/>
        <w:iCs/>
        <w:color w:val="666666"/>
      </w:rPr>
      <w:t xml:space="preserve">© </w:t>
    </w:r>
    <w:proofErr w:type="spellStart"/>
    <w:r>
      <w:rPr>
        <w:rFonts w:eastAsia="Arial"/>
        <w:i/>
        <w:iCs/>
        <w:color w:val="666666"/>
      </w:rPr>
      <w:t>UMHackathon</w:t>
    </w:r>
    <w:proofErr w:type="spellEnd"/>
    <w:r>
      <w:rPr>
        <w:rFonts w:eastAsia="Arial"/>
        <w:i/>
        <w:iCs/>
        <w:color w:val="666666"/>
      </w:rPr>
      <w:t xml:space="preserve"> 2026</w:t>
    </w:r>
  </w:p>
  <w:p w14:paraId="725AF579" w14:textId="77777777" w:rsidR="00984E1E" w:rsidRDefault="00000000">
    <w:pPr>
      <w:pBdr>
        <w:top w:val="nil"/>
        <w:left w:val="nil"/>
        <w:bottom w:val="nil"/>
        <w:right w:val="nil"/>
        <w:between w:val="nil"/>
      </w:pBdr>
      <w:tabs>
        <w:tab w:val="center" w:pos="4680"/>
        <w:tab w:val="right" w:pos="9360"/>
      </w:tabs>
      <w:spacing w:line="240" w:lineRule="auto"/>
      <w:rPr>
        <w:i/>
        <w:iCs/>
        <w:color w:val="666666"/>
      </w:rPr>
    </w:pPr>
    <w:r>
      <w:rPr>
        <w:rFonts w:eastAsia="Arial"/>
        <w:i/>
        <w:iCs/>
        <w:color w:val="666666"/>
      </w:rPr>
      <w:t xml:space="preserve">     </w:t>
    </w:r>
  </w:p>
  <w:p w14:paraId="26880B42" w14:textId="77777777" w:rsidR="00984E1E" w:rsidRDefault="00000000">
    <w:pPr>
      <w:pBdr>
        <w:top w:val="nil"/>
        <w:left w:val="nil"/>
        <w:bottom w:val="nil"/>
        <w:right w:val="nil"/>
        <w:between w:val="nil"/>
      </w:pBdr>
      <w:tabs>
        <w:tab w:val="center" w:pos="4680"/>
        <w:tab w:val="right" w:pos="9360"/>
      </w:tabs>
      <w:spacing w:line="240" w:lineRule="auto"/>
      <w:rPr>
        <w:color w:val="000000"/>
      </w:rPr>
    </w:pPr>
    <w:r>
      <w:rPr>
        <w:rFonts w:eastAsia="Arial"/>
        <w:i/>
        <w:iCs/>
        <w:color w:val="666666"/>
      </w:rPr>
      <w:t xml:space="preserve">Email: </w:t>
    </w:r>
    <w:r>
      <w:rPr>
        <w:rFonts w:eastAsia="Arial"/>
        <w:i/>
        <w:iCs/>
        <w:color w:val="1155CC"/>
        <w:u w:val="single"/>
      </w:rPr>
      <w:t>umhackathon@um.edu.my</w:t>
    </w:r>
  </w:p>
  <w:p w14:paraId="4C24B6D2" w14:textId="77777777" w:rsidR="00984E1E" w:rsidRDefault="00000000">
    <w:pPr>
      <w:jc w:val="right"/>
    </w:pPr>
    <w:r>
      <w:fldChar w:fldCharType="begin"/>
    </w:r>
    <w:r>
      <w:instrText>PAGE</w:instrText>
    </w:r>
    <w:r>
      <w:fldChar w:fldCharType="separate"/>
    </w:r>
    <w:r w:rsidR="00F04BC7">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3ECF" w14:textId="77777777" w:rsidR="00984E1E" w:rsidRDefault="00000000">
    <w:pPr>
      <w:pBdr>
        <w:top w:val="nil"/>
        <w:left w:val="nil"/>
        <w:bottom w:val="nil"/>
        <w:right w:val="nil"/>
        <w:between w:val="nil"/>
      </w:pBdr>
      <w:tabs>
        <w:tab w:val="center" w:pos="4680"/>
        <w:tab w:val="right" w:pos="9360"/>
      </w:tabs>
      <w:spacing w:line="240" w:lineRule="auto"/>
      <w:rPr>
        <w:i/>
        <w:iCs/>
        <w:color w:val="666666"/>
      </w:rPr>
    </w:pPr>
    <w:r>
      <w:rPr>
        <w:rFonts w:eastAsia="Arial"/>
        <w:i/>
        <w:iCs/>
        <w:color w:val="666666"/>
      </w:rPr>
      <w:t xml:space="preserve">© </w:t>
    </w:r>
    <w:proofErr w:type="spellStart"/>
    <w:r>
      <w:rPr>
        <w:rFonts w:eastAsia="Arial"/>
        <w:i/>
        <w:iCs/>
        <w:color w:val="666666"/>
      </w:rPr>
      <w:t>UMHackathon</w:t>
    </w:r>
    <w:proofErr w:type="spellEnd"/>
    <w:r>
      <w:rPr>
        <w:rFonts w:eastAsia="Arial"/>
        <w:i/>
        <w:iCs/>
        <w:color w:val="666666"/>
      </w:rPr>
      <w:t xml:space="preserve"> 2026</w:t>
    </w:r>
  </w:p>
  <w:p w14:paraId="1D21560E" w14:textId="77777777" w:rsidR="00984E1E" w:rsidRDefault="00000000">
    <w:pPr>
      <w:pBdr>
        <w:top w:val="nil"/>
        <w:left w:val="nil"/>
        <w:bottom w:val="nil"/>
        <w:right w:val="nil"/>
        <w:between w:val="nil"/>
      </w:pBdr>
      <w:tabs>
        <w:tab w:val="center" w:pos="4680"/>
        <w:tab w:val="right" w:pos="9360"/>
      </w:tabs>
      <w:spacing w:line="240" w:lineRule="auto"/>
      <w:rPr>
        <w:i/>
        <w:iCs/>
        <w:color w:val="666666"/>
      </w:rPr>
    </w:pPr>
    <w:r>
      <w:rPr>
        <w:rFonts w:eastAsia="Arial"/>
        <w:i/>
        <w:iCs/>
        <w:color w:val="666666"/>
      </w:rPr>
      <w:t xml:space="preserve">     </w:t>
    </w:r>
  </w:p>
  <w:p w14:paraId="22EF1C2C" w14:textId="77777777" w:rsidR="00984E1E" w:rsidRDefault="00000000">
    <w:pPr>
      <w:pBdr>
        <w:top w:val="nil"/>
        <w:left w:val="nil"/>
        <w:bottom w:val="nil"/>
        <w:right w:val="nil"/>
        <w:between w:val="nil"/>
      </w:pBdr>
      <w:tabs>
        <w:tab w:val="center" w:pos="4680"/>
        <w:tab w:val="right" w:pos="9360"/>
      </w:tabs>
      <w:spacing w:line="240" w:lineRule="auto"/>
      <w:rPr>
        <w:color w:val="000000"/>
      </w:rPr>
    </w:pPr>
    <w:r>
      <w:rPr>
        <w:rFonts w:eastAsia="Arial"/>
        <w:i/>
        <w:iCs/>
        <w:color w:val="666666"/>
      </w:rPr>
      <w:t xml:space="preserve">Email: </w:t>
    </w:r>
    <w:r>
      <w:rPr>
        <w:rFonts w:eastAsia="Arial"/>
        <w:i/>
        <w:iCs/>
        <w:color w:val="1155CC"/>
        <w:u w:val="single"/>
      </w:rPr>
      <w:t>umhackathon@um.edu.my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0B316" w14:textId="77777777" w:rsidR="001123E7" w:rsidRDefault="001123E7">
      <w:pPr>
        <w:spacing w:line="240" w:lineRule="auto"/>
      </w:pPr>
      <w:r>
        <w:separator/>
      </w:r>
    </w:p>
  </w:footnote>
  <w:footnote w:type="continuationSeparator" w:id="0">
    <w:p w14:paraId="1E1E184B" w14:textId="77777777" w:rsidR="001123E7" w:rsidRDefault="001123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102B8" w14:textId="77777777" w:rsidR="00984E1E" w:rsidRDefault="00000000">
    <w:pPr>
      <w:widowControl w:val="0"/>
      <w:spacing w:line="240" w:lineRule="auto"/>
      <w:jc w:val="center"/>
    </w:pPr>
    <w:r>
      <w:rPr>
        <w:rFonts w:ascii="Calibri" w:eastAsia="Calibri" w:hAnsi="Calibri" w:cs="Calibri"/>
      </w:rPr>
      <w:br/>
    </w:r>
    <w:r>
      <w:rPr>
        <w:noProof/>
      </w:rPr>
      <w:drawing>
        <wp:anchor distT="0" distB="0" distL="0" distR="0" simplePos="0" relativeHeight="251658240" behindDoc="1" locked="0" layoutInCell="1" hidden="0" allowOverlap="1" wp14:anchorId="40D69010" wp14:editId="026191FA">
          <wp:simplePos x="0" y="0"/>
          <wp:positionH relativeFrom="column">
            <wp:posOffset>4178808</wp:posOffset>
          </wp:positionH>
          <wp:positionV relativeFrom="paragraph">
            <wp:posOffset>-260217</wp:posOffset>
          </wp:positionV>
          <wp:extent cx="1910021" cy="477391"/>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910021" cy="47739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675"/>
    <w:multiLevelType w:val="multilevel"/>
    <w:tmpl w:val="F036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A35D2"/>
    <w:multiLevelType w:val="multilevel"/>
    <w:tmpl w:val="0ED4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E4E50"/>
    <w:multiLevelType w:val="multilevel"/>
    <w:tmpl w:val="11E6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02F42"/>
    <w:multiLevelType w:val="multilevel"/>
    <w:tmpl w:val="5B74D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13A3F"/>
    <w:multiLevelType w:val="multilevel"/>
    <w:tmpl w:val="80CC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A08E4"/>
    <w:multiLevelType w:val="multilevel"/>
    <w:tmpl w:val="A9E8AA9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22D0508C"/>
    <w:multiLevelType w:val="multilevel"/>
    <w:tmpl w:val="AC5857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1B6D9F"/>
    <w:multiLevelType w:val="multilevel"/>
    <w:tmpl w:val="5780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253A3"/>
    <w:multiLevelType w:val="multilevel"/>
    <w:tmpl w:val="CE702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C47BC8"/>
    <w:multiLevelType w:val="multilevel"/>
    <w:tmpl w:val="E98066DA"/>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F159BD"/>
    <w:multiLevelType w:val="multilevel"/>
    <w:tmpl w:val="DDCA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E314A"/>
    <w:multiLevelType w:val="multilevel"/>
    <w:tmpl w:val="33E40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1731ED0"/>
    <w:multiLevelType w:val="multilevel"/>
    <w:tmpl w:val="8190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0A3487"/>
    <w:multiLevelType w:val="multilevel"/>
    <w:tmpl w:val="A564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9B5894"/>
    <w:multiLevelType w:val="multilevel"/>
    <w:tmpl w:val="BFBAD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21693">
    <w:abstractNumId w:val="8"/>
  </w:num>
  <w:num w:numId="2" w16cid:durableId="1160005628">
    <w:abstractNumId w:val="11"/>
  </w:num>
  <w:num w:numId="3" w16cid:durableId="1080181084">
    <w:abstractNumId w:val="9"/>
  </w:num>
  <w:num w:numId="4" w16cid:durableId="248081113">
    <w:abstractNumId w:val="5"/>
  </w:num>
  <w:num w:numId="5" w16cid:durableId="1733307731">
    <w:abstractNumId w:val="3"/>
  </w:num>
  <w:num w:numId="6" w16cid:durableId="1216703130">
    <w:abstractNumId w:val="6"/>
  </w:num>
  <w:num w:numId="7" w16cid:durableId="168520682">
    <w:abstractNumId w:val="2"/>
  </w:num>
  <w:num w:numId="8" w16cid:durableId="810753249">
    <w:abstractNumId w:val="1"/>
  </w:num>
  <w:num w:numId="9" w16cid:durableId="1138304822">
    <w:abstractNumId w:val="12"/>
  </w:num>
  <w:num w:numId="10" w16cid:durableId="455612035">
    <w:abstractNumId w:val="13"/>
  </w:num>
  <w:num w:numId="11" w16cid:durableId="2016764514">
    <w:abstractNumId w:val="0"/>
  </w:num>
  <w:num w:numId="12" w16cid:durableId="1385107107">
    <w:abstractNumId w:val="10"/>
  </w:num>
  <w:num w:numId="13" w16cid:durableId="401492841">
    <w:abstractNumId w:val="7"/>
  </w:num>
  <w:num w:numId="14" w16cid:durableId="716586277">
    <w:abstractNumId w:val="4"/>
  </w:num>
  <w:num w:numId="15" w16cid:durableId="6614663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E1E"/>
    <w:rsid w:val="001123E7"/>
    <w:rsid w:val="00251CBF"/>
    <w:rsid w:val="002613D5"/>
    <w:rsid w:val="004068AB"/>
    <w:rsid w:val="00430E84"/>
    <w:rsid w:val="005C432E"/>
    <w:rsid w:val="0086573C"/>
    <w:rsid w:val="00892C18"/>
    <w:rsid w:val="00971413"/>
    <w:rsid w:val="00984E1E"/>
    <w:rsid w:val="0099595E"/>
    <w:rsid w:val="00BF5F0C"/>
    <w:rsid w:val="00DA2A2A"/>
    <w:rsid w:val="00E8258D"/>
    <w:rsid w:val="00F04BC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C749D"/>
  <w15:docId w15:val="{135B216D-D687-44FE-A5F3-D298D6D70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3D5"/>
  </w:style>
  <w:style w:type="paragraph" w:styleId="Heading1">
    <w:name w:val="heading 1"/>
    <w:basedOn w:val="Normal"/>
    <w:next w:val="Normal"/>
    <w:uiPriority w:val="9"/>
    <w:qFormat/>
    <w:rsid w:val="00971413"/>
    <w:pPr>
      <w:keepNext/>
      <w:keepLines/>
      <w:spacing w:before="400" w:after="120"/>
      <w:outlineLvl w:val="0"/>
    </w:pPr>
    <w:rPr>
      <w:rFonts w:asciiTheme="majorHAnsi" w:hAnsiTheme="majorHAnsi"/>
      <w:b/>
      <w:sz w:val="28"/>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character" w:styleId="Hyperlink">
    <w:name w:val="Hyperlink"/>
    <w:basedOn w:val="DefaultParagraphFont"/>
    <w:uiPriority w:val="99"/>
    <w:unhideWhenUsed/>
    <w:rsid w:val="00892C18"/>
    <w:rPr>
      <w:color w:val="0000FF" w:themeColor="hyperlink"/>
      <w:u w:val="single"/>
    </w:rPr>
  </w:style>
  <w:style w:type="character" w:styleId="UnresolvedMention">
    <w:name w:val="Unresolved Mention"/>
    <w:basedOn w:val="DefaultParagraphFont"/>
    <w:uiPriority w:val="99"/>
    <w:semiHidden/>
    <w:unhideWhenUsed/>
    <w:rsid w:val="00892C18"/>
    <w:rPr>
      <w:color w:val="605E5C"/>
      <w:shd w:val="clear" w:color="auto" w:fill="E1DFDD"/>
    </w:rPr>
  </w:style>
  <w:style w:type="paragraph" w:customStyle="1" w:styleId="ds-markdown-paragraph">
    <w:name w:val="ds-markdown-paragraph"/>
    <w:basedOn w:val="Normal"/>
    <w:rsid w:val="00DA2A2A"/>
    <w:pPr>
      <w:spacing w:before="100" w:beforeAutospacing="1" w:after="100" w:afterAutospacing="1" w:line="240" w:lineRule="auto"/>
    </w:pPr>
    <w:rPr>
      <w:rFonts w:ascii="Times New Roman" w:eastAsia="Times New Roman" w:hAnsi="Times New Roman" w:cs="Times New Roman"/>
      <w:sz w:val="24"/>
      <w:szCs w:val="24"/>
      <w:lang w:val="en-MY"/>
    </w:rPr>
  </w:style>
  <w:style w:type="character" w:styleId="Strong">
    <w:name w:val="Strong"/>
    <w:basedOn w:val="DefaultParagraphFont"/>
    <w:uiPriority w:val="22"/>
    <w:qFormat/>
    <w:rsid w:val="00DA2A2A"/>
    <w:rPr>
      <w:b/>
      <w:bCs/>
    </w:rPr>
  </w:style>
  <w:style w:type="table" w:styleId="TableGrid">
    <w:name w:val="Table Grid"/>
    <w:basedOn w:val="TableNormal"/>
    <w:uiPriority w:val="39"/>
    <w:rsid w:val="00430E8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13D5"/>
    <w:pPr>
      <w:ind w:left="720"/>
      <w:contextualSpacing/>
    </w:pPr>
  </w:style>
  <w:style w:type="paragraph" w:styleId="TOC1">
    <w:name w:val="toc 1"/>
    <w:basedOn w:val="Normal"/>
    <w:next w:val="Normal"/>
    <w:autoRedefine/>
    <w:uiPriority w:val="39"/>
    <w:unhideWhenUsed/>
    <w:rsid w:val="00971413"/>
    <w:pPr>
      <w:tabs>
        <w:tab w:val="right" w:pos="9350"/>
      </w:tabs>
      <w:spacing w:after="100"/>
    </w:pPr>
    <w:rPr>
      <w:rFonts w:asciiTheme="majorHAnsi" w:eastAsia="Calibri" w:hAnsiTheme="majorHAnsi" w:cstheme="majorHAnsi"/>
      <w:bCs/>
      <w:noProof/>
    </w:rPr>
  </w:style>
  <w:style w:type="paragraph" w:styleId="TOC3">
    <w:name w:val="toc 3"/>
    <w:basedOn w:val="Normal"/>
    <w:next w:val="Normal"/>
    <w:autoRedefine/>
    <w:uiPriority w:val="39"/>
    <w:unhideWhenUsed/>
    <w:rsid w:val="0097141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TranquilCHLOE/UMHackathon.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ZDfdYsvQNq1RxJMG3N1gCLBjA==">CgMxLjAaHwoBMBIaChgICVIUChJ0YWJsZS5tdGtjbW1zejlpa2gaHgoBMRIZChcICVITChF0YWJsZS5keGVjMjVzbnVjZDIOaC5vNnRvd2ZlcDF0NXIyDmgucW03aDg0YndiOGV2Mg5oLmlzMGV1bHRnYnY3YzIOaC4zZDdmbDJ4bGcxeW8yDmguZmYydTM1aW9zNTJ0Mg5oLjdhb3BtZjV0Z2NmeTIOaC5jeTFuM2h4ZGZ3dnMyDmgub2o2ZGxkY3B5N3ZoMg5oLmVodHkwcWM3aG1hajIOaC5taGQzdGc1bzBwcHE4AHIhMWh5bjVqSTFCeVJaWEs1TVNjUTNYZjJHbFVCZ0hxN2J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2716</Words>
  <Characters>15485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Ern Hui</cp:lastModifiedBy>
  <cp:revision>2</cp:revision>
  <dcterms:created xsi:type="dcterms:W3CDTF">2026-04-25T14:00:00Z</dcterms:created>
  <dcterms:modified xsi:type="dcterms:W3CDTF">2026-04-25T14:00:00Z</dcterms:modified>
</cp:coreProperties>
</file>