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671C1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４</w:t>
      </w:r>
    </w:p>
    <w:p w:rsidR="00671C1A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71C1A" w:rsidRPr="0044224B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671C1A" w:rsidRPr="00E3526D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6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_4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671C1A" w:rsidRPr="00671C1A" w:rsidRDefault="00671C1A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71C1A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</w:t>
      </w:r>
      <w:r w:rsidR="00671C1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マイグレーション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を作成すること。</w:t>
      </w:r>
    </w:p>
    <w:p w:rsidR="00671C1A" w:rsidRPr="00671C1A" w:rsidRDefault="00671C1A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subjects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(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科目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テーブルを利用するための準備。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</w:t>
      </w:r>
      <w:r w:rsidR="00671C1A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migration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proofErr w:type="spellStart"/>
      <w:r w:rsidR="00671C1A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create_subjects_table</w:t>
      </w:r>
      <w:proofErr w:type="spellEnd"/>
    </w:p>
    <w:p w:rsidR="007A6395" w:rsidRDefault="007A6395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</w:p>
    <w:p w:rsidR="007A6395" w:rsidRDefault="007A6395" w:rsidP="007A639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xxxx_xx_xx_xxxxxx</w:t>
      </w:r>
      <w:r w:rsidRPr="007A639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_create_subjects_table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7A6395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Illuminate\Database\Migrations\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Migration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Illuminate\Database\Schema\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Blueprint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Illuminate\Support\Facades\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Schema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CreateSubjectsTable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Migration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up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Schema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'subjects'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Blueprint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$table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{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$table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increments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$table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integer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person_id</w:t>
      </w:r>
      <w:proofErr w:type="spellEnd"/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$table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string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$table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timestamps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});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down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Schema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proofErr w:type="spellStart"/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dropIfExists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'subjects'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7A6395" w:rsidRDefault="007A6395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1091F" w:rsidRDefault="00B1091F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実習用のシーダーファイルを作成すること。</w:t>
      </w:r>
    </w:p>
    <w:p w:rsidR="00B1091F" w:rsidRDefault="00B1091F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B1091F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php</w:t>
      </w:r>
      <w:proofErr w:type="spellEnd"/>
      <w:r w:rsidRPr="00B1091F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B1091F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make:seeder</w:t>
      </w:r>
      <w:proofErr w:type="spellEnd"/>
      <w:r w:rsidRPr="00B1091F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proofErr w:type="spellStart"/>
      <w:r w:rsidRPr="00B1091F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SubjectTableSeeder</w:t>
      </w:r>
      <w:proofErr w:type="spellEnd"/>
    </w:p>
    <w:p w:rsidR="007A6395" w:rsidRDefault="007A6395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</w:p>
    <w:p w:rsidR="007A6395" w:rsidRDefault="007A6395" w:rsidP="007A639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Pr="007A639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SubjectTableSeeder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7A6395" w:rsidRDefault="007A6395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7A6395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Illuminate\Database\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Seeder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SubjectTableSeeder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Seeder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A6395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/**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* Run the database seeds.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*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* </w:t>
      </w:r>
      <w:r w:rsidRPr="007A6395">
        <w:rPr>
          <w:rFonts w:eastAsia="ＭＳ Ｐゴシック" w:cs="ＭＳ Ｐゴシック"/>
          <w:i/>
          <w:iCs/>
          <w:color w:val="A626A4"/>
          <w:kern w:val="0"/>
          <w:sz w:val="27"/>
          <w:szCs w:val="27"/>
          <w:lang w:eastAsia="ja-JP"/>
        </w:rPr>
        <w:t>@return</w:t>
      </w:r>
      <w:r w:rsidRPr="007A6395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i/>
          <w:iCs/>
          <w:color w:val="A626A4"/>
          <w:kern w:val="0"/>
          <w:sz w:val="27"/>
          <w:szCs w:val="27"/>
          <w:lang w:eastAsia="ja-JP"/>
        </w:rPr>
        <w:t>void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*/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run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person_id</w:t>
      </w:r>
      <w:proofErr w:type="spellEnd"/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639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Laravel</w:t>
      </w:r>
      <w:proofErr w:type="spellEnd"/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table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'subjects'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insert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person_id</w:t>
      </w:r>
      <w:proofErr w:type="spellEnd"/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639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'PHP'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table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'subjects'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insert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person_id</w:t>
      </w:r>
      <w:proofErr w:type="spellEnd"/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639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3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'Vue.js'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table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'subjects'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insert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A6395" w:rsidRDefault="007A6395" w:rsidP="007A6395">
      <w:pPr>
        <w:widowControl/>
        <w:shd w:val="clear" w:color="auto" w:fill="FAFAFA"/>
        <w:suppressAutoHyphens w:val="0"/>
        <w:spacing w:line="165" w:lineRule="atLeast"/>
        <w:ind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7A6395" w:rsidRDefault="007A6395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 w:rsidRPr="007A639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DatabaseSeeder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ファイルを修正すること。</w:t>
      </w:r>
    </w:p>
    <w:p w:rsidR="007A6395" w:rsidRDefault="007A6395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7A6395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Illuminate\Database\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Seeder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DatabaseSeeder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Seeder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run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{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7A639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639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call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proofErr w:type="spellStart"/>
      <w:r w:rsidRPr="007A639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SubjectTableSeeder</w:t>
      </w:r>
      <w:proofErr w:type="spellEnd"/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A639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}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639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7A6395" w:rsidRPr="007A6395" w:rsidRDefault="007A6395" w:rsidP="007A639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E41F49" w:rsidRDefault="00E41F49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41F49" w:rsidRDefault="00E41F49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マイグレーションの実行</w:t>
      </w:r>
    </w:p>
    <w:p w:rsidR="00E41F49" w:rsidRPr="00E3526D" w:rsidRDefault="00E41F49" w:rsidP="00E41F4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migrate</w:t>
      </w:r>
    </w:p>
    <w:p w:rsidR="00E41F49" w:rsidRDefault="00E41F49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41F49" w:rsidRDefault="00E41F49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うまくいかない場合は、</w:t>
      </w:r>
      <w:r w:rsidRPr="00E41F49">
        <w:rPr>
          <w:rFonts w:ascii="Segoe UI" w:hAnsi="Segoe UI" w:cs="Segoe UI"/>
          <w:shd w:val="clear" w:color="auto" w:fill="FFFFFF"/>
        </w:rPr>
        <w:t>全部ロールバックしてからマイグレーションし直</w:t>
      </w:r>
      <w:r>
        <w:rPr>
          <w:rFonts w:ascii="Segoe UI" w:hAnsi="Segoe UI" w:cs="Segoe UI" w:hint="eastAsia"/>
          <w:shd w:val="clear" w:color="auto" w:fill="FFFFFF"/>
          <w:lang w:eastAsia="ja-JP"/>
        </w:rPr>
        <w:t>しましょう</w:t>
      </w:r>
    </w:p>
    <w:p w:rsidR="00E41F49" w:rsidRPr="00E3526D" w:rsidRDefault="00E41F49" w:rsidP="00E41F4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migrate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:refresh</w:t>
      </w:r>
      <w:proofErr w:type="spellEnd"/>
    </w:p>
    <w:p w:rsidR="00E41F49" w:rsidRDefault="00E41F49" w:rsidP="002E3532">
      <w:pPr>
        <w:widowControl/>
        <w:suppressAutoHyphens w:val="0"/>
        <w:jc w:val="left"/>
        <w:rPr>
          <w:rFonts w:ascii="Segoe UI" w:hAnsi="Segoe UI" w:cs="Segoe UI"/>
          <w:shd w:val="clear" w:color="auto" w:fill="FFFFFF"/>
        </w:rPr>
      </w:pPr>
    </w:p>
    <w:p w:rsidR="00E41F49" w:rsidRPr="00E41F49" w:rsidRDefault="00E41F49" w:rsidP="002E3532">
      <w:pPr>
        <w:widowControl/>
        <w:suppressAutoHyphens w:val="0"/>
        <w:jc w:val="left"/>
        <w:rPr>
          <w:rFonts w:cs="Fira Code"/>
          <w:bCs/>
          <w:kern w:val="0"/>
          <w:szCs w:val="28"/>
          <w:shd w:val="clear" w:color="auto" w:fill="FFFFFF"/>
          <w:lang w:eastAsia="ja-JP"/>
        </w:rPr>
      </w:pPr>
      <w:r>
        <w:rPr>
          <w:rFonts w:ascii="Segoe UI" w:hAnsi="Segoe UI" w:cs="Segoe UI" w:hint="eastAsia"/>
          <w:shd w:val="clear" w:color="auto" w:fill="FFFFFF"/>
          <w:lang w:eastAsia="ja-JP"/>
        </w:rPr>
        <w:t>こちらは、</w:t>
      </w:r>
      <w:r w:rsidRPr="00E41F49">
        <w:rPr>
          <w:rFonts w:ascii="Segoe UI" w:hAnsi="Segoe UI" w:cs="Segoe UI"/>
          <w:shd w:val="clear" w:color="auto" w:fill="FFFFFF"/>
        </w:rPr>
        <w:t>一旦全てのテーブルを削除してマイグレーションし直す</w:t>
      </w:r>
      <w:r>
        <w:rPr>
          <w:rFonts w:ascii="Segoe UI" w:hAnsi="Segoe UI" w:cs="Segoe UI" w:hint="eastAsia"/>
          <w:shd w:val="clear" w:color="auto" w:fill="FFFFFF"/>
          <w:lang w:eastAsia="ja-JP"/>
        </w:rPr>
        <w:t>コマンドです</w:t>
      </w:r>
    </w:p>
    <w:p w:rsidR="00E41F49" w:rsidRPr="00E3526D" w:rsidRDefault="00E41F49" w:rsidP="00E41F4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migrate:fresh</w:t>
      </w:r>
      <w:proofErr w:type="spellEnd"/>
    </w:p>
    <w:p w:rsidR="00E41F49" w:rsidRDefault="00E41F49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41F49" w:rsidRDefault="00E41F49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データベースが整理できたらシーディングを実行しましょう</w:t>
      </w:r>
    </w:p>
    <w:p w:rsidR="00E41F49" w:rsidRPr="00E3526D" w:rsidRDefault="00E41F49" w:rsidP="00E41F4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db:seed</w:t>
      </w:r>
      <w:proofErr w:type="spellEnd"/>
    </w:p>
    <w:p w:rsidR="00E41F49" w:rsidRDefault="00E41F49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41F49" w:rsidRPr="00E41F49" w:rsidRDefault="00E41F49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A6395" w:rsidRDefault="007A6395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br w:type="page"/>
      </w:r>
    </w:p>
    <w:p w:rsidR="00B1091F" w:rsidRPr="00B1091F" w:rsidRDefault="00B1091F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B1091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実習用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のモデルを作成すること。</w:t>
      </w:r>
    </w:p>
    <w:p w:rsidR="00B1091F" w:rsidRPr="00B1091F" w:rsidRDefault="00B1091F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B1091F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php</w:t>
      </w:r>
      <w:proofErr w:type="spellEnd"/>
      <w:r w:rsidRPr="00B1091F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B1091F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make:model</w:t>
      </w:r>
      <w:proofErr w:type="spellEnd"/>
      <w:r w:rsidRPr="00B1091F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Subject</w:t>
      </w:r>
    </w:p>
    <w:p w:rsidR="00671C1A" w:rsidRPr="00671C1A" w:rsidRDefault="00671C1A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A1067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jissyu6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0A02E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4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 w:rsidR="000A02E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科目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一覧画面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add.blade.php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 w:rsidR="000A02E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科目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新規登録画面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A33421" w:rsidRDefault="00A33421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0A02E0" w:rsidRDefault="000A02E0" w:rsidP="000A02E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0A02E0" w:rsidRDefault="000A02E0" w:rsidP="000A02E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6_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4.wsd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FC361C" w:rsidRPr="000A02E0" w:rsidRDefault="00FC361C" w:rsidP="001043F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0A02E0" w:rsidP="001043F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8960" behindDoc="0" locked="0" layoutInCell="1" allowOverlap="1" wp14:anchorId="07C1AD8F" wp14:editId="2C2C0EBB">
            <wp:simplePos x="0" y="0"/>
            <wp:positionH relativeFrom="column">
              <wp:posOffset>163195</wp:posOffset>
            </wp:positionH>
            <wp:positionV relativeFrom="paragraph">
              <wp:posOffset>154305</wp:posOffset>
            </wp:positionV>
            <wp:extent cx="6100451" cy="4413250"/>
            <wp:effectExtent l="38100" t="38100" r="33655" b="4445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51" cy="44132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324" w:rsidRDefault="008A232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9A52E8" w:rsidRDefault="007073F8" w:rsidP="007073F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522776" w:rsidRDefault="00522776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179DC" w:rsidRPr="00F179DC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7073F8" w:rsidRDefault="00522776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科目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一覧画面</w:t>
      </w:r>
    </w:p>
    <w:p w:rsidR="00522776" w:rsidRDefault="00522776" w:rsidP="00216CE5">
      <w:pPr>
        <w:widowControl/>
        <w:suppressAutoHyphens w:val="0"/>
        <w:jc w:val="left"/>
        <w:rPr>
          <w:rFonts w:eastAsia="ＭＳ Ｐゴシック" w:cs="ＭＳ Ｐゴシック" w:hint="eastAsia"/>
          <w:kern w:val="0"/>
          <w:sz w:val="27"/>
          <w:szCs w:val="27"/>
          <w:lang w:eastAsia="ja-JP"/>
        </w:rPr>
      </w:pPr>
    </w:p>
    <w:p w:rsidR="00CD44A7" w:rsidRDefault="00522776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522776">
        <w:rPr>
          <w:rFonts w:eastAsia="ＭＳ Ｐゴシック" w:cs="ＭＳ Ｐゴシック"/>
          <w:kern w:val="0"/>
          <w:sz w:val="27"/>
          <w:szCs w:val="27"/>
          <w:lang w:eastAsia="ja-JP"/>
        </w:rPr>
        <w:drawing>
          <wp:anchor distT="0" distB="0" distL="114300" distR="114300" simplePos="0" relativeHeight="251704320" behindDoc="0" locked="0" layoutInCell="1" allowOverlap="1" wp14:anchorId="6D52EDF3" wp14:editId="217F6908">
            <wp:simplePos x="0" y="0"/>
            <wp:positionH relativeFrom="column">
              <wp:posOffset>92710</wp:posOffset>
            </wp:positionH>
            <wp:positionV relativeFrom="paragraph">
              <wp:posOffset>61595</wp:posOffset>
            </wp:positionV>
            <wp:extent cx="6343650" cy="2680970"/>
            <wp:effectExtent l="38100" t="38100" r="38100" b="4318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68097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22776" w:rsidRDefault="00522776" w:rsidP="00216CE5">
      <w:pPr>
        <w:widowControl/>
        <w:suppressAutoHyphens w:val="0"/>
        <w:jc w:val="left"/>
        <w:rPr>
          <w:rFonts w:eastAsia="ＭＳ Ｐゴシック" w:cs="ＭＳ Ｐゴシック" w:hint="eastAsia"/>
          <w:kern w:val="0"/>
          <w:sz w:val="27"/>
          <w:szCs w:val="27"/>
          <w:lang w:eastAsia="ja-JP"/>
        </w:rPr>
      </w:pPr>
    </w:p>
    <w:p w:rsidR="007073F8" w:rsidRPr="00522776" w:rsidRDefault="00522776" w:rsidP="00216CE5">
      <w:pPr>
        <w:widowControl/>
        <w:suppressAutoHyphens w:val="0"/>
        <w:jc w:val="left"/>
        <w:rPr>
          <w:rFonts w:eastAsia="ＭＳ Ｐゴシック" w:cs="ＭＳ Ｐゴシック" w:hint="eastAsia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科目新規登録画面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新規登録リンクを押下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  <w:r w:rsidRPr="003228BE">
        <w:rPr>
          <w:noProof/>
          <w:lang w:eastAsia="ja-JP"/>
        </w:rPr>
        <w:t xml:space="preserve"> </w:t>
      </w:r>
    </w:p>
    <w:p w:rsidR="003228BE" w:rsidRDefault="00522776" w:rsidP="00522776">
      <w:pPr>
        <w:widowControl/>
        <w:suppressAutoHyphens w:val="0"/>
        <w:jc w:val="left"/>
        <w:rPr>
          <w:rFonts w:eastAsia="ＭＳ Ｐゴシック" w:cs="ＭＳ Ｐゴシック" w:hint="eastAsia"/>
          <w:kern w:val="0"/>
          <w:sz w:val="27"/>
          <w:szCs w:val="27"/>
          <w:lang w:eastAsia="ja-JP"/>
        </w:rPr>
      </w:pPr>
      <w:r w:rsidRPr="00522776">
        <w:rPr>
          <w:noProof/>
          <w:lang w:eastAsia="ja-JP"/>
        </w:rPr>
        <w:drawing>
          <wp:anchor distT="0" distB="0" distL="114300" distR="114300" simplePos="0" relativeHeight="251705344" behindDoc="0" locked="0" layoutInCell="1" allowOverlap="1" wp14:anchorId="5A893C34" wp14:editId="5DD778F8">
            <wp:simplePos x="0" y="0"/>
            <wp:positionH relativeFrom="column">
              <wp:posOffset>130810</wp:posOffset>
            </wp:positionH>
            <wp:positionV relativeFrom="paragraph">
              <wp:posOffset>244475</wp:posOffset>
            </wp:positionV>
            <wp:extent cx="6305550" cy="2186940"/>
            <wp:effectExtent l="38100" t="38100" r="38100" b="4191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8694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D44A7"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1008" behindDoc="0" locked="0" layoutInCell="1" allowOverlap="1" wp14:anchorId="16EF3493" wp14:editId="71C0ABB0">
            <wp:simplePos x="0" y="0"/>
            <wp:positionH relativeFrom="column">
              <wp:posOffset>42545</wp:posOffset>
            </wp:positionH>
            <wp:positionV relativeFrom="paragraph">
              <wp:posOffset>5945505</wp:posOffset>
            </wp:positionV>
            <wp:extent cx="6394450" cy="2567806"/>
            <wp:effectExtent l="38100" t="38100" r="44450" b="4254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56780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4A7"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FE6CB4" w:rsidRDefault="003228BE" w:rsidP="00FE6CB4">
      <w:pPr>
        <w:widowControl/>
        <w:tabs>
          <w:tab w:val="left" w:pos="55"/>
        </w:tabs>
        <w:suppressAutoHyphens w:val="0"/>
        <w:jc w:val="left"/>
        <w:rPr>
          <w:rFonts w:eastAsia="ＭＳ Ｐゴシック" w:cs="ＭＳ Ｐゴシック" w:hint="eastAsia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エラー時の挙動</w:t>
      </w:r>
    </w:p>
    <w:p w:rsidR="00FE6CB4" w:rsidRDefault="00FE6CB4" w:rsidP="00FE6CB4">
      <w:pPr>
        <w:widowControl/>
        <w:suppressAutoHyphens w:val="0"/>
        <w:ind w:firstLineChars="100" w:firstLine="245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ID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：必須項目、入力データと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people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テーブルの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id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の一致</w:t>
      </w:r>
    </w:p>
    <w:p w:rsidR="00FE6CB4" w:rsidRDefault="00FE6CB4" w:rsidP="00FE6CB4">
      <w:pPr>
        <w:widowControl/>
        <w:suppressAutoHyphens w:val="0"/>
        <w:ind w:firstLineChars="100" w:firstLine="245"/>
        <w:jc w:val="left"/>
        <w:rPr>
          <w:rFonts w:eastAsia="ＭＳ Ｐゴシック" w:cs="ＭＳ Ｐゴシック" w:hint="eastAsia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科目名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 xml:space="preserve">　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：必須項目、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10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文字以下</w:t>
      </w:r>
    </w:p>
    <w:p w:rsidR="00F179DC" w:rsidRDefault="00FE6CB4" w:rsidP="00216CE5">
      <w:pPr>
        <w:widowControl/>
        <w:suppressAutoHyphens w:val="0"/>
        <w:jc w:val="left"/>
        <w:rPr>
          <w:rFonts w:eastAsia="ＭＳ Ｐゴシック" w:cs="ＭＳ Ｐゴシック" w:hint="eastAsia"/>
          <w:kern w:val="0"/>
          <w:sz w:val="27"/>
          <w:szCs w:val="27"/>
          <w:lang w:eastAsia="ja-JP"/>
        </w:rPr>
      </w:pPr>
      <w:r w:rsidRPr="00FE6CB4">
        <w:rPr>
          <w:rFonts w:eastAsia="ＭＳ Ｐゴシック" w:cs="ＭＳ Ｐゴシック"/>
          <w:kern w:val="0"/>
          <w:sz w:val="27"/>
          <w:szCs w:val="27"/>
          <w:lang w:eastAsia="ja-JP"/>
        </w:rPr>
        <w:drawing>
          <wp:anchor distT="0" distB="0" distL="114300" distR="114300" simplePos="0" relativeHeight="251707392" behindDoc="0" locked="0" layoutInCell="1" allowOverlap="1" wp14:anchorId="496B9914" wp14:editId="3FDC6051">
            <wp:simplePos x="0" y="0"/>
            <wp:positionH relativeFrom="column">
              <wp:posOffset>3274060</wp:posOffset>
            </wp:positionH>
            <wp:positionV relativeFrom="paragraph">
              <wp:posOffset>139065</wp:posOffset>
            </wp:positionV>
            <wp:extent cx="2882900" cy="2995639"/>
            <wp:effectExtent l="38100" t="38100" r="31750" b="3365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995639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776" w:rsidRPr="00522776">
        <w:rPr>
          <w:rFonts w:eastAsia="ＭＳ Ｐゴシック" w:cs="ＭＳ Ｐゴシック"/>
          <w:kern w:val="0"/>
          <w:sz w:val="27"/>
          <w:szCs w:val="27"/>
          <w:lang w:eastAsia="ja-JP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118110</wp:posOffset>
            </wp:positionV>
            <wp:extent cx="2956875" cy="3016250"/>
            <wp:effectExtent l="38100" t="38100" r="34290" b="3175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153" cy="3026734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8BE"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7120E1" w:rsidRDefault="007120E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'___(3)___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___(4)___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___(5)___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___(6)___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165C3A" w:rsidRDefault="00165C3A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B0AFE" w:rsidRPr="002B0AFE" w:rsidRDefault="002B0AFE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9042E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Jissyu6</w:t>
      </w:r>
      <w:r w:rsidR="00E4281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165C3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4</w:t>
      </w:r>
      <w:r w:rsidRPr="002B0AF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165C3A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Subject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Jissyu6_4Controller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E41F49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___</w:t>
      </w:r>
      <w:r w:rsidR="00E41F4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(7)</w:t>
      </w:r>
      <w:r w:rsidR="00E41F49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___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'jissyu6_4.index'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add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E41F4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Subject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$subject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E41F4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___(9)___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E41F4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___(10)___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65C3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unset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'_token'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65C3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$subject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="00E41F4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___(11)___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65C3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'/jissyu15'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806DF" w:rsidRPr="00165C3A" w:rsidRDefault="00165C3A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165C3A" w:rsidRDefault="002F3430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Subject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2F3430" w:rsidRDefault="002F3430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2F3430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F3430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Illuminate\Database\Eloquent\</w:t>
      </w:r>
      <w:r w:rsidRPr="002F3430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Model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F3430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Subject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F3430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Model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protected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$guarded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2F343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static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2F343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person_id</w:t>
      </w:r>
      <w:proofErr w:type="spellEnd"/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required|exists</w:t>
      </w:r>
      <w:proofErr w:type="spellEnd"/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:</w:t>
      </w:r>
      <w:r w:rsidR="00E41F4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___(12)___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</w:t>
      </w:r>
      <w:r w:rsidR="00E41F4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___(13)___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);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2F3430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proofErr w:type="spellEnd"/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{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': 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}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2F3430" w:rsidRDefault="002F3430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8C40BC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5355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</w:t>
      </w:r>
      <w:r w:rsidR="003806DF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blade.</w:t>
      </w:r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php</w:t>
      </w:r>
      <w:proofErr w:type="spellEnd"/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5355B1" w:rsidRDefault="005355B1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科目一覧画面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2F343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E41F4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___(14)___</w:t>
      </w:r>
      <w:r w:rsidR="00E41F49"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 xml:space="preserve"> 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新規登録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&gt;Data&lt;/</w:t>
      </w:r>
      <w:proofErr w:type="spellStart"/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F343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2F3430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proofErr w:type="spellEnd"/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  <w:r w:rsidRPr="002F343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2F343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F343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2F343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F343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55B1" w:rsidRDefault="005355B1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355B1" w:rsidP="005355B1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add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  <w:proofErr w:type="spellEnd"/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科目新規登録画面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268A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E41F4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___(15)___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proofErr w:type="spellStart"/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E41F4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___(16)___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="00E41F4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___(17)___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268A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proofErr w:type="spellStart"/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"/jissyu15/create"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ID : 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"number"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"person_id"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268A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268A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('person_id')</w:t>
      </w:r>
      <w:r w:rsidRPr="00B268A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科目名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: 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268A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268A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('name')</w:t>
      </w:r>
      <w:r w:rsidRPr="00B268A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268A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新規登録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268A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268A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B268A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B268A4" w:rsidRPr="00B268A4" w:rsidRDefault="00B268A4" w:rsidP="00B268A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268A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216CE5">
      <w:pPr>
        <w:widowControl/>
        <w:suppressAutoHyphens w:val="0"/>
        <w:jc w:val="left"/>
        <w:rPr>
          <w:rFonts w:eastAsia="ＭＳ Ｐゴシック" w:cs="ＭＳ Ｐゴシック" w:hint="eastAsia"/>
          <w:kern w:val="0"/>
          <w:sz w:val="27"/>
          <w:szCs w:val="27"/>
          <w:lang w:eastAsia="ja-JP"/>
        </w:rPr>
      </w:pPr>
      <w:bookmarkStart w:id="0" w:name="_GoBack"/>
      <w:bookmarkEnd w:id="0"/>
    </w:p>
    <w:sectPr w:rsidR="005355B1" w:rsidRPr="005355B1" w:rsidSect="00965724">
      <w:headerReference w:type="default" r:id="rId15"/>
      <w:footerReference w:type="default" r:id="rId16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DAC" w:rsidRDefault="00E90DAC">
      <w:r>
        <w:separator/>
      </w:r>
    </w:p>
  </w:endnote>
  <w:endnote w:type="continuationSeparator" w:id="0">
    <w:p w:rsidR="00E90DAC" w:rsidRDefault="00E90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8A4" w:rsidRDefault="00B268A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41F49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DAC" w:rsidRDefault="00E90DAC">
      <w:r>
        <w:separator/>
      </w:r>
    </w:p>
  </w:footnote>
  <w:footnote w:type="continuationSeparator" w:id="0">
    <w:p w:rsidR="00E90DAC" w:rsidRDefault="00E90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8A4" w:rsidRDefault="00B268A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Chapter6</w:t>
    </w:r>
  </w:p>
  <w:p w:rsidR="00B268A4" w:rsidRDefault="00B268A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56E3"/>
    <w:rsid w:val="0004641B"/>
    <w:rsid w:val="00046D57"/>
    <w:rsid w:val="000552E2"/>
    <w:rsid w:val="000823EE"/>
    <w:rsid w:val="00082B0D"/>
    <w:rsid w:val="00093DCB"/>
    <w:rsid w:val="000952CB"/>
    <w:rsid w:val="00096DCD"/>
    <w:rsid w:val="000A02E0"/>
    <w:rsid w:val="000B48AA"/>
    <w:rsid w:val="000B50D8"/>
    <w:rsid w:val="000B77E6"/>
    <w:rsid w:val="000C09D6"/>
    <w:rsid w:val="000D73AA"/>
    <w:rsid w:val="001043F7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65C3A"/>
    <w:rsid w:val="00185839"/>
    <w:rsid w:val="001A08F6"/>
    <w:rsid w:val="001A09C5"/>
    <w:rsid w:val="001A441B"/>
    <w:rsid w:val="001B04FA"/>
    <w:rsid w:val="001B6A52"/>
    <w:rsid w:val="00200B47"/>
    <w:rsid w:val="00202469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2292"/>
    <w:rsid w:val="002B375A"/>
    <w:rsid w:val="002C3A3B"/>
    <w:rsid w:val="002D1BFD"/>
    <w:rsid w:val="002D5D32"/>
    <w:rsid w:val="002E15FA"/>
    <w:rsid w:val="002E3532"/>
    <w:rsid w:val="002E4006"/>
    <w:rsid w:val="002F3430"/>
    <w:rsid w:val="002F7779"/>
    <w:rsid w:val="00302E60"/>
    <w:rsid w:val="00321F5F"/>
    <w:rsid w:val="003228BE"/>
    <w:rsid w:val="00324C59"/>
    <w:rsid w:val="003308D6"/>
    <w:rsid w:val="00335823"/>
    <w:rsid w:val="00346409"/>
    <w:rsid w:val="003640CA"/>
    <w:rsid w:val="00375C86"/>
    <w:rsid w:val="0037754B"/>
    <w:rsid w:val="003806DF"/>
    <w:rsid w:val="003A277E"/>
    <w:rsid w:val="003B230B"/>
    <w:rsid w:val="003C1090"/>
    <w:rsid w:val="003C3A51"/>
    <w:rsid w:val="003E4BB6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22776"/>
    <w:rsid w:val="00535215"/>
    <w:rsid w:val="005355B1"/>
    <w:rsid w:val="00537A9D"/>
    <w:rsid w:val="005448D3"/>
    <w:rsid w:val="00552FE6"/>
    <w:rsid w:val="00553128"/>
    <w:rsid w:val="00560B94"/>
    <w:rsid w:val="00564C8A"/>
    <w:rsid w:val="00564DB4"/>
    <w:rsid w:val="00573107"/>
    <w:rsid w:val="00574AF8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37906"/>
    <w:rsid w:val="006615DB"/>
    <w:rsid w:val="00671C1A"/>
    <w:rsid w:val="00672BC3"/>
    <w:rsid w:val="00681200"/>
    <w:rsid w:val="00690A00"/>
    <w:rsid w:val="00697249"/>
    <w:rsid w:val="006B2AFA"/>
    <w:rsid w:val="006B2F8B"/>
    <w:rsid w:val="006B6FA0"/>
    <w:rsid w:val="006D7868"/>
    <w:rsid w:val="006E423F"/>
    <w:rsid w:val="006F1F4E"/>
    <w:rsid w:val="007073F8"/>
    <w:rsid w:val="007120E1"/>
    <w:rsid w:val="007130BB"/>
    <w:rsid w:val="0073007A"/>
    <w:rsid w:val="007371F9"/>
    <w:rsid w:val="0075345B"/>
    <w:rsid w:val="00765644"/>
    <w:rsid w:val="00767A7F"/>
    <w:rsid w:val="00777494"/>
    <w:rsid w:val="00790E42"/>
    <w:rsid w:val="007A6395"/>
    <w:rsid w:val="007B0020"/>
    <w:rsid w:val="007D6577"/>
    <w:rsid w:val="007D6D36"/>
    <w:rsid w:val="00814E2F"/>
    <w:rsid w:val="00836B80"/>
    <w:rsid w:val="00840289"/>
    <w:rsid w:val="00845DAA"/>
    <w:rsid w:val="00854EA3"/>
    <w:rsid w:val="00883CB8"/>
    <w:rsid w:val="0088596D"/>
    <w:rsid w:val="008878CF"/>
    <w:rsid w:val="00887EF2"/>
    <w:rsid w:val="008A0107"/>
    <w:rsid w:val="008A2324"/>
    <w:rsid w:val="008B393C"/>
    <w:rsid w:val="008B5BB0"/>
    <w:rsid w:val="008C0748"/>
    <w:rsid w:val="008C40BC"/>
    <w:rsid w:val="008E1AAB"/>
    <w:rsid w:val="008F02F7"/>
    <w:rsid w:val="009042EA"/>
    <w:rsid w:val="00912CC9"/>
    <w:rsid w:val="00914C50"/>
    <w:rsid w:val="00960568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A52E8"/>
    <w:rsid w:val="009B4A61"/>
    <w:rsid w:val="009C5245"/>
    <w:rsid w:val="00A00337"/>
    <w:rsid w:val="00A10679"/>
    <w:rsid w:val="00A15C5E"/>
    <w:rsid w:val="00A241BF"/>
    <w:rsid w:val="00A2467D"/>
    <w:rsid w:val="00A33421"/>
    <w:rsid w:val="00A64AB0"/>
    <w:rsid w:val="00A768C5"/>
    <w:rsid w:val="00A80285"/>
    <w:rsid w:val="00A822D7"/>
    <w:rsid w:val="00A83BEE"/>
    <w:rsid w:val="00AA37C9"/>
    <w:rsid w:val="00AC2244"/>
    <w:rsid w:val="00AE64F9"/>
    <w:rsid w:val="00AF3AB9"/>
    <w:rsid w:val="00B036C8"/>
    <w:rsid w:val="00B1091F"/>
    <w:rsid w:val="00B115E1"/>
    <w:rsid w:val="00B15F3C"/>
    <w:rsid w:val="00B25B80"/>
    <w:rsid w:val="00B268A4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2461"/>
    <w:rsid w:val="00CB54FF"/>
    <w:rsid w:val="00CB6A02"/>
    <w:rsid w:val="00CC52B5"/>
    <w:rsid w:val="00CD3393"/>
    <w:rsid w:val="00CD44A7"/>
    <w:rsid w:val="00CD5BE0"/>
    <w:rsid w:val="00CE1267"/>
    <w:rsid w:val="00CE678F"/>
    <w:rsid w:val="00CF6ED8"/>
    <w:rsid w:val="00CF7E3F"/>
    <w:rsid w:val="00D1132C"/>
    <w:rsid w:val="00D31EF9"/>
    <w:rsid w:val="00D546AF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41F49"/>
    <w:rsid w:val="00E4281B"/>
    <w:rsid w:val="00E73181"/>
    <w:rsid w:val="00E7780A"/>
    <w:rsid w:val="00E90DAC"/>
    <w:rsid w:val="00EA1125"/>
    <w:rsid w:val="00EC269F"/>
    <w:rsid w:val="00ED6BBC"/>
    <w:rsid w:val="00F0796C"/>
    <w:rsid w:val="00F12114"/>
    <w:rsid w:val="00F179DC"/>
    <w:rsid w:val="00F30492"/>
    <w:rsid w:val="00F43CAF"/>
    <w:rsid w:val="00F605BA"/>
    <w:rsid w:val="00F74EAC"/>
    <w:rsid w:val="00F770B0"/>
    <w:rsid w:val="00F95B89"/>
    <w:rsid w:val="00FA020A"/>
    <w:rsid w:val="00FB284F"/>
    <w:rsid w:val="00FB5FFE"/>
    <w:rsid w:val="00FB7774"/>
    <w:rsid w:val="00FC361C"/>
    <w:rsid w:val="00FC6954"/>
    <w:rsid w:val="00FC6C4D"/>
    <w:rsid w:val="00FD4E67"/>
    <w:rsid w:val="00FE6CB4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0A4C1C41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4BB452-004F-4EFA-97CD-F1D05374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4962</TotalTime>
  <Pages>11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102</cp:revision>
  <cp:lastPrinted>2018-09-22T07:01:00Z</cp:lastPrinted>
  <dcterms:created xsi:type="dcterms:W3CDTF">2020-06-08T06:55:00Z</dcterms:created>
  <dcterms:modified xsi:type="dcterms:W3CDTF">2020-07-13T16:39:00Z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